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BF" w:rsidRDefault="00A432BA">
      <w:r>
        <w:rPr>
          <w:rFonts w:hint="eastAsia"/>
        </w:rPr>
        <w:t>安装</w:t>
      </w:r>
      <w:r>
        <w:rPr>
          <w:rFonts w:hint="eastAsia"/>
        </w:rPr>
        <w:t>NodeJs</w:t>
      </w:r>
      <w:r>
        <w:rPr>
          <w:rFonts w:hint="eastAsia"/>
        </w:rPr>
        <w:t>后，自动拥有环境变量，</w:t>
      </w:r>
      <w:r w:rsidR="00C84BD2">
        <w:rPr>
          <w:rFonts w:hint="eastAsia"/>
        </w:rPr>
        <w:t>node</w:t>
      </w:r>
      <w:r w:rsidR="00C84BD2">
        <w:t xml:space="preserve"> </w:t>
      </w:r>
      <w:r w:rsidR="00C84BD2">
        <w:rPr>
          <w:rFonts w:hint="eastAsia"/>
        </w:rPr>
        <w:t>和</w:t>
      </w:r>
      <w:r w:rsidR="00C84BD2">
        <w:rPr>
          <w:rFonts w:hint="eastAsia"/>
        </w:rPr>
        <w:t xml:space="preserve"> npm</w:t>
      </w:r>
    </w:p>
    <w:p w:rsidR="00C84BD2" w:rsidRDefault="00013E39">
      <w:pPr>
        <w:rPr>
          <w:rFonts w:ascii="Consolas" w:hAnsi="Consolas" w:cs="Consolas"/>
          <w:color w:val="F8F8F8"/>
          <w:szCs w:val="21"/>
          <w:shd w:val="clear" w:color="auto" w:fill="181818"/>
        </w:rPr>
      </w:pPr>
      <w:r>
        <w:rPr>
          <w:rFonts w:hint="eastAsia"/>
        </w:rPr>
        <w:t>安装</w:t>
      </w:r>
      <w:r>
        <w:rPr>
          <w:rFonts w:hint="eastAsia"/>
        </w:rPr>
        <w:t>grunt</w:t>
      </w:r>
      <w:r>
        <w:t xml:space="preserve"> </w:t>
      </w:r>
      <w:r>
        <w:rPr>
          <w:rFonts w:ascii="Consolas" w:hAnsi="Consolas" w:cs="Consolas"/>
          <w:color w:val="F8F8F8"/>
          <w:szCs w:val="21"/>
          <w:shd w:val="clear" w:color="auto" w:fill="181818"/>
        </w:rPr>
        <w:t>npm install -g grunt-cli</w:t>
      </w:r>
    </w:p>
    <w:p w:rsidR="00E40F27" w:rsidRDefault="00E40F27">
      <w:pPr>
        <w:rPr>
          <w:rFonts w:ascii="Helvetica" w:hAnsi="Helvetica" w:cs="Helvetica"/>
          <w:color w:val="6F5A40"/>
          <w:shd w:val="clear" w:color="auto" w:fill="FFFFFF"/>
        </w:rPr>
      </w:pPr>
      <w:r>
        <w:rPr>
          <w:rStyle w:val="a3"/>
          <w:rFonts w:ascii="Helvetica" w:hAnsi="Helvetica" w:cs="Helvetica"/>
          <w:color w:val="6F5A40"/>
          <w:shd w:val="clear" w:color="auto" w:fill="FFFFFF"/>
        </w:rPr>
        <w:t>package.json</w:t>
      </w:r>
      <w:r>
        <w:rPr>
          <w:rFonts w:ascii="Helvetica" w:hAnsi="Helvetica" w:cs="Helvetica"/>
          <w:color w:val="6F5A40"/>
          <w:shd w:val="clear" w:color="auto" w:fill="FFFFFF"/>
        </w:rPr>
        <w:t xml:space="preserve">: </w:t>
      </w:r>
      <w:r>
        <w:rPr>
          <w:rFonts w:ascii="Helvetica" w:hAnsi="Helvetica" w:cs="Helvetica"/>
          <w:color w:val="6F5A40"/>
          <w:shd w:val="clear" w:color="auto" w:fill="FFFFFF"/>
        </w:rPr>
        <w:t>此文件被</w:t>
      </w:r>
      <w:hyperlink r:id="rId5" w:history="1">
        <w:r>
          <w:rPr>
            <w:rStyle w:val="a4"/>
            <w:rFonts w:ascii="Helvetica" w:hAnsi="Helvetica" w:cs="Helvetica"/>
            <w:color w:val="0088CC"/>
            <w:u w:val="none"/>
            <w:shd w:val="clear" w:color="auto" w:fill="FFFFFF"/>
          </w:rPr>
          <w:t>npm</w:t>
        </w:r>
      </w:hyperlink>
      <w:r>
        <w:rPr>
          <w:rFonts w:ascii="Helvetica" w:hAnsi="Helvetica" w:cs="Helvetica"/>
          <w:color w:val="6F5A40"/>
          <w:shd w:val="clear" w:color="auto" w:fill="FFFFFF"/>
        </w:rPr>
        <w:t>用于存储项目的元数据，以便将此项目发布为</w:t>
      </w:r>
      <w:r>
        <w:rPr>
          <w:rFonts w:ascii="Helvetica" w:hAnsi="Helvetica" w:cs="Helvetica"/>
          <w:color w:val="6F5A40"/>
          <w:shd w:val="clear" w:color="auto" w:fill="FFFFFF"/>
        </w:rPr>
        <w:t>npm</w:t>
      </w:r>
      <w:r>
        <w:rPr>
          <w:rFonts w:ascii="Helvetica" w:hAnsi="Helvetica" w:cs="Helvetica"/>
          <w:color w:val="6F5A40"/>
          <w:shd w:val="clear" w:color="auto" w:fill="FFFFFF"/>
        </w:rPr>
        <w:t>模块。你可以在此文件中列出项目依赖的</w:t>
      </w:r>
      <w:r>
        <w:rPr>
          <w:rFonts w:ascii="Helvetica" w:hAnsi="Helvetica" w:cs="Helvetica"/>
          <w:color w:val="6F5A40"/>
          <w:shd w:val="clear" w:color="auto" w:fill="FFFFFF"/>
        </w:rPr>
        <w:t>grunt</w:t>
      </w:r>
      <w:r>
        <w:rPr>
          <w:rFonts w:ascii="Helvetica" w:hAnsi="Helvetica" w:cs="Helvetica"/>
          <w:color w:val="6F5A40"/>
          <w:shd w:val="clear" w:color="auto" w:fill="FFFFFF"/>
        </w:rPr>
        <w:t>和</w:t>
      </w:r>
      <w:r>
        <w:rPr>
          <w:rFonts w:ascii="Helvetica" w:hAnsi="Helvetica" w:cs="Helvetica"/>
          <w:color w:val="6F5A40"/>
          <w:shd w:val="clear" w:color="auto" w:fill="FFFFFF"/>
        </w:rPr>
        <w:t>Grunt</w:t>
      </w:r>
      <w:r>
        <w:rPr>
          <w:rFonts w:ascii="Helvetica" w:hAnsi="Helvetica" w:cs="Helvetica"/>
          <w:color w:val="6F5A40"/>
          <w:shd w:val="clear" w:color="auto" w:fill="FFFFFF"/>
        </w:rPr>
        <w:t>插件，放置于</w:t>
      </w:r>
      <w:hyperlink r:id="rId6" w:anchor="devDependencies" w:history="1">
        <w:r>
          <w:rPr>
            <w:rStyle w:val="a4"/>
            <w:rFonts w:ascii="Helvetica" w:hAnsi="Helvetica" w:cs="Helvetica"/>
            <w:color w:val="0088CC"/>
            <w:u w:val="none"/>
            <w:shd w:val="clear" w:color="auto" w:fill="FFFFFF"/>
          </w:rPr>
          <w:t>devDependencies</w:t>
        </w:r>
      </w:hyperlink>
      <w:r>
        <w:rPr>
          <w:rFonts w:ascii="Helvetica" w:hAnsi="Helvetica" w:cs="Helvetica"/>
          <w:color w:val="6F5A40"/>
          <w:shd w:val="clear" w:color="auto" w:fill="FFFFFF"/>
        </w:rPr>
        <w:t>配置段内。</w:t>
      </w:r>
    </w:p>
    <w:p w:rsidR="00AE4889" w:rsidRDefault="007D0087">
      <w:pPr>
        <w:rPr>
          <w:rFonts w:ascii="Helvetica" w:hAnsi="Helvetica" w:cs="Helvetica"/>
          <w:color w:val="6F5A40"/>
          <w:shd w:val="clear" w:color="auto" w:fill="FFFFFF"/>
        </w:rPr>
      </w:pP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package.json</w:t>
      </w:r>
      <w:r>
        <w:rPr>
          <w:rFonts w:ascii="Helvetica" w:hAnsi="Helvetica" w:cs="Helvetica"/>
          <w:color w:val="6F5A40"/>
          <w:shd w:val="clear" w:color="auto" w:fill="FFFFFF"/>
        </w:rPr>
        <w:t>所在目录中运行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npm install</w:t>
      </w:r>
      <w:r>
        <w:rPr>
          <w:rFonts w:ascii="Helvetica" w:hAnsi="Helvetica" w:cs="Helvetica"/>
          <w:color w:val="6F5A40"/>
          <w:shd w:val="clear" w:color="auto" w:fill="FFFFFF"/>
        </w:rPr>
        <w:t>将依据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package.json</w:t>
      </w:r>
      <w:r>
        <w:rPr>
          <w:rFonts w:ascii="Helvetica" w:hAnsi="Helvetica" w:cs="Helvetica"/>
          <w:color w:val="6F5A40"/>
          <w:shd w:val="clear" w:color="auto" w:fill="FFFFFF"/>
        </w:rPr>
        <w:t>文件中所列出的每个依赖来自动安装适当版本的依赖。</w:t>
      </w:r>
    </w:p>
    <w:p w:rsidR="00717D71" w:rsidRPr="00717D71" w:rsidRDefault="00717D71" w:rsidP="00717D71">
      <w:pPr>
        <w:widowControl/>
        <w:numPr>
          <w:ilvl w:val="0"/>
          <w:numId w:val="1"/>
        </w:numPr>
        <w:spacing w:before="100" w:beforeAutospacing="1" w:after="100" w:afterAutospacing="1" w:line="450" w:lineRule="atLeast"/>
        <w:ind w:left="375"/>
        <w:jc w:val="left"/>
        <w:rPr>
          <w:rFonts w:ascii="Helvetica" w:eastAsia="宋体" w:hAnsi="Helvetica" w:cs="Helvetica"/>
          <w:color w:val="6F5A40"/>
          <w:kern w:val="0"/>
          <w:sz w:val="24"/>
          <w:szCs w:val="24"/>
        </w:rPr>
      </w:pPr>
      <w:hyperlink r:id="rId7" w:history="1">
        <w:r w:rsidRPr="00717D71">
          <w:rPr>
            <w:rFonts w:ascii="Helvetica" w:eastAsia="宋体" w:hAnsi="Helvetica" w:cs="Helvetica"/>
            <w:color w:val="0088CC"/>
            <w:kern w:val="0"/>
            <w:sz w:val="24"/>
            <w:szCs w:val="24"/>
          </w:rPr>
          <w:t>npm init</w:t>
        </w:r>
      </w:hyperlink>
      <w:r w:rsidRPr="00717D71">
        <w:rPr>
          <w:rFonts w:ascii="Helvetica" w:eastAsia="宋体" w:hAnsi="Helvetica" w:cs="Helvetica"/>
          <w:color w:val="6F5A40"/>
          <w:kern w:val="0"/>
          <w:sz w:val="24"/>
          <w:szCs w:val="24"/>
        </w:rPr>
        <w:t>命令会创建一个基本的</w:t>
      </w:r>
      <w:r w:rsidRPr="00717D71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</w:rPr>
        <w:t>package.json</w:t>
      </w:r>
      <w:r w:rsidRPr="00717D71">
        <w:rPr>
          <w:rFonts w:ascii="Helvetica" w:eastAsia="宋体" w:hAnsi="Helvetica" w:cs="Helvetica"/>
          <w:color w:val="6F5A40"/>
          <w:kern w:val="0"/>
          <w:sz w:val="24"/>
          <w:szCs w:val="24"/>
        </w:rPr>
        <w:t>文件。</w:t>
      </w:r>
    </w:p>
    <w:p w:rsidR="00F22426" w:rsidRDefault="00F02929">
      <w:pPr>
        <w:rPr>
          <w:rFonts w:ascii="Helvetica" w:hAnsi="Helvetica" w:cs="Helvetica"/>
          <w:color w:val="6F5A40"/>
          <w:shd w:val="clear" w:color="auto" w:fill="FFFFFF"/>
        </w:rPr>
      </w:pPr>
      <w:r>
        <w:rPr>
          <w:rFonts w:ascii="Helvetica" w:hAnsi="Helvetica" w:cs="Helvetica"/>
          <w:color w:val="6F5A40"/>
          <w:shd w:val="clear" w:color="auto" w:fill="FFFFFF"/>
        </w:rPr>
        <w:t>过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npm install &lt;module&gt; --save-dev</w:t>
      </w:r>
      <w:r>
        <w:rPr>
          <w:rFonts w:ascii="Helvetica" w:hAnsi="Helvetica" w:cs="Helvetica"/>
          <w:color w:val="6F5A40"/>
          <w:shd w:val="clear" w:color="auto" w:fill="FFFFFF"/>
        </w:rPr>
        <w:t>命令。此命令不光安装了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&lt;module&gt;</w:t>
      </w:r>
      <w:r>
        <w:rPr>
          <w:rFonts w:ascii="Helvetica" w:hAnsi="Helvetica" w:cs="Helvetica"/>
          <w:color w:val="6F5A40"/>
          <w:shd w:val="clear" w:color="auto" w:fill="FFFFFF"/>
        </w:rPr>
        <w:t>，还会自动将其添加到</w:t>
      </w:r>
      <w:hyperlink r:id="rId8" w:anchor="devDependencies" w:history="1">
        <w:r>
          <w:rPr>
            <w:rStyle w:val="a4"/>
            <w:rFonts w:ascii="Helvetica" w:hAnsi="Helvetica" w:cs="Helvetica"/>
            <w:color w:val="0088CC"/>
            <w:u w:val="none"/>
            <w:shd w:val="clear" w:color="auto" w:fill="FFFFFF"/>
          </w:rPr>
          <w:t>devDependencies</w:t>
        </w:r>
      </w:hyperlink>
      <w:r>
        <w:rPr>
          <w:rStyle w:val="apple-converted-space"/>
          <w:rFonts w:ascii="Helvetica" w:hAnsi="Helvetica" w:cs="Helvetica"/>
          <w:color w:val="6F5A40"/>
          <w:shd w:val="clear" w:color="auto" w:fill="FFFFFF"/>
        </w:rPr>
        <w:t> </w:t>
      </w:r>
      <w:r>
        <w:rPr>
          <w:rFonts w:ascii="Helvetica" w:hAnsi="Helvetica" w:cs="Helvetica"/>
          <w:color w:val="6F5A40"/>
          <w:shd w:val="clear" w:color="auto" w:fill="FFFFFF"/>
        </w:rPr>
        <w:t>配置段中</w:t>
      </w:r>
    </w:p>
    <w:p w:rsidR="00E41020" w:rsidRPr="00E41020" w:rsidRDefault="00E41020" w:rsidP="00E41020">
      <w:pPr>
        <w:widowControl/>
        <w:spacing w:before="240" w:after="150" w:line="600" w:lineRule="atLeast"/>
        <w:jc w:val="left"/>
        <w:outlineLvl w:val="2"/>
        <w:rPr>
          <w:rFonts w:ascii="Helvetica" w:eastAsia="宋体" w:hAnsi="Helvetica" w:cs="Helvetica"/>
          <w:b/>
          <w:bCs/>
          <w:color w:val="6F5A40"/>
          <w:kern w:val="0"/>
          <w:sz w:val="29"/>
          <w:szCs w:val="29"/>
        </w:rPr>
      </w:pPr>
      <w:r w:rsidRPr="00E41020">
        <w:rPr>
          <w:rFonts w:ascii="Helvetica" w:eastAsia="宋体" w:hAnsi="Helvetica" w:cs="Helvetica"/>
          <w:b/>
          <w:bCs/>
          <w:color w:val="6F5A40"/>
          <w:kern w:val="0"/>
          <w:sz w:val="29"/>
          <w:szCs w:val="29"/>
        </w:rPr>
        <w:t>自定义任务</w:t>
      </w:r>
    </w:p>
    <w:p w:rsidR="00E41020" w:rsidRPr="00E41020" w:rsidRDefault="00E41020" w:rsidP="00E41020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6F5A40"/>
          <w:kern w:val="0"/>
          <w:sz w:val="24"/>
          <w:szCs w:val="24"/>
        </w:rPr>
      </w:pP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通过定义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 </w:t>
      </w:r>
      <w:r w:rsidRPr="00E41020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</w:rPr>
        <w:t>default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 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任务，可以让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Grunt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默认执行一个或多个任务。在下面的这个案例中，执行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 </w:t>
      </w:r>
      <w:r w:rsidRPr="00E41020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</w:rPr>
        <w:t>grunt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 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命令时如果不指定一个任务的话，将会执行</w:t>
      </w:r>
      <w:r w:rsidRPr="00E41020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</w:rPr>
        <w:t>uglify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任务。这和执行</w:t>
      </w:r>
      <w:r w:rsidRPr="00E41020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</w:rPr>
        <w:t>grunt uglify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 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或者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 </w:t>
      </w:r>
      <w:r w:rsidRPr="00E41020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</w:rPr>
        <w:t>grunt default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的效果一样。</w:t>
      </w:r>
      <w:r w:rsidRPr="00E41020">
        <w:rPr>
          <w:rFonts w:ascii="Consolas" w:eastAsia="宋体" w:hAnsi="Consolas" w:cs="Consolas"/>
          <w:color w:val="DD1144"/>
          <w:kern w:val="0"/>
          <w:sz w:val="20"/>
          <w:szCs w:val="20"/>
          <w:bdr w:val="single" w:sz="6" w:space="2" w:color="E1E1E8" w:frame="1"/>
          <w:shd w:val="clear" w:color="auto" w:fill="F7F7F9"/>
        </w:rPr>
        <w:t>default</w:t>
      </w:r>
      <w:r w:rsidRPr="00E41020">
        <w:rPr>
          <w:rFonts w:ascii="Helvetica" w:eastAsia="宋体" w:hAnsi="Helvetica" w:cs="Helvetica"/>
          <w:color w:val="6F5A40"/>
          <w:kern w:val="0"/>
          <w:sz w:val="24"/>
          <w:szCs w:val="24"/>
        </w:rPr>
        <w:t>任务列表数组中可以指定任意数目的任务（可以带参数）。</w:t>
      </w:r>
    </w:p>
    <w:p w:rsidR="00F22426" w:rsidRPr="008B0090" w:rsidRDefault="00F22426">
      <w:pPr>
        <w:rPr>
          <w:rFonts w:ascii="Helvetica" w:hAnsi="Helvetica" w:cs="Helvetica"/>
          <w:color w:val="6F5A40"/>
          <w:shd w:val="clear" w:color="auto" w:fill="FFFFFF"/>
        </w:rPr>
      </w:pPr>
    </w:p>
    <w:p w:rsidR="00144745" w:rsidRDefault="00144745" w:rsidP="00144745">
      <w:pPr>
        <w:pStyle w:val="1"/>
        <w:spacing w:before="0" w:after="192"/>
        <w:rPr>
          <w:rFonts w:ascii="Helvetica" w:hAnsi="Helvetica" w:cs="Helvetica"/>
          <w:color w:val="6F5A40"/>
          <w:spacing w:val="-15"/>
        </w:rPr>
      </w:pPr>
      <w:r>
        <w:rPr>
          <w:rFonts w:ascii="Helvetica" w:hAnsi="Helvetica" w:cs="Helvetica"/>
          <w:color w:val="6F5A40"/>
          <w:spacing w:val="-15"/>
        </w:rPr>
        <w:t>创建插件</w:t>
      </w:r>
    </w:p>
    <w:p w:rsidR="00144745" w:rsidRDefault="00144745" w:rsidP="00144745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75"/>
        <w:jc w:val="left"/>
        <w:rPr>
          <w:rFonts w:ascii="Helvetica" w:hAnsi="Helvetica" w:cs="Helvetica"/>
          <w:color w:val="6F5A40"/>
        </w:rPr>
      </w:pPr>
      <w:r>
        <w:rPr>
          <w:rFonts w:ascii="Helvetica" w:hAnsi="Helvetica" w:cs="Helvetica"/>
          <w:color w:val="6F5A40"/>
        </w:rPr>
        <w:t>通过</w:t>
      </w:r>
      <w:r>
        <w:rPr>
          <w:rStyle w:val="apple-converted-space"/>
          <w:rFonts w:ascii="Helvetica" w:hAnsi="Helvetica" w:cs="Helvetica"/>
          <w:color w:val="6F5A40"/>
        </w:rPr>
        <w:t> </w:t>
      </w:r>
      <w:bookmarkStart w:id="0" w:name="OLE_LINK4"/>
      <w:bookmarkStart w:id="1" w:name="OLE_LINK5"/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npm install -g grunt-init</w:t>
      </w:r>
      <w:bookmarkEnd w:id="0"/>
      <w:bookmarkEnd w:id="1"/>
      <w:r>
        <w:rPr>
          <w:rStyle w:val="apple-converted-space"/>
          <w:rFonts w:ascii="Helvetica" w:hAnsi="Helvetica" w:cs="Helvetica"/>
          <w:color w:val="6F5A40"/>
        </w:rPr>
        <w:t> </w:t>
      </w:r>
      <w:r>
        <w:rPr>
          <w:rFonts w:ascii="Helvetica" w:hAnsi="Helvetica" w:cs="Helvetica"/>
          <w:color w:val="6F5A40"/>
        </w:rPr>
        <w:t>命令安装</w:t>
      </w:r>
      <w:r>
        <w:rPr>
          <w:rStyle w:val="apple-converted-space"/>
          <w:rFonts w:ascii="Helvetica" w:hAnsi="Helvetica" w:cs="Helvetica"/>
          <w:color w:val="6F5A40"/>
        </w:rPr>
        <w:t> </w:t>
      </w:r>
      <w:hyperlink r:id="rId9" w:history="1">
        <w:r>
          <w:rPr>
            <w:rStyle w:val="a4"/>
            <w:rFonts w:ascii="Helvetica" w:hAnsi="Helvetica" w:cs="Helvetica"/>
            <w:color w:val="0088CC"/>
          </w:rPr>
          <w:t>grunt-init</w:t>
        </w:r>
      </w:hyperlink>
      <w:r>
        <w:rPr>
          <w:rStyle w:val="apple-converted-space"/>
          <w:rFonts w:ascii="Helvetica" w:hAnsi="Helvetica" w:cs="Helvetica"/>
          <w:color w:val="6F5A40"/>
        </w:rPr>
        <w:t> </w:t>
      </w:r>
      <w:r>
        <w:rPr>
          <w:rFonts w:ascii="Helvetica" w:hAnsi="Helvetica" w:cs="Helvetica"/>
          <w:color w:val="6F5A40"/>
        </w:rPr>
        <w:t>。</w:t>
      </w:r>
    </w:p>
    <w:p w:rsidR="009B4CF5" w:rsidRDefault="009B4CF5" w:rsidP="00D42B5E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jc w:val="left"/>
        <w:rPr>
          <w:rFonts w:ascii="Helvetica" w:hAnsi="Helvetica" w:cs="Helvetica"/>
          <w:color w:val="6F5A40"/>
        </w:rPr>
      </w:pPr>
      <w:r>
        <w:rPr>
          <w:rFonts w:ascii="Helvetica" w:hAnsi="Helvetica" w:cs="Helvetica" w:hint="eastAsia"/>
          <w:color w:val="6F5A40"/>
        </w:rPr>
        <w:t>转到</w:t>
      </w:r>
      <w:r w:rsidR="00D42B5E">
        <w:rPr>
          <w:rFonts w:ascii="Helvetica" w:hAnsi="Helvetica" w:cs="Helvetica"/>
          <w:color w:val="6F5A40"/>
        </w:rPr>
        <w:t>C:\Users\steven</w:t>
      </w:r>
      <w:r w:rsidR="00D42B5E">
        <w:rPr>
          <w:rFonts w:ascii="Helvetica" w:hAnsi="Helvetica" w:cs="Helvetica" w:hint="eastAsia"/>
          <w:color w:val="6F5A40"/>
        </w:rPr>
        <w:t>目录</w:t>
      </w:r>
    </w:p>
    <w:p w:rsidR="00794710" w:rsidRPr="00903A1D" w:rsidRDefault="00144745" w:rsidP="00903A1D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75"/>
        <w:jc w:val="left"/>
        <w:rPr>
          <w:rFonts w:ascii="Helvetica" w:hAnsi="Helvetica" w:cs="Helvetica" w:hint="eastAsia"/>
          <w:color w:val="6F5A40"/>
        </w:rPr>
      </w:pPr>
      <w:r>
        <w:rPr>
          <w:rFonts w:ascii="Helvetica" w:hAnsi="Helvetica" w:cs="Helvetica"/>
          <w:color w:val="6F5A40"/>
        </w:rPr>
        <w:t>通过</w:t>
      </w:r>
      <w:r>
        <w:rPr>
          <w:rStyle w:val="apple-converted-space"/>
          <w:rFonts w:ascii="Helvetica" w:hAnsi="Helvetica" w:cs="Helvetica"/>
          <w:color w:val="6F5A40"/>
        </w:rPr>
        <w:t> </w:t>
      </w:r>
      <w:bookmarkStart w:id="2" w:name="OLE_LINK1"/>
      <w:bookmarkStart w:id="3" w:name="OLE_LINK2"/>
      <w:bookmarkStart w:id="4" w:name="OLE_LINK3"/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git clone git://github.com/gruntjs/grunt-init-gruntplugin.git</w:t>
      </w:r>
      <w:bookmarkEnd w:id="2"/>
      <w:bookmarkEnd w:id="3"/>
      <w:r w:rsidR="00903A1D"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 xml:space="preserve"> 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.grunt-init/gruntplugin</w:t>
      </w:r>
      <w:bookmarkEnd w:id="4"/>
      <w:r>
        <w:rPr>
          <w:rStyle w:val="apple-converted-space"/>
          <w:rFonts w:ascii="Helvetica" w:hAnsi="Helvetica" w:cs="Helvetica"/>
          <w:color w:val="6F5A40"/>
        </w:rPr>
        <w:t> </w:t>
      </w:r>
      <w:r>
        <w:rPr>
          <w:rFonts w:ascii="Helvetica" w:hAnsi="Helvetica" w:cs="Helvetica"/>
          <w:color w:val="6F5A40"/>
        </w:rPr>
        <w:t>命令安装</w:t>
      </w:r>
      <w:r>
        <w:rPr>
          <w:rFonts w:ascii="Helvetica" w:hAnsi="Helvetica" w:cs="Helvetica"/>
          <w:color w:val="6F5A40"/>
        </w:rPr>
        <w:t>grunt</w:t>
      </w:r>
      <w:r>
        <w:rPr>
          <w:rFonts w:ascii="Helvetica" w:hAnsi="Helvetica" w:cs="Helvetica"/>
          <w:color w:val="6F5A40"/>
        </w:rPr>
        <w:t>插件模版。</w:t>
      </w:r>
    </w:p>
    <w:p w:rsidR="00144745" w:rsidRDefault="00144745" w:rsidP="00144745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75"/>
        <w:jc w:val="left"/>
        <w:rPr>
          <w:rFonts w:ascii="Helvetica" w:hAnsi="Helvetica" w:cs="Helvetica"/>
          <w:color w:val="6F5A40"/>
        </w:rPr>
      </w:pPr>
      <w:bookmarkStart w:id="5" w:name="_GoBack"/>
      <w:bookmarkEnd w:id="5"/>
      <w:r>
        <w:rPr>
          <w:rFonts w:ascii="Helvetica" w:hAnsi="Helvetica" w:cs="Helvetica"/>
          <w:color w:val="6F5A40"/>
        </w:rPr>
        <w:t>在一个空的目录中执行</w:t>
      </w:r>
      <w:r>
        <w:rPr>
          <w:rStyle w:val="apple-converted-space"/>
          <w:rFonts w:ascii="Helvetica" w:hAnsi="Helvetica" w:cs="Helvetica"/>
          <w:color w:val="6F5A40"/>
        </w:rPr>
        <w:t> </w:t>
      </w:r>
      <w:bookmarkStart w:id="6" w:name="OLE_LINK8"/>
      <w:bookmarkStart w:id="7" w:name="OLE_LINK9"/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grunt-init gruntplugin</w:t>
      </w:r>
      <w:bookmarkEnd w:id="6"/>
      <w:bookmarkEnd w:id="7"/>
      <w:r>
        <w:rPr>
          <w:rStyle w:val="apple-converted-space"/>
          <w:rFonts w:ascii="Helvetica" w:hAnsi="Helvetica" w:cs="Helvetica"/>
          <w:color w:val="6F5A40"/>
        </w:rPr>
        <w:t> </w:t>
      </w:r>
      <w:r>
        <w:rPr>
          <w:rFonts w:ascii="Helvetica" w:hAnsi="Helvetica" w:cs="Helvetica"/>
          <w:color w:val="6F5A40"/>
        </w:rPr>
        <w:t>。</w:t>
      </w:r>
    </w:p>
    <w:p w:rsidR="00144745" w:rsidRDefault="00144745" w:rsidP="00144745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75"/>
        <w:jc w:val="left"/>
        <w:rPr>
          <w:rFonts w:ascii="Helvetica" w:hAnsi="Helvetica" w:cs="Helvetica"/>
          <w:color w:val="6F5A40"/>
        </w:rPr>
      </w:pPr>
      <w:r>
        <w:rPr>
          <w:rFonts w:ascii="Helvetica" w:hAnsi="Helvetica" w:cs="Helvetica"/>
          <w:color w:val="6F5A40"/>
        </w:rPr>
        <w:t>执行</w:t>
      </w:r>
      <w:r>
        <w:rPr>
          <w:rStyle w:val="apple-converted-space"/>
          <w:rFonts w:ascii="Helvetica" w:hAnsi="Helvetica" w:cs="Helvetica"/>
          <w:color w:val="6F5A40"/>
        </w:rPr>
        <w:t> 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npm install</w:t>
      </w:r>
      <w:r>
        <w:rPr>
          <w:rStyle w:val="apple-converted-space"/>
          <w:rFonts w:ascii="Helvetica" w:hAnsi="Helvetica" w:cs="Helvetica"/>
          <w:color w:val="6F5A40"/>
        </w:rPr>
        <w:t> </w:t>
      </w:r>
      <w:r>
        <w:rPr>
          <w:rFonts w:ascii="Helvetica" w:hAnsi="Helvetica" w:cs="Helvetica"/>
          <w:color w:val="6F5A40"/>
        </w:rPr>
        <w:t>命令以准备开发环境。</w:t>
      </w:r>
    </w:p>
    <w:p w:rsidR="00144745" w:rsidRDefault="00144745" w:rsidP="00144745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75"/>
        <w:jc w:val="left"/>
        <w:rPr>
          <w:rFonts w:ascii="Helvetica" w:hAnsi="Helvetica" w:cs="Helvetica"/>
          <w:color w:val="6F5A40"/>
        </w:rPr>
      </w:pPr>
      <w:r>
        <w:rPr>
          <w:rFonts w:ascii="Helvetica" w:hAnsi="Helvetica" w:cs="Helvetica"/>
          <w:color w:val="6F5A40"/>
        </w:rPr>
        <w:t>为你的插件书写代码。</w:t>
      </w:r>
    </w:p>
    <w:p w:rsidR="00144745" w:rsidRDefault="00144745" w:rsidP="00144745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75"/>
        <w:jc w:val="left"/>
        <w:rPr>
          <w:rFonts w:ascii="Helvetica" w:hAnsi="Helvetica" w:cs="Helvetica"/>
          <w:color w:val="6F5A40"/>
        </w:rPr>
      </w:pPr>
      <w:r>
        <w:rPr>
          <w:rFonts w:ascii="Helvetica" w:hAnsi="Helvetica" w:cs="Helvetica"/>
          <w:color w:val="6F5A40"/>
        </w:rPr>
        <w:t>执行</w:t>
      </w:r>
      <w:r>
        <w:rPr>
          <w:rStyle w:val="apple-converted-space"/>
          <w:rFonts w:ascii="Helvetica" w:hAnsi="Helvetica" w:cs="Helvetica"/>
          <w:color w:val="6F5A40"/>
        </w:rPr>
        <w:t> </w:t>
      </w:r>
      <w:r>
        <w:rPr>
          <w:rStyle w:val="HTML"/>
          <w:rFonts w:ascii="Consolas" w:hAnsi="Consolas" w:cs="Consolas"/>
          <w:color w:val="DD1144"/>
          <w:sz w:val="20"/>
          <w:szCs w:val="20"/>
          <w:bdr w:val="single" w:sz="6" w:space="2" w:color="E1E1E8" w:frame="1"/>
          <w:shd w:val="clear" w:color="auto" w:fill="F7F7F9"/>
        </w:rPr>
        <w:t>npm publish</w:t>
      </w:r>
      <w:r>
        <w:rPr>
          <w:rStyle w:val="apple-converted-space"/>
          <w:rFonts w:ascii="Helvetica" w:hAnsi="Helvetica" w:cs="Helvetica"/>
          <w:color w:val="6F5A40"/>
        </w:rPr>
        <w:t> </w:t>
      </w:r>
      <w:r>
        <w:rPr>
          <w:rFonts w:ascii="Helvetica" w:hAnsi="Helvetica" w:cs="Helvetica"/>
          <w:color w:val="6F5A40"/>
        </w:rPr>
        <w:t>命令将你创建的</w:t>
      </w:r>
      <w:r>
        <w:rPr>
          <w:rFonts w:ascii="Helvetica" w:hAnsi="Helvetica" w:cs="Helvetica"/>
          <w:color w:val="6F5A40"/>
        </w:rPr>
        <w:t>grunt</w:t>
      </w:r>
      <w:r>
        <w:rPr>
          <w:rFonts w:ascii="Helvetica" w:hAnsi="Helvetica" w:cs="Helvetica"/>
          <w:color w:val="6F5A40"/>
        </w:rPr>
        <w:t>插件提发布</w:t>
      </w:r>
      <w:r>
        <w:rPr>
          <w:rFonts w:ascii="Helvetica" w:hAnsi="Helvetica" w:cs="Helvetica"/>
          <w:color w:val="6F5A40"/>
        </w:rPr>
        <w:t>npm</w:t>
      </w:r>
      <w:r>
        <w:rPr>
          <w:rFonts w:ascii="Helvetica" w:hAnsi="Helvetica" w:cs="Helvetica"/>
          <w:color w:val="6F5A40"/>
        </w:rPr>
        <w:t>！</w:t>
      </w:r>
    </w:p>
    <w:p w:rsidR="00F22426" w:rsidRDefault="00F22426"/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先安装bower(确保先有node环境)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npm install bower -g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在项目目录中运行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install jquery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运行成功之后项目中会多出components文件夹，文件夹中jquery文件夹，jquery文件夹里面就有最新的jquery文件。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这还不能说明他NB的地方，试想下面的场景，jQuery升级了，是不是再down一次jQuery呢？bower可以这样做：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update jquery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就可以自动升级到最新版的jquery了。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再假设我们需要使用bootstrap，bootstrap可不是一个文件，有css,js还有图片。js还依赖于jQuery，如果使用bower：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install bootstrap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bower会自动从github上down最新的代码，而且，会自动将依赖包jquery也down一次。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更多的功能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熟悉npm的同学一定会对bower很熟悉，思路很多的相似，比如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查看依赖包结构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list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├─┬ bootstrap#2.2.2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│ └── jquery#1.8.3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├── jquery#1.8.3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├── requirejs#2.1.2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└── rgraph2#d8f957ae056a79344807c9cb25fbfe3f4b855aa2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AD:rgraph2是最近研究的一个开源项目，已经发布到bower上了。不过版本还有点问题。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ls同理，bower还提供了一种更体贴的依赖包查看视图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ls --paths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{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"bootstrap": [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"components/bootstrap/docs/assets/js/bootstrap.js",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"components/bootstrap/docs/assets/css/bootstrap.css"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],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"jquery": "components/jquery/jquery.js",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"requirejs": "components/requirejs",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"rgraph2": [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"components/rgraph2/lib/raphael-min.js",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"components/rgraph2/lib/rgraph2.js"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]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}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可以直接将他生成文件，可以用于requirejs,seajs的模块配置文件。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安装指定版本的库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install jquery#1.7.2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直接搜索包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#搜索jquery库以及插件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search jquery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删除包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uninstall jquery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如果包被依赖，不能删除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更新包至最新版本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update jquery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项目内查找包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lookup jquery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查看包信息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 info jquery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发布自己的web包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如果使用github托管代码，在仓库的根目录先添加component.json作为配置文件，(类似nodejs中的package.json)。仍以rgraph2为例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{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"name": "rgraph2",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"version": "1.0.0",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"main": [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"./lib/raphael-min.js",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"./lib/rgraph2.js"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],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"dependencies": {},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"readmeFilename": "README.md",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"_id": "rgraph2@1.0.0",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"description": "Web graph implementation by raphaeljs",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"repository": {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"type": "git", www.2cto.com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"url": "git://github.com/hafeyang/rgraph2.git"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}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}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指定包名name和版本version以及文件列表main,依赖dependencies,git信息repository。依赖的声明格式为：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"devDependencies": {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"uglify-js": "1.2.6"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, "jshint": "0.6.1"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, "recess": "1.0.3"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, "connect": "2.1.3"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, "hogan.js": "2.0.0"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}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将comoponent.jsonpush到仓库中。然后注册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bower register rgraph2 git://github.com/hafeyang/rgraph2.git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这样就可以使用install命令来管理rgraph2包了。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总结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440A31" w:rsidRPr="00440A31" w:rsidRDefault="00440A31" w:rsidP="00440A31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440A31">
        <w:rPr>
          <w:rFonts w:ascii="宋体" w:eastAsia="宋体" w:hAnsi="宋体" w:cs="宋体" w:hint="eastAsia"/>
          <w:color w:val="333333"/>
          <w:kern w:val="0"/>
          <w:szCs w:val="21"/>
        </w:rPr>
        <w:t>bower提供了一种我理想中的web包管理方式。借助了npm的很多的思想，应该说npm是一种非常理想的包管理工具，nodejs在很早的时候提出包管理的工具，制定nodejs包规范，对于整个生态圈的建设非常有意义。</w:t>
      </w:r>
    </w:p>
    <w:p w:rsidR="00F34A72" w:rsidRPr="00440A31" w:rsidRDefault="00F34A72">
      <w:pPr>
        <w:rPr>
          <w:rFonts w:hint="eastAsia"/>
        </w:rPr>
      </w:pPr>
    </w:p>
    <w:sectPr w:rsidR="00F34A72" w:rsidRPr="00440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D0D2B"/>
    <w:multiLevelType w:val="multilevel"/>
    <w:tmpl w:val="B16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E19E6"/>
    <w:multiLevelType w:val="multilevel"/>
    <w:tmpl w:val="8CAE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73"/>
    <w:rsid w:val="00013E39"/>
    <w:rsid w:val="00031473"/>
    <w:rsid w:val="00144745"/>
    <w:rsid w:val="00213DE0"/>
    <w:rsid w:val="00417659"/>
    <w:rsid w:val="00440A31"/>
    <w:rsid w:val="005B7179"/>
    <w:rsid w:val="006539F0"/>
    <w:rsid w:val="006C6A7E"/>
    <w:rsid w:val="00717D71"/>
    <w:rsid w:val="00792B95"/>
    <w:rsid w:val="00794710"/>
    <w:rsid w:val="007D0087"/>
    <w:rsid w:val="00887DC8"/>
    <w:rsid w:val="008B0090"/>
    <w:rsid w:val="00903A1D"/>
    <w:rsid w:val="009507BF"/>
    <w:rsid w:val="00976313"/>
    <w:rsid w:val="009B4CF5"/>
    <w:rsid w:val="00A432BA"/>
    <w:rsid w:val="00AD632D"/>
    <w:rsid w:val="00AE4889"/>
    <w:rsid w:val="00B47BD1"/>
    <w:rsid w:val="00C03885"/>
    <w:rsid w:val="00C760D8"/>
    <w:rsid w:val="00C80359"/>
    <w:rsid w:val="00C84BD2"/>
    <w:rsid w:val="00D42B5E"/>
    <w:rsid w:val="00E40F27"/>
    <w:rsid w:val="00E41020"/>
    <w:rsid w:val="00E4505C"/>
    <w:rsid w:val="00EE47C0"/>
    <w:rsid w:val="00F02929"/>
    <w:rsid w:val="00F22426"/>
    <w:rsid w:val="00F229D0"/>
    <w:rsid w:val="00F34A72"/>
    <w:rsid w:val="00FA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06A76-ADC9-4E93-961A-8F3AEEF3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E410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0F27"/>
    <w:rPr>
      <w:b/>
      <w:bCs/>
    </w:rPr>
  </w:style>
  <w:style w:type="character" w:styleId="a4">
    <w:name w:val="Hyperlink"/>
    <w:basedOn w:val="a0"/>
    <w:uiPriority w:val="99"/>
    <w:semiHidden/>
    <w:unhideWhenUsed/>
    <w:rsid w:val="00E40F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D0087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02929"/>
  </w:style>
  <w:style w:type="character" w:customStyle="1" w:styleId="3Char">
    <w:name w:val="标题 3 Char"/>
    <w:basedOn w:val="a0"/>
    <w:link w:val="3"/>
    <w:uiPriority w:val="9"/>
    <w:rsid w:val="00E4102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E41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447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mjs.org/doc/js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pmjs.org/doc/in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mjs.org/doc/js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pmj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runtjs/grunt-in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965</Words>
  <Characters>2210</Characters>
  <Application>Microsoft Office Word</Application>
  <DocSecurity>0</DocSecurity>
  <Lines>81</Lines>
  <Paragraphs>113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121</cp:revision>
  <dcterms:created xsi:type="dcterms:W3CDTF">2013-09-30T09:29:00Z</dcterms:created>
  <dcterms:modified xsi:type="dcterms:W3CDTF">2013-09-30T10:08:00Z</dcterms:modified>
</cp:coreProperties>
</file>