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F72B48" w14:textId="77777777" w:rsidR="00415098" w:rsidRPr="001B5A85" w:rsidRDefault="00415098" w:rsidP="00415098">
      <w:pPr>
        <w:jc w:val="center"/>
        <w:rPr>
          <w:b/>
          <w:color w:val="0070C0"/>
          <w:sz w:val="24"/>
          <w:szCs w:val="24"/>
        </w:rPr>
      </w:pPr>
      <w:r w:rsidRPr="001B5A85">
        <w:rPr>
          <w:b/>
          <w:noProof/>
          <w:color w:val="0070C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F4A8B" wp14:editId="460B743D">
                <wp:simplePos x="0" y="0"/>
                <wp:positionH relativeFrom="page">
                  <wp:posOffset>-133350</wp:posOffset>
                </wp:positionH>
                <wp:positionV relativeFrom="paragraph">
                  <wp:posOffset>298450</wp:posOffset>
                </wp:positionV>
                <wp:extent cx="79057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05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37F4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0.5pt,23.5pt" to="612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" strokecolor="#0070c0" strokeweight="1pt">
                <v:stroke joinstyle="miter"/>
                <w10:wrap anchorx="page"/>
              </v:line>
            </w:pict>
          </mc:Fallback>
        </mc:AlternateContent>
      </w:r>
      <w:r w:rsidRPr="001B5A85">
        <w:rPr>
          <w:b/>
          <w:noProof/>
          <w:color w:val="0070C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771569" wp14:editId="337D4166">
                <wp:simplePos x="0" y="0"/>
                <wp:positionH relativeFrom="page">
                  <wp:posOffset>-19050</wp:posOffset>
                </wp:positionH>
                <wp:positionV relativeFrom="paragraph">
                  <wp:posOffset>254000</wp:posOffset>
                </wp:positionV>
                <wp:extent cx="7905750" cy="0"/>
                <wp:effectExtent l="0" t="1905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0575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288F4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.5pt,20pt" to="621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" strokecolor="#ed7d31 [3205]" strokeweight="3pt">
                <v:stroke joinstyle="miter"/>
                <w10:wrap anchorx="page"/>
              </v:line>
            </w:pict>
          </mc:Fallback>
        </mc:AlternateContent>
      </w:r>
      <w:r w:rsidRPr="001B5A85">
        <w:rPr>
          <w:b/>
          <w:bCs/>
          <w:color w:val="0070C0"/>
          <w:sz w:val="24"/>
          <w:szCs w:val="24"/>
        </w:rPr>
        <w:t xml:space="preserve">Concept Note on Cool Girls Online Radio </w:t>
      </w:r>
    </w:p>
    <w:p w14:paraId="4F4435A8" w14:textId="77777777" w:rsidR="00415098" w:rsidRPr="001B5A85" w:rsidRDefault="00415098" w:rsidP="00415098">
      <w:pPr>
        <w:spacing w:after="0"/>
        <w:jc w:val="both"/>
        <w:rPr>
          <w:sz w:val="24"/>
          <w:szCs w:val="24"/>
        </w:rPr>
      </w:pPr>
    </w:p>
    <w:p w14:paraId="06CB5955" w14:textId="77777777" w:rsidR="00415098" w:rsidRPr="001B5A85" w:rsidRDefault="00415098" w:rsidP="00415098">
      <w:pPr>
        <w:spacing w:after="0"/>
        <w:jc w:val="both"/>
        <w:rPr>
          <w:b/>
          <w:sz w:val="24"/>
          <w:szCs w:val="24"/>
        </w:rPr>
      </w:pPr>
      <w:r w:rsidRPr="001B5A85">
        <w:rPr>
          <w:b/>
          <w:sz w:val="24"/>
          <w:szCs w:val="24"/>
        </w:rPr>
        <w:t>Introduction</w:t>
      </w:r>
    </w:p>
    <w:p w14:paraId="422EC98D" w14:textId="77777777" w:rsidR="00415098" w:rsidRPr="001B5A85" w:rsidRDefault="00415098" w:rsidP="00415098">
      <w:pPr>
        <w:spacing w:after="0" w:line="360" w:lineRule="auto"/>
        <w:jc w:val="both"/>
        <w:rPr>
          <w:sz w:val="24"/>
          <w:szCs w:val="24"/>
        </w:rPr>
      </w:pPr>
      <w:r w:rsidRPr="001B5A85">
        <w:rPr>
          <w:sz w:val="24"/>
          <w:szCs w:val="24"/>
        </w:rPr>
        <w:t xml:space="preserve">One of the strategies of the </w:t>
      </w:r>
      <w:r w:rsidRPr="001B5A85">
        <w:rPr>
          <w:b/>
          <w:sz w:val="24"/>
          <w:szCs w:val="24"/>
        </w:rPr>
        <w:t>Cool Girls</w:t>
      </w:r>
      <w:r w:rsidRPr="001B5A85">
        <w:rPr>
          <w:sz w:val="24"/>
          <w:szCs w:val="24"/>
        </w:rPr>
        <w:t xml:space="preserve"> program is to use innovative ideas and leverage technology to ensure easy and convenient access to information and facilitate discussions, providing Adolescent Girls and Young Women (AGYW) with a supportive environment to ask questions, share experiences, and engage interactively, fostering active participation.</w:t>
      </w:r>
    </w:p>
    <w:p w14:paraId="17F6FE7E" w14:textId="77777777" w:rsidR="00415098" w:rsidRPr="001B5A85" w:rsidRDefault="00415098" w:rsidP="00415098">
      <w:pPr>
        <w:spacing w:after="0"/>
        <w:jc w:val="both"/>
        <w:rPr>
          <w:sz w:val="24"/>
          <w:szCs w:val="24"/>
        </w:rPr>
      </w:pPr>
    </w:p>
    <w:p w14:paraId="798DDA32" w14:textId="0F436EA4" w:rsidR="00415098" w:rsidRPr="001B5A85" w:rsidRDefault="00415098" w:rsidP="00415098">
      <w:pPr>
        <w:spacing w:after="0" w:line="360" w:lineRule="auto"/>
        <w:jc w:val="both"/>
        <w:rPr>
          <w:sz w:val="24"/>
          <w:szCs w:val="24"/>
        </w:rPr>
      </w:pPr>
      <w:r w:rsidRPr="001B5A85">
        <w:rPr>
          <w:sz w:val="24"/>
          <w:szCs w:val="24"/>
        </w:rPr>
        <w:t xml:space="preserve">The proposed </w:t>
      </w:r>
      <w:r w:rsidRPr="001B5A85">
        <w:rPr>
          <w:b/>
          <w:color w:val="0070C0"/>
          <w:sz w:val="24"/>
          <w:szCs w:val="24"/>
        </w:rPr>
        <w:t>Cool Girls Online Radio</w:t>
      </w:r>
      <w:r w:rsidRPr="001B5A85">
        <w:rPr>
          <w:sz w:val="24"/>
          <w:szCs w:val="24"/>
        </w:rPr>
        <w:t xml:space="preserve"> is a platform that will be seamlessly embedded into the existing </w:t>
      </w:r>
      <w:r w:rsidRPr="001B5A85">
        <w:rPr>
          <w:b/>
          <w:sz w:val="24"/>
          <w:szCs w:val="24"/>
        </w:rPr>
        <w:t>Cool Girls Mobile application</w:t>
      </w:r>
      <w:r w:rsidRPr="001B5A85">
        <w:rPr>
          <w:sz w:val="24"/>
          <w:szCs w:val="24"/>
        </w:rPr>
        <w:t>, with the intent to</w:t>
      </w:r>
      <w:r w:rsidR="00E5780F">
        <w:rPr>
          <w:sz w:val="24"/>
          <w:szCs w:val="24"/>
        </w:rPr>
        <w:t xml:space="preserve"> improve user engagement</w:t>
      </w:r>
      <w:r w:rsidRPr="001B5A85">
        <w:rPr>
          <w:sz w:val="24"/>
          <w:szCs w:val="24"/>
        </w:rPr>
        <w:t xml:space="preserve">. This strategic incorporation aims to create a seamless and engaging environment that not only retains current users of the </w:t>
      </w:r>
      <w:r w:rsidRPr="001B5A85">
        <w:rPr>
          <w:b/>
          <w:sz w:val="24"/>
          <w:szCs w:val="24"/>
        </w:rPr>
        <w:t>Cool Girls application</w:t>
      </w:r>
      <w:r w:rsidRPr="001B5A85">
        <w:rPr>
          <w:sz w:val="24"/>
          <w:szCs w:val="24"/>
        </w:rPr>
        <w:t xml:space="preserve"> but also has the potential to attract a wider audience. The </w:t>
      </w:r>
      <w:r w:rsidRPr="001B5A85">
        <w:rPr>
          <w:b/>
          <w:color w:val="0070C0"/>
          <w:sz w:val="24"/>
          <w:szCs w:val="24"/>
        </w:rPr>
        <w:t>Cool Girls Online Radio</w:t>
      </w:r>
      <w:r w:rsidRPr="001B5A85">
        <w:rPr>
          <w:sz w:val="24"/>
          <w:szCs w:val="24"/>
        </w:rPr>
        <w:t xml:space="preserve"> is a multi-layered approach that integrates live broadcasts, pre-recorded programs, an automated DJ player, interactive phoning segments, and a diverse range of music genres.</w:t>
      </w:r>
    </w:p>
    <w:p w14:paraId="51F8B9BB" w14:textId="77777777" w:rsidR="00415098" w:rsidRPr="001B5A85" w:rsidRDefault="00415098" w:rsidP="00415098">
      <w:pPr>
        <w:spacing w:after="0"/>
        <w:rPr>
          <w:b/>
          <w:color w:val="0070C0"/>
          <w:sz w:val="24"/>
          <w:szCs w:val="24"/>
        </w:rPr>
      </w:pPr>
    </w:p>
    <w:p w14:paraId="4DFA27A7" w14:textId="77777777" w:rsidR="00415098" w:rsidRPr="001B5A85" w:rsidRDefault="00415098" w:rsidP="00415098">
      <w:pPr>
        <w:spacing w:after="0" w:line="360" w:lineRule="auto"/>
        <w:rPr>
          <w:b/>
          <w:sz w:val="24"/>
          <w:szCs w:val="24"/>
        </w:rPr>
      </w:pPr>
      <w:r w:rsidRPr="001B5A85">
        <w:rPr>
          <w:b/>
          <w:sz w:val="24"/>
          <w:szCs w:val="24"/>
        </w:rPr>
        <w:t>Key Features</w:t>
      </w:r>
    </w:p>
    <w:p w14:paraId="10D02104" w14:textId="77777777" w:rsidR="00415098" w:rsidRPr="001B5A85" w:rsidRDefault="00415098" w:rsidP="00415098">
      <w:pPr>
        <w:spacing w:after="0" w:line="360" w:lineRule="auto"/>
        <w:rPr>
          <w:sz w:val="24"/>
          <w:szCs w:val="24"/>
        </w:rPr>
      </w:pPr>
      <w:r w:rsidRPr="001B5A85">
        <w:rPr>
          <w:b/>
          <w:sz w:val="24"/>
          <w:szCs w:val="24"/>
        </w:rPr>
        <w:t>1. Live Broadcasts:</w:t>
      </w:r>
      <w:r w:rsidRPr="001B5A85">
        <w:rPr>
          <w:sz w:val="24"/>
          <w:szCs w:val="24"/>
        </w:rPr>
        <w:t xml:space="preserve"> Live broadcasts will be the heart of </w:t>
      </w:r>
      <w:r w:rsidRPr="001B5A85">
        <w:rPr>
          <w:b/>
          <w:color w:val="4472C4" w:themeColor="accent1"/>
          <w:sz w:val="24"/>
          <w:szCs w:val="24"/>
        </w:rPr>
        <w:t>Cool Girls Online Radio</w:t>
      </w:r>
      <w:r w:rsidRPr="001B5A85">
        <w:rPr>
          <w:sz w:val="24"/>
          <w:szCs w:val="24"/>
        </w:rPr>
        <w:t>, offering real-time conversations, events, and interactions. These broadcasts will include:</w:t>
      </w:r>
    </w:p>
    <w:p w14:paraId="1B8F46C9" w14:textId="77777777" w:rsidR="00415098" w:rsidRPr="001B5A85" w:rsidRDefault="00415098" w:rsidP="00415098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B5A85">
        <w:rPr>
          <w:b/>
          <w:sz w:val="24"/>
          <w:szCs w:val="24"/>
        </w:rPr>
        <w:t>Talk Shows:</w:t>
      </w:r>
      <w:r w:rsidRPr="001B5A85">
        <w:rPr>
          <w:sz w:val="24"/>
          <w:szCs w:val="24"/>
        </w:rPr>
        <w:t xml:space="preserve"> Engaging discussions on topics ranging from career success and health to relationships and personal development.</w:t>
      </w:r>
    </w:p>
    <w:p w14:paraId="629B4690" w14:textId="77777777" w:rsidR="00415098" w:rsidRPr="001B5A85" w:rsidRDefault="00415098" w:rsidP="00415098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B5A85">
        <w:rPr>
          <w:b/>
          <w:sz w:val="24"/>
          <w:szCs w:val="24"/>
        </w:rPr>
        <w:t>Live Events:</w:t>
      </w:r>
      <w:r w:rsidRPr="001B5A85">
        <w:rPr>
          <w:sz w:val="24"/>
          <w:szCs w:val="24"/>
        </w:rPr>
        <w:t xml:space="preserve"> Streaming special events, workshops, and relevant issues.</w:t>
      </w:r>
    </w:p>
    <w:p w14:paraId="79EEEF54" w14:textId="77777777" w:rsidR="00415098" w:rsidRPr="001B5A85" w:rsidRDefault="00415098" w:rsidP="00415098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B5A85">
        <w:rPr>
          <w:b/>
          <w:sz w:val="24"/>
          <w:szCs w:val="24"/>
        </w:rPr>
        <w:t>Audience Participation:</w:t>
      </w:r>
      <w:r w:rsidRPr="001B5A85">
        <w:rPr>
          <w:sz w:val="24"/>
          <w:szCs w:val="24"/>
        </w:rPr>
        <w:t xml:space="preserve"> Interactive segments allowing listeners to call in, ask questions, and share their own experiences, fostering a sense of connection and community.</w:t>
      </w:r>
    </w:p>
    <w:p w14:paraId="5E6074BB" w14:textId="77777777" w:rsidR="00415098" w:rsidRPr="001B5A85" w:rsidRDefault="00415098" w:rsidP="00415098">
      <w:pPr>
        <w:rPr>
          <w:sz w:val="24"/>
          <w:szCs w:val="24"/>
        </w:rPr>
      </w:pPr>
      <w:r w:rsidRPr="001B5A85">
        <w:rPr>
          <w:b/>
          <w:sz w:val="24"/>
          <w:szCs w:val="24"/>
        </w:rPr>
        <w:t>2. Pre-recorded Programs:</w:t>
      </w:r>
      <w:r w:rsidRPr="001B5A85">
        <w:rPr>
          <w:sz w:val="24"/>
          <w:szCs w:val="24"/>
        </w:rPr>
        <w:t xml:space="preserve"> Pre-recorded programs will offer a flexible way to deliver high-quality content while catering to diverse schedules:</w:t>
      </w:r>
    </w:p>
    <w:p w14:paraId="356B16A8" w14:textId="77777777" w:rsidR="00415098" w:rsidRPr="001B5A85" w:rsidRDefault="00415098" w:rsidP="00415098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1B5A85">
        <w:rPr>
          <w:b/>
          <w:sz w:val="24"/>
          <w:szCs w:val="24"/>
        </w:rPr>
        <w:t>Themed Shows:</w:t>
      </w:r>
      <w:r w:rsidRPr="001B5A85">
        <w:rPr>
          <w:sz w:val="24"/>
          <w:szCs w:val="24"/>
        </w:rPr>
        <w:t xml:space="preserve"> Curated programs focusing on specific themes like entrepreneurship, arts, and wellness.</w:t>
      </w:r>
    </w:p>
    <w:p w14:paraId="6850F402" w14:textId="77777777" w:rsidR="00415098" w:rsidRPr="001B5A85" w:rsidRDefault="00415098" w:rsidP="0041509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B5A85">
        <w:rPr>
          <w:b/>
          <w:sz w:val="24"/>
          <w:szCs w:val="24"/>
        </w:rPr>
        <w:t>Narrative Series:</w:t>
      </w:r>
      <w:r w:rsidRPr="001B5A85">
        <w:rPr>
          <w:sz w:val="24"/>
          <w:szCs w:val="24"/>
        </w:rPr>
        <w:t xml:space="preserve"> Serialized content, including inspirational stories, life lessons, and personal journeys.</w:t>
      </w:r>
    </w:p>
    <w:p w14:paraId="04ADEDC9" w14:textId="77777777" w:rsidR="00415098" w:rsidRPr="001B5A85" w:rsidRDefault="00415098" w:rsidP="00415098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1B5A85">
        <w:rPr>
          <w:b/>
          <w:sz w:val="24"/>
          <w:szCs w:val="24"/>
        </w:rPr>
        <w:t>Educational Segments:</w:t>
      </w:r>
      <w:r w:rsidRPr="001B5A85">
        <w:rPr>
          <w:sz w:val="24"/>
          <w:szCs w:val="24"/>
        </w:rPr>
        <w:t xml:space="preserve"> Informative content, financial literacy, career advice, and more.</w:t>
      </w:r>
    </w:p>
    <w:p w14:paraId="1F87F191" w14:textId="77777777" w:rsidR="00415098" w:rsidRPr="001B5A85" w:rsidRDefault="00415098" w:rsidP="00415098">
      <w:pPr>
        <w:jc w:val="both"/>
        <w:rPr>
          <w:sz w:val="24"/>
          <w:szCs w:val="24"/>
        </w:rPr>
      </w:pPr>
      <w:r w:rsidRPr="001B5A85">
        <w:rPr>
          <w:b/>
          <w:sz w:val="24"/>
          <w:szCs w:val="24"/>
        </w:rPr>
        <w:t>3. Auto DJ Player:</w:t>
      </w:r>
      <w:r w:rsidRPr="001B5A85">
        <w:rPr>
          <w:sz w:val="24"/>
          <w:szCs w:val="24"/>
        </w:rPr>
        <w:t xml:space="preserve"> The auto DJ player ensures seamless entertainment 24/7, even when live broadcasts and pre-recorded shows are not scheduled:</w:t>
      </w:r>
    </w:p>
    <w:p w14:paraId="3D4B0E55" w14:textId="77777777" w:rsidR="00415098" w:rsidRPr="001B5A85" w:rsidRDefault="00415098" w:rsidP="0041509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1B5A85">
        <w:rPr>
          <w:b/>
          <w:sz w:val="24"/>
          <w:szCs w:val="24"/>
        </w:rPr>
        <w:lastRenderedPageBreak/>
        <w:t xml:space="preserve">Continuous Music: </w:t>
      </w:r>
      <w:r w:rsidRPr="001B5A85">
        <w:rPr>
          <w:sz w:val="24"/>
          <w:szCs w:val="24"/>
        </w:rPr>
        <w:t>A handpicked selection of music representing various genres, moods, and cultures.</w:t>
      </w:r>
    </w:p>
    <w:p w14:paraId="0371B7BD" w14:textId="77777777" w:rsidR="00415098" w:rsidRPr="001B5A85" w:rsidRDefault="00415098" w:rsidP="00415098">
      <w:pPr>
        <w:pStyle w:val="ListParagraph"/>
        <w:rPr>
          <w:sz w:val="24"/>
          <w:szCs w:val="24"/>
        </w:rPr>
      </w:pPr>
    </w:p>
    <w:p w14:paraId="3CA26D81" w14:textId="77777777" w:rsidR="00415098" w:rsidRPr="001B5A85" w:rsidRDefault="00415098" w:rsidP="00415098">
      <w:pPr>
        <w:pStyle w:val="ListParagraph"/>
        <w:rPr>
          <w:sz w:val="24"/>
          <w:szCs w:val="24"/>
        </w:rPr>
      </w:pPr>
    </w:p>
    <w:p w14:paraId="3E4FCF45" w14:textId="77777777" w:rsidR="00415098" w:rsidRPr="001B5A85" w:rsidRDefault="00415098" w:rsidP="00415098">
      <w:pPr>
        <w:jc w:val="both"/>
        <w:rPr>
          <w:sz w:val="24"/>
          <w:szCs w:val="24"/>
        </w:rPr>
      </w:pPr>
      <w:r w:rsidRPr="001B5A85">
        <w:rPr>
          <w:noProof/>
          <w:sz w:val="24"/>
          <w:szCs w:val="24"/>
        </w:rPr>
        <w:drawing>
          <wp:inline distT="0" distB="0" distL="0" distR="0" wp14:anchorId="6742C13E" wp14:editId="06FC438A">
            <wp:extent cx="6318859" cy="3477628"/>
            <wp:effectExtent l="0" t="0" r="635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722" cy="3507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CF6901" w14:textId="77777777" w:rsidR="00415098" w:rsidRPr="001B5A85" w:rsidRDefault="00415098" w:rsidP="00415098">
      <w:pPr>
        <w:jc w:val="center"/>
        <w:rPr>
          <w:b/>
          <w:sz w:val="24"/>
          <w:szCs w:val="24"/>
        </w:rPr>
      </w:pPr>
      <w:r w:rsidRPr="001B5A85">
        <w:rPr>
          <w:b/>
          <w:sz w:val="24"/>
          <w:szCs w:val="24"/>
        </w:rPr>
        <w:t xml:space="preserve">Fig 1: </w:t>
      </w:r>
      <w:r w:rsidRPr="001B5A85">
        <w:rPr>
          <w:b/>
          <w:bCs/>
          <w:sz w:val="24"/>
          <w:szCs w:val="24"/>
          <w:lang w:val="en-GB"/>
        </w:rPr>
        <w:t>Architectural Overview</w:t>
      </w:r>
    </w:p>
    <w:p w14:paraId="2DFC0429" w14:textId="77777777" w:rsidR="00415098" w:rsidRPr="001B5A85" w:rsidRDefault="00415098" w:rsidP="00415098">
      <w:pPr>
        <w:tabs>
          <w:tab w:val="left" w:pos="3180"/>
        </w:tabs>
        <w:rPr>
          <w:b/>
          <w:sz w:val="24"/>
          <w:szCs w:val="24"/>
        </w:rPr>
      </w:pPr>
      <w:r w:rsidRPr="001B5A85">
        <w:rPr>
          <w:b/>
          <w:sz w:val="24"/>
          <w:szCs w:val="24"/>
        </w:rPr>
        <w:t>Implementation</w:t>
      </w:r>
    </w:p>
    <w:p w14:paraId="38386699" w14:textId="77777777" w:rsidR="00415098" w:rsidRPr="001B5A85" w:rsidRDefault="00415098" w:rsidP="00415098">
      <w:pPr>
        <w:tabs>
          <w:tab w:val="left" w:pos="3180"/>
        </w:tabs>
        <w:jc w:val="both"/>
        <w:rPr>
          <w:sz w:val="24"/>
          <w:szCs w:val="24"/>
        </w:rPr>
      </w:pPr>
      <w:r w:rsidRPr="001B5A85">
        <w:rPr>
          <w:sz w:val="24"/>
          <w:szCs w:val="24"/>
        </w:rPr>
        <w:t xml:space="preserve">The online radio platform will be hosted on the cloud to ensure seamless accessibility and scalability. It will be accessible through the sub-domain </w:t>
      </w:r>
      <w:r w:rsidRPr="001B5A85">
        <w:rPr>
          <w:color w:val="0070C0"/>
          <w:sz w:val="24"/>
          <w:szCs w:val="24"/>
          <w:u w:val="single"/>
        </w:rPr>
        <w:t>radio.coolgirls.com.ng</w:t>
      </w:r>
      <w:r w:rsidRPr="001B5A85">
        <w:rPr>
          <w:sz w:val="24"/>
          <w:szCs w:val="24"/>
        </w:rPr>
        <w:t xml:space="preserve">, which is derived from the existing </w:t>
      </w:r>
      <w:r w:rsidRPr="001B5A85">
        <w:rPr>
          <w:color w:val="0070C0"/>
          <w:sz w:val="24"/>
          <w:szCs w:val="24"/>
          <w:u w:val="single"/>
        </w:rPr>
        <w:t>coolgirls.com.ng</w:t>
      </w:r>
      <w:r w:rsidRPr="001B5A85">
        <w:rPr>
          <w:color w:val="0070C0"/>
          <w:sz w:val="24"/>
          <w:szCs w:val="24"/>
        </w:rPr>
        <w:t xml:space="preserve"> </w:t>
      </w:r>
      <w:r w:rsidRPr="001B5A85">
        <w:rPr>
          <w:sz w:val="24"/>
          <w:szCs w:val="24"/>
        </w:rPr>
        <w:t>domain and will be integrated into the existing Cool Girls application.</w:t>
      </w:r>
    </w:p>
    <w:p w14:paraId="66C4BCEB" w14:textId="77777777" w:rsidR="00415098" w:rsidRPr="001B5A85" w:rsidRDefault="00415098" w:rsidP="00415098">
      <w:pPr>
        <w:tabs>
          <w:tab w:val="left" w:pos="3180"/>
        </w:tabs>
        <w:rPr>
          <w:b/>
          <w:bCs/>
          <w:sz w:val="24"/>
          <w:szCs w:val="24"/>
        </w:rPr>
      </w:pPr>
      <w:r w:rsidRPr="001B5A85">
        <w:rPr>
          <w:b/>
          <w:bCs/>
          <w:sz w:val="24"/>
          <w:szCs w:val="24"/>
        </w:rPr>
        <w:t>Technical Infrastructure</w:t>
      </w:r>
    </w:p>
    <w:p w14:paraId="24906C33" w14:textId="77777777" w:rsidR="00415098" w:rsidRPr="001B5A85" w:rsidRDefault="00415098" w:rsidP="00415098">
      <w:pPr>
        <w:pStyle w:val="ListParagraph"/>
        <w:numPr>
          <w:ilvl w:val="0"/>
          <w:numId w:val="15"/>
        </w:numPr>
        <w:tabs>
          <w:tab w:val="left" w:pos="3180"/>
        </w:tabs>
        <w:rPr>
          <w:sz w:val="24"/>
          <w:szCs w:val="24"/>
        </w:rPr>
      </w:pPr>
      <w:r w:rsidRPr="001B5A85">
        <w:rPr>
          <w:b/>
          <w:bCs/>
          <w:sz w:val="24"/>
          <w:szCs w:val="24"/>
        </w:rPr>
        <w:t>Cloud Infrastructure:</w:t>
      </w:r>
      <w:r w:rsidRPr="001B5A85">
        <w:rPr>
          <w:sz w:val="24"/>
          <w:szCs w:val="24"/>
        </w:rPr>
        <w:t xml:space="preserve"> A reliable cloud service provider to host the radio platform, ensuring scalability, high availability, and efficient resource allocation.</w:t>
      </w:r>
    </w:p>
    <w:p w14:paraId="5393986C" w14:textId="77777777" w:rsidR="00415098" w:rsidRPr="001B5A85" w:rsidRDefault="00415098" w:rsidP="00415098">
      <w:pPr>
        <w:pStyle w:val="ListParagraph"/>
        <w:numPr>
          <w:ilvl w:val="0"/>
          <w:numId w:val="15"/>
        </w:numPr>
        <w:tabs>
          <w:tab w:val="left" w:pos="3180"/>
        </w:tabs>
        <w:rPr>
          <w:sz w:val="24"/>
          <w:szCs w:val="24"/>
        </w:rPr>
      </w:pPr>
      <w:r w:rsidRPr="001B5A85">
        <w:rPr>
          <w:b/>
          <w:bCs/>
          <w:sz w:val="24"/>
          <w:szCs w:val="24"/>
        </w:rPr>
        <w:t>Streaming Servers:</w:t>
      </w:r>
      <w:r w:rsidRPr="001B5A85">
        <w:rPr>
          <w:sz w:val="24"/>
          <w:szCs w:val="24"/>
        </w:rPr>
        <w:t xml:space="preserve"> Streaming servers capable of handling multiple concurrent listeners and providing seamless audio playback.</w:t>
      </w:r>
    </w:p>
    <w:p w14:paraId="604B5467" w14:textId="77777777" w:rsidR="00415098" w:rsidRPr="001B5A85" w:rsidRDefault="00415098" w:rsidP="00415098">
      <w:pPr>
        <w:pStyle w:val="ListParagraph"/>
        <w:numPr>
          <w:ilvl w:val="0"/>
          <w:numId w:val="15"/>
        </w:numPr>
        <w:tabs>
          <w:tab w:val="left" w:pos="3180"/>
        </w:tabs>
        <w:rPr>
          <w:sz w:val="24"/>
          <w:szCs w:val="24"/>
        </w:rPr>
      </w:pPr>
      <w:r w:rsidRPr="001B5A85">
        <w:rPr>
          <w:b/>
          <w:bCs/>
          <w:sz w:val="24"/>
          <w:szCs w:val="24"/>
        </w:rPr>
        <w:t>Database Servers:</w:t>
      </w:r>
      <w:r w:rsidRPr="001B5A85">
        <w:rPr>
          <w:sz w:val="24"/>
          <w:szCs w:val="24"/>
        </w:rPr>
        <w:t xml:space="preserve"> Powerful database servers to store user preferences, content metadata, and engagement metrics.</w:t>
      </w:r>
    </w:p>
    <w:p w14:paraId="44F1E635" w14:textId="77777777" w:rsidR="00415098" w:rsidRPr="001B5A85" w:rsidRDefault="00415098" w:rsidP="00415098">
      <w:pPr>
        <w:tabs>
          <w:tab w:val="left" w:pos="3180"/>
        </w:tabs>
        <w:rPr>
          <w:sz w:val="24"/>
          <w:szCs w:val="24"/>
        </w:rPr>
      </w:pPr>
      <w:r w:rsidRPr="001B5A85">
        <w:rPr>
          <w:b/>
          <w:bCs/>
          <w:sz w:val="24"/>
          <w:szCs w:val="24"/>
        </w:rPr>
        <w:t>Software Requirements</w:t>
      </w:r>
    </w:p>
    <w:p w14:paraId="0F196396" w14:textId="77777777" w:rsidR="00415098" w:rsidRPr="001B5A85" w:rsidRDefault="00415098" w:rsidP="00415098">
      <w:pPr>
        <w:pStyle w:val="ListParagraph"/>
        <w:numPr>
          <w:ilvl w:val="0"/>
          <w:numId w:val="13"/>
        </w:numPr>
        <w:tabs>
          <w:tab w:val="left" w:pos="3180"/>
        </w:tabs>
        <w:rPr>
          <w:sz w:val="24"/>
          <w:szCs w:val="24"/>
        </w:rPr>
      </w:pPr>
      <w:r w:rsidRPr="001B5A85">
        <w:rPr>
          <w:sz w:val="24"/>
          <w:szCs w:val="24"/>
        </w:rPr>
        <w:t>Virtual audio mixer</w:t>
      </w:r>
    </w:p>
    <w:p w14:paraId="5C0E2D49" w14:textId="77777777" w:rsidR="00415098" w:rsidRPr="001B5A85" w:rsidRDefault="00415098" w:rsidP="00415098">
      <w:pPr>
        <w:pStyle w:val="ListParagraph"/>
        <w:numPr>
          <w:ilvl w:val="0"/>
          <w:numId w:val="13"/>
        </w:numPr>
        <w:tabs>
          <w:tab w:val="left" w:pos="3180"/>
        </w:tabs>
        <w:rPr>
          <w:sz w:val="24"/>
          <w:szCs w:val="24"/>
        </w:rPr>
      </w:pPr>
      <w:r w:rsidRPr="001B5A85">
        <w:rPr>
          <w:sz w:val="24"/>
          <w:szCs w:val="24"/>
        </w:rPr>
        <w:t>VB-audio virtual control panel</w:t>
      </w:r>
    </w:p>
    <w:p w14:paraId="26EC216A" w14:textId="7F416008" w:rsidR="00415098" w:rsidRDefault="00415098" w:rsidP="00415098">
      <w:pPr>
        <w:pStyle w:val="ListParagraph"/>
        <w:numPr>
          <w:ilvl w:val="0"/>
          <w:numId w:val="13"/>
        </w:numPr>
        <w:tabs>
          <w:tab w:val="left" w:pos="3180"/>
        </w:tabs>
        <w:rPr>
          <w:sz w:val="24"/>
          <w:szCs w:val="24"/>
        </w:rPr>
      </w:pPr>
      <w:r w:rsidRPr="001B5A85">
        <w:rPr>
          <w:sz w:val="24"/>
          <w:szCs w:val="24"/>
        </w:rPr>
        <w:t>Live broadcast software</w:t>
      </w:r>
    </w:p>
    <w:p w14:paraId="4BCA9575" w14:textId="77777777" w:rsidR="00415098" w:rsidRDefault="00415098" w:rsidP="0041509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D47AF4" w14:textId="77777777" w:rsidR="00415098" w:rsidRPr="001B5A85" w:rsidRDefault="00415098" w:rsidP="00415098">
      <w:pPr>
        <w:tabs>
          <w:tab w:val="left" w:pos="3180"/>
        </w:tabs>
        <w:rPr>
          <w:sz w:val="24"/>
          <w:szCs w:val="24"/>
        </w:rPr>
      </w:pPr>
      <w:r w:rsidRPr="001B5A85">
        <w:rPr>
          <w:b/>
          <w:bCs/>
          <w:sz w:val="24"/>
          <w:szCs w:val="24"/>
        </w:rPr>
        <w:lastRenderedPageBreak/>
        <w:t>Hardware Requirements</w:t>
      </w:r>
    </w:p>
    <w:p w14:paraId="337DA720" w14:textId="12BE78FB" w:rsidR="00415098" w:rsidRPr="001B5A85" w:rsidRDefault="00415098" w:rsidP="00415098">
      <w:pPr>
        <w:pStyle w:val="ListParagraph"/>
        <w:numPr>
          <w:ilvl w:val="0"/>
          <w:numId w:val="14"/>
        </w:numPr>
        <w:tabs>
          <w:tab w:val="left" w:pos="3180"/>
        </w:tabs>
        <w:rPr>
          <w:sz w:val="24"/>
          <w:szCs w:val="24"/>
        </w:rPr>
      </w:pPr>
      <w:r w:rsidRPr="001B5A85">
        <w:rPr>
          <w:sz w:val="24"/>
          <w:szCs w:val="24"/>
        </w:rPr>
        <w:t>Microphone</w:t>
      </w:r>
      <w:r w:rsidR="00B709F4">
        <w:rPr>
          <w:sz w:val="24"/>
          <w:szCs w:val="24"/>
        </w:rPr>
        <w:t xml:space="preserve"> Kit</w:t>
      </w:r>
      <w:r w:rsidRPr="001B5A85">
        <w:rPr>
          <w:sz w:val="24"/>
          <w:szCs w:val="24"/>
        </w:rPr>
        <w:t xml:space="preserve"> (Live broadcast)</w:t>
      </w:r>
    </w:p>
    <w:p w14:paraId="76815136" w14:textId="0934F5FC" w:rsidR="00415098" w:rsidRDefault="00415098" w:rsidP="00415098">
      <w:pPr>
        <w:pStyle w:val="ListParagraph"/>
        <w:numPr>
          <w:ilvl w:val="0"/>
          <w:numId w:val="14"/>
        </w:numPr>
        <w:tabs>
          <w:tab w:val="left" w:pos="3180"/>
        </w:tabs>
        <w:rPr>
          <w:sz w:val="24"/>
          <w:szCs w:val="24"/>
        </w:rPr>
      </w:pPr>
      <w:r w:rsidRPr="001B5A85">
        <w:rPr>
          <w:sz w:val="24"/>
          <w:szCs w:val="24"/>
        </w:rPr>
        <w:t>Laptop</w:t>
      </w:r>
    </w:p>
    <w:p w14:paraId="4FCD8895" w14:textId="47D622DC" w:rsidR="00484E4B" w:rsidRDefault="00484E4B" w:rsidP="00415098">
      <w:pPr>
        <w:pStyle w:val="ListParagraph"/>
        <w:numPr>
          <w:ilvl w:val="0"/>
          <w:numId w:val="14"/>
        </w:numPr>
        <w:tabs>
          <w:tab w:val="left" w:pos="3180"/>
        </w:tabs>
        <w:rPr>
          <w:sz w:val="24"/>
          <w:szCs w:val="24"/>
        </w:rPr>
      </w:pPr>
      <w:r>
        <w:rPr>
          <w:sz w:val="24"/>
          <w:szCs w:val="24"/>
        </w:rPr>
        <w:t>Digital Mixer</w:t>
      </w:r>
    </w:p>
    <w:p w14:paraId="7D0423F7" w14:textId="44711AC5" w:rsidR="00484E4B" w:rsidRDefault="00484E4B" w:rsidP="00415098">
      <w:pPr>
        <w:pStyle w:val="ListParagraph"/>
        <w:numPr>
          <w:ilvl w:val="0"/>
          <w:numId w:val="14"/>
        </w:numPr>
        <w:tabs>
          <w:tab w:val="left" w:pos="3180"/>
        </w:tabs>
        <w:rPr>
          <w:sz w:val="24"/>
          <w:szCs w:val="24"/>
        </w:rPr>
      </w:pPr>
      <w:r>
        <w:rPr>
          <w:sz w:val="24"/>
          <w:szCs w:val="24"/>
        </w:rPr>
        <w:t>Headphone</w:t>
      </w:r>
    </w:p>
    <w:p w14:paraId="142CFB2C" w14:textId="535D7C29" w:rsidR="00484E4B" w:rsidRDefault="00484E4B" w:rsidP="00415098">
      <w:pPr>
        <w:pStyle w:val="ListParagraph"/>
        <w:numPr>
          <w:ilvl w:val="0"/>
          <w:numId w:val="14"/>
        </w:numPr>
        <w:tabs>
          <w:tab w:val="left" w:pos="3180"/>
        </w:tabs>
        <w:rPr>
          <w:sz w:val="24"/>
          <w:szCs w:val="24"/>
        </w:rPr>
      </w:pPr>
      <w:r>
        <w:rPr>
          <w:sz w:val="24"/>
          <w:szCs w:val="24"/>
        </w:rPr>
        <w:t>Sound Card</w:t>
      </w:r>
    </w:p>
    <w:p w14:paraId="5A15759C" w14:textId="77777777" w:rsidR="00415098" w:rsidRPr="001B5A85" w:rsidRDefault="00415098" w:rsidP="00415098">
      <w:pPr>
        <w:tabs>
          <w:tab w:val="left" w:pos="3180"/>
        </w:tabs>
        <w:rPr>
          <w:b/>
          <w:bCs/>
          <w:sz w:val="24"/>
          <w:szCs w:val="24"/>
        </w:rPr>
      </w:pPr>
      <w:bookmarkStart w:id="0" w:name="_GoBack"/>
      <w:bookmarkEnd w:id="0"/>
      <w:r w:rsidRPr="001B5A85">
        <w:rPr>
          <w:b/>
          <w:bCs/>
          <w:sz w:val="24"/>
          <w:szCs w:val="24"/>
        </w:rPr>
        <w:t>Human Resources</w:t>
      </w:r>
    </w:p>
    <w:p w14:paraId="044DB838" w14:textId="77777777" w:rsidR="00415098" w:rsidRPr="001B5A85" w:rsidRDefault="00415098" w:rsidP="00415098">
      <w:pPr>
        <w:numPr>
          <w:ilvl w:val="0"/>
          <w:numId w:val="16"/>
        </w:numPr>
        <w:tabs>
          <w:tab w:val="left" w:pos="720"/>
          <w:tab w:val="left" w:pos="3180"/>
        </w:tabs>
        <w:rPr>
          <w:sz w:val="24"/>
          <w:szCs w:val="24"/>
        </w:rPr>
      </w:pPr>
      <w:r w:rsidRPr="001B5A85">
        <w:rPr>
          <w:b/>
          <w:bCs/>
          <w:sz w:val="24"/>
          <w:szCs w:val="24"/>
        </w:rPr>
        <w:t>Content Creators:</w:t>
      </w:r>
      <w:r w:rsidRPr="001B5A85">
        <w:rPr>
          <w:sz w:val="24"/>
          <w:szCs w:val="24"/>
        </w:rPr>
        <w:t xml:space="preserve"> Skilled content creators responsible for developing engaging shows, pre-recorded programs, and curated music collections, among other things.</w:t>
      </w:r>
    </w:p>
    <w:p w14:paraId="34A0E7F4" w14:textId="77777777" w:rsidR="00415098" w:rsidRDefault="00415098" w:rsidP="00415098">
      <w:pPr>
        <w:numPr>
          <w:ilvl w:val="0"/>
          <w:numId w:val="16"/>
        </w:numPr>
        <w:tabs>
          <w:tab w:val="left" w:pos="720"/>
          <w:tab w:val="left" w:pos="3180"/>
        </w:tabs>
        <w:rPr>
          <w:sz w:val="24"/>
          <w:szCs w:val="24"/>
        </w:rPr>
      </w:pPr>
      <w:r w:rsidRPr="001C4C30">
        <w:rPr>
          <w:b/>
          <w:bCs/>
          <w:sz w:val="24"/>
          <w:szCs w:val="24"/>
        </w:rPr>
        <w:t>System Administrator:</w:t>
      </w:r>
      <w:r w:rsidRPr="001C4C30">
        <w:rPr>
          <w:sz w:val="24"/>
          <w:szCs w:val="24"/>
        </w:rPr>
        <w:t xml:space="preserve"> Experienced system administrator to manage the cloud infrastructure, ensure smooth operations, and troubleshoot technical issues.</w:t>
      </w:r>
    </w:p>
    <w:p w14:paraId="72778CD9" w14:textId="14C984D8" w:rsidR="002A5325" w:rsidRPr="00415098" w:rsidRDefault="00EE170D" w:rsidP="00415098"/>
    <w:sectPr w:rsidR="002A5325" w:rsidRPr="00415098" w:rsidSect="00FF09FB">
      <w:headerReference w:type="default" r:id="rId8"/>
      <w:footerReference w:type="default" r:id="rId9"/>
      <w:pgSz w:w="11906" w:h="16838" w:code="9"/>
      <w:pgMar w:top="1080" w:right="1440" w:bottom="144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FD1447" w14:textId="77777777" w:rsidR="00EE170D" w:rsidRDefault="00EE170D" w:rsidP="00A71B54">
      <w:pPr>
        <w:spacing w:after="0" w:line="240" w:lineRule="auto"/>
      </w:pPr>
      <w:r>
        <w:separator/>
      </w:r>
    </w:p>
  </w:endnote>
  <w:endnote w:type="continuationSeparator" w:id="0">
    <w:p w14:paraId="3A3EB1D9" w14:textId="77777777" w:rsidR="00EE170D" w:rsidRDefault="00EE170D" w:rsidP="00A71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568060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317F5C" w14:textId="40C6FED5" w:rsidR="006B5010" w:rsidRDefault="006B50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B12F0B" w14:textId="77777777" w:rsidR="006B5010" w:rsidRDefault="006B50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527C00" w14:textId="77777777" w:rsidR="00EE170D" w:rsidRDefault="00EE170D" w:rsidP="00A71B54">
      <w:pPr>
        <w:spacing w:after="0" w:line="240" w:lineRule="auto"/>
      </w:pPr>
      <w:r>
        <w:separator/>
      </w:r>
    </w:p>
  </w:footnote>
  <w:footnote w:type="continuationSeparator" w:id="0">
    <w:p w14:paraId="4E8D9620" w14:textId="77777777" w:rsidR="00EE170D" w:rsidRDefault="00EE170D" w:rsidP="00A71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2B363E" w14:textId="4A0E1311" w:rsidR="00A71B54" w:rsidRDefault="00A71B54" w:rsidP="00A71B54">
    <w:pPr>
      <w:pStyle w:val="Header"/>
      <w:jc w:val="center"/>
    </w:pPr>
    <w:r>
      <w:rPr>
        <w:noProof/>
      </w:rPr>
      <w:drawing>
        <wp:inline distT="0" distB="0" distL="0" distR="0" wp14:anchorId="18FE51AA" wp14:editId="16FCF9F6">
          <wp:extent cx="730250" cy="547164"/>
          <wp:effectExtent l="0" t="0" r="0" b="5715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4339" cy="647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D692F"/>
    <w:multiLevelType w:val="hybridMultilevel"/>
    <w:tmpl w:val="E82EE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2777E"/>
    <w:multiLevelType w:val="hybridMultilevel"/>
    <w:tmpl w:val="CB589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A6575"/>
    <w:multiLevelType w:val="hybridMultilevel"/>
    <w:tmpl w:val="175804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52956"/>
    <w:multiLevelType w:val="hybridMultilevel"/>
    <w:tmpl w:val="0EBA505A"/>
    <w:lvl w:ilvl="0" w:tplc="EA8A2C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765D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2E71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8C6E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438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D8F4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6215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F2F4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885C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A1BAD"/>
    <w:multiLevelType w:val="hybridMultilevel"/>
    <w:tmpl w:val="6C4ABF74"/>
    <w:lvl w:ilvl="0" w:tplc="5A68C3C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42C2C"/>
    <w:multiLevelType w:val="multilevel"/>
    <w:tmpl w:val="7FF6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E31502"/>
    <w:multiLevelType w:val="hybridMultilevel"/>
    <w:tmpl w:val="562C34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540EA"/>
    <w:multiLevelType w:val="hybridMultilevel"/>
    <w:tmpl w:val="0EC29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D30C5"/>
    <w:multiLevelType w:val="multilevel"/>
    <w:tmpl w:val="7A2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BD6770"/>
    <w:multiLevelType w:val="hybridMultilevel"/>
    <w:tmpl w:val="07FA6C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2600A"/>
    <w:multiLevelType w:val="hybridMultilevel"/>
    <w:tmpl w:val="81FE6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53783"/>
    <w:multiLevelType w:val="multilevel"/>
    <w:tmpl w:val="C05E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194DBD"/>
    <w:multiLevelType w:val="hybridMultilevel"/>
    <w:tmpl w:val="05BC4D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61168"/>
    <w:multiLevelType w:val="multilevel"/>
    <w:tmpl w:val="DC0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F40B25"/>
    <w:multiLevelType w:val="multilevel"/>
    <w:tmpl w:val="9860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3C0FB7"/>
    <w:multiLevelType w:val="hybridMultilevel"/>
    <w:tmpl w:val="0EBA505A"/>
    <w:lvl w:ilvl="0" w:tplc="EA8A2C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765D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2E71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8C6E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438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D8F4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6215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F2F4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885C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35575F"/>
    <w:multiLevelType w:val="multilevel"/>
    <w:tmpl w:val="5DA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830618"/>
    <w:multiLevelType w:val="hybridMultilevel"/>
    <w:tmpl w:val="FAB80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632FAA"/>
    <w:multiLevelType w:val="multilevel"/>
    <w:tmpl w:val="86C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775B77"/>
    <w:multiLevelType w:val="hybridMultilevel"/>
    <w:tmpl w:val="FAB80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616C22"/>
    <w:multiLevelType w:val="hybridMultilevel"/>
    <w:tmpl w:val="2FE8507C"/>
    <w:lvl w:ilvl="0" w:tplc="3E9687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C889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6441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8E49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9EEF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B4CE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A048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8A86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0001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D862F7"/>
    <w:multiLevelType w:val="hybridMultilevel"/>
    <w:tmpl w:val="EBE2F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970265"/>
    <w:multiLevelType w:val="hybridMultilevel"/>
    <w:tmpl w:val="FAB80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D73CDC"/>
    <w:multiLevelType w:val="multilevel"/>
    <w:tmpl w:val="0872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2E5F3A"/>
    <w:multiLevelType w:val="hybridMultilevel"/>
    <w:tmpl w:val="FCFA88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560B5D"/>
    <w:multiLevelType w:val="hybridMultilevel"/>
    <w:tmpl w:val="500E9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0B1582"/>
    <w:multiLevelType w:val="hybridMultilevel"/>
    <w:tmpl w:val="A684C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1"/>
  </w:num>
  <w:num w:numId="3">
    <w:abstractNumId w:val="13"/>
  </w:num>
  <w:num w:numId="4">
    <w:abstractNumId w:val="18"/>
  </w:num>
  <w:num w:numId="5">
    <w:abstractNumId w:val="16"/>
  </w:num>
  <w:num w:numId="6">
    <w:abstractNumId w:val="8"/>
  </w:num>
  <w:num w:numId="7">
    <w:abstractNumId w:val="5"/>
  </w:num>
  <w:num w:numId="8">
    <w:abstractNumId w:val="14"/>
  </w:num>
  <w:num w:numId="9">
    <w:abstractNumId w:val="10"/>
  </w:num>
  <w:num w:numId="10">
    <w:abstractNumId w:val="6"/>
  </w:num>
  <w:num w:numId="11">
    <w:abstractNumId w:val="9"/>
  </w:num>
  <w:num w:numId="12">
    <w:abstractNumId w:val="24"/>
  </w:num>
  <w:num w:numId="13">
    <w:abstractNumId w:val="2"/>
  </w:num>
  <w:num w:numId="14">
    <w:abstractNumId w:val="12"/>
  </w:num>
  <w:num w:numId="15">
    <w:abstractNumId w:val="0"/>
  </w:num>
  <w:num w:numId="16">
    <w:abstractNumId w:val="20"/>
  </w:num>
  <w:num w:numId="17">
    <w:abstractNumId w:val="17"/>
  </w:num>
  <w:num w:numId="18">
    <w:abstractNumId w:val="19"/>
  </w:num>
  <w:num w:numId="19">
    <w:abstractNumId w:val="22"/>
  </w:num>
  <w:num w:numId="20">
    <w:abstractNumId w:val="25"/>
  </w:num>
  <w:num w:numId="21">
    <w:abstractNumId w:val="4"/>
  </w:num>
  <w:num w:numId="22">
    <w:abstractNumId w:val="7"/>
  </w:num>
  <w:num w:numId="23">
    <w:abstractNumId w:val="1"/>
  </w:num>
  <w:num w:numId="24">
    <w:abstractNumId w:val="15"/>
  </w:num>
  <w:num w:numId="25">
    <w:abstractNumId w:val="3"/>
  </w:num>
  <w:num w:numId="26">
    <w:abstractNumId w:val="26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74"/>
    <w:rsid w:val="00001C9B"/>
    <w:rsid w:val="000050D3"/>
    <w:rsid w:val="000158AB"/>
    <w:rsid w:val="00015D9D"/>
    <w:rsid w:val="0003006C"/>
    <w:rsid w:val="000318FF"/>
    <w:rsid w:val="00043E48"/>
    <w:rsid w:val="000559B2"/>
    <w:rsid w:val="0007118A"/>
    <w:rsid w:val="00072D86"/>
    <w:rsid w:val="0008254E"/>
    <w:rsid w:val="000859D3"/>
    <w:rsid w:val="000947F6"/>
    <w:rsid w:val="00097B7F"/>
    <w:rsid w:val="000A20C6"/>
    <w:rsid w:val="000B4BAA"/>
    <w:rsid w:val="000B5200"/>
    <w:rsid w:val="000B6397"/>
    <w:rsid w:val="000C12D0"/>
    <w:rsid w:val="000C16AF"/>
    <w:rsid w:val="000C22CD"/>
    <w:rsid w:val="000D287A"/>
    <w:rsid w:val="000D560A"/>
    <w:rsid w:val="000E1E70"/>
    <w:rsid w:val="000E50C6"/>
    <w:rsid w:val="000F16ED"/>
    <w:rsid w:val="000F1B77"/>
    <w:rsid w:val="001054FF"/>
    <w:rsid w:val="001147FD"/>
    <w:rsid w:val="0014104A"/>
    <w:rsid w:val="001516E4"/>
    <w:rsid w:val="00154B02"/>
    <w:rsid w:val="001639FC"/>
    <w:rsid w:val="001672A2"/>
    <w:rsid w:val="00167B12"/>
    <w:rsid w:val="00174147"/>
    <w:rsid w:val="00177402"/>
    <w:rsid w:val="001934CB"/>
    <w:rsid w:val="001A2E07"/>
    <w:rsid w:val="001B5A85"/>
    <w:rsid w:val="001C19E5"/>
    <w:rsid w:val="001D0FD4"/>
    <w:rsid w:val="001D6471"/>
    <w:rsid w:val="001E3382"/>
    <w:rsid w:val="001E4E19"/>
    <w:rsid w:val="001F3053"/>
    <w:rsid w:val="001F726E"/>
    <w:rsid w:val="00202BCE"/>
    <w:rsid w:val="00202E71"/>
    <w:rsid w:val="00205B68"/>
    <w:rsid w:val="00211B7B"/>
    <w:rsid w:val="002136DD"/>
    <w:rsid w:val="00234B1A"/>
    <w:rsid w:val="00250CA7"/>
    <w:rsid w:val="002622C4"/>
    <w:rsid w:val="002749DA"/>
    <w:rsid w:val="002836F1"/>
    <w:rsid w:val="00285614"/>
    <w:rsid w:val="002B4836"/>
    <w:rsid w:val="002B6341"/>
    <w:rsid w:val="002D0888"/>
    <w:rsid w:val="002E2BA8"/>
    <w:rsid w:val="002E6F2F"/>
    <w:rsid w:val="003075BB"/>
    <w:rsid w:val="00311C88"/>
    <w:rsid w:val="00333A02"/>
    <w:rsid w:val="003344D1"/>
    <w:rsid w:val="00337F6F"/>
    <w:rsid w:val="00343AB0"/>
    <w:rsid w:val="00351E06"/>
    <w:rsid w:val="003542D7"/>
    <w:rsid w:val="00354DAC"/>
    <w:rsid w:val="00355380"/>
    <w:rsid w:val="00367328"/>
    <w:rsid w:val="00372FBE"/>
    <w:rsid w:val="00380774"/>
    <w:rsid w:val="003A0186"/>
    <w:rsid w:val="003A64AA"/>
    <w:rsid w:val="003A6BFC"/>
    <w:rsid w:val="003C2CA4"/>
    <w:rsid w:val="003C3651"/>
    <w:rsid w:val="003D0E36"/>
    <w:rsid w:val="004029BD"/>
    <w:rsid w:val="00407C41"/>
    <w:rsid w:val="00415098"/>
    <w:rsid w:val="00415698"/>
    <w:rsid w:val="00424133"/>
    <w:rsid w:val="00433FFA"/>
    <w:rsid w:val="004371B8"/>
    <w:rsid w:val="00441E13"/>
    <w:rsid w:val="00455E68"/>
    <w:rsid w:val="00456F99"/>
    <w:rsid w:val="00461E63"/>
    <w:rsid w:val="00462E24"/>
    <w:rsid w:val="00470A59"/>
    <w:rsid w:val="004740AF"/>
    <w:rsid w:val="004771AC"/>
    <w:rsid w:val="0047747F"/>
    <w:rsid w:val="00482E13"/>
    <w:rsid w:val="00484E4B"/>
    <w:rsid w:val="004B3BD3"/>
    <w:rsid w:val="004C032E"/>
    <w:rsid w:val="004C24EB"/>
    <w:rsid w:val="004C540E"/>
    <w:rsid w:val="004D6FFC"/>
    <w:rsid w:val="004E2B17"/>
    <w:rsid w:val="004E5697"/>
    <w:rsid w:val="004F2318"/>
    <w:rsid w:val="004F5556"/>
    <w:rsid w:val="004F5B74"/>
    <w:rsid w:val="00504C65"/>
    <w:rsid w:val="005170FF"/>
    <w:rsid w:val="005171A0"/>
    <w:rsid w:val="00527A32"/>
    <w:rsid w:val="00551D59"/>
    <w:rsid w:val="00565C8F"/>
    <w:rsid w:val="0058074A"/>
    <w:rsid w:val="005853B5"/>
    <w:rsid w:val="005941DA"/>
    <w:rsid w:val="005964B7"/>
    <w:rsid w:val="005A3AA1"/>
    <w:rsid w:val="005A6748"/>
    <w:rsid w:val="005B6D0F"/>
    <w:rsid w:val="005C0AE2"/>
    <w:rsid w:val="005D1588"/>
    <w:rsid w:val="005E5D74"/>
    <w:rsid w:val="005F6788"/>
    <w:rsid w:val="00621B7D"/>
    <w:rsid w:val="00624742"/>
    <w:rsid w:val="00625A1E"/>
    <w:rsid w:val="00625AE8"/>
    <w:rsid w:val="006511D6"/>
    <w:rsid w:val="00653A11"/>
    <w:rsid w:val="00691C75"/>
    <w:rsid w:val="006946DD"/>
    <w:rsid w:val="006A270A"/>
    <w:rsid w:val="006A6916"/>
    <w:rsid w:val="006A6E16"/>
    <w:rsid w:val="006B3864"/>
    <w:rsid w:val="006B5010"/>
    <w:rsid w:val="006D0895"/>
    <w:rsid w:val="006D142F"/>
    <w:rsid w:val="006E1488"/>
    <w:rsid w:val="006F109E"/>
    <w:rsid w:val="006F6EB8"/>
    <w:rsid w:val="00702602"/>
    <w:rsid w:val="00702986"/>
    <w:rsid w:val="007031AA"/>
    <w:rsid w:val="00703D1D"/>
    <w:rsid w:val="00724416"/>
    <w:rsid w:val="0072719A"/>
    <w:rsid w:val="00730401"/>
    <w:rsid w:val="00731B50"/>
    <w:rsid w:val="00733C77"/>
    <w:rsid w:val="00742F0D"/>
    <w:rsid w:val="00745E53"/>
    <w:rsid w:val="007519BC"/>
    <w:rsid w:val="00757FB8"/>
    <w:rsid w:val="0076075F"/>
    <w:rsid w:val="0076682A"/>
    <w:rsid w:val="007668CA"/>
    <w:rsid w:val="00770D55"/>
    <w:rsid w:val="00776D9C"/>
    <w:rsid w:val="007777AE"/>
    <w:rsid w:val="00791B0F"/>
    <w:rsid w:val="00795EBB"/>
    <w:rsid w:val="007A7AB3"/>
    <w:rsid w:val="007B1029"/>
    <w:rsid w:val="007B2A5A"/>
    <w:rsid w:val="007B2E4C"/>
    <w:rsid w:val="007C238F"/>
    <w:rsid w:val="007E6B64"/>
    <w:rsid w:val="007E7BE0"/>
    <w:rsid w:val="007F513B"/>
    <w:rsid w:val="007F5BB6"/>
    <w:rsid w:val="008061FD"/>
    <w:rsid w:val="008122E0"/>
    <w:rsid w:val="0081532B"/>
    <w:rsid w:val="00815407"/>
    <w:rsid w:val="00815DCD"/>
    <w:rsid w:val="00857CD5"/>
    <w:rsid w:val="00876BDF"/>
    <w:rsid w:val="00882813"/>
    <w:rsid w:val="0089139D"/>
    <w:rsid w:val="008A1786"/>
    <w:rsid w:val="008B2C83"/>
    <w:rsid w:val="008B4A30"/>
    <w:rsid w:val="008C12DB"/>
    <w:rsid w:val="008C4BAB"/>
    <w:rsid w:val="008D2E31"/>
    <w:rsid w:val="009004F4"/>
    <w:rsid w:val="00907F0A"/>
    <w:rsid w:val="009114C9"/>
    <w:rsid w:val="00931AB7"/>
    <w:rsid w:val="00933F9B"/>
    <w:rsid w:val="009406D5"/>
    <w:rsid w:val="0095395E"/>
    <w:rsid w:val="00965F2C"/>
    <w:rsid w:val="0096608F"/>
    <w:rsid w:val="009737B8"/>
    <w:rsid w:val="0097577B"/>
    <w:rsid w:val="00980918"/>
    <w:rsid w:val="00986EFC"/>
    <w:rsid w:val="009A1798"/>
    <w:rsid w:val="009A482A"/>
    <w:rsid w:val="009B5D37"/>
    <w:rsid w:val="009D1279"/>
    <w:rsid w:val="009D1CEB"/>
    <w:rsid w:val="009E0AB0"/>
    <w:rsid w:val="009E1633"/>
    <w:rsid w:val="00A27DDB"/>
    <w:rsid w:val="00A33ADC"/>
    <w:rsid w:val="00A343FC"/>
    <w:rsid w:val="00A37A14"/>
    <w:rsid w:val="00A5452F"/>
    <w:rsid w:val="00A56CB2"/>
    <w:rsid w:val="00A56E81"/>
    <w:rsid w:val="00A63B54"/>
    <w:rsid w:val="00A6466C"/>
    <w:rsid w:val="00A6770A"/>
    <w:rsid w:val="00A71B54"/>
    <w:rsid w:val="00A77012"/>
    <w:rsid w:val="00A8320A"/>
    <w:rsid w:val="00A833FE"/>
    <w:rsid w:val="00A92489"/>
    <w:rsid w:val="00AB06D0"/>
    <w:rsid w:val="00AB31FA"/>
    <w:rsid w:val="00AC38F6"/>
    <w:rsid w:val="00AC7D1C"/>
    <w:rsid w:val="00AF1D55"/>
    <w:rsid w:val="00AF35DE"/>
    <w:rsid w:val="00B260D2"/>
    <w:rsid w:val="00B26842"/>
    <w:rsid w:val="00B338EC"/>
    <w:rsid w:val="00B6630B"/>
    <w:rsid w:val="00B709F4"/>
    <w:rsid w:val="00B71044"/>
    <w:rsid w:val="00B7546C"/>
    <w:rsid w:val="00B75EE4"/>
    <w:rsid w:val="00B767DE"/>
    <w:rsid w:val="00B826D2"/>
    <w:rsid w:val="00B86664"/>
    <w:rsid w:val="00B901B8"/>
    <w:rsid w:val="00BA309C"/>
    <w:rsid w:val="00BB0F44"/>
    <w:rsid w:val="00BB74C3"/>
    <w:rsid w:val="00BD0EDF"/>
    <w:rsid w:val="00BD22B9"/>
    <w:rsid w:val="00BD36F8"/>
    <w:rsid w:val="00BF16FB"/>
    <w:rsid w:val="00C114FF"/>
    <w:rsid w:val="00C12EBA"/>
    <w:rsid w:val="00C216EB"/>
    <w:rsid w:val="00C34D76"/>
    <w:rsid w:val="00C378C5"/>
    <w:rsid w:val="00C43237"/>
    <w:rsid w:val="00C45E22"/>
    <w:rsid w:val="00C54B93"/>
    <w:rsid w:val="00C71ED1"/>
    <w:rsid w:val="00C73D78"/>
    <w:rsid w:val="00CB319B"/>
    <w:rsid w:val="00CC44CD"/>
    <w:rsid w:val="00CC5E98"/>
    <w:rsid w:val="00CE4036"/>
    <w:rsid w:val="00CE6C94"/>
    <w:rsid w:val="00CF0569"/>
    <w:rsid w:val="00D26A9A"/>
    <w:rsid w:val="00D32393"/>
    <w:rsid w:val="00D32635"/>
    <w:rsid w:val="00D339CE"/>
    <w:rsid w:val="00D521DF"/>
    <w:rsid w:val="00D9314C"/>
    <w:rsid w:val="00DA1122"/>
    <w:rsid w:val="00DA745B"/>
    <w:rsid w:val="00DB389E"/>
    <w:rsid w:val="00DB5304"/>
    <w:rsid w:val="00DC3A08"/>
    <w:rsid w:val="00DF2479"/>
    <w:rsid w:val="00E020FA"/>
    <w:rsid w:val="00E030BF"/>
    <w:rsid w:val="00E05BC5"/>
    <w:rsid w:val="00E177AE"/>
    <w:rsid w:val="00E213E3"/>
    <w:rsid w:val="00E21478"/>
    <w:rsid w:val="00E21946"/>
    <w:rsid w:val="00E27193"/>
    <w:rsid w:val="00E33B79"/>
    <w:rsid w:val="00E40873"/>
    <w:rsid w:val="00E40E52"/>
    <w:rsid w:val="00E502FA"/>
    <w:rsid w:val="00E5780F"/>
    <w:rsid w:val="00E77C86"/>
    <w:rsid w:val="00EA1BF0"/>
    <w:rsid w:val="00EB2C91"/>
    <w:rsid w:val="00EC19F2"/>
    <w:rsid w:val="00EC2C9A"/>
    <w:rsid w:val="00EC486A"/>
    <w:rsid w:val="00EC7A00"/>
    <w:rsid w:val="00ED3EEB"/>
    <w:rsid w:val="00ED4B34"/>
    <w:rsid w:val="00EE170D"/>
    <w:rsid w:val="00EF0A47"/>
    <w:rsid w:val="00EF2A6F"/>
    <w:rsid w:val="00EF4B65"/>
    <w:rsid w:val="00F10AE7"/>
    <w:rsid w:val="00F124B8"/>
    <w:rsid w:val="00F130C7"/>
    <w:rsid w:val="00F2161F"/>
    <w:rsid w:val="00F234D6"/>
    <w:rsid w:val="00F23784"/>
    <w:rsid w:val="00F23ADE"/>
    <w:rsid w:val="00F27625"/>
    <w:rsid w:val="00F3148F"/>
    <w:rsid w:val="00F46F02"/>
    <w:rsid w:val="00F53415"/>
    <w:rsid w:val="00F572EA"/>
    <w:rsid w:val="00F637C9"/>
    <w:rsid w:val="00F7420C"/>
    <w:rsid w:val="00F75E3C"/>
    <w:rsid w:val="00F808A4"/>
    <w:rsid w:val="00F84D20"/>
    <w:rsid w:val="00F910B2"/>
    <w:rsid w:val="00F94AE8"/>
    <w:rsid w:val="00FA434C"/>
    <w:rsid w:val="00FB4F2A"/>
    <w:rsid w:val="00FD2691"/>
    <w:rsid w:val="00FE39F6"/>
    <w:rsid w:val="00FE7ACE"/>
    <w:rsid w:val="00FE7BFA"/>
    <w:rsid w:val="00FF09FB"/>
    <w:rsid w:val="00FF3554"/>
    <w:rsid w:val="00FF4DED"/>
    <w:rsid w:val="00FF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EB505"/>
  <w15:chartTrackingRefBased/>
  <w15:docId w15:val="{28C84FD2-B9E3-4056-AF43-D3E049BC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50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1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B54"/>
  </w:style>
  <w:style w:type="paragraph" w:styleId="Footer">
    <w:name w:val="footer"/>
    <w:basedOn w:val="Normal"/>
    <w:link w:val="FooterChar"/>
    <w:uiPriority w:val="99"/>
    <w:unhideWhenUsed/>
    <w:rsid w:val="00A71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B54"/>
  </w:style>
  <w:style w:type="table" w:styleId="TableGrid">
    <w:name w:val="Table Grid"/>
    <w:basedOn w:val="TableNormal"/>
    <w:uiPriority w:val="39"/>
    <w:rsid w:val="00097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400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216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7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7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562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8130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953477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309515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97222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6715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6215285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9485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1273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0381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1932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2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3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Mvendaga Ukor</dc:creator>
  <cp:keywords/>
  <dc:description/>
  <cp:lastModifiedBy>Mvendaga Ukor</cp:lastModifiedBy>
  <cp:revision>353</cp:revision>
  <cp:lastPrinted>2023-08-08T11:46:00Z</cp:lastPrinted>
  <dcterms:created xsi:type="dcterms:W3CDTF">2023-08-08T10:30:00Z</dcterms:created>
  <dcterms:modified xsi:type="dcterms:W3CDTF">2024-08-16T10:02:00Z</dcterms:modified>
</cp:coreProperties>
</file>