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1412"/>
        <w:tblW w:w="8561" w:type="dxa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61"/>
      </w:tblGrid>
      <w:tr w:rsidR="00EA4651" w:rsidRPr="00C56A24" w14:paraId="35A0FB34" w14:textId="77777777" w:rsidTr="00DF50E2">
        <w:trPr>
          <w:trHeight w:val="283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75F791CA" w14:textId="442D9BAB" w:rsidR="00EA4651" w:rsidRPr="00C56A24" w:rsidRDefault="00B2515C" w:rsidP="003C66A2">
            <w:pPr>
              <w:pStyle w:val="Bezmezer"/>
              <w:spacing w:line="276" w:lineRule="auto"/>
              <w:jc w:val="left"/>
              <w:rPr>
                <w:b/>
                <w:bCs/>
                <w:color w:val="2F5496" w:themeColor="accent1" w:themeShade="BF"/>
              </w:rPr>
            </w:pPr>
            <w:bookmarkStart w:id="0" w:name="_Toc414892108"/>
            <w:bookmarkStart w:id="1" w:name="_Toc510602350"/>
            <w:bookmarkStart w:id="2" w:name="_Toc510602741"/>
            <w:r w:rsidRPr="00C56A24">
              <w:rPr>
                <w:b/>
                <w:bCs/>
              </w:rPr>
              <w:t>Zápočtový program – dokumentace</w:t>
            </w:r>
          </w:p>
        </w:tc>
      </w:tr>
      <w:tr w:rsidR="000C1C1C" w:rsidRPr="00C56A24" w14:paraId="7ABEE324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34567D" w14:textId="3F2CF88F" w:rsidR="00AE055A" w:rsidRPr="00C56A24" w:rsidRDefault="00AE055A" w:rsidP="00CB3A8C">
            <w:pPr>
              <w:pStyle w:val="Bezmezer"/>
              <w:jc w:val="left"/>
              <w:rPr>
                <w:bCs/>
                <w:sz w:val="28"/>
                <w:szCs w:val="22"/>
              </w:rPr>
            </w:pPr>
          </w:p>
          <w:p w14:paraId="59BB1FC6" w14:textId="3C467D29" w:rsidR="000C1C1C" w:rsidRPr="00C56A24" w:rsidRDefault="00CB3A8C" w:rsidP="00CB3A8C">
            <w:pPr>
              <w:pStyle w:val="Bezmezer"/>
              <w:jc w:val="left"/>
              <w:rPr>
                <w:color w:val="2F5496" w:themeColor="accent1" w:themeShade="BF"/>
                <w:sz w:val="26"/>
                <w:szCs w:val="26"/>
              </w:rPr>
            </w:pPr>
            <w:r w:rsidRPr="00C56A24">
              <w:rPr>
                <w:noProof/>
              </w:rPr>
              <w:t xml:space="preserve"> </w:t>
            </w:r>
          </w:p>
        </w:tc>
      </w:tr>
      <w:tr w:rsidR="00B2515C" w:rsidRPr="00C56A24" w14:paraId="1F4FD09E" w14:textId="77777777" w:rsidTr="00DF50E2">
        <w:trPr>
          <w:trHeight w:val="2551"/>
        </w:trPr>
        <w:tc>
          <w:tcPr>
            <w:tcW w:w="8561" w:type="dxa"/>
            <w:vAlign w:val="bottom"/>
          </w:tcPr>
          <w:p w14:paraId="1D3542C9" w14:textId="46454982" w:rsidR="00B2515C" w:rsidRPr="00C56A24" w:rsidRDefault="00070744" w:rsidP="00B2515C">
            <w:pPr>
              <w:pStyle w:val="Maturitnprojekt"/>
              <w:rPr>
                <w:rFonts w:eastAsiaTheme="majorEastAsia"/>
                <w:sz w:val="56"/>
              </w:rPr>
            </w:pPr>
            <w:proofErr w:type="spellStart"/>
            <w:r w:rsidRPr="00C56A24">
              <w:rPr>
                <w:rFonts w:eastAsiaTheme="majorEastAsia"/>
                <w:sz w:val="56"/>
              </w:rPr>
              <w:t>Swarm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</w:t>
            </w:r>
            <w:proofErr w:type="spellStart"/>
            <w:r w:rsidRPr="00C56A24">
              <w:rPr>
                <w:rFonts w:eastAsiaTheme="majorEastAsia"/>
                <w:sz w:val="56"/>
              </w:rPr>
              <w:t>Intelligence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(</w:t>
            </w:r>
            <w:proofErr w:type="spellStart"/>
            <w:r w:rsidRPr="00C56A24">
              <w:rPr>
                <w:rFonts w:eastAsiaTheme="majorEastAsia"/>
                <w:sz w:val="56"/>
              </w:rPr>
              <w:t>Boids</w:t>
            </w:r>
            <w:proofErr w:type="spellEnd"/>
            <w:r w:rsidRPr="00C56A24">
              <w:rPr>
                <w:rFonts w:eastAsiaTheme="majorEastAsia"/>
                <w:sz w:val="56"/>
              </w:rPr>
              <w:t>)</w:t>
            </w:r>
          </w:p>
        </w:tc>
      </w:tr>
      <w:tr w:rsidR="00B2515C" w:rsidRPr="00C56A24" w14:paraId="12BDA7FE" w14:textId="77777777" w:rsidTr="00DF50E2">
        <w:trPr>
          <w:trHeight w:val="567"/>
        </w:trPr>
        <w:tc>
          <w:tcPr>
            <w:tcW w:w="8561" w:type="dxa"/>
          </w:tcPr>
          <w:p w14:paraId="4E4D9E45" w14:textId="49D6E3B1" w:rsidR="00B2515C" w:rsidRPr="00C56A24" w:rsidRDefault="00B2515C" w:rsidP="00B2515C">
            <w:pPr>
              <w:pStyle w:val="Bezmezer"/>
              <w:spacing w:line="216" w:lineRule="auto"/>
              <w:jc w:val="left"/>
              <w:rPr>
                <w:rFonts w:asciiTheme="majorHAnsi" w:eastAsiaTheme="majorEastAsia" w:hAnsiTheme="majorHAnsi" w:cstheme="majorBidi"/>
                <w:color w:val="FF0000"/>
                <w:sz w:val="22"/>
                <w:szCs w:val="22"/>
              </w:rPr>
            </w:pPr>
          </w:p>
        </w:tc>
      </w:tr>
      <w:tr w:rsidR="00B2515C" w:rsidRPr="00C56A24" w14:paraId="14579F94" w14:textId="77777777" w:rsidTr="00DF50E2">
        <w:trPr>
          <w:trHeight w:val="247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54030EB2" w14:textId="136D94BA" w:rsidR="00B2515C" w:rsidRPr="00C56A24" w:rsidRDefault="00B2515C" w:rsidP="00B2515C">
            <w:pPr>
              <w:pStyle w:val="Bezmezer"/>
              <w:spacing w:line="240" w:lineRule="auto"/>
              <w:jc w:val="left"/>
            </w:pPr>
            <w:r w:rsidRPr="00C56A24">
              <w:rPr>
                <w:sz w:val="32"/>
              </w:rPr>
              <w:t>Lukáš Stibor</w:t>
            </w:r>
          </w:p>
        </w:tc>
      </w:tr>
      <w:tr w:rsidR="00B2515C" w:rsidRPr="00C56A24" w14:paraId="0F83FE16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232CFA1D" w14:textId="54D70DDE" w:rsidR="00B2515C" w:rsidRPr="00C56A24" w:rsidRDefault="00B2515C" w:rsidP="00B2515C">
            <w:pPr>
              <w:pStyle w:val="Bezmezer"/>
              <w:spacing w:line="240" w:lineRule="auto"/>
              <w:jc w:val="left"/>
              <w:rPr>
                <w:sz w:val="28"/>
              </w:rPr>
            </w:pPr>
          </w:p>
        </w:tc>
      </w:tr>
      <w:tr w:rsidR="00B2515C" w:rsidRPr="00C56A24" w14:paraId="68C01B26" w14:textId="77777777" w:rsidTr="00DF50E2">
        <w:trPr>
          <w:trHeight w:val="692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710B03" w14:textId="442639BC" w:rsidR="00B2515C" w:rsidRPr="00C56A24" w:rsidRDefault="00B2515C" w:rsidP="00B2515C">
            <w:pPr>
              <w:pStyle w:val="Bezmezer"/>
              <w:spacing w:line="276" w:lineRule="auto"/>
              <w:jc w:val="left"/>
              <w:rPr>
                <w:b/>
                <w:bCs/>
              </w:rPr>
            </w:pPr>
            <w:r w:rsidRPr="00C56A24">
              <w:rPr>
                <w:b/>
                <w:bCs/>
              </w:rPr>
              <w:fldChar w:fldCharType="begin"/>
            </w:r>
            <w:r w:rsidRPr="00C56A24">
              <w:rPr>
                <w:b/>
                <w:bCs/>
              </w:rPr>
              <w:instrText>date \@ "YYYY"</w:instrText>
            </w:r>
            <w:r w:rsidRPr="00C56A24">
              <w:rPr>
                <w:b/>
                <w:bCs/>
              </w:rPr>
              <w:fldChar w:fldCharType="separate"/>
            </w:r>
            <w:r w:rsidR="008D3D09">
              <w:rPr>
                <w:b/>
                <w:bCs/>
                <w:noProof/>
              </w:rPr>
              <w:t>2025</w:t>
            </w:r>
            <w:r w:rsidRPr="00C56A24">
              <w:rPr>
                <w:b/>
                <w:bCs/>
              </w:rPr>
              <w:fldChar w:fldCharType="end"/>
            </w:r>
          </w:p>
        </w:tc>
      </w:tr>
    </w:tbl>
    <w:sdt>
      <w:sdtPr>
        <w:id w:val="-776255324"/>
        <w:docPartObj>
          <w:docPartGallery w:val="Cover Pages"/>
          <w:docPartUnique/>
        </w:docPartObj>
      </w:sdtPr>
      <w:sdtContent>
        <w:p w14:paraId="21F07283" w14:textId="43DEB745" w:rsidR="009F04B8" w:rsidRPr="00C56A24" w:rsidRDefault="00CC45E4" w:rsidP="009F04B8">
          <w:pPr>
            <w:ind w:firstLine="0"/>
          </w:pPr>
          <w:r w:rsidRPr="00C56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3B4DD" wp14:editId="1E11843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0" cy="8748000"/>
                    <wp:effectExtent l="76200" t="0" r="95250" b="53340"/>
                    <wp:wrapNone/>
                    <wp:docPr id="6" name="Přímá spojnic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Aspect="1"/>
                          </wps:cNvCnPr>
                          <wps:spPr>
                            <a:xfrm>
                              <a:off x="0" y="0"/>
                              <a:ext cx="0" cy="8748000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D2322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B70CB0" id="Přímá spojnic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" from="0,0" to="0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" strokecolor="#d2322d" strokeweight="13pt">
                    <v:stroke joinstyle="miter"/>
                    <o:lock v:ext="edit" aspectratio="t" shapetype="f"/>
                    <w10:wrap anchorx="margin" anchory="margin"/>
                  </v:line>
                </w:pict>
              </mc:Fallback>
            </mc:AlternateContent>
          </w:r>
          <w:r w:rsidR="00CB45F2" w:rsidRPr="00C56A24">
            <w:br w:type="page"/>
          </w:r>
        </w:p>
      </w:sdtContent>
    </w:sdt>
    <w:bookmarkEnd w:id="2" w:displacedByCustomXml="prev"/>
    <w:p w14:paraId="13E25435" w14:textId="24F4B997" w:rsidR="0093449B" w:rsidRPr="00C56A24" w:rsidRDefault="007D1467" w:rsidP="000F395B">
      <w:pPr>
        <w:pStyle w:val="Nadpis-bezslovn"/>
      </w:pPr>
      <w:r w:rsidRPr="00C56A24">
        <w:lastRenderedPageBreak/>
        <w:t xml:space="preserve"> </w:t>
      </w:r>
      <w:bookmarkStart w:id="3" w:name="_Toc414892113"/>
      <w:bookmarkStart w:id="4" w:name="_Toc50474377"/>
      <w:bookmarkStart w:id="5" w:name="_Toc52830314"/>
      <w:bookmarkStart w:id="6" w:name="_Toc144927622"/>
      <w:bookmarkEnd w:id="0"/>
      <w:bookmarkEnd w:id="1"/>
      <w:r w:rsidR="00B2515C" w:rsidRPr="00C56A24">
        <w:tab/>
      </w:r>
      <w:r w:rsidR="00B2515C" w:rsidRPr="00C56A24">
        <w:tab/>
      </w:r>
      <w:r w:rsidR="00B2515C" w:rsidRPr="00C56A24">
        <w:tab/>
      </w:r>
      <w:r w:rsidR="00B2515C" w:rsidRPr="00C56A24">
        <w:tab/>
      </w:r>
      <w:r w:rsidR="00542CCD" w:rsidRPr="00C56A24">
        <w:t>Obsah</w:t>
      </w:r>
    </w:p>
    <w:p w14:paraId="2A59F4CE" w14:textId="12614AB6" w:rsidR="00654A18" w:rsidRDefault="000C234C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C56A24">
        <w:fldChar w:fldCharType="begin"/>
      </w:r>
      <w:r w:rsidRPr="00C56A24">
        <w:instrText xml:space="preserve"> TOC \o "2-3" \h \z \t "Nadpis 1;1;Název;1;Úvod;1;Přílohy;1;Nadpis - Úvod_Závěr_Zdroje_Přílohy;1" </w:instrText>
      </w:r>
      <w:r w:rsidRPr="00C56A24">
        <w:fldChar w:fldCharType="separate"/>
      </w:r>
      <w:hyperlink w:anchor="_Toc207920064" w:history="1">
        <w:r w:rsidR="00654A18" w:rsidRPr="001E25DC">
          <w:rPr>
            <w:rStyle w:val="Hypertextovodkaz"/>
            <w:noProof/>
          </w:rPr>
          <w:t>1</w:t>
        </w:r>
        <w:r w:rsidR="00654A18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654A18" w:rsidRPr="001E25DC">
          <w:rPr>
            <w:rStyle w:val="Hypertextovodkaz"/>
            <w:noProof/>
          </w:rPr>
          <w:t>Uživatelská dokumentace</w:t>
        </w:r>
        <w:r w:rsidR="00654A18">
          <w:rPr>
            <w:noProof/>
            <w:webHidden/>
          </w:rPr>
          <w:tab/>
        </w:r>
        <w:r w:rsidR="00654A18">
          <w:rPr>
            <w:noProof/>
            <w:webHidden/>
          </w:rPr>
          <w:fldChar w:fldCharType="begin"/>
        </w:r>
        <w:r w:rsidR="00654A18">
          <w:rPr>
            <w:noProof/>
            <w:webHidden/>
          </w:rPr>
          <w:instrText xml:space="preserve"> PAGEREF _Toc207920064 \h </w:instrText>
        </w:r>
        <w:r w:rsidR="00654A18">
          <w:rPr>
            <w:noProof/>
            <w:webHidden/>
          </w:rPr>
        </w:r>
        <w:r w:rsidR="00654A18">
          <w:rPr>
            <w:noProof/>
            <w:webHidden/>
          </w:rPr>
          <w:fldChar w:fldCharType="separate"/>
        </w:r>
        <w:r w:rsidR="00654A18">
          <w:rPr>
            <w:noProof/>
            <w:webHidden/>
          </w:rPr>
          <w:t>1</w:t>
        </w:r>
        <w:r w:rsidR="00654A18">
          <w:rPr>
            <w:noProof/>
            <w:webHidden/>
          </w:rPr>
          <w:fldChar w:fldCharType="end"/>
        </w:r>
      </w:hyperlink>
    </w:p>
    <w:p w14:paraId="58115448" w14:textId="6050A021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5" w:history="1">
        <w:r w:rsidRPr="001E25DC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Účel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DB3901" w14:textId="1D5211BD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6" w:history="1">
        <w:r w:rsidRPr="001E25DC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26B5F4" w14:textId="5B918F1C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7" w:history="1">
        <w:r w:rsidRPr="001E25DC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Požadavky na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1F1C45" w14:textId="058F6002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8" w:history="1">
        <w:r w:rsidRPr="001E25DC">
          <w:rPr>
            <w:rStyle w:val="Hypertextovodkaz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Postup 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8C599C" w14:textId="31A51A91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9" w:history="1">
        <w:r w:rsidRPr="001E25DC">
          <w:rPr>
            <w:rStyle w:val="Hypertextovodkaz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Soubory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5687A4" w14:textId="5CF78D93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0" w:history="1">
        <w:r w:rsidRPr="001E25DC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Ovládání a interakce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9E93D8" w14:textId="183712DB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1" w:history="1">
        <w:r w:rsidRPr="001E25DC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Ukončení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9A8336" w14:textId="5507E783" w:rsidR="00654A18" w:rsidRDefault="00654A18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920072" w:history="1">
        <w:r w:rsidRPr="001E25DC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Pr="001E25DC">
          <w:rPr>
            <w:rStyle w:val="Hypertextovodkaz"/>
            <w:noProof/>
          </w:rPr>
          <w:t>Programátorská dokumentace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87BDD" w14:textId="398F5FC6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3" w:history="1">
        <w:r w:rsidRPr="001E25DC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Top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4D7E7" w14:textId="31C22543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4" w:history="1">
        <w:r w:rsidRPr="001E25DC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Specifikace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FB9442" w14:textId="578433D5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5" w:history="1">
        <w:r w:rsidRPr="001E25DC">
          <w:rPr>
            <w:rStyle w:val="Hypertextovodkaz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Algoritmické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736B90" w14:textId="009BF748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6" w:history="1">
        <w:r w:rsidRPr="001E25DC">
          <w:rPr>
            <w:rStyle w:val="Hypertextovodkaz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Architektura a dekompozice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24703" w14:textId="5656842E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7" w:history="1">
        <w:r w:rsidRPr="001E25DC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Low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B0473" w14:textId="086FF408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8" w:history="1">
        <w:r w:rsidRPr="001E25DC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MainWindow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678C1" w14:textId="5295E06D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9" w:history="1">
        <w:r w:rsidRPr="001E25DC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Boid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53812B" w14:textId="6B5663F9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0" w:history="1">
        <w:r w:rsidRPr="001E25DC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SimulationState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F2E88" w14:textId="5CFEC9BF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1" w:history="1">
        <w:r w:rsidRPr="001E25DC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BoidData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F8DE10" w14:textId="3916EB84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2" w:history="1">
        <w:r w:rsidRPr="001E25DC">
          <w:rPr>
            <w:rStyle w:val="Hypertextovodkaz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ImportExport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6BF0AB" w14:textId="5FBFD08E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3" w:history="1">
        <w:r w:rsidRPr="001E25DC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C9653" w14:textId="06AC798F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4" w:history="1">
        <w:r w:rsidRPr="001E25DC">
          <w:rPr>
            <w:rStyle w:val="Hypertextovodkaz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 xml:space="preserve">Test 1: Vyrovnané hejno v trojúhelníku </w:t>
        </w:r>
        <w:r w:rsidRPr="001E25DC">
          <w:rPr>
            <w:rStyle w:val="Hypertextovodkaz"/>
            <w:noProof/>
            <w:lang w:val="en-US"/>
          </w:rPr>
          <w:t>(</w:t>
        </w:r>
        <w:r w:rsidRPr="001E25DC">
          <w:rPr>
            <w:rStyle w:val="Hypertextovodkaz"/>
            <w:noProof/>
          </w:rPr>
          <w:t>základní chování</w:t>
        </w:r>
        <w:r w:rsidRPr="001E25DC">
          <w:rPr>
            <w:rStyle w:val="Hypertextovodkaz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1FF5EC" w14:textId="626B16C9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5" w:history="1">
        <w:r w:rsidRPr="001E25DC">
          <w:rPr>
            <w:rStyle w:val="Hypertextovodkaz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2: Blízko umístěné boidy (test vyhýbání kolizím)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2A3DAC" w14:textId="19ACEA71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6" w:history="1">
        <w:r w:rsidRPr="001E25DC">
          <w:rPr>
            <w:rStyle w:val="Hypertextovodkaz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3: Boidy s různými směry (test zarovnání)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CA847" w14:textId="447C0970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7" w:history="1">
        <w:r w:rsidRPr="001E25DC">
          <w:rPr>
            <w:rStyle w:val="Hypertextovodkaz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4: Rozptýlené hejno (test soudržnosti)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09FDC" w14:textId="67F94EBC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8" w:history="1">
        <w:r w:rsidRPr="001E25DC">
          <w:rPr>
            <w:rStyle w:val="Hypertextovodkaz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5: Náhodné hejno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A17C55" w14:textId="73D27524" w:rsidR="00654A18" w:rsidRDefault="00654A18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920089" w:history="1">
        <w:r w:rsidRPr="001E25DC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2BB8AD" w14:textId="473AEBB7" w:rsidR="00654A18" w:rsidRDefault="00654A18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920090" w:history="1">
        <w:r w:rsidRPr="001E25DC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941CBB" w14:textId="255878A0" w:rsidR="00542CCD" w:rsidRPr="00C56A24" w:rsidRDefault="000C234C" w:rsidP="00470DD3">
      <w:pPr>
        <w:pStyle w:val="Normlnbezodsazen"/>
      </w:pPr>
      <w:r w:rsidRPr="00C56A24">
        <w:rPr>
          <w:szCs w:val="24"/>
        </w:rPr>
        <w:fldChar w:fldCharType="end"/>
      </w:r>
      <w:r w:rsidR="0093449B" w:rsidRPr="00C56A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85278" wp14:editId="32CF980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0" cy="9180000"/>
                <wp:effectExtent l="76200" t="0" r="95250" b="59690"/>
                <wp:wrapNone/>
                <wp:docPr id="17" name="Přímá spojnic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9180000"/>
                        </a:xfrm>
                        <a:prstGeom prst="line">
                          <a:avLst/>
                        </a:prstGeom>
                        <a:ln w="165100">
                          <a:solidFill>
                            <a:srgbClr val="D232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85C8" id="Přímá spojnic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" from="0,0" to="0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" strokecolor="#d2322d" strokeweight="1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p w14:paraId="1FB004CB" w14:textId="1A89FD56" w:rsidR="0060417A" w:rsidRPr="00C56A24" w:rsidRDefault="0056459B" w:rsidP="00B2515C">
      <w:pPr>
        <w:spacing w:line="240" w:lineRule="auto"/>
        <w:ind w:firstLine="0"/>
        <w:jc w:val="left"/>
        <w:sectPr w:rsidR="0060417A" w:rsidRPr="00C56A24" w:rsidSect="00F711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851" w:left="1701" w:header="709" w:footer="283" w:gutter="0"/>
          <w:pgNumType w:fmt="lowerRoman" w:start="1"/>
          <w:cols w:num="2" w:space="567"/>
          <w:titlePg/>
          <w:docGrid w:linePitch="360"/>
        </w:sectPr>
      </w:pPr>
      <w:bookmarkStart w:id="7" w:name="_Toc144929951"/>
      <w:r w:rsidRPr="00C56A24">
        <w:br w:type="page"/>
      </w:r>
    </w:p>
    <w:p w14:paraId="672A4388" w14:textId="77777777" w:rsidR="00070744" w:rsidRPr="00C56A24" w:rsidRDefault="00070744" w:rsidP="00070744">
      <w:pPr>
        <w:pStyle w:val="Nadpis1"/>
        <w:framePr w:wrap="notBeside"/>
      </w:pPr>
      <w:bookmarkStart w:id="8" w:name="_Toc184066252"/>
      <w:bookmarkStart w:id="9" w:name="_Toc207920064"/>
      <w:bookmarkEnd w:id="3"/>
      <w:bookmarkEnd w:id="4"/>
      <w:bookmarkEnd w:id="5"/>
      <w:bookmarkEnd w:id="6"/>
      <w:bookmarkEnd w:id="7"/>
      <w:r w:rsidRPr="00C56A24">
        <w:lastRenderedPageBreak/>
        <w:t>Uživatelská dokumentace</w:t>
      </w:r>
      <w:bookmarkEnd w:id="8"/>
      <w:bookmarkEnd w:id="9"/>
    </w:p>
    <w:p w14:paraId="5B6DAF04" w14:textId="77777777" w:rsidR="00070744" w:rsidRPr="00C56A24" w:rsidRDefault="00070744" w:rsidP="00070744">
      <w:pPr>
        <w:pStyle w:val="Nadpis2"/>
      </w:pPr>
      <w:bookmarkStart w:id="10" w:name="_Toc207920065"/>
      <w:r w:rsidRPr="00C56A24">
        <w:t>Účel aplikace</w:t>
      </w:r>
      <w:bookmarkEnd w:id="10"/>
    </w:p>
    <w:p w14:paraId="19E01AE6" w14:textId="77777777" w:rsidR="00070744" w:rsidRPr="00C56A24" w:rsidRDefault="00070744" w:rsidP="00070744">
      <w:pPr>
        <w:pStyle w:val="Normln-Odrky"/>
        <w:ind w:left="720"/>
      </w:pPr>
      <w:r w:rsidRPr="00C56A24">
        <w:t>Cílem programu je vytvořit simulaci kolektivního chování hejna pomocí modelu "</w:t>
      </w:r>
      <w:proofErr w:type="spellStart"/>
      <w:r w:rsidRPr="00C56A24">
        <w:t>boids</w:t>
      </w:r>
      <w:proofErr w:type="spellEnd"/>
      <w:r w:rsidRPr="00C56A24">
        <w:t xml:space="preserve">", který je inspirován přirozeným pohybem ptáků nebo ryb v hejnu. Jednoduší agenti (tzv. </w:t>
      </w:r>
      <w:proofErr w:type="spellStart"/>
      <w:r w:rsidRPr="00C56A24">
        <w:t>boidi</w:t>
      </w:r>
      <w:proofErr w:type="spellEnd"/>
      <w:r w:rsidRPr="00C56A24">
        <w:t xml:space="preserve">) se pohybují podle několika jednoduchých pravidel a společně vykazují komplexní skupinové chování – tzv. </w:t>
      </w:r>
      <w:proofErr w:type="spellStart"/>
      <w:r w:rsidRPr="00C56A24">
        <w:t>swarm</w:t>
      </w:r>
      <w:proofErr w:type="spellEnd"/>
      <w:r w:rsidRPr="00C56A24">
        <w:t xml:space="preserve"> </w:t>
      </w:r>
      <w:proofErr w:type="spellStart"/>
      <w:r w:rsidRPr="00C56A24">
        <w:t>intelligence</w:t>
      </w:r>
      <w:proofErr w:type="spellEnd"/>
      <w:r w:rsidRPr="00C56A24">
        <w:t>.</w:t>
      </w:r>
    </w:p>
    <w:p w14:paraId="29F79CB2" w14:textId="7D727365" w:rsidR="00070744" w:rsidRPr="00C56A24" w:rsidRDefault="00070744" w:rsidP="006727F8">
      <w:pPr>
        <w:pStyle w:val="Normln-Odrky"/>
        <w:ind w:left="720"/>
      </w:pPr>
      <w:r w:rsidRPr="00C56A24">
        <w:t>Simulace probíhá v reálném čase a uživatel má možnost měnit parametry tak, aby mohl okamžitě pozorovat, jak jednotlivá nastavení ovlivňují chování celého hejna.</w:t>
      </w:r>
    </w:p>
    <w:p w14:paraId="1B431AD4" w14:textId="77777777" w:rsidR="00070744" w:rsidRPr="00C56A24" w:rsidRDefault="00070744" w:rsidP="00070744">
      <w:pPr>
        <w:pStyle w:val="Nadpis2"/>
      </w:pPr>
      <w:bookmarkStart w:id="11" w:name="_Toc207920066"/>
      <w:r w:rsidRPr="00C56A24">
        <w:t>Instalace</w:t>
      </w:r>
      <w:bookmarkEnd w:id="11"/>
    </w:p>
    <w:p w14:paraId="7868F966" w14:textId="77777777" w:rsidR="00070744" w:rsidRPr="00C56A24" w:rsidRDefault="00070744" w:rsidP="00070744">
      <w:pPr>
        <w:pStyle w:val="Nadpis3"/>
      </w:pPr>
      <w:bookmarkStart w:id="12" w:name="_Toc207920067"/>
      <w:r w:rsidRPr="00C56A24">
        <w:t>Požadavky na systém</w:t>
      </w:r>
      <w:bookmarkEnd w:id="12"/>
    </w:p>
    <w:p w14:paraId="6E34BBB5" w14:textId="77777777" w:rsidR="00070744" w:rsidRPr="00C56A24" w:rsidRDefault="00070744" w:rsidP="00070744">
      <w:pPr>
        <w:pStyle w:val="Normln-Odrky"/>
        <w:ind w:left="720"/>
      </w:pPr>
      <w:r w:rsidRPr="00C56A24">
        <w:t xml:space="preserve">Pro spuštění aplikace je potřeba operační systém </w:t>
      </w:r>
      <w:r w:rsidRPr="00C56A24">
        <w:rPr>
          <w:b/>
          <w:bCs/>
        </w:rPr>
        <w:t>Windows 10</w:t>
      </w:r>
      <w:r w:rsidRPr="00C56A24">
        <w:t xml:space="preserve"> nebo </w:t>
      </w:r>
      <w:r w:rsidRPr="00C56A24">
        <w:rPr>
          <w:b/>
          <w:bCs/>
        </w:rPr>
        <w:t>Windows 11</w:t>
      </w:r>
      <w:r w:rsidRPr="00C56A24">
        <w:t xml:space="preserve"> a nainstalované prostředí </w:t>
      </w:r>
      <w:r w:rsidRPr="00C56A24">
        <w:rPr>
          <w:b/>
          <w:bCs/>
        </w:rPr>
        <w:t>.NET 7.0 Runtime</w:t>
      </w:r>
      <w:r w:rsidRPr="00C56A24">
        <w:t xml:space="preserve"> nebo novější. Pokud není na počítači dostupné, lze ho zdarma stáhnout z oficiálních stránek </w:t>
      </w:r>
      <w:r w:rsidRPr="00C56A24">
        <w:rPr>
          <w:i/>
          <w:iCs/>
        </w:rPr>
        <w:t>dotnet.microsoft.com</w:t>
      </w:r>
      <w:r w:rsidRPr="00C56A24">
        <w:t>.</w:t>
      </w:r>
    </w:p>
    <w:p w14:paraId="7812001E" w14:textId="77777777" w:rsidR="00070744" w:rsidRPr="00C56A24" w:rsidRDefault="00070744" w:rsidP="00070744">
      <w:pPr>
        <w:pStyle w:val="Nadpis3"/>
      </w:pPr>
      <w:bookmarkStart w:id="13" w:name="_Toc207920068"/>
      <w:r w:rsidRPr="00C56A24">
        <w:t>Postup instalace</w:t>
      </w:r>
      <w:bookmarkEnd w:id="13"/>
    </w:p>
    <w:p w14:paraId="659B785B" w14:textId="77777777" w:rsidR="00070744" w:rsidRPr="00C56A24" w:rsidRDefault="00070744" w:rsidP="00070744">
      <w:pPr>
        <w:pStyle w:val="Normln-Odrky"/>
        <w:ind w:left="720"/>
      </w:pPr>
      <w:r w:rsidRPr="00C56A24">
        <w:t>Aplikaci nainstalujete, tak že stáhnete připravenou složku s programem. Po stažení složku rozbalte do libovolného umístění na disku.</w:t>
      </w:r>
    </w:p>
    <w:p w14:paraId="186525D6" w14:textId="77777777" w:rsidR="00070744" w:rsidRPr="00C56A24" w:rsidRDefault="00070744" w:rsidP="00070744">
      <w:pPr>
        <w:pStyle w:val="Nadpis3"/>
      </w:pPr>
      <w:bookmarkStart w:id="14" w:name="_Toc207920069"/>
      <w:r w:rsidRPr="00C56A24">
        <w:t>Soubory aplikace</w:t>
      </w:r>
      <w:bookmarkEnd w:id="14"/>
    </w:p>
    <w:p w14:paraId="54692686" w14:textId="6FD52BD9" w:rsidR="00B2515C" w:rsidRPr="00C56A24" w:rsidRDefault="0051227C" w:rsidP="00070744">
      <w:pPr>
        <w:pStyle w:val="Normln-Odrky"/>
        <w:ind w:left="720"/>
      </w:pPr>
      <w:r w:rsidRPr="00C56A24">
        <w:t xml:space="preserve">Hlavní soubor je spustitelný soubor </w:t>
      </w:r>
      <w:r w:rsidRPr="00C56A24">
        <w:rPr>
          <w:b/>
          <w:bCs/>
        </w:rPr>
        <w:t>boids.exe</w:t>
      </w:r>
      <w:r w:rsidRPr="00C56A24">
        <w:t xml:space="preserve">. Spolu s ním se ve složce nacházejí další soubory, které pro uživatele nejsou důležité, avšak jsou důležité pro zajištění ladného běhu programu. </w:t>
      </w:r>
    </w:p>
    <w:p w14:paraId="4DCBA664" w14:textId="27038A1A" w:rsidR="0051227C" w:rsidRPr="00C56A24" w:rsidRDefault="0051227C" w:rsidP="0051227C">
      <w:pPr>
        <w:pStyle w:val="Nadpis2"/>
      </w:pPr>
      <w:bookmarkStart w:id="15" w:name="_Toc207920070"/>
      <w:r w:rsidRPr="00C56A24">
        <w:t>Ovládání a interakce</w:t>
      </w:r>
      <w:bookmarkEnd w:id="15"/>
    </w:p>
    <w:p w14:paraId="50E8B421" w14:textId="77777777" w:rsidR="00F8697A" w:rsidRPr="00C56A24" w:rsidRDefault="0051227C" w:rsidP="00514AE1">
      <w:pPr>
        <w:pStyle w:val="Normln-Odrky"/>
        <w:ind w:left="720"/>
      </w:pPr>
      <w:r w:rsidRPr="00C56A24">
        <w:t>Běh simulace lze kdykoliv spustit nebo zastavit</w:t>
      </w:r>
      <w:r w:rsidR="007A4F07" w:rsidRPr="00C56A24">
        <w:t xml:space="preserve"> v sekci CONTROLS</w:t>
      </w:r>
      <w:r w:rsidRPr="00C56A24">
        <w:t xml:space="preserve"> pomocí tlačítka </w:t>
      </w:r>
      <w:r w:rsidRPr="00C56A24">
        <w:rPr>
          <w:b/>
          <w:bCs/>
        </w:rPr>
        <w:t>Start/Stop</w:t>
      </w:r>
      <w:r w:rsidRPr="00C56A24">
        <w:t>.</w:t>
      </w:r>
      <w:r w:rsidR="00514AE1" w:rsidRPr="00C56A24">
        <w:t xml:space="preserve"> Tlačítkem </w:t>
      </w:r>
      <w:r w:rsidR="00514AE1" w:rsidRPr="00C56A24">
        <w:rPr>
          <w:b/>
          <w:bCs/>
        </w:rPr>
        <w:t>Reset</w:t>
      </w:r>
      <w:r w:rsidR="00514AE1" w:rsidRPr="00C56A24">
        <w:t xml:space="preserve"> můžete resetovat pozice </w:t>
      </w:r>
      <w:proofErr w:type="spellStart"/>
      <w:r w:rsidR="00514AE1" w:rsidRPr="00C56A24">
        <w:t>boidů</w:t>
      </w:r>
      <w:proofErr w:type="spellEnd"/>
      <w:r w:rsidR="00514AE1" w:rsidRPr="00C56A24">
        <w:t>, na nové, zcela náhodné, pozice.</w:t>
      </w:r>
      <w:r w:rsidR="00CA2D41" w:rsidRPr="00C56A24">
        <w:t xml:space="preserve"> Tlačítko </w:t>
      </w:r>
      <w:r w:rsidR="00CA2D41" w:rsidRPr="00C56A24">
        <w:rPr>
          <w:b/>
          <w:bCs/>
        </w:rPr>
        <w:t xml:space="preserve">Import </w:t>
      </w:r>
      <w:r w:rsidR="00CA2D41" w:rsidRPr="00C56A24">
        <w:t xml:space="preserve">slouží k načtení souboru s daty o </w:t>
      </w:r>
      <w:proofErr w:type="spellStart"/>
      <w:r w:rsidR="00CA2D41" w:rsidRPr="00C56A24">
        <w:t>boidech</w:t>
      </w:r>
      <w:proofErr w:type="spellEnd"/>
      <w:r w:rsidR="00CA2D41" w:rsidRPr="00C56A24">
        <w:t xml:space="preserve"> a</w:t>
      </w:r>
      <w:r w:rsidR="007A4F07" w:rsidRPr="00C56A24">
        <w:t xml:space="preserve"> jejich konfiguraci. </w:t>
      </w:r>
      <w:r w:rsidR="007A4F07" w:rsidRPr="00C56A24">
        <w:rPr>
          <w:b/>
          <w:bCs/>
        </w:rPr>
        <w:t>Export</w:t>
      </w:r>
      <w:r w:rsidR="007A4F07" w:rsidRPr="00C56A24">
        <w:t xml:space="preserve"> naopak uloží do zařízení soubor s těmito daty o právě nastavené simulaci a jejich </w:t>
      </w:r>
      <w:proofErr w:type="spellStart"/>
      <w:r w:rsidR="007A4F07" w:rsidRPr="00C56A24">
        <w:t>boidech</w:t>
      </w:r>
      <w:proofErr w:type="spellEnd"/>
      <w:r w:rsidR="007A4F07" w:rsidRPr="00C56A24">
        <w:t>.</w:t>
      </w:r>
      <w:r w:rsidR="00514AE1" w:rsidRPr="00C56A24">
        <w:t xml:space="preserve"> </w:t>
      </w:r>
    </w:p>
    <w:p w14:paraId="18BB28BE" w14:textId="2BA415E5" w:rsidR="0051227C" w:rsidRPr="00C56A24" w:rsidRDefault="007A4F07" w:rsidP="00514AE1">
      <w:pPr>
        <w:pStyle w:val="Normln-Odrky"/>
        <w:ind w:left="720"/>
      </w:pPr>
      <w:r w:rsidRPr="00C56A24">
        <w:t>Pod tlačítky se nachází sekce PARAMETERS</w:t>
      </w:r>
      <w:r w:rsidR="0051227C" w:rsidRPr="00C56A24">
        <w:t xml:space="preserve"> </w:t>
      </w:r>
      <w:r w:rsidRPr="00C56A24">
        <w:t xml:space="preserve">obsahující </w:t>
      </w:r>
      <w:r w:rsidR="0051227C" w:rsidRPr="00C56A24">
        <w:t>posuvníky (</w:t>
      </w:r>
      <w:proofErr w:type="spellStart"/>
      <w:r w:rsidR="0051227C" w:rsidRPr="00C56A24">
        <w:t>slidery</w:t>
      </w:r>
      <w:proofErr w:type="spellEnd"/>
      <w:r w:rsidR="0051227C" w:rsidRPr="00C56A24">
        <w:t>), kterými lze měnit klíčové parametry simulace:</w:t>
      </w:r>
    </w:p>
    <w:p w14:paraId="168FC46E" w14:textId="2F4B5F40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BOID COUNT – počet </w:t>
      </w:r>
      <w:proofErr w:type="spellStart"/>
      <w:r w:rsidRPr="00C56A24">
        <w:t>boidů</w:t>
      </w:r>
      <w:proofErr w:type="spellEnd"/>
      <w:r w:rsidRPr="00C56A24">
        <w:t xml:space="preserve"> v simulaci (aktualizuje se po resetu)</w:t>
      </w:r>
    </w:p>
    <w:p w14:paraId="27768432" w14:textId="69921FB0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SEPARATION – síla vyhýbání se ostatním </w:t>
      </w:r>
      <w:proofErr w:type="spellStart"/>
      <w:r w:rsidRPr="00C56A24">
        <w:t>boidům</w:t>
      </w:r>
      <w:proofErr w:type="spellEnd"/>
    </w:p>
    <w:p w14:paraId="4ACB1FB7" w14:textId="14D6E10F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ALIGMENT – </w:t>
      </w:r>
      <w:r w:rsidR="00995215" w:rsidRPr="00C56A24">
        <w:t>síla,</w:t>
      </w:r>
      <w:r w:rsidRPr="00C56A24">
        <w:t xml:space="preserve"> jak moc se </w:t>
      </w:r>
      <w:proofErr w:type="spellStart"/>
      <w:r w:rsidRPr="00C56A24">
        <w:t>boid</w:t>
      </w:r>
      <w:proofErr w:type="spellEnd"/>
      <w:r w:rsidRPr="00C56A24">
        <w:t xml:space="preserve"> orientuje podle směru ostatních v jeho okolí</w:t>
      </w:r>
    </w:p>
    <w:p w14:paraId="6EFCA547" w14:textId="30B2E2C5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COHESION </w:t>
      </w:r>
      <w:r w:rsidR="00995215" w:rsidRPr="00C56A24">
        <w:t>–</w:t>
      </w:r>
      <w:r w:rsidRPr="00C56A24">
        <w:t xml:space="preserve"> </w:t>
      </w:r>
      <w:r w:rsidR="00995215" w:rsidRPr="00C56A24">
        <w:t>míra soudržnosti hejna (</w:t>
      </w:r>
      <w:proofErr w:type="spellStart"/>
      <w:r w:rsidR="00995215" w:rsidRPr="00C56A24">
        <w:t>boid</w:t>
      </w:r>
      <w:proofErr w:type="spellEnd"/>
      <w:r w:rsidR="00995215" w:rsidRPr="00C56A24">
        <w:t xml:space="preserve"> se snaží držet blízko středu svého okolního hejna)</w:t>
      </w:r>
    </w:p>
    <w:p w14:paraId="7FA0CA33" w14:textId="2B1DC73C" w:rsidR="00995215" w:rsidRPr="00C56A24" w:rsidRDefault="00995215" w:rsidP="00995215">
      <w:pPr>
        <w:pStyle w:val="Normln-Odrky"/>
        <w:ind w:left="709"/>
      </w:pPr>
      <w:r w:rsidRPr="00C56A24">
        <w:lastRenderedPageBreak/>
        <w:t xml:space="preserve">Poslední sekce OPTIONS umožňuje nastavit zobrazování tzv. </w:t>
      </w:r>
      <w:proofErr w:type="spellStart"/>
      <w:r w:rsidRPr="00C56A24">
        <w:t>trailu</w:t>
      </w:r>
      <w:proofErr w:type="spellEnd"/>
      <w:r w:rsidRPr="00C56A24">
        <w:t xml:space="preserve">. </w:t>
      </w:r>
      <w:proofErr w:type="spellStart"/>
      <w:r w:rsidRPr="00C56A24">
        <w:t>Trail</w:t>
      </w:r>
      <w:proofErr w:type="spellEnd"/>
      <w:r w:rsidRPr="00C56A24">
        <w:t xml:space="preserve"> je pouze vizuální efekt pro lepší pochopení proudění hejna. Často ale může omezovat, jelikož je výpočetně náročnější. </w:t>
      </w:r>
      <w:proofErr w:type="spellStart"/>
      <w:r w:rsidR="009133E3" w:rsidRPr="00C56A24">
        <w:t>Slider</w:t>
      </w:r>
      <w:proofErr w:type="spellEnd"/>
      <w:r w:rsidR="009133E3" w:rsidRPr="00C56A24">
        <w:t xml:space="preserve"> MAX SPEED nastavuje maximální rychlost, které </w:t>
      </w:r>
      <w:proofErr w:type="spellStart"/>
      <w:r w:rsidR="009133E3" w:rsidRPr="00C56A24">
        <w:t>boid</w:t>
      </w:r>
      <w:proofErr w:type="spellEnd"/>
      <w:r w:rsidR="009133E3" w:rsidRPr="00C56A24">
        <w:t xml:space="preserve"> může dosáhnout.</w:t>
      </w:r>
    </w:p>
    <w:p w14:paraId="19C4CDD6" w14:textId="71050D0F" w:rsidR="006727F8" w:rsidRPr="00C56A24" w:rsidRDefault="0051227C" w:rsidP="006727F8">
      <w:pPr>
        <w:pStyle w:val="Normln-Odrky"/>
        <w:ind w:left="720"/>
      </w:pPr>
      <w:r w:rsidRPr="00C56A24">
        <w:t>V pravém dolním rohu simulačního okna je umístěn</w:t>
      </w:r>
      <w:r w:rsidR="006727F8" w:rsidRPr="00C56A24">
        <w:t xml:space="preserve">o číslo, vyjadřující počet </w:t>
      </w:r>
      <w:r w:rsidRPr="00C56A24">
        <w:rPr>
          <w:b/>
          <w:bCs/>
        </w:rPr>
        <w:t>FPS</w:t>
      </w:r>
      <w:r w:rsidR="006727F8" w:rsidRPr="00C56A24">
        <w:rPr>
          <w:b/>
          <w:bCs/>
        </w:rPr>
        <w:t xml:space="preserve"> </w:t>
      </w:r>
      <w:r w:rsidR="006727F8" w:rsidRPr="00C56A24">
        <w:t>(</w:t>
      </w:r>
      <w:proofErr w:type="spellStart"/>
      <w:r w:rsidR="006727F8" w:rsidRPr="00C56A24">
        <w:t>Frames</w:t>
      </w:r>
      <w:proofErr w:type="spellEnd"/>
      <w:r w:rsidR="006727F8" w:rsidRPr="00C56A24">
        <w:t xml:space="preserve"> Per Second)</w:t>
      </w:r>
      <w:r w:rsidRPr="00C56A24">
        <w:t>, který zobrazuje aktuální počet snímků za sekundu.</w:t>
      </w:r>
    </w:p>
    <w:p w14:paraId="7CAF9E64" w14:textId="0FA721B5" w:rsidR="0051227C" w:rsidRPr="00C56A24" w:rsidRDefault="0051227C" w:rsidP="006727F8">
      <w:pPr>
        <w:pStyle w:val="Nadpis2"/>
      </w:pPr>
      <w:bookmarkStart w:id="16" w:name="_Toc207920071"/>
      <w:r w:rsidRPr="00C56A24">
        <w:t>Ukončení aplikace</w:t>
      </w:r>
      <w:bookmarkEnd w:id="16"/>
    </w:p>
    <w:p w14:paraId="785C4CE0" w14:textId="77777777" w:rsidR="0051227C" w:rsidRPr="00C56A24" w:rsidRDefault="0051227C" w:rsidP="0051227C">
      <w:pPr>
        <w:pStyle w:val="Normln-Odrky"/>
        <w:ind w:left="720"/>
      </w:pPr>
      <w:r w:rsidRPr="00C56A24">
        <w:t xml:space="preserve">Aplikaci lze zavřít kliknutím na </w:t>
      </w:r>
      <w:r w:rsidRPr="00C56A24">
        <w:rPr>
          <w:b/>
          <w:bCs/>
        </w:rPr>
        <w:t>křížek</w:t>
      </w:r>
      <w:r w:rsidRPr="00C56A24">
        <w:t xml:space="preserve"> v pravém horním rohu okna. Alternativně můžete použít klávesovou zkratku </w:t>
      </w:r>
      <w:r w:rsidRPr="00C56A24">
        <w:rPr>
          <w:b/>
          <w:bCs/>
        </w:rPr>
        <w:t>Alt + F4</w:t>
      </w:r>
      <w:r w:rsidRPr="00C56A24">
        <w:t>.</w:t>
      </w:r>
    </w:p>
    <w:p w14:paraId="30E009BA" w14:textId="77777777" w:rsidR="0051227C" w:rsidRPr="00C56A24" w:rsidRDefault="0051227C" w:rsidP="00070744">
      <w:pPr>
        <w:pStyle w:val="Normln-Odrky"/>
        <w:ind w:left="720"/>
      </w:pPr>
    </w:p>
    <w:p w14:paraId="71C2F2E2" w14:textId="1327BCA1" w:rsidR="002C663E" w:rsidRPr="00C56A24" w:rsidRDefault="0070288F" w:rsidP="0070288F">
      <w:pPr>
        <w:pStyle w:val="Nadpis1"/>
        <w:framePr w:wrap="notBeside"/>
      </w:pPr>
      <w:bookmarkStart w:id="17" w:name="_Toc207920072"/>
      <w:r w:rsidRPr="00C56A24">
        <w:lastRenderedPageBreak/>
        <w:t>Programátorská dokumentace</w:t>
      </w:r>
      <w:bookmarkEnd w:id="17"/>
    </w:p>
    <w:p w14:paraId="02AC97BC" w14:textId="35A22627" w:rsidR="00F24AFD" w:rsidRPr="00C56A24" w:rsidRDefault="009133E3" w:rsidP="009133E3">
      <w:pPr>
        <w:pStyle w:val="Nadpis2"/>
      </w:pPr>
      <w:bookmarkStart w:id="18" w:name="_Toc207920073"/>
      <w:r w:rsidRPr="00C56A24">
        <w:t>Top Level</w:t>
      </w:r>
      <w:bookmarkEnd w:id="18"/>
    </w:p>
    <w:p w14:paraId="5F74ADA2" w14:textId="714679CA" w:rsidR="009133E3" w:rsidRDefault="00C56A24" w:rsidP="00C56A24">
      <w:pPr>
        <w:pStyle w:val="Nadpis3"/>
      </w:pPr>
      <w:bookmarkStart w:id="19" w:name="_Toc207920074"/>
      <w:r>
        <w:t>Specifikace problému</w:t>
      </w:r>
      <w:bookmarkEnd w:id="19"/>
    </w:p>
    <w:p w14:paraId="5AC3E53A" w14:textId="08C2652A" w:rsidR="0033715E" w:rsidRDefault="0033715E" w:rsidP="009752F2">
      <w:r>
        <w:t xml:space="preserve">Úlohou je simulovat kolektivní chování skupiny autonomních agentů (tzv. </w:t>
      </w:r>
      <w:proofErr w:type="spellStart"/>
      <w:r>
        <w:t>boidů</w:t>
      </w:r>
      <w:proofErr w:type="spellEnd"/>
      <w:r>
        <w:t xml:space="preserve">) podle modelu Craiga </w:t>
      </w:r>
      <w:proofErr w:type="spellStart"/>
      <w:r>
        <w:t>Reynoldse</w:t>
      </w:r>
      <w:proofErr w:type="spellEnd"/>
      <w:r>
        <w:t xml:space="preserve"> (1986). Tento model je považován za klasický příklad emergentního chování – tedy situace, kdy jednoduchá lokální pravidla vedou ke komplexnímu globálnímu výsledku.</w:t>
      </w:r>
      <w:r w:rsidR="009752F2">
        <w:t xml:space="preserve"> </w:t>
      </w:r>
      <w:r>
        <w:t xml:space="preserve">Každý </w:t>
      </w:r>
      <w:proofErr w:type="spellStart"/>
      <w:r>
        <w:t>boid</w:t>
      </w:r>
      <w:proofErr w:type="spellEnd"/>
      <w:r>
        <w:t xml:space="preserve"> je popsán polohou a rychlostí a jeho chování je určováno třemi základními pravidly:</w:t>
      </w:r>
    </w:p>
    <w:p w14:paraId="16E0E50F" w14:textId="6FF94092" w:rsidR="0033715E" w:rsidRDefault="0033715E">
      <w:pPr>
        <w:pStyle w:val="Odstavecseseznamem"/>
        <w:numPr>
          <w:ilvl w:val="0"/>
          <w:numId w:val="4"/>
        </w:numPr>
      </w:pPr>
      <w:proofErr w:type="spellStart"/>
      <w:r>
        <w:t>Separation</w:t>
      </w:r>
      <w:proofErr w:type="spellEnd"/>
      <w:r>
        <w:t xml:space="preserve"> (oddělování) – </w:t>
      </w:r>
      <w:proofErr w:type="spellStart"/>
      <w:r>
        <w:t>boid</w:t>
      </w:r>
      <w:proofErr w:type="spellEnd"/>
      <w:r>
        <w:t xml:space="preserve"> se snaží vyhnout přílišnému přiblížení k jiným </w:t>
      </w:r>
      <w:proofErr w:type="spellStart"/>
      <w:r>
        <w:t>boidům</w:t>
      </w:r>
      <w:proofErr w:type="spellEnd"/>
      <w:r>
        <w:t>, aby nedocházelo ke kolizím.</w:t>
      </w:r>
    </w:p>
    <w:p w14:paraId="03543F95" w14:textId="1EA2A264" w:rsidR="0033715E" w:rsidRDefault="0033715E">
      <w:pPr>
        <w:pStyle w:val="Odstavecseseznamem"/>
        <w:numPr>
          <w:ilvl w:val="0"/>
          <w:numId w:val="4"/>
        </w:numPr>
      </w:pPr>
      <w:proofErr w:type="spellStart"/>
      <w:r>
        <w:t>Alignment</w:t>
      </w:r>
      <w:proofErr w:type="spellEnd"/>
      <w:r>
        <w:t xml:space="preserve"> (zarovnání) – </w:t>
      </w:r>
      <w:proofErr w:type="spellStart"/>
      <w:r>
        <w:t>boid</w:t>
      </w:r>
      <w:proofErr w:type="spellEnd"/>
      <w:r>
        <w:t xml:space="preserve"> upravuje svůj směr, aby se přiblížil průměrnému směru sousedních </w:t>
      </w:r>
      <w:proofErr w:type="spellStart"/>
      <w:r>
        <w:t>boidů</w:t>
      </w:r>
      <w:proofErr w:type="spellEnd"/>
      <w:r>
        <w:t>.</w:t>
      </w:r>
    </w:p>
    <w:p w14:paraId="7ABE0BE9" w14:textId="7C77EEE4" w:rsidR="0033715E" w:rsidRDefault="0033715E">
      <w:pPr>
        <w:pStyle w:val="Odstavecseseznamem"/>
        <w:numPr>
          <w:ilvl w:val="0"/>
          <w:numId w:val="4"/>
        </w:numPr>
      </w:pPr>
      <w:proofErr w:type="spellStart"/>
      <w:r>
        <w:t>Cohesion</w:t>
      </w:r>
      <w:proofErr w:type="spellEnd"/>
      <w:r>
        <w:t xml:space="preserve"> (soudržnost) – </w:t>
      </w:r>
      <w:proofErr w:type="spellStart"/>
      <w:r>
        <w:t>boid</w:t>
      </w:r>
      <w:proofErr w:type="spellEnd"/>
      <w:r>
        <w:t xml:space="preserve"> se snaží pohybovat směrem k průměrné poloze svých sousedů, čímž se hejno udržuje pohromadě.</w:t>
      </w:r>
    </w:p>
    <w:p w14:paraId="77F61FF2" w14:textId="6B5363C0" w:rsidR="0033715E" w:rsidRDefault="0033715E" w:rsidP="0033715E">
      <w:r>
        <w:t xml:space="preserve">Pro správné fungování modelu je zásadní definovat lokální okolí </w:t>
      </w:r>
      <w:proofErr w:type="spellStart"/>
      <w:r>
        <w:t>boida</w:t>
      </w:r>
      <w:proofErr w:type="spellEnd"/>
      <w:r>
        <w:t xml:space="preserve"> – </w:t>
      </w:r>
      <w:proofErr w:type="spellStart"/>
      <w:r>
        <w:t>boid</w:t>
      </w:r>
      <w:proofErr w:type="spellEnd"/>
      <w:r>
        <w:t xml:space="preserve"> reaguje pouze na ty jedince, kteří leží v určité vzdálenosti a úhlu od jeho aktuálního směru. </w:t>
      </w:r>
      <w:proofErr w:type="spellStart"/>
      <w:r>
        <w:t>Boidi</w:t>
      </w:r>
      <w:proofErr w:type="spellEnd"/>
      <w:r>
        <w:t xml:space="preserve"> mimo tuto oblast jsou ignorováni.</w:t>
      </w:r>
    </w:p>
    <w:p w14:paraId="22AC8CC9" w14:textId="3B47E403" w:rsidR="00C56A24" w:rsidRDefault="00C56A24" w:rsidP="00C56A24">
      <w:pPr>
        <w:pStyle w:val="Nadpis3"/>
      </w:pPr>
      <w:bookmarkStart w:id="20" w:name="_Toc207920075"/>
      <w:r>
        <w:t>Algoritmické řešení</w:t>
      </w:r>
      <w:bookmarkEnd w:id="20"/>
    </w:p>
    <w:p w14:paraId="0238206F" w14:textId="25C7B8A1" w:rsidR="00C56A24" w:rsidRDefault="0033715E" w:rsidP="00C56A24">
      <w:r>
        <w:t xml:space="preserve">Z algoritmického hlediska má základní implementace složitost O(n²), protože každý </w:t>
      </w:r>
      <w:proofErr w:type="spellStart"/>
      <w:r>
        <w:t>boid</w:t>
      </w:r>
      <w:proofErr w:type="spellEnd"/>
      <w:r>
        <w:t xml:space="preserve"> musí vyhodnotit vzdálenost vůči všem ostatním. Efektivnější implementace využívají prostorové indexovací struktury, které zrychlují vyhledávání sousedů na téměř O(n).</w:t>
      </w:r>
    </w:p>
    <w:p w14:paraId="1F9AD751" w14:textId="30681C15" w:rsidR="00821DF8" w:rsidRDefault="00821DF8">
      <w:pPr>
        <w:pStyle w:val="Odstavecseseznamem"/>
        <w:numPr>
          <w:ilvl w:val="0"/>
          <w:numId w:val="5"/>
        </w:numPr>
      </w:pPr>
      <w:r>
        <w:t xml:space="preserve">Pro každý </w:t>
      </w:r>
      <w:proofErr w:type="spellStart"/>
      <w:r>
        <w:t>boid</w:t>
      </w:r>
      <w:proofErr w:type="spellEnd"/>
      <w:r>
        <w:t>:</w:t>
      </w:r>
    </w:p>
    <w:p w14:paraId="44E705FF" w14:textId="77777777" w:rsidR="00821DF8" w:rsidRDefault="00821DF8" w:rsidP="00821DF8">
      <w:pPr>
        <w:pStyle w:val="Odstavecseseznamem"/>
        <w:numPr>
          <w:ilvl w:val="0"/>
          <w:numId w:val="0"/>
        </w:numPr>
        <w:ind w:left="1429"/>
      </w:pPr>
    </w:p>
    <w:p w14:paraId="12430D07" w14:textId="6383354E" w:rsidR="00821DF8" w:rsidRDefault="00821DF8">
      <w:pPr>
        <w:pStyle w:val="Odstavecseseznamem"/>
        <w:numPr>
          <w:ilvl w:val="0"/>
          <w:numId w:val="6"/>
        </w:numPr>
      </w:pPr>
      <w:r>
        <w:t xml:space="preserve">Se vypočítají vektory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 a </w:t>
      </w:r>
      <w:proofErr w:type="spellStart"/>
      <w:r>
        <w:t>Cohesion</w:t>
      </w:r>
      <w:proofErr w:type="spellEnd"/>
      <w:r>
        <w:t xml:space="preserve"> na základě sousedních </w:t>
      </w:r>
      <w:proofErr w:type="spellStart"/>
      <w:r>
        <w:t>boidů</w:t>
      </w:r>
      <w:proofErr w:type="spellEnd"/>
      <w:r>
        <w:t>.</w:t>
      </w:r>
    </w:p>
    <w:p w14:paraId="06E6C2AB" w14:textId="17409F1E" w:rsidR="00821DF8" w:rsidRDefault="00821DF8">
      <w:pPr>
        <w:pStyle w:val="Odstavecseseznamem"/>
        <w:numPr>
          <w:ilvl w:val="0"/>
          <w:numId w:val="6"/>
        </w:numPr>
      </w:pPr>
      <w:r>
        <w:t>Vektory se zkombinují s váhami (</w:t>
      </w: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>).</w:t>
      </w:r>
    </w:p>
    <w:p w14:paraId="5DC6D683" w14:textId="50E3B716" w:rsidR="00821DF8" w:rsidRDefault="00821DF8">
      <w:pPr>
        <w:pStyle w:val="Odstavecseseznamem"/>
        <w:numPr>
          <w:ilvl w:val="0"/>
          <w:numId w:val="6"/>
        </w:numPr>
      </w:pPr>
      <w:r>
        <w:t>Aktualizuje se rychlost (</w:t>
      </w:r>
      <w:proofErr w:type="spellStart"/>
      <w:r>
        <w:t>Velocity</w:t>
      </w:r>
      <w:proofErr w:type="spellEnd"/>
      <w:r>
        <w:t xml:space="preserve">) přidáním výsledného zrychlení a omezením na </w:t>
      </w:r>
      <w:proofErr w:type="spellStart"/>
      <w:r>
        <w:t>MaxSpeed</w:t>
      </w:r>
      <w:proofErr w:type="spellEnd"/>
      <w:r>
        <w:t>.</w:t>
      </w:r>
    </w:p>
    <w:p w14:paraId="25430FB8" w14:textId="34226E7A" w:rsidR="00821DF8" w:rsidRDefault="00821DF8">
      <w:pPr>
        <w:pStyle w:val="Odstavecseseznamem"/>
        <w:numPr>
          <w:ilvl w:val="0"/>
          <w:numId w:val="6"/>
        </w:numPr>
      </w:pPr>
      <w:r>
        <w:t>Aktualizuje se pozice (</w:t>
      </w:r>
      <w:proofErr w:type="spellStart"/>
      <w:r>
        <w:t>Position</w:t>
      </w:r>
      <w:proofErr w:type="spellEnd"/>
      <w:r>
        <w:t>) přidáním rychlosti.</w:t>
      </w:r>
    </w:p>
    <w:p w14:paraId="27F50AC0" w14:textId="77777777" w:rsidR="00821DF8" w:rsidRDefault="00821DF8">
      <w:pPr>
        <w:spacing w:before="0" w:after="0" w:line="240" w:lineRule="auto"/>
        <w:ind w:firstLine="0"/>
        <w:jc w:val="left"/>
        <w:rPr>
          <w:rFonts w:eastAsia="Calibri"/>
          <w:szCs w:val="22"/>
          <w:lang w:eastAsia="en-US"/>
        </w:rPr>
      </w:pPr>
      <w:r>
        <w:br w:type="page"/>
      </w:r>
    </w:p>
    <w:p w14:paraId="6BEBC183" w14:textId="686A8DF4" w:rsidR="00821DF8" w:rsidRDefault="00821DF8">
      <w:pPr>
        <w:pStyle w:val="Odstavecseseznamem"/>
        <w:numPr>
          <w:ilvl w:val="0"/>
          <w:numId w:val="5"/>
        </w:numPr>
      </w:pPr>
      <w:r>
        <w:lastRenderedPageBreak/>
        <w:t xml:space="preserve">Vykreslí se </w:t>
      </w:r>
      <w:proofErr w:type="spellStart"/>
      <w:r>
        <w:t>boidy</w:t>
      </w:r>
      <w:proofErr w:type="spellEnd"/>
      <w:r>
        <w:t xml:space="preserve"> jako otočené trojúhelníky na </w:t>
      </w:r>
      <w:proofErr w:type="spellStart"/>
      <w:r>
        <w:t>Canvas</w:t>
      </w:r>
      <w:proofErr w:type="spellEnd"/>
      <w:r>
        <w:t xml:space="preserve"> podle jejich pozice a směru rychlosti.</w:t>
      </w:r>
    </w:p>
    <w:p w14:paraId="0FDD183E" w14:textId="16DAF9C2" w:rsidR="009752F2" w:rsidRDefault="00821DF8">
      <w:pPr>
        <w:pStyle w:val="Odstavecseseznamem"/>
        <w:numPr>
          <w:ilvl w:val="0"/>
          <w:numId w:val="5"/>
        </w:numPr>
      </w:pPr>
      <w:r>
        <w:t>FPS se aktualizuje každou sekundu na základě počtu snímků (</w:t>
      </w:r>
      <w:proofErr w:type="spellStart"/>
      <w:r>
        <w:t>frameCount</w:t>
      </w:r>
      <w:proofErr w:type="spellEnd"/>
      <w:r>
        <w:t>).</w:t>
      </w:r>
    </w:p>
    <w:p w14:paraId="749B2C5D" w14:textId="3CFF6180" w:rsidR="00C56A24" w:rsidRDefault="00C56A24" w:rsidP="00C56A24">
      <w:pPr>
        <w:pStyle w:val="Nadpis3"/>
      </w:pPr>
      <w:bookmarkStart w:id="21" w:name="_Toc207920076"/>
      <w:r>
        <w:t>Architektura a dekompozice</w:t>
      </w:r>
      <w:bookmarkEnd w:id="21"/>
    </w:p>
    <w:p w14:paraId="57D51EDD" w14:textId="1AEF549D" w:rsidR="004D64ED" w:rsidRDefault="004D64ED" w:rsidP="004D64ED">
      <w:r>
        <w:t>Aplikace je rozdělena do pěti tříd, jak je znázorněno v UML diagramu níže. Architektura odděluje UI, logiku simulace a I/O operace.</w:t>
      </w:r>
    </w:p>
    <w:p w14:paraId="174CEA9A" w14:textId="6D5BB85B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MainWindow</w:t>
      </w:r>
      <w:proofErr w:type="spellEnd"/>
      <w:r>
        <w:t xml:space="preserve"> – třída je zodpovědná za uživatelské rozhraní a celkový běh simulace. Obsahuje seznam </w:t>
      </w:r>
      <w:proofErr w:type="spellStart"/>
      <w:r>
        <w:t>boidů</w:t>
      </w:r>
      <w:proofErr w:type="spellEnd"/>
      <w:r>
        <w:t xml:space="preserve">, spravuje časomíru a obsluhuje interakce s uživatelem (tlačítka, </w:t>
      </w:r>
      <w:proofErr w:type="spellStart"/>
      <w:r>
        <w:t>slidery</w:t>
      </w:r>
      <w:proofErr w:type="spellEnd"/>
      <w:r>
        <w:t xml:space="preserve">, checkboxy). Také zajišťuje pravidelné volání aktualizací a vykreslování </w:t>
      </w:r>
      <w:proofErr w:type="spellStart"/>
      <w:r>
        <w:t>boidů</w:t>
      </w:r>
      <w:proofErr w:type="spellEnd"/>
      <w:r>
        <w:t>, počítá a zobrazuje FPS.</w:t>
      </w:r>
    </w:p>
    <w:p w14:paraId="725F2BC4" w14:textId="113DA809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Boid</w:t>
      </w:r>
      <w:proofErr w:type="spellEnd"/>
      <w:r>
        <w:t xml:space="preserve"> – třída reprezentující jednotlivého agenta, tzv. </w:t>
      </w:r>
      <w:proofErr w:type="spellStart"/>
      <w:r>
        <w:t>boida</w:t>
      </w:r>
      <w:proofErr w:type="spellEnd"/>
      <w:r>
        <w:t xml:space="preserve">. Uchovává jeho pozici, rychlost a parametry chování. Implementuje pravidla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>. Obsahuje metody pro výpočet vektorů a aktualizaci pohybu na základě výsledné akcelerace.</w:t>
      </w:r>
    </w:p>
    <w:p w14:paraId="663582FE" w14:textId="0CB676E4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SimulationState</w:t>
      </w:r>
      <w:proofErr w:type="spellEnd"/>
      <w:r>
        <w:t xml:space="preserve"> – datová třída, která slouží k uchování kompletního stavu simulace. Obsahuje seznam </w:t>
      </w:r>
      <w:proofErr w:type="spellStart"/>
      <w:r>
        <w:t>boidů</w:t>
      </w:r>
      <w:proofErr w:type="spellEnd"/>
      <w:r>
        <w:t xml:space="preserve"> a hodnoty parametrů simulace.</w:t>
      </w:r>
    </w:p>
    <w:p w14:paraId="500BDBDD" w14:textId="1616C769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BoidData</w:t>
      </w:r>
      <w:proofErr w:type="spellEnd"/>
      <w:r>
        <w:t xml:space="preserve"> – jednodušší datová struktura reprezentující pozici a rychlost jednotlivého </w:t>
      </w:r>
      <w:proofErr w:type="spellStart"/>
      <w:r>
        <w:t>boida</w:t>
      </w:r>
      <w:proofErr w:type="spellEnd"/>
      <w:r>
        <w:t xml:space="preserve">, určená pro ukládání a načítání. Slouží jako most mezi třídou </w:t>
      </w:r>
      <w:proofErr w:type="spellStart"/>
      <w:r>
        <w:t>Boid</w:t>
      </w:r>
      <w:proofErr w:type="spellEnd"/>
      <w:r>
        <w:t xml:space="preserve"> a třídou </w:t>
      </w:r>
      <w:proofErr w:type="spellStart"/>
      <w:r>
        <w:t>SimulationState</w:t>
      </w:r>
      <w:proofErr w:type="spellEnd"/>
      <w:r>
        <w:t>.</w:t>
      </w:r>
    </w:p>
    <w:p w14:paraId="316FE44F" w14:textId="0BA4A0FB" w:rsidR="009A6D41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ImportExport</w:t>
      </w:r>
      <w:proofErr w:type="spellEnd"/>
      <w:r>
        <w:t xml:space="preserve"> – pomocná třída zajišťující export a import stavu simulace. Používá </w:t>
      </w:r>
      <w:proofErr w:type="spellStart"/>
      <w:r>
        <w:t>serializaci</w:t>
      </w:r>
      <w:proofErr w:type="spellEnd"/>
      <w:r>
        <w:t>/</w:t>
      </w:r>
      <w:proofErr w:type="spellStart"/>
      <w:r>
        <w:t>deserializaci</w:t>
      </w:r>
      <w:proofErr w:type="spellEnd"/>
      <w:r>
        <w:t xml:space="preserve"> JSON pomocí knihovny </w:t>
      </w:r>
      <w:proofErr w:type="spellStart"/>
      <w:proofErr w:type="gramStart"/>
      <w:r>
        <w:t>System.Text.Json</w:t>
      </w:r>
      <w:proofErr w:type="spellEnd"/>
      <w:proofErr w:type="gramEnd"/>
      <w:r>
        <w:t xml:space="preserve"> a zpřístupňuje jednoduché metody </w:t>
      </w:r>
      <w:proofErr w:type="gramStart"/>
      <w:r>
        <w:t>Export(</w:t>
      </w:r>
      <w:proofErr w:type="gramEnd"/>
      <w:r>
        <w:t xml:space="preserve">) a </w:t>
      </w:r>
      <w:proofErr w:type="gramStart"/>
      <w:r>
        <w:t>Import(</w:t>
      </w:r>
      <w:proofErr w:type="gramEnd"/>
      <w:r>
        <w:t xml:space="preserve">), které </w:t>
      </w:r>
      <w:r w:rsidR="0071263F">
        <w:t xml:space="preserve">se jednoduše </w:t>
      </w:r>
      <w:r>
        <w:t>využív</w:t>
      </w:r>
      <w:r w:rsidR="0071263F">
        <w:t>ají v</w:t>
      </w:r>
      <w:r>
        <w:t xml:space="preserve"> hlavní</w:t>
      </w:r>
      <w:r w:rsidR="0071263F">
        <w:t>m</w:t>
      </w:r>
      <w:r>
        <w:t xml:space="preserve"> okn</w:t>
      </w:r>
      <w:r w:rsidR="0071263F">
        <w:t>ě aplikace</w:t>
      </w:r>
      <w:r>
        <w:t>.</w:t>
      </w:r>
    </w:p>
    <w:p w14:paraId="46CCE609" w14:textId="77A93B1D" w:rsidR="009A6D41" w:rsidRDefault="009A6D41" w:rsidP="009A6D41">
      <w:pPr>
        <w:pStyle w:val="Nadpis2"/>
      </w:pPr>
      <w:bookmarkStart w:id="22" w:name="_Toc207920077"/>
      <w:proofErr w:type="spellStart"/>
      <w:r>
        <w:t>Low</w:t>
      </w:r>
      <w:proofErr w:type="spellEnd"/>
      <w:r>
        <w:t xml:space="preserve"> Level</w:t>
      </w:r>
      <w:bookmarkEnd w:id="22"/>
    </w:p>
    <w:p w14:paraId="7D7A3675" w14:textId="46D7F06E" w:rsidR="002F0C71" w:rsidRDefault="002F0C71" w:rsidP="009A6D41">
      <w:pPr>
        <w:pStyle w:val="Nadpis3"/>
      </w:pPr>
      <w:bookmarkStart w:id="23" w:name="_Toc207920078"/>
      <w:proofErr w:type="spellStart"/>
      <w:r>
        <w:t>MainWindow</w:t>
      </w:r>
      <w:bookmarkEnd w:id="23"/>
      <w:proofErr w:type="spellEnd"/>
    </w:p>
    <w:p w14:paraId="67A66FA1" w14:textId="77777777" w:rsidR="001865BC" w:rsidRDefault="001865BC">
      <w:pPr>
        <w:pStyle w:val="Odstavecseseznamem"/>
        <w:numPr>
          <w:ilvl w:val="2"/>
          <w:numId w:val="7"/>
        </w:numPr>
      </w:pPr>
      <w:r>
        <w:t>Role: Spravuje UI (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slidery</w:t>
      </w:r>
      <w:proofErr w:type="spellEnd"/>
      <w:r>
        <w:t xml:space="preserve">, tlačítka, checkboxy) a logiku simulace (seznam </w:t>
      </w:r>
      <w:proofErr w:type="spellStart"/>
      <w:r>
        <w:t>boidů</w:t>
      </w:r>
      <w:proofErr w:type="spellEnd"/>
      <w:r>
        <w:t xml:space="preserve">, </w:t>
      </w:r>
      <w:proofErr w:type="spellStart"/>
      <w:r>
        <w:t>timer</w:t>
      </w:r>
      <w:proofErr w:type="spellEnd"/>
      <w:r>
        <w:t>, FPS).</w:t>
      </w:r>
    </w:p>
    <w:p w14:paraId="088092F7" w14:textId="7DA2BC92" w:rsidR="001865BC" w:rsidRDefault="001865BC">
      <w:pPr>
        <w:pStyle w:val="Odstavecseseznamem"/>
        <w:numPr>
          <w:ilvl w:val="2"/>
          <w:numId w:val="7"/>
        </w:numPr>
      </w:pPr>
      <w:r>
        <w:t>Atributy:</w:t>
      </w:r>
    </w:p>
    <w:p w14:paraId="4792C7CD" w14:textId="77777777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boids</w:t>
      </w:r>
      <w:proofErr w:type="spellEnd"/>
      <w:r>
        <w:t xml:space="preserve">: </w:t>
      </w:r>
      <w:proofErr w:type="gramStart"/>
      <w:r>
        <w:t>List&lt;</w:t>
      </w:r>
      <w:proofErr w:type="spellStart"/>
      <w:proofErr w:type="gramEnd"/>
      <w:r>
        <w:t>Boid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6507D48B" w14:textId="4C0FC3AD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timer</w:t>
      </w:r>
      <w:proofErr w:type="spellEnd"/>
      <w:r>
        <w:t xml:space="preserve">: </w:t>
      </w:r>
      <w:proofErr w:type="spellStart"/>
      <w:r>
        <w:t>DispatcherTimer</w:t>
      </w:r>
      <w:proofErr w:type="spellEnd"/>
      <w:r>
        <w:t xml:space="preserve"> – časovač pro aktualizaci simulace.</w:t>
      </w:r>
    </w:p>
    <w:p w14:paraId="7871C6DD" w14:textId="1B614EC4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isRunning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– zda simulace běží nebo ne.</w:t>
      </w:r>
    </w:p>
    <w:p w14:paraId="1048BED7" w14:textId="270B533F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frameCount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lastFpsUpdate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– pro výpočet FPS.</w:t>
      </w:r>
    </w:p>
    <w:p w14:paraId="677CD2FC" w14:textId="33176627" w:rsidR="001865BC" w:rsidRDefault="001865BC">
      <w:pPr>
        <w:pStyle w:val="Odstavecseseznamem"/>
        <w:numPr>
          <w:ilvl w:val="2"/>
          <w:numId w:val="8"/>
        </w:numPr>
      </w:pPr>
      <w:r>
        <w:t>Metody:</w:t>
      </w:r>
    </w:p>
    <w:p w14:paraId="3AB6FCF7" w14:textId="77777777" w:rsidR="001865BC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Timer_Tick</w:t>
      </w:r>
      <w:proofErr w:type="spellEnd"/>
      <w:r>
        <w:t xml:space="preserve">: Aktualizuje </w:t>
      </w:r>
      <w:proofErr w:type="spellStart"/>
      <w:r>
        <w:t>boidy</w:t>
      </w:r>
      <w:proofErr w:type="spellEnd"/>
      <w:r>
        <w:t xml:space="preserve"> a vykresluje scénu.</w:t>
      </w:r>
    </w:p>
    <w:p w14:paraId="19136D65" w14:textId="77777777" w:rsidR="001865BC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RenderBoids</w:t>
      </w:r>
      <w:proofErr w:type="spellEnd"/>
      <w:r>
        <w:t xml:space="preserve">: Vykresluje </w:t>
      </w:r>
      <w:proofErr w:type="spellStart"/>
      <w:r>
        <w:t>boidy</w:t>
      </w:r>
      <w:proofErr w:type="spellEnd"/>
      <w:r>
        <w:t xml:space="preserve"> jako trojúhelníky na </w:t>
      </w:r>
      <w:proofErr w:type="spellStart"/>
      <w:r>
        <w:t>Canvas</w:t>
      </w:r>
      <w:proofErr w:type="spellEnd"/>
      <w:r>
        <w:t>.</w:t>
      </w:r>
    </w:p>
    <w:p w14:paraId="1958711E" w14:textId="1931C335" w:rsidR="001865BC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StartButton_Click</w:t>
      </w:r>
      <w:proofErr w:type="spellEnd"/>
      <w:r>
        <w:t xml:space="preserve">, </w:t>
      </w:r>
      <w:proofErr w:type="spellStart"/>
      <w:r>
        <w:t>PauseButton_Click</w:t>
      </w:r>
      <w:proofErr w:type="spellEnd"/>
      <w:r>
        <w:t xml:space="preserve">, </w:t>
      </w:r>
      <w:proofErr w:type="spellStart"/>
      <w:r>
        <w:t>ResetButton_Click</w:t>
      </w:r>
      <w:proofErr w:type="spellEnd"/>
      <w:r>
        <w:t>: Ovládají simulaci.</w:t>
      </w:r>
    </w:p>
    <w:p w14:paraId="53557F04" w14:textId="70F852EE" w:rsidR="002F0C71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ImportButton_Click</w:t>
      </w:r>
      <w:proofErr w:type="spellEnd"/>
      <w:r>
        <w:t xml:space="preserve">, </w:t>
      </w:r>
      <w:proofErr w:type="spellStart"/>
      <w:r>
        <w:t>ExportButton_Click</w:t>
      </w:r>
      <w:proofErr w:type="spellEnd"/>
      <w:r>
        <w:t>: Spouštějí import/export.</w:t>
      </w:r>
    </w:p>
    <w:p w14:paraId="1EDB9960" w14:textId="74C0AE12" w:rsidR="002F0C71" w:rsidRDefault="002F0C71" w:rsidP="009A6D41">
      <w:pPr>
        <w:pStyle w:val="Nadpis3"/>
      </w:pPr>
      <w:bookmarkStart w:id="24" w:name="_Toc207920079"/>
      <w:proofErr w:type="spellStart"/>
      <w:r>
        <w:lastRenderedPageBreak/>
        <w:t>Boid</w:t>
      </w:r>
      <w:bookmarkEnd w:id="24"/>
      <w:proofErr w:type="spellEnd"/>
    </w:p>
    <w:p w14:paraId="0A594BC8" w14:textId="77777777" w:rsidR="00302EED" w:rsidRDefault="00302EED">
      <w:pPr>
        <w:pStyle w:val="Odstavecseseznamem"/>
        <w:numPr>
          <w:ilvl w:val="2"/>
          <w:numId w:val="10"/>
        </w:numPr>
      </w:pPr>
      <w:r>
        <w:t xml:space="preserve">Role: Implementuje pravidla chování </w:t>
      </w:r>
      <w:proofErr w:type="spellStart"/>
      <w:r>
        <w:t>boida</w:t>
      </w:r>
      <w:proofErr w:type="spellEnd"/>
      <w:r>
        <w:t xml:space="preserve"> (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 xml:space="preserve">,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/</w:t>
      </w:r>
      <w:proofErr w:type="spellStart"/>
      <w:r>
        <w:t>Wrap-around</w:t>
      </w:r>
      <w:proofErr w:type="spellEnd"/>
      <w:r>
        <w:t>).</w:t>
      </w:r>
    </w:p>
    <w:p w14:paraId="4FF45044" w14:textId="040F0459" w:rsidR="00302EED" w:rsidRDefault="00302EED">
      <w:pPr>
        <w:pStyle w:val="Odstavecseseznamem"/>
        <w:numPr>
          <w:ilvl w:val="2"/>
          <w:numId w:val="10"/>
        </w:numPr>
      </w:pPr>
      <w:r>
        <w:t>Atributy:</w:t>
      </w:r>
    </w:p>
    <w:p w14:paraId="6AB81AB1" w14:textId="77777777" w:rsidR="00302EED" w:rsidRDefault="00302EED">
      <w:pPr>
        <w:pStyle w:val="Odstavecseseznamem"/>
        <w:numPr>
          <w:ilvl w:val="2"/>
          <w:numId w:val="11"/>
        </w:numPr>
        <w:ind w:left="1701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Velocity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 – pozice a rychlost </w:t>
      </w:r>
      <w:proofErr w:type="spellStart"/>
      <w:r>
        <w:t>boida</w:t>
      </w:r>
      <w:proofErr w:type="spellEnd"/>
      <w:r>
        <w:t>.</w:t>
      </w:r>
    </w:p>
    <w:p w14:paraId="33E4D7E9" w14:textId="77777777" w:rsidR="00302EED" w:rsidRDefault="00302EED">
      <w:pPr>
        <w:pStyle w:val="Odstavecseseznamem"/>
        <w:numPr>
          <w:ilvl w:val="2"/>
          <w:numId w:val="11"/>
        </w:numPr>
        <w:ind w:left="1701"/>
      </w:pPr>
      <w:proofErr w:type="spellStart"/>
      <w:r>
        <w:t>MaxSpeed</w:t>
      </w:r>
      <w:proofErr w:type="spellEnd"/>
      <w:r>
        <w:t xml:space="preserve">: double, </w:t>
      </w:r>
      <w:proofErr w:type="spellStart"/>
      <w:r>
        <w:t>PerceptionRadius</w:t>
      </w:r>
      <w:proofErr w:type="spellEnd"/>
      <w:r>
        <w:t>: double – parametry pohybu.</w:t>
      </w:r>
    </w:p>
    <w:p w14:paraId="7F719610" w14:textId="11633234" w:rsidR="00302EED" w:rsidRDefault="00302EED">
      <w:pPr>
        <w:pStyle w:val="Odstavecseseznamem"/>
        <w:numPr>
          <w:ilvl w:val="2"/>
          <w:numId w:val="11"/>
        </w:numPr>
        <w:ind w:left="1701"/>
      </w:pPr>
      <w:proofErr w:type="spellStart"/>
      <w:r>
        <w:t>BoundaryMargin</w:t>
      </w:r>
      <w:proofErr w:type="spellEnd"/>
      <w:r>
        <w:t xml:space="preserve">: double, </w:t>
      </w:r>
      <w:proofErr w:type="spellStart"/>
      <w:r>
        <w:t>BoundaryStrength</w:t>
      </w:r>
      <w:proofErr w:type="spellEnd"/>
      <w:r>
        <w:t>: double – konstanty pro vyhýbání se hranicím.</w:t>
      </w:r>
    </w:p>
    <w:p w14:paraId="0E4BE410" w14:textId="40912CB2" w:rsidR="00302EED" w:rsidRDefault="00302EED">
      <w:pPr>
        <w:pStyle w:val="Odstavecseseznamem"/>
        <w:numPr>
          <w:ilvl w:val="2"/>
          <w:numId w:val="12"/>
        </w:numPr>
      </w:pPr>
      <w:r>
        <w:t>Metody:</w:t>
      </w:r>
    </w:p>
    <w:p w14:paraId="1078F9CE" w14:textId="77777777" w:rsidR="00302EED" w:rsidRDefault="00302EED">
      <w:pPr>
        <w:pStyle w:val="Odstavecseseznamem"/>
        <w:numPr>
          <w:ilvl w:val="2"/>
          <w:numId w:val="13"/>
        </w:numPr>
        <w:ind w:left="1701"/>
      </w:pPr>
      <w:r>
        <w:t>Update: Kombinuje pravidla a aktualizuje pozici/rychlost.</w:t>
      </w:r>
    </w:p>
    <w:p w14:paraId="1F9B3ED6" w14:textId="458916EB" w:rsidR="00302EED" w:rsidRPr="0071263F" w:rsidRDefault="00302EED">
      <w:pPr>
        <w:pStyle w:val="Odstavecseseznamem"/>
        <w:numPr>
          <w:ilvl w:val="2"/>
          <w:numId w:val="13"/>
        </w:numPr>
        <w:ind w:left="1701"/>
      </w:pPr>
      <w:proofErr w:type="spellStart"/>
      <w:r>
        <w:t>CalculateSeparation</w:t>
      </w:r>
      <w:proofErr w:type="spellEnd"/>
      <w:r>
        <w:t xml:space="preserve">, </w:t>
      </w:r>
      <w:proofErr w:type="spellStart"/>
      <w:r>
        <w:t>CalculateAlignment</w:t>
      </w:r>
      <w:proofErr w:type="spellEnd"/>
      <w:r>
        <w:t xml:space="preserve">, </w:t>
      </w:r>
      <w:proofErr w:type="spellStart"/>
      <w:r>
        <w:t>CalculateCohesion</w:t>
      </w:r>
      <w:proofErr w:type="spellEnd"/>
      <w:r>
        <w:t xml:space="preserve">, </w:t>
      </w:r>
      <w:proofErr w:type="spellStart"/>
      <w:r>
        <w:t>CalculateBoundaryAvoidance</w:t>
      </w:r>
      <w:proofErr w:type="spellEnd"/>
      <w:r>
        <w:t>: Vypočítávají vektory pravidel.</w:t>
      </w:r>
    </w:p>
    <w:p w14:paraId="66ADEC7B" w14:textId="4B145C37" w:rsidR="002F0C71" w:rsidRDefault="002F0C71" w:rsidP="009A6D41">
      <w:pPr>
        <w:pStyle w:val="Nadpis3"/>
      </w:pPr>
      <w:bookmarkStart w:id="25" w:name="_Toc207920080"/>
      <w:proofErr w:type="spellStart"/>
      <w:r>
        <w:t>SimulationState</w:t>
      </w:r>
      <w:bookmarkEnd w:id="25"/>
      <w:proofErr w:type="spellEnd"/>
    </w:p>
    <w:p w14:paraId="244E823F" w14:textId="77777777" w:rsidR="00302EED" w:rsidRDefault="00302EED">
      <w:pPr>
        <w:pStyle w:val="Odstavecseseznamem"/>
        <w:numPr>
          <w:ilvl w:val="2"/>
          <w:numId w:val="15"/>
        </w:numPr>
      </w:pPr>
      <w:r>
        <w:t>Role: Datová třída pro ukládání stavu simulace při importu/exportu.</w:t>
      </w:r>
    </w:p>
    <w:p w14:paraId="3606EED0" w14:textId="3002EDAC" w:rsidR="00302EED" w:rsidRDefault="00302EED">
      <w:pPr>
        <w:pStyle w:val="Odstavecseseznamem"/>
        <w:numPr>
          <w:ilvl w:val="2"/>
          <w:numId w:val="15"/>
        </w:numPr>
      </w:pPr>
      <w:r>
        <w:t>Atributy:</w:t>
      </w:r>
    </w:p>
    <w:p w14:paraId="43047901" w14:textId="77777777" w:rsidR="00302EED" w:rsidRDefault="00302EED">
      <w:pPr>
        <w:pStyle w:val="Odstavecseseznamem"/>
        <w:numPr>
          <w:ilvl w:val="2"/>
          <w:numId w:val="14"/>
        </w:numPr>
        <w:ind w:left="1701"/>
      </w:pPr>
      <w:proofErr w:type="spellStart"/>
      <w:r>
        <w:t>Boids</w:t>
      </w:r>
      <w:proofErr w:type="spellEnd"/>
      <w:r>
        <w:t xml:space="preserve">: </w:t>
      </w:r>
      <w:proofErr w:type="gramStart"/>
      <w:r>
        <w:t>List&lt;</w:t>
      </w:r>
      <w:proofErr w:type="spellStart"/>
      <w:proofErr w:type="gramEnd"/>
      <w:r>
        <w:t>BoidData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4FAC398C" w14:textId="1DA2F43B" w:rsidR="002F0C71" w:rsidRDefault="00302EED">
      <w:pPr>
        <w:pStyle w:val="Odstavecseseznamem"/>
        <w:numPr>
          <w:ilvl w:val="2"/>
          <w:numId w:val="14"/>
        </w:numPr>
        <w:ind w:left="1701"/>
      </w:pP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>: double – globální parametry.</w:t>
      </w:r>
    </w:p>
    <w:p w14:paraId="3CB84122" w14:textId="1EFB9C38" w:rsidR="002F0C71" w:rsidRDefault="002F0C71" w:rsidP="009A6D41">
      <w:pPr>
        <w:pStyle w:val="Nadpis3"/>
      </w:pPr>
      <w:bookmarkStart w:id="26" w:name="_Toc207920081"/>
      <w:proofErr w:type="spellStart"/>
      <w:r>
        <w:t>BoidData</w:t>
      </w:r>
      <w:bookmarkEnd w:id="26"/>
      <w:proofErr w:type="spellEnd"/>
    </w:p>
    <w:p w14:paraId="06C4F99F" w14:textId="77777777" w:rsidR="00302EED" w:rsidRDefault="00302EED">
      <w:pPr>
        <w:pStyle w:val="Odstavecseseznamem"/>
        <w:numPr>
          <w:ilvl w:val="2"/>
          <w:numId w:val="16"/>
        </w:numPr>
      </w:pPr>
      <w:r>
        <w:t xml:space="preserve">Role: Datová třída pro ukládání stavu jednoho </w:t>
      </w:r>
      <w:proofErr w:type="spellStart"/>
      <w:r>
        <w:t>boida</w:t>
      </w:r>
      <w:proofErr w:type="spellEnd"/>
      <w:r>
        <w:t>.</w:t>
      </w:r>
    </w:p>
    <w:p w14:paraId="661E0AA0" w14:textId="053378A2" w:rsidR="00302EED" w:rsidRDefault="00302EED">
      <w:pPr>
        <w:pStyle w:val="Odstavecseseznamem"/>
        <w:numPr>
          <w:ilvl w:val="2"/>
          <w:numId w:val="16"/>
        </w:numPr>
      </w:pPr>
      <w:r>
        <w:t>Atributy:</w:t>
      </w:r>
    </w:p>
    <w:p w14:paraId="4B8F4516" w14:textId="298A8134" w:rsidR="002F0C71" w:rsidRDefault="00302EED">
      <w:pPr>
        <w:pStyle w:val="Odstavecseseznamem"/>
        <w:numPr>
          <w:ilvl w:val="2"/>
          <w:numId w:val="17"/>
        </w:numPr>
        <w:ind w:left="1701"/>
      </w:pPr>
      <w:r>
        <w:t xml:space="preserve">X, Y, </w:t>
      </w:r>
      <w:proofErr w:type="spellStart"/>
      <w:r>
        <w:t>VelocityX</w:t>
      </w:r>
      <w:proofErr w:type="spellEnd"/>
      <w:r>
        <w:t xml:space="preserve">, </w:t>
      </w:r>
      <w:proofErr w:type="spellStart"/>
      <w:r>
        <w:t>VelocityY</w:t>
      </w:r>
      <w:proofErr w:type="spellEnd"/>
      <w:r>
        <w:t>: double – pozice a rychlost.</w:t>
      </w:r>
    </w:p>
    <w:p w14:paraId="620C45CF" w14:textId="092700C6" w:rsidR="002F0C71" w:rsidRDefault="002F0C71" w:rsidP="009A6D41">
      <w:pPr>
        <w:pStyle w:val="Nadpis3"/>
      </w:pPr>
      <w:bookmarkStart w:id="27" w:name="_Toc207920082"/>
      <w:proofErr w:type="spellStart"/>
      <w:r>
        <w:t>ImportExport</w:t>
      </w:r>
      <w:bookmarkEnd w:id="27"/>
      <w:proofErr w:type="spellEnd"/>
    </w:p>
    <w:p w14:paraId="4F8E3848" w14:textId="77777777" w:rsidR="009A6D41" w:rsidRDefault="009A6D41">
      <w:pPr>
        <w:pStyle w:val="Odstavecseseznamem"/>
        <w:numPr>
          <w:ilvl w:val="2"/>
          <w:numId w:val="18"/>
        </w:numPr>
      </w:pPr>
      <w:r>
        <w:t>Role: Zajišťuje import/export stavu simulace do/z JSON souborů.</w:t>
      </w:r>
    </w:p>
    <w:p w14:paraId="1E11FF25" w14:textId="77777777" w:rsidR="009A6D41" w:rsidRDefault="009A6D41">
      <w:pPr>
        <w:pStyle w:val="Odstavecseseznamem"/>
        <w:numPr>
          <w:ilvl w:val="2"/>
          <w:numId w:val="18"/>
        </w:numPr>
      </w:pPr>
      <w:r>
        <w:t>Metody:</w:t>
      </w:r>
    </w:p>
    <w:p w14:paraId="4ECD0A7F" w14:textId="77777777" w:rsidR="009A6D41" w:rsidRDefault="009A6D41">
      <w:pPr>
        <w:pStyle w:val="Odstavecseseznamem"/>
        <w:numPr>
          <w:ilvl w:val="2"/>
          <w:numId w:val="17"/>
        </w:numPr>
        <w:ind w:left="1701"/>
      </w:pPr>
      <w:proofErr w:type="gramStart"/>
      <w:r>
        <w:t>Export(</w:t>
      </w:r>
      <w:proofErr w:type="spellStart"/>
      <w:proofErr w:type="gramEnd"/>
      <w:r>
        <w:t>path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): </w:t>
      </w:r>
      <w:proofErr w:type="spellStart"/>
      <w:r>
        <w:t>Serializuje</w:t>
      </w:r>
      <w:proofErr w:type="spellEnd"/>
      <w:r>
        <w:t xml:space="preserve"> </w:t>
      </w:r>
      <w:proofErr w:type="spellStart"/>
      <w:r>
        <w:t>SimulationState</w:t>
      </w:r>
      <w:proofErr w:type="spellEnd"/>
      <w:r>
        <w:t xml:space="preserve"> do JSON.</w:t>
      </w:r>
    </w:p>
    <w:p w14:paraId="75C173A0" w14:textId="314B4FD9" w:rsidR="00C56A24" w:rsidRDefault="009A6D41">
      <w:pPr>
        <w:pStyle w:val="Odstavecseseznamem"/>
        <w:numPr>
          <w:ilvl w:val="2"/>
          <w:numId w:val="17"/>
        </w:numPr>
        <w:ind w:left="1701"/>
      </w:pPr>
      <w:r>
        <w:t>Import(</w:t>
      </w:r>
      <w:proofErr w:type="spellStart"/>
      <w:r>
        <w:t>path</w:t>
      </w:r>
      <w:proofErr w:type="spellEnd"/>
      <w:r>
        <w:t xml:space="preserve">): </w:t>
      </w:r>
      <w:proofErr w:type="spellStart"/>
      <w:r>
        <w:t>Deserializuje</w:t>
      </w:r>
      <w:proofErr w:type="spellEnd"/>
      <w:r>
        <w:t xml:space="preserve"> JSON do </w:t>
      </w:r>
      <w:proofErr w:type="spellStart"/>
      <w:r>
        <w:t>SimulationState</w:t>
      </w:r>
      <w:proofErr w:type="spellEnd"/>
      <w:r>
        <w:t>.</w:t>
      </w:r>
    </w:p>
    <w:p w14:paraId="06B56A2B" w14:textId="3233A834" w:rsidR="009133E3" w:rsidRDefault="009133E3" w:rsidP="009133E3">
      <w:pPr>
        <w:pStyle w:val="Nadpis2"/>
      </w:pPr>
      <w:bookmarkStart w:id="28" w:name="_Toc207920083"/>
      <w:r w:rsidRPr="00C56A24">
        <w:t>Testování</w:t>
      </w:r>
      <w:bookmarkEnd w:id="28"/>
      <w:r w:rsidRPr="00C56A24">
        <w:t xml:space="preserve"> </w:t>
      </w:r>
    </w:p>
    <w:p w14:paraId="23BD6F5A" w14:textId="7B91006D" w:rsidR="002814EA" w:rsidRDefault="002814EA" w:rsidP="002814EA">
      <w:r>
        <w:t>Testy jsou navrženy, tak aby byly otestována každá možná situace. První čtyři testy mají společnou část funkčnost Import. Testují tedy různé situace, které mohou nastat. Jsou otestovány v malém měřítku, tak abych mohl říct, jaké bude očekávané chování.</w:t>
      </w:r>
      <w:r w:rsidR="009B0C97">
        <w:t xml:space="preserve"> U každého z testů tedy popisuji následující</w:t>
      </w:r>
      <w:r w:rsidR="009B0C97">
        <w:rPr>
          <w:lang w:val="en-US"/>
        </w:rPr>
        <w:t>:</w:t>
      </w:r>
    </w:p>
    <w:p w14:paraId="00B54821" w14:textId="77777777" w:rsidR="009B0C97" w:rsidRDefault="009B0C97">
      <w:pPr>
        <w:pStyle w:val="Odstavecseseznamem"/>
        <w:numPr>
          <w:ilvl w:val="0"/>
          <w:numId w:val="20"/>
        </w:numPr>
      </w:pPr>
      <w:r>
        <w:t xml:space="preserve">Konfiguraci: Jak nastavit simulaci (počet </w:t>
      </w:r>
      <w:proofErr w:type="spellStart"/>
      <w:r>
        <w:t>boidů</w:t>
      </w:r>
      <w:proofErr w:type="spellEnd"/>
      <w:r>
        <w:t>, parametry, počáteční stav).</w:t>
      </w:r>
    </w:p>
    <w:p w14:paraId="459CD2B6" w14:textId="77777777" w:rsidR="009B0C97" w:rsidRDefault="009B0C97">
      <w:pPr>
        <w:pStyle w:val="Odstavecseseznamem"/>
        <w:numPr>
          <w:ilvl w:val="0"/>
          <w:numId w:val="20"/>
        </w:numPr>
      </w:pPr>
      <w:r>
        <w:t>Postup testu: Jak spustit a pozorovat simulaci.</w:t>
      </w:r>
    </w:p>
    <w:p w14:paraId="0256115C" w14:textId="2A12F557" w:rsidR="009B0C97" w:rsidRDefault="009B0C97">
      <w:pPr>
        <w:pStyle w:val="Odstavecseseznamem"/>
        <w:numPr>
          <w:ilvl w:val="0"/>
          <w:numId w:val="20"/>
        </w:numPr>
      </w:pPr>
      <w:r>
        <w:t xml:space="preserve">Očekávané chování: Jak by se </w:t>
      </w:r>
      <w:proofErr w:type="spellStart"/>
      <w:r>
        <w:t>boidy</w:t>
      </w:r>
      <w:proofErr w:type="spellEnd"/>
      <w:r>
        <w:t xml:space="preserve"> měly chovat na základě pravidel modelu (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 xml:space="preserve">). Očekávání je založeno na logice modelu, </w:t>
      </w:r>
      <w:r>
        <w:lastRenderedPageBreak/>
        <w:t xml:space="preserve">kde vyrovnané parametry vedou k přirozenému </w:t>
      </w:r>
      <w:proofErr w:type="spellStart"/>
      <w:r>
        <w:t>hejnovému</w:t>
      </w:r>
      <w:proofErr w:type="spellEnd"/>
      <w:r>
        <w:t xml:space="preserve"> chování, ale změny parametrů ovlivní dynamiku.</w:t>
      </w:r>
    </w:p>
    <w:p w14:paraId="1BAEC470" w14:textId="15C24E5B" w:rsidR="00E34CCB" w:rsidRPr="000759E6" w:rsidRDefault="00E34CCB" w:rsidP="00E34CCB">
      <w:pPr>
        <w:ind w:left="1069" w:firstLine="0"/>
      </w:pPr>
      <w:r w:rsidRPr="000759E6">
        <w:t>Všechny testovací soubory se nachází v úvodní složce projektu, v podsložce jménem “_</w:t>
      </w:r>
      <w:proofErr w:type="spellStart"/>
      <w:r w:rsidRPr="000759E6">
        <w:t>testovani</w:t>
      </w:r>
      <w:proofErr w:type="spellEnd"/>
      <w:r w:rsidRPr="000759E6">
        <w:t>”. Zde jsou soubory pojmenovan</w:t>
      </w:r>
      <w:r w:rsidR="000759E6" w:rsidRPr="000759E6">
        <w:t xml:space="preserve">é </w:t>
      </w:r>
      <w:proofErr w:type="spellStart"/>
      <w:r w:rsidR="000759E6" w:rsidRPr="000759E6">
        <w:t>testN.json</w:t>
      </w:r>
      <w:proofErr w:type="spellEnd"/>
      <w:r w:rsidR="000759E6" w:rsidRPr="000759E6">
        <w:t>, kde “N” označuje číslo testu popsaného níže.</w:t>
      </w:r>
    </w:p>
    <w:p w14:paraId="378E95FD" w14:textId="4054FABB" w:rsidR="009B0C97" w:rsidRPr="009B0C97" w:rsidRDefault="009B0C97" w:rsidP="009B0C97">
      <w:pPr>
        <w:pStyle w:val="Nadpis3"/>
      </w:pPr>
      <w:bookmarkStart w:id="29" w:name="_Toc207920084"/>
      <w:r>
        <w:t xml:space="preserve">Test 1: Vyrovnané hejno v trojúhelníku </w:t>
      </w:r>
      <w:r>
        <w:rPr>
          <w:lang w:val="en-US"/>
        </w:rPr>
        <w:t>(</w:t>
      </w:r>
      <w:r>
        <w:t>základní chování</w:t>
      </w:r>
      <w:r>
        <w:rPr>
          <w:lang w:val="en-US"/>
        </w:rPr>
        <w:t>)</w:t>
      </w:r>
      <w:bookmarkEnd w:id="29"/>
    </w:p>
    <w:p w14:paraId="70AC0EA7" w14:textId="32E6F907" w:rsidR="009B0C97" w:rsidRDefault="009B0C97" w:rsidP="009B0C97">
      <w:pPr>
        <w:pStyle w:val="Nadpis4"/>
      </w:pPr>
      <w:r>
        <w:t>Konfigurace</w:t>
      </w:r>
    </w:p>
    <w:p w14:paraId="13BB13A8" w14:textId="52ABD759" w:rsidR="009B0C97" w:rsidRDefault="009B0C97">
      <w:pPr>
        <w:pStyle w:val="Odstavecseseznamem"/>
        <w:numPr>
          <w:ilvl w:val="0"/>
          <w:numId w:val="21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[110,90], [90,110]; rychlosti [1,1], [1,-1], [-1,1]).</w:t>
      </w:r>
    </w:p>
    <w:p w14:paraId="0AEDD898" w14:textId="4E80531A" w:rsidR="009B0C97" w:rsidRDefault="009B0C97">
      <w:pPr>
        <w:pStyle w:val="Odstavecseseznamem"/>
        <w:numPr>
          <w:ilvl w:val="0"/>
          <w:numId w:val="21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11857B05" w14:textId="1F0C758F" w:rsidR="009B0C97" w:rsidRDefault="009B0C97">
      <w:pPr>
        <w:pStyle w:val="Odstavecseseznamem"/>
        <w:numPr>
          <w:ilvl w:val="0"/>
          <w:numId w:val="21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 trojúhelníkové formaci, s různými směry, ale blízko sebe.</w:t>
      </w:r>
    </w:p>
    <w:p w14:paraId="00394DF7" w14:textId="0BB233E1" w:rsidR="009B0C97" w:rsidRDefault="009B0C97" w:rsidP="009B0C97">
      <w:pPr>
        <w:pStyle w:val="Nadpis4"/>
      </w:pPr>
      <w:r>
        <w:t>Postup testu</w:t>
      </w:r>
    </w:p>
    <w:p w14:paraId="3170B707" w14:textId="5CA8B41C" w:rsidR="009B0C97" w:rsidRDefault="009B0C97">
      <w:pPr>
        <w:pStyle w:val="Odstavecseseznamem"/>
        <w:numPr>
          <w:ilvl w:val="0"/>
          <w:numId w:val="22"/>
        </w:numPr>
      </w:pPr>
      <w:r>
        <w:t xml:space="preserve">Importuj JSON </w:t>
      </w:r>
      <w:r w:rsidR="00E34CCB">
        <w:t>soubor test1.json</w:t>
      </w:r>
      <w:r>
        <w:t>.</w:t>
      </w:r>
    </w:p>
    <w:p w14:paraId="3D017E42" w14:textId="2CABAB69" w:rsidR="009B0C97" w:rsidRDefault="009B0C97">
      <w:pPr>
        <w:pStyle w:val="Odstavecseseznamem"/>
        <w:numPr>
          <w:ilvl w:val="0"/>
          <w:numId w:val="22"/>
        </w:numPr>
      </w:pPr>
      <w:r>
        <w:t>Spusť simulaci (</w:t>
      </w:r>
      <w:proofErr w:type="spellStart"/>
      <w:r>
        <w:t>StartButton</w:t>
      </w:r>
      <w:proofErr w:type="spellEnd"/>
      <w:r>
        <w:t>) a pozoruj 10–20 sekund.</w:t>
      </w:r>
    </w:p>
    <w:p w14:paraId="52B1F17D" w14:textId="19C5B63F" w:rsidR="009B0C97" w:rsidRDefault="009B0C97" w:rsidP="009B0C97">
      <w:pPr>
        <w:pStyle w:val="Nadpis4"/>
      </w:pPr>
      <w:r>
        <w:t>Očekávané chování</w:t>
      </w:r>
    </w:p>
    <w:p w14:paraId="4424891A" w14:textId="01A5BB72" w:rsidR="009133E3" w:rsidRDefault="009B0C97" w:rsidP="009B0C97">
      <w:proofErr w:type="spellStart"/>
      <w:r>
        <w:t>Boidy</w:t>
      </w:r>
      <w:proofErr w:type="spellEnd"/>
      <w:r>
        <w:t xml:space="preserve"> by se měly sbíhat do kompaktního hejna díky </w:t>
      </w:r>
      <w:proofErr w:type="spellStart"/>
      <w:r>
        <w:t>Cohesion</w:t>
      </w:r>
      <w:proofErr w:type="spellEnd"/>
      <w:r>
        <w:t xml:space="preserve"> (směřování ke středu), zatímco </w:t>
      </w:r>
      <w:proofErr w:type="spellStart"/>
      <w:r>
        <w:t>Alignment</w:t>
      </w:r>
      <w:proofErr w:type="spellEnd"/>
      <w:r>
        <w:t xml:space="preserve"> vyrovná jejich směry do společného pohybu. </w:t>
      </w:r>
      <w:proofErr w:type="spellStart"/>
      <w:r>
        <w:t>Separation</w:t>
      </w:r>
      <w:proofErr w:type="spellEnd"/>
      <w:r>
        <w:t xml:space="preserve"> zabrání kolizím, takže se nebudou navzájem </w:t>
      </w:r>
      <w:r w:rsidR="008D3D09">
        <w:t>srážet</w:t>
      </w:r>
      <w:r>
        <w:t xml:space="preserve">, ale zůstanou v malé vzdálenosti. </w:t>
      </w:r>
    </w:p>
    <w:p w14:paraId="3AB579BE" w14:textId="37FC93D4" w:rsidR="000759E6" w:rsidRDefault="000759E6" w:rsidP="000759E6">
      <w:pPr>
        <w:pStyle w:val="Nadpis3"/>
      </w:pPr>
      <w:bookmarkStart w:id="30" w:name="_Toc207920085"/>
      <w:r>
        <w:t xml:space="preserve">Test 2: Blízko umístěné </w:t>
      </w:r>
      <w:proofErr w:type="spellStart"/>
      <w:r>
        <w:t>boidy</w:t>
      </w:r>
      <w:proofErr w:type="spellEnd"/>
      <w:r>
        <w:t xml:space="preserve"> (test vyhýbání kolizím)</w:t>
      </w:r>
      <w:bookmarkEnd w:id="30"/>
    </w:p>
    <w:p w14:paraId="0FD559A5" w14:textId="6A297E54" w:rsidR="000759E6" w:rsidRDefault="000759E6" w:rsidP="000759E6">
      <w:pPr>
        <w:pStyle w:val="Nadpis4"/>
      </w:pPr>
      <w:r>
        <w:t>Konfigurace</w:t>
      </w:r>
    </w:p>
    <w:p w14:paraId="06DCBBD4" w14:textId="215A0F27" w:rsidR="000759E6" w:rsidRDefault="000759E6">
      <w:pPr>
        <w:pStyle w:val="Odstavecseseznamem"/>
        <w:numPr>
          <w:ilvl w:val="0"/>
          <w:numId w:val="23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[102,100], [98,100]; rychlosti [1,0], [1,0], [1,0]).</w:t>
      </w:r>
    </w:p>
    <w:p w14:paraId="5D1E5FEC" w14:textId="71CB45E6" w:rsidR="000759E6" w:rsidRDefault="000759E6">
      <w:pPr>
        <w:pStyle w:val="Odstavecseseznamem"/>
        <w:numPr>
          <w:ilvl w:val="0"/>
          <w:numId w:val="23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1</w:t>
      </w:r>
      <w:r w:rsidR="008D3D09">
        <w:t xml:space="preserve"> </w:t>
      </w:r>
      <w:r>
        <w:t xml:space="preserve">.5 (vysoké),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10560DDA" w14:textId="35B52DB6" w:rsidR="000759E6" w:rsidRDefault="000759E6">
      <w:pPr>
        <w:pStyle w:val="Odstavecseseznamem"/>
        <w:numPr>
          <w:ilvl w:val="0"/>
          <w:numId w:val="23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velmi blízko sebe (skoro se dotýkají), se stejným směrem.</w:t>
      </w:r>
    </w:p>
    <w:p w14:paraId="13F83FD3" w14:textId="3E12A96C" w:rsidR="000759E6" w:rsidRPr="000759E6" w:rsidRDefault="000759E6" w:rsidP="000759E6">
      <w:pPr>
        <w:spacing w:before="0" w:after="0" w:line="240" w:lineRule="auto"/>
        <w:ind w:firstLine="0"/>
        <w:jc w:val="left"/>
        <w:rPr>
          <w:rFonts w:eastAsia="Calibri"/>
          <w:szCs w:val="22"/>
          <w:lang w:eastAsia="en-US"/>
        </w:rPr>
      </w:pPr>
      <w:r>
        <w:br w:type="page"/>
      </w:r>
    </w:p>
    <w:p w14:paraId="4315864C" w14:textId="58EFF0B0" w:rsidR="000759E6" w:rsidRDefault="000759E6" w:rsidP="000759E6">
      <w:pPr>
        <w:pStyle w:val="Nadpis4"/>
      </w:pPr>
      <w:r w:rsidRPr="000759E6">
        <w:lastRenderedPageBreak/>
        <w:t>Postup testu</w:t>
      </w:r>
    </w:p>
    <w:p w14:paraId="2BCDE71B" w14:textId="6192E1EF" w:rsidR="000759E6" w:rsidRDefault="000759E6">
      <w:pPr>
        <w:pStyle w:val="Odstavecseseznamem"/>
        <w:numPr>
          <w:ilvl w:val="0"/>
          <w:numId w:val="24"/>
        </w:numPr>
      </w:pPr>
      <w:r>
        <w:t>Importuj JSON soubor test2.json.</w:t>
      </w:r>
    </w:p>
    <w:p w14:paraId="1527B3F4" w14:textId="77777777" w:rsidR="000759E6" w:rsidRDefault="000759E6">
      <w:pPr>
        <w:pStyle w:val="Odstavecseseznamem"/>
        <w:numPr>
          <w:ilvl w:val="0"/>
          <w:numId w:val="24"/>
        </w:numPr>
      </w:pPr>
      <w:r>
        <w:t>Spusť simulaci a pozoruj prvních 5–10 sekund.</w:t>
      </w:r>
    </w:p>
    <w:p w14:paraId="45A38116" w14:textId="235DA87E" w:rsidR="000759E6" w:rsidRDefault="000759E6">
      <w:pPr>
        <w:pStyle w:val="Odstavecseseznamem"/>
        <w:numPr>
          <w:ilvl w:val="0"/>
          <w:numId w:val="24"/>
        </w:numPr>
      </w:pPr>
      <w:r>
        <w:t xml:space="preserve">Sniž </w:t>
      </w:r>
      <w:proofErr w:type="spellStart"/>
      <w:r>
        <w:t>Separation</w:t>
      </w:r>
      <w:proofErr w:type="spellEnd"/>
      <w:r>
        <w:t xml:space="preserve"> na 0.2 a opakuj pro srovnání.</w:t>
      </w:r>
    </w:p>
    <w:p w14:paraId="77E639E5" w14:textId="3205AD42" w:rsidR="000759E6" w:rsidRDefault="000759E6" w:rsidP="000759E6">
      <w:pPr>
        <w:pStyle w:val="Nadpis4"/>
      </w:pPr>
      <w:r>
        <w:t>Očekávané chování</w:t>
      </w:r>
    </w:p>
    <w:p w14:paraId="3523FBC4" w14:textId="6F2FE6E8" w:rsidR="000759E6" w:rsidRPr="000759E6" w:rsidRDefault="000759E6" w:rsidP="000759E6">
      <w:r>
        <w:t xml:space="preserve">Díky vysokému </w:t>
      </w:r>
      <w:proofErr w:type="spellStart"/>
      <w:r>
        <w:t>Separation</w:t>
      </w:r>
      <w:proofErr w:type="spellEnd"/>
      <w:r>
        <w:t xml:space="preserve"> se </w:t>
      </w:r>
      <w:proofErr w:type="spellStart"/>
      <w:r>
        <w:t>boidy</w:t>
      </w:r>
      <w:proofErr w:type="spellEnd"/>
      <w:r>
        <w:t xml:space="preserve"> rychle rozejdou, aby se vyhnuli kolizím – střední </w:t>
      </w:r>
      <w:proofErr w:type="spellStart"/>
      <w:r>
        <w:t>boid</w:t>
      </w:r>
      <w:proofErr w:type="spellEnd"/>
      <w:r>
        <w:t xml:space="preserve"> zůstane na místě nebo se mírně pohybuje, zatímco okrajové se oddálí v opačných směrech. </w:t>
      </w:r>
      <w:proofErr w:type="spellStart"/>
      <w:r>
        <w:t>Alignment</w:t>
      </w:r>
      <w:proofErr w:type="spellEnd"/>
      <w:r>
        <w:t xml:space="preserve"> a </w:t>
      </w:r>
      <w:proofErr w:type="spellStart"/>
      <w:r>
        <w:t>Cohesion</w:t>
      </w:r>
      <w:proofErr w:type="spellEnd"/>
      <w:r>
        <w:t xml:space="preserve"> je později přitáhnou zpět do volnějšího hejna. Pokud snížím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těsněji pohromadě, což může vést k chaotickému pohybu nebo kolizím</w:t>
      </w:r>
    </w:p>
    <w:p w14:paraId="3CEB1BBB" w14:textId="77777777" w:rsidR="000759E6" w:rsidRDefault="000759E6" w:rsidP="000759E6">
      <w:pPr>
        <w:pStyle w:val="Nadpis3"/>
      </w:pPr>
      <w:bookmarkStart w:id="31" w:name="_Toc207920086"/>
      <w:r>
        <w:t xml:space="preserve">Test 3: </w:t>
      </w:r>
      <w:proofErr w:type="spellStart"/>
      <w:r w:rsidRPr="000759E6">
        <w:t>Boidy</w:t>
      </w:r>
      <w:proofErr w:type="spellEnd"/>
      <w:r w:rsidRPr="000759E6">
        <w:t xml:space="preserve"> s </w:t>
      </w:r>
      <w:r>
        <w:t>r</w:t>
      </w:r>
      <w:r w:rsidRPr="000759E6">
        <w:t xml:space="preserve">ůznými </w:t>
      </w:r>
      <w:r>
        <w:t>s</w:t>
      </w:r>
      <w:r w:rsidRPr="000759E6">
        <w:t>měry (</w:t>
      </w:r>
      <w:r>
        <w:t>t</w:t>
      </w:r>
      <w:r w:rsidRPr="000759E6">
        <w:t xml:space="preserve">est </w:t>
      </w:r>
      <w:r>
        <w:t>z</w:t>
      </w:r>
      <w:r w:rsidRPr="000759E6">
        <w:t>arovnání</w:t>
      </w:r>
      <w:r>
        <w:t>)</w:t>
      </w:r>
      <w:bookmarkEnd w:id="31"/>
    </w:p>
    <w:p w14:paraId="27A42304" w14:textId="333E9169" w:rsidR="000759E6" w:rsidRDefault="000759E6" w:rsidP="000759E6">
      <w:pPr>
        <w:pStyle w:val="Nadpis4"/>
      </w:pPr>
      <w:r>
        <w:t>Konfigurace</w:t>
      </w:r>
    </w:p>
    <w:p w14:paraId="5EE01F20" w14:textId="77777777" w:rsidR="000759E6" w:rsidRDefault="000759E6">
      <w:pPr>
        <w:pStyle w:val="Odstavecseseznamem"/>
        <w:numPr>
          <w:ilvl w:val="0"/>
          <w:numId w:val="25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[110,110], [90,90]; rychlosti [1,1], [1.2,0.8], [0.8,1.2]).</w:t>
      </w:r>
    </w:p>
    <w:p w14:paraId="57170430" w14:textId="7A574E8D" w:rsidR="000759E6" w:rsidRDefault="000759E6">
      <w:pPr>
        <w:pStyle w:val="Odstavecseseznamem"/>
        <w:numPr>
          <w:ilvl w:val="0"/>
          <w:numId w:val="25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1.5 (vysoké),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45FEF8DA" w14:textId="5F55540B" w:rsidR="000759E6" w:rsidRDefault="000759E6">
      <w:pPr>
        <w:pStyle w:val="Odstavecseseznamem"/>
        <w:numPr>
          <w:ilvl w:val="0"/>
          <w:numId w:val="25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 diagonální formaci s mírně odlišnými rychlostmi.</w:t>
      </w:r>
    </w:p>
    <w:p w14:paraId="78673F60" w14:textId="0915DFE2" w:rsidR="000759E6" w:rsidRDefault="000759E6" w:rsidP="000759E6">
      <w:pPr>
        <w:pStyle w:val="Nadpis4"/>
      </w:pPr>
      <w:r>
        <w:t>Postup testu</w:t>
      </w:r>
    </w:p>
    <w:p w14:paraId="2BF7428F" w14:textId="76409F2C" w:rsidR="000759E6" w:rsidRDefault="000759E6">
      <w:pPr>
        <w:pStyle w:val="Odstavecseseznamem"/>
        <w:numPr>
          <w:ilvl w:val="0"/>
          <w:numId w:val="26"/>
        </w:numPr>
      </w:pPr>
      <w:r>
        <w:t>Importuj JSON soubor test3.json.</w:t>
      </w:r>
    </w:p>
    <w:p w14:paraId="47C12504" w14:textId="6F81A75E" w:rsidR="000759E6" w:rsidRDefault="000759E6">
      <w:pPr>
        <w:pStyle w:val="Odstavecseseznamem"/>
        <w:numPr>
          <w:ilvl w:val="0"/>
          <w:numId w:val="26"/>
        </w:numPr>
      </w:pPr>
      <w:r>
        <w:t xml:space="preserve">Spusť simulaci a pozoruj rychlosti </w:t>
      </w:r>
      <w:proofErr w:type="spellStart"/>
      <w:r>
        <w:t>boidů</w:t>
      </w:r>
      <w:proofErr w:type="spellEnd"/>
    </w:p>
    <w:p w14:paraId="783A8075" w14:textId="643F0A1B" w:rsidR="000759E6" w:rsidRDefault="000759E6">
      <w:pPr>
        <w:pStyle w:val="Odstavecseseznamem"/>
        <w:numPr>
          <w:ilvl w:val="0"/>
          <w:numId w:val="26"/>
        </w:numPr>
      </w:pPr>
      <w:r>
        <w:t xml:space="preserve">Sniž </w:t>
      </w:r>
      <w:proofErr w:type="spellStart"/>
      <w:r>
        <w:t>Alignment</w:t>
      </w:r>
      <w:proofErr w:type="spellEnd"/>
      <w:r>
        <w:t xml:space="preserve"> na 0.2 a opakuj.</w:t>
      </w:r>
    </w:p>
    <w:p w14:paraId="13903CEC" w14:textId="192AF56C" w:rsidR="000759E6" w:rsidRDefault="000759E6" w:rsidP="000759E6">
      <w:pPr>
        <w:pStyle w:val="Nadpis4"/>
      </w:pPr>
      <w:r>
        <w:t>Očekávané chování</w:t>
      </w:r>
    </w:p>
    <w:p w14:paraId="10468969" w14:textId="2761BC2C" w:rsidR="001C45E3" w:rsidRDefault="000759E6" w:rsidP="000759E6">
      <w:r>
        <w:t xml:space="preserve">Vysoké hodnoty </w:t>
      </w:r>
      <w:proofErr w:type="spellStart"/>
      <w:r>
        <w:t>Alignment</w:t>
      </w:r>
      <w:proofErr w:type="spellEnd"/>
      <w:r>
        <w:t xml:space="preserve"> způsobí, že rychlosti </w:t>
      </w:r>
      <w:proofErr w:type="spellStart"/>
      <w:r>
        <w:t>boidů</w:t>
      </w:r>
      <w:proofErr w:type="spellEnd"/>
      <w:r>
        <w:t xml:space="preserve"> se rychle vyrovnají do průměrného směru (přibližně [1,1]), a hejno se bude pohybovat synchronizovaně jako jednotka. </w:t>
      </w:r>
      <w:proofErr w:type="spellStart"/>
      <w:r>
        <w:t>Cohesion</w:t>
      </w:r>
      <w:proofErr w:type="spellEnd"/>
      <w:r>
        <w:t xml:space="preserve"> je udrží blízko, zatímco </w:t>
      </w:r>
      <w:proofErr w:type="spellStart"/>
      <w:r>
        <w:t>Separation</w:t>
      </w:r>
      <w:proofErr w:type="spellEnd"/>
      <w:r>
        <w:t xml:space="preserve"> zabrání přílišnému shluknutí. Pokud snížím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v různých směrech déle, což vede k rozejití hejna</w:t>
      </w:r>
    </w:p>
    <w:p w14:paraId="6B7CA625" w14:textId="77777777" w:rsidR="001C45E3" w:rsidRDefault="001C45E3">
      <w:pPr>
        <w:spacing w:before="0" w:after="0" w:line="240" w:lineRule="auto"/>
        <w:ind w:firstLine="0"/>
        <w:jc w:val="left"/>
      </w:pPr>
      <w:r>
        <w:br w:type="page"/>
      </w:r>
    </w:p>
    <w:p w14:paraId="13990DD8" w14:textId="124EC151" w:rsidR="000759E6" w:rsidRDefault="001C45E3" w:rsidP="001C45E3">
      <w:pPr>
        <w:pStyle w:val="Nadpis3"/>
      </w:pPr>
      <w:bookmarkStart w:id="32" w:name="_Toc207920087"/>
      <w:r>
        <w:lastRenderedPageBreak/>
        <w:t>Test 4: Rozptýlené hejno (test soudržnosti)</w:t>
      </w:r>
      <w:bookmarkEnd w:id="32"/>
    </w:p>
    <w:p w14:paraId="0A334E99" w14:textId="5D3F768F" w:rsidR="001C45E3" w:rsidRDefault="001C45E3" w:rsidP="001C45E3">
      <w:pPr>
        <w:pStyle w:val="Nadpis4"/>
      </w:pPr>
      <w:r>
        <w:t>Konfigurace</w:t>
      </w:r>
    </w:p>
    <w:p w14:paraId="6D5B09A3" w14:textId="77777777" w:rsidR="001C45E3" w:rsidRDefault="001C45E3">
      <w:pPr>
        <w:pStyle w:val="Odstavecseseznamem"/>
        <w:numPr>
          <w:ilvl w:val="0"/>
          <w:numId w:val="28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[200,200], [0,0]; rychlosti [1,0], [0,1], [0,-1]).</w:t>
      </w:r>
    </w:p>
    <w:p w14:paraId="588DAC0C" w14:textId="5D99D4A0" w:rsidR="001C45E3" w:rsidRDefault="001C45E3">
      <w:pPr>
        <w:pStyle w:val="Odstavecseseznamem"/>
        <w:numPr>
          <w:ilvl w:val="0"/>
          <w:numId w:val="28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1.5 (vysoké),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114838EC" w14:textId="3C52EA03" w:rsidR="001C45E3" w:rsidRDefault="001C45E3">
      <w:pPr>
        <w:pStyle w:val="Odstavecseseznamem"/>
        <w:numPr>
          <w:ilvl w:val="0"/>
          <w:numId w:val="28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rozptýlené po </w:t>
      </w:r>
      <w:proofErr w:type="spellStart"/>
      <w:r>
        <w:t>Canvasu</w:t>
      </w:r>
      <w:proofErr w:type="spellEnd"/>
      <w:r>
        <w:t xml:space="preserve"> s různými směry.</w:t>
      </w:r>
    </w:p>
    <w:p w14:paraId="4CDD2318" w14:textId="4766B1C6" w:rsidR="001C45E3" w:rsidRDefault="001C45E3" w:rsidP="001C45E3">
      <w:pPr>
        <w:pStyle w:val="Nadpis4"/>
      </w:pPr>
      <w:r>
        <w:t>Postup testu</w:t>
      </w:r>
    </w:p>
    <w:p w14:paraId="0451F9A0" w14:textId="68F6DE2B" w:rsidR="001C45E3" w:rsidRDefault="001C45E3">
      <w:pPr>
        <w:pStyle w:val="Odstavecseseznamem"/>
        <w:numPr>
          <w:ilvl w:val="0"/>
          <w:numId w:val="27"/>
        </w:numPr>
      </w:pPr>
      <w:r>
        <w:t>Importuj JSON soubor test4.json.</w:t>
      </w:r>
    </w:p>
    <w:p w14:paraId="1B201D62" w14:textId="77777777" w:rsidR="001C45E3" w:rsidRDefault="001C45E3">
      <w:pPr>
        <w:pStyle w:val="Odstavecseseznamem"/>
        <w:numPr>
          <w:ilvl w:val="0"/>
          <w:numId w:val="29"/>
        </w:numPr>
      </w:pPr>
      <w:r>
        <w:t xml:space="preserve">Spusť simulaci a pozoruj, jak se </w:t>
      </w:r>
      <w:proofErr w:type="spellStart"/>
      <w:r>
        <w:t>boidy</w:t>
      </w:r>
      <w:proofErr w:type="spellEnd"/>
      <w:r>
        <w:t xml:space="preserve"> sbíhají.</w:t>
      </w:r>
    </w:p>
    <w:p w14:paraId="292C4EC0" w14:textId="1F5B176B" w:rsidR="001C45E3" w:rsidRDefault="001C45E3">
      <w:pPr>
        <w:pStyle w:val="Odstavecseseznamem"/>
        <w:numPr>
          <w:ilvl w:val="0"/>
          <w:numId w:val="29"/>
        </w:numPr>
      </w:pPr>
      <w:r>
        <w:t xml:space="preserve">Sniž </w:t>
      </w:r>
      <w:proofErr w:type="spellStart"/>
      <w:r>
        <w:t>Cohesion</w:t>
      </w:r>
      <w:proofErr w:type="spellEnd"/>
      <w:r>
        <w:t xml:space="preserve"> na 0.2 a opakuj.</w:t>
      </w:r>
    </w:p>
    <w:p w14:paraId="5F501527" w14:textId="52835604" w:rsidR="001C45E3" w:rsidRDefault="001C45E3" w:rsidP="001C45E3">
      <w:pPr>
        <w:pStyle w:val="Nadpis4"/>
      </w:pPr>
      <w:r>
        <w:t>Očekávané chování</w:t>
      </w:r>
    </w:p>
    <w:p w14:paraId="0C532D7A" w14:textId="0DF6A1F8" w:rsidR="001C45E3" w:rsidRDefault="001C45E3" w:rsidP="001C45E3">
      <w:r>
        <w:t xml:space="preserve">Vysoké </w:t>
      </w:r>
      <w:proofErr w:type="spellStart"/>
      <w:r>
        <w:t>Cohesion</w:t>
      </w:r>
      <w:proofErr w:type="spellEnd"/>
      <w:r>
        <w:t xml:space="preserve"> způsobí, že </w:t>
      </w:r>
      <w:proofErr w:type="spellStart"/>
      <w:r>
        <w:t>boidy</w:t>
      </w:r>
      <w:proofErr w:type="spellEnd"/>
      <w:r>
        <w:t xml:space="preserve"> rychle směřují ke společnému středu hmoty, sbíhají se do těsného hejna a pokračují společně. </w:t>
      </w:r>
      <w:proofErr w:type="spellStart"/>
      <w:r>
        <w:t>Separation</w:t>
      </w:r>
      <w:proofErr w:type="spellEnd"/>
      <w:r>
        <w:t xml:space="preserve"> zabrání přílišnému shluknutí, zatímco </w:t>
      </w:r>
      <w:proofErr w:type="spellStart"/>
      <w:r>
        <w:t>Alignment</w:t>
      </w:r>
      <w:proofErr w:type="spellEnd"/>
      <w:r>
        <w:t xml:space="preserve"> vyrovná směry. Pokud snížím </w:t>
      </w:r>
      <w:proofErr w:type="spellStart"/>
      <w:r>
        <w:t>Cohesion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rozptýlené a pohyb bude chaotický, bez silného sbíhání.</w:t>
      </w:r>
    </w:p>
    <w:p w14:paraId="052F2B9C" w14:textId="6C01C099" w:rsidR="001C45E3" w:rsidRDefault="001C45E3" w:rsidP="001C45E3">
      <w:pPr>
        <w:pStyle w:val="Nadpis3"/>
      </w:pPr>
      <w:bookmarkStart w:id="33" w:name="_Toc207920088"/>
      <w:r>
        <w:t>Test 5: Náhodné hejno</w:t>
      </w:r>
      <w:bookmarkEnd w:id="33"/>
    </w:p>
    <w:p w14:paraId="141E5618" w14:textId="0421E42C" w:rsidR="008D3D09" w:rsidRDefault="008D3D09" w:rsidP="008D3D09">
      <w:pPr>
        <w:pStyle w:val="Nadpis4"/>
      </w:pPr>
      <w:r>
        <w:t>Konfigurace</w:t>
      </w:r>
    </w:p>
    <w:p w14:paraId="4A9D1CDE" w14:textId="71D1C410" w:rsidR="008D3D09" w:rsidRDefault="008D3D09">
      <w:pPr>
        <w:pStyle w:val="Odstavecseseznamem"/>
        <w:numPr>
          <w:ilvl w:val="0"/>
          <w:numId w:val="28"/>
        </w:numPr>
      </w:pPr>
      <w:r>
        <w:t xml:space="preserve">Počet </w:t>
      </w:r>
      <w:proofErr w:type="spellStart"/>
      <w:r>
        <w:t>boidů</w:t>
      </w:r>
      <w:proofErr w:type="spellEnd"/>
      <w:r>
        <w:t xml:space="preserve">: </w:t>
      </w:r>
      <w:r>
        <w:t>libovolný</w:t>
      </w:r>
      <w:r>
        <w:t xml:space="preserve"> (pozice</w:t>
      </w:r>
      <w:r>
        <w:t xml:space="preserve"> náhodné</w:t>
      </w:r>
      <w:r>
        <w:t>; rychlosti</w:t>
      </w:r>
      <w:r>
        <w:t xml:space="preserve"> náhodné</w:t>
      </w:r>
      <w:r>
        <w:t>).</w:t>
      </w:r>
    </w:p>
    <w:p w14:paraId="08693F07" w14:textId="4905B183" w:rsidR="008D3D09" w:rsidRDefault="008D3D09">
      <w:pPr>
        <w:pStyle w:val="Odstavecseseznamem"/>
        <w:numPr>
          <w:ilvl w:val="0"/>
          <w:numId w:val="28"/>
        </w:numPr>
      </w:pPr>
      <w:r>
        <w:t xml:space="preserve">Parametry: </w:t>
      </w:r>
      <w:proofErr w:type="spellStart"/>
      <w:r>
        <w:t>Separation</w:t>
      </w:r>
      <w:proofErr w:type="spellEnd"/>
      <w:r>
        <w:t xml:space="preserve"> = </w:t>
      </w:r>
      <w:r>
        <w:t>1</w:t>
      </w:r>
      <w:r>
        <w:t xml:space="preserve">, </w:t>
      </w:r>
      <w:proofErr w:type="spellStart"/>
      <w:r>
        <w:t>Alignment</w:t>
      </w:r>
      <w:proofErr w:type="spellEnd"/>
      <w:r>
        <w:t xml:space="preserve"> = </w:t>
      </w:r>
      <w:r>
        <w:t>1</w:t>
      </w:r>
      <w:r>
        <w:t xml:space="preserve">, </w:t>
      </w:r>
      <w:proofErr w:type="spellStart"/>
      <w:r>
        <w:t>Cohesion</w:t>
      </w:r>
      <w:proofErr w:type="spellEnd"/>
      <w:r>
        <w:t xml:space="preserve"> = 1, </w:t>
      </w:r>
      <w:proofErr w:type="spellStart"/>
      <w:r>
        <w:t>MaxSpeed</w:t>
      </w:r>
      <w:proofErr w:type="spellEnd"/>
      <w:r>
        <w:t xml:space="preserve"> = </w:t>
      </w:r>
      <w:r>
        <w:t>3</w:t>
      </w:r>
    </w:p>
    <w:p w14:paraId="48A3A2DE" w14:textId="6A919CB3" w:rsidR="008D3D09" w:rsidRDefault="008D3D09">
      <w:pPr>
        <w:pStyle w:val="Odstavecseseznamem"/>
        <w:numPr>
          <w:ilvl w:val="0"/>
          <w:numId w:val="28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</w:t>
      </w:r>
      <w:r>
        <w:t xml:space="preserve">jsou náhodně </w:t>
      </w:r>
      <w:r>
        <w:t xml:space="preserve">rozptýlené po </w:t>
      </w:r>
      <w:proofErr w:type="spellStart"/>
      <w:r>
        <w:t>Canvasu</w:t>
      </w:r>
      <w:proofErr w:type="spellEnd"/>
      <w:r>
        <w:t xml:space="preserve"> s různými směry.</w:t>
      </w:r>
    </w:p>
    <w:p w14:paraId="6EB45D89" w14:textId="68428EE6" w:rsidR="008D3D09" w:rsidRDefault="008D3D09" w:rsidP="008D3D09">
      <w:pPr>
        <w:pStyle w:val="Nadpis4"/>
      </w:pPr>
      <w:r>
        <w:t>Postup testu</w:t>
      </w:r>
    </w:p>
    <w:p w14:paraId="62A44BA2" w14:textId="2D98F6D2" w:rsidR="008D3D09" w:rsidRDefault="008D3D09">
      <w:pPr>
        <w:pStyle w:val="Odstavecseseznamem"/>
        <w:numPr>
          <w:ilvl w:val="0"/>
          <w:numId w:val="30"/>
        </w:numPr>
      </w:pPr>
      <w:r>
        <w:t>Restartuj aplikaci, nebo pouze zastav předešlou simulaci.</w:t>
      </w:r>
    </w:p>
    <w:p w14:paraId="6B9F677E" w14:textId="79CE724A" w:rsidR="008D3D09" w:rsidRDefault="008D3D09">
      <w:pPr>
        <w:pStyle w:val="Odstavecseseznamem"/>
        <w:numPr>
          <w:ilvl w:val="0"/>
          <w:numId w:val="30"/>
        </w:numPr>
      </w:pPr>
      <w:r>
        <w:t>Tlačítkem Reset se předešlá simulace vynuluje a spustí se nová. Tato nová simulace začíná s náhodnými pozicemi a rychlostmi.</w:t>
      </w:r>
    </w:p>
    <w:p w14:paraId="1D2834E4" w14:textId="77777777" w:rsidR="008D3D09" w:rsidRDefault="008D3D09">
      <w:pPr>
        <w:pStyle w:val="Odstavecseseznamem"/>
        <w:numPr>
          <w:ilvl w:val="0"/>
          <w:numId w:val="30"/>
        </w:numPr>
      </w:pPr>
      <w:r>
        <w:t>Pozoruj animaci.</w:t>
      </w:r>
    </w:p>
    <w:p w14:paraId="52AB3253" w14:textId="39A44C05" w:rsidR="008D3D09" w:rsidRDefault="008D3D09">
      <w:pPr>
        <w:pStyle w:val="Odstavecseseznamem"/>
        <w:numPr>
          <w:ilvl w:val="0"/>
          <w:numId w:val="30"/>
        </w:numPr>
      </w:pPr>
      <w:r>
        <w:t xml:space="preserve">Opakuj postup a sleduj, jak jsou pozice vždy jiné a náhodné. </w:t>
      </w:r>
    </w:p>
    <w:p w14:paraId="2EE36B0B" w14:textId="58C00183" w:rsidR="008D3D09" w:rsidRDefault="008D3D09" w:rsidP="008D3D09">
      <w:pPr>
        <w:pStyle w:val="Nadpis4"/>
      </w:pPr>
      <w:r>
        <w:t>Očekávané chování</w:t>
      </w:r>
    </w:p>
    <w:p w14:paraId="48F0379F" w14:textId="76B6BA5E" w:rsidR="000759E6" w:rsidRDefault="008D3D09" w:rsidP="008D3D09">
      <w:r>
        <w:t xml:space="preserve">Vyrovnané a standartní hodnoty parametrů zajistí normální a očekávané </w:t>
      </w:r>
      <w:proofErr w:type="spellStart"/>
      <w:r>
        <w:t>hejnové</w:t>
      </w:r>
      <w:proofErr w:type="spellEnd"/>
      <w:r>
        <w:t xml:space="preserve"> chování. </w:t>
      </w:r>
      <w:r w:rsidR="00654A18">
        <w:t xml:space="preserve">Tlačítko Reset zajistí randomizovaný start simulace, kdy poté se vše odvíjí právě od </w:t>
      </w:r>
      <w:r w:rsidR="00654A18">
        <w:lastRenderedPageBreak/>
        <w:t>této startovní pozice. Každá simulace tedy bude jiná, což se dá vypozorovat právě tímto postupem.</w:t>
      </w:r>
    </w:p>
    <w:p w14:paraId="7948703A" w14:textId="77777777" w:rsidR="000759E6" w:rsidRDefault="000759E6" w:rsidP="000759E6"/>
    <w:p w14:paraId="3B07689E" w14:textId="77777777" w:rsidR="000759E6" w:rsidRDefault="000759E6" w:rsidP="000759E6"/>
    <w:p w14:paraId="1475D007" w14:textId="1AAB882C" w:rsidR="000759E6" w:rsidRPr="000759E6" w:rsidRDefault="000759E6" w:rsidP="000759E6">
      <w:pPr>
        <w:sectPr w:rsidR="000759E6" w:rsidRPr="000759E6" w:rsidSect="00B2515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134" w:bottom="851" w:left="1701" w:header="709" w:footer="283" w:gutter="0"/>
          <w:pgNumType w:start="1"/>
          <w:cols w:space="708"/>
          <w:docGrid w:linePitch="360"/>
        </w:sectPr>
      </w:pPr>
    </w:p>
    <w:p w14:paraId="705ADF56" w14:textId="2AD5E6A5" w:rsidR="009E5458" w:rsidRPr="00C56A24" w:rsidRDefault="005142E9" w:rsidP="00955B3D">
      <w:pPr>
        <w:pStyle w:val="Nadpis-vodZvrZdrojePlohy"/>
        <w:framePr w:wrap="notBeside"/>
      </w:pPr>
      <w:bookmarkStart w:id="34" w:name="_Toc207920089"/>
      <w:r w:rsidRPr="00C56A24">
        <w:lastRenderedPageBreak/>
        <w:t>Závěr</w:t>
      </w:r>
      <w:bookmarkEnd w:id="34"/>
    </w:p>
    <w:p w14:paraId="02DB579E" w14:textId="3A4B260D" w:rsidR="008B409B" w:rsidRPr="00C56A24" w:rsidRDefault="00C56A24" w:rsidP="006B345C">
      <w:r w:rsidRPr="00C56A24">
        <w:t>ahoj</w:t>
      </w:r>
    </w:p>
    <w:p w14:paraId="6E640092" w14:textId="50958C4F" w:rsidR="009E5458" w:rsidRPr="00C56A24" w:rsidRDefault="009E5458" w:rsidP="00955B3D">
      <w:pPr>
        <w:pStyle w:val="Nadpis-vodZvrZdrojePlohy"/>
        <w:framePr w:wrap="notBeside"/>
      </w:pPr>
      <w:bookmarkStart w:id="35" w:name="_Toc207920090"/>
      <w:r w:rsidRPr="00C56A24">
        <w:lastRenderedPageBreak/>
        <w:t>Zdroje</w:t>
      </w:r>
      <w:bookmarkEnd w:id="35"/>
      <w:r w:rsidRPr="00C56A24">
        <w:t xml:space="preserve"> </w:t>
      </w:r>
    </w:p>
    <w:p w14:paraId="458E3799" w14:textId="37E7A69D" w:rsidR="000C1DC5" w:rsidRPr="00F957A6" w:rsidRDefault="00F957A6" w:rsidP="00F957A6">
      <w:pPr>
        <w:pStyle w:val="Odstavecseseznamem"/>
        <w:rPr>
          <w:szCs w:val="24"/>
        </w:rPr>
      </w:pPr>
      <w:r>
        <w:t>Online. Dostupné z:</w:t>
      </w:r>
      <w:r w:rsidR="000759E6" w:rsidRPr="000759E6">
        <w:rPr>
          <w:rFonts w:eastAsia="Times New Roman"/>
          <w:szCs w:val="24"/>
          <w:lang w:eastAsia="cs-CZ"/>
        </w:rPr>
        <w:t xml:space="preserve"> </w:t>
      </w:r>
      <w:hyperlink r:id="rId19" w:history="1">
        <w:r w:rsidR="000759E6" w:rsidRPr="000759E6">
          <w:rPr>
            <w:rStyle w:val="Hypertextovodkaz"/>
          </w:rPr>
          <w:t>https://www.red3d.com/cwr/boids/</w:t>
        </w:r>
      </w:hyperlink>
      <w:r>
        <w:t xml:space="preserve"> [cit. 2025-08-20].</w:t>
      </w:r>
    </w:p>
    <w:p w14:paraId="392A8167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0" w:history="1">
        <w:r>
          <w:rPr>
            <w:rStyle w:val="Hypertextovodkaz"/>
          </w:rPr>
          <w:t>https://vergenet.net/~conrad/boids/pseudocode.html</w:t>
        </w:r>
      </w:hyperlink>
      <w:r>
        <w:t>. [cit. 2025-08-20].</w:t>
      </w:r>
    </w:p>
    <w:p w14:paraId="61FDDAC5" w14:textId="2251DA25" w:rsidR="000C1DC5" w:rsidRPr="00C56A24" w:rsidRDefault="000C1DC5" w:rsidP="001769C7">
      <w:pPr>
        <w:pStyle w:val="Odstavecseseznamem"/>
        <w:sectPr w:rsidR="000C1DC5" w:rsidRPr="00C56A24" w:rsidSect="000C1DC5">
          <w:headerReference w:type="even" r:id="rId21"/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18" w:right="1134" w:bottom="851" w:left="1701" w:header="709" w:footer="283" w:gutter="0"/>
          <w:cols w:space="708"/>
          <w:docGrid w:linePitch="360"/>
        </w:sectPr>
      </w:pPr>
    </w:p>
    <w:p w14:paraId="2D91B8C6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5" w:history="1">
        <w:r>
          <w:rPr>
            <w:rStyle w:val="Hypertextovodkaz"/>
          </w:rPr>
          <w:t>https://archive.org/details/boids-demo-reel-1</w:t>
        </w:r>
      </w:hyperlink>
      <w:r>
        <w:t>. [cit. 2025-08-20].</w:t>
      </w:r>
    </w:p>
    <w:p w14:paraId="6CF3734E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6" w:history="1">
        <w:r>
          <w:rPr>
            <w:rStyle w:val="Hypertextovodkaz"/>
          </w:rPr>
          <w:t>https://cs.stanford.edu/people/eroberts/courses/soco/projects/2008-09/modeling-natural-systems/boids.html</w:t>
        </w:r>
      </w:hyperlink>
      <w:r>
        <w:t>. [cit. 2025-08-20].</w:t>
      </w:r>
    </w:p>
    <w:p w14:paraId="1986EEE1" w14:textId="10F0C778" w:rsidR="001769C7" w:rsidRPr="00C56A24" w:rsidRDefault="001769C7" w:rsidP="00F957A6">
      <w:pPr>
        <w:pStyle w:val="Odstavecseseznamem"/>
        <w:numPr>
          <w:ilvl w:val="0"/>
          <w:numId w:val="0"/>
        </w:numPr>
        <w:ind w:left="811"/>
      </w:pPr>
    </w:p>
    <w:sectPr w:rsidR="001769C7" w:rsidRPr="00C56A24" w:rsidSect="00F7116B">
      <w:headerReference w:type="even" r:id="rId27"/>
      <w:headerReference w:type="default" r:id="rId28"/>
      <w:footerReference w:type="default" r:id="rId29"/>
      <w:type w:val="continuous"/>
      <w:pgSz w:w="11906" w:h="16838"/>
      <w:pgMar w:top="1418" w:right="1134" w:bottom="851" w:left="1701" w:header="709" w:footer="283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4AAF4" w14:textId="77777777" w:rsidR="00E133EA" w:rsidRDefault="00E133EA">
      <w:r>
        <w:separator/>
      </w:r>
    </w:p>
  </w:endnote>
  <w:endnote w:type="continuationSeparator" w:id="0">
    <w:p w14:paraId="6F04380C" w14:textId="77777777" w:rsidR="00E133EA" w:rsidRDefault="00E1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667E" w14:textId="011A8415" w:rsidR="006B345C" w:rsidRPr="00F7116B" w:rsidRDefault="006B345C" w:rsidP="00E4387B">
    <w:pPr>
      <w:pStyle w:val="Zpat"/>
      <w:ind w:firstLine="0"/>
      <w:jc w:val="center"/>
      <w:rPr>
        <w:sz w:val="20"/>
        <w:szCs w:val="20"/>
      </w:rPr>
    </w:pPr>
    <w:r w:rsidRPr="00F7116B">
      <w:rPr>
        <w:sz w:val="20"/>
        <w:szCs w:val="20"/>
      </w:rPr>
      <w:fldChar w:fldCharType="begin"/>
    </w:r>
    <w:r w:rsidRPr="00F7116B">
      <w:rPr>
        <w:sz w:val="20"/>
        <w:szCs w:val="20"/>
      </w:rPr>
      <w:instrText>PAGE   \* MERGEFORMAT</w:instrText>
    </w:r>
    <w:r w:rsidRPr="00F7116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ii</w:t>
    </w:r>
    <w:r w:rsidRPr="00F7116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B445C" w14:textId="71525C6E" w:rsidR="006B345C" w:rsidRPr="00640478" w:rsidRDefault="006B345C" w:rsidP="0085168D">
    <w:pPr>
      <w:pStyle w:val="Zpat"/>
      <w:tabs>
        <w:tab w:val="clear" w:pos="9072"/>
        <w:tab w:val="right" w:pos="8505"/>
      </w:tabs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F12A" w14:textId="1E3799E7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AE4AA7">
      <w:rPr>
        <w:sz w:val="20"/>
        <w:szCs w:val="20"/>
      </w:rPr>
      <w:fldChar w:fldCharType="begin"/>
    </w:r>
    <w:r w:rsidRPr="00AE4AA7">
      <w:rPr>
        <w:sz w:val="20"/>
        <w:szCs w:val="20"/>
      </w:rPr>
      <w:instrText>PAGE   \* MERGEFORMAT</w:instrText>
    </w:r>
    <w:r w:rsidRPr="00AE4AA7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8</w:t>
    </w:r>
    <w:r w:rsidRPr="00AE4AA7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FC9E" w14:textId="4CB4B4A8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1C21D4">
      <w:rPr>
        <w:color w:val="000000" w:themeColor="text1"/>
        <w:sz w:val="20"/>
        <w:szCs w:val="20"/>
      </w:rPr>
      <w:fldChar w:fldCharType="begin"/>
    </w:r>
    <w:r w:rsidRPr="001C21D4">
      <w:rPr>
        <w:color w:val="000000" w:themeColor="text1"/>
        <w:sz w:val="20"/>
        <w:szCs w:val="20"/>
      </w:rPr>
      <w:instrText>PAGE   \* MERGEFORMAT</w:instrText>
    </w:r>
    <w:r w:rsidRPr="001C21D4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7</w:t>
    </w:r>
    <w:r w:rsidRPr="001C21D4">
      <w:rPr>
        <w:color w:val="000000" w:themeColor="text1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EB21" w14:textId="77777777" w:rsidR="006B345C" w:rsidRPr="00AE4AA7" w:rsidRDefault="006B345C" w:rsidP="000A3FF5">
    <w:pPr>
      <w:pStyle w:val="Zpat"/>
      <w:ind w:firstLine="0"/>
      <w:jc w:val="center"/>
      <w:rPr>
        <w:sz w:val="20"/>
      </w:rPr>
    </w:pPr>
    <w:r w:rsidRPr="00AE4AA7">
      <w:rPr>
        <w:sz w:val="20"/>
      </w:rPr>
      <w:fldChar w:fldCharType="begin"/>
    </w:r>
    <w:r w:rsidRPr="00AE4AA7">
      <w:rPr>
        <w:sz w:val="20"/>
      </w:rPr>
      <w:instrText>PAGE   \* MERGEFORMAT</w:instrText>
    </w:r>
    <w:r w:rsidRPr="00AE4AA7">
      <w:rPr>
        <w:sz w:val="20"/>
      </w:rPr>
      <w:fldChar w:fldCharType="separate"/>
    </w:r>
    <w:r w:rsidRPr="00AE4AA7">
      <w:rPr>
        <w:sz w:val="20"/>
      </w:rPr>
      <w:t>1</w:t>
    </w:r>
    <w:r w:rsidRPr="00AE4AA7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ADC25" w14:textId="17B831EB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8072BB">
      <w:rPr>
        <w:sz w:val="20"/>
        <w:szCs w:val="20"/>
      </w:rPr>
      <w:fldChar w:fldCharType="begin"/>
    </w:r>
    <w:r w:rsidRPr="008072BB">
      <w:rPr>
        <w:sz w:val="20"/>
        <w:szCs w:val="20"/>
      </w:rPr>
      <w:instrText>PAGE   \* MERGEFORMAT</w:instrText>
    </w:r>
    <w:r w:rsidRPr="008072B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10</w:t>
    </w:r>
    <w:r w:rsidRPr="008072BB">
      <w:rPr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23EB" w14:textId="46BE847D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8072BB">
      <w:rPr>
        <w:color w:val="000000" w:themeColor="text1"/>
        <w:sz w:val="20"/>
        <w:szCs w:val="20"/>
      </w:rPr>
      <w:fldChar w:fldCharType="begin"/>
    </w:r>
    <w:r w:rsidRPr="008072BB">
      <w:rPr>
        <w:color w:val="000000" w:themeColor="text1"/>
        <w:sz w:val="20"/>
        <w:szCs w:val="20"/>
      </w:rPr>
      <w:instrText>PAGE   \* MERGEFORMAT</w:instrText>
    </w:r>
    <w:r w:rsidRPr="008072BB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9</w:t>
    </w:r>
    <w:r w:rsidRPr="008072BB">
      <w:rPr>
        <w:color w:val="000000" w:themeColor="text1"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40D8" w14:textId="77777777" w:rsidR="006B345C" w:rsidRPr="00F7116B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BD459" w14:textId="77777777" w:rsidR="00E133EA" w:rsidRDefault="00E133EA">
      <w:r>
        <w:separator/>
      </w:r>
    </w:p>
  </w:footnote>
  <w:footnote w:type="continuationSeparator" w:id="0">
    <w:p w14:paraId="59108595" w14:textId="77777777" w:rsidR="00E133EA" w:rsidRDefault="00E13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62464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DD9C" w14:textId="538ED6B8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9D02211" wp14:editId="429D82D8">
              <wp:simplePos x="0" y="0"/>
              <wp:positionH relativeFrom="margin">
                <wp:posOffset>838630</wp:posOffset>
              </wp:positionH>
              <wp:positionV relativeFrom="paragraph">
                <wp:posOffset>-94669</wp:posOffset>
              </wp:positionV>
              <wp:extent cx="5006975" cy="280670"/>
              <wp:effectExtent l="0" t="0" r="0" b="5080"/>
              <wp:wrapSquare wrapText="bothSides"/>
              <wp:docPr id="3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E2191" w14:textId="3AAABD73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D0221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66.05pt;margin-top:-7.45pt;width:394.25pt;height:2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42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" filled="f" stroked="f">
              <v:textbox>
                <w:txbxContent>
                  <w:p w14:paraId="609E2191" w14:textId="3AAABD73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A82EF1" wp14:editId="1800F5F9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3" name="Přímá spojnic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848678" id="Přímá spojnice 33" o:spid="_x0000_s1026" style="position:absolute;flip:x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B996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D009" w14:textId="77777777" w:rsidR="006B345C" w:rsidRDefault="006B345C" w:rsidP="008072BB">
    <w:pPr>
      <w:pStyle w:val="Zhlav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5BB6" w14:textId="77777777" w:rsidR="006B345C" w:rsidRDefault="006B345C" w:rsidP="003452DC">
    <w:pPr>
      <w:pStyle w:val="Zhlav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29339248" wp14:editId="3A7F8ADB">
              <wp:simplePos x="0" y="0"/>
              <wp:positionH relativeFrom="margin">
                <wp:posOffset>-91440</wp:posOffset>
              </wp:positionH>
              <wp:positionV relativeFrom="paragraph">
                <wp:posOffset>-92980</wp:posOffset>
              </wp:positionV>
              <wp:extent cx="5006340" cy="279400"/>
              <wp:effectExtent l="0" t="0" r="0" b="6350"/>
              <wp:wrapSquare wrapText="bothSides"/>
              <wp:docPr id="3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BA49EA" w14:textId="48A5FECF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54A1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54A1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39248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7.2pt;margin-top:-7.3pt;width:394.2pt;height:2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Iz9wEAAM0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" filled="f" stroked="f">
              <v:textbox>
                <w:txbxContent>
                  <w:p w14:paraId="06BA49EA" w14:textId="48A5FECF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54A1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54A1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FEBDF6" wp14:editId="453532C8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29" name="Přímá spojnic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81E62" id="Přímá spojnic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153E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>
      <w:rPr>
        <w:noProof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0CF8EA7D" wp14:editId="444864D3">
              <wp:simplePos x="0" y="0"/>
              <wp:positionH relativeFrom="margin">
                <wp:posOffset>835025</wp:posOffset>
              </wp:positionH>
              <wp:positionV relativeFrom="paragraph">
                <wp:posOffset>-99695</wp:posOffset>
              </wp:positionV>
              <wp:extent cx="5006340" cy="279400"/>
              <wp:effectExtent l="0" t="0" r="0" b="6350"/>
              <wp:wrapSquare wrapText="bothSides"/>
              <wp:docPr id="31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25C08" w14:textId="788DFF21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54A1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54A1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8EA7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65.75pt;margin-top:-7.85pt;width:394.2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" filled="f" stroked="f">
              <v:textbox>
                <w:txbxContent>
                  <w:p w14:paraId="33B25C08" w14:textId="788DFF21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54A1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54A1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50BAF6" wp14:editId="302DCBF6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0" name="Přímá spojnic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BB6BDB" id="Přímá spojnice 30" o:spid="_x0000_s1026" style="position:absolute;flip:x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3D7B" w14:textId="77777777" w:rsidR="006B345C" w:rsidRDefault="006B345C" w:rsidP="00AE4AA7">
    <w:pPr>
      <w:pStyle w:val="Zhlav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3059" w14:textId="7777777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6AB15E3" wp14:editId="7C738E36">
              <wp:simplePos x="0" y="0"/>
              <wp:positionH relativeFrom="margin">
                <wp:posOffset>-93345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1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BEA14A" w14:textId="620D1FC8" w:rsidR="006B345C" w:rsidRPr="007B21EC" w:rsidRDefault="006B345C" w:rsidP="00D64D2C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54A18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B15E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7.35pt;margin-top:-8.2pt;width:394.25pt;height:22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SY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" filled="f" stroked="f">
              <v:textbox>
                <w:txbxContent>
                  <w:p w14:paraId="62BEA14A" w14:textId="620D1FC8" w:rsidR="006B345C" w:rsidRPr="007B21EC" w:rsidRDefault="006B345C" w:rsidP="00D64D2C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654A18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23AB45" wp14:editId="0B6E6770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7" name="Přímá spojnic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A4A87" id="Přímá spojnic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36D6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2582E06C" wp14:editId="28E85392">
              <wp:simplePos x="0" y="0"/>
              <wp:positionH relativeFrom="margin">
                <wp:posOffset>834390</wp:posOffset>
              </wp:positionH>
              <wp:positionV relativeFrom="paragraph">
                <wp:posOffset>-103505</wp:posOffset>
              </wp:positionV>
              <wp:extent cx="5006975" cy="280670"/>
              <wp:effectExtent l="0" t="0" r="0" b="5080"/>
              <wp:wrapSquare wrapText="bothSides"/>
              <wp:docPr id="2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E7909" w14:textId="315CA83E" w:rsidR="006B345C" w:rsidRPr="007B21EC" w:rsidRDefault="006B345C" w:rsidP="007B21EC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54A18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2E06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65.7pt;margin-top:-8.15pt;width:394.25pt;height:22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" filled="f" stroked="f">
              <v:textbox>
                <w:txbxContent>
                  <w:p w14:paraId="463E7909" w14:textId="315CA83E" w:rsidR="006B345C" w:rsidRPr="007B21EC" w:rsidRDefault="006B345C" w:rsidP="007B21EC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654A18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DAD4B0" wp14:editId="2D1E5D2C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27" name="Přímá spojnic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065814" id="Přímá spojnice 27" o:spid="_x0000_s1026" style="position:absolute;flip:x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8C0B" w14:textId="3690A34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BFD6785" wp14:editId="0FBBF16C">
              <wp:simplePos x="0" y="0"/>
              <wp:positionH relativeFrom="margin">
                <wp:posOffset>-91440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3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5708F" w14:textId="0538756F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D6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7.2pt;margin-top:-8.2pt;width:394.25pt;height:2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DA/AEAANQ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" filled="f" stroked="f">
              <v:textbox>
                <w:txbxContent>
                  <w:p w14:paraId="4485708F" w14:textId="0538756F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4F855C" wp14:editId="2B4327C5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8" name="Přímá spojnic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251E2" id="Přímá spojnice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0521"/>
    <w:multiLevelType w:val="hybridMultilevel"/>
    <w:tmpl w:val="DC3EDDB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CF6D9C"/>
    <w:multiLevelType w:val="multilevel"/>
    <w:tmpl w:val="A54A9B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539B3"/>
    <w:multiLevelType w:val="multilevel"/>
    <w:tmpl w:val="95C897A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284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A9099F"/>
    <w:multiLevelType w:val="hybridMultilevel"/>
    <w:tmpl w:val="8266278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505BE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A46CBD"/>
    <w:multiLevelType w:val="hybridMultilevel"/>
    <w:tmpl w:val="9830F5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50159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081A90"/>
    <w:multiLevelType w:val="hybridMultilevel"/>
    <w:tmpl w:val="9710DFA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630E1"/>
    <w:multiLevelType w:val="multilevel"/>
    <w:tmpl w:val="E50EF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626CC5"/>
    <w:multiLevelType w:val="multilevel"/>
    <w:tmpl w:val="5D142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356479"/>
    <w:multiLevelType w:val="hybridMultilevel"/>
    <w:tmpl w:val="76A2A5D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7046BF"/>
    <w:multiLevelType w:val="hybridMultilevel"/>
    <w:tmpl w:val="AC2801B4"/>
    <w:lvl w:ilvl="0" w:tplc="CDFA9416">
      <w:start w:val="1"/>
      <w:numFmt w:val="decimal"/>
      <w:pStyle w:val="Odstavecseseznamem"/>
      <w:lvlText w:val="[%1]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6EA5402"/>
    <w:multiLevelType w:val="hybridMultilevel"/>
    <w:tmpl w:val="2ED4EB5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B476DA"/>
    <w:multiLevelType w:val="hybridMultilevel"/>
    <w:tmpl w:val="0BBC809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1567AF"/>
    <w:multiLevelType w:val="hybridMultilevel"/>
    <w:tmpl w:val="C17641F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8E615C"/>
    <w:multiLevelType w:val="hybridMultilevel"/>
    <w:tmpl w:val="B660F2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3C466B"/>
    <w:multiLevelType w:val="multilevel"/>
    <w:tmpl w:val="BCBC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219EA"/>
    <w:multiLevelType w:val="multilevel"/>
    <w:tmpl w:val="63BEE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860A41"/>
    <w:multiLevelType w:val="multilevel"/>
    <w:tmpl w:val="2814E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1D2966"/>
    <w:multiLevelType w:val="hybridMultilevel"/>
    <w:tmpl w:val="C27A6BA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627E8C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A41197"/>
    <w:multiLevelType w:val="hybridMultilevel"/>
    <w:tmpl w:val="ECE0FFD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FF1654"/>
    <w:multiLevelType w:val="multilevel"/>
    <w:tmpl w:val="C01691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A327A5"/>
    <w:multiLevelType w:val="hybridMultilevel"/>
    <w:tmpl w:val="58B4614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8D4D23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623CC8"/>
    <w:multiLevelType w:val="multilevel"/>
    <w:tmpl w:val="C2DC1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B247C2"/>
    <w:multiLevelType w:val="multilevel"/>
    <w:tmpl w:val="694623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654416"/>
    <w:multiLevelType w:val="hybridMultilevel"/>
    <w:tmpl w:val="9BE8A60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7801C8"/>
    <w:multiLevelType w:val="hybridMultilevel"/>
    <w:tmpl w:val="0942ADD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3435934">
    <w:abstractNumId w:val="2"/>
  </w:num>
  <w:num w:numId="2" w16cid:durableId="941491550">
    <w:abstractNumId w:val="11"/>
  </w:num>
  <w:num w:numId="3" w16cid:durableId="958954115">
    <w:abstractNumId w:val="15"/>
  </w:num>
  <w:num w:numId="4" w16cid:durableId="1483426715">
    <w:abstractNumId w:val="10"/>
  </w:num>
  <w:num w:numId="5" w16cid:durableId="631208029">
    <w:abstractNumId w:val="14"/>
  </w:num>
  <w:num w:numId="6" w16cid:durableId="3898156">
    <w:abstractNumId w:val="18"/>
  </w:num>
  <w:num w:numId="7" w16cid:durableId="397018833">
    <w:abstractNumId w:val="26"/>
  </w:num>
  <w:num w:numId="8" w16cid:durableId="971330557">
    <w:abstractNumId w:val="1"/>
  </w:num>
  <w:num w:numId="9" w16cid:durableId="357052377">
    <w:abstractNumId w:val="25"/>
  </w:num>
  <w:num w:numId="10" w16cid:durableId="1083262112">
    <w:abstractNumId w:val="22"/>
  </w:num>
  <w:num w:numId="11" w16cid:durableId="1014040124">
    <w:abstractNumId w:val="16"/>
  </w:num>
  <w:num w:numId="12" w16cid:durableId="1989893405">
    <w:abstractNumId w:val="8"/>
  </w:num>
  <w:num w:numId="13" w16cid:durableId="548031626">
    <w:abstractNumId w:val="20"/>
  </w:num>
  <w:num w:numId="14" w16cid:durableId="1930849091">
    <w:abstractNumId w:val="4"/>
  </w:num>
  <w:num w:numId="15" w16cid:durableId="176118176">
    <w:abstractNumId w:val="24"/>
  </w:num>
  <w:num w:numId="16" w16cid:durableId="866212981">
    <w:abstractNumId w:val="6"/>
  </w:num>
  <w:num w:numId="17" w16cid:durableId="1414010989">
    <w:abstractNumId w:val="17"/>
  </w:num>
  <w:num w:numId="18" w16cid:durableId="133568874">
    <w:abstractNumId w:val="9"/>
  </w:num>
  <w:num w:numId="19" w16cid:durableId="1122653156">
    <w:abstractNumId w:val="5"/>
  </w:num>
  <w:num w:numId="20" w16cid:durableId="635330190">
    <w:abstractNumId w:val="7"/>
  </w:num>
  <w:num w:numId="21" w16cid:durableId="2108452975">
    <w:abstractNumId w:val="3"/>
  </w:num>
  <w:num w:numId="22" w16cid:durableId="445194878">
    <w:abstractNumId w:val="23"/>
  </w:num>
  <w:num w:numId="23" w16cid:durableId="461509208">
    <w:abstractNumId w:val="28"/>
  </w:num>
  <w:num w:numId="24" w16cid:durableId="412168481">
    <w:abstractNumId w:val="27"/>
  </w:num>
  <w:num w:numId="25" w16cid:durableId="967668144">
    <w:abstractNumId w:val="13"/>
  </w:num>
  <w:num w:numId="26" w16cid:durableId="419715015">
    <w:abstractNumId w:val="12"/>
  </w:num>
  <w:num w:numId="27" w16cid:durableId="869227708">
    <w:abstractNumId w:val="23"/>
  </w:num>
  <w:num w:numId="28" w16cid:durableId="1763601937">
    <w:abstractNumId w:val="21"/>
  </w:num>
  <w:num w:numId="29" w16cid:durableId="1434008426">
    <w:abstractNumId w:val="0"/>
  </w:num>
  <w:num w:numId="30" w16cid:durableId="436098132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8B"/>
    <w:rsid w:val="00000F85"/>
    <w:rsid w:val="000025E5"/>
    <w:rsid w:val="00004757"/>
    <w:rsid w:val="0000623D"/>
    <w:rsid w:val="000078C3"/>
    <w:rsid w:val="000159FF"/>
    <w:rsid w:val="00021296"/>
    <w:rsid w:val="000255C0"/>
    <w:rsid w:val="00026D87"/>
    <w:rsid w:val="00026FC8"/>
    <w:rsid w:val="0003452B"/>
    <w:rsid w:val="00035373"/>
    <w:rsid w:val="00046C27"/>
    <w:rsid w:val="00047ADC"/>
    <w:rsid w:val="00051CBB"/>
    <w:rsid w:val="0005205B"/>
    <w:rsid w:val="00052CF8"/>
    <w:rsid w:val="00062560"/>
    <w:rsid w:val="0006544B"/>
    <w:rsid w:val="00065A63"/>
    <w:rsid w:val="00070744"/>
    <w:rsid w:val="00072F5D"/>
    <w:rsid w:val="000759E6"/>
    <w:rsid w:val="00076724"/>
    <w:rsid w:val="00080885"/>
    <w:rsid w:val="00081D52"/>
    <w:rsid w:val="00083BA1"/>
    <w:rsid w:val="00086BA8"/>
    <w:rsid w:val="00091811"/>
    <w:rsid w:val="00091F8E"/>
    <w:rsid w:val="00094BD6"/>
    <w:rsid w:val="000962D4"/>
    <w:rsid w:val="000A27A2"/>
    <w:rsid w:val="000A2DDD"/>
    <w:rsid w:val="000A3FF5"/>
    <w:rsid w:val="000A6CE4"/>
    <w:rsid w:val="000A7E0D"/>
    <w:rsid w:val="000B00D6"/>
    <w:rsid w:val="000B3171"/>
    <w:rsid w:val="000B701C"/>
    <w:rsid w:val="000C062F"/>
    <w:rsid w:val="000C1C1C"/>
    <w:rsid w:val="000C1DC5"/>
    <w:rsid w:val="000C234C"/>
    <w:rsid w:val="000C39C2"/>
    <w:rsid w:val="000C5107"/>
    <w:rsid w:val="000C54D9"/>
    <w:rsid w:val="000D3C5D"/>
    <w:rsid w:val="000D43C5"/>
    <w:rsid w:val="000D551A"/>
    <w:rsid w:val="000D708A"/>
    <w:rsid w:val="000E240A"/>
    <w:rsid w:val="000E27D5"/>
    <w:rsid w:val="000E5EEF"/>
    <w:rsid w:val="000F222C"/>
    <w:rsid w:val="000F395B"/>
    <w:rsid w:val="000F47F5"/>
    <w:rsid w:val="00104C0A"/>
    <w:rsid w:val="00105440"/>
    <w:rsid w:val="00105AD4"/>
    <w:rsid w:val="001257A2"/>
    <w:rsid w:val="00126564"/>
    <w:rsid w:val="00127172"/>
    <w:rsid w:val="00136632"/>
    <w:rsid w:val="00137AB2"/>
    <w:rsid w:val="0014023A"/>
    <w:rsid w:val="00145E75"/>
    <w:rsid w:val="00150967"/>
    <w:rsid w:val="001628C3"/>
    <w:rsid w:val="00163A06"/>
    <w:rsid w:val="00163FCA"/>
    <w:rsid w:val="00165150"/>
    <w:rsid w:val="00165710"/>
    <w:rsid w:val="00167856"/>
    <w:rsid w:val="00170E90"/>
    <w:rsid w:val="00171E2D"/>
    <w:rsid w:val="00174408"/>
    <w:rsid w:val="001769C7"/>
    <w:rsid w:val="0018445C"/>
    <w:rsid w:val="00184D5A"/>
    <w:rsid w:val="001865BC"/>
    <w:rsid w:val="001A377E"/>
    <w:rsid w:val="001B1ECA"/>
    <w:rsid w:val="001C0A02"/>
    <w:rsid w:val="001C21D4"/>
    <w:rsid w:val="001C45E3"/>
    <w:rsid w:val="001C46A6"/>
    <w:rsid w:val="001D6E16"/>
    <w:rsid w:val="001E6EB3"/>
    <w:rsid w:val="001F0721"/>
    <w:rsid w:val="001F65D8"/>
    <w:rsid w:val="0020608B"/>
    <w:rsid w:val="00207F80"/>
    <w:rsid w:val="00207FAD"/>
    <w:rsid w:val="00215D30"/>
    <w:rsid w:val="00215FCF"/>
    <w:rsid w:val="002224E0"/>
    <w:rsid w:val="002266FC"/>
    <w:rsid w:val="002370B0"/>
    <w:rsid w:val="00240C92"/>
    <w:rsid w:val="00247238"/>
    <w:rsid w:val="002508B8"/>
    <w:rsid w:val="00251FE9"/>
    <w:rsid w:val="002635CD"/>
    <w:rsid w:val="00271250"/>
    <w:rsid w:val="00276FB3"/>
    <w:rsid w:val="002814EA"/>
    <w:rsid w:val="0028161F"/>
    <w:rsid w:val="00282BF7"/>
    <w:rsid w:val="00282DD9"/>
    <w:rsid w:val="00286588"/>
    <w:rsid w:val="002924E5"/>
    <w:rsid w:val="002925A8"/>
    <w:rsid w:val="00295324"/>
    <w:rsid w:val="00296F0D"/>
    <w:rsid w:val="002A0934"/>
    <w:rsid w:val="002A1420"/>
    <w:rsid w:val="002A24A2"/>
    <w:rsid w:val="002A4855"/>
    <w:rsid w:val="002A6AD4"/>
    <w:rsid w:val="002B59F4"/>
    <w:rsid w:val="002C045E"/>
    <w:rsid w:val="002C2296"/>
    <w:rsid w:val="002C255C"/>
    <w:rsid w:val="002C48A8"/>
    <w:rsid w:val="002C61DB"/>
    <w:rsid w:val="002C663E"/>
    <w:rsid w:val="002D26C6"/>
    <w:rsid w:val="002E0263"/>
    <w:rsid w:val="002E21E5"/>
    <w:rsid w:val="002F0C71"/>
    <w:rsid w:val="00300310"/>
    <w:rsid w:val="003009C5"/>
    <w:rsid w:val="00302EED"/>
    <w:rsid w:val="0030441E"/>
    <w:rsid w:val="003076C9"/>
    <w:rsid w:val="0031054A"/>
    <w:rsid w:val="00315C8B"/>
    <w:rsid w:val="003161CD"/>
    <w:rsid w:val="0031629A"/>
    <w:rsid w:val="00317C75"/>
    <w:rsid w:val="003249C9"/>
    <w:rsid w:val="00324B6D"/>
    <w:rsid w:val="0032790B"/>
    <w:rsid w:val="00333F12"/>
    <w:rsid w:val="00334DE0"/>
    <w:rsid w:val="003354EE"/>
    <w:rsid w:val="0033715E"/>
    <w:rsid w:val="003452DC"/>
    <w:rsid w:val="00350F6B"/>
    <w:rsid w:val="00356F0C"/>
    <w:rsid w:val="003735AB"/>
    <w:rsid w:val="00374652"/>
    <w:rsid w:val="00377525"/>
    <w:rsid w:val="0038167C"/>
    <w:rsid w:val="00386617"/>
    <w:rsid w:val="00390378"/>
    <w:rsid w:val="00392CC2"/>
    <w:rsid w:val="0039582A"/>
    <w:rsid w:val="003961CE"/>
    <w:rsid w:val="00397233"/>
    <w:rsid w:val="003A6B8B"/>
    <w:rsid w:val="003B4DEA"/>
    <w:rsid w:val="003C3E3E"/>
    <w:rsid w:val="003C49A2"/>
    <w:rsid w:val="003C66A2"/>
    <w:rsid w:val="003D2F22"/>
    <w:rsid w:val="003D37AA"/>
    <w:rsid w:val="003D6CB8"/>
    <w:rsid w:val="003D7E62"/>
    <w:rsid w:val="003E4643"/>
    <w:rsid w:val="003F0089"/>
    <w:rsid w:val="003F35F2"/>
    <w:rsid w:val="003F412A"/>
    <w:rsid w:val="00401EB7"/>
    <w:rsid w:val="00416417"/>
    <w:rsid w:val="0042147D"/>
    <w:rsid w:val="00430A61"/>
    <w:rsid w:val="0043502C"/>
    <w:rsid w:val="00436547"/>
    <w:rsid w:val="00441D23"/>
    <w:rsid w:val="00442D77"/>
    <w:rsid w:val="00445B09"/>
    <w:rsid w:val="004578ED"/>
    <w:rsid w:val="00457F86"/>
    <w:rsid w:val="00464439"/>
    <w:rsid w:val="00465D6F"/>
    <w:rsid w:val="004676BD"/>
    <w:rsid w:val="00470DD3"/>
    <w:rsid w:val="004733F8"/>
    <w:rsid w:val="00476DE7"/>
    <w:rsid w:val="00481E22"/>
    <w:rsid w:val="00486448"/>
    <w:rsid w:val="004A0123"/>
    <w:rsid w:val="004A1BEC"/>
    <w:rsid w:val="004A34D3"/>
    <w:rsid w:val="004A55C3"/>
    <w:rsid w:val="004B0262"/>
    <w:rsid w:val="004B1E6D"/>
    <w:rsid w:val="004B7D7A"/>
    <w:rsid w:val="004C5B23"/>
    <w:rsid w:val="004D64ED"/>
    <w:rsid w:val="004D6F25"/>
    <w:rsid w:val="004E0AC6"/>
    <w:rsid w:val="004E13D7"/>
    <w:rsid w:val="004E3D84"/>
    <w:rsid w:val="004F38A8"/>
    <w:rsid w:val="004F518A"/>
    <w:rsid w:val="004F5F09"/>
    <w:rsid w:val="0051227C"/>
    <w:rsid w:val="005142E9"/>
    <w:rsid w:val="00514AE1"/>
    <w:rsid w:val="0051549A"/>
    <w:rsid w:val="00522D92"/>
    <w:rsid w:val="00530720"/>
    <w:rsid w:val="0053082C"/>
    <w:rsid w:val="00542CCD"/>
    <w:rsid w:val="005538DD"/>
    <w:rsid w:val="00561539"/>
    <w:rsid w:val="0056459B"/>
    <w:rsid w:val="005723C6"/>
    <w:rsid w:val="00594DEF"/>
    <w:rsid w:val="005B277F"/>
    <w:rsid w:val="005B3400"/>
    <w:rsid w:val="005B4AAA"/>
    <w:rsid w:val="005B5258"/>
    <w:rsid w:val="005C1E75"/>
    <w:rsid w:val="005C7212"/>
    <w:rsid w:val="005D4B4B"/>
    <w:rsid w:val="005D5AB0"/>
    <w:rsid w:val="005D7487"/>
    <w:rsid w:val="005E2F0C"/>
    <w:rsid w:val="005E7F8D"/>
    <w:rsid w:val="005F1302"/>
    <w:rsid w:val="005F2EB5"/>
    <w:rsid w:val="00600B6F"/>
    <w:rsid w:val="00602D58"/>
    <w:rsid w:val="0060417A"/>
    <w:rsid w:val="006069A6"/>
    <w:rsid w:val="00611D69"/>
    <w:rsid w:val="006172DC"/>
    <w:rsid w:val="00620C2E"/>
    <w:rsid w:val="00621B5B"/>
    <w:rsid w:val="00635086"/>
    <w:rsid w:val="006377DE"/>
    <w:rsid w:val="00640478"/>
    <w:rsid w:val="00643180"/>
    <w:rsid w:val="006431F7"/>
    <w:rsid w:val="0064338B"/>
    <w:rsid w:val="006463FC"/>
    <w:rsid w:val="006469A2"/>
    <w:rsid w:val="00651731"/>
    <w:rsid w:val="00653606"/>
    <w:rsid w:val="00654A18"/>
    <w:rsid w:val="00664602"/>
    <w:rsid w:val="006660DE"/>
    <w:rsid w:val="00666A2C"/>
    <w:rsid w:val="00670E55"/>
    <w:rsid w:val="006727F8"/>
    <w:rsid w:val="006756D6"/>
    <w:rsid w:val="00680E9C"/>
    <w:rsid w:val="0068664D"/>
    <w:rsid w:val="00690BAC"/>
    <w:rsid w:val="00693FA3"/>
    <w:rsid w:val="00694CB9"/>
    <w:rsid w:val="00695832"/>
    <w:rsid w:val="00696EA1"/>
    <w:rsid w:val="00697700"/>
    <w:rsid w:val="006A1059"/>
    <w:rsid w:val="006A40C2"/>
    <w:rsid w:val="006A4BDC"/>
    <w:rsid w:val="006A6907"/>
    <w:rsid w:val="006B345C"/>
    <w:rsid w:val="006D2834"/>
    <w:rsid w:val="006D3921"/>
    <w:rsid w:val="006D4358"/>
    <w:rsid w:val="006D4382"/>
    <w:rsid w:val="006D770B"/>
    <w:rsid w:val="006E570F"/>
    <w:rsid w:val="006E7560"/>
    <w:rsid w:val="006F471F"/>
    <w:rsid w:val="006F5017"/>
    <w:rsid w:val="006F509B"/>
    <w:rsid w:val="006F576E"/>
    <w:rsid w:val="006F5C3C"/>
    <w:rsid w:val="0070288F"/>
    <w:rsid w:val="007105CE"/>
    <w:rsid w:val="00712056"/>
    <w:rsid w:val="007121DA"/>
    <w:rsid w:val="0071263F"/>
    <w:rsid w:val="00712F1E"/>
    <w:rsid w:val="0071307D"/>
    <w:rsid w:val="00713DC8"/>
    <w:rsid w:val="00732D4E"/>
    <w:rsid w:val="00733DB9"/>
    <w:rsid w:val="007356F9"/>
    <w:rsid w:val="00736270"/>
    <w:rsid w:val="00750C9B"/>
    <w:rsid w:val="007511E9"/>
    <w:rsid w:val="00755BEA"/>
    <w:rsid w:val="00756075"/>
    <w:rsid w:val="00756BF9"/>
    <w:rsid w:val="007707D2"/>
    <w:rsid w:val="007745D3"/>
    <w:rsid w:val="007765F6"/>
    <w:rsid w:val="007808DC"/>
    <w:rsid w:val="00790650"/>
    <w:rsid w:val="00791F23"/>
    <w:rsid w:val="007A11D2"/>
    <w:rsid w:val="007A4F07"/>
    <w:rsid w:val="007B13AD"/>
    <w:rsid w:val="007B21EC"/>
    <w:rsid w:val="007B40B0"/>
    <w:rsid w:val="007B43E5"/>
    <w:rsid w:val="007C447B"/>
    <w:rsid w:val="007C7B97"/>
    <w:rsid w:val="007D1467"/>
    <w:rsid w:val="007E2336"/>
    <w:rsid w:val="007E715D"/>
    <w:rsid w:val="007F0989"/>
    <w:rsid w:val="007F3450"/>
    <w:rsid w:val="007F598D"/>
    <w:rsid w:val="00802ABC"/>
    <w:rsid w:val="008059C9"/>
    <w:rsid w:val="008072BB"/>
    <w:rsid w:val="00810DEF"/>
    <w:rsid w:val="00817B17"/>
    <w:rsid w:val="00821DF8"/>
    <w:rsid w:val="00840DD0"/>
    <w:rsid w:val="0084123C"/>
    <w:rsid w:val="0084236E"/>
    <w:rsid w:val="0084519E"/>
    <w:rsid w:val="0085168D"/>
    <w:rsid w:val="00852C11"/>
    <w:rsid w:val="0086685C"/>
    <w:rsid w:val="00874341"/>
    <w:rsid w:val="0088006D"/>
    <w:rsid w:val="008833E1"/>
    <w:rsid w:val="0089699D"/>
    <w:rsid w:val="008A007F"/>
    <w:rsid w:val="008A5276"/>
    <w:rsid w:val="008A5EB2"/>
    <w:rsid w:val="008A6911"/>
    <w:rsid w:val="008A6B2D"/>
    <w:rsid w:val="008B02D0"/>
    <w:rsid w:val="008B1743"/>
    <w:rsid w:val="008B30A9"/>
    <w:rsid w:val="008B409B"/>
    <w:rsid w:val="008B7361"/>
    <w:rsid w:val="008C0325"/>
    <w:rsid w:val="008C30A8"/>
    <w:rsid w:val="008C717D"/>
    <w:rsid w:val="008D1C5A"/>
    <w:rsid w:val="008D20F1"/>
    <w:rsid w:val="008D3D09"/>
    <w:rsid w:val="008D5ABC"/>
    <w:rsid w:val="008D7A10"/>
    <w:rsid w:val="008E2AFB"/>
    <w:rsid w:val="008E4F53"/>
    <w:rsid w:val="008E56AF"/>
    <w:rsid w:val="008F25D5"/>
    <w:rsid w:val="008F5035"/>
    <w:rsid w:val="008F5609"/>
    <w:rsid w:val="008F666E"/>
    <w:rsid w:val="009102ED"/>
    <w:rsid w:val="00910EC2"/>
    <w:rsid w:val="009133E3"/>
    <w:rsid w:val="00913CD9"/>
    <w:rsid w:val="009244E5"/>
    <w:rsid w:val="009325F5"/>
    <w:rsid w:val="009343A2"/>
    <w:rsid w:val="0093449B"/>
    <w:rsid w:val="00944738"/>
    <w:rsid w:val="00946C8B"/>
    <w:rsid w:val="00955B3D"/>
    <w:rsid w:val="00970C7E"/>
    <w:rsid w:val="009752F2"/>
    <w:rsid w:val="00977474"/>
    <w:rsid w:val="00984C34"/>
    <w:rsid w:val="00984EB1"/>
    <w:rsid w:val="00994C51"/>
    <w:rsid w:val="00995215"/>
    <w:rsid w:val="00997661"/>
    <w:rsid w:val="009A0DED"/>
    <w:rsid w:val="009A34AD"/>
    <w:rsid w:val="009A6D41"/>
    <w:rsid w:val="009B0C97"/>
    <w:rsid w:val="009B2BA0"/>
    <w:rsid w:val="009B4519"/>
    <w:rsid w:val="009B7B95"/>
    <w:rsid w:val="009C3852"/>
    <w:rsid w:val="009C4BAA"/>
    <w:rsid w:val="009D2FB6"/>
    <w:rsid w:val="009E0DFC"/>
    <w:rsid w:val="009E2111"/>
    <w:rsid w:val="009E53EC"/>
    <w:rsid w:val="009E5458"/>
    <w:rsid w:val="009F04B8"/>
    <w:rsid w:val="009F6CD8"/>
    <w:rsid w:val="00A06350"/>
    <w:rsid w:val="00A10654"/>
    <w:rsid w:val="00A14F84"/>
    <w:rsid w:val="00A164EF"/>
    <w:rsid w:val="00A3285A"/>
    <w:rsid w:val="00A36606"/>
    <w:rsid w:val="00A47258"/>
    <w:rsid w:val="00A65195"/>
    <w:rsid w:val="00A70414"/>
    <w:rsid w:val="00A71F3B"/>
    <w:rsid w:val="00A85BB8"/>
    <w:rsid w:val="00A90BEF"/>
    <w:rsid w:val="00A95686"/>
    <w:rsid w:val="00AA014A"/>
    <w:rsid w:val="00AA4181"/>
    <w:rsid w:val="00AA7C66"/>
    <w:rsid w:val="00AB4BEB"/>
    <w:rsid w:val="00AC0E5A"/>
    <w:rsid w:val="00AC218D"/>
    <w:rsid w:val="00AC23E8"/>
    <w:rsid w:val="00AD3D75"/>
    <w:rsid w:val="00AD62E8"/>
    <w:rsid w:val="00AE055A"/>
    <w:rsid w:val="00AE4AA7"/>
    <w:rsid w:val="00AF2488"/>
    <w:rsid w:val="00AF24F7"/>
    <w:rsid w:val="00AF342B"/>
    <w:rsid w:val="00B00E01"/>
    <w:rsid w:val="00B04431"/>
    <w:rsid w:val="00B0478D"/>
    <w:rsid w:val="00B04C3A"/>
    <w:rsid w:val="00B06673"/>
    <w:rsid w:val="00B12280"/>
    <w:rsid w:val="00B1244A"/>
    <w:rsid w:val="00B141DE"/>
    <w:rsid w:val="00B2515C"/>
    <w:rsid w:val="00B30C6B"/>
    <w:rsid w:val="00B34209"/>
    <w:rsid w:val="00B3427F"/>
    <w:rsid w:val="00B365FB"/>
    <w:rsid w:val="00B36665"/>
    <w:rsid w:val="00B419CC"/>
    <w:rsid w:val="00B4364C"/>
    <w:rsid w:val="00B474FF"/>
    <w:rsid w:val="00B50A6A"/>
    <w:rsid w:val="00B52FB7"/>
    <w:rsid w:val="00B610B2"/>
    <w:rsid w:val="00B660D0"/>
    <w:rsid w:val="00B67AF3"/>
    <w:rsid w:val="00B73964"/>
    <w:rsid w:val="00B739B8"/>
    <w:rsid w:val="00B80870"/>
    <w:rsid w:val="00B84C0B"/>
    <w:rsid w:val="00B93356"/>
    <w:rsid w:val="00BA3C77"/>
    <w:rsid w:val="00BB1BC8"/>
    <w:rsid w:val="00BB7222"/>
    <w:rsid w:val="00BB7AB9"/>
    <w:rsid w:val="00BB7F5D"/>
    <w:rsid w:val="00BD14F0"/>
    <w:rsid w:val="00BD2AB6"/>
    <w:rsid w:val="00BE607F"/>
    <w:rsid w:val="00BE6C3F"/>
    <w:rsid w:val="00BE6C98"/>
    <w:rsid w:val="00BF44BF"/>
    <w:rsid w:val="00BF5BCA"/>
    <w:rsid w:val="00C06A78"/>
    <w:rsid w:val="00C06CE8"/>
    <w:rsid w:val="00C143ED"/>
    <w:rsid w:val="00C144BE"/>
    <w:rsid w:val="00C1592B"/>
    <w:rsid w:val="00C16BF2"/>
    <w:rsid w:val="00C16DCE"/>
    <w:rsid w:val="00C27853"/>
    <w:rsid w:val="00C3206C"/>
    <w:rsid w:val="00C44B47"/>
    <w:rsid w:val="00C51857"/>
    <w:rsid w:val="00C53E55"/>
    <w:rsid w:val="00C5457C"/>
    <w:rsid w:val="00C56A24"/>
    <w:rsid w:val="00C67A6D"/>
    <w:rsid w:val="00C7428E"/>
    <w:rsid w:val="00C864BB"/>
    <w:rsid w:val="00C86E9F"/>
    <w:rsid w:val="00C9391A"/>
    <w:rsid w:val="00CA2576"/>
    <w:rsid w:val="00CA2D41"/>
    <w:rsid w:val="00CA3FE4"/>
    <w:rsid w:val="00CB1ECE"/>
    <w:rsid w:val="00CB3A8C"/>
    <w:rsid w:val="00CB45F2"/>
    <w:rsid w:val="00CB64AB"/>
    <w:rsid w:val="00CC1659"/>
    <w:rsid w:val="00CC45E4"/>
    <w:rsid w:val="00CC6447"/>
    <w:rsid w:val="00CE0EA0"/>
    <w:rsid w:val="00CE18EF"/>
    <w:rsid w:val="00CE38CB"/>
    <w:rsid w:val="00CF029C"/>
    <w:rsid w:val="00CF1F38"/>
    <w:rsid w:val="00CF432A"/>
    <w:rsid w:val="00D00C44"/>
    <w:rsid w:val="00D065E2"/>
    <w:rsid w:val="00D06BB7"/>
    <w:rsid w:val="00D110C7"/>
    <w:rsid w:val="00D240FD"/>
    <w:rsid w:val="00D24DE8"/>
    <w:rsid w:val="00D25225"/>
    <w:rsid w:val="00D25646"/>
    <w:rsid w:val="00D32376"/>
    <w:rsid w:val="00D33D80"/>
    <w:rsid w:val="00D34C3E"/>
    <w:rsid w:val="00D36D96"/>
    <w:rsid w:val="00D43F3B"/>
    <w:rsid w:val="00D44881"/>
    <w:rsid w:val="00D466A8"/>
    <w:rsid w:val="00D47662"/>
    <w:rsid w:val="00D53005"/>
    <w:rsid w:val="00D55C07"/>
    <w:rsid w:val="00D579D9"/>
    <w:rsid w:val="00D6418A"/>
    <w:rsid w:val="00D64D2C"/>
    <w:rsid w:val="00D71403"/>
    <w:rsid w:val="00D723FC"/>
    <w:rsid w:val="00D74CCF"/>
    <w:rsid w:val="00D76061"/>
    <w:rsid w:val="00D83955"/>
    <w:rsid w:val="00D85062"/>
    <w:rsid w:val="00D86BAA"/>
    <w:rsid w:val="00D90E44"/>
    <w:rsid w:val="00D9124D"/>
    <w:rsid w:val="00D9723B"/>
    <w:rsid w:val="00DA24B8"/>
    <w:rsid w:val="00DA370D"/>
    <w:rsid w:val="00DA37A8"/>
    <w:rsid w:val="00DA77CE"/>
    <w:rsid w:val="00DB0D18"/>
    <w:rsid w:val="00DB35EB"/>
    <w:rsid w:val="00DD42E8"/>
    <w:rsid w:val="00DD5E94"/>
    <w:rsid w:val="00DE399A"/>
    <w:rsid w:val="00DE6FD2"/>
    <w:rsid w:val="00DF50E2"/>
    <w:rsid w:val="00E0114E"/>
    <w:rsid w:val="00E133EA"/>
    <w:rsid w:val="00E14FA7"/>
    <w:rsid w:val="00E17A5D"/>
    <w:rsid w:val="00E17C86"/>
    <w:rsid w:val="00E21D51"/>
    <w:rsid w:val="00E34B38"/>
    <w:rsid w:val="00E34CCB"/>
    <w:rsid w:val="00E4387B"/>
    <w:rsid w:val="00E45875"/>
    <w:rsid w:val="00E5468C"/>
    <w:rsid w:val="00E566EC"/>
    <w:rsid w:val="00E56836"/>
    <w:rsid w:val="00E624B6"/>
    <w:rsid w:val="00E70E85"/>
    <w:rsid w:val="00E7472D"/>
    <w:rsid w:val="00E8046D"/>
    <w:rsid w:val="00E80B0A"/>
    <w:rsid w:val="00E8411E"/>
    <w:rsid w:val="00E852CA"/>
    <w:rsid w:val="00E87FB4"/>
    <w:rsid w:val="00EA048A"/>
    <w:rsid w:val="00EA4651"/>
    <w:rsid w:val="00EA487B"/>
    <w:rsid w:val="00EA5FC0"/>
    <w:rsid w:val="00EB2C30"/>
    <w:rsid w:val="00EB4AF3"/>
    <w:rsid w:val="00EC3ECE"/>
    <w:rsid w:val="00EC5808"/>
    <w:rsid w:val="00ED092B"/>
    <w:rsid w:val="00ED0A7E"/>
    <w:rsid w:val="00ED2CD5"/>
    <w:rsid w:val="00ED440C"/>
    <w:rsid w:val="00EE3821"/>
    <w:rsid w:val="00EF2016"/>
    <w:rsid w:val="00EF24D5"/>
    <w:rsid w:val="00EF65BD"/>
    <w:rsid w:val="00F024EE"/>
    <w:rsid w:val="00F03498"/>
    <w:rsid w:val="00F05372"/>
    <w:rsid w:val="00F11463"/>
    <w:rsid w:val="00F12F52"/>
    <w:rsid w:val="00F242CF"/>
    <w:rsid w:val="00F24AFD"/>
    <w:rsid w:val="00F27A7D"/>
    <w:rsid w:val="00F33883"/>
    <w:rsid w:val="00F41D89"/>
    <w:rsid w:val="00F42D72"/>
    <w:rsid w:val="00F431E3"/>
    <w:rsid w:val="00F44939"/>
    <w:rsid w:val="00F51FCA"/>
    <w:rsid w:val="00F5263C"/>
    <w:rsid w:val="00F53581"/>
    <w:rsid w:val="00F54AAC"/>
    <w:rsid w:val="00F55A13"/>
    <w:rsid w:val="00F65160"/>
    <w:rsid w:val="00F66115"/>
    <w:rsid w:val="00F7116B"/>
    <w:rsid w:val="00F75D9E"/>
    <w:rsid w:val="00F77A48"/>
    <w:rsid w:val="00F77D61"/>
    <w:rsid w:val="00F813A8"/>
    <w:rsid w:val="00F8178D"/>
    <w:rsid w:val="00F82A2C"/>
    <w:rsid w:val="00F83D99"/>
    <w:rsid w:val="00F85821"/>
    <w:rsid w:val="00F8697A"/>
    <w:rsid w:val="00F957A6"/>
    <w:rsid w:val="00F95E2B"/>
    <w:rsid w:val="00FA287F"/>
    <w:rsid w:val="00FA6959"/>
    <w:rsid w:val="00FB0C23"/>
    <w:rsid w:val="00FB4560"/>
    <w:rsid w:val="00FB5ABE"/>
    <w:rsid w:val="00FB739D"/>
    <w:rsid w:val="00FC7E50"/>
    <w:rsid w:val="00FD0E23"/>
    <w:rsid w:val="00FD1159"/>
    <w:rsid w:val="00FD3686"/>
    <w:rsid w:val="00FD4E63"/>
    <w:rsid w:val="00FD5790"/>
    <w:rsid w:val="00FE0510"/>
    <w:rsid w:val="00FE06DD"/>
    <w:rsid w:val="00FE29EC"/>
    <w:rsid w:val="00FE775D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4AEED"/>
  <w15:chartTrackingRefBased/>
  <w15:docId w15:val="{9AAEF5EC-7B57-4344-AFD8-0C5EB04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7853"/>
    <w:pPr>
      <w:spacing w:before="240" w:after="120" w:line="360" w:lineRule="auto"/>
      <w:ind w:firstLine="709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F471F"/>
    <w:pPr>
      <w:keepNext/>
      <w:pageBreakBefore/>
      <w:framePr w:w="8505" w:wrap="notBeside" w:hAnchor="text" w:y="1"/>
      <w:numPr>
        <w:numId w:val="1"/>
      </w:numPr>
      <w:pBdr>
        <w:left w:val="single" w:sz="48" w:space="4" w:color="D2322D"/>
      </w:pBdr>
      <w:spacing w:after="240" w:line="240" w:lineRule="auto"/>
      <w:ind w:left="658" w:hanging="431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471F"/>
    <w:pPr>
      <w:keepNext/>
      <w:numPr>
        <w:ilvl w:val="1"/>
        <w:numId w:val="1"/>
      </w:numPr>
      <w:pBdr>
        <w:left w:val="single" w:sz="48" w:space="4" w:color="D2322D"/>
      </w:pBdr>
      <w:spacing w:line="240" w:lineRule="auto"/>
      <w:ind w:left="805" w:hanging="578"/>
      <w:outlineLvl w:val="1"/>
    </w:pPr>
    <w:rPr>
      <w:rFonts w:ascii="Arial" w:hAnsi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F471F"/>
    <w:pPr>
      <w:keepNext/>
      <w:numPr>
        <w:ilvl w:val="2"/>
        <w:numId w:val="1"/>
      </w:numPr>
      <w:pBdr>
        <w:left w:val="single" w:sz="48" w:space="4" w:color="D2322D"/>
      </w:pBdr>
      <w:spacing w:before="180" w:after="60" w:line="240" w:lineRule="auto"/>
      <w:ind w:left="947"/>
      <w:outlineLvl w:val="2"/>
    </w:pPr>
    <w:rPr>
      <w:rFonts w:ascii="Arial" w:hAnsi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5FCF"/>
    <w:pPr>
      <w:keepNext/>
      <w:numPr>
        <w:ilvl w:val="3"/>
        <w:numId w:val="1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CF"/>
    <w:pPr>
      <w:numPr>
        <w:ilvl w:val="4"/>
        <w:numId w:val="1"/>
      </w:numPr>
      <w:tabs>
        <w:tab w:val="num" w:pos="360"/>
      </w:tabs>
      <w:spacing w:after="60"/>
      <w:ind w:left="0"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CF"/>
    <w:pPr>
      <w:numPr>
        <w:ilvl w:val="5"/>
        <w:numId w:val="1"/>
      </w:numPr>
      <w:tabs>
        <w:tab w:val="num" w:pos="360"/>
      </w:tabs>
      <w:spacing w:after="60"/>
      <w:ind w:left="0" w:firstLine="709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CF"/>
    <w:pPr>
      <w:numPr>
        <w:ilvl w:val="6"/>
        <w:numId w:val="1"/>
      </w:numPr>
      <w:tabs>
        <w:tab w:val="num" w:pos="360"/>
      </w:tabs>
      <w:spacing w:after="60"/>
      <w:ind w:left="0" w:firstLine="709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CF"/>
    <w:pPr>
      <w:numPr>
        <w:ilvl w:val="7"/>
        <w:numId w:val="1"/>
      </w:numPr>
      <w:tabs>
        <w:tab w:val="num" w:pos="360"/>
      </w:tabs>
      <w:spacing w:after="60"/>
      <w:ind w:left="0" w:firstLine="709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CF"/>
    <w:pPr>
      <w:numPr>
        <w:ilvl w:val="8"/>
        <w:numId w:val="1"/>
      </w:numPr>
      <w:tabs>
        <w:tab w:val="num" w:pos="360"/>
      </w:tabs>
      <w:spacing w:after="60"/>
      <w:ind w:left="0" w:firstLine="709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C16DCE"/>
    <w:pPr>
      <w:pBdr>
        <w:bottom w:val="single" w:sz="4" w:space="1" w:color="auto"/>
      </w:pBdr>
      <w:tabs>
        <w:tab w:val="center" w:pos="4536"/>
        <w:tab w:val="right" w:pos="9072"/>
      </w:tabs>
      <w:ind w:firstLine="0"/>
    </w:pPr>
  </w:style>
  <w:style w:type="paragraph" w:styleId="Zpat">
    <w:name w:val="footer"/>
    <w:basedOn w:val="Normln"/>
    <w:link w:val="ZpatChar"/>
    <w:uiPriority w:val="99"/>
    <w:rsid w:val="00171E2D"/>
    <w:pPr>
      <w:tabs>
        <w:tab w:val="center" w:pos="4536"/>
        <w:tab w:val="right" w:pos="9072"/>
      </w:tabs>
    </w:pPr>
  </w:style>
  <w:style w:type="paragraph" w:styleId="Obsah1">
    <w:name w:val="toc 1"/>
    <w:basedOn w:val="Normlnbezodsazen"/>
    <w:next w:val="Normln"/>
    <w:autoRedefine/>
    <w:uiPriority w:val="39"/>
    <w:unhideWhenUsed/>
    <w:rsid w:val="004D64ED"/>
    <w:pPr>
      <w:tabs>
        <w:tab w:val="left" w:pos="426"/>
        <w:tab w:val="right" w:pos="9061"/>
      </w:tabs>
      <w:spacing w:before="60" w:after="0"/>
    </w:pPr>
    <w:rPr>
      <w:rFonts w:ascii="Arial" w:hAnsi="Arial"/>
      <w:b/>
      <w:szCs w:val="24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aliases w:val="Použité zdroje"/>
    <w:basedOn w:val="Normlnbezodsazen"/>
    <w:uiPriority w:val="34"/>
    <w:qFormat/>
    <w:rsid w:val="00240C92"/>
    <w:pPr>
      <w:numPr>
        <w:numId w:val="2"/>
      </w:numPr>
      <w:spacing w:after="200" w:line="276" w:lineRule="auto"/>
      <w:ind w:left="811" w:hanging="357"/>
      <w:contextualSpacing/>
    </w:pPr>
    <w:rPr>
      <w:rFonts w:eastAsia="Calibri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link w:val="Nadpis1"/>
    <w:uiPriority w:val="9"/>
    <w:rsid w:val="006F471F"/>
    <w:rPr>
      <w:rFonts w:ascii="Arial" w:hAnsi="Arial"/>
      <w:b/>
      <w:bCs/>
      <w:kern w:val="32"/>
      <w:sz w:val="36"/>
      <w:szCs w:val="32"/>
      <w:lang w:val="cs-CZ" w:eastAsia="cs-CZ"/>
    </w:rPr>
  </w:style>
  <w:style w:type="paragraph" w:styleId="Nzev">
    <w:name w:val="Title"/>
    <w:basedOn w:val="Normln"/>
    <w:next w:val="Normln"/>
    <w:link w:val="NzevChar"/>
    <w:uiPriority w:val="10"/>
    <w:rsid w:val="00E17C86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E17C8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Obsah2">
    <w:name w:val="toc 2"/>
    <w:basedOn w:val="Normlnbezodsazen"/>
    <w:next w:val="Normln"/>
    <w:autoRedefine/>
    <w:uiPriority w:val="39"/>
    <w:unhideWhenUsed/>
    <w:rsid w:val="00470DD3"/>
    <w:pPr>
      <w:tabs>
        <w:tab w:val="left" w:pos="660"/>
        <w:tab w:val="right" w:leader="dot" w:pos="9061"/>
      </w:tabs>
      <w:spacing w:before="0" w:after="0"/>
      <w:ind w:left="142"/>
    </w:pPr>
  </w:style>
  <w:style w:type="character" w:customStyle="1" w:styleId="Nadpis2Char">
    <w:name w:val="Nadpis 2 Char"/>
    <w:link w:val="Nadpis2"/>
    <w:uiPriority w:val="9"/>
    <w:rsid w:val="006F471F"/>
    <w:rPr>
      <w:rFonts w:ascii="Arial" w:hAnsi="Arial"/>
      <w:b/>
      <w:bCs/>
      <w:iCs/>
      <w:sz w:val="32"/>
      <w:szCs w:val="28"/>
      <w:lang w:val="cs-CZ" w:eastAsia="cs-CZ"/>
    </w:rPr>
  </w:style>
  <w:style w:type="character" w:customStyle="1" w:styleId="Nadpis3Char">
    <w:name w:val="Nadpis 3 Char"/>
    <w:link w:val="Nadpis3"/>
    <w:uiPriority w:val="9"/>
    <w:rsid w:val="006F471F"/>
    <w:rPr>
      <w:rFonts w:ascii="Arial" w:hAnsi="Arial"/>
      <w:b/>
      <w:bCs/>
      <w:sz w:val="28"/>
      <w:szCs w:val="26"/>
      <w:lang w:val="cs-CZ" w:eastAsia="cs-CZ"/>
    </w:rPr>
  </w:style>
  <w:style w:type="paragraph" w:styleId="Bezmezer">
    <w:name w:val="No Spacing"/>
    <w:link w:val="BezmezerChar"/>
    <w:uiPriority w:val="1"/>
    <w:rsid w:val="008B02D0"/>
    <w:pPr>
      <w:spacing w:line="360" w:lineRule="auto"/>
      <w:jc w:val="both"/>
    </w:pPr>
    <w:rPr>
      <w:rFonts w:ascii="Arial" w:hAnsi="Arial"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"/>
    <w:rsid w:val="00215FCF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link w:val="Nadpis5"/>
    <w:uiPriority w:val="9"/>
    <w:semiHidden/>
    <w:rsid w:val="00215FCF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link w:val="Nadpis6"/>
    <w:uiPriority w:val="9"/>
    <w:semiHidden/>
    <w:rsid w:val="00215FCF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link w:val="Nadpis7"/>
    <w:uiPriority w:val="9"/>
    <w:semiHidden/>
    <w:rsid w:val="00215FCF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link w:val="Nadpis8"/>
    <w:uiPriority w:val="9"/>
    <w:semiHidden/>
    <w:rsid w:val="00215FCF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link w:val="Nadpis9"/>
    <w:uiPriority w:val="9"/>
    <w:semiHidden/>
    <w:rsid w:val="00215FCF"/>
    <w:rPr>
      <w:rFonts w:ascii="Cambria" w:hAnsi="Cambria"/>
      <w:sz w:val="22"/>
      <w:szCs w:val="22"/>
      <w:lang w:val="cs-CZ" w:eastAsia="cs-CZ"/>
    </w:rPr>
  </w:style>
  <w:style w:type="paragraph" w:styleId="Obsah3">
    <w:name w:val="toc 3"/>
    <w:basedOn w:val="Normlnbezodsazen"/>
    <w:next w:val="Normln"/>
    <w:autoRedefine/>
    <w:uiPriority w:val="39"/>
    <w:unhideWhenUsed/>
    <w:rsid w:val="00470DD3"/>
    <w:pPr>
      <w:tabs>
        <w:tab w:val="left" w:pos="993"/>
        <w:tab w:val="right" w:leader="dot" w:pos="9061"/>
      </w:tabs>
      <w:spacing w:before="0" w:after="0"/>
      <w:ind w:left="238"/>
    </w:pPr>
  </w:style>
  <w:style w:type="character" w:styleId="Hypertextovodkaz">
    <w:name w:val="Hyperlink"/>
    <w:uiPriority w:val="99"/>
    <w:unhideWhenUsed/>
    <w:rsid w:val="00666A2C"/>
    <w:rPr>
      <w:color w:val="0563C1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441D23"/>
    <w:pPr>
      <w:spacing w:before="60"/>
      <w:ind w:firstLine="0"/>
      <w:jc w:val="center"/>
    </w:pPr>
    <w:rPr>
      <w:bCs/>
      <w:sz w:val="20"/>
      <w:szCs w:val="20"/>
    </w:rPr>
  </w:style>
  <w:style w:type="character" w:customStyle="1" w:styleId="ZpatChar">
    <w:name w:val="Zápatí Char"/>
    <w:link w:val="Zpat"/>
    <w:uiPriority w:val="99"/>
    <w:rsid w:val="004A0123"/>
    <w:rPr>
      <w:rFonts w:ascii="Arial" w:hAnsi="Arial"/>
      <w:sz w:val="24"/>
      <w:szCs w:val="24"/>
    </w:rPr>
  </w:style>
  <w:style w:type="character" w:customStyle="1" w:styleId="ZhlavChar">
    <w:name w:val="Záhlaví Char"/>
    <w:link w:val="Zhlav"/>
    <w:uiPriority w:val="99"/>
    <w:rsid w:val="00C16DCE"/>
    <w:rPr>
      <w:rFonts w:ascii="Arial" w:hAnsi="Arial"/>
      <w:sz w:val="24"/>
      <w:szCs w:val="24"/>
      <w:lang w:val="cs-CZ" w:eastAsia="cs-CZ"/>
    </w:rPr>
  </w:style>
  <w:style w:type="paragraph" w:styleId="Seznamobrzk">
    <w:name w:val="table of figures"/>
    <w:basedOn w:val="Normln"/>
    <w:next w:val="Normln"/>
    <w:uiPriority w:val="99"/>
    <w:unhideWhenUsed/>
    <w:rsid w:val="000C234C"/>
    <w:pPr>
      <w:spacing w:before="0" w:after="0"/>
      <w:ind w:firstLine="0"/>
    </w:pPr>
  </w:style>
  <w:style w:type="paragraph" w:customStyle="1" w:styleId="vod">
    <w:name w:val="Úvod"/>
    <w:basedOn w:val="Nadpis1"/>
    <w:next w:val="Normln"/>
    <w:rsid w:val="00091811"/>
    <w:pPr>
      <w:framePr w:wrap="notBeside"/>
      <w:numPr>
        <w:numId w:val="0"/>
      </w:numPr>
    </w:pPr>
  </w:style>
  <w:style w:type="paragraph" w:customStyle="1" w:styleId="Normlnbezodsazen">
    <w:name w:val="Normální (bez odsazení)"/>
    <w:basedOn w:val="Normln"/>
    <w:qFormat/>
    <w:rsid w:val="00840DD0"/>
    <w:pPr>
      <w:ind w:firstLine="0"/>
    </w:pPr>
    <w:rPr>
      <w:szCs w:val="20"/>
    </w:rPr>
  </w:style>
  <w:style w:type="paragraph" w:customStyle="1" w:styleId="Maturitnprojekt">
    <w:name w:val="Maturitní projekt"/>
    <w:basedOn w:val="Normlnbezodsazen"/>
    <w:qFormat/>
    <w:rsid w:val="004B0262"/>
    <w:pPr>
      <w:spacing w:line="240" w:lineRule="auto"/>
      <w:jc w:val="left"/>
    </w:pPr>
    <w:rPr>
      <w:rFonts w:ascii="Arial" w:hAnsi="Arial"/>
      <w:bCs/>
      <w:sz w:val="72"/>
    </w:rPr>
  </w:style>
  <w:style w:type="character" w:customStyle="1" w:styleId="BezmezerChar">
    <w:name w:val="Bez mezer Char"/>
    <w:basedOn w:val="Standardnpsmoodstavce"/>
    <w:link w:val="Bezmezer"/>
    <w:uiPriority w:val="1"/>
    <w:rsid w:val="00CB45F2"/>
    <w:rPr>
      <w:rFonts w:ascii="Arial" w:hAnsi="Arial"/>
      <w:sz w:val="24"/>
      <w:szCs w:val="24"/>
      <w:lang w:val="cs-CZ" w:eastAsia="cs-CZ"/>
    </w:rPr>
  </w:style>
  <w:style w:type="paragraph" w:customStyle="1" w:styleId="Plohy">
    <w:name w:val="Přílohy"/>
    <w:basedOn w:val="vod"/>
    <w:rsid w:val="0028161F"/>
    <w:pPr>
      <w:framePr w:wrap="notBeside"/>
    </w:pPr>
  </w:style>
  <w:style w:type="paragraph" w:customStyle="1" w:styleId="Nadpis-bezslovn">
    <w:name w:val="Nadpis - bez číslování"/>
    <w:basedOn w:val="vod"/>
    <w:qFormat/>
    <w:rsid w:val="003C49A2"/>
    <w:pPr>
      <w:framePr w:w="0" w:wrap="auto" w:yAlign="inline"/>
      <w:pBdr>
        <w:left w:val="none" w:sz="0" w:space="0" w:color="auto"/>
      </w:pBdr>
      <w:spacing w:before="0" w:after="120"/>
    </w:pPr>
  </w:style>
  <w:style w:type="paragraph" w:customStyle="1" w:styleId="NadpisNeslovanOhranien">
    <w:name w:val="Nadpis_Nečíslovaný_Ohraničený"/>
    <w:basedOn w:val="Normln"/>
    <w:qFormat/>
    <w:rsid w:val="006F471F"/>
    <w:pPr>
      <w:framePr w:wrap="notBeside" w:hAnchor="text" w:y="1"/>
      <w:pBdr>
        <w:left w:val="single" w:sz="48" w:space="4" w:color="D2322D"/>
      </w:pBdr>
      <w:spacing w:after="240" w:line="240" w:lineRule="auto"/>
      <w:ind w:left="227" w:firstLine="0"/>
    </w:pPr>
    <w:rPr>
      <w:rFonts w:ascii="Arial" w:hAnsi="Arial"/>
      <w:b/>
      <w:sz w:val="36"/>
    </w:rPr>
  </w:style>
  <w:style w:type="paragraph" w:customStyle="1" w:styleId="Nadpis-vodZvrZdrojePlohy">
    <w:name w:val="Nadpis - Úvod_Závěr_Zdroje_Přílohy"/>
    <w:basedOn w:val="Nadpis1"/>
    <w:qFormat/>
    <w:rsid w:val="006F471F"/>
    <w:pPr>
      <w:framePr w:wrap="notBeside"/>
      <w:numPr>
        <w:numId w:val="0"/>
      </w:numPr>
      <w:ind w:left="227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E5458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70DD3"/>
    <w:pPr>
      <w:keepLines/>
      <w:pageBreakBefore w:val="0"/>
      <w:framePr w:w="0" w:wrap="auto" w:yAlign="inline"/>
      <w:numPr>
        <w:numId w:val="0"/>
      </w:numPr>
      <w:pBdr>
        <w:left w:val="none" w:sz="0" w:space="0" w:color="auto"/>
      </w:pBd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customStyle="1" w:styleId="Normln-Odrky">
    <w:name w:val="Normální - Odrážky"/>
    <w:basedOn w:val="Normlnbezodsazen"/>
    <w:qFormat/>
    <w:rsid w:val="00D74CCF"/>
    <w:pPr>
      <w:spacing w:line="240" w:lineRule="auto"/>
    </w:pPr>
  </w:style>
  <w:style w:type="character" w:styleId="Zstupntext">
    <w:name w:val="Placeholder Text"/>
    <w:basedOn w:val="Standardnpsmoodstavce"/>
    <w:uiPriority w:val="99"/>
    <w:semiHidden/>
    <w:rsid w:val="00BB7AB9"/>
    <w:rPr>
      <w:color w:val="808080"/>
    </w:rPr>
  </w:style>
  <w:style w:type="paragraph" w:customStyle="1" w:styleId="Rovnice">
    <w:name w:val="Rovnice"/>
    <w:basedOn w:val="Normln"/>
    <w:qFormat/>
    <w:rsid w:val="00D34C3E"/>
    <w:pPr>
      <w:spacing w:before="120" w:line="240" w:lineRule="auto"/>
    </w:pPr>
  </w:style>
  <w:style w:type="paragraph" w:customStyle="1" w:styleId="Program">
    <w:name w:val="Program"/>
    <w:basedOn w:val="Normlnbezodsazen"/>
    <w:qFormat/>
    <w:rsid w:val="00CF432A"/>
    <w:pPr>
      <w:spacing w:before="120" w:after="0" w:line="240" w:lineRule="auto"/>
    </w:pPr>
    <w:rPr>
      <w:rFonts w:ascii="Monospac821 BT" w:hAnsi="Monospac821 B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36606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36606"/>
    <w:rPr>
      <w:lang w:val="cs-CZ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36606"/>
    <w:rPr>
      <w:vertAlign w:val="superscript"/>
    </w:rPr>
  </w:style>
  <w:style w:type="paragraph" w:styleId="Normlnweb">
    <w:name w:val="Normal (Web)"/>
    <w:basedOn w:val="Normln"/>
    <w:uiPriority w:val="99"/>
    <w:semiHidden/>
    <w:unhideWhenUsed/>
    <w:rsid w:val="00F24AFD"/>
    <w:pPr>
      <w:spacing w:before="100" w:beforeAutospacing="1" w:after="100" w:afterAutospacing="1" w:line="240" w:lineRule="auto"/>
      <w:ind w:firstLine="0"/>
      <w:jc w:val="left"/>
    </w:pPr>
  </w:style>
  <w:style w:type="character" w:styleId="Nevyeenzmnka">
    <w:name w:val="Unresolved Mention"/>
    <w:basedOn w:val="Standardnpsmoodstavce"/>
    <w:uiPriority w:val="99"/>
    <w:semiHidden/>
    <w:unhideWhenUsed/>
    <w:rsid w:val="00075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yperlink" Target="https://cs.stanford.edu/people/eroberts/courses/soco/projects/2008-09/modeling-natural-systems/boids.html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archive.org/details/boids-demo-reel-1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vergenet.net/~conrad/boids/pseudocode.html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yperlink" Target="https://www.red3d.com/cwr/boid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BD97-BD1B-4798-AC13-38EE5D3F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2055</Words>
  <Characters>13156</Characters>
  <Application>Microsoft Office Word</Application>
  <DocSecurity>0</DocSecurity>
  <Lines>337</Lines>
  <Paragraphs>241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14970</CharactersWithSpaces>
  <SharedDoc>false</SharedDoc>
  <HLinks>
    <vt:vector size="48" baseType="variant">
      <vt:variant>
        <vt:i4>6553663</vt:i4>
      </vt:variant>
      <vt:variant>
        <vt:i4>48</vt:i4>
      </vt:variant>
      <vt:variant>
        <vt:i4>0</vt:i4>
      </vt:variant>
      <vt:variant>
        <vt:i4>5</vt:i4>
      </vt:variant>
      <vt:variant>
        <vt:lpwstr>http://www.boldis.cz/citace/citace2.pdf</vt:lpwstr>
      </vt:variant>
      <vt:variant>
        <vt:lpwstr/>
      </vt:variant>
      <vt:variant>
        <vt:i4>3211315</vt:i4>
      </vt:variant>
      <vt:variant>
        <vt:i4>45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_Toc50472791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_Toc50472790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_Toc50472789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_Toc50472788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_Toc50472787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_Toc50472786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cp:lastModifiedBy>Lukáš Stibor</cp:lastModifiedBy>
  <cp:revision>22</cp:revision>
  <dcterms:created xsi:type="dcterms:W3CDTF">2023-09-26T18:42:00Z</dcterms:created>
  <dcterms:modified xsi:type="dcterms:W3CDTF">2025-09-04T21:14:00Z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b407f4c5f36f8e7bb74b493dc3fdf1b49e401b070043eff9e864002bcf29282f</vt:lpwstr>
  </property>
</Properties>
</file>