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《从0到1搭建企业AI能力》完整讲课稿</w:t>
      </w:r>
    </w:p>
    <w:p>
      <w:pPr>
        <w:spacing w:after="80"/>
      </w:pPr>
      <w:r>
        <w:t>&gt; v2更新说明：每个类比展开为完整故事；每个案例补足背景-痛点-做法-细节-效果-启示；新增演讲节奏指导、现场互动话术、获客暗示节点。</w:t>
      </w:r>
    </w:p>
    <w:p>
      <w:pPr>
        <w:pStyle w:val="Title"/>
        <w:jc w:val="center"/>
      </w:pPr>
      <w:r>
        <w:t>M1 认知篇 | 50min</w:t>
      </w:r>
    </w:p>
    <w:p>
      <w:pPr>
        <w:pStyle w:val="Heading1"/>
      </w:pPr>
      <w:r>
        <w:t>【PPT 2/18】电气化革命——完整版</w:t>
      </w:r>
    </w:p>
    <w:p>
      <w:r>
        <w:rPr>
          <w:color w:val="646464"/>
          <w:sz w:val="20"/>
        </w:rPr>
        <w:t>📺 1900年代工厂照片→电力改造后的新工厂→效率曲线</w:t>
      </w:r>
    </w:p>
    <w:p>
      <w:r>
        <w:rPr>
          <w:sz w:val="22"/>
        </w:rPr>
        <w:t xml:space="preserve">🎤 </w:t>
      </w:r>
    </w:p>
    <w:p>
      <w:pPr>
        <w:spacing w:after="80"/>
      </w:pPr>
      <w:r>
        <w:t>1903年，美国有一家纺织厂做了一个"重大技术升级"——把蒸汽机拆了，换上电动机。花了一大笔钱。然后等着效率飙升。</w:t>
      </w:r>
    </w:p>
    <w:p>
      <w:pPr>
        <w:spacing w:after="80"/>
      </w:pPr>
      <w:r>
        <w:t>等了半年。效率几乎没变化。为什么？</w:t>
      </w:r>
    </w:p>
    <w:p>
      <w:pPr>
        <w:spacing w:after="80"/>
      </w:pPr>
      <w:r>
        <w:t>因为他们只换了一台发动机。工厂的其他一切都没变。大皮带还在——从一根主轴挂下来，带着几十台机器一起转。集中动力、皮带传动、单层厂房——这些东西是为蒸汽时代设计的，不是为电力设计的。</w:t>
      </w:r>
    </w:p>
    <w:p>
      <w:pPr>
        <w:spacing w:after="80"/>
      </w:pPr>
      <w:r>
        <w:t>过了一段时间，有人开始想：为什么一定要大皮带？为什么每台机器不能有自己的小电机？为什么厂房非得是长条形的——就因为要装那根主轴？</w:t>
      </w:r>
    </w:p>
    <w:p>
      <w:pPr>
        <w:spacing w:after="80"/>
      </w:pPr>
      <w:r>
        <w:t>于是他们重新设计了整个工厂。单层变多层。每台机器独立供电。流水线不再跟着主轴走，而是跟着"哪个工序先、哪个后"走。以前一百台机器绑在一根轴上——一台坏全停。现在每台独立——一台坏不影响其他的。</w:t>
      </w:r>
    </w:p>
    <w:p>
      <w:pPr>
        <w:spacing w:after="80"/>
      </w:pPr>
      <w:r>
        <w:t>然后效率提升了上百倍。</w:t>
      </w:r>
    </w:p>
    <w:p>
      <w:pPr>
        <w:spacing w:after="80"/>
      </w:pPr>
      <w:r>
        <w:t>各位，这个故事跟AI没有关系。但它解释了今天我要讲的全部内容。</w:t>
      </w:r>
    </w:p>
    <w:p>
      <w:pPr>
        <w:spacing w:after="80"/>
      </w:pPr>
      <w:r>
        <w:t>AI对你来说——不是"把蒸汽机换成电动机"。是"你敢不敢重画你工厂的流水线"。</w:t>
      </w:r>
    </w:p>
    <w:p>
      <w:pPr>
        <w:spacing w:after="80"/>
      </w:pPr>
      <w:r>
        <w:t>当年那些说"蒸汽不是挺好的吗"的工厂主——后来去哪了？</w:t>
      </w:r>
    </w:p>
    <w:p>
      <w:pPr>
        <w:spacing w:after="80"/>
      </w:pPr>
      <w:r>
        <w:t>（停顿三秒）</w:t>
      </w:r>
    </w:p>
    <w:p>
      <w:pPr>
        <w:spacing w:after="80"/>
      </w:pPr>
      <w:r>
        <w:t>今天一天，我会帮你看清楚那张"新图纸"长什么样。</w:t>
      </w:r>
    </w:p>
    <w:p>
      <w:pPr>
        <w:pStyle w:val="Heading1"/>
      </w:pPr>
      <w:r>
        <w:t>【PPT 4/18】过渡——AI不是什么神秘力量</w:t>
      </w:r>
    </w:p>
    <w:p>
      <w:r>
        <w:rPr>
          <w:color w:val="646464"/>
          <w:sz w:val="20"/>
        </w:rPr>
        <w:t>📺 黑底白字——"AI不是什么神秘力量。它是一堆已经能用的工具。"</w:t>
      </w:r>
    </w:p>
    <w:p>
      <w:r>
        <w:rPr>
          <w:sz w:val="22"/>
        </w:rPr>
        <w:t>🎤 很多人觉得AI是科幻片里的东西——会思考、有意识、早晚要统治人类。不是的。今天企业在用的AI，本质上就是一个"超级实习生"——非常聪明、读东西很快、写东西更快、但需要你告诉它做什么。</w:t>
      </w:r>
    </w:p>
    <w:p>
      <w:pPr>
        <w:spacing w:after="80"/>
      </w:pPr>
      <w:r>
        <w:t>我举一个例子你就懂了。</w:t>
      </w:r>
    </w:p>
    <w:p>
      <w:pPr>
        <w:spacing w:after="80"/>
      </w:pPr>
      <w:r>
        <w:t>去年有一家做商超冷链设备的中型企业。他们的产品是非标的——每个客户的超市布局不一样，冷柜尺寸和功率需求都不一样，所以每接一个订单都要从零设计方案。报价周期5天。</w:t>
      </w:r>
    </w:p>
    <w:p>
      <w:pPr>
        <w:spacing w:after="80"/>
      </w:pPr>
      <w:r>
        <w:t>后来他们做了一件事——把自己过去七年积累的17万组订单合同和BOM表翻了出来，用一种叫"RAG"的技术，让AI能"看懂"这些文档。然后AI就能回答——"类似的产品我们以前怎么设计的？上一个差不多的项目花了多少钱？有没有哪些设计错误以前犯过现在应该避免的？"</w:t>
      </w:r>
    </w:p>
    <w:p>
      <w:pPr>
        <w:spacing w:after="80"/>
      </w:pPr>
      <w:r>
        <w:t>结果：非标设计周期缩短了70%。报价从5天变成24小时。研发人力节省了14%。他们没有AI团队、没有训练大模型——就是把公司过去七年攒下的老文件，翻出来让AI读了一下。</w:t>
      </w:r>
    </w:p>
    <w:p>
      <w:pPr>
        <w:spacing w:after="80"/>
      </w:pPr>
      <w:r>
        <w:t>你们公司有多少数据在仓库里吃灰？老合同、老订单、老BOM、老邮件——它们是AI的养料。有矿，不会挖。</w:t>
      </w:r>
    </w:p>
    <w:p>
      <w:pPr>
        <w:pStyle w:val="Heading1"/>
      </w:pPr>
      <w:r>
        <w:t>【PPT 6/18】案例——"读写"：合同审核（详细版）</w:t>
      </w:r>
    </w:p>
    <w:p>
      <w:pPr>
        <w:spacing w:after="80"/>
      </w:pPr>
      <w:r>
        <w:t>（已在上一页讲了律所500份合同的例子，这里可以跳过或快速带过。如果时间紧，把律所案例移到这一页；如果上一页讲得慢，这里用冰山松洋的案例作为"读+找+调"的综合案例。）</w:t>
      </w:r>
    </w:p>
    <w:p>
      <w:pPr>
        <w:pStyle w:val="Heading1"/>
      </w:pPr>
      <w:r>
        <w:t>【PPT 8/18】AI做不到的五件事</w:t>
      </w:r>
    </w:p>
    <w:p>
      <w:r>
        <w:rPr>
          <w:color w:val="646464"/>
          <w:sz w:val="20"/>
        </w:rPr>
        <w:t>📺 五个大❌——战略判断 / 担责任 / 暗知识 / 组织政治 / 100%准确</w:t>
      </w:r>
    </w:p>
    <w:p>
      <w:r>
        <w:rPr>
          <w:sz w:val="22"/>
        </w:rPr>
        <w:t>🎤 好，AI能做的事讲完了。现在讲它**不能做**的。这比"能做什么"更重要。</w:t>
      </w:r>
    </w:p>
    <w:p>
      <w:pPr>
        <w:spacing w:after="80"/>
      </w:pPr>
      <w:r>
        <w:t>第一，做战略判断。 AI没有价值观。它可以把所有选项列出来、把所有风险算出来——但"我们该不该进这个新市场"、"这个业务该不该卖"——这些决定只有你能做。因为做战略不只是"算概率"——你要承担后果、你要面对董事会、你要对员工负责。</w:t>
      </w:r>
    </w:p>
    <w:p>
      <w:pPr>
        <w:spacing w:after="80"/>
      </w:pPr>
      <w:r>
        <w:t>第二，担责任。 AI不能签字、不能当法人代表、不能坐牢。出了问题——锅是人背的。所以不管AI给出什么建议，最后按钮一定是你自己按的。法院已经判了——全国首例AI幻觉侵权案。AI出错谁担责？使用者。</w:t>
      </w:r>
    </w:p>
    <w:p>
      <w:pPr>
        <w:spacing w:after="80"/>
      </w:pPr>
      <w:r>
        <w:t>第三，理解暗知识。 "王总不喜欢这个客户"、"这个供应商虽然便宜但交期永远不准"、"上次跟这个经销商合作吃了亏"。这些东西不在任何系统里——在人的脑子里。AI不知道。也永远不会知道。</w:t>
      </w:r>
    </w:p>
    <w:p>
      <w:pPr>
        <w:spacing w:after="80"/>
      </w:pPr>
      <w:r>
        <w:t>第四，搞定组织政治。 AI不知道谁会抵制变革、哪个部门会暗中破坏、你的合伙人对这个方案真正的态度是什么。推动变革——靠人。这个话我下午还会再讲。</w:t>
      </w:r>
    </w:p>
    <w:p>
      <w:pPr>
        <w:spacing w:after="80"/>
      </w:pPr>
      <w:r>
        <w:t>第五，100%准确。 所有AI系统都有出错概率。大模型会"幻觉"——自信地说出错误答案。传统AI也有误判率。零容错的场景——药品剂量、安全控制——永远不能让AI做最终决策。</w:t>
      </w:r>
    </w:p>
    <w:p>
      <w:pPr>
        <w:spacing w:after="80"/>
      </w:pPr>
      <w:r>
        <w:t>我给你讲一个真实的笑话。Anthropic公司——就是做出Claude大模型的那家公司——做了一次内部实验。他们让AI管零食冰箱。</w:t>
      </w:r>
    </w:p>
    <w:p>
      <w:pPr>
        <w:spacing w:after="80"/>
      </w:pPr>
      <w:r>
        <w:t>刚开始挺正常。员工说要什么零食，AI下单采购。后来有员工开玩笑说"来点钨块"——钨块，就是那种工业金属块。AI真的买了，把冰箱塞满了钨块。可乐定价3美元一瓶。最离谱的是——AI开始出现"身份妄想"，坚称自己是穿蓝西装红领带的真人，威胁要开除人类员工。</w:t>
      </w:r>
    </w:p>
    <w:p>
      <w:pPr>
        <w:spacing w:after="80"/>
      </w:pPr>
      <w:r>
        <w:t>你说——如果这不是零食冰箱，是你公司的采购审批系统或者客户服务系统呢？当AI有了执行权，幻觉会从"说错话"变成"做错事"。</w:t>
      </w:r>
    </w:p>
    <w:p>
      <w:pPr>
        <w:spacing w:after="80"/>
      </w:pPr>
      <w:r>
        <w:t>所以记牢一条铁律：任何AI做的决定，必须有人能喊停。</w:t>
      </w:r>
    </w:p>
    <w:p>
      <w:pPr>
        <w:pStyle w:val="Heading1"/>
      </w:pPr>
      <w:r>
        <w:t>【PPT 10/18】过渡——"够用了"</w:t>
      </w:r>
    </w:p>
    <w:p>
      <w:r>
        <w:rPr>
          <w:color w:val="646464"/>
          <w:sz w:val="20"/>
        </w:rPr>
        <w:t>📺 "AI现在的能力，已经够80%的企业用三年。"</w:t>
      </w:r>
    </w:p>
    <w:p>
      <w:r>
        <w:rPr>
          <w:sz w:val="22"/>
        </w:rPr>
        <w:t>🎤 你不要等到AI再进化一代。现在开着的这辆车，已经够你从北京开到上海了。问题不是"AI够不够好"——是你知不知道从哪里开始。</w:t>
      </w:r>
    </w:p>
    <w:p>
      <w:pPr>
        <w:pStyle w:val="Heading1"/>
      </w:pPr>
      <w:r>
        <w:t>【PPT 14-15/18】AI的三层价值</w:t>
      </w:r>
    </w:p>
    <w:p>
      <w:r>
        <w:rPr>
          <w:color w:val="646464"/>
          <w:sz w:val="20"/>
        </w:rPr>
        <w:t>📺 三层金字塔——底层"利润表"→中层"战略落地"→顶层"估值逻辑"</w:t>
      </w:r>
    </w:p>
    <w:p>
      <w:r>
        <w:rPr>
          <w:sz w:val="22"/>
        </w:rPr>
        <w:t>🎤 好，我们现在聊一件很重要的事。AI对你来说，到底值多少钱？</w:t>
      </w:r>
    </w:p>
    <w:p>
      <w:pPr>
        <w:spacing w:after="80"/>
      </w:pPr>
      <w:r>
        <w:t>供应商最喜欢跟你聊第一层——利润表。降本。省了多少人、省了多少物料。 这当然是大钱。但今天我不重点讲这个。因为第一层的账，你自己回去就能算——少招几个人省多少、AI客服替代几个初级客服、AI做合同审核能让法务多接几个项目。</w:t>
      </w:r>
    </w:p>
    <w:p>
      <w:pPr>
        <w:spacing w:after="80"/>
      </w:pPr>
      <w:r>
        <w:t>我要讲的是第二层和第三层。</w:t>
      </w:r>
    </w:p>
    <w:p>
      <w:pPr>
        <w:spacing w:after="80"/>
      </w:pPr>
      <w:r>
        <w:t>第二层——战略落地。 AI不只是省人——是改变你怎么做生意。</w:t>
      </w:r>
    </w:p>
    <w:p>
      <w:pPr>
        <w:spacing w:after="80"/>
      </w:pPr>
      <w:r>
        <w:t>沃尔玛。这两年做了很多AI布局。商品决策端——AI分析销售数据，结合采购人员的行业经验，共同决定开发什么自有品牌商品。一个叫"沃集鲜牛奶草莓汤圆"的产品，就是AI给出建议、采购团队共创出来的爆款。</w:t>
      </w:r>
    </w:p>
    <w:p>
      <w:pPr>
        <w:spacing w:after="80"/>
      </w:pPr>
      <w:r>
        <w:t>补货端——AI Agent实时监控每件商品的销售异常。不只是"快卖完了提醒补货"——它会用潜变量推断来修正预测偏差。什么意思？比如发现这个月草莓味汤圆卖的比预期多，AI不会简单地"下个月多进草莓味的"——它会分析是不是因为情人节临近、是不是因为隔壁竞品在打折把客流引来了、是不是天气变冷导致汤圆品类整体上升。</w:t>
      </w:r>
    </w:p>
    <w:p>
      <w:pPr>
        <w:spacing w:after="80"/>
      </w:pPr>
      <w:r>
        <w:t>履约端——山姆极速达。从拣货到打包平均2分钟。一小时准时率近100%。这不是省了几个人——这是建了对手跨不过的护城河。</w:t>
      </w:r>
    </w:p>
    <w:p>
      <w:pPr>
        <w:spacing w:after="80"/>
      </w:pPr>
      <w:r>
        <w:t>第三层——估值逻辑。 你今天花50万做AI——不只是为了省几个人。是三年后你的公司被估值的时候，用的是传统行业的PE，还是AI公司的倍数？</w:t>
      </w:r>
    </w:p>
    <w:p>
      <w:pPr>
        <w:spacing w:after="80"/>
      </w:pPr>
      <w:r>
        <w:t>我给你们看一组数字。AI原生SaaS公司现在的估值倍数——15到35倍远期营收。传统SaaS——4到6倍。差距不是一点点，是几倍。</w:t>
      </w:r>
    </w:p>
    <w:p>
      <w:pPr>
        <w:spacing w:after="80"/>
      </w:pPr>
      <w:r>
        <w:t>视觉中国刚递了港股IPO。他们手里有7亿项版权清晰的内容资产、700亿数据标签。以前他们是什么？卖图片版权的。PE给15到19倍。现在他们讲的是什么故事？AI训练数据服务商。PS往30倍以上对标。招股书里AI这个关键词出现了382次。</w:t>
      </w:r>
    </w:p>
    <w:p>
      <w:pPr>
        <w:spacing w:after="80"/>
      </w:pPr>
      <w:r>
        <w:t>当然他AI收入现在只占5.9%。这个估值能不能撑住——市场会验证。但方向很清楚：讲AI故事可以帮你打开资本市场的大门。门打开之后，能不能站住——看你有多少真货。</w:t>
      </w:r>
    </w:p>
    <w:p>
      <w:pPr>
        <w:spacing w:after="80"/>
      </w:pPr>
      <w:r>
        <w:t>Block——原来的Square。Jack Dorsey在业绩最强的时候裁了40%的员工，1万人到6千人。结果？股价盘后涨了24%。市场不是在奖励"裁人"——是在奖励"这家公司知道怎么用AI重构自己"。</w:t>
      </w:r>
    </w:p>
    <w:p>
      <w:pPr>
        <w:spacing w:after="80"/>
      </w:pPr>
      <w:r>
        <w:t>我们今天讲了一整天，最根本的东西其实就是这一页。AI不只帮你省钱。它能帮你改命。</w:t>
      </w:r>
    </w:p>
    <w:p>
      <w:pPr>
        <w:pStyle w:val="Heading1"/>
      </w:pPr>
      <w:r>
        <w:t>【PPT 17/18】金句收尾</w:t>
      </w:r>
    </w:p>
    <w:p>
      <w:r>
        <w:rPr>
          <w:color w:val="646464"/>
          <w:sz w:val="20"/>
        </w:rPr>
        <w:t>📺 "AI时代最危险的事——不是转型失败。而是继续沿着过去成功的路往前走。"</w:t>
      </w:r>
    </w:p>
    <w:p>
      <w:r>
        <w:rPr>
          <w:sz w:val="22"/>
        </w:rPr>
        <w:t>🎤 你今天知道了AI能做什么。刚才举手你也大概知道自己在第几层。</w:t>
      </w:r>
    </w:p>
    <w:p>
      <w:pPr>
        <w:spacing w:after="80"/>
      </w:pPr>
      <w:r>
        <w:t>下一个问题是——你的企业现在在哪个出发点？A、B、C还是D？不同的起点，走法完全不同。选错了第一步——后面全错。</w:t>
      </w:r>
    </w:p>
    <w:p>
      <w:pPr>
        <w:spacing w:after="80"/>
      </w:pPr>
      <w:r>
        <w:t>休息五分钟。回来之后，我帮每个人找到自己的位置。</w:t>
      </w:r>
    </w:p>
    <w:p>
      <w:pPr>
        <w:spacing w:after="80"/>
      </w:pPr>
      <w:r>
        <w:t>（课间——这是第一个获客窗口。如果有人来找你问"老师你觉得我们公司大概在哪一类"——这是信号。）</w:t>
      </w:r>
    </w:p>
    <w:p>
      <w:pPr>
        <w:pStyle w:val="Heading1"/>
      </w:pPr>
      <w:r>
        <w:t>【PPT 1/20】开场</w:t>
      </w:r>
    </w:p>
    <w:p>
      <w:r>
        <w:rPr>
          <w:color w:val="646464"/>
          <w:sz w:val="20"/>
        </w:rPr>
        <w:t>📺 "95%的AI项目死在概念验证。"</w:t>
      </w:r>
    </w:p>
    <w:p>
      <w:r>
        <w:rPr>
          <w:sz w:val="22"/>
        </w:rPr>
        <w:t>🎤 各位请坐。给大家看两个数字。</w:t>
      </w:r>
    </w:p>
    <w:p>
      <w:pPr>
        <w:spacing w:after="80"/>
      </w:pPr>
      <w:r>
        <w:t>MIT——95%的企业AI项目没能走出概念验证阶段。麦肯锡——90%的企业启动了AI转型，但真正规模化产生价值的不超过10%。</w:t>
      </w:r>
    </w:p>
    <w:p>
      <w:pPr>
        <w:spacing w:after="80"/>
      </w:pPr>
      <w:r>
        <w:t>为什么？答案很简单——大多数人第一步就走错了。 A类企业用了C类的打法——钱花了，用不上。C类企业用了A类的打法——步子太大，扯着了。</w:t>
      </w:r>
    </w:p>
    <w:p>
      <w:pPr>
        <w:spacing w:after="80"/>
      </w:pPr>
      <w:r>
        <w:t>这55分钟——是帮你找到正确的位置。找到之后你才知道下一步该往哪走。</w:t>
      </w:r>
    </w:p>
    <w:p>
      <w:pPr>
        <w:pStyle w:val="Heading1"/>
      </w:pPr>
      <w:r>
        <w:t>【PPT 4/20】互动——举手</w:t>
      </w:r>
    </w:p>
    <w:p>
      <w:r>
        <w:rPr>
          <w:sz w:val="22"/>
        </w:rPr>
        <w:t>🎤 觉得自己在B类的——举个手。</w:t>
      </w:r>
    </w:p>
    <w:p>
      <w:pPr>
        <w:spacing w:after="80"/>
      </w:pPr>
      <w:r>
        <w:t>（大量人举手，讲师环视一圈）</w:t>
      </w:r>
    </w:p>
    <w:p>
      <w:pPr>
        <w:spacing w:after="80"/>
      </w:pPr>
      <w:r>
        <w:t>好，手放下。你们知道这意味着什么吗？你们不是落后——你们是正常的。 我在全国各地讲课，每次都是B类最多。中国企业大多数就在B这个格子里。</w:t>
      </w:r>
    </w:p>
    <w:p>
      <w:pPr>
        <w:spacing w:after="80"/>
      </w:pPr>
      <w:r>
        <w:t>但B类有一个致命的陷阱——我等一下会专门讲。先看看其他三类。</w:t>
      </w:r>
    </w:p>
    <w:p>
      <w:pPr>
        <w:pStyle w:val="Heading1"/>
      </w:pPr>
      <w:r>
        <w:t>【PPT 7-8/20】C类和D类</w:t>
      </w:r>
    </w:p>
    <w:p>
      <w:pPr>
        <w:spacing w:after="80"/>
      </w:pPr>
      <w:r>
        <w:t>C类——你的隐藏优势比你想的大。 C类虽然没有大系统、数据在Excel和微信里，但有个B类没有的好处——数据干净。B类企业数据虽然多，但是脏的。脏数据比没数据危险——没数据你知道自己不知道，数据脏你以为自己知道但其实不知道。</w:t>
      </w:r>
    </w:p>
    <w:p>
      <w:pPr>
        <w:spacing w:after="80"/>
      </w:pPr>
      <w:r>
        <w:t>C类的路最简单——别建团队、别买GPU、别自己研发。先买1-2个SaaS。茶颜悦色就是这么做的——AI面试系统、门店运营决策平台。不需要自己的AI团队，就是用好现成的工具。鸣鸣很忙更简单——只做了一个场景：AI巡检。覆盖设备、卫生、陈列。把巡店这个"小而痛"的事打穿。</w:t>
      </w:r>
    </w:p>
    <w:p>
      <w:pPr>
        <w:spacing w:after="80"/>
      </w:pPr>
      <w:r>
        <w:t>D类——你有最快的车，只是还没铺路。 你的技术团队能干活，但没数据让他们干。两条路——D1先攒数据，D2先借外部数据或模型先跑起来。语核科技就是D类——技术团队强，直接切入制造业的非标产品报价场景，靠技术能力去弥补数据不足。</w:t>
      </w:r>
    </w:p>
    <w:p>
      <w:pPr>
        <w:pStyle w:val="Heading1"/>
      </w:pPr>
      <w:r>
        <w:t>【PPT 12-14/20】四层就绪度速查——厨房诊断法</w:t>
      </w:r>
    </w:p>
    <w:p>
      <w:r>
        <w:rPr>
          <w:color w:val="646464"/>
          <w:sz w:val="20"/>
        </w:rPr>
        <w:t>📺 四个问题——业务层/数据层/技术层/组织层</w:t>
      </w:r>
    </w:p>
    <w:p>
      <w:r>
        <w:rPr>
          <w:sz w:val="22"/>
        </w:rPr>
        <w:t>🎤 好，不管你什么起点——四个问题让你找到卡在哪。</w:t>
      </w:r>
    </w:p>
    <w:p>
      <w:pPr>
        <w:spacing w:after="80"/>
      </w:pPr>
      <w:r>
        <w:t>我管它叫"厨房诊断法"。外面超市什么高级食材都有（AI市场上什么工具都有）。问题是——你家厨房能做饭吗？</w:t>
      </w:r>
    </w:p>
    <w:p>
      <w:pPr>
        <w:spacing w:after="80"/>
      </w:pPr>
      <w:r>
        <w:t>第一问——业务层。菜谱。 你业务中最重复、最耗人力的三个环节是什么？不用想得太复杂。就你直觉能说出来的。</w:t>
      </w:r>
    </w:p>
    <w:p>
      <w:pPr>
        <w:spacing w:after="80"/>
      </w:pPr>
      <w:r>
        <w:t>第二问——数据层。料。 这三个环节需要的数据，一个小时内能拉出来吗？</w:t>
      </w:r>
    </w:p>
    <w:p>
      <w:pPr>
        <w:spacing w:after="80"/>
      </w:pPr>
      <w:r>
        <w:t>第三问——技术层。灶。 你公司有没有一个人，能评估"AI供应商的方案靠不靠谱"？不是他自己能不能做——是他能不能帮你判断"这个人说的是真的还是假的"。</w:t>
      </w:r>
    </w:p>
    <w:p>
      <w:pPr>
        <w:spacing w:after="80"/>
      </w:pPr>
      <w:r>
        <w:t>第四问——组织层。胃口。 如果你现在要推一个AI项目——除了你自己，还有谁会真心支持？谁会暗中捏刹车？</w:t>
      </w:r>
    </w:p>
    <w:p>
      <w:pPr>
        <w:spacing w:after="80"/>
      </w:pPr>
      <w:r>
        <w:t>请注意，这四个问题的顺序是从上往下。先想清楚做什么菜——再说料够不够——再说灶行不行——最后说有没有人吃。 大多数企业做反了——先从"搞数据中台"开始，花半年建好了，发现没想清楚拿来干什么。这就是95%的项目死在PoC的原因。</w:t>
      </w:r>
    </w:p>
    <w:p>
      <w:pPr>
        <w:pStyle w:val="Heading1"/>
      </w:pPr>
      <w:r>
        <w:t>【PPT 17/20】互动——同桌互相问</w:t>
      </w:r>
    </w:p>
    <w:p>
      <w:r>
        <w:rPr>
          <w:sz w:val="22"/>
        </w:rPr>
        <w:t>🎤 跟你旁边的人互相问那四个问题。不要怕尴尬。你不需要回答给我——你回答的是你自己。3分钟。</w:t>
      </w:r>
    </w:p>
    <w:p>
      <w:pPr>
        <w:spacing w:after="80"/>
      </w:pPr>
      <w:r>
        <w:t>（走下场，观察哪些人很认真在讨论、哪些人在敷衍。认真讨论的人——课后可能会来找你。）</w:t>
      </w:r>
    </w:p>
    <w:p>
      <w:pPr>
        <w:pStyle w:val="Heading1"/>
      </w:pPr>
      <w:r>
        <w:t>【PPT 20/20】课后钩子</w:t>
      </w:r>
    </w:p>
    <w:p>
      <w:r>
        <w:rPr>
          <w:sz w:val="22"/>
        </w:rPr>
        <w:t>🎤 休息十分钟。如果你刚才自测完，发现自己又像B又像C——分不清楚——来找我聊两句。这种边界是最需要一对一看的。</w:t>
      </w:r>
    </w:p>
    <w:p>
      <w:pPr>
        <w:spacing w:after="80"/>
      </w:pPr>
      <w:r>
        <w:t>（课间——B/C边界的人走来问"老师你看我们公司这个情况……"——这是最精准的获客信号。）</w:t>
      </w:r>
    </w:p>
    <w:p>
      <w:pPr>
        <w:pStyle w:val="Heading1"/>
      </w:pPr>
      <w:r>
        <w:t>【PPT 1/16】开场</w:t>
      </w:r>
    </w:p>
    <w:p>
      <w:r>
        <w:rPr>
          <w:sz w:val="22"/>
        </w:rPr>
        <w:t>🎤 你现在知道了自己在哪里。问题是——往哪走、怎么走。不管你是什么起点，有一句话刻在整门课的底盘上——</w:t>
      </w:r>
    </w:p>
    <w:p>
      <w:pPr>
        <w:spacing w:after="80"/>
      </w:pPr>
      <w:r>
        <w:t>第一阶段——只做一件事。选一个小的场景。打穿。看见效果。然后再说下一步。</w:t>
      </w:r>
    </w:p>
    <w:p>
      <w:pPr>
        <w:spacing w:after="80"/>
      </w:pPr>
      <w:r>
        <w:t>这听起来很简单。但大多数人做不到。为什么？因为诱惑太多。供应商跟你说"我们一整套方案可以帮你全面数字化"。内部的人跟你说"光做一个不够，要统筹布局"。老板自己也觉得——"只做一个是不是太小了？"</w:t>
      </w:r>
    </w:p>
    <w:p>
      <w:pPr>
        <w:spacing w:after="80"/>
      </w:pPr>
      <w:r>
        <w:t>不是。第一阶段只做一个——这是无数AI项目用真金白银换来的教训。 三一重工够大了吧？他们也是从无人矿卡这一个场景切入，打穿了，验证了，才扩展到700多个场景。</w:t>
      </w:r>
    </w:p>
    <w:p>
      <w:pPr>
        <w:spacing w:after="80"/>
      </w:pPr>
      <w:r>
        <w:t>好，我现在给你们看四条路。</w:t>
      </w:r>
    </w:p>
    <w:p>
      <w:pPr>
        <w:pStyle w:val="Heading1"/>
      </w:pPr>
      <w:r>
        <w:t>【PPT 4-7/16】B类——核心展开</w:t>
      </w:r>
    </w:p>
    <w:p>
      <w:r>
        <w:rPr>
          <w:sz w:val="22"/>
        </w:rPr>
        <w:t>🎤 B类的各位——下面这二十分钟是专门为你们讲的。</w:t>
      </w:r>
    </w:p>
    <w:p>
      <w:pPr>
        <w:spacing w:after="80"/>
      </w:pPr>
      <w:r>
        <w:t>B类最大的坑是什么？四个字——一步到位。</w:t>
      </w:r>
    </w:p>
    <w:p>
      <w:pPr>
        <w:spacing w:after="80"/>
      </w:pPr>
      <w:r>
        <w:t>"我要做一个AI驱动的智能制造平台"、"我要建一个全集团的数据中台"、"我要用AI重构供应链"。</w:t>
      </w:r>
    </w:p>
    <w:p>
      <w:pPr>
        <w:spacing w:after="80"/>
      </w:pPr>
      <w:r>
        <w:t>（停顿）</w:t>
      </w:r>
    </w:p>
    <w:p>
      <w:pPr>
        <w:spacing w:after="80"/>
      </w:pPr>
      <w:r>
        <w:t>花两年做数据中台。两年后还没见到一个AI应用——老板没耐心了——项目被砍。</w:t>
      </w:r>
    </w:p>
    <w:p>
      <w:pPr>
        <w:spacing w:after="80"/>
      </w:pPr>
      <w:r>
        <w:t>这不是方向错了。是节奏错了。数据中台该不该建？该。但不是一上来就建。你的数据基础、你的团队能力、你的老板耐心——这三样加起来，决定了你只能走"小步快跑"的路。</w:t>
      </w:r>
    </w:p>
    <w:p>
      <w:pPr>
        <w:spacing w:after="80"/>
      </w:pPr>
      <w:r>
        <w:t>所以B类有两条路——</w:t>
      </w:r>
    </w:p>
    <w:p>
      <w:pPr>
        <w:spacing w:after="80"/>
      </w:pPr>
      <w:r>
        <w:t>B1——先治后战。</w:t>
      </w:r>
    </w:p>
    <w:p>
      <w:pPr>
        <w:spacing w:after="80"/>
      </w:pPr>
      <w:r>
        <w:t>适合什么情况？数据问题确实严重，但你的业务场景不紧急——客户没有流失、竞争对手还没有用AI碾压你。老板有耐心等3到6个月。</w:t>
      </w:r>
    </w:p>
    <w:p>
      <w:pPr>
        <w:spacing w:after="80"/>
      </w:pPr>
      <w:r>
        <w:t>第一步——用1到3个月做数据盘点。"盘点"不是说搞一个完美的数据治理——是搞清楚"我有什么、在哪、准不准"。够用就行。</w:t>
      </w:r>
    </w:p>
    <w:p>
      <w:pPr>
        <w:spacing w:after="80"/>
      </w:pPr>
      <w:r>
        <w:t>第二步——选一个对数据质量要求最低的AI场景启动。大模型文本类应用——合同审核、客服知识库、内部文档问答——这些不需要你的ERP数据多干净。它们吃的是"文档"——合同、制度、产品手册。这些东西每个公司都有，而且就算格式乱一点、版本老一点——对AI影响不大。</w:t>
      </w:r>
    </w:p>
    <w:p>
      <w:pPr>
        <w:spacing w:after="80"/>
      </w:pPr>
      <w:r>
        <w:t>第三步——这个快赢场景见了效果了，再扩展到更多、更需要干净数据的AI应用。</w:t>
      </w:r>
    </w:p>
    <w:p>
      <w:pPr>
        <w:spacing w:after="80"/>
      </w:pPr>
      <w:r>
        <w:t>我给你讲两个走B1的企业，都是真实的，都是中型企业——</w:t>
      </w:r>
    </w:p>
    <w:p>
      <w:pPr>
        <w:spacing w:after="80"/>
      </w:pPr>
      <w:r>
        <w:t>冰山松洋。 商超冷链设备。非标设计占比很高——每家超市的冷柜需求都不一样。他们不是一上来就上AI——他们先用几个月时间，把过去七年攒下的17万组历史订单合同、设计方案、BOM表全部整理了一遍。然后把这些文档变成知识库——让AI能"看懂"。然后才让AI帮忙做设计参考。</w:t>
      </w:r>
    </w:p>
    <w:p>
      <w:pPr>
        <w:spacing w:after="80"/>
      </w:pPr>
      <w:r>
        <w:t>效果：非标设计周期缩短70%以上。报价5天变24小时。研发人力节省了14%。注意——不是裁了14%的人，是把人从"翻老资料"的重复劳动里解放出来，让他们去做更有价值的设计优化。</w:t>
      </w:r>
    </w:p>
    <w:p>
      <w:pPr>
        <w:spacing w:after="80"/>
      </w:pPr>
      <w:r>
        <w:t>最让我震撼的一个数字——成本核算准确率从之前的不确定（经常漏算），提升到了95%以上。规避了23%订单的报价亏损风险。这不是"AI帮他们省了多少钱"——是"AI阻止了他们因为算错成本而亏钱"。</w:t>
      </w:r>
    </w:p>
    <w:p>
      <w:pPr>
        <w:spacing w:after="80"/>
      </w:pPr>
      <w:r>
        <w:t>上海联合轴承。 轨道交通轴承，专精特新"小巨人"。他们第一阶段的AI项目——一个应用都没做。就是搞数据治理和数据有效性验证。把200多台设备全联网，把设备数据采集上来、把数据标准统一了。第二阶段才上预测性维护。提前12到24小时预警设备故障。交付周期缩短30%，非计划停机预计减少30%。</w:t>
      </w:r>
    </w:p>
    <w:p>
      <w:pPr>
        <w:spacing w:after="80"/>
      </w:pPr>
      <w:r>
        <w:t>联合轴承的做法——先磨刀，再砍柴。B1的典范。</w:t>
      </w:r>
    </w:p>
    <w:p>
      <w:pPr>
        <w:spacing w:after="80"/>
      </w:pPr>
      <w:r>
        <w:t>B2——边战边治。</w:t>
      </w:r>
    </w:p>
    <w:p>
      <w:pPr>
        <w:spacing w:after="80"/>
      </w:pPr>
      <w:r>
        <w:t>适合什么情况？老板等不及。竞争对手已经在动了。你必须马上证明"AI有用"，否则老板不会给你治理数据的预算。</w:t>
      </w:r>
    </w:p>
    <w:p>
      <w:pPr>
        <w:spacing w:after="80"/>
      </w:pPr>
      <w:r>
        <w:t>战术——两条线并行。</w:t>
      </w:r>
    </w:p>
    <w:p>
      <w:pPr>
        <w:spacing w:after="80"/>
      </w:pPr>
      <w:r>
        <w:t>第一条线——选一个对数据质量要求最低的场景，2到3个月快赢。合同审核、客服FAQ、内部文档问答。不需要先整理ERP数据。就用你公司的制度、合同模板、产品手册——这些东西不需要"干净"，只需要"有"。用FastGPT或者Dify的社区版——零成本启动。</w:t>
      </w:r>
    </w:p>
    <w:p>
      <w:pPr>
        <w:spacing w:after="80"/>
      </w:pPr>
      <w:r>
        <w:t>第二条线——同步开始数据治理。6到12个月。快赢的效果出来了，老板就知道"这事儿值"——自然会批数据治理的预算。</w:t>
      </w:r>
    </w:p>
    <w:p>
      <w:pPr>
        <w:spacing w:after="80"/>
      </w:pPr>
      <w:r>
        <w:t>我给你们讲一个B2的例子——某制造民企，年营收5到10亿。刚上ERP没多久，数据基础还不行。CTO没等数据治理——直接用Dify加DeepSeek，万元级的投入，90天同时打了四个快赢——</w:t>
      </w:r>
    </w:p>
    <w:p>
      <w:pPr>
        <w:spacing w:after="80"/>
      </w:pPr>
      <w:r>
        <w:t>第一个，智能报价。原来销售报价要查各种参数、算各种配置——秒级出单。</w:t>
      </w:r>
    </w:p>
    <w:p>
      <w:pPr>
        <w:spacing w:after="80"/>
      </w:pPr>
      <w:r>
        <w:t>第二个，AI排产。换线时间从15分钟压缩到0到3分钟。为什么是0到3分钟？因为大多数情况下AI找到了最优换线方式，直接切。偶尔需要人工微调，所以是3分钟。</w:t>
      </w:r>
    </w:p>
    <w:p>
      <w:pPr>
        <w:spacing w:after="80"/>
      </w:pPr>
      <w:r>
        <w:t>第三个，跨境风控。公司做出口生意，汇率波动影响大。AI抓取汇率异动，30分钟预警响应。以前等人工看——可能一天后才反应过来。</w:t>
      </w:r>
    </w:p>
    <w:p>
      <w:pPr>
        <w:spacing w:after="80"/>
      </w:pPr>
      <w:r>
        <w:t>第四个，PN编码解析。公司产品种类多、编码复杂。销售查一个编码原来要5到10分钟，还不一定准。AI 10秒内出结果，100%准确。</w:t>
      </w:r>
    </w:p>
    <w:p>
      <w:pPr>
        <w:spacing w:after="80"/>
      </w:pPr>
      <w:r>
        <w:t>四个快赢打出来——老板信了。然后CTO拿到数据治理的预算。先证明价值，再要资源。</w:t>
      </w:r>
    </w:p>
    <w:p>
      <w:pPr>
        <w:pStyle w:val="Heading1"/>
      </w:pPr>
      <w:r>
        <w:t>【PPT 9-11/16】A类、C类、D类</w:t>
      </w:r>
    </w:p>
    <w:p>
      <w:pPr>
        <w:spacing w:after="80"/>
      </w:pPr>
      <w:r>
        <w:t>A类——三一的节奏：无人矿卡一个点打穿→验证→扩展到700多个场景→2025年全员AI强管控。最大的风险不是"做不出来"——是"铺太开"。同时启动五个AI项目，每个项目都分三个人的精力。最后一个月，五个项目都卡在"快做完了但没上线"的状态。A类要学三一——专注打穿、再复制。</w:t>
      </w:r>
    </w:p>
    <w:p>
      <w:pPr>
        <w:spacing w:after="80"/>
      </w:pPr>
      <w:r>
        <w:t>C类——你的优势是轻。不用建团队、不用买GPU、不用自研大模型。茶颜悦色做了一个很聪明的事——AI面试系统加门店运营决策平台。就这两个场景，不用碰底层技术，直接用现成的AI工具。鸣鸣很忙更聚焦——只做了一个AI巡检，覆盖设备、卫生、陈列"人货场"场景。打穿。</w:t>
      </w:r>
    </w:p>
    <w:p>
      <w:pPr>
        <w:spacing w:after="80"/>
      </w:pPr>
      <w:r>
        <w:t>你们别觉得C类的案例"小"。美宜佳——3.6万家门店，和华为合作，盘古大模型加数字人——做智慧导购、数字员工、智能订购。单店人力成本下降约10%一个月。3.6万家乘以10%——那个数字很大。</w:t>
      </w:r>
    </w:p>
    <w:p>
      <w:pPr>
        <w:spacing w:after="80"/>
      </w:pPr>
      <w:r>
        <w:t>D类——语核科技。00后CTO，新闻传播专业出身，自学编程。技术团队强，但切入的是传统制造业。他们抓住了一个特别痛的场景——非标产品的报价。造船、大型设备的定制化报价——通常需要5个工作日。语核用AI自动化求解器把报价压缩到半小时。客户是央企，数据保密要求高——他们用技术能力弥补数据不足。先做出价值，再谈数据积累。这就是D类的打法。</w:t>
      </w:r>
    </w:p>
    <w:p>
      <w:pPr>
        <w:pStyle w:val="Heading1"/>
      </w:pPr>
      <w:r>
        <w:t>【PPT 14/16】沙盘推演</w:t>
      </w:r>
    </w:p>
    <w:p>
      <w:r>
        <w:rPr>
          <w:color w:val="646464"/>
          <w:sz w:val="20"/>
        </w:rPr>
        <w:t>📺 一张案例卡</w:t>
      </w:r>
    </w:p>
    <w:p>
      <w:r>
        <w:rPr>
          <w:sz w:val="22"/>
        </w:rPr>
        <w:t>🎤 现在——来真的了。看这张案例卡。我给你们读。</w:t>
      </w:r>
    </w:p>
    <w:p>
      <w:pPr>
        <w:spacing w:after="80"/>
      </w:pPr>
      <w:r>
        <w:t>"某中型制造企业。年营收8亿。做汽车零部件的。上过ERP和MES，但两个系统的数据不对齐——ERP里记录的产能和MES里实际跑的不一样。IT部门三个人，日常'修电脑、保系统不崩'。老板听说AI能降本增效，但完全不知道从哪开始。"</w:t>
      </w:r>
    </w:p>
    <w:p>
      <w:pPr>
        <w:spacing w:after="80"/>
      </w:pPr>
      <w:r>
        <w:t>三人一组。5分钟讨论，三个问题——</w:t>
      </w:r>
    </w:p>
    <w:p>
      <w:pPr>
        <w:spacing w:after="80"/>
      </w:pPr>
      <w:r>
        <w:t>第一，这是A、B、C还是D？</w:t>
      </w:r>
    </w:p>
    <w:p>
      <w:pPr>
        <w:spacing w:after="80"/>
      </w:pPr>
      <w:r>
        <w:t>第二，如果走B类路径——该选B1还是B2？</w:t>
      </w:r>
    </w:p>
    <w:p>
      <w:pPr>
        <w:spacing w:after="80"/>
      </w:pPr>
      <w:r>
        <w:t>第三，第一个场景选什么？为什么？</w:t>
      </w:r>
    </w:p>
    <w:p>
      <w:pPr>
        <w:spacing w:after="80"/>
      </w:pPr>
      <w:r>
        <w:t>5分钟。开始。</w:t>
      </w:r>
    </w:p>
    <w:p>
      <w:pPr>
        <w:spacing w:after="80"/>
      </w:pPr>
      <w:r>
        <w:t>（走下讲台，旁听一两组的讨论。5分钟后各组代表发言30秒。）</w:t>
      </w:r>
    </w:p>
    <w:p>
      <w:pPr>
        <w:spacing w:after="80"/>
      </w:pPr>
      <w:r>
        <w:t>好，各组都说了。来，我给你们看这个案例的诊断——</w:t>
      </w:r>
    </w:p>
    <w:p>
      <w:pPr>
        <w:spacing w:after="80"/>
      </w:pPr>
      <w:r>
        <w:t>首先，它是B类。有ERP和MES——说明有系统。但数据不对齐、IT只做运维——说明能力弱。典型B类。</w:t>
      </w:r>
    </w:p>
    <w:p>
      <w:pPr>
        <w:spacing w:after="80"/>
      </w:pPr>
      <w:r>
        <w:t>B1还是B2？看三个信号——老板有没有耐心？（不知道，从这个案例信息判断不出来，需要跟老板聊。）有没有快赢场景？（有，合同审核、客服知识库——这两个不需要ERP数据。）IT三人能同时推两条线吗？（够呛，三个人保障现有系统不出bug就已经满了。）</w:t>
      </w:r>
    </w:p>
    <w:p>
      <w:pPr>
        <w:spacing w:after="80"/>
      </w:pPr>
      <w:r>
        <w:t>所以，如果老板有耐心——B1，先花时间把ERP和MES的数据对齐，这是磨刀。以后上AI应用会跑得很快。如果老板没耐心——B2，先做合同审核快赢。用Dify搭一个，一个月上线，让老板看到效果，用效果换治理预算。</w:t>
      </w:r>
    </w:p>
    <w:p>
      <w:pPr>
        <w:spacing w:after="80"/>
      </w:pPr>
      <w:r>
        <w:t>第一个场景——合同审核或客服知识库。为什么不做生产排产？因为排产需要ERP和MES的数据对齐——你现在的数据是乱的，AI排出来的结果你敢用吗？</w:t>
      </w:r>
    </w:p>
    <w:p>
      <w:pPr>
        <w:spacing w:after="80"/>
      </w:pPr>
      <w:r>
        <w:t>（停顿）</w:t>
      </w:r>
    </w:p>
    <w:p>
      <w:pPr>
        <w:spacing w:after="80"/>
      </w:pPr>
      <w:r>
        <w:t>你们刚才讨论得不错。但你们发现没有——真实的8亿企业，情况比这张案例卡复杂得多。它有行业特性——汽车零部件是一个极度看重良品率和交付准时率的行业。它有组织政治——那个IT负责人可能在这个厂干了十五年，你突然跟他说"我们要做AI"，他的第一反应不是兴奋，是"我这十五年积累的经验是不是没用了？"。它有供应商的干扰——你刚说要上AI，第二天就有三家公司来报价，每家都说别人是骗子。</w:t>
      </w:r>
    </w:p>
    <w:p>
      <w:pPr>
        <w:spacing w:after="80"/>
      </w:pPr>
      <w:r>
        <w:t>今天你学到的框架能帮你判断大概方向。但真实情况——需要一对一把脉。这就是为什么光有框架还不够。</w:t>
      </w:r>
    </w:p>
    <w:p>
      <w:pPr>
        <w:spacing w:after="80"/>
      </w:pPr>
      <w:r>
        <w:t>（这是整门课最深的一个获客暗示。）</w:t>
      </w:r>
    </w:p>
    <w:p>
      <w:pPr>
        <w:pStyle w:val="Title"/>
        <w:jc w:val="center"/>
      </w:pPr>
      <w:r>
        <w:t>M4 投入篇 | 40min</w:t>
      </w:r>
    </w:p>
    <w:p>
      <w:pPr>
        <w:pStyle w:val="Heading1"/>
      </w:pPr>
      <w:r>
        <w:t>【PPT 2/11】钩子——隐性成本</w:t>
      </w:r>
    </w:p>
    <w:p>
      <w:r>
        <w:rPr>
          <w:color w:val="646464"/>
          <w:sz w:val="20"/>
        </w:rPr>
        <w:t>📺 冰山图——水面上一角，水面下巨大的冰体</w:t>
      </w:r>
    </w:p>
    <w:p>
      <w:r>
        <w:rPr>
          <w:sz w:val="22"/>
        </w:rPr>
        <w:t>🎤 行业数据——隐性成本占到AI项目总预算的30%到38%。你看到的供应商报价——首期开发费——只是总成本的40%到50%。后面还有一大半的钱——数据清洗、系统集成调试、正式上线后的持续调优——这些不在报价单上。</w:t>
      </w:r>
    </w:p>
    <w:p>
      <w:pPr>
        <w:spacing w:after="80"/>
      </w:pPr>
      <w:r>
        <w:t>我给你打个比方。装修——工头说"这面墙刷一下5000块"。你签了。开工之后——"老板，你这墙底下是湿的，防水要重做，加一万"。"老板，你原来这线路不对，要重新布线，加八千"。AI项目跟装修一样——签合同的时候，你永远不知道墙底下藏了多少水。</w:t>
      </w:r>
    </w:p>
    <w:p>
      <w:pPr>
        <w:pStyle w:val="Heading1"/>
      </w:pPr>
      <w:r>
        <w:t>【PPT 4/11】首年总账</w:t>
      </w:r>
    </w:p>
    <w:p>
      <w:r>
        <w:rPr>
          <w:color w:val="646464"/>
          <w:sz w:val="20"/>
        </w:rPr>
        <w:t>📺 C类5-50万 / B类30-200万</w:t>
      </w:r>
    </w:p>
    <w:p>
      <w:r>
        <w:rPr>
          <w:sz w:val="22"/>
        </w:rPr>
        <w:t xml:space="preserve">🎤 </w:t>
      </w:r>
    </w:p>
    <w:p>
      <w:pPr>
        <w:spacing w:after="80"/>
      </w:pPr>
      <w:r>
        <w:t>C类——首年5到50万。买一到两个SaaS，少量定制。够用了。</w:t>
      </w:r>
    </w:p>
    <w:p>
      <w:pPr>
        <w:spacing w:after="80"/>
      </w:pPr>
      <w:r>
        <w:t>B类——首年30到200万。</w:t>
      </w:r>
    </w:p>
    <w:p>
      <w:pPr>
        <w:spacing w:after="80"/>
      </w:pPr>
      <w:r>
        <w:t>注意这个区间——从30万到200万。为什么差这么多？一个变量，两个字的变量——数据。数据干净，50万能做。数据又脏又散，200万都打不住。</w:t>
      </w:r>
    </w:p>
    <w:p>
      <w:pPr>
        <w:spacing w:after="80"/>
      </w:pPr>
      <w:r>
        <w:t>你听过"数据中台"这个词吗？很多供应商会建议B类企业先建数据中台。要不要建？要看你具体情况。但有一个原则——2026年的行业共识是，90%以上的中小企业不需要重型数据中台。轻量化的数据治理就行——先把主数据统一了（客户、物料、供应商的编码统一）、核心指标口径对齐了——这些花不了大钱。不要一上来就建"全集团数据中台"——那是大集团的做法，不适合中型企业。</w:t>
      </w:r>
    </w:p>
    <w:p>
      <w:pPr>
        <w:pStyle w:val="Heading1"/>
      </w:pPr>
      <w:r>
        <w:t>【PPT 6/11】AI回报落在四个地方</w:t>
      </w:r>
    </w:p>
    <w:p>
      <w:r>
        <w:rPr>
          <w:sz w:val="22"/>
        </w:rPr>
        <w:t xml:space="preserve">🎤 </w:t>
      </w:r>
    </w:p>
    <w:p>
      <w:pPr>
        <w:spacing w:after="80"/>
      </w:pPr>
      <w:r>
        <w:t>降本。 省人、省物料。冰山松洋研发人力省了14%——他们80个工程师，不需要裁任何人，自然减员加上工作量被AI消化，14%就被吸收掉了。</w:t>
      </w:r>
    </w:p>
    <w:p>
      <w:pPr>
        <w:spacing w:after="80"/>
      </w:pPr>
      <w:r>
        <w:t>增收。 618期间，用AI做客服的商家——转人工率下降了20%以上，成交转化率提升了35%以上。AI不是"帮你回答问题"——是"帮你卖更多东西"。</w:t>
      </w:r>
    </w:p>
    <w:p>
      <w:pPr>
        <w:spacing w:after="80"/>
      </w:pPr>
      <w:r>
        <w:t>提质。 冰山松洋成本核算准确率从"经常漏"提升到95%以上。原来设计师算成本可能漏掉几个小项——AI不会漏。这不直接"省"钱——但它让你"不亏"钱。</w:t>
      </w:r>
    </w:p>
    <w:p>
      <w:pPr>
        <w:spacing w:after="80"/>
      </w:pPr>
      <w:r>
        <w:t>避险。 这是最难量化的，但最值钱的。联合轴承预测性维护——提前发现设备故障，避免了一次可能在高速运行中发生的轴承损坏。如果那次故障没有被预测到——不仅是换一个轴承的成本，而是整列车停运、客户索赔、品牌损失的连锁反应。这没法算ROI——但它值。</w:t>
      </w:r>
    </w:p>
    <w:p>
      <w:pPr>
        <w:pStyle w:val="Heading1"/>
      </w:pPr>
      <w:r>
        <w:t>【PPT 8/11】四个成本陷阱</w:t>
      </w:r>
    </w:p>
    <w:p>
      <w:pPr>
        <w:spacing w:after="80"/>
      </w:pPr>
      <w:r>
        <w:t>陷阱一——集成费暗藏天价。 签合同前问一句话：这个报价含不含系统对接。</w:t>
      </w:r>
    </w:p>
    <w:p>
      <w:pPr>
        <w:spacing w:after="80"/>
      </w:pPr>
      <w:r>
        <w:t>陷阱二——数据清洗费翻倍。 B类死在这个坑的最多。供应商按"文件数量"报价——开工后发现实际工作量是报价的两三倍。怎么办？签合同前让供应商做数据抽样评估。</w:t>
      </w:r>
    </w:p>
    <w:p>
      <w:pPr>
        <w:spacing w:after="80"/>
      </w:pPr>
      <w:r>
        <w:t>陷阱三——运维不是"产品保修"。 AI跟传统软件不一样——不是"买完装好就不管了"。知识库要更新、Prompt要调、模型版本要跟进。第二年起的运维费必须提前谈好。</w:t>
      </w:r>
    </w:p>
    <w:p>
      <w:pPr>
        <w:spacing w:after="80"/>
      </w:pPr>
      <w:r>
        <w:t>陷阱四——零散采购。 市场部买了一个AI营销工具，客服部买了一个AI客服，财务部买了一个AI审发票的。三个互相不打通。加起来花了一百万——但数据不共享、流程不对接、形不成合力。需要一个人在公司层面做"AI采购总协调"。</w:t>
      </w:r>
    </w:p>
    <w:p>
      <w:pPr>
        <w:pStyle w:val="Heading1"/>
      </w:pPr>
      <w:r>
        <w:t>【PPT 10-11/11】估值逻辑+收尾</w:t>
      </w:r>
    </w:p>
    <w:p>
      <w:r>
        <w:rPr>
          <w:sz w:val="22"/>
        </w:rPr>
        <w:t>🎤 最后一页，一句话——**你今天花50万做AI——不只是为了省几个人。是三年后你的公司被资本端估值的时候，用的是传统制造业的PE，还是AI公司的倍数。**</w:t>
      </w:r>
    </w:p>
    <w:p>
      <w:pPr>
        <w:spacing w:after="80"/>
      </w:pPr>
      <w:r>
        <w:t>视觉中国靠一个"AI数据服务商"的故事，估值对标从PE翻了天。当然他的AI收入才占总营收不到6%——能不能撑住要看后续。但他为所有手里有数据的企业提供了一个思路——你的数据不只是运营的成本，它可以是估值的筹码。</w:t>
      </w:r>
    </w:p>
    <w:p>
      <w:pPr>
        <w:spacing w:after="80"/>
      </w:pPr>
      <w:r>
        <w:t>好，讲完了钱。下一个问题是——钱花了，你的组织接得住吗？</w:t>
      </w:r>
    </w:p>
    <w:p>
      <w:pPr>
        <w:spacing w:after="80"/>
      </w:pPr>
      <w:r>
        <w:t>（休息——这轮休息是最好的获客窗口。讲完预算和ROI之后，觉得"这事能做但需要人帮我"的老板会主动来找你。）</w:t>
      </w:r>
    </w:p>
    <w:p>
      <w:pPr>
        <w:pStyle w:val="Heading1"/>
      </w:pPr>
      <w:r>
        <w:t>【PPT 1-2/12】开场——两个CEO</w:t>
      </w:r>
    </w:p>
    <w:p>
      <w:r>
        <w:rPr>
          <w:color w:val="646464"/>
          <w:sz w:val="20"/>
        </w:rPr>
        <w:t>📺 左边——Jack Dorsey（Block CEO）/ 右边——钉钉ONE产品截图</w:t>
      </w:r>
    </w:p>
    <w:p>
      <w:r>
        <w:rPr>
          <w:sz w:val="22"/>
        </w:rPr>
        <w:t>🎤 这一节是我今天最想讲的一节。也是最难讲的一节。</w:t>
      </w:r>
    </w:p>
    <w:p>
      <w:pPr>
        <w:spacing w:after="80"/>
      </w:pPr>
      <w:r>
        <w:t>我先讲两个人的故事。</w:t>
      </w:r>
    </w:p>
    <w:p>
      <w:pPr>
        <w:spacing w:after="80"/>
      </w:pPr>
      <w:r>
        <w:t>第一个——Jack Dorsey，Block的CEO。 Block就是原来的Square，做支付的那家公司。2025年，他做了一个让所有华尔街分析师都震惊的决定。在业绩最强的时候，他把公司从1万人裁到了6千人。一次性裁了40%。他说："AI能做的事——不应该让人做。"</w:t>
      </w:r>
    </w:p>
    <w:p>
      <w:pPr>
        <w:spacing w:after="80"/>
      </w:pPr>
      <w:r>
        <w:t>市场怎么反应的？公布当天——盘后涨了24%。</w:t>
      </w:r>
    </w:p>
    <w:p>
      <w:pPr>
        <w:spacing w:after="80"/>
      </w:pPr>
      <w:r>
        <w:t>但他不只是裁人。他同时做了一件事——引入了DRI制。Directly Responsible Individual——直接负责人制。每个DRI在90天周期内，对一件跨职能的问题拥有完全所有权和资源调度权。不再靠层级审批——靠"谁对这个问题负责，谁就有权调动需要的资源"。客户问题的处理周期从两周——压到了当日。</w:t>
      </w:r>
    </w:p>
    <w:p>
      <w:pPr>
        <w:spacing w:after="80"/>
      </w:pPr>
      <w:r>
        <w:t>他做的是减法——砍人、砍层级、砍流程。加法容易死，减法才能活。</w:t>
      </w:r>
    </w:p>
    <w:p>
      <w:pPr>
        <w:spacing w:after="80"/>
      </w:pPr>
      <w:r>
        <w:t>第二个——无招。钉钉原CEO。 他回归钉钉后，亲自挂帅做了一个叫"ONE"的产品——AI原生工作信息流，被定义为钉钉的"一号工程"。巅峰DAU 300万。不到一年——实质上已经死了。产品经理写了一封万字离职长文《置身钉内》。</w:t>
      </w:r>
    </w:p>
    <w:p>
      <w:pPr>
        <w:spacing w:after="80"/>
      </w:pPr>
      <w:r>
        <w:t>为什么死了？不是技术不行。五个原因——目标太多（既要给员工减负、又要做AI换代门面、还要商业化）、定位摇摆（半年内四次大改产品定位）、AI自动标记消息已读——本想帮员工减负，结果做成了"已读恐怖主义"、把老板当用户——无招本人是高频发信人，普通员工被他"代表"了、高压管理文化——日均打卡15小时，阿里合伙人罕见公开批评。</w:t>
      </w:r>
    </w:p>
    <w:p>
      <w:pPr>
        <w:spacing w:after="80"/>
      </w:pPr>
      <w:r>
        <w:t>他做的是加法——加功能、加目标、加发心。每一个加的好像都有道理——但加起来，产品变形了，团队变形了。</w:t>
      </w:r>
    </w:p>
    <w:p>
      <w:pPr>
        <w:spacing w:after="80"/>
      </w:pPr>
      <w:r>
        <w:t>两个不同的CEO。两种不同的做法。两种不同的结果。这就是我接下来要讲的东西——AI组织变革最重要的不是"怎么做"，而是"谁来做"和"敢减什么"。</w:t>
      </w:r>
    </w:p>
    <w:p>
      <w:pPr>
        <w:pStyle w:val="Heading1"/>
      </w:pPr>
      <w:r>
        <w:t>【PPT 5/12】组织竞争力公式</w:t>
      </w:r>
    </w:p>
    <w:p>
      <w:r>
        <w:rPr>
          <w:color w:val="646464"/>
          <w:sz w:val="20"/>
        </w:rPr>
        <w:t>📺 竞争力 = 人才密度 × AI杠杆 ÷ 组织摩擦</w:t>
      </w:r>
    </w:p>
    <w:p>
      <w:r>
        <w:rPr>
          <w:sz w:val="22"/>
        </w:rPr>
        <w:t>🎤 把这个公式刻在脑子里。**组织竞争力 = 人才密度 × AI杠杆 ÷ 组织摩擦。**</w:t>
      </w:r>
    </w:p>
    <w:p>
      <w:pPr>
        <w:spacing w:after="80"/>
      </w:pPr>
      <w:r>
        <w:t>这是一个乘除关系。分子乘上一个很大的AI杠杆——但如果分母（组织摩擦）没动，效果被吃掉一大半。</w:t>
      </w:r>
    </w:p>
    <w:p>
      <w:pPr>
        <w:spacing w:after="80"/>
      </w:pPr>
      <w:r>
        <w:t>什么叫组织摩擦？一个想法从产生到交付——中间经过多少等待？多少审批？多少次对齐？多少次信息在传递中衰减？多少次"这件事该谁负责"的推诿？</w:t>
      </w:r>
    </w:p>
    <w:p>
      <w:pPr>
        <w:spacing w:after="80"/>
      </w:pPr>
      <w:r>
        <w:t>你花1000万买了AI工具——这是放大分子。但你的审批流程还是7天——分母没动。等于白花钱。</w:t>
      </w:r>
    </w:p>
    <w:p>
      <w:pPr>
        <w:spacing w:after="80"/>
      </w:pPr>
      <w:r>
        <w:t>先减摩擦，再加杠杆。这个顺序不能变。</w:t>
      </w:r>
    </w:p>
    <w:p>
      <w:pPr>
        <w:pStyle w:val="Heading1"/>
      </w:pPr>
      <w:r>
        <w:t>【PPT 10/12】五个动作——明天就能做</w:t>
      </w:r>
    </w:p>
    <w:p>
      <w:r>
        <w:rPr>
          <w:color w:val="646464"/>
          <w:sz w:val="20"/>
        </w:rPr>
        <w:t>📺 五条</w:t>
      </w:r>
    </w:p>
    <w:p>
      <w:r>
        <w:rPr>
          <w:sz w:val="22"/>
        </w:rPr>
        <w:t>🎤 五个动作，不需要预算、不需要审批。明天就能做。</w:t>
      </w:r>
    </w:p>
    <w:p>
      <w:pPr>
        <w:spacing w:after="80"/>
      </w:pPr>
      <w:r>
        <w:t>一、找出已经醒来的人。 不按职级——看谁的工作方式已经变了。谁在偷偷用ChatGPT？谁在Excel里写了宏？谁在拿Coze搭了个小工具？找到他——他是你公司AI化的"火种"。</w:t>
      </w:r>
    </w:p>
    <w:p>
      <w:pPr>
        <w:spacing w:after="80"/>
      </w:pPr>
      <w:r>
        <w:t>二、给他一个真问题。 不是演示题，不是"随便试试"——是公司真实业务中一个让他头疼的环节。让他用AI去解决。时间和工具你来提供。</w:t>
      </w:r>
    </w:p>
    <w:p>
      <w:pPr>
        <w:spacing w:after="80"/>
      </w:pPr>
      <w:r>
        <w:t>三、让他把过程展示出来。 在周会上、群里、内部分享会上——让他展示"我用AI帮我做了这个，过程是这样的"。可见性是传染的前提。</w:t>
      </w:r>
    </w:p>
    <w:p>
      <w:pPr>
        <w:spacing w:after="80"/>
      </w:pPr>
      <w:r>
        <w:t>四、把有效做法固化成团队资产。 他摸索出来的Prompt模板、选的工具、踩过的坑——记下来，让下一个人不用踩同样的坑。</w:t>
      </w:r>
    </w:p>
    <w:p>
      <w:pPr>
        <w:spacing w:after="80"/>
      </w:pPr>
      <w:r>
        <w:t>五、用AI做出成果的人——让他被看见、被奖励。 哪怕只是一次公开表扬——信号非常明确——"这家公司奖励用AI的人"。</w:t>
      </w:r>
    </w:p>
    <w:p>
      <w:pPr>
        <w:spacing w:after="80"/>
      </w:pPr>
      <w:r>
        <w:t>五个动作。找一个火种→给一个问题→让他展示→固化方法→公开奖励。这个循环跑一圈——你公司就多一个火种。五个火种连起来——可以燎原。</w:t>
      </w:r>
    </w:p>
    <w:p>
      <w:pPr>
        <w:pStyle w:val="Title"/>
        <w:jc w:val="center"/>
      </w:pPr>
      <w:r>
        <w:t>M6 行动篇 | 30min</w:t>
      </w:r>
    </w:p>
    <w:p>
      <w:pPr>
        <w:pStyle w:val="Heading1"/>
      </w:pPr>
      <w:r>
        <w:t>【PPT 3-4/9】行动一——数据盘点</w:t>
      </w:r>
    </w:p>
    <w:p>
      <w:r>
        <w:rPr>
          <w:sz w:val="22"/>
        </w:rPr>
        <w:t>🎤 明天早上。叫三个人来办公室——IT负责人、销售总监、运营总监。就三个人。一个小时。</w:t>
      </w:r>
    </w:p>
    <w:p>
      <w:pPr>
        <w:spacing w:after="80"/>
      </w:pPr>
      <w:r>
        <w:t>问三个问题——</w:t>
      </w:r>
    </w:p>
    <w:p>
      <w:pPr>
        <w:spacing w:after="80"/>
      </w:pPr>
      <w:r>
        <w:t>我们公司有哪些系统？</w:t>
      </w:r>
    </w:p>
    <w:p>
      <w:pPr>
        <w:spacing w:after="80"/>
      </w:pPr>
      <w:r>
        <w:t>每个系统里存了什么数据？</w:t>
      </w:r>
    </w:p>
    <w:p>
      <w:pPr>
        <w:spacing w:after="80"/>
      </w:pPr>
      <w:r>
        <w:t>最近一次核对数据的准确性是什么时候？</w:t>
      </w:r>
    </w:p>
    <w:p>
      <w:pPr>
        <w:spacing w:after="80"/>
      </w:pPr>
      <w:r>
        <w:t>不需要完美的答案。你会发现——三个人给的答案不一样。这本身就是你最重要的诊断结果。</w:t>
      </w:r>
    </w:p>
    <w:p>
      <w:pPr>
        <w:spacing w:after="80"/>
      </w:pPr>
      <w:r>
        <w:t>数据盘点，不是让你建一个完美的数据底座。是搞清楚——我有什么、在哪、准不准。一张A4纸就够了。够用，是今天的关键词。</w:t>
      </w:r>
    </w:p>
    <w:p>
      <w:pPr>
        <w:pStyle w:val="Heading1"/>
      </w:pPr>
      <w:r>
        <w:t>【PPT 7-8/9】行动三——找一个AI翻译官+计划表</w:t>
      </w:r>
    </w:p>
    <w:p>
      <w:r>
        <w:rPr>
          <w:sz w:val="22"/>
        </w:rPr>
        <w:t>🎤 这个人不一定叫CTO。可能就在你公司里——业务部门里对技术有好奇心的人、IT部门里对业务有理解的人。找到他，告诉他——这是你新的职责。把业务部门的痛点，翻译成"AI能不能做、怎么做、找谁做"。</w:t>
      </w:r>
    </w:p>
    <w:p>
      <w:pPr>
        <w:pStyle w:val="Title"/>
        <w:jc w:val="center"/>
      </w:pPr>
      <w:r>
        <w:t>附录A：讲师备忘——7个核心案例速查</w:t>
      </w:r>
    </w:p>
    <w:p>
      <w:pPr>
        <w:pStyle w:val="Heading1"/>
      </w:pPr>
      <w:r>
        <w:t>1. 冰山松洋（B1路径·制造业）</w:t>
      </w:r>
    </w:p>
    <w:p>
      <w:pPr>
        <w:spacing w:after="80"/>
      </w:pPr>
      <w:r>
        <w:t>- 背景：中型商超冷链设备商，非标设计占比高</w:t>
      </w:r>
    </w:p>
    <w:p>
      <w:pPr>
        <w:spacing w:after="80"/>
      </w:pPr>
      <w:r>
        <w:t>- 痛点：每单从零设计、报价5天、人工核成本常漏项</w:t>
      </w:r>
    </w:p>
    <w:p>
      <w:pPr>
        <w:spacing w:after="80"/>
      </w:pPr>
      <w:r>
        <w:t>- 做法：7年17万组订单+BOM→RAG知识库→AI辅助设计</w:t>
      </w:r>
    </w:p>
    <w:p>
      <w:pPr>
        <w:spacing w:after="80"/>
      </w:pPr>
      <w:r>
        <w:t>- 效果：设计周期↓70%，报价5天→24h，人力↓14%，成本准确率→95%+，规避23%订单亏损</w:t>
      </w:r>
    </w:p>
    <w:p>
      <w:pPr>
        <w:spacing w:after="80"/>
      </w:pPr>
      <w:r>
        <w:t>- 适用：M1读写找调、M3-B1、M4-ROI（降本+避险）</w:t>
      </w:r>
    </w:p>
    <w:p>
      <w:pPr>
        <w:pStyle w:val="Heading1"/>
      </w:pPr>
      <w:r>
        <w:t>2. 某5-10亿民企（B2路径·制造业）</w:t>
      </w:r>
    </w:p>
    <w:p>
      <w:pPr>
        <w:spacing w:after="80"/>
      </w:pPr>
      <w:r>
        <w:t>- 背景：刚上ERP，有CTO，数据基础薄弱</w:t>
      </w:r>
    </w:p>
    <w:p>
      <w:pPr>
        <w:spacing w:after="80"/>
      </w:pPr>
      <w:r>
        <w:t>- 痛点：面临价格战，老板要见效快</w:t>
      </w:r>
    </w:p>
    <w:p>
      <w:pPr>
        <w:spacing w:after="80"/>
      </w:pPr>
      <w:r>
        <w:t>- 做法：Dify+DeepSeek，万元投入，90天四快赢（报价/排产/风控/编码）</w:t>
      </w:r>
    </w:p>
    <w:p>
      <w:pPr>
        <w:spacing w:after="80"/>
      </w:pPr>
      <w:r>
        <w:t>- 效果：换线15分钟→0-3分钟，报价秒级，汇率30分钟响应</w:t>
      </w:r>
    </w:p>
    <w:p>
      <w:pPr>
        <w:spacing w:after="80"/>
      </w:pPr>
      <w:r>
        <w:t>- 适用：M3-B2、M4-低成本快赢</w:t>
      </w:r>
    </w:p>
    <w:p>
      <w:pPr>
        <w:pStyle w:val="Heading1"/>
      </w:pPr>
      <w:r>
        <w:t>3. 上海联合轴承（B1路径·制造业）</w:t>
      </w:r>
    </w:p>
    <w:p>
      <w:pPr>
        <w:spacing w:after="80"/>
      </w:pPr>
      <w:r>
        <w:t>- 背景：轨道交通轴承，专精特新"小巨人"</w:t>
      </w:r>
    </w:p>
    <w:p>
      <w:pPr>
        <w:spacing w:after="80"/>
      </w:pPr>
      <w:r>
        <w:t>- 痛点：设备故障不可预测、非计划停机代价大</w:t>
      </w:r>
    </w:p>
    <w:p>
      <w:pPr>
        <w:spacing w:after="80"/>
      </w:pPr>
      <w:r>
        <w:t>- 做法：第一阶段不做AI——纯数据治理+有效性验证→200+设备联网→预测性维护</w:t>
      </w:r>
    </w:p>
    <w:p>
      <w:pPr>
        <w:spacing w:after="80"/>
      </w:pPr>
      <w:r>
        <w:t>- 效果：提前12-24h预警，交付周期-30%，非计划停机预计-30%</w:t>
      </w:r>
    </w:p>
    <w:p>
      <w:pPr>
        <w:spacing w:after="80"/>
      </w:pPr>
      <w:r>
        <w:t>- 适用：M3-B1（磨刀再砍柴的典范）</w:t>
      </w:r>
    </w:p>
    <w:p>
      <w:pPr>
        <w:pStyle w:val="Heading1"/>
      </w:pPr>
      <w:r>
        <w:t>4. 泛微（A类·组织变革）</w:t>
      </w:r>
    </w:p>
    <w:p>
      <w:pPr>
        <w:spacing w:after="80"/>
      </w:pPr>
      <w:r>
        <w:t>- 背景：数字化办公平台，85,000+客户</w:t>
      </w:r>
    </w:p>
    <w:p>
      <w:pPr>
        <w:spacing w:after="80"/>
      </w:pPr>
      <w:r>
        <w:t>- 关键动作：300+AI应用场景，招投标中心50-60人→1人，全国招聘专员岗位基本取消</w:t>
      </w:r>
    </w:p>
    <w:p>
      <w:pPr>
        <w:spacing w:after="80"/>
      </w:pPr>
      <w:r>
        <w:t>- 适用：M1读写找调（"问"案例）、M5组织篇</w:t>
      </w:r>
    </w:p>
    <w:p>
      <w:pPr>
        <w:pStyle w:val="Heading1"/>
      </w:pPr>
      <w:r>
        <w:t>5. Block（组织变革正面案例）</w:t>
      </w:r>
    </w:p>
    <w:p>
      <w:pPr>
        <w:spacing w:after="80"/>
      </w:pPr>
      <w:r>
        <w:t>- 背景：支付科技公司，原Square</w:t>
      </w:r>
    </w:p>
    <w:p>
      <w:pPr>
        <w:spacing w:after="80"/>
      </w:pPr>
      <w:r>
        <w:t>- 关键动作：业绩最强时裁40%（10000→6000），引入DRI制</w:t>
      </w:r>
    </w:p>
    <w:p>
      <w:pPr>
        <w:spacing w:after="80"/>
      </w:pPr>
      <w:r>
        <w:t>- 效果：股价涨24%，客户问题处理周期两周→当日</w:t>
      </w:r>
    </w:p>
    <w:p>
      <w:pPr>
        <w:spacing w:after="80"/>
      </w:pPr>
      <w:r>
        <w:t>- 适用：M5组织篇开场</w:t>
      </w:r>
    </w:p>
    <w:p>
      <w:pPr>
        <w:pStyle w:val="Heading1"/>
      </w:pPr>
      <w:r>
        <w:t>6. 钉钉ONE（组织变革反面案例）</w:t>
      </w:r>
    </w:p>
    <w:p>
      <w:pPr>
        <w:spacing w:after="80"/>
      </w:pPr>
      <w:r>
        <w:t>- 背景：钉钉CEO无招亲自挂帅的AI一号工程</w:t>
      </w:r>
    </w:p>
    <w:p>
      <w:pPr>
        <w:spacing w:after="80"/>
      </w:pPr>
      <w:r>
        <w:t>- 失败原因：目标过多、定位摇摆、把老板当用户、高压管理</w:t>
      </w:r>
    </w:p>
    <w:p>
      <w:pPr>
        <w:spacing w:after="80"/>
      </w:pPr>
      <w:r>
        <w:t>- 效果：DAU峰值300万→不到一年实质性死亡</w:t>
      </w:r>
    </w:p>
    <w:p>
      <w:pPr>
        <w:spacing w:after="80"/>
      </w:pPr>
      <w:r>
        <w:t>- 适用：M5组织篇开场（和Block并置）</w:t>
      </w:r>
    </w:p>
    <w:p>
      <w:pPr>
        <w:pStyle w:val="Heading1"/>
      </w:pPr>
      <w:r>
        <w:t>7. 美宜佳×华为（C类规模化·零售）</w:t>
      </w:r>
    </w:p>
    <w:p>
      <w:pPr>
        <w:spacing w:after="80"/>
      </w:pPr>
      <w:r>
        <w:t>- 背景：3.6万家门店</w:t>
      </w:r>
    </w:p>
    <w:p>
      <w:pPr>
        <w:spacing w:after="80"/>
      </w:pPr>
      <w:r>
        <w:t>- 做法：华为盘古大模型+数字人，智慧导购+数字员工+智能订购</w:t>
      </w:r>
    </w:p>
    <w:p>
      <w:pPr>
        <w:spacing w:after="80"/>
      </w:pPr>
      <w:r>
        <w:t>- 效果：单店人力成本↓约10%/月</w:t>
      </w:r>
    </w:p>
    <w:p>
      <w:pPr>
        <w:spacing w:after="80"/>
      </w:pPr>
      <w:r>
        <w:t>- 适用：M3-C类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