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6778" w14:textId="35F73687" w:rsidR="00B61488" w:rsidRDefault="46FA59F0" w:rsidP="39C6D2F2">
      <w:pPr>
        <w:spacing w:after="0"/>
        <w:jc w:val="center"/>
        <w:rPr>
          <w:rFonts w:ascii="system-ui" w:eastAsia="system-ui" w:hAnsi="system-ui" w:cs="system-ui"/>
          <w:b/>
          <w:bCs/>
          <w:sz w:val="28"/>
          <w:szCs w:val="28"/>
        </w:rPr>
      </w:pPr>
      <w:r w:rsidRPr="39C6D2F2">
        <w:rPr>
          <w:rFonts w:ascii="system-ui" w:eastAsia="system-ui" w:hAnsi="system-ui" w:cs="system-ui"/>
          <w:b/>
          <w:bCs/>
          <w:sz w:val="28"/>
          <w:szCs w:val="28"/>
        </w:rPr>
        <w:t>Frontend - Job Descriptions</w:t>
      </w:r>
    </w:p>
    <w:p w14:paraId="157F88C4" w14:textId="21A8C7F6" w:rsidR="00B61488" w:rsidRDefault="00B61488" w:rsidP="39C6D2F2">
      <w:pPr>
        <w:spacing w:after="0"/>
        <w:rPr>
          <w:rFonts w:ascii="system-ui" w:eastAsia="system-ui" w:hAnsi="system-ui" w:cs="system-ui"/>
          <w:sz w:val="21"/>
          <w:szCs w:val="21"/>
        </w:rPr>
      </w:pPr>
    </w:p>
    <w:p w14:paraId="6E70CEF2" w14:textId="6B995277" w:rsidR="00B61488" w:rsidRDefault="46FA59F0" w:rsidP="39C6D2F2">
      <w:pPr>
        <w:spacing w:after="0"/>
      </w:pPr>
      <w:r w:rsidRPr="39C6D2F2">
        <w:rPr>
          <w:rFonts w:ascii="system-ui" w:eastAsia="system-ui" w:hAnsi="system-ui" w:cs="system-ui"/>
          <w:sz w:val="21"/>
          <w:szCs w:val="21"/>
        </w:rPr>
        <w:t>About the job</w:t>
      </w:r>
    </w:p>
    <w:p w14:paraId="5EBA0D06" w14:textId="6E86C4B7" w:rsidR="00B61488" w:rsidRDefault="00B61488" w:rsidP="39C6D2F2">
      <w:pPr>
        <w:spacing w:after="0"/>
      </w:pPr>
    </w:p>
    <w:p w14:paraId="5D0EFC90" w14:textId="46B63F72" w:rsidR="00B61488" w:rsidRDefault="46FA59F0" w:rsidP="39C6D2F2">
      <w:pPr>
        <w:spacing w:after="0"/>
      </w:pPr>
      <w:r w:rsidRPr="39C6D2F2">
        <w:rPr>
          <w:rFonts w:ascii="system-ui" w:eastAsia="system-ui" w:hAnsi="system-ui" w:cs="system-ui"/>
          <w:sz w:val="21"/>
          <w:szCs w:val="21"/>
        </w:rPr>
        <w:t>HCL Vietnam Company Limited belongs to HCLTech which is a global technology company, home to 220,000+ people across 60 countries, delivering industry-leading capabilities centered around digital, engineering and cloud, powered by a broad portfolio of technology services and products. We work with clients across all major verticals, providing industry solutions for Financial Services, Manufacturing, Life Sciences and Healthcare, Technology and Services, Telecom and Media, Retail and CPG, and Public Services. Consolidated revenues as of 12 months ending Mar 31, 2025, totaled $13.8 billion.</w:t>
      </w:r>
    </w:p>
    <w:p w14:paraId="4A120B0E" w14:textId="12B6B9BE" w:rsidR="00B61488" w:rsidRDefault="00B61488" w:rsidP="39C6D2F2">
      <w:pPr>
        <w:spacing w:after="0"/>
        <w:rPr>
          <w:rFonts w:ascii="system-ui" w:eastAsia="system-ui" w:hAnsi="system-ui" w:cs="system-ui"/>
          <w:sz w:val="21"/>
          <w:szCs w:val="21"/>
        </w:rPr>
      </w:pPr>
    </w:p>
    <w:p w14:paraId="1D6A92A4" w14:textId="46D505D3" w:rsidR="00B61488" w:rsidRDefault="46FA59F0" w:rsidP="39C6D2F2">
      <w:pPr>
        <w:spacing w:after="0"/>
      </w:pPr>
      <w:r w:rsidRPr="39C6D2F2">
        <w:rPr>
          <w:rFonts w:ascii="system-ui" w:eastAsia="system-ui" w:hAnsi="system-ui" w:cs="system-ui"/>
          <w:sz w:val="21"/>
          <w:szCs w:val="21"/>
        </w:rPr>
        <w:t xml:space="preserve">Website: </w:t>
      </w:r>
      <w:hyperlink r:id="rId5">
        <w:r w:rsidRPr="39C6D2F2">
          <w:rPr>
            <w:rStyle w:val="Hyperlink"/>
            <w:rFonts w:ascii="system-ui" w:eastAsia="system-ui" w:hAnsi="system-ui" w:cs="system-ui"/>
            <w:sz w:val="21"/>
            <w:szCs w:val="21"/>
          </w:rPr>
          <w:t>https://www.hcltech.com/</w:t>
        </w:r>
      </w:hyperlink>
    </w:p>
    <w:p w14:paraId="1A8880BF" w14:textId="2EBE813F" w:rsidR="00B61488" w:rsidRDefault="00B61488" w:rsidP="39C6D2F2">
      <w:pPr>
        <w:spacing w:after="0"/>
        <w:rPr>
          <w:rFonts w:ascii="system-ui" w:eastAsia="system-ui" w:hAnsi="system-ui" w:cs="system-ui"/>
          <w:sz w:val="21"/>
          <w:szCs w:val="21"/>
        </w:rPr>
      </w:pPr>
    </w:p>
    <w:p w14:paraId="1252408C" w14:textId="43B4D8EA" w:rsidR="00B61488" w:rsidRDefault="46FA59F0" w:rsidP="39C6D2F2">
      <w:pPr>
        <w:spacing w:after="0"/>
        <w:rPr>
          <w:rFonts w:ascii="system-ui" w:eastAsia="system-ui" w:hAnsi="system-ui" w:cs="system-ui"/>
          <w:b/>
          <w:bCs/>
          <w:sz w:val="21"/>
          <w:szCs w:val="21"/>
          <w:lang w:val="vi"/>
        </w:rPr>
      </w:pPr>
      <w:r w:rsidRPr="39C6D2F2">
        <w:rPr>
          <w:rFonts w:ascii="system-ui" w:eastAsia="system-ui" w:hAnsi="system-ui" w:cs="system-ui"/>
          <w:b/>
          <w:bCs/>
          <w:sz w:val="21"/>
          <w:szCs w:val="21"/>
          <w:lang w:val="vi"/>
        </w:rPr>
        <w:t>What will your day look like?</w:t>
      </w:r>
    </w:p>
    <w:p w14:paraId="26071C2B" w14:textId="43418280"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 </w:t>
      </w:r>
    </w:p>
    <w:p w14:paraId="6B261278" w14:textId="520050ED"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As a </w:t>
      </w:r>
      <w:r w:rsidR="00C72D08">
        <w:rPr>
          <w:rFonts w:ascii="system-ui" w:eastAsia="system-ui" w:hAnsi="system-ui" w:cs="system-ui"/>
          <w:sz w:val="21"/>
          <w:szCs w:val="21"/>
        </w:rPr>
        <w:t>Engineer</w:t>
      </w:r>
      <w:r w:rsidRPr="39C6D2F2">
        <w:rPr>
          <w:rFonts w:ascii="system-ui" w:eastAsia="system-ui" w:hAnsi="system-ui" w:cs="system-ui"/>
          <w:sz w:val="21"/>
          <w:szCs w:val="21"/>
          <w:lang w:val="vi"/>
        </w:rPr>
        <w:t xml:space="preserve"> working within Web Experience Engineering, based in Vietnam, you will play a pivotal role in a colocated team spanning Australia and Vietnam. You will report to an Engineering Manager based in Australia and be responsible for both technical leadership and the wellbeing of engineers in Vietnam.</w:t>
      </w:r>
    </w:p>
    <w:p w14:paraId="0A08C0B8" w14:textId="341EB9BF"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 </w:t>
      </w:r>
    </w:p>
    <w:p w14:paraId="1EF6905B" w14:textId="3B0820FC"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This role is for a </w:t>
      </w:r>
      <w:r w:rsidR="00010F59">
        <w:rPr>
          <w:rFonts w:ascii="system-ui" w:eastAsia="system-ui" w:hAnsi="system-ui" w:cs="system-ui"/>
          <w:sz w:val="21"/>
          <w:szCs w:val="21"/>
        </w:rPr>
        <w:t xml:space="preserve"> Engineer </w:t>
      </w:r>
      <w:r w:rsidRPr="39C6D2F2">
        <w:rPr>
          <w:rFonts w:ascii="system-ui" w:eastAsia="system-ui" w:hAnsi="system-ui" w:cs="system-ui"/>
          <w:sz w:val="21"/>
          <w:szCs w:val="21"/>
          <w:lang w:val="vi"/>
        </w:rPr>
        <w:t>who can support their immediate team and also provide guidance and support to other Vietnam-based engineers who may belong to different teams across the organization.</w:t>
      </w:r>
    </w:p>
    <w:p w14:paraId="6D02E2E1" w14:textId="11C19B86" w:rsidR="00B61488" w:rsidRDefault="00B61488" w:rsidP="39C6D2F2">
      <w:pPr>
        <w:spacing w:after="0"/>
        <w:rPr>
          <w:rFonts w:ascii="system-ui" w:eastAsia="system-ui" w:hAnsi="system-ui" w:cs="system-ui"/>
          <w:sz w:val="21"/>
          <w:szCs w:val="21"/>
          <w:lang w:val="vi"/>
        </w:rPr>
      </w:pPr>
    </w:p>
    <w:p w14:paraId="49D22189" w14:textId="7459C42F"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As a </w:t>
      </w:r>
      <w:r w:rsidR="00C3704F">
        <w:rPr>
          <w:rFonts w:ascii="system-ui" w:eastAsia="system-ui" w:hAnsi="system-ui" w:cs="system-ui"/>
          <w:sz w:val="21"/>
          <w:szCs w:val="21"/>
        </w:rPr>
        <w:t>Engineer</w:t>
      </w:r>
      <w:r w:rsidRPr="39C6D2F2">
        <w:rPr>
          <w:rFonts w:ascii="system-ui" w:eastAsia="system-ui" w:hAnsi="system-ui" w:cs="system-ui"/>
          <w:sz w:val="21"/>
          <w:szCs w:val="21"/>
          <w:lang w:val="vi"/>
        </w:rPr>
        <w:t>, you’ll create a lasting impact by</w:t>
      </w:r>
    </w:p>
    <w:p w14:paraId="5DDACFA1" w14:textId="457C35D8"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Collaborating closely with engineers, architects, and UX designers across geographies to shape the future of our product suite.</w:t>
      </w:r>
    </w:p>
    <w:p w14:paraId="51D8DC58" w14:textId="6FA48732"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Supporting and mentoring engineers in Vietnam, fostering their growth and wellbeing.</w:t>
      </w:r>
    </w:p>
    <w:p w14:paraId="2BBCF1B6" w14:textId="696EEF94"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Facilitating communication and collaboration between Vietnam-based engineers and the broader engineering organization.</w:t>
      </w:r>
    </w:p>
    <w:p w14:paraId="06F2CE44" w14:textId="1497A2B7"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Championing best practices in technology, security, scalability, and ways of working.</w:t>
      </w:r>
    </w:p>
    <w:p w14:paraId="251EDBCC" w14:textId="4997321D"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Owning tech initiatives, from inception to delivery.</w:t>
      </w:r>
    </w:p>
    <w:p w14:paraId="167C066B" w14:textId="5EC113C5"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Organizing and prioritizing work effectively, enabling rapid decision-making and efficient product delivery.</w:t>
      </w:r>
    </w:p>
    <w:p w14:paraId="503F1EC4" w14:textId="49EE6144" w:rsidR="00B61488" w:rsidRDefault="46FA59F0" w:rsidP="39C6D2F2">
      <w:pPr>
        <w:pStyle w:val="ListParagraph"/>
        <w:numPr>
          <w:ilvl w:val="0"/>
          <w:numId w:val="3"/>
        </w:numPr>
        <w:spacing w:after="0"/>
        <w:rPr>
          <w:rFonts w:ascii="system-ui" w:eastAsia="system-ui" w:hAnsi="system-ui" w:cs="system-ui"/>
          <w:lang w:val="vi"/>
        </w:rPr>
      </w:pPr>
      <w:r w:rsidRPr="39C6D2F2">
        <w:rPr>
          <w:rFonts w:ascii="system-ui" w:eastAsia="system-ui" w:hAnsi="system-ui" w:cs="system-ui"/>
          <w:sz w:val="21"/>
          <w:szCs w:val="21"/>
          <w:lang w:val="vi"/>
        </w:rPr>
        <w:t>Communicating clearly and effectively with stakeholders across locations.</w:t>
      </w:r>
    </w:p>
    <w:p w14:paraId="0452B368" w14:textId="2DC615C8" w:rsidR="00B61488" w:rsidRDefault="46FA59F0" w:rsidP="39C6D2F2">
      <w:pPr>
        <w:spacing w:after="0"/>
        <w:rPr>
          <w:rFonts w:ascii="system-ui" w:eastAsia="system-ui" w:hAnsi="system-ui" w:cs="system-ui"/>
          <w:sz w:val="21"/>
          <w:szCs w:val="21"/>
          <w:lang w:val="vi"/>
        </w:rPr>
      </w:pPr>
      <w:r w:rsidRPr="39C6D2F2">
        <w:rPr>
          <w:rFonts w:ascii="system-ui" w:eastAsia="system-ui" w:hAnsi="system-ui" w:cs="system-ui"/>
          <w:sz w:val="21"/>
          <w:szCs w:val="21"/>
          <w:lang w:val="vi"/>
        </w:rPr>
        <w:t xml:space="preserve"> </w:t>
      </w:r>
    </w:p>
    <w:p w14:paraId="10C880B8" w14:textId="0597AE89" w:rsidR="00B61488" w:rsidRDefault="46FA59F0" w:rsidP="39C6D2F2">
      <w:pPr>
        <w:spacing w:after="0"/>
        <w:rPr>
          <w:rFonts w:ascii="system-ui" w:eastAsia="system-ui" w:hAnsi="system-ui" w:cs="system-ui"/>
          <w:b/>
          <w:bCs/>
          <w:sz w:val="21"/>
          <w:szCs w:val="21"/>
          <w:lang w:val="vi"/>
        </w:rPr>
      </w:pPr>
      <w:r w:rsidRPr="39C6D2F2">
        <w:rPr>
          <w:rFonts w:ascii="system-ui" w:eastAsia="system-ui" w:hAnsi="system-ui" w:cs="system-ui"/>
          <w:b/>
          <w:bCs/>
          <w:sz w:val="21"/>
          <w:szCs w:val="21"/>
          <w:lang w:val="vi"/>
        </w:rPr>
        <w:t>What You’ll Ideally Bring With You</w:t>
      </w:r>
    </w:p>
    <w:p w14:paraId="52CB89C7" w14:textId="226F5514" w:rsidR="00B61488" w:rsidRDefault="46FA59F0" w:rsidP="39C6D2F2">
      <w:pPr>
        <w:pStyle w:val="ListParagraph"/>
        <w:numPr>
          <w:ilvl w:val="0"/>
          <w:numId w:val="2"/>
        </w:numPr>
        <w:spacing w:after="0"/>
        <w:rPr>
          <w:rFonts w:ascii="system-ui" w:eastAsia="system-ui" w:hAnsi="system-ui" w:cs="system-ui"/>
        </w:rPr>
      </w:pPr>
      <w:r w:rsidRPr="39C6D2F2">
        <w:rPr>
          <w:rFonts w:ascii="system-ui" w:eastAsia="system-ui" w:hAnsi="system-ui" w:cs="system-ui"/>
          <w:sz w:val="21"/>
          <w:szCs w:val="21"/>
        </w:rPr>
        <w:t>Proven experience and interest working with React/Next.js, or similar JavaScript framework. We use Next.js 14 with Nx and gRPC.</w:t>
      </w:r>
    </w:p>
    <w:p w14:paraId="1B0578E9" w14:textId="2DC3CE64"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Strong understanding of software engineering principles, including testing and automation.</w:t>
      </w:r>
    </w:p>
    <w:p w14:paraId="300BE04B" w14:textId="2DBF35C5"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A good understanding of WCAG Accessibility 2.0, Level AA or higher.</w:t>
      </w:r>
    </w:p>
    <w:p w14:paraId="7E155889" w14:textId="6DB9C2C8"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Experience with continuous integration, continuous delivery, and continuous deployment.</w:t>
      </w:r>
    </w:p>
    <w:p w14:paraId="307A0D1D" w14:textId="519B2D99"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Experience working in an agile team environment and using relevant tools.</w:t>
      </w:r>
    </w:p>
    <w:p w14:paraId="3D07640A" w14:textId="1B7D29ED"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Experience leading and mentoring engineers, both locally and remotely.</w:t>
      </w:r>
    </w:p>
    <w:p w14:paraId="53C57B0C" w14:textId="15ECFBC6"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lastRenderedPageBreak/>
        <w:t>Ability to support individuals on a day-to-day basis and foster a positive team culture.</w:t>
      </w:r>
    </w:p>
    <w:p w14:paraId="00E49044" w14:textId="28009F96" w:rsidR="00B61488" w:rsidRDefault="46FA59F0" w:rsidP="39C6D2F2">
      <w:pPr>
        <w:pStyle w:val="ListParagraph"/>
        <w:numPr>
          <w:ilvl w:val="0"/>
          <w:numId w:val="2"/>
        </w:numPr>
        <w:spacing w:after="0"/>
        <w:rPr>
          <w:rFonts w:ascii="system-ui" w:eastAsia="system-ui" w:hAnsi="system-ui" w:cs="system-ui"/>
          <w:lang w:val="vi"/>
        </w:rPr>
      </w:pPr>
      <w:r w:rsidRPr="39C6D2F2">
        <w:rPr>
          <w:rFonts w:ascii="system-ui" w:eastAsia="system-ui" w:hAnsi="system-ui" w:cs="system-ui"/>
          <w:sz w:val="21"/>
          <w:szCs w:val="21"/>
          <w:lang w:val="vi"/>
        </w:rPr>
        <w:t>An eye for product and design excellence.</w:t>
      </w:r>
    </w:p>
    <w:p w14:paraId="700C6C7F" w14:textId="0F5E8B78" w:rsidR="00B61488" w:rsidRDefault="00B61488" w:rsidP="39C6D2F2">
      <w:pPr>
        <w:spacing w:after="0"/>
        <w:rPr>
          <w:rFonts w:ascii="system-ui" w:eastAsia="system-ui" w:hAnsi="system-ui" w:cs="system-ui"/>
          <w:b/>
          <w:bCs/>
          <w:sz w:val="21"/>
          <w:szCs w:val="21"/>
          <w:lang w:val="vi"/>
        </w:rPr>
      </w:pPr>
    </w:p>
    <w:p w14:paraId="7F3B7D1F" w14:textId="43629853" w:rsidR="00B61488" w:rsidRDefault="513DBAD2" w:rsidP="39C6D2F2">
      <w:pPr>
        <w:spacing w:after="0"/>
        <w:rPr>
          <w:rFonts w:ascii="system-ui" w:eastAsia="system-ui" w:hAnsi="system-ui" w:cs="system-ui"/>
          <w:b/>
          <w:bCs/>
          <w:sz w:val="21"/>
          <w:szCs w:val="21"/>
          <w:lang w:val="vi"/>
        </w:rPr>
      </w:pPr>
      <w:r w:rsidRPr="39C6D2F2">
        <w:rPr>
          <w:rFonts w:ascii="system-ui" w:eastAsia="system-ui" w:hAnsi="system-ui" w:cs="system-ui"/>
          <w:b/>
          <w:bCs/>
          <w:sz w:val="21"/>
          <w:szCs w:val="21"/>
          <w:lang w:val="vi"/>
        </w:rPr>
        <w:t>WHY YOU SHOULD JOIN US:</w:t>
      </w:r>
    </w:p>
    <w:p w14:paraId="343D10AD" w14:textId="42D3FFB1"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Very challenging project with ANZ Bank where latest technology are applied and talented engineers are gathered</w:t>
      </w:r>
    </w:p>
    <w:p w14:paraId="3B6E575D" w14:textId="3DDC38C7"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Attractive package including base salary + 13th month salary</w:t>
      </w:r>
    </w:p>
    <w:p w14:paraId="6699FD13" w14:textId="144463E2"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Insurance based on full base salary and Medical Benefit (Bao Viet Insurance Package) for Employee and Family</w:t>
      </w:r>
    </w:p>
    <w:p w14:paraId="4068748E" w14:textId="66CD9733"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100% of full salary and benefits as an official employee from the 1st day of working</w:t>
      </w:r>
    </w:p>
    <w:p w14:paraId="17FA7C0E" w14:textId="190A4A5A"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100% salary during probation time</w:t>
      </w:r>
    </w:p>
    <w:p w14:paraId="41F625B8" w14:textId="72E1D489"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Working in a fast paced, flexible, and multinational working environment with opportunity to travel onsite (in 60 countries)</w:t>
      </w:r>
    </w:p>
    <w:p w14:paraId="4C2ADA42" w14:textId="23753087"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Internal Training (Technical &amp; Functional &amp; English)</w:t>
      </w:r>
    </w:p>
    <w:p w14:paraId="6B65D4A5" w14:textId="247C0EF9"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Working with outstanding colleagues coming from top universities and top companies in Vietnam and foreign countries</w:t>
      </w:r>
    </w:p>
    <w:p w14:paraId="5B2C34FF" w14:textId="640336FB"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18 paid leaves per year</w:t>
      </w:r>
    </w:p>
    <w:p w14:paraId="5CBB4556" w14:textId="53E9EBF9" w:rsidR="00B61488" w:rsidRDefault="513DBAD2" w:rsidP="39C6D2F2">
      <w:pPr>
        <w:numPr>
          <w:ilvl w:val="0"/>
          <w:numId w:val="1"/>
        </w:numPr>
        <w:spacing w:after="0"/>
        <w:rPr>
          <w:rFonts w:ascii="system-ui" w:eastAsia="system-ui" w:hAnsi="system-ui" w:cs="system-ui"/>
          <w:sz w:val="21"/>
          <w:szCs w:val="21"/>
          <w:lang w:val="vi"/>
        </w:rPr>
      </w:pPr>
      <w:r w:rsidRPr="39C6D2F2">
        <w:rPr>
          <w:rFonts w:ascii="system-ui" w:eastAsia="system-ui" w:hAnsi="system-ui" w:cs="system-ui"/>
          <w:sz w:val="21"/>
          <w:szCs w:val="21"/>
          <w:lang w:val="vi"/>
        </w:rPr>
        <w:t>Hybrid working mode</w:t>
      </w:r>
    </w:p>
    <w:p w14:paraId="731EB712" w14:textId="783FD5BC" w:rsidR="00B61488" w:rsidRDefault="00B61488" w:rsidP="39C6D2F2">
      <w:pPr>
        <w:spacing w:after="0"/>
        <w:rPr>
          <w:rFonts w:ascii="system-ui" w:eastAsia="system-ui" w:hAnsi="system-ui" w:cs="system-ui"/>
          <w:sz w:val="21"/>
          <w:szCs w:val="21"/>
          <w:lang w:val="vi"/>
        </w:rPr>
      </w:pPr>
    </w:p>
    <w:p w14:paraId="6D9613B5" w14:textId="584884A1" w:rsidR="00B61488" w:rsidRDefault="513DBAD2" w:rsidP="39C6D2F2">
      <w:pPr>
        <w:spacing w:after="0"/>
      </w:pPr>
      <w:r w:rsidRPr="39C6D2F2">
        <w:rPr>
          <w:rFonts w:ascii="system-ui" w:eastAsia="system-ui" w:hAnsi="system-ui" w:cs="system-ui"/>
          <w:b/>
          <w:bCs/>
          <w:sz w:val="21"/>
          <w:szCs w:val="21"/>
          <w:lang w:val="vi"/>
        </w:rPr>
        <w:t>Contact:</w:t>
      </w:r>
    </w:p>
    <w:p w14:paraId="7808EB8F" w14:textId="4CECCF91" w:rsidR="00B61488" w:rsidRDefault="513DBAD2" w:rsidP="39C6D2F2">
      <w:pPr>
        <w:spacing w:after="0"/>
      </w:pPr>
      <w:r w:rsidRPr="39C6D2F2">
        <w:rPr>
          <w:rFonts w:ascii="system-ui" w:eastAsia="system-ui" w:hAnsi="system-ui" w:cs="system-ui"/>
          <w:sz w:val="21"/>
          <w:szCs w:val="21"/>
          <w:lang w:val="vi"/>
        </w:rPr>
        <w:t xml:space="preserve">Email: </w:t>
      </w:r>
      <w:hyperlink r:id="rId6" w:history="1">
        <w:r w:rsidR="00812468" w:rsidRPr="003327C2">
          <w:rPr>
            <w:rStyle w:val="Hyperlink"/>
            <w:rFonts w:ascii="system-ui" w:eastAsia="system-ui" w:hAnsi="system-ui" w:cs="system-ui"/>
            <w:sz w:val="21"/>
            <w:szCs w:val="21"/>
          </w:rPr>
          <w:t>nghia.tran</w:t>
        </w:r>
        <w:r w:rsidR="00812468" w:rsidRPr="003327C2">
          <w:rPr>
            <w:rStyle w:val="Hyperlink"/>
            <w:rFonts w:ascii="system-ui" w:eastAsia="system-ui" w:hAnsi="system-ui" w:cs="system-ui"/>
            <w:sz w:val="21"/>
            <w:szCs w:val="21"/>
            <w:lang w:val="vi"/>
          </w:rPr>
          <w:t>@hcltech.com</w:t>
        </w:r>
      </w:hyperlink>
    </w:p>
    <w:p w14:paraId="47B07723" w14:textId="450F997B" w:rsidR="00B61488" w:rsidRPr="00812468" w:rsidRDefault="513DBAD2" w:rsidP="39C6D2F2">
      <w:pPr>
        <w:spacing w:after="0"/>
      </w:pPr>
      <w:r w:rsidRPr="39C6D2F2">
        <w:rPr>
          <w:rFonts w:ascii="system-ui" w:eastAsia="system-ui" w:hAnsi="system-ui" w:cs="system-ui"/>
          <w:sz w:val="21"/>
          <w:szCs w:val="21"/>
          <w:lang w:val="vi"/>
        </w:rPr>
        <w:t>Phone/Zalo: +84</w:t>
      </w:r>
      <w:r w:rsidR="00812468">
        <w:rPr>
          <w:rFonts w:ascii="system-ui" w:eastAsia="system-ui" w:hAnsi="system-ui" w:cs="system-ui"/>
          <w:sz w:val="21"/>
          <w:szCs w:val="21"/>
        </w:rPr>
        <w:t>396 898 444</w:t>
      </w:r>
    </w:p>
    <w:p w14:paraId="480A43AA" w14:textId="75B12E94" w:rsidR="00B61488" w:rsidRDefault="00B61488" w:rsidP="39C6D2F2">
      <w:pPr>
        <w:spacing w:after="0"/>
        <w:rPr>
          <w:rFonts w:ascii="system-ui" w:eastAsia="system-ui" w:hAnsi="system-ui" w:cs="system-ui"/>
          <w:sz w:val="21"/>
          <w:szCs w:val="21"/>
          <w:lang w:val="vi"/>
        </w:rPr>
      </w:pPr>
    </w:p>
    <w:p w14:paraId="0BBB6E9D" w14:textId="3FBD9B7B" w:rsidR="00B61488" w:rsidRDefault="00B61488" w:rsidP="39C6D2F2">
      <w:pPr>
        <w:spacing w:after="0"/>
        <w:rPr>
          <w:rFonts w:ascii="system-ui" w:eastAsia="system-ui" w:hAnsi="system-ui" w:cs="system-ui"/>
          <w:sz w:val="21"/>
          <w:szCs w:val="21"/>
          <w:lang w:val="vi"/>
        </w:rPr>
      </w:pPr>
    </w:p>
    <w:p w14:paraId="64512E56" w14:textId="3E4031AB" w:rsidR="00B61488" w:rsidRDefault="00B61488" w:rsidP="39C6D2F2">
      <w:pPr>
        <w:spacing w:after="0"/>
        <w:rPr>
          <w:rFonts w:ascii="system-ui" w:eastAsia="system-ui" w:hAnsi="system-ui" w:cs="system-ui"/>
          <w:sz w:val="21"/>
          <w:szCs w:val="21"/>
        </w:rPr>
      </w:pPr>
    </w:p>
    <w:p w14:paraId="731149B5" w14:textId="4B71FBFE" w:rsidR="00B61488" w:rsidRDefault="00B61488" w:rsidP="39C6D2F2">
      <w:pPr>
        <w:spacing w:after="0"/>
      </w:pPr>
    </w:p>
    <w:p w14:paraId="6065A0A4" w14:textId="6D4E7E7F" w:rsidR="00B61488" w:rsidRDefault="00B61488" w:rsidP="39C6D2F2">
      <w:pPr>
        <w:spacing w:after="0"/>
      </w:pPr>
    </w:p>
    <w:p w14:paraId="2C078E63" w14:textId="2A99C34A" w:rsidR="00B61488" w:rsidRDefault="00B61488"/>
    <w:sectPr w:rsidR="00B614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0C6A3"/>
    <w:multiLevelType w:val="hybridMultilevel"/>
    <w:tmpl w:val="BD4CBC50"/>
    <w:lvl w:ilvl="0" w:tplc="E7008D42">
      <w:start w:val="1"/>
      <w:numFmt w:val="bullet"/>
      <w:lvlText w:val=""/>
      <w:lvlJc w:val="left"/>
      <w:pPr>
        <w:ind w:left="720" w:hanging="360"/>
      </w:pPr>
      <w:rPr>
        <w:rFonts w:ascii="Symbol" w:hAnsi="Symbol" w:hint="default"/>
      </w:rPr>
    </w:lvl>
    <w:lvl w:ilvl="1" w:tplc="945C33F0">
      <w:start w:val="1"/>
      <w:numFmt w:val="bullet"/>
      <w:lvlText w:val="o"/>
      <w:lvlJc w:val="left"/>
      <w:pPr>
        <w:ind w:left="1440" w:hanging="360"/>
      </w:pPr>
      <w:rPr>
        <w:rFonts w:ascii="Courier New" w:hAnsi="Courier New" w:hint="default"/>
      </w:rPr>
    </w:lvl>
    <w:lvl w:ilvl="2" w:tplc="0DD4D108">
      <w:start w:val="1"/>
      <w:numFmt w:val="bullet"/>
      <w:lvlText w:val=""/>
      <w:lvlJc w:val="left"/>
      <w:pPr>
        <w:ind w:left="2160" w:hanging="360"/>
      </w:pPr>
      <w:rPr>
        <w:rFonts w:ascii="Wingdings" w:hAnsi="Wingdings" w:hint="default"/>
      </w:rPr>
    </w:lvl>
    <w:lvl w:ilvl="3" w:tplc="CF380ED8">
      <w:start w:val="1"/>
      <w:numFmt w:val="bullet"/>
      <w:lvlText w:val=""/>
      <w:lvlJc w:val="left"/>
      <w:pPr>
        <w:ind w:left="2880" w:hanging="360"/>
      </w:pPr>
      <w:rPr>
        <w:rFonts w:ascii="Symbol" w:hAnsi="Symbol" w:hint="default"/>
      </w:rPr>
    </w:lvl>
    <w:lvl w:ilvl="4" w:tplc="C3728BB8">
      <w:start w:val="1"/>
      <w:numFmt w:val="bullet"/>
      <w:lvlText w:val="o"/>
      <w:lvlJc w:val="left"/>
      <w:pPr>
        <w:ind w:left="3600" w:hanging="360"/>
      </w:pPr>
      <w:rPr>
        <w:rFonts w:ascii="Courier New" w:hAnsi="Courier New" w:hint="default"/>
      </w:rPr>
    </w:lvl>
    <w:lvl w:ilvl="5" w:tplc="B56C87EE">
      <w:start w:val="1"/>
      <w:numFmt w:val="bullet"/>
      <w:lvlText w:val=""/>
      <w:lvlJc w:val="left"/>
      <w:pPr>
        <w:ind w:left="4320" w:hanging="360"/>
      </w:pPr>
      <w:rPr>
        <w:rFonts w:ascii="Wingdings" w:hAnsi="Wingdings" w:hint="default"/>
      </w:rPr>
    </w:lvl>
    <w:lvl w:ilvl="6" w:tplc="15606CE4">
      <w:start w:val="1"/>
      <w:numFmt w:val="bullet"/>
      <w:lvlText w:val=""/>
      <w:lvlJc w:val="left"/>
      <w:pPr>
        <w:ind w:left="5040" w:hanging="360"/>
      </w:pPr>
      <w:rPr>
        <w:rFonts w:ascii="Symbol" w:hAnsi="Symbol" w:hint="default"/>
      </w:rPr>
    </w:lvl>
    <w:lvl w:ilvl="7" w:tplc="F8428824">
      <w:start w:val="1"/>
      <w:numFmt w:val="bullet"/>
      <w:lvlText w:val="o"/>
      <w:lvlJc w:val="left"/>
      <w:pPr>
        <w:ind w:left="5760" w:hanging="360"/>
      </w:pPr>
      <w:rPr>
        <w:rFonts w:ascii="Courier New" w:hAnsi="Courier New" w:hint="default"/>
      </w:rPr>
    </w:lvl>
    <w:lvl w:ilvl="8" w:tplc="3FE8F500">
      <w:start w:val="1"/>
      <w:numFmt w:val="bullet"/>
      <w:lvlText w:val=""/>
      <w:lvlJc w:val="left"/>
      <w:pPr>
        <w:ind w:left="6480" w:hanging="360"/>
      </w:pPr>
      <w:rPr>
        <w:rFonts w:ascii="Wingdings" w:hAnsi="Wingdings" w:hint="default"/>
      </w:rPr>
    </w:lvl>
  </w:abstractNum>
  <w:abstractNum w:abstractNumId="1" w15:restartNumberingAfterBreak="0">
    <w:nsid w:val="578157F6"/>
    <w:multiLevelType w:val="hybridMultilevel"/>
    <w:tmpl w:val="E1007EB0"/>
    <w:lvl w:ilvl="0" w:tplc="898EAAB8">
      <w:start w:val="1"/>
      <w:numFmt w:val="bullet"/>
      <w:lvlText w:val=""/>
      <w:lvlJc w:val="left"/>
      <w:pPr>
        <w:ind w:left="720" w:hanging="360"/>
      </w:pPr>
      <w:rPr>
        <w:rFonts w:ascii="Symbol" w:hAnsi="Symbol" w:hint="default"/>
      </w:rPr>
    </w:lvl>
    <w:lvl w:ilvl="1" w:tplc="0786DC0C">
      <w:start w:val="1"/>
      <w:numFmt w:val="bullet"/>
      <w:lvlText w:val="o"/>
      <w:lvlJc w:val="left"/>
      <w:pPr>
        <w:ind w:left="1440" w:hanging="360"/>
      </w:pPr>
      <w:rPr>
        <w:rFonts w:ascii="Courier New" w:hAnsi="Courier New" w:hint="default"/>
      </w:rPr>
    </w:lvl>
    <w:lvl w:ilvl="2" w:tplc="6192AC5E">
      <w:start w:val="1"/>
      <w:numFmt w:val="bullet"/>
      <w:lvlText w:val=""/>
      <w:lvlJc w:val="left"/>
      <w:pPr>
        <w:ind w:left="2160" w:hanging="360"/>
      </w:pPr>
      <w:rPr>
        <w:rFonts w:ascii="Wingdings" w:hAnsi="Wingdings" w:hint="default"/>
      </w:rPr>
    </w:lvl>
    <w:lvl w:ilvl="3" w:tplc="2D021014">
      <w:start w:val="1"/>
      <w:numFmt w:val="bullet"/>
      <w:lvlText w:val=""/>
      <w:lvlJc w:val="left"/>
      <w:pPr>
        <w:ind w:left="2880" w:hanging="360"/>
      </w:pPr>
      <w:rPr>
        <w:rFonts w:ascii="Symbol" w:hAnsi="Symbol" w:hint="default"/>
      </w:rPr>
    </w:lvl>
    <w:lvl w:ilvl="4" w:tplc="4A7A7B62">
      <w:start w:val="1"/>
      <w:numFmt w:val="bullet"/>
      <w:lvlText w:val="o"/>
      <w:lvlJc w:val="left"/>
      <w:pPr>
        <w:ind w:left="3600" w:hanging="360"/>
      </w:pPr>
      <w:rPr>
        <w:rFonts w:ascii="Courier New" w:hAnsi="Courier New" w:hint="default"/>
      </w:rPr>
    </w:lvl>
    <w:lvl w:ilvl="5" w:tplc="F2CE789C">
      <w:start w:val="1"/>
      <w:numFmt w:val="bullet"/>
      <w:lvlText w:val=""/>
      <w:lvlJc w:val="left"/>
      <w:pPr>
        <w:ind w:left="4320" w:hanging="360"/>
      </w:pPr>
      <w:rPr>
        <w:rFonts w:ascii="Wingdings" w:hAnsi="Wingdings" w:hint="default"/>
      </w:rPr>
    </w:lvl>
    <w:lvl w:ilvl="6" w:tplc="99303B4E">
      <w:start w:val="1"/>
      <w:numFmt w:val="bullet"/>
      <w:lvlText w:val=""/>
      <w:lvlJc w:val="left"/>
      <w:pPr>
        <w:ind w:left="5040" w:hanging="360"/>
      </w:pPr>
      <w:rPr>
        <w:rFonts w:ascii="Symbol" w:hAnsi="Symbol" w:hint="default"/>
      </w:rPr>
    </w:lvl>
    <w:lvl w:ilvl="7" w:tplc="AF167AB8">
      <w:start w:val="1"/>
      <w:numFmt w:val="bullet"/>
      <w:lvlText w:val="o"/>
      <w:lvlJc w:val="left"/>
      <w:pPr>
        <w:ind w:left="5760" w:hanging="360"/>
      </w:pPr>
      <w:rPr>
        <w:rFonts w:ascii="Courier New" w:hAnsi="Courier New" w:hint="default"/>
      </w:rPr>
    </w:lvl>
    <w:lvl w:ilvl="8" w:tplc="69FEC864">
      <w:start w:val="1"/>
      <w:numFmt w:val="bullet"/>
      <w:lvlText w:val=""/>
      <w:lvlJc w:val="left"/>
      <w:pPr>
        <w:ind w:left="6480" w:hanging="360"/>
      </w:pPr>
      <w:rPr>
        <w:rFonts w:ascii="Wingdings" w:hAnsi="Wingdings" w:hint="default"/>
      </w:rPr>
    </w:lvl>
  </w:abstractNum>
  <w:abstractNum w:abstractNumId="2" w15:restartNumberingAfterBreak="0">
    <w:nsid w:val="7D8B344D"/>
    <w:multiLevelType w:val="hybridMultilevel"/>
    <w:tmpl w:val="E6C803B4"/>
    <w:lvl w:ilvl="0" w:tplc="6C1A7E2E">
      <w:start w:val="1"/>
      <w:numFmt w:val="bullet"/>
      <w:lvlText w:val=""/>
      <w:lvlJc w:val="left"/>
      <w:pPr>
        <w:ind w:left="720" w:hanging="360"/>
      </w:pPr>
      <w:rPr>
        <w:rFonts w:ascii="Symbol" w:hAnsi="Symbol" w:hint="default"/>
      </w:rPr>
    </w:lvl>
    <w:lvl w:ilvl="1" w:tplc="1E5C2A48">
      <w:start w:val="1"/>
      <w:numFmt w:val="bullet"/>
      <w:lvlText w:val="o"/>
      <w:lvlJc w:val="left"/>
      <w:pPr>
        <w:ind w:left="1440" w:hanging="360"/>
      </w:pPr>
      <w:rPr>
        <w:rFonts w:ascii="Courier New" w:hAnsi="Courier New" w:hint="default"/>
      </w:rPr>
    </w:lvl>
    <w:lvl w:ilvl="2" w:tplc="92CE5D8A">
      <w:start w:val="1"/>
      <w:numFmt w:val="bullet"/>
      <w:lvlText w:val=""/>
      <w:lvlJc w:val="left"/>
      <w:pPr>
        <w:ind w:left="2160" w:hanging="360"/>
      </w:pPr>
      <w:rPr>
        <w:rFonts w:ascii="Wingdings" w:hAnsi="Wingdings" w:hint="default"/>
      </w:rPr>
    </w:lvl>
    <w:lvl w:ilvl="3" w:tplc="1256B1C4">
      <w:start w:val="1"/>
      <w:numFmt w:val="bullet"/>
      <w:lvlText w:val=""/>
      <w:lvlJc w:val="left"/>
      <w:pPr>
        <w:ind w:left="2880" w:hanging="360"/>
      </w:pPr>
      <w:rPr>
        <w:rFonts w:ascii="Symbol" w:hAnsi="Symbol" w:hint="default"/>
      </w:rPr>
    </w:lvl>
    <w:lvl w:ilvl="4" w:tplc="3378E6B0">
      <w:start w:val="1"/>
      <w:numFmt w:val="bullet"/>
      <w:lvlText w:val="o"/>
      <w:lvlJc w:val="left"/>
      <w:pPr>
        <w:ind w:left="3600" w:hanging="360"/>
      </w:pPr>
      <w:rPr>
        <w:rFonts w:ascii="Courier New" w:hAnsi="Courier New" w:hint="default"/>
      </w:rPr>
    </w:lvl>
    <w:lvl w:ilvl="5" w:tplc="B106C9B2">
      <w:start w:val="1"/>
      <w:numFmt w:val="bullet"/>
      <w:lvlText w:val=""/>
      <w:lvlJc w:val="left"/>
      <w:pPr>
        <w:ind w:left="4320" w:hanging="360"/>
      </w:pPr>
      <w:rPr>
        <w:rFonts w:ascii="Wingdings" w:hAnsi="Wingdings" w:hint="default"/>
      </w:rPr>
    </w:lvl>
    <w:lvl w:ilvl="6" w:tplc="5B6827D8">
      <w:start w:val="1"/>
      <w:numFmt w:val="bullet"/>
      <w:lvlText w:val=""/>
      <w:lvlJc w:val="left"/>
      <w:pPr>
        <w:ind w:left="5040" w:hanging="360"/>
      </w:pPr>
      <w:rPr>
        <w:rFonts w:ascii="Symbol" w:hAnsi="Symbol" w:hint="default"/>
      </w:rPr>
    </w:lvl>
    <w:lvl w:ilvl="7" w:tplc="FEC45AC0">
      <w:start w:val="1"/>
      <w:numFmt w:val="bullet"/>
      <w:lvlText w:val="o"/>
      <w:lvlJc w:val="left"/>
      <w:pPr>
        <w:ind w:left="5760" w:hanging="360"/>
      </w:pPr>
      <w:rPr>
        <w:rFonts w:ascii="Courier New" w:hAnsi="Courier New" w:hint="default"/>
      </w:rPr>
    </w:lvl>
    <w:lvl w:ilvl="8" w:tplc="FDFEADDA">
      <w:start w:val="1"/>
      <w:numFmt w:val="bullet"/>
      <w:lvlText w:val=""/>
      <w:lvlJc w:val="left"/>
      <w:pPr>
        <w:ind w:left="6480" w:hanging="360"/>
      </w:pPr>
      <w:rPr>
        <w:rFonts w:ascii="Wingdings" w:hAnsi="Wingdings" w:hint="default"/>
      </w:rPr>
    </w:lvl>
  </w:abstractNum>
  <w:num w:numId="1" w16cid:durableId="393508578">
    <w:abstractNumId w:val="1"/>
  </w:num>
  <w:num w:numId="2" w16cid:durableId="43721294">
    <w:abstractNumId w:val="0"/>
  </w:num>
  <w:num w:numId="3" w16cid:durableId="865383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2C25CBE"/>
    <w:rsid w:val="00010F59"/>
    <w:rsid w:val="001D0678"/>
    <w:rsid w:val="006A3B46"/>
    <w:rsid w:val="00812468"/>
    <w:rsid w:val="00B61488"/>
    <w:rsid w:val="00BD3B6F"/>
    <w:rsid w:val="00C3704F"/>
    <w:rsid w:val="00C72D08"/>
    <w:rsid w:val="00F46E3C"/>
    <w:rsid w:val="02C25CBE"/>
    <w:rsid w:val="19381ACA"/>
    <w:rsid w:val="23F4B069"/>
    <w:rsid w:val="39C6D2F2"/>
    <w:rsid w:val="3BA2E62F"/>
    <w:rsid w:val="46FA59F0"/>
    <w:rsid w:val="513DBAD2"/>
    <w:rsid w:val="5A7BBE81"/>
    <w:rsid w:val="71ED0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25CBE"/>
  <w15:chartTrackingRefBased/>
  <w15:docId w15:val="{3EDFBA62-A73F-44A1-8D3D-0E70C62C4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39C6D2F2"/>
    <w:rPr>
      <w:color w:val="467886"/>
      <w:u w:val="single"/>
    </w:rPr>
  </w:style>
  <w:style w:type="paragraph" w:styleId="ListParagraph">
    <w:name w:val="List Paragraph"/>
    <w:basedOn w:val="Normal"/>
    <w:uiPriority w:val="34"/>
    <w:qFormat/>
    <w:rsid w:val="39C6D2F2"/>
    <w:pPr>
      <w:ind w:left="720"/>
      <w:contextualSpacing/>
    </w:pPr>
  </w:style>
  <w:style w:type="character" w:styleId="UnresolvedMention">
    <w:name w:val="Unresolved Mention"/>
    <w:basedOn w:val="DefaultParagraphFont"/>
    <w:uiPriority w:val="99"/>
    <w:semiHidden/>
    <w:unhideWhenUsed/>
    <w:rsid w:val="008124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ghia.tran@hcltech.com" TargetMode="External"/><Relationship Id="rId5" Type="http://schemas.openxmlformats.org/officeDocument/2006/relationships/hyperlink" Target="https://www.hcl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Huynh</dc:creator>
  <cp:keywords/>
  <dc:description/>
  <cp:lastModifiedBy>Nghia Tran</cp:lastModifiedBy>
  <cp:revision>6</cp:revision>
  <dcterms:created xsi:type="dcterms:W3CDTF">2025-08-15T03:25:00Z</dcterms:created>
  <dcterms:modified xsi:type="dcterms:W3CDTF">2025-11-06T10:06:00Z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12d3f235-14b2-4d43-a855-89f44584a5b4</vt:lpwstr>
  </property>
  <property fmtid="{D5CDD505-2E9C-101B-9397-08002B2CF9AE}" pid="3" name="HCLClassD6">
    <vt:lpwstr>False</vt:lpwstr>
  </property>
  <property fmtid="{D5CDD505-2E9C-101B-9397-08002B2CF9AE}" pid="4" name="HCLClassification">
    <vt:lpwstr>HCL_Cla5s_Publ1c</vt:lpwstr>
  </property>
</Properties>
</file>