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23790" w14:textId="0A21F6C5" w:rsidR="00B92F28" w:rsidRPr="003154CC" w:rsidRDefault="00B92F28" w:rsidP="00B92F28">
      <w:pPr>
        <w:spacing w:after="160" w:line="240" w:lineRule="auto"/>
        <w:jc w:val="both"/>
        <w:rPr>
          <w:rFonts w:ascii="Century Gothic" w:hAnsi="Century Gothic"/>
          <w:b/>
          <w:sz w:val="32"/>
          <w:szCs w:val="32"/>
          <w:lang w:val="en-US"/>
        </w:rPr>
      </w:pPr>
      <w:bookmarkStart w:id="0" w:name="_Toc486598983"/>
    </w:p>
    <w:p w14:paraId="268516AB" w14:textId="23F3EFA7" w:rsidR="006E414B" w:rsidRPr="003154CC" w:rsidRDefault="006E414B" w:rsidP="006E414B">
      <w:pPr>
        <w:spacing w:after="160" w:line="240" w:lineRule="auto"/>
        <w:jc w:val="center"/>
        <w:rPr>
          <w:rFonts w:ascii="Century Gothic" w:hAnsi="Century Gothic"/>
          <w:b/>
          <w:sz w:val="70"/>
          <w:szCs w:val="70"/>
          <w:u w:val="single"/>
          <w:lang w:val="en-US"/>
        </w:rPr>
      </w:pPr>
      <w:r w:rsidRPr="003154CC">
        <w:rPr>
          <w:rFonts w:ascii="Century Gothic" w:hAnsi="Century Gothic"/>
          <w:b/>
          <w:sz w:val="70"/>
          <w:szCs w:val="70"/>
          <w:u w:val="single"/>
          <w:lang w:val="en-US"/>
        </w:rPr>
        <w:t>PROJECT DESCRIPTION</w:t>
      </w:r>
    </w:p>
    <w:p w14:paraId="5BD23792" w14:textId="77777777" w:rsidR="00C6467F" w:rsidRPr="003154CC" w:rsidRDefault="00C6467F" w:rsidP="00B92F28">
      <w:pPr>
        <w:spacing w:after="160" w:line="240" w:lineRule="auto"/>
        <w:jc w:val="center"/>
        <w:rPr>
          <w:rFonts w:ascii="Century Gothic" w:hAnsi="Century Gothic"/>
          <w:b/>
          <w:sz w:val="32"/>
          <w:szCs w:val="32"/>
          <w:lang w:val="en-US"/>
        </w:rPr>
      </w:pPr>
    </w:p>
    <w:p w14:paraId="5BD23793" w14:textId="77777777" w:rsidR="00C6467F" w:rsidRPr="003154CC" w:rsidRDefault="00C6467F" w:rsidP="00B92F28">
      <w:pPr>
        <w:spacing w:after="160" w:line="259" w:lineRule="auto"/>
        <w:jc w:val="center"/>
        <w:rPr>
          <w:rFonts w:ascii="Century Gothic" w:hAnsi="Century Gothic"/>
          <w:b/>
          <w:sz w:val="32"/>
          <w:szCs w:val="32"/>
          <w:lang w:val="en-US"/>
        </w:rPr>
      </w:pPr>
    </w:p>
    <w:p w14:paraId="30A46A8F" w14:textId="66DA5EC7" w:rsidR="006E414B" w:rsidRPr="003154CC" w:rsidRDefault="006E414B" w:rsidP="00C6467F">
      <w:pPr>
        <w:spacing w:after="160" w:line="259" w:lineRule="auto"/>
        <w:jc w:val="center"/>
        <w:rPr>
          <w:rFonts w:ascii="Century Gothic" w:hAnsi="Century Gothic"/>
          <w:b/>
          <w:sz w:val="56"/>
          <w:szCs w:val="56"/>
          <w:u w:val="single"/>
          <w:lang w:val="en-US"/>
        </w:rPr>
      </w:pPr>
      <w:r w:rsidRPr="003154CC">
        <w:rPr>
          <w:rFonts w:ascii="Century Gothic" w:hAnsi="Century Gothic"/>
          <w:b/>
          <w:sz w:val="56"/>
          <w:szCs w:val="56"/>
          <w:u w:val="single"/>
          <w:lang w:val="en-US"/>
        </w:rPr>
        <w:t>Group members:</w:t>
      </w:r>
    </w:p>
    <w:p w14:paraId="6272EE75" w14:textId="33E2B6A0" w:rsidR="006E414B" w:rsidRPr="003154CC" w:rsidRDefault="006E414B" w:rsidP="00C6467F">
      <w:pPr>
        <w:spacing w:after="160" w:line="259" w:lineRule="auto"/>
        <w:jc w:val="center"/>
        <w:rPr>
          <w:rFonts w:ascii="Century Gothic" w:hAnsi="Century Gothic"/>
          <w:sz w:val="44"/>
          <w:szCs w:val="44"/>
          <w:lang w:val="en-US"/>
        </w:rPr>
      </w:pPr>
      <w:r w:rsidRPr="003154CC">
        <w:rPr>
          <w:rFonts w:ascii="Century Gothic" w:hAnsi="Century Gothic"/>
          <w:sz w:val="44"/>
          <w:szCs w:val="44"/>
          <w:lang w:val="en-US"/>
        </w:rPr>
        <w:t>Andrei Enoiu (253668)</w:t>
      </w:r>
    </w:p>
    <w:p w14:paraId="1B84EAA0" w14:textId="56308635" w:rsidR="006E414B" w:rsidRPr="003154CC" w:rsidRDefault="006E414B" w:rsidP="00C6467F">
      <w:pPr>
        <w:spacing w:after="160" w:line="259" w:lineRule="auto"/>
        <w:jc w:val="center"/>
        <w:rPr>
          <w:rFonts w:ascii="Century Gothic" w:hAnsi="Century Gothic"/>
          <w:sz w:val="44"/>
          <w:szCs w:val="44"/>
          <w:lang w:val="en-US"/>
        </w:rPr>
      </w:pPr>
      <w:r w:rsidRPr="003154CC">
        <w:rPr>
          <w:rFonts w:ascii="Century Gothic" w:hAnsi="Century Gothic"/>
          <w:sz w:val="44"/>
          <w:szCs w:val="44"/>
          <w:lang w:val="en-US"/>
        </w:rPr>
        <w:t>Oleg Eni (253977)</w:t>
      </w:r>
    </w:p>
    <w:p w14:paraId="1E997B91" w14:textId="77777777" w:rsidR="006E414B" w:rsidRPr="003154CC" w:rsidRDefault="006E414B" w:rsidP="00C6467F">
      <w:pPr>
        <w:spacing w:after="160" w:line="259" w:lineRule="auto"/>
        <w:jc w:val="center"/>
        <w:rPr>
          <w:rFonts w:ascii="Century Gothic" w:hAnsi="Century Gothic"/>
          <w:b/>
          <w:sz w:val="36"/>
          <w:szCs w:val="36"/>
          <w:lang w:val="en-US"/>
        </w:rPr>
      </w:pPr>
    </w:p>
    <w:p w14:paraId="5BD23796" w14:textId="46B66B96" w:rsidR="00C6467F" w:rsidRPr="003154CC" w:rsidRDefault="006E414B" w:rsidP="00B92F28">
      <w:pPr>
        <w:spacing w:after="160" w:line="259" w:lineRule="auto"/>
        <w:jc w:val="center"/>
        <w:rPr>
          <w:rFonts w:ascii="Century Gothic" w:hAnsi="Century Gothic"/>
          <w:b/>
          <w:sz w:val="48"/>
          <w:szCs w:val="48"/>
          <w:u w:val="single"/>
          <w:lang w:val="en-US"/>
        </w:rPr>
      </w:pPr>
      <w:r w:rsidRPr="003154CC">
        <w:rPr>
          <w:rFonts w:ascii="Century Gothic" w:hAnsi="Century Gothic"/>
          <w:b/>
          <w:sz w:val="48"/>
          <w:szCs w:val="48"/>
          <w:u w:val="single"/>
          <w:lang w:val="en-US"/>
        </w:rPr>
        <w:t>Project Supervisors:</w:t>
      </w:r>
    </w:p>
    <w:p w14:paraId="6258EFF7" w14:textId="77777777" w:rsidR="006E414B" w:rsidRPr="00782D60" w:rsidRDefault="006E414B" w:rsidP="006E414B">
      <w:pPr>
        <w:spacing w:after="160" w:line="259" w:lineRule="auto"/>
        <w:jc w:val="center"/>
        <w:rPr>
          <w:rFonts w:ascii="Century Gothic" w:hAnsi="Century Gothic"/>
          <w:sz w:val="40"/>
          <w:szCs w:val="40"/>
        </w:rPr>
      </w:pPr>
      <w:r w:rsidRPr="00782D60">
        <w:rPr>
          <w:rFonts w:ascii="Century Gothic" w:hAnsi="Century Gothic"/>
          <w:sz w:val="40"/>
          <w:szCs w:val="40"/>
        </w:rPr>
        <w:t>Jakob Knop Rasmussen (JKNR)</w:t>
      </w:r>
    </w:p>
    <w:p w14:paraId="5F4A2DC9" w14:textId="08FAB49F" w:rsidR="006E414B" w:rsidRPr="00782D60" w:rsidRDefault="006E414B" w:rsidP="006E414B">
      <w:pPr>
        <w:spacing w:after="160" w:line="259" w:lineRule="auto"/>
        <w:jc w:val="center"/>
        <w:rPr>
          <w:rFonts w:ascii="Century Gothic" w:hAnsi="Century Gothic"/>
          <w:sz w:val="40"/>
          <w:szCs w:val="40"/>
        </w:rPr>
      </w:pPr>
      <w:r w:rsidRPr="00782D60">
        <w:rPr>
          <w:rFonts w:ascii="Century Gothic" w:hAnsi="Century Gothic"/>
          <w:sz w:val="40"/>
          <w:szCs w:val="40"/>
        </w:rPr>
        <w:t>Kasper Knop Rasmussen (KASR)</w:t>
      </w:r>
    </w:p>
    <w:p w14:paraId="5BD2379B" w14:textId="0081E395" w:rsidR="00C6467F" w:rsidRPr="003154CC" w:rsidRDefault="00C6467F" w:rsidP="006E414B">
      <w:pPr>
        <w:spacing w:after="160" w:line="259" w:lineRule="auto"/>
        <w:rPr>
          <w:rFonts w:ascii="Century Gothic" w:hAnsi="Century Gothic"/>
          <w:b/>
          <w:sz w:val="32"/>
          <w:szCs w:val="32"/>
        </w:rPr>
      </w:pPr>
    </w:p>
    <w:p w14:paraId="120483A1" w14:textId="77777777" w:rsidR="009E7993" w:rsidRPr="003154CC" w:rsidRDefault="009E7993" w:rsidP="006E414B">
      <w:pPr>
        <w:spacing w:after="160" w:line="259" w:lineRule="auto"/>
        <w:rPr>
          <w:rFonts w:ascii="Century Gothic" w:hAnsi="Century Gothic"/>
          <w:b/>
          <w:sz w:val="32"/>
          <w:szCs w:val="32"/>
        </w:rPr>
      </w:pPr>
    </w:p>
    <w:p w14:paraId="5BD2379F" w14:textId="395FEE1D" w:rsidR="00C6467F" w:rsidRPr="003154CC" w:rsidRDefault="00C6467F" w:rsidP="00C6467F">
      <w:pPr>
        <w:spacing w:after="160" w:line="240" w:lineRule="auto"/>
        <w:jc w:val="center"/>
        <w:rPr>
          <w:rFonts w:ascii="Century Gothic" w:hAnsi="Century Gothic"/>
          <w:b/>
          <w:sz w:val="32"/>
          <w:szCs w:val="32"/>
        </w:rPr>
      </w:pPr>
    </w:p>
    <w:p w14:paraId="6338B70F" w14:textId="4E04F3C8" w:rsidR="009E7993" w:rsidRPr="003154CC" w:rsidRDefault="009E7993" w:rsidP="00C6467F">
      <w:pPr>
        <w:spacing w:after="160" w:line="259" w:lineRule="auto"/>
        <w:jc w:val="center"/>
        <w:rPr>
          <w:rFonts w:ascii="Century Gothic" w:hAnsi="Century Gothic"/>
          <w:b/>
          <w:i/>
          <w:sz w:val="40"/>
          <w:szCs w:val="40"/>
          <w:lang w:val="en-US"/>
        </w:rPr>
      </w:pPr>
      <w:r w:rsidRPr="003154CC">
        <w:rPr>
          <w:rFonts w:ascii="Century Gothic" w:hAnsi="Century Gothic"/>
          <w:b/>
          <w:i/>
          <w:sz w:val="40"/>
          <w:szCs w:val="40"/>
          <w:lang w:val="en-US"/>
        </w:rPr>
        <w:t>IT-SEP4C-S18 ICT ENGINEERING</w:t>
      </w:r>
    </w:p>
    <w:p w14:paraId="5BD237A1" w14:textId="69429C8C" w:rsidR="00C6467F" w:rsidRPr="003154CC" w:rsidRDefault="009E7993" w:rsidP="00C6467F">
      <w:pPr>
        <w:spacing w:after="160" w:line="259" w:lineRule="auto"/>
        <w:jc w:val="center"/>
        <w:rPr>
          <w:rFonts w:ascii="Century Gothic" w:hAnsi="Century Gothic"/>
          <w:b/>
          <w:i/>
          <w:sz w:val="40"/>
          <w:szCs w:val="40"/>
          <w:lang w:val="en-US"/>
        </w:rPr>
      </w:pPr>
      <w:r w:rsidRPr="003154CC">
        <w:rPr>
          <w:rFonts w:ascii="Century Gothic" w:hAnsi="Century Gothic"/>
          <w:b/>
          <w:i/>
          <w:sz w:val="40"/>
          <w:szCs w:val="40"/>
          <w:lang w:val="en-US"/>
        </w:rPr>
        <w:t>4</w:t>
      </w:r>
      <w:r w:rsidRPr="003154CC">
        <w:rPr>
          <w:rFonts w:ascii="Century Gothic" w:hAnsi="Century Gothic"/>
          <w:b/>
          <w:i/>
          <w:sz w:val="40"/>
          <w:szCs w:val="40"/>
          <w:vertAlign w:val="superscript"/>
          <w:lang w:val="en-US"/>
        </w:rPr>
        <w:t>TH</w:t>
      </w:r>
      <w:r w:rsidRPr="003154CC">
        <w:rPr>
          <w:rFonts w:ascii="Century Gothic" w:hAnsi="Century Gothic"/>
          <w:b/>
          <w:i/>
          <w:sz w:val="40"/>
          <w:szCs w:val="40"/>
          <w:lang w:val="en-US"/>
        </w:rPr>
        <w:t xml:space="preserve"> SEMESTER</w:t>
      </w:r>
    </w:p>
    <w:p w14:paraId="5BD237A2" w14:textId="476C62F7" w:rsidR="006136AE" w:rsidRPr="003154CC" w:rsidRDefault="009F2842" w:rsidP="00596D57">
      <w:pPr>
        <w:spacing w:after="160" w:line="259" w:lineRule="auto"/>
        <w:jc w:val="center"/>
        <w:rPr>
          <w:rFonts w:ascii="Century Gothic" w:hAnsi="Century Gothic"/>
          <w:b/>
          <w:i/>
          <w:sz w:val="40"/>
          <w:szCs w:val="40"/>
          <w:lang w:val="en-US"/>
        </w:rPr>
      </w:pPr>
      <w:r>
        <w:rPr>
          <w:rFonts w:ascii="Century Gothic" w:hAnsi="Century Gothic"/>
          <w:b/>
          <w:i/>
          <w:sz w:val="40"/>
          <w:szCs w:val="40"/>
          <w:lang w:val="en-US"/>
        </w:rPr>
        <w:t>17/05</w:t>
      </w:r>
      <w:r w:rsidR="009E7993" w:rsidRPr="003154CC">
        <w:rPr>
          <w:rFonts w:ascii="Century Gothic" w:hAnsi="Century Gothic"/>
          <w:b/>
          <w:i/>
          <w:sz w:val="40"/>
          <w:szCs w:val="40"/>
          <w:lang w:val="en-US"/>
        </w:rPr>
        <w:t>/2018</w:t>
      </w:r>
    </w:p>
    <w:p w14:paraId="5BD237A3" w14:textId="77777777" w:rsidR="00ED3CDE" w:rsidRPr="003154CC" w:rsidRDefault="00ED3CDE">
      <w:pPr>
        <w:spacing w:after="160" w:line="259" w:lineRule="auto"/>
        <w:rPr>
          <w:rFonts w:ascii="Century Gothic" w:hAnsi="Century Gothic"/>
          <w:b/>
          <w:sz w:val="28"/>
          <w:szCs w:val="28"/>
          <w:lang w:val="en-US"/>
        </w:rPr>
      </w:pPr>
      <w:r w:rsidRPr="003154CC">
        <w:rPr>
          <w:rFonts w:ascii="Century Gothic" w:hAnsi="Century Gothic"/>
          <w:b/>
          <w:sz w:val="28"/>
          <w:szCs w:val="28"/>
          <w:lang w:val="en-US"/>
        </w:rPr>
        <w:br w:type="page"/>
      </w:r>
    </w:p>
    <w:p w14:paraId="164C3E63" w14:textId="77777777" w:rsidR="009E7993" w:rsidRPr="003154CC" w:rsidRDefault="009E7993" w:rsidP="006136AE">
      <w:pPr>
        <w:spacing w:after="160" w:line="259" w:lineRule="auto"/>
        <w:rPr>
          <w:rFonts w:ascii="Century Gothic" w:hAnsi="Century Gothic"/>
          <w:b/>
          <w:sz w:val="28"/>
          <w:szCs w:val="28"/>
          <w:lang w:val="en-US"/>
        </w:rPr>
      </w:pPr>
    </w:p>
    <w:p w14:paraId="5BD237A4" w14:textId="184B280D" w:rsidR="006136AE" w:rsidRPr="003154CC" w:rsidRDefault="006136AE" w:rsidP="006136AE">
      <w:pPr>
        <w:spacing w:after="160" w:line="259" w:lineRule="auto"/>
        <w:rPr>
          <w:rFonts w:ascii="Century Gothic" w:hAnsi="Century Gothic"/>
          <w:b/>
          <w:i/>
          <w:sz w:val="48"/>
          <w:szCs w:val="48"/>
          <w:lang w:val="en-US"/>
        </w:rPr>
      </w:pPr>
      <w:r w:rsidRPr="003154CC">
        <w:rPr>
          <w:rFonts w:ascii="Century Gothic" w:hAnsi="Century Gothic"/>
          <w:b/>
          <w:i/>
          <w:sz w:val="48"/>
          <w:szCs w:val="48"/>
          <w:lang w:val="en-US"/>
        </w:rPr>
        <w:t>Table of content</w:t>
      </w:r>
    </w:p>
    <w:bookmarkEnd w:id="0" w:displacedByCustomXml="next"/>
    <w:sdt>
      <w:sdtPr>
        <w:rPr>
          <w:rFonts w:ascii="Century Gothic" w:eastAsiaTheme="minorHAnsi" w:hAnsi="Century Gothic" w:cs="Arial"/>
          <w:color w:val="auto"/>
          <w:sz w:val="22"/>
          <w:szCs w:val="20"/>
          <w:lang w:val="en-GB" w:eastAsia="en-US"/>
        </w:rPr>
        <w:id w:val="-148675042"/>
        <w:docPartObj>
          <w:docPartGallery w:val="Table of Contents"/>
          <w:docPartUnique/>
        </w:docPartObj>
      </w:sdtPr>
      <w:sdtEndPr>
        <w:rPr>
          <w:b/>
          <w:bCs/>
        </w:rPr>
      </w:sdtEndPr>
      <w:sdtContent>
        <w:p w14:paraId="5BD237A5" w14:textId="77777777" w:rsidR="00ED3CDE" w:rsidRPr="003154CC" w:rsidRDefault="00ED3CDE">
          <w:pPr>
            <w:pStyle w:val="TOCHeading"/>
            <w:rPr>
              <w:rFonts w:ascii="Century Gothic" w:hAnsi="Century Gothic"/>
            </w:rPr>
          </w:pPr>
        </w:p>
        <w:p w14:paraId="24D67C0F" w14:textId="1458AC05" w:rsidR="001D0B37" w:rsidRPr="003154CC" w:rsidRDefault="00ED3CDE">
          <w:pPr>
            <w:pStyle w:val="TOC1"/>
            <w:tabs>
              <w:tab w:val="left" w:pos="440"/>
              <w:tab w:val="right" w:leader="dot" w:pos="8494"/>
            </w:tabs>
            <w:rPr>
              <w:rFonts w:ascii="Century Gothic" w:eastAsiaTheme="minorEastAsia" w:hAnsi="Century Gothic" w:cstheme="minorBidi"/>
              <w:noProof/>
              <w:szCs w:val="22"/>
              <w:lang w:val="da-DK" w:eastAsia="da-DK"/>
            </w:rPr>
          </w:pPr>
          <w:r w:rsidRPr="003154CC">
            <w:rPr>
              <w:rFonts w:ascii="Century Gothic" w:hAnsi="Century Gothic"/>
            </w:rPr>
            <w:fldChar w:fldCharType="begin"/>
          </w:r>
          <w:r w:rsidRPr="003154CC">
            <w:rPr>
              <w:rFonts w:ascii="Century Gothic" w:hAnsi="Century Gothic"/>
            </w:rPr>
            <w:instrText xml:space="preserve"> TOC \o "1-3" \h \z \u </w:instrText>
          </w:r>
          <w:r w:rsidRPr="003154CC">
            <w:rPr>
              <w:rFonts w:ascii="Century Gothic" w:hAnsi="Century Gothic"/>
            </w:rPr>
            <w:fldChar w:fldCharType="separate"/>
          </w:r>
          <w:hyperlink w:anchor="_Toc494788078" w:history="1">
            <w:r w:rsidR="001D0B37" w:rsidRPr="003154CC">
              <w:rPr>
                <w:rStyle w:val="Hyperlink"/>
                <w:rFonts w:ascii="Century Gothic" w:hAnsi="Century Gothic"/>
                <w:noProof/>
                <w:lang w:val="en-US"/>
              </w:rPr>
              <w:t>1</w:t>
            </w:r>
            <w:r w:rsidR="001D0B37" w:rsidRPr="003154CC">
              <w:rPr>
                <w:rFonts w:ascii="Century Gothic" w:eastAsiaTheme="minorEastAsia" w:hAnsi="Century Gothic" w:cstheme="minorBidi"/>
                <w:noProof/>
                <w:szCs w:val="22"/>
                <w:lang w:val="da-DK" w:eastAsia="da-DK"/>
              </w:rPr>
              <w:tab/>
            </w:r>
            <w:r w:rsidR="001D0B37" w:rsidRPr="003154CC">
              <w:rPr>
                <w:rStyle w:val="Hyperlink"/>
                <w:rFonts w:ascii="Century Gothic" w:hAnsi="Century Gothic"/>
                <w:noProof/>
                <w:lang w:val="en-US"/>
              </w:rPr>
              <w:t>Background description</w:t>
            </w:r>
            <w:r w:rsidR="001D0B37" w:rsidRPr="003154CC">
              <w:rPr>
                <w:rFonts w:ascii="Century Gothic" w:hAnsi="Century Gothic"/>
                <w:noProof/>
                <w:webHidden/>
              </w:rPr>
              <w:tab/>
            </w:r>
            <w:r w:rsidR="001D0B37" w:rsidRPr="003154CC">
              <w:rPr>
                <w:rFonts w:ascii="Century Gothic" w:hAnsi="Century Gothic"/>
                <w:noProof/>
                <w:webHidden/>
              </w:rPr>
              <w:fldChar w:fldCharType="begin"/>
            </w:r>
            <w:r w:rsidR="001D0B37" w:rsidRPr="003154CC">
              <w:rPr>
                <w:rFonts w:ascii="Century Gothic" w:hAnsi="Century Gothic"/>
                <w:noProof/>
                <w:webHidden/>
              </w:rPr>
              <w:instrText xml:space="preserve"> PAGEREF _Toc494788078 \h </w:instrText>
            </w:r>
            <w:r w:rsidR="001D0B37" w:rsidRPr="003154CC">
              <w:rPr>
                <w:rFonts w:ascii="Century Gothic" w:hAnsi="Century Gothic"/>
                <w:noProof/>
                <w:webHidden/>
              </w:rPr>
            </w:r>
            <w:r w:rsidR="001D0B37" w:rsidRPr="003154CC">
              <w:rPr>
                <w:rFonts w:ascii="Century Gothic" w:hAnsi="Century Gothic"/>
                <w:noProof/>
                <w:webHidden/>
              </w:rPr>
              <w:fldChar w:fldCharType="separate"/>
            </w:r>
            <w:r w:rsidR="00EA28D0">
              <w:rPr>
                <w:rFonts w:ascii="Century Gothic" w:hAnsi="Century Gothic"/>
                <w:noProof/>
                <w:webHidden/>
              </w:rPr>
              <w:t>1</w:t>
            </w:r>
            <w:r w:rsidR="001D0B37" w:rsidRPr="003154CC">
              <w:rPr>
                <w:rFonts w:ascii="Century Gothic" w:hAnsi="Century Gothic"/>
                <w:noProof/>
                <w:webHidden/>
              </w:rPr>
              <w:fldChar w:fldCharType="end"/>
            </w:r>
          </w:hyperlink>
        </w:p>
        <w:p w14:paraId="53621900" w14:textId="5D5B93D2" w:rsidR="001D0B37" w:rsidRPr="003154CC" w:rsidRDefault="00E82B03">
          <w:pPr>
            <w:pStyle w:val="TOC1"/>
            <w:tabs>
              <w:tab w:val="left" w:pos="440"/>
              <w:tab w:val="right" w:leader="dot" w:pos="8494"/>
            </w:tabs>
            <w:rPr>
              <w:rFonts w:ascii="Century Gothic" w:eastAsiaTheme="minorEastAsia" w:hAnsi="Century Gothic" w:cstheme="minorBidi"/>
              <w:noProof/>
              <w:szCs w:val="22"/>
              <w:lang w:val="da-DK" w:eastAsia="da-DK"/>
            </w:rPr>
          </w:pPr>
          <w:hyperlink w:anchor="_Toc494788079" w:history="1">
            <w:r w:rsidR="001D0B37" w:rsidRPr="003154CC">
              <w:rPr>
                <w:rStyle w:val="Hyperlink"/>
                <w:rFonts w:ascii="Century Gothic" w:hAnsi="Century Gothic"/>
                <w:noProof/>
                <w:lang w:val="en-US"/>
              </w:rPr>
              <w:t>2</w:t>
            </w:r>
            <w:r w:rsidR="001D0B37" w:rsidRPr="003154CC">
              <w:rPr>
                <w:rFonts w:ascii="Century Gothic" w:eastAsiaTheme="minorEastAsia" w:hAnsi="Century Gothic" w:cstheme="minorBidi"/>
                <w:noProof/>
                <w:szCs w:val="22"/>
                <w:lang w:val="da-DK" w:eastAsia="da-DK"/>
              </w:rPr>
              <w:tab/>
            </w:r>
            <w:r w:rsidR="001D0B37" w:rsidRPr="003154CC">
              <w:rPr>
                <w:rStyle w:val="Hyperlink"/>
                <w:rFonts w:ascii="Century Gothic" w:hAnsi="Century Gothic"/>
                <w:noProof/>
                <w:lang w:val="en-US"/>
              </w:rPr>
              <w:t>Definition of purpose</w:t>
            </w:r>
            <w:r w:rsidR="001D0B37" w:rsidRPr="003154CC">
              <w:rPr>
                <w:rFonts w:ascii="Century Gothic" w:hAnsi="Century Gothic"/>
                <w:noProof/>
                <w:webHidden/>
              </w:rPr>
              <w:tab/>
            </w:r>
            <w:r w:rsidR="001D0B37" w:rsidRPr="003154CC">
              <w:rPr>
                <w:rFonts w:ascii="Century Gothic" w:hAnsi="Century Gothic"/>
                <w:noProof/>
                <w:webHidden/>
              </w:rPr>
              <w:fldChar w:fldCharType="begin"/>
            </w:r>
            <w:r w:rsidR="001D0B37" w:rsidRPr="003154CC">
              <w:rPr>
                <w:rFonts w:ascii="Century Gothic" w:hAnsi="Century Gothic"/>
                <w:noProof/>
                <w:webHidden/>
              </w:rPr>
              <w:instrText xml:space="preserve"> PAGEREF _Toc494788079 \h </w:instrText>
            </w:r>
            <w:r w:rsidR="001D0B37" w:rsidRPr="003154CC">
              <w:rPr>
                <w:rFonts w:ascii="Century Gothic" w:hAnsi="Century Gothic"/>
                <w:noProof/>
                <w:webHidden/>
              </w:rPr>
            </w:r>
            <w:r w:rsidR="001D0B37" w:rsidRPr="003154CC">
              <w:rPr>
                <w:rFonts w:ascii="Century Gothic" w:hAnsi="Century Gothic"/>
                <w:noProof/>
                <w:webHidden/>
              </w:rPr>
              <w:fldChar w:fldCharType="separate"/>
            </w:r>
            <w:r w:rsidR="00EA28D0">
              <w:rPr>
                <w:rFonts w:ascii="Century Gothic" w:hAnsi="Century Gothic"/>
                <w:noProof/>
                <w:webHidden/>
              </w:rPr>
              <w:t>2</w:t>
            </w:r>
            <w:r w:rsidR="001D0B37" w:rsidRPr="003154CC">
              <w:rPr>
                <w:rFonts w:ascii="Century Gothic" w:hAnsi="Century Gothic"/>
                <w:noProof/>
                <w:webHidden/>
              </w:rPr>
              <w:fldChar w:fldCharType="end"/>
            </w:r>
          </w:hyperlink>
        </w:p>
        <w:p w14:paraId="7565EEC3" w14:textId="23325F42" w:rsidR="001D0B37" w:rsidRPr="003154CC" w:rsidRDefault="00E82B03">
          <w:pPr>
            <w:pStyle w:val="TOC1"/>
            <w:tabs>
              <w:tab w:val="left" w:pos="440"/>
              <w:tab w:val="right" w:leader="dot" w:pos="8494"/>
            </w:tabs>
            <w:rPr>
              <w:rFonts w:ascii="Century Gothic" w:eastAsiaTheme="minorEastAsia" w:hAnsi="Century Gothic" w:cstheme="minorBidi"/>
              <w:noProof/>
              <w:szCs w:val="22"/>
              <w:lang w:val="da-DK" w:eastAsia="da-DK"/>
            </w:rPr>
          </w:pPr>
          <w:hyperlink w:anchor="_Toc494788080" w:history="1">
            <w:r w:rsidR="001D0B37" w:rsidRPr="003154CC">
              <w:rPr>
                <w:rStyle w:val="Hyperlink"/>
                <w:rFonts w:ascii="Century Gothic" w:hAnsi="Century Gothic"/>
                <w:noProof/>
                <w:lang w:val="en-US"/>
              </w:rPr>
              <w:t>3</w:t>
            </w:r>
            <w:r w:rsidR="001D0B37" w:rsidRPr="003154CC">
              <w:rPr>
                <w:rFonts w:ascii="Century Gothic" w:eastAsiaTheme="minorEastAsia" w:hAnsi="Century Gothic" w:cstheme="minorBidi"/>
                <w:noProof/>
                <w:szCs w:val="22"/>
                <w:lang w:val="da-DK" w:eastAsia="da-DK"/>
              </w:rPr>
              <w:tab/>
            </w:r>
            <w:r w:rsidR="001D0B37" w:rsidRPr="003154CC">
              <w:rPr>
                <w:rStyle w:val="Hyperlink"/>
                <w:rFonts w:ascii="Century Gothic" w:hAnsi="Century Gothic"/>
                <w:noProof/>
                <w:lang w:val="en-US"/>
              </w:rPr>
              <w:t>Problem Statement</w:t>
            </w:r>
            <w:r w:rsidR="001D0B37" w:rsidRPr="003154CC">
              <w:rPr>
                <w:rFonts w:ascii="Century Gothic" w:hAnsi="Century Gothic"/>
                <w:noProof/>
                <w:webHidden/>
              </w:rPr>
              <w:tab/>
            </w:r>
            <w:r w:rsidR="001D0B37" w:rsidRPr="003154CC">
              <w:rPr>
                <w:rFonts w:ascii="Century Gothic" w:hAnsi="Century Gothic"/>
                <w:noProof/>
                <w:webHidden/>
              </w:rPr>
              <w:fldChar w:fldCharType="begin"/>
            </w:r>
            <w:r w:rsidR="001D0B37" w:rsidRPr="003154CC">
              <w:rPr>
                <w:rFonts w:ascii="Century Gothic" w:hAnsi="Century Gothic"/>
                <w:noProof/>
                <w:webHidden/>
              </w:rPr>
              <w:instrText xml:space="preserve"> PAGEREF _Toc494788080 \h </w:instrText>
            </w:r>
            <w:r w:rsidR="001D0B37" w:rsidRPr="003154CC">
              <w:rPr>
                <w:rFonts w:ascii="Century Gothic" w:hAnsi="Century Gothic"/>
                <w:noProof/>
                <w:webHidden/>
              </w:rPr>
            </w:r>
            <w:r w:rsidR="001D0B37" w:rsidRPr="003154CC">
              <w:rPr>
                <w:rFonts w:ascii="Century Gothic" w:hAnsi="Century Gothic"/>
                <w:noProof/>
                <w:webHidden/>
              </w:rPr>
              <w:fldChar w:fldCharType="separate"/>
            </w:r>
            <w:r w:rsidR="00EA28D0">
              <w:rPr>
                <w:rFonts w:ascii="Century Gothic" w:hAnsi="Century Gothic"/>
                <w:noProof/>
                <w:webHidden/>
              </w:rPr>
              <w:t>3</w:t>
            </w:r>
            <w:r w:rsidR="001D0B37" w:rsidRPr="003154CC">
              <w:rPr>
                <w:rFonts w:ascii="Century Gothic" w:hAnsi="Century Gothic"/>
                <w:noProof/>
                <w:webHidden/>
              </w:rPr>
              <w:fldChar w:fldCharType="end"/>
            </w:r>
          </w:hyperlink>
        </w:p>
        <w:p w14:paraId="62859FE8" w14:textId="031BA6E8" w:rsidR="001D0B37" w:rsidRPr="003154CC" w:rsidRDefault="00E82B03">
          <w:pPr>
            <w:pStyle w:val="TOC1"/>
            <w:tabs>
              <w:tab w:val="left" w:pos="440"/>
              <w:tab w:val="right" w:leader="dot" w:pos="8494"/>
            </w:tabs>
            <w:rPr>
              <w:rFonts w:ascii="Century Gothic" w:eastAsiaTheme="minorEastAsia" w:hAnsi="Century Gothic" w:cstheme="minorBidi"/>
              <w:noProof/>
              <w:szCs w:val="22"/>
              <w:lang w:val="da-DK" w:eastAsia="da-DK"/>
            </w:rPr>
          </w:pPr>
          <w:hyperlink w:anchor="_Toc494788081" w:history="1">
            <w:r w:rsidR="001D0B37" w:rsidRPr="003154CC">
              <w:rPr>
                <w:rStyle w:val="Hyperlink"/>
                <w:rFonts w:ascii="Century Gothic" w:hAnsi="Century Gothic"/>
                <w:noProof/>
                <w:lang w:val="en-US"/>
              </w:rPr>
              <w:t>4</w:t>
            </w:r>
            <w:r w:rsidR="001D0B37" w:rsidRPr="003154CC">
              <w:rPr>
                <w:rFonts w:ascii="Century Gothic" w:eastAsiaTheme="minorEastAsia" w:hAnsi="Century Gothic" w:cstheme="minorBidi"/>
                <w:noProof/>
                <w:szCs w:val="22"/>
                <w:lang w:val="da-DK" w:eastAsia="da-DK"/>
              </w:rPr>
              <w:tab/>
            </w:r>
            <w:r w:rsidR="001D0B37" w:rsidRPr="003154CC">
              <w:rPr>
                <w:rStyle w:val="Hyperlink"/>
                <w:rFonts w:ascii="Century Gothic" w:hAnsi="Century Gothic"/>
                <w:noProof/>
                <w:lang w:val="en-US"/>
              </w:rPr>
              <w:t>Delimitation</w:t>
            </w:r>
            <w:r w:rsidR="001D0B37" w:rsidRPr="003154CC">
              <w:rPr>
                <w:rFonts w:ascii="Century Gothic" w:hAnsi="Century Gothic"/>
                <w:noProof/>
                <w:webHidden/>
              </w:rPr>
              <w:tab/>
            </w:r>
            <w:r w:rsidR="001D0B37" w:rsidRPr="003154CC">
              <w:rPr>
                <w:rFonts w:ascii="Century Gothic" w:hAnsi="Century Gothic"/>
                <w:noProof/>
                <w:webHidden/>
              </w:rPr>
              <w:fldChar w:fldCharType="begin"/>
            </w:r>
            <w:r w:rsidR="001D0B37" w:rsidRPr="003154CC">
              <w:rPr>
                <w:rFonts w:ascii="Century Gothic" w:hAnsi="Century Gothic"/>
                <w:noProof/>
                <w:webHidden/>
              </w:rPr>
              <w:instrText xml:space="preserve"> PAGEREF _Toc494788081 \h </w:instrText>
            </w:r>
            <w:r w:rsidR="001D0B37" w:rsidRPr="003154CC">
              <w:rPr>
                <w:rFonts w:ascii="Century Gothic" w:hAnsi="Century Gothic"/>
                <w:noProof/>
                <w:webHidden/>
              </w:rPr>
            </w:r>
            <w:r w:rsidR="001D0B37" w:rsidRPr="003154CC">
              <w:rPr>
                <w:rFonts w:ascii="Century Gothic" w:hAnsi="Century Gothic"/>
                <w:noProof/>
                <w:webHidden/>
              </w:rPr>
              <w:fldChar w:fldCharType="separate"/>
            </w:r>
            <w:r w:rsidR="00EA28D0">
              <w:rPr>
                <w:rFonts w:ascii="Century Gothic" w:hAnsi="Century Gothic"/>
                <w:noProof/>
                <w:webHidden/>
              </w:rPr>
              <w:t>4</w:t>
            </w:r>
            <w:r w:rsidR="001D0B37" w:rsidRPr="003154CC">
              <w:rPr>
                <w:rFonts w:ascii="Century Gothic" w:hAnsi="Century Gothic"/>
                <w:noProof/>
                <w:webHidden/>
              </w:rPr>
              <w:fldChar w:fldCharType="end"/>
            </w:r>
          </w:hyperlink>
        </w:p>
        <w:p w14:paraId="3B5464DE" w14:textId="3D244054" w:rsidR="001D0B37" w:rsidRPr="003154CC" w:rsidRDefault="00E82B03">
          <w:pPr>
            <w:pStyle w:val="TOC1"/>
            <w:tabs>
              <w:tab w:val="left" w:pos="440"/>
              <w:tab w:val="right" w:leader="dot" w:pos="8494"/>
            </w:tabs>
            <w:rPr>
              <w:rFonts w:ascii="Century Gothic" w:eastAsiaTheme="minorEastAsia" w:hAnsi="Century Gothic" w:cstheme="minorBidi"/>
              <w:noProof/>
              <w:szCs w:val="22"/>
              <w:lang w:val="da-DK" w:eastAsia="da-DK"/>
            </w:rPr>
          </w:pPr>
          <w:hyperlink w:anchor="_Toc494788082" w:history="1">
            <w:r w:rsidR="001D0B37" w:rsidRPr="003154CC">
              <w:rPr>
                <w:rStyle w:val="Hyperlink"/>
                <w:rFonts w:ascii="Century Gothic" w:hAnsi="Century Gothic"/>
                <w:noProof/>
                <w:lang w:val="en-US"/>
              </w:rPr>
              <w:t>5</w:t>
            </w:r>
            <w:r w:rsidR="001D0B37" w:rsidRPr="003154CC">
              <w:rPr>
                <w:rFonts w:ascii="Century Gothic" w:eastAsiaTheme="minorEastAsia" w:hAnsi="Century Gothic" w:cstheme="minorBidi"/>
                <w:noProof/>
                <w:szCs w:val="22"/>
                <w:lang w:val="da-DK" w:eastAsia="da-DK"/>
              </w:rPr>
              <w:tab/>
            </w:r>
            <w:r w:rsidR="001D0B37" w:rsidRPr="003154CC">
              <w:rPr>
                <w:rStyle w:val="Hyperlink"/>
                <w:rFonts w:ascii="Century Gothic" w:hAnsi="Century Gothic"/>
                <w:noProof/>
                <w:lang w:val="en-US"/>
              </w:rPr>
              <w:t>Choice of models and methods</w:t>
            </w:r>
            <w:r w:rsidR="001D0B37" w:rsidRPr="003154CC">
              <w:rPr>
                <w:rFonts w:ascii="Century Gothic" w:hAnsi="Century Gothic"/>
                <w:noProof/>
                <w:webHidden/>
              </w:rPr>
              <w:tab/>
            </w:r>
            <w:r w:rsidR="001D0B37" w:rsidRPr="003154CC">
              <w:rPr>
                <w:rFonts w:ascii="Century Gothic" w:hAnsi="Century Gothic"/>
                <w:noProof/>
                <w:webHidden/>
              </w:rPr>
              <w:fldChar w:fldCharType="begin"/>
            </w:r>
            <w:r w:rsidR="001D0B37" w:rsidRPr="003154CC">
              <w:rPr>
                <w:rFonts w:ascii="Century Gothic" w:hAnsi="Century Gothic"/>
                <w:noProof/>
                <w:webHidden/>
              </w:rPr>
              <w:instrText xml:space="preserve"> PAGEREF _Toc494788082 \h </w:instrText>
            </w:r>
            <w:r w:rsidR="001D0B37" w:rsidRPr="003154CC">
              <w:rPr>
                <w:rFonts w:ascii="Century Gothic" w:hAnsi="Century Gothic"/>
                <w:noProof/>
                <w:webHidden/>
              </w:rPr>
            </w:r>
            <w:r w:rsidR="001D0B37" w:rsidRPr="003154CC">
              <w:rPr>
                <w:rFonts w:ascii="Century Gothic" w:hAnsi="Century Gothic"/>
                <w:noProof/>
                <w:webHidden/>
              </w:rPr>
              <w:fldChar w:fldCharType="separate"/>
            </w:r>
            <w:r w:rsidR="00EA28D0">
              <w:rPr>
                <w:rFonts w:ascii="Century Gothic" w:hAnsi="Century Gothic"/>
                <w:noProof/>
                <w:webHidden/>
              </w:rPr>
              <w:t>5</w:t>
            </w:r>
            <w:r w:rsidR="001D0B37" w:rsidRPr="003154CC">
              <w:rPr>
                <w:rFonts w:ascii="Century Gothic" w:hAnsi="Century Gothic"/>
                <w:noProof/>
                <w:webHidden/>
              </w:rPr>
              <w:fldChar w:fldCharType="end"/>
            </w:r>
          </w:hyperlink>
        </w:p>
        <w:p w14:paraId="2FAE6D78" w14:textId="405D9155" w:rsidR="001D0B37" w:rsidRPr="003154CC" w:rsidRDefault="00E82B03">
          <w:pPr>
            <w:pStyle w:val="TOC1"/>
            <w:tabs>
              <w:tab w:val="left" w:pos="440"/>
              <w:tab w:val="right" w:leader="dot" w:pos="8494"/>
            </w:tabs>
            <w:rPr>
              <w:rFonts w:ascii="Century Gothic" w:eastAsiaTheme="minorEastAsia" w:hAnsi="Century Gothic" w:cstheme="minorBidi"/>
              <w:noProof/>
              <w:szCs w:val="22"/>
              <w:lang w:val="da-DK" w:eastAsia="da-DK"/>
            </w:rPr>
          </w:pPr>
          <w:hyperlink w:anchor="_Toc494788083" w:history="1">
            <w:r w:rsidR="001D0B37" w:rsidRPr="003154CC">
              <w:rPr>
                <w:rStyle w:val="Hyperlink"/>
                <w:rFonts w:ascii="Century Gothic" w:hAnsi="Century Gothic"/>
                <w:noProof/>
                <w:lang w:val="en-US"/>
              </w:rPr>
              <w:t>6</w:t>
            </w:r>
            <w:r w:rsidR="001D0B37" w:rsidRPr="003154CC">
              <w:rPr>
                <w:rFonts w:ascii="Century Gothic" w:eastAsiaTheme="minorEastAsia" w:hAnsi="Century Gothic" w:cstheme="minorBidi"/>
                <w:noProof/>
                <w:szCs w:val="22"/>
                <w:lang w:val="da-DK" w:eastAsia="da-DK"/>
              </w:rPr>
              <w:tab/>
            </w:r>
            <w:r w:rsidR="001D0B37" w:rsidRPr="003154CC">
              <w:rPr>
                <w:rStyle w:val="Hyperlink"/>
                <w:rFonts w:ascii="Century Gothic" w:hAnsi="Century Gothic"/>
                <w:noProof/>
                <w:lang w:val="en-US"/>
              </w:rPr>
              <w:t>Time schedule</w:t>
            </w:r>
            <w:r w:rsidR="001D0B37" w:rsidRPr="003154CC">
              <w:rPr>
                <w:rFonts w:ascii="Century Gothic" w:hAnsi="Century Gothic"/>
                <w:noProof/>
                <w:webHidden/>
              </w:rPr>
              <w:tab/>
            </w:r>
            <w:r w:rsidR="001D0B37" w:rsidRPr="003154CC">
              <w:rPr>
                <w:rFonts w:ascii="Century Gothic" w:hAnsi="Century Gothic"/>
                <w:noProof/>
                <w:webHidden/>
              </w:rPr>
              <w:fldChar w:fldCharType="begin"/>
            </w:r>
            <w:r w:rsidR="001D0B37" w:rsidRPr="003154CC">
              <w:rPr>
                <w:rFonts w:ascii="Century Gothic" w:hAnsi="Century Gothic"/>
                <w:noProof/>
                <w:webHidden/>
              </w:rPr>
              <w:instrText xml:space="preserve"> PAGEREF _Toc494788083 \h </w:instrText>
            </w:r>
            <w:r w:rsidR="001D0B37" w:rsidRPr="003154CC">
              <w:rPr>
                <w:rFonts w:ascii="Century Gothic" w:hAnsi="Century Gothic"/>
                <w:noProof/>
                <w:webHidden/>
              </w:rPr>
            </w:r>
            <w:r w:rsidR="001D0B37" w:rsidRPr="003154CC">
              <w:rPr>
                <w:rFonts w:ascii="Century Gothic" w:hAnsi="Century Gothic"/>
                <w:noProof/>
                <w:webHidden/>
              </w:rPr>
              <w:fldChar w:fldCharType="separate"/>
            </w:r>
            <w:r w:rsidR="00EA28D0">
              <w:rPr>
                <w:rFonts w:ascii="Century Gothic" w:hAnsi="Century Gothic"/>
                <w:noProof/>
                <w:webHidden/>
              </w:rPr>
              <w:t>6</w:t>
            </w:r>
            <w:r w:rsidR="001D0B37" w:rsidRPr="003154CC">
              <w:rPr>
                <w:rFonts w:ascii="Century Gothic" w:hAnsi="Century Gothic"/>
                <w:noProof/>
                <w:webHidden/>
              </w:rPr>
              <w:fldChar w:fldCharType="end"/>
            </w:r>
          </w:hyperlink>
        </w:p>
        <w:p w14:paraId="51AA5FBF" w14:textId="0B83C3CC" w:rsidR="001D0B37" w:rsidRPr="003154CC" w:rsidRDefault="00E82B03">
          <w:pPr>
            <w:pStyle w:val="TOC1"/>
            <w:tabs>
              <w:tab w:val="left" w:pos="440"/>
              <w:tab w:val="right" w:leader="dot" w:pos="8494"/>
            </w:tabs>
            <w:rPr>
              <w:rFonts w:ascii="Century Gothic" w:eastAsiaTheme="minorEastAsia" w:hAnsi="Century Gothic" w:cstheme="minorBidi"/>
              <w:noProof/>
              <w:szCs w:val="22"/>
              <w:lang w:val="da-DK" w:eastAsia="da-DK"/>
            </w:rPr>
          </w:pPr>
          <w:hyperlink w:anchor="_Toc494788084" w:history="1">
            <w:r w:rsidR="001D0B37" w:rsidRPr="003154CC">
              <w:rPr>
                <w:rStyle w:val="Hyperlink"/>
                <w:rFonts w:ascii="Century Gothic" w:hAnsi="Century Gothic"/>
                <w:noProof/>
                <w:lang w:val="en-US"/>
              </w:rPr>
              <w:t>7</w:t>
            </w:r>
            <w:r w:rsidR="001D0B37" w:rsidRPr="003154CC">
              <w:rPr>
                <w:rFonts w:ascii="Century Gothic" w:eastAsiaTheme="minorEastAsia" w:hAnsi="Century Gothic" w:cstheme="minorBidi"/>
                <w:noProof/>
                <w:szCs w:val="22"/>
                <w:lang w:val="da-DK" w:eastAsia="da-DK"/>
              </w:rPr>
              <w:tab/>
            </w:r>
            <w:r w:rsidR="001D0B37" w:rsidRPr="003154CC">
              <w:rPr>
                <w:rStyle w:val="Hyperlink"/>
                <w:rFonts w:ascii="Century Gothic" w:hAnsi="Century Gothic"/>
                <w:noProof/>
                <w:lang w:val="en-US"/>
              </w:rPr>
              <w:t>Risk assessment</w:t>
            </w:r>
            <w:r w:rsidR="001D0B37" w:rsidRPr="003154CC">
              <w:rPr>
                <w:rFonts w:ascii="Century Gothic" w:hAnsi="Century Gothic"/>
                <w:noProof/>
                <w:webHidden/>
              </w:rPr>
              <w:tab/>
            </w:r>
            <w:r w:rsidR="001D0B37" w:rsidRPr="003154CC">
              <w:rPr>
                <w:rFonts w:ascii="Century Gothic" w:hAnsi="Century Gothic"/>
                <w:noProof/>
                <w:webHidden/>
              </w:rPr>
              <w:fldChar w:fldCharType="begin"/>
            </w:r>
            <w:r w:rsidR="001D0B37" w:rsidRPr="003154CC">
              <w:rPr>
                <w:rFonts w:ascii="Century Gothic" w:hAnsi="Century Gothic"/>
                <w:noProof/>
                <w:webHidden/>
              </w:rPr>
              <w:instrText xml:space="preserve"> PAGEREF _Toc494788084 \h </w:instrText>
            </w:r>
            <w:r w:rsidR="001D0B37" w:rsidRPr="003154CC">
              <w:rPr>
                <w:rFonts w:ascii="Century Gothic" w:hAnsi="Century Gothic"/>
                <w:noProof/>
                <w:webHidden/>
              </w:rPr>
            </w:r>
            <w:r w:rsidR="001D0B37" w:rsidRPr="003154CC">
              <w:rPr>
                <w:rFonts w:ascii="Century Gothic" w:hAnsi="Century Gothic"/>
                <w:noProof/>
                <w:webHidden/>
              </w:rPr>
              <w:fldChar w:fldCharType="separate"/>
            </w:r>
            <w:r w:rsidR="00EA28D0">
              <w:rPr>
                <w:rFonts w:ascii="Century Gothic" w:hAnsi="Century Gothic"/>
                <w:noProof/>
                <w:webHidden/>
              </w:rPr>
              <w:t>7</w:t>
            </w:r>
            <w:r w:rsidR="001D0B37" w:rsidRPr="003154CC">
              <w:rPr>
                <w:rFonts w:ascii="Century Gothic" w:hAnsi="Century Gothic"/>
                <w:noProof/>
                <w:webHidden/>
              </w:rPr>
              <w:fldChar w:fldCharType="end"/>
            </w:r>
          </w:hyperlink>
        </w:p>
        <w:p w14:paraId="10280359" w14:textId="33BB4138" w:rsidR="001D0B37" w:rsidRPr="003154CC" w:rsidRDefault="00E82B03">
          <w:pPr>
            <w:pStyle w:val="TOC1"/>
            <w:tabs>
              <w:tab w:val="left" w:pos="440"/>
              <w:tab w:val="right" w:leader="dot" w:pos="8494"/>
            </w:tabs>
            <w:rPr>
              <w:rFonts w:ascii="Century Gothic" w:eastAsiaTheme="minorEastAsia" w:hAnsi="Century Gothic" w:cstheme="minorBidi"/>
              <w:noProof/>
              <w:szCs w:val="22"/>
              <w:lang w:val="da-DK" w:eastAsia="da-DK"/>
            </w:rPr>
          </w:pPr>
          <w:hyperlink w:anchor="_Toc494788085" w:history="1">
            <w:r w:rsidR="001D0B37" w:rsidRPr="003154CC">
              <w:rPr>
                <w:rStyle w:val="Hyperlink"/>
                <w:rFonts w:ascii="Century Gothic" w:hAnsi="Century Gothic"/>
                <w:noProof/>
                <w:lang w:val="en-US"/>
              </w:rPr>
              <w:t>8</w:t>
            </w:r>
            <w:r w:rsidR="001D0B37" w:rsidRPr="003154CC">
              <w:rPr>
                <w:rFonts w:ascii="Century Gothic" w:eastAsiaTheme="minorEastAsia" w:hAnsi="Century Gothic" w:cstheme="minorBidi"/>
                <w:noProof/>
                <w:szCs w:val="22"/>
                <w:lang w:val="da-DK" w:eastAsia="da-DK"/>
              </w:rPr>
              <w:tab/>
            </w:r>
            <w:r w:rsidR="001D0B37" w:rsidRPr="003154CC">
              <w:rPr>
                <w:rStyle w:val="Hyperlink"/>
                <w:rFonts w:ascii="Century Gothic" w:hAnsi="Century Gothic"/>
                <w:noProof/>
                <w:lang w:val="en-US"/>
              </w:rPr>
              <w:t>Sources of Information</w:t>
            </w:r>
            <w:r w:rsidR="001D0B37" w:rsidRPr="003154CC">
              <w:rPr>
                <w:rFonts w:ascii="Century Gothic" w:hAnsi="Century Gothic"/>
                <w:noProof/>
                <w:webHidden/>
              </w:rPr>
              <w:tab/>
            </w:r>
            <w:r w:rsidR="001D0B37" w:rsidRPr="003154CC">
              <w:rPr>
                <w:rFonts w:ascii="Century Gothic" w:hAnsi="Century Gothic"/>
                <w:noProof/>
                <w:webHidden/>
              </w:rPr>
              <w:fldChar w:fldCharType="begin"/>
            </w:r>
            <w:r w:rsidR="001D0B37" w:rsidRPr="003154CC">
              <w:rPr>
                <w:rFonts w:ascii="Century Gothic" w:hAnsi="Century Gothic"/>
                <w:noProof/>
                <w:webHidden/>
              </w:rPr>
              <w:instrText xml:space="preserve"> PAGEREF _Toc494788085 \h </w:instrText>
            </w:r>
            <w:r w:rsidR="001D0B37" w:rsidRPr="003154CC">
              <w:rPr>
                <w:rFonts w:ascii="Century Gothic" w:hAnsi="Century Gothic"/>
                <w:noProof/>
                <w:webHidden/>
              </w:rPr>
            </w:r>
            <w:r w:rsidR="001D0B37" w:rsidRPr="003154CC">
              <w:rPr>
                <w:rFonts w:ascii="Century Gothic" w:hAnsi="Century Gothic"/>
                <w:noProof/>
                <w:webHidden/>
              </w:rPr>
              <w:fldChar w:fldCharType="separate"/>
            </w:r>
            <w:r w:rsidR="00EA28D0">
              <w:rPr>
                <w:rFonts w:ascii="Century Gothic" w:hAnsi="Century Gothic"/>
                <w:noProof/>
                <w:webHidden/>
              </w:rPr>
              <w:t>8</w:t>
            </w:r>
            <w:r w:rsidR="001D0B37" w:rsidRPr="003154CC">
              <w:rPr>
                <w:rFonts w:ascii="Century Gothic" w:hAnsi="Century Gothic"/>
                <w:noProof/>
                <w:webHidden/>
              </w:rPr>
              <w:fldChar w:fldCharType="end"/>
            </w:r>
          </w:hyperlink>
        </w:p>
        <w:p w14:paraId="5BD237AF" w14:textId="1C37D441" w:rsidR="00ED3CDE" w:rsidRPr="003154CC" w:rsidRDefault="00ED3CDE">
          <w:pPr>
            <w:rPr>
              <w:rFonts w:ascii="Century Gothic" w:hAnsi="Century Gothic"/>
            </w:rPr>
          </w:pPr>
          <w:r w:rsidRPr="003154CC">
            <w:rPr>
              <w:rFonts w:ascii="Century Gothic" w:hAnsi="Century Gothic"/>
              <w:b/>
              <w:bCs/>
            </w:rPr>
            <w:fldChar w:fldCharType="end"/>
          </w:r>
        </w:p>
      </w:sdtContent>
    </w:sdt>
    <w:p w14:paraId="5BD237B0" w14:textId="77777777" w:rsidR="00E771AB" w:rsidRPr="003154CC" w:rsidRDefault="00E771AB" w:rsidP="00413187">
      <w:pPr>
        <w:spacing w:after="160" w:line="240" w:lineRule="auto"/>
        <w:jc w:val="both"/>
        <w:rPr>
          <w:rFonts w:ascii="Century Gothic" w:hAnsi="Century Gothic"/>
          <w:b/>
          <w:sz w:val="32"/>
          <w:szCs w:val="32"/>
          <w:lang w:val="en-US"/>
        </w:rPr>
      </w:pPr>
      <w:bookmarkStart w:id="1" w:name="_GoBack"/>
      <w:bookmarkEnd w:id="1"/>
    </w:p>
    <w:p w14:paraId="5BD237B1" w14:textId="77777777" w:rsidR="00ED3CDE" w:rsidRPr="003154CC" w:rsidRDefault="00ED3CDE" w:rsidP="00413187">
      <w:pPr>
        <w:spacing w:after="160" w:line="240" w:lineRule="auto"/>
        <w:jc w:val="both"/>
        <w:rPr>
          <w:rFonts w:ascii="Century Gothic" w:hAnsi="Century Gothic"/>
          <w:szCs w:val="22"/>
          <w:lang w:val="en-US"/>
        </w:rPr>
      </w:pPr>
      <w:r w:rsidRPr="003154CC">
        <w:rPr>
          <w:rFonts w:ascii="Century Gothic" w:hAnsi="Century Gothic"/>
          <w:szCs w:val="22"/>
          <w:lang w:val="en-US"/>
        </w:rPr>
        <w:t>Appendices</w:t>
      </w:r>
      <w:r w:rsidR="00915009" w:rsidRPr="003154CC">
        <w:rPr>
          <w:rFonts w:ascii="Century Gothic" w:hAnsi="Century Gothic"/>
          <w:szCs w:val="22"/>
          <w:lang w:val="en-US"/>
        </w:rPr>
        <w:t xml:space="preserve"> (including Group Contract)</w:t>
      </w:r>
    </w:p>
    <w:p w14:paraId="5BD237B2" w14:textId="77777777" w:rsidR="00ED3CDE" w:rsidRPr="003154CC" w:rsidRDefault="00ED3CDE" w:rsidP="00413187">
      <w:pPr>
        <w:spacing w:after="160" w:line="240" w:lineRule="auto"/>
        <w:jc w:val="both"/>
        <w:rPr>
          <w:rFonts w:ascii="Century Gothic" w:hAnsi="Century Gothic"/>
          <w:b/>
          <w:sz w:val="32"/>
          <w:szCs w:val="32"/>
          <w:lang w:val="en-US"/>
        </w:rPr>
      </w:pPr>
    </w:p>
    <w:p w14:paraId="5BD237B3"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5BD237B7" w14:textId="77777777" w:rsidR="00ED3CDE" w:rsidRPr="000D51F7" w:rsidRDefault="00ED3CDE" w:rsidP="00ED3CDE">
      <w:pPr>
        <w:pStyle w:val="Heading1"/>
        <w:rPr>
          <w:rFonts w:ascii="Century Gothic" w:hAnsi="Century Gothic"/>
          <w:sz w:val="40"/>
          <w:szCs w:val="40"/>
          <w:lang w:val="en-US"/>
        </w:rPr>
      </w:pPr>
      <w:bookmarkStart w:id="2" w:name="_Toc494788078"/>
      <w:r w:rsidRPr="000D51F7">
        <w:rPr>
          <w:rFonts w:ascii="Century Gothic" w:hAnsi="Century Gothic"/>
          <w:sz w:val="40"/>
          <w:szCs w:val="40"/>
          <w:lang w:val="en-US"/>
        </w:rPr>
        <w:lastRenderedPageBreak/>
        <w:t>Background description</w:t>
      </w:r>
      <w:bookmarkEnd w:id="2"/>
    </w:p>
    <w:p w14:paraId="5BD237B8" w14:textId="77777777" w:rsidR="00ED3CDE" w:rsidRPr="00B046DD" w:rsidRDefault="00ED3CDE" w:rsidP="00B046DD">
      <w:pPr>
        <w:jc w:val="both"/>
        <w:rPr>
          <w:color w:val="000000" w:themeColor="text1"/>
          <w:sz w:val="32"/>
          <w:szCs w:val="32"/>
          <w:lang w:val="en-US"/>
        </w:rPr>
      </w:pPr>
    </w:p>
    <w:p w14:paraId="4C2A931C" w14:textId="0B2CF93C" w:rsidR="003154CC" w:rsidRPr="00C073DB" w:rsidRDefault="00E81652" w:rsidP="00C073DB">
      <w:pPr>
        <w:spacing w:after="480" w:line="259" w:lineRule="auto"/>
        <w:jc w:val="both"/>
        <w:rPr>
          <w:rFonts w:ascii="Century Gothic" w:hAnsi="Century Gothic"/>
          <w:sz w:val="28"/>
          <w:szCs w:val="28"/>
        </w:rPr>
      </w:pPr>
      <w:r>
        <w:rPr>
          <w:rFonts w:ascii="Century Gothic" w:hAnsi="Century Gothic"/>
          <w:color w:val="000000" w:themeColor="text1"/>
          <w:sz w:val="28"/>
          <w:szCs w:val="28"/>
        </w:rPr>
        <w:t>“</w:t>
      </w:r>
      <w:r w:rsidR="00B046DD" w:rsidRPr="00E81652">
        <w:rPr>
          <w:rFonts w:ascii="Century Gothic" w:hAnsi="Century Gothic"/>
          <w:color w:val="000000" w:themeColor="text1"/>
          <w:sz w:val="28"/>
          <w:szCs w:val="28"/>
        </w:rPr>
        <w:t xml:space="preserve">The art of memorization is a learned skill. Some </w:t>
      </w:r>
      <w:r w:rsidRPr="00E81652">
        <w:rPr>
          <w:rFonts w:ascii="Century Gothic" w:hAnsi="Century Gothic"/>
          <w:color w:val="000000" w:themeColor="text1"/>
          <w:sz w:val="28"/>
          <w:szCs w:val="28"/>
        </w:rPr>
        <w:t>can</w:t>
      </w:r>
      <w:r w:rsidR="00B046DD" w:rsidRPr="00E81652">
        <w:rPr>
          <w:rFonts w:ascii="Century Gothic" w:hAnsi="Century Gothic"/>
          <w:color w:val="000000" w:themeColor="text1"/>
          <w:sz w:val="28"/>
          <w:szCs w:val="28"/>
        </w:rPr>
        <w:t xml:space="preserve"> do it easier than others, but it does take practice, </w:t>
      </w:r>
      <w:proofErr w:type="gramStart"/>
      <w:r w:rsidR="00B046DD" w:rsidRPr="00E81652">
        <w:rPr>
          <w:rFonts w:ascii="Century Gothic" w:hAnsi="Century Gothic"/>
          <w:color w:val="000000" w:themeColor="text1"/>
          <w:sz w:val="28"/>
          <w:szCs w:val="28"/>
        </w:rPr>
        <w:t>determination</w:t>
      </w:r>
      <w:proofErr w:type="gramEnd"/>
      <w:r w:rsidR="00B046DD" w:rsidRPr="00E81652">
        <w:rPr>
          <w:rFonts w:ascii="Century Gothic" w:hAnsi="Century Gothic"/>
          <w:color w:val="000000" w:themeColor="text1"/>
          <w:sz w:val="28"/>
          <w:szCs w:val="28"/>
        </w:rPr>
        <w:t xml:space="preserve"> and focus. Memorizing skills are an art of their own, acquired with the desire to improve your ability to recall the information you want to keep, as well as focusing on certain details that may be useful in the near or distant future. The art of memorization is often referred to as ‘’mnemonics’’, a method of recalling information that may either be difficult to remember, or of great importance. The</w:t>
      </w:r>
      <w:r w:rsidR="003154CC" w:rsidRPr="00E81652">
        <w:rPr>
          <w:rFonts w:ascii="Century Gothic" w:hAnsi="Century Gothic"/>
          <w:color w:val="000000" w:themeColor="text1"/>
          <w:sz w:val="28"/>
          <w:szCs w:val="28"/>
        </w:rPr>
        <w:t xml:space="preserve"> most vital</w:t>
      </w:r>
      <w:r w:rsidR="00B046DD" w:rsidRPr="00E81652">
        <w:rPr>
          <w:rFonts w:ascii="Century Gothic" w:hAnsi="Century Gothic"/>
          <w:color w:val="000000" w:themeColor="text1"/>
          <w:sz w:val="28"/>
          <w:szCs w:val="28"/>
        </w:rPr>
        <w:t xml:space="preserve"> principle behind mnemonics is to make use of as much of your brain as possible to setting up a code to process the information.</w:t>
      </w:r>
      <w:r>
        <w:rPr>
          <w:rFonts w:ascii="Century Gothic" w:hAnsi="Century Gothic"/>
          <w:color w:val="000000" w:themeColor="text1"/>
          <w:sz w:val="28"/>
          <w:szCs w:val="28"/>
        </w:rPr>
        <w:t>”</w:t>
      </w:r>
      <w:r w:rsidRPr="00C073DB">
        <w:rPr>
          <w:rFonts w:ascii="Century Gothic" w:hAnsi="Century Gothic"/>
          <w:color w:val="000000" w:themeColor="text1"/>
          <w:sz w:val="18"/>
          <w:szCs w:val="18"/>
        </w:rPr>
        <w:t xml:space="preserve"> </w:t>
      </w:r>
      <w:r w:rsidR="00C073DB" w:rsidRPr="00C073DB">
        <w:rPr>
          <w:rFonts w:ascii="Century Gothic" w:hAnsi="Century Gothic"/>
          <w:sz w:val="18"/>
          <w:szCs w:val="18"/>
        </w:rPr>
        <w:fldChar w:fldCharType="begin" w:fldLock="1"/>
      </w:r>
      <w:r w:rsidR="00C073DB" w:rsidRPr="00C073DB">
        <w:rPr>
          <w:rFonts w:ascii="Century Gothic" w:hAnsi="Century Gothic"/>
          <w:sz w:val="18"/>
          <w:szCs w:val="18"/>
        </w:rPr>
        <w:instrText>ADDIN CSL_CITATION { "citationItems" : [ { "id" : "ITEM-1", "itemData" : { "URL" : "http://memorise.org/memory-training/art-memorization", "accessed" : { "date-parts" : [ [ "2018", "5", "12" ] ] }, "id" : "ITEM-1", "issued" : { "date-parts" : [ [ "2015" ] ] }, "title" : "The Art of Memorization - Memorise", "type" : "webpage" }, "uris" : [ "http://www.mendeley.com/documents/?uuid=41b513a4-1c90-3708-98ea-6e37535f4699" ] } ], "mendeley" : { "formattedCitation" : "(The Art of Memorization - Memorise, 2015)", "plainTextFormattedCitation" : "(The Art of Memorization - Memorise, 2015)", "previouslyFormattedCitation" : "(The Art of Memorization - Memorise, 2015)" }, "properties" : { "noteIndex" : 0 }, "schema" : "https://github.com/citation-style-language/schema/raw/master/csl-citation.json" }</w:instrText>
      </w:r>
      <w:r w:rsidR="00C073DB" w:rsidRPr="00C073DB">
        <w:rPr>
          <w:rFonts w:ascii="Century Gothic" w:hAnsi="Century Gothic"/>
          <w:sz w:val="18"/>
          <w:szCs w:val="18"/>
        </w:rPr>
        <w:fldChar w:fldCharType="separate"/>
      </w:r>
      <w:r w:rsidR="00C073DB" w:rsidRPr="00C073DB">
        <w:rPr>
          <w:rFonts w:ascii="Century Gothic" w:hAnsi="Century Gothic"/>
          <w:noProof/>
          <w:sz w:val="18"/>
          <w:szCs w:val="18"/>
        </w:rPr>
        <w:t>(The Art of Memorization - Memorise, 2015)</w:t>
      </w:r>
      <w:r w:rsidR="00C073DB" w:rsidRPr="00C073DB">
        <w:rPr>
          <w:rFonts w:ascii="Century Gothic" w:hAnsi="Century Gothic"/>
          <w:sz w:val="18"/>
          <w:szCs w:val="18"/>
        </w:rPr>
        <w:fldChar w:fldCharType="end"/>
      </w:r>
    </w:p>
    <w:p w14:paraId="4713255F" w14:textId="5875E061" w:rsidR="00B046DD" w:rsidRPr="0048223D" w:rsidRDefault="003154CC" w:rsidP="00B046DD">
      <w:pPr>
        <w:pStyle w:val="NormalWeb"/>
        <w:shd w:val="clear" w:color="auto" w:fill="FFFFFF"/>
        <w:spacing w:before="0" w:beforeAutospacing="0" w:after="225" w:afterAutospacing="0"/>
        <w:jc w:val="both"/>
        <w:rPr>
          <w:rFonts w:ascii="Century Gothic" w:hAnsi="Century Gothic" w:cs="Arial"/>
          <w:color w:val="000000" w:themeColor="text1"/>
          <w:sz w:val="28"/>
          <w:szCs w:val="28"/>
          <w:lang w:val="en-GB"/>
        </w:rPr>
      </w:pPr>
      <w:r w:rsidRPr="0048223D">
        <w:rPr>
          <w:rFonts w:ascii="Century Gothic" w:hAnsi="Century Gothic" w:cs="Arial"/>
          <w:color w:val="000000" w:themeColor="text1"/>
          <w:sz w:val="28"/>
          <w:szCs w:val="28"/>
          <w:lang w:val="en-GB"/>
        </w:rPr>
        <w:t>For example, the</w:t>
      </w:r>
      <w:r w:rsidRPr="0048223D">
        <w:rPr>
          <w:rFonts w:ascii="Century Gothic" w:hAnsi="Century Gothic" w:cs="Arial"/>
          <w:sz w:val="28"/>
          <w:szCs w:val="28"/>
          <w:shd w:val="clear" w:color="auto" w:fill="F8F9FA"/>
          <w:lang w:val="en-GB"/>
        </w:rPr>
        <w:t xml:space="preserve"> mnemonic technique</w:t>
      </w:r>
      <w:r w:rsidRPr="0048223D">
        <w:rPr>
          <w:rFonts w:ascii="Century Gothic" w:hAnsi="Century Gothic" w:cs="Arial"/>
          <w:color w:val="222222"/>
          <w:sz w:val="28"/>
          <w:szCs w:val="28"/>
          <w:shd w:val="clear" w:color="auto" w:fill="F8F9FA"/>
          <w:lang w:val="en-GB"/>
        </w:rPr>
        <w:t> for the number of days in each month of the </w:t>
      </w:r>
      <w:r w:rsidRPr="0048223D">
        <w:rPr>
          <w:rFonts w:ascii="Century Gothic" w:hAnsi="Century Gothic" w:cs="Arial"/>
          <w:sz w:val="28"/>
          <w:szCs w:val="28"/>
          <w:shd w:val="clear" w:color="auto" w:fill="F8F9FA"/>
          <w:lang w:val="en-GB"/>
        </w:rPr>
        <w:t>Gregorian Calendar</w:t>
      </w:r>
      <w:r w:rsidRPr="0048223D">
        <w:rPr>
          <w:rFonts w:ascii="Century Gothic" w:hAnsi="Century Gothic" w:cs="Arial"/>
          <w:color w:val="222222"/>
          <w:sz w:val="28"/>
          <w:szCs w:val="28"/>
          <w:shd w:val="clear" w:color="auto" w:fill="F8F9FA"/>
          <w:lang w:val="en-GB"/>
        </w:rPr>
        <w:t>. Each knuckle of your hand can be represented as a 31-day month, this making easier not only the memorization of months, but also serves as a great example for how we can use the environment to our advantage for</w:t>
      </w:r>
      <w:r w:rsidR="00110412">
        <w:rPr>
          <w:rFonts w:ascii="Century Gothic" w:hAnsi="Century Gothic" w:cs="Arial"/>
          <w:color w:val="222222"/>
          <w:sz w:val="28"/>
          <w:szCs w:val="28"/>
          <w:shd w:val="clear" w:color="auto" w:fill="F8F9FA"/>
          <w:lang w:val="en-GB"/>
        </w:rPr>
        <w:t xml:space="preserve"> better</w:t>
      </w:r>
      <w:r w:rsidRPr="0048223D">
        <w:rPr>
          <w:rFonts w:ascii="Century Gothic" w:hAnsi="Century Gothic" w:cs="Arial"/>
          <w:color w:val="222222"/>
          <w:sz w:val="28"/>
          <w:szCs w:val="28"/>
          <w:shd w:val="clear" w:color="auto" w:fill="F8F9FA"/>
          <w:lang w:val="en-GB"/>
        </w:rPr>
        <w:t xml:space="preserve"> remembering</w:t>
      </w:r>
      <w:r w:rsidR="00110412">
        <w:rPr>
          <w:rFonts w:ascii="Century Gothic" w:hAnsi="Century Gothic" w:cs="Arial"/>
          <w:color w:val="222222"/>
          <w:sz w:val="28"/>
          <w:szCs w:val="28"/>
          <w:shd w:val="clear" w:color="auto" w:fill="F8F9FA"/>
          <w:lang w:val="en-GB"/>
        </w:rPr>
        <w:t xml:space="preserve"> and other</w:t>
      </w:r>
      <w:r w:rsidRPr="0048223D">
        <w:rPr>
          <w:rFonts w:ascii="Century Gothic" w:hAnsi="Century Gothic" w:cs="Arial"/>
          <w:color w:val="222222"/>
          <w:sz w:val="28"/>
          <w:szCs w:val="28"/>
          <w:shd w:val="clear" w:color="auto" w:fill="F8F9FA"/>
          <w:lang w:val="en-GB"/>
        </w:rPr>
        <w:t xml:space="preserve"> purposes.</w:t>
      </w:r>
      <w:r w:rsidR="0048223D" w:rsidRPr="0048223D">
        <w:rPr>
          <w:rFonts w:ascii="Century Gothic" w:hAnsi="Century Gothic" w:cs="Arial"/>
          <w:color w:val="222222"/>
          <w:sz w:val="28"/>
          <w:szCs w:val="28"/>
          <w:shd w:val="clear" w:color="auto" w:fill="F8F9FA"/>
          <w:lang w:val="en-GB"/>
        </w:rPr>
        <w:t xml:space="preserve"> T</w:t>
      </w:r>
      <w:r w:rsidR="0048223D" w:rsidRPr="0048223D">
        <w:rPr>
          <w:rFonts w:ascii="Century Gothic" w:hAnsi="Century Gothic" w:cs="Arial"/>
          <w:color w:val="222222"/>
          <w:sz w:val="28"/>
          <w:szCs w:val="28"/>
          <w:shd w:val="clear" w:color="auto" w:fill="FFFFFF"/>
          <w:lang w:val="en-GB"/>
        </w:rPr>
        <w:t>hey help use information already stored in long-term memory to make memorisation an easier task</w:t>
      </w:r>
    </w:p>
    <w:p w14:paraId="3A0F567B" w14:textId="130619C4" w:rsidR="003154CC" w:rsidRPr="0048223D" w:rsidRDefault="003154CC" w:rsidP="00B046DD">
      <w:pPr>
        <w:pStyle w:val="NormalWeb"/>
        <w:shd w:val="clear" w:color="auto" w:fill="FFFFFF"/>
        <w:spacing w:before="0" w:beforeAutospacing="0" w:after="225" w:afterAutospacing="0"/>
        <w:jc w:val="both"/>
        <w:rPr>
          <w:rFonts w:ascii="Century Gothic" w:hAnsi="Century Gothic" w:cs="Arial"/>
          <w:color w:val="000000" w:themeColor="text1"/>
          <w:sz w:val="28"/>
          <w:szCs w:val="28"/>
          <w:lang w:val="en-GB"/>
        </w:rPr>
      </w:pPr>
    </w:p>
    <w:p w14:paraId="1AE0027A" w14:textId="3915A6E2" w:rsidR="0004396D" w:rsidRDefault="0048223D" w:rsidP="00D24A74">
      <w:pPr>
        <w:pStyle w:val="NormalWeb"/>
        <w:shd w:val="clear" w:color="auto" w:fill="FFFFFF"/>
        <w:spacing w:before="0" w:beforeAutospacing="0" w:after="225" w:afterAutospacing="0"/>
        <w:jc w:val="both"/>
        <w:rPr>
          <w:rFonts w:ascii="Century Gothic" w:hAnsi="Century Gothic" w:cs="Arial"/>
          <w:color w:val="000000" w:themeColor="text1"/>
          <w:sz w:val="28"/>
          <w:szCs w:val="28"/>
          <w:shd w:val="clear" w:color="auto" w:fill="FFFFFF"/>
          <w:lang w:val="en-GB"/>
        </w:rPr>
      </w:pPr>
      <w:r w:rsidRPr="0048223D">
        <w:rPr>
          <w:rFonts w:ascii="Century Gothic" w:hAnsi="Century Gothic" w:cs="Arial"/>
          <w:color w:val="000000" w:themeColor="text1"/>
          <w:sz w:val="28"/>
          <w:szCs w:val="28"/>
          <w:shd w:val="clear" w:color="auto" w:fill="FFFFFF"/>
          <w:lang w:val="en-GB"/>
        </w:rPr>
        <w:t>There are many theories as to how to make memorizing</w:t>
      </w:r>
      <w:r w:rsidR="00906D27">
        <w:rPr>
          <w:rFonts w:ascii="Century Gothic" w:hAnsi="Century Gothic" w:cs="Arial"/>
          <w:color w:val="000000" w:themeColor="text1"/>
          <w:sz w:val="28"/>
          <w:szCs w:val="28"/>
          <w:shd w:val="clear" w:color="auto" w:fill="FFFFFF"/>
          <w:lang w:val="en-GB"/>
        </w:rPr>
        <w:t xml:space="preserve"> easier, such as purchasing a CD</w:t>
      </w:r>
      <w:r w:rsidRPr="0048223D">
        <w:rPr>
          <w:rFonts w:ascii="Century Gothic" w:hAnsi="Century Gothic" w:cs="Arial"/>
          <w:color w:val="000000" w:themeColor="text1"/>
          <w:sz w:val="28"/>
          <w:szCs w:val="28"/>
          <w:shd w:val="clear" w:color="auto" w:fill="FFFFFF"/>
          <w:lang w:val="en-GB"/>
        </w:rPr>
        <w:t xml:space="preserve"> on memory training; employing a memory expert to help you with the basics; or you can take classes in speed readin</w:t>
      </w:r>
      <w:r w:rsidR="0093172A">
        <w:rPr>
          <w:rFonts w:ascii="Century Gothic" w:hAnsi="Century Gothic" w:cs="Arial"/>
          <w:color w:val="000000" w:themeColor="text1"/>
          <w:sz w:val="28"/>
          <w:szCs w:val="28"/>
          <w:shd w:val="clear" w:color="auto" w:fill="FFFFFF"/>
          <w:lang w:val="en-GB"/>
        </w:rPr>
        <w:t xml:space="preserve">g and other memory techniques. </w:t>
      </w:r>
      <w:r w:rsidR="00612EEB">
        <w:rPr>
          <w:rFonts w:ascii="Century Gothic" w:hAnsi="Century Gothic" w:cs="Arial"/>
          <w:color w:val="000000" w:themeColor="text1"/>
          <w:sz w:val="28"/>
          <w:szCs w:val="28"/>
          <w:shd w:val="clear" w:color="auto" w:fill="FFFFFF"/>
          <w:lang w:val="en-GB"/>
        </w:rPr>
        <w:t>For</w:t>
      </w:r>
      <w:r w:rsidR="0093172A">
        <w:rPr>
          <w:rFonts w:ascii="Century Gothic" w:hAnsi="Century Gothic" w:cs="Arial"/>
          <w:color w:val="000000" w:themeColor="text1"/>
          <w:sz w:val="28"/>
          <w:szCs w:val="28"/>
          <w:shd w:val="clear" w:color="auto" w:fill="FFFFFF"/>
          <w:lang w:val="en-GB"/>
        </w:rPr>
        <w:t xml:space="preserve"> our </w:t>
      </w:r>
      <w:r w:rsidR="00612EEB">
        <w:rPr>
          <w:rFonts w:ascii="Century Gothic" w:hAnsi="Century Gothic" w:cs="Arial"/>
          <w:color w:val="000000" w:themeColor="text1"/>
          <w:sz w:val="28"/>
          <w:szCs w:val="28"/>
          <w:shd w:val="clear" w:color="auto" w:fill="FFFFFF"/>
          <w:lang w:val="en-GB"/>
        </w:rPr>
        <w:t>project</w:t>
      </w:r>
      <w:r w:rsidR="0093172A">
        <w:rPr>
          <w:rFonts w:ascii="Century Gothic" w:hAnsi="Century Gothic" w:cs="Arial"/>
          <w:color w:val="000000" w:themeColor="text1"/>
          <w:sz w:val="28"/>
          <w:szCs w:val="28"/>
          <w:shd w:val="clear" w:color="auto" w:fill="FFFFFF"/>
          <w:lang w:val="en-GB"/>
        </w:rPr>
        <w:t>, we have decided to</w:t>
      </w:r>
      <w:r w:rsidR="00906D27">
        <w:rPr>
          <w:rFonts w:ascii="Century Gothic" w:hAnsi="Century Gothic" w:cs="Arial"/>
          <w:color w:val="000000" w:themeColor="text1"/>
          <w:sz w:val="28"/>
          <w:szCs w:val="28"/>
          <w:shd w:val="clear" w:color="auto" w:fill="FFFFFF"/>
          <w:lang w:val="en-GB"/>
        </w:rPr>
        <w:t xml:space="preserve"> </w:t>
      </w:r>
      <w:r w:rsidR="0093172A">
        <w:rPr>
          <w:rFonts w:ascii="Century Gothic" w:hAnsi="Century Gothic" w:cs="Arial"/>
          <w:color w:val="000000" w:themeColor="text1"/>
          <w:sz w:val="28"/>
          <w:szCs w:val="28"/>
          <w:shd w:val="clear" w:color="auto" w:fill="FFFFFF"/>
          <w:lang w:val="en-GB"/>
        </w:rPr>
        <w:t xml:space="preserve">create a “Memorization Training” </w:t>
      </w:r>
      <w:r w:rsidR="00906D27">
        <w:rPr>
          <w:rFonts w:ascii="Century Gothic" w:hAnsi="Century Gothic" w:cs="Arial"/>
          <w:color w:val="000000" w:themeColor="text1"/>
          <w:sz w:val="28"/>
          <w:szCs w:val="28"/>
          <w:shd w:val="clear" w:color="auto" w:fill="FFFFFF"/>
          <w:lang w:val="en-GB"/>
        </w:rPr>
        <w:t>game based on the concept of using your own environment to remember detai</w:t>
      </w:r>
      <w:r w:rsidR="00D24A74">
        <w:rPr>
          <w:rFonts w:ascii="Century Gothic" w:hAnsi="Century Gothic" w:cs="Arial"/>
          <w:color w:val="000000" w:themeColor="text1"/>
          <w:sz w:val="28"/>
          <w:szCs w:val="28"/>
          <w:shd w:val="clear" w:color="auto" w:fill="FFFFFF"/>
          <w:lang w:val="en-GB"/>
        </w:rPr>
        <w:t>ls, thus reaching certain goals</w:t>
      </w:r>
      <w:r w:rsidR="0004396D">
        <w:rPr>
          <w:rFonts w:ascii="Century Gothic" w:hAnsi="Century Gothic" w:cs="Arial"/>
          <w:color w:val="000000" w:themeColor="text1"/>
          <w:sz w:val="28"/>
          <w:szCs w:val="28"/>
          <w:shd w:val="clear" w:color="auto" w:fill="FFFFFF"/>
          <w:lang w:val="en-GB"/>
        </w:rPr>
        <w:t>. Th</w:t>
      </w:r>
      <w:r w:rsidR="009B7F49">
        <w:rPr>
          <w:rFonts w:ascii="Century Gothic" w:hAnsi="Century Gothic" w:cs="Arial"/>
          <w:color w:val="000000" w:themeColor="text1"/>
          <w:sz w:val="28"/>
          <w:szCs w:val="28"/>
          <w:shd w:val="clear" w:color="auto" w:fill="FFFFFF"/>
          <w:lang w:val="en-GB"/>
        </w:rPr>
        <w:t xml:space="preserve">e process of </w:t>
      </w:r>
      <w:r w:rsidR="009B7F49">
        <w:rPr>
          <w:rFonts w:ascii="Century Gothic" w:hAnsi="Century Gothic" w:cs="Arial"/>
          <w:color w:val="000000" w:themeColor="text1"/>
          <w:sz w:val="28"/>
          <w:szCs w:val="28"/>
          <w:shd w:val="clear" w:color="auto" w:fill="FFFFFF"/>
          <w:lang w:val="en-GB"/>
        </w:rPr>
        <w:lastRenderedPageBreak/>
        <w:t xml:space="preserve">implementation </w:t>
      </w:r>
      <w:r w:rsidR="0004396D">
        <w:rPr>
          <w:rFonts w:ascii="Century Gothic" w:hAnsi="Century Gothic" w:cs="Arial"/>
          <w:color w:val="000000" w:themeColor="text1"/>
          <w:sz w:val="28"/>
          <w:szCs w:val="28"/>
          <w:shd w:val="clear" w:color="auto" w:fill="FFFFFF"/>
          <w:lang w:val="en-GB"/>
        </w:rPr>
        <w:t>will be further improved by using</w:t>
      </w:r>
      <w:r w:rsidR="009B7F49">
        <w:rPr>
          <w:rFonts w:ascii="Century Gothic" w:hAnsi="Century Gothic" w:cs="Arial"/>
          <w:color w:val="000000" w:themeColor="text1"/>
          <w:sz w:val="28"/>
          <w:szCs w:val="28"/>
          <w:shd w:val="clear" w:color="auto" w:fill="FFFFFF"/>
          <w:lang w:val="en-GB"/>
        </w:rPr>
        <w:t xml:space="preserve"> the well-known</w:t>
      </w:r>
      <w:r w:rsidR="0004396D">
        <w:rPr>
          <w:rFonts w:ascii="Century Gothic" w:hAnsi="Century Gothic" w:cs="Arial"/>
          <w:color w:val="000000" w:themeColor="text1"/>
          <w:sz w:val="28"/>
          <w:szCs w:val="28"/>
          <w:shd w:val="clear" w:color="auto" w:fill="FFFFFF"/>
          <w:lang w:val="en-GB"/>
        </w:rPr>
        <w:t xml:space="preserve"> Unified Process model for the entire duration of our project.</w:t>
      </w:r>
    </w:p>
    <w:p w14:paraId="7A962A70" w14:textId="703E2360" w:rsidR="00D24A74" w:rsidRPr="00D24A74" w:rsidRDefault="0004396D" w:rsidP="00D24A74">
      <w:pPr>
        <w:pStyle w:val="NormalWeb"/>
        <w:shd w:val="clear" w:color="auto" w:fill="FFFFFF"/>
        <w:spacing w:before="0" w:beforeAutospacing="0" w:after="225" w:afterAutospacing="0"/>
        <w:jc w:val="both"/>
        <w:rPr>
          <w:rFonts w:ascii="Century Gothic" w:hAnsi="Century Gothic" w:cs="Arial"/>
          <w:color w:val="000000" w:themeColor="text1"/>
          <w:sz w:val="28"/>
          <w:szCs w:val="28"/>
          <w:shd w:val="clear" w:color="auto" w:fill="FFFFFF"/>
          <w:lang w:val="en-GB"/>
        </w:rPr>
      </w:pPr>
      <w:r>
        <w:rPr>
          <w:rFonts w:ascii="Century Gothic" w:hAnsi="Century Gothic" w:cs="Arial"/>
          <w:color w:val="000000" w:themeColor="text1"/>
          <w:sz w:val="28"/>
          <w:szCs w:val="28"/>
          <w:shd w:val="clear" w:color="auto" w:fill="FFFFFF"/>
          <w:lang w:val="en-GB"/>
        </w:rPr>
        <w:t xml:space="preserve"> </w:t>
      </w:r>
    </w:p>
    <w:p w14:paraId="1685A7F0" w14:textId="78A76D80" w:rsidR="00D24A74" w:rsidRDefault="00D24A74" w:rsidP="00D24A74">
      <w:pPr>
        <w:spacing w:after="160" w:line="259" w:lineRule="auto"/>
        <w:jc w:val="both"/>
        <w:rPr>
          <w:rFonts w:ascii="Century Gothic" w:hAnsi="Century Gothic"/>
          <w:sz w:val="28"/>
          <w:szCs w:val="28"/>
          <w:lang w:val="en-US"/>
        </w:rPr>
      </w:pPr>
      <w:r w:rsidRPr="00C80AEE">
        <w:rPr>
          <w:rFonts w:ascii="Century Gothic" w:hAnsi="Century Gothic"/>
          <w:sz w:val="28"/>
          <w:szCs w:val="28"/>
          <w:lang w:val="en-US"/>
        </w:rPr>
        <w:t>As described in the</w:t>
      </w:r>
      <w:r w:rsidR="00421184">
        <w:rPr>
          <w:rFonts w:ascii="Century Gothic" w:hAnsi="Century Gothic"/>
          <w:sz w:val="28"/>
          <w:szCs w:val="28"/>
          <w:lang w:val="en-US"/>
        </w:rPr>
        <w:t xml:space="preserve"> previous</w:t>
      </w:r>
      <w:r w:rsidRPr="00C80AEE">
        <w:rPr>
          <w:rFonts w:ascii="Century Gothic" w:hAnsi="Century Gothic"/>
          <w:sz w:val="28"/>
          <w:szCs w:val="28"/>
          <w:lang w:val="en-US"/>
        </w:rPr>
        <w:t xml:space="preserve"> </w:t>
      </w:r>
      <w:r>
        <w:rPr>
          <w:rFonts w:ascii="Century Gothic" w:hAnsi="Century Gothic"/>
          <w:sz w:val="28"/>
          <w:szCs w:val="28"/>
          <w:lang w:val="en-US"/>
        </w:rPr>
        <w:t>paragraphs</w:t>
      </w:r>
      <w:r w:rsidRPr="00C80AEE">
        <w:rPr>
          <w:rFonts w:ascii="Century Gothic" w:hAnsi="Century Gothic"/>
          <w:sz w:val="28"/>
          <w:szCs w:val="28"/>
          <w:lang w:val="en-US"/>
        </w:rPr>
        <w:t>, we want to raise awareness for the fact that memorizing is not as difficult as it may seem if you keep working and training your brain. It requires a certain level of practice and understanding of your mental capacities to fully develop a good memorization mind.</w:t>
      </w:r>
      <w:r w:rsidR="00421184">
        <w:rPr>
          <w:rFonts w:ascii="Century Gothic" w:hAnsi="Century Gothic"/>
          <w:sz w:val="28"/>
          <w:szCs w:val="28"/>
          <w:lang w:val="en-US"/>
        </w:rPr>
        <w:t xml:space="preserve"> </w:t>
      </w:r>
      <w:r>
        <w:rPr>
          <w:rFonts w:ascii="Century Gothic" w:hAnsi="Century Gothic"/>
          <w:sz w:val="28"/>
          <w:szCs w:val="28"/>
          <w:lang w:val="en-US"/>
        </w:rPr>
        <w:t>The main concept of our game is the following: t</w:t>
      </w:r>
      <w:r w:rsidRPr="00E3429F">
        <w:rPr>
          <w:rFonts w:ascii="Century Gothic" w:hAnsi="Century Gothic"/>
          <w:sz w:val="28"/>
          <w:szCs w:val="28"/>
          <w:lang w:val="en-US"/>
        </w:rPr>
        <w:t>he player must make his way through a “natural labyrinth” (a maze in a forest or park) to get from one exit to another. Upon reaching the desired destination and completing a random mini-game / cutscene, the player will be asked to return to the original starting position in a very limited amount of time</w:t>
      </w:r>
      <w:r w:rsidR="00421184">
        <w:rPr>
          <w:rFonts w:ascii="Century Gothic" w:hAnsi="Century Gothic"/>
          <w:sz w:val="28"/>
          <w:szCs w:val="28"/>
          <w:lang w:val="en-US"/>
        </w:rPr>
        <w:t xml:space="preserve">. </w:t>
      </w:r>
    </w:p>
    <w:p w14:paraId="4730451E" w14:textId="4FDB88A2" w:rsidR="00D24A74" w:rsidRPr="00D24A74" w:rsidRDefault="00D24A74" w:rsidP="0048223D">
      <w:pPr>
        <w:pStyle w:val="NormalWeb"/>
        <w:shd w:val="clear" w:color="auto" w:fill="FFFFFF"/>
        <w:spacing w:before="0" w:beforeAutospacing="0" w:after="225" w:afterAutospacing="0"/>
        <w:jc w:val="both"/>
        <w:rPr>
          <w:rFonts w:ascii="Century Gothic" w:hAnsi="Century Gothic" w:cs="Arial"/>
          <w:color w:val="000000" w:themeColor="text1"/>
          <w:sz w:val="28"/>
          <w:szCs w:val="28"/>
          <w:shd w:val="clear" w:color="auto" w:fill="FFFFFF"/>
          <w:lang w:val="en-US"/>
        </w:rPr>
      </w:pPr>
    </w:p>
    <w:p w14:paraId="7FBEC870" w14:textId="02024D61" w:rsidR="00D24A74" w:rsidRPr="0048223D" w:rsidRDefault="00D24A74" w:rsidP="0048223D">
      <w:pPr>
        <w:pStyle w:val="NormalWeb"/>
        <w:shd w:val="clear" w:color="auto" w:fill="FFFFFF"/>
        <w:spacing w:before="0" w:beforeAutospacing="0" w:after="225" w:afterAutospacing="0"/>
        <w:jc w:val="both"/>
        <w:rPr>
          <w:rFonts w:ascii="Century Gothic" w:hAnsi="Century Gothic" w:cs="Arial"/>
          <w:color w:val="000000" w:themeColor="text1"/>
          <w:sz w:val="28"/>
          <w:szCs w:val="28"/>
          <w:lang w:val="en-GB"/>
        </w:rPr>
      </w:pPr>
    </w:p>
    <w:p w14:paraId="5BD237BA" w14:textId="77777777" w:rsidR="00ED3CDE" w:rsidRPr="000D51F7" w:rsidRDefault="00ED3CDE" w:rsidP="00ED3CDE">
      <w:pPr>
        <w:pStyle w:val="Heading1"/>
        <w:rPr>
          <w:rFonts w:ascii="Century Gothic" w:hAnsi="Century Gothic"/>
          <w:sz w:val="40"/>
          <w:szCs w:val="40"/>
          <w:lang w:val="en-US"/>
        </w:rPr>
      </w:pPr>
      <w:bookmarkStart w:id="3" w:name="_Toc494788079"/>
      <w:r w:rsidRPr="000D51F7">
        <w:rPr>
          <w:rFonts w:ascii="Century Gothic" w:hAnsi="Century Gothic"/>
          <w:sz w:val="40"/>
          <w:szCs w:val="40"/>
          <w:lang w:val="en-US"/>
        </w:rPr>
        <w:t>Definition of purpose</w:t>
      </w:r>
      <w:bookmarkEnd w:id="3"/>
    </w:p>
    <w:p w14:paraId="35FC4DF4" w14:textId="1E4E73A2" w:rsidR="00B45F41" w:rsidRDefault="00B45F41" w:rsidP="00C80AEE">
      <w:pPr>
        <w:spacing w:after="160" w:line="259" w:lineRule="auto"/>
        <w:jc w:val="both"/>
        <w:rPr>
          <w:rFonts w:ascii="Century Gothic" w:hAnsi="Century Gothic"/>
          <w:lang w:val="en-US"/>
        </w:rPr>
      </w:pPr>
    </w:p>
    <w:p w14:paraId="205B28D9" w14:textId="744FA263" w:rsidR="00CF2F62" w:rsidRPr="00C80AEE" w:rsidRDefault="00CF2F62" w:rsidP="00CF2F62">
      <w:pPr>
        <w:spacing w:after="160" w:line="259" w:lineRule="auto"/>
        <w:jc w:val="both"/>
        <w:rPr>
          <w:rFonts w:ascii="Century Gothic" w:hAnsi="Century Gothic"/>
          <w:i/>
          <w:sz w:val="32"/>
          <w:szCs w:val="32"/>
          <w:u w:val="single"/>
          <w:lang w:val="en-US"/>
        </w:rPr>
      </w:pPr>
      <w:r>
        <w:rPr>
          <w:rFonts w:ascii="Century Gothic" w:hAnsi="Century Gothic"/>
          <w:i/>
          <w:sz w:val="32"/>
          <w:szCs w:val="32"/>
          <w:u w:val="single"/>
          <w:lang w:val="en-US"/>
        </w:rPr>
        <w:t>What is the purpose of the project</w:t>
      </w:r>
      <w:r w:rsidRPr="00C80AEE">
        <w:rPr>
          <w:rFonts w:ascii="Century Gothic" w:hAnsi="Century Gothic"/>
          <w:i/>
          <w:sz w:val="32"/>
          <w:szCs w:val="32"/>
          <w:u w:val="single"/>
          <w:lang w:val="en-US"/>
        </w:rPr>
        <w:t>?</w:t>
      </w:r>
    </w:p>
    <w:p w14:paraId="6AFC64B3" w14:textId="77777777" w:rsidR="00D24A74" w:rsidRDefault="00D24A74" w:rsidP="00D24A74">
      <w:pPr>
        <w:spacing w:after="160" w:line="259" w:lineRule="auto"/>
        <w:jc w:val="both"/>
        <w:rPr>
          <w:rFonts w:ascii="Century Gothic" w:hAnsi="Century Gothic"/>
          <w:sz w:val="28"/>
          <w:szCs w:val="28"/>
          <w:lang w:val="en-US"/>
        </w:rPr>
      </w:pPr>
    </w:p>
    <w:p w14:paraId="1D85B952" w14:textId="4E7933A7" w:rsidR="00D24A74" w:rsidRDefault="00D24A74" w:rsidP="00D24A74">
      <w:pPr>
        <w:spacing w:after="160" w:line="259" w:lineRule="auto"/>
        <w:jc w:val="both"/>
        <w:rPr>
          <w:rFonts w:ascii="Century Gothic" w:hAnsi="Century Gothic"/>
          <w:sz w:val="28"/>
          <w:szCs w:val="28"/>
          <w:u w:val="single"/>
          <w:lang w:val="en-US"/>
        </w:rPr>
      </w:pPr>
      <w:r>
        <w:rPr>
          <w:rFonts w:ascii="Century Gothic" w:hAnsi="Century Gothic"/>
          <w:sz w:val="28"/>
          <w:szCs w:val="28"/>
          <w:lang w:val="en-US"/>
        </w:rPr>
        <w:t xml:space="preserve">The purpose of our project is to create a Memorization Training activity in the form of an interactive game for phones / tablets. The game is to be created in the Unity game engine and have all the requirements set by our stakeholder </w:t>
      </w:r>
      <w:proofErr w:type="spellStart"/>
      <w:r w:rsidRPr="00E3429F">
        <w:rPr>
          <w:rFonts w:ascii="Century Gothic" w:hAnsi="Century Gothic"/>
          <w:sz w:val="28"/>
          <w:szCs w:val="28"/>
          <w:u w:val="single"/>
          <w:lang w:val="en-US"/>
        </w:rPr>
        <w:t>Ensight</w:t>
      </w:r>
      <w:proofErr w:type="spellEnd"/>
      <w:r w:rsidRPr="00E3429F">
        <w:rPr>
          <w:rFonts w:ascii="Century Gothic" w:hAnsi="Century Gothic"/>
          <w:sz w:val="28"/>
          <w:szCs w:val="28"/>
          <w:u w:val="single"/>
          <w:lang w:val="en-US"/>
        </w:rPr>
        <w:t xml:space="preserve"> Games</w:t>
      </w:r>
      <w:r>
        <w:rPr>
          <w:rFonts w:ascii="Century Gothic" w:hAnsi="Century Gothic"/>
          <w:sz w:val="28"/>
          <w:szCs w:val="28"/>
          <w:u w:val="single"/>
          <w:lang w:val="en-US"/>
        </w:rPr>
        <w:t>.</w:t>
      </w:r>
    </w:p>
    <w:p w14:paraId="41CE3091" w14:textId="129EB28C" w:rsidR="00D24A74" w:rsidRPr="00D24A74" w:rsidRDefault="00D24A74" w:rsidP="00FB54E0">
      <w:pPr>
        <w:spacing w:after="160" w:line="259" w:lineRule="auto"/>
        <w:jc w:val="both"/>
      </w:pPr>
    </w:p>
    <w:p w14:paraId="5BD237BD" w14:textId="77777777" w:rsidR="00ED3CDE" w:rsidRPr="009E6445" w:rsidRDefault="00ED3CDE" w:rsidP="00ED3CDE">
      <w:pPr>
        <w:pStyle w:val="Heading1"/>
        <w:rPr>
          <w:rFonts w:ascii="Century Gothic" w:hAnsi="Century Gothic"/>
          <w:sz w:val="40"/>
          <w:szCs w:val="40"/>
          <w:lang w:val="en-US"/>
        </w:rPr>
      </w:pPr>
      <w:bookmarkStart w:id="4" w:name="_Toc494788080"/>
      <w:r w:rsidRPr="009E6445">
        <w:rPr>
          <w:rFonts w:ascii="Century Gothic" w:hAnsi="Century Gothic"/>
          <w:sz w:val="40"/>
          <w:szCs w:val="40"/>
          <w:lang w:val="en-US"/>
        </w:rPr>
        <w:lastRenderedPageBreak/>
        <w:t>Problem Statement</w:t>
      </w:r>
      <w:bookmarkEnd w:id="4"/>
    </w:p>
    <w:p w14:paraId="5BD237BE" w14:textId="36998439" w:rsidR="00ED3CDE" w:rsidRDefault="00ED3CDE" w:rsidP="00ED3CDE">
      <w:pPr>
        <w:rPr>
          <w:lang w:val="en-US"/>
        </w:rPr>
      </w:pPr>
    </w:p>
    <w:p w14:paraId="3A723DB9" w14:textId="77777777" w:rsidR="009E6445" w:rsidRPr="00ED3CDE" w:rsidRDefault="009E6445" w:rsidP="00ED3CDE">
      <w:pPr>
        <w:rPr>
          <w:lang w:val="en-US"/>
        </w:rPr>
      </w:pPr>
    </w:p>
    <w:p w14:paraId="78F92739" w14:textId="2725CC5E" w:rsidR="002D134C" w:rsidRDefault="00410718" w:rsidP="00410718">
      <w:pPr>
        <w:spacing w:after="160" w:line="259" w:lineRule="auto"/>
        <w:jc w:val="both"/>
        <w:rPr>
          <w:rFonts w:ascii="Century Gothic" w:hAnsi="Century Gothic"/>
          <w:sz w:val="28"/>
          <w:szCs w:val="28"/>
          <w:lang w:val="en-US"/>
        </w:rPr>
      </w:pPr>
      <w:r w:rsidRPr="00410718">
        <w:rPr>
          <w:rFonts w:ascii="Century Gothic" w:hAnsi="Century Gothic"/>
          <w:sz w:val="28"/>
          <w:szCs w:val="28"/>
          <w:lang w:val="en-US"/>
        </w:rPr>
        <w:t xml:space="preserve">The main point of interest in </w:t>
      </w:r>
      <w:r>
        <w:rPr>
          <w:rFonts w:ascii="Century Gothic" w:hAnsi="Century Gothic"/>
          <w:sz w:val="28"/>
          <w:szCs w:val="28"/>
          <w:lang w:val="en-US"/>
        </w:rPr>
        <w:t>this project is finding a way to balance a learning activity with an entertainment activity. We want our player to be put in a position that, in one way or another, simulate</w:t>
      </w:r>
      <w:r w:rsidR="00780C90">
        <w:rPr>
          <w:rFonts w:ascii="Century Gothic" w:hAnsi="Century Gothic"/>
          <w:sz w:val="28"/>
          <w:szCs w:val="28"/>
          <w:lang w:val="en-US"/>
        </w:rPr>
        <w:t>s an event that may occur in real</w:t>
      </w:r>
      <w:r>
        <w:rPr>
          <w:rFonts w:ascii="Century Gothic" w:hAnsi="Century Gothic"/>
          <w:sz w:val="28"/>
          <w:szCs w:val="28"/>
          <w:lang w:val="en-US"/>
        </w:rPr>
        <w:t xml:space="preserve"> life. Thus, some questions must be asked about the core mechanics of the game before proceeding with additional information and assets:  </w:t>
      </w:r>
    </w:p>
    <w:p w14:paraId="52680A47" w14:textId="77777777" w:rsidR="002D134C" w:rsidRPr="00E659AF" w:rsidRDefault="002D134C" w:rsidP="009941AF">
      <w:pPr>
        <w:spacing w:after="160" w:line="259" w:lineRule="auto"/>
        <w:jc w:val="both"/>
        <w:rPr>
          <w:rFonts w:ascii="Century Gothic" w:hAnsi="Century Gothic"/>
          <w:sz w:val="28"/>
          <w:szCs w:val="28"/>
          <w:lang w:val="en-US"/>
        </w:rPr>
      </w:pPr>
    </w:p>
    <w:p w14:paraId="7E321F63" w14:textId="0FFE8196" w:rsidR="002D134C" w:rsidRPr="00E659AF" w:rsidRDefault="002D134C" w:rsidP="009941AF">
      <w:pPr>
        <w:pStyle w:val="NormalWeb"/>
        <w:jc w:val="both"/>
        <w:rPr>
          <w:rFonts w:ascii="Century Gothic" w:hAnsi="Century Gothic"/>
          <w:color w:val="000000"/>
          <w:sz w:val="28"/>
          <w:szCs w:val="28"/>
          <w:lang w:val="en-GB"/>
        </w:rPr>
      </w:pPr>
      <w:r w:rsidRPr="00E659AF">
        <w:rPr>
          <w:rFonts w:ascii="Century Gothic" w:hAnsi="Century Gothic"/>
          <w:color w:val="000000"/>
          <w:sz w:val="28"/>
          <w:szCs w:val="28"/>
          <w:lang w:val="en-GB"/>
        </w:rPr>
        <w:t>* How to make the game fun and enjoyable for the user while making it a memorization training activity?</w:t>
      </w:r>
    </w:p>
    <w:p w14:paraId="63EB0349" w14:textId="4327B0E6" w:rsidR="002D134C" w:rsidRPr="00E659AF" w:rsidRDefault="002D134C" w:rsidP="009941AF">
      <w:pPr>
        <w:pStyle w:val="NormalWeb"/>
        <w:jc w:val="both"/>
        <w:rPr>
          <w:rFonts w:ascii="Century Gothic" w:hAnsi="Century Gothic"/>
          <w:color w:val="000000"/>
          <w:sz w:val="28"/>
          <w:szCs w:val="28"/>
          <w:lang w:val="en-GB"/>
        </w:rPr>
      </w:pPr>
      <w:r w:rsidRPr="00E659AF">
        <w:rPr>
          <w:rFonts w:ascii="Century Gothic" w:hAnsi="Century Gothic"/>
          <w:color w:val="000000"/>
          <w:sz w:val="28"/>
          <w:szCs w:val="28"/>
          <w:lang w:val="en-GB"/>
        </w:rPr>
        <w:t xml:space="preserve">* How to make the system organized </w:t>
      </w:r>
      <w:r w:rsidR="00F841E4">
        <w:rPr>
          <w:rFonts w:ascii="Century Gothic" w:hAnsi="Century Gothic"/>
          <w:color w:val="000000"/>
          <w:sz w:val="28"/>
          <w:szCs w:val="28"/>
          <w:lang w:val="en-GB"/>
        </w:rPr>
        <w:t>–</w:t>
      </w:r>
      <w:r w:rsidRPr="00E659AF">
        <w:rPr>
          <w:rFonts w:ascii="Century Gothic" w:hAnsi="Century Gothic"/>
          <w:color w:val="000000"/>
          <w:sz w:val="28"/>
          <w:szCs w:val="28"/>
          <w:lang w:val="en-GB"/>
        </w:rPr>
        <w:t xml:space="preserve"> </w:t>
      </w:r>
      <w:r w:rsidR="00F841E4">
        <w:rPr>
          <w:rFonts w:ascii="Century Gothic" w:hAnsi="Century Gothic"/>
          <w:color w:val="000000"/>
          <w:sz w:val="28"/>
          <w:szCs w:val="28"/>
          <w:lang w:val="en-GB"/>
        </w:rPr>
        <w:t>in a way that</w:t>
      </w:r>
      <w:r w:rsidR="009941AF">
        <w:rPr>
          <w:rFonts w:ascii="Century Gothic" w:hAnsi="Century Gothic"/>
          <w:color w:val="000000"/>
          <w:sz w:val="28"/>
          <w:szCs w:val="28"/>
          <w:lang w:val="en-GB"/>
        </w:rPr>
        <w:t xml:space="preserve"> we or</w:t>
      </w:r>
      <w:r w:rsidR="00F841E4">
        <w:rPr>
          <w:rFonts w:ascii="Century Gothic" w:hAnsi="Century Gothic"/>
          <w:color w:val="000000"/>
          <w:sz w:val="28"/>
          <w:szCs w:val="28"/>
          <w:lang w:val="en-GB"/>
        </w:rPr>
        <w:t xml:space="preserve"> anyone with C# or Unity experience can understand</w:t>
      </w:r>
      <w:r w:rsidR="009941AF">
        <w:rPr>
          <w:rFonts w:ascii="Century Gothic" w:hAnsi="Century Gothic"/>
          <w:color w:val="000000"/>
          <w:sz w:val="28"/>
          <w:szCs w:val="28"/>
          <w:lang w:val="en-GB"/>
        </w:rPr>
        <w:t xml:space="preserve"> and modify</w:t>
      </w:r>
      <w:r w:rsidR="00F841E4">
        <w:rPr>
          <w:rFonts w:ascii="Century Gothic" w:hAnsi="Century Gothic"/>
          <w:color w:val="000000"/>
          <w:sz w:val="28"/>
          <w:szCs w:val="28"/>
          <w:lang w:val="en-GB"/>
        </w:rPr>
        <w:t xml:space="preserve"> </w:t>
      </w:r>
      <w:r w:rsidR="00C33A2F">
        <w:rPr>
          <w:rFonts w:ascii="Century Gothic" w:hAnsi="Century Gothic"/>
          <w:color w:val="000000"/>
          <w:sz w:val="28"/>
          <w:szCs w:val="28"/>
          <w:lang w:val="en-GB"/>
        </w:rPr>
        <w:t xml:space="preserve">the </w:t>
      </w:r>
      <w:r w:rsidR="00D473D0">
        <w:rPr>
          <w:rFonts w:ascii="Century Gothic" w:hAnsi="Century Gothic"/>
          <w:color w:val="000000"/>
          <w:sz w:val="28"/>
          <w:szCs w:val="28"/>
          <w:lang w:val="en-GB"/>
        </w:rPr>
        <w:t>classes</w:t>
      </w:r>
      <w:r w:rsidR="00C33A2F">
        <w:rPr>
          <w:rFonts w:ascii="Century Gothic" w:hAnsi="Century Gothic"/>
          <w:color w:val="000000"/>
          <w:sz w:val="28"/>
          <w:szCs w:val="28"/>
          <w:lang w:val="en-GB"/>
        </w:rPr>
        <w:t xml:space="preserve"> we’ve used</w:t>
      </w:r>
      <w:r w:rsidRPr="00E659AF">
        <w:rPr>
          <w:rFonts w:ascii="Century Gothic" w:hAnsi="Century Gothic"/>
          <w:color w:val="000000"/>
          <w:sz w:val="28"/>
          <w:szCs w:val="28"/>
          <w:lang w:val="en-GB"/>
        </w:rPr>
        <w:t>?</w:t>
      </w:r>
    </w:p>
    <w:p w14:paraId="49E9FE21" w14:textId="6300941F" w:rsidR="002D134C" w:rsidRPr="00E659AF" w:rsidRDefault="002D134C" w:rsidP="009941AF">
      <w:pPr>
        <w:pStyle w:val="NormalWeb"/>
        <w:jc w:val="both"/>
        <w:rPr>
          <w:rFonts w:ascii="Century Gothic" w:hAnsi="Century Gothic"/>
          <w:color w:val="000000"/>
          <w:sz w:val="28"/>
          <w:szCs w:val="28"/>
          <w:lang w:val="en-GB"/>
        </w:rPr>
      </w:pPr>
      <w:r w:rsidRPr="00E659AF">
        <w:rPr>
          <w:rFonts w:ascii="Century Gothic" w:hAnsi="Century Gothic"/>
          <w:color w:val="000000"/>
          <w:sz w:val="28"/>
          <w:szCs w:val="28"/>
          <w:lang w:val="en-GB"/>
        </w:rPr>
        <w:t xml:space="preserve">* How to make the system scalable – e.g. from a set number of </w:t>
      </w:r>
      <w:r w:rsidR="00E80570" w:rsidRPr="00E659AF">
        <w:rPr>
          <w:rFonts w:ascii="Century Gothic" w:hAnsi="Century Gothic"/>
          <w:color w:val="000000"/>
          <w:sz w:val="28"/>
          <w:szCs w:val="28"/>
          <w:lang w:val="en-GB"/>
        </w:rPr>
        <w:t xml:space="preserve">already-made </w:t>
      </w:r>
      <w:r w:rsidRPr="00E659AF">
        <w:rPr>
          <w:rFonts w:ascii="Century Gothic" w:hAnsi="Century Gothic"/>
          <w:color w:val="000000"/>
          <w:sz w:val="28"/>
          <w:szCs w:val="28"/>
          <w:lang w:val="en-GB"/>
        </w:rPr>
        <w:t xml:space="preserve">levels to a custom / randomized maze </w:t>
      </w:r>
      <w:r w:rsidR="00E80570" w:rsidRPr="00E659AF">
        <w:rPr>
          <w:rFonts w:ascii="Century Gothic" w:hAnsi="Century Gothic"/>
          <w:color w:val="000000"/>
          <w:sz w:val="28"/>
          <w:szCs w:val="28"/>
          <w:lang w:val="en-GB"/>
        </w:rPr>
        <w:t>every time you start a game</w:t>
      </w:r>
      <w:r w:rsidRPr="00E659AF">
        <w:rPr>
          <w:rFonts w:ascii="Century Gothic" w:hAnsi="Century Gothic"/>
          <w:color w:val="000000"/>
          <w:sz w:val="28"/>
          <w:szCs w:val="28"/>
          <w:lang w:val="en-GB"/>
        </w:rPr>
        <w:t>?</w:t>
      </w:r>
    </w:p>
    <w:p w14:paraId="47E0C776" w14:textId="48ED754D" w:rsidR="00E659AF" w:rsidRDefault="00E659AF" w:rsidP="009941AF">
      <w:pPr>
        <w:pStyle w:val="NormalWeb"/>
        <w:jc w:val="both"/>
        <w:rPr>
          <w:rFonts w:ascii="Century Gothic" w:hAnsi="Century Gothic"/>
          <w:color w:val="000000"/>
          <w:sz w:val="28"/>
          <w:szCs w:val="28"/>
          <w:lang w:val="en-GB"/>
        </w:rPr>
      </w:pPr>
      <w:r w:rsidRPr="00E659AF">
        <w:rPr>
          <w:rFonts w:ascii="Century Gothic" w:hAnsi="Century Gothic"/>
          <w:color w:val="000000"/>
          <w:sz w:val="28"/>
          <w:szCs w:val="28"/>
          <w:lang w:val="en-GB"/>
        </w:rPr>
        <w:t>* How to improve the quality of the mechanics with interactive gameplay events – e.g. such as being able to leave hints on the ground to remember on your way back?</w:t>
      </w:r>
    </w:p>
    <w:p w14:paraId="58B9E410" w14:textId="485B6884" w:rsidR="00780C90" w:rsidRPr="00E659AF" w:rsidRDefault="00780C90" w:rsidP="009941AF">
      <w:pPr>
        <w:pStyle w:val="NormalWeb"/>
        <w:jc w:val="both"/>
        <w:rPr>
          <w:rFonts w:ascii="Century Gothic" w:hAnsi="Century Gothic"/>
          <w:color w:val="000000"/>
          <w:sz w:val="28"/>
          <w:szCs w:val="28"/>
          <w:lang w:val="en-GB"/>
        </w:rPr>
      </w:pPr>
      <w:r>
        <w:rPr>
          <w:rFonts w:ascii="Century Gothic" w:hAnsi="Century Gothic"/>
          <w:color w:val="000000"/>
          <w:sz w:val="28"/>
          <w:szCs w:val="28"/>
          <w:lang w:val="en-GB"/>
        </w:rPr>
        <w:t>* How to estimate an average difficulty level for each map / scene and make it customizable based on own preferences or performance?</w:t>
      </w:r>
    </w:p>
    <w:p w14:paraId="5BD237BF" w14:textId="30C7266F" w:rsidR="00ED3CDE" w:rsidRPr="00410718" w:rsidRDefault="002D134C" w:rsidP="002D134C">
      <w:pPr>
        <w:spacing w:after="160" w:line="259" w:lineRule="auto"/>
        <w:jc w:val="both"/>
        <w:rPr>
          <w:rFonts w:ascii="Century Gothic" w:eastAsiaTheme="majorEastAsia" w:hAnsi="Century Gothic"/>
          <w:b/>
          <w:bCs/>
          <w:sz w:val="28"/>
          <w:szCs w:val="28"/>
          <w:lang w:val="en-US"/>
        </w:rPr>
      </w:pPr>
      <w:r w:rsidRPr="00410718">
        <w:rPr>
          <w:rFonts w:ascii="Century Gothic" w:hAnsi="Century Gothic"/>
          <w:sz w:val="28"/>
          <w:szCs w:val="28"/>
          <w:lang w:val="en-US"/>
        </w:rPr>
        <w:t xml:space="preserve"> </w:t>
      </w:r>
      <w:r w:rsidR="00ED3CDE" w:rsidRPr="00410718">
        <w:rPr>
          <w:rFonts w:ascii="Century Gothic" w:hAnsi="Century Gothic"/>
          <w:sz w:val="28"/>
          <w:szCs w:val="28"/>
          <w:lang w:val="en-US"/>
        </w:rPr>
        <w:br w:type="page"/>
      </w:r>
    </w:p>
    <w:p w14:paraId="5BD237C0" w14:textId="77777777" w:rsidR="00ED3CDE" w:rsidRPr="009E6445" w:rsidRDefault="00BE49F5" w:rsidP="00ED3CDE">
      <w:pPr>
        <w:pStyle w:val="Heading1"/>
        <w:rPr>
          <w:rFonts w:ascii="Century Gothic" w:hAnsi="Century Gothic"/>
          <w:sz w:val="40"/>
          <w:szCs w:val="40"/>
          <w:lang w:val="en-US"/>
        </w:rPr>
      </w:pPr>
      <w:bookmarkStart w:id="5" w:name="_Toc494788081"/>
      <w:r w:rsidRPr="009E6445">
        <w:rPr>
          <w:rFonts w:ascii="Century Gothic" w:hAnsi="Century Gothic"/>
          <w:sz w:val="40"/>
          <w:szCs w:val="40"/>
          <w:lang w:val="en-US"/>
        </w:rPr>
        <w:lastRenderedPageBreak/>
        <w:t>Delimit</w:t>
      </w:r>
      <w:r w:rsidR="00ED3CDE" w:rsidRPr="009E6445">
        <w:rPr>
          <w:rFonts w:ascii="Century Gothic" w:hAnsi="Century Gothic"/>
          <w:sz w:val="40"/>
          <w:szCs w:val="40"/>
          <w:lang w:val="en-US"/>
        </w:rPr>
        <w:t>ation</w:t>
      </w:r>
      <w:bookmarkEnd w:id="5"/>
    </w:p>
    <w:p w14:paraId="5BD237C1" w14:textId="1DBD2E5F" w:rsidR="00ED3CDE" w:rsidRDefault="00ED3CDE" w:rsidP="00ED3CDE">
      <w:pPr>
        <w:rPr>
          <w:lang w:val="en-US"/>
        </w:rPr>
      </w:pPr>
    </w:p>
    <w:p w14:paraId="7DA8A276" w14:textId="77777777" w:rsidR="0098601B" w:rsidRPr="00ED3CDE" w:rsidRDefault="0098601B" w:rsidP="00ED3CDE">
      <w:pPr>
        <w:rPr>
          <w:lang w:val="en-US"/>
        </w:rPr>
      </w:pPr>
    </w:p>
    <w:p w14:paraId="0B4C64B1" w14:textId="77777777" w:rsidR="00DF3821" w:rsidRDefault="003B7313" w:rsidP="00180D21">
      <w:pPr>
        <w:spacing w:after="160" w:line="259" w:lineRule="auto"/>
        <w:jc w:val="both"/>
        <w:rPr>
          <w:rFonts w:ascii="Century Gothic" w:hAnsi="Century Gothic"/>
          <w:color w:val="000000" w:themeColor="text1"/>
          <w:sz w:val="28"/>
          <w:szCs w:val="28"/>
          <w:lang w:val="en-US"/>
        </w:rPr>
      </w:pPr>
      <w:r>
        <w:rPr>
          <w:rFonts w:ascii="Century Gothic" w:hAnsi="Century Gothic"/>
          <w:color w:val="000000" w:themeColor="text1"/>
          <w:sz w:val="28"/>
          <w:szCs w:val="28"/>
          <w:lang w:val="en-US"/>
        </w:rPr>
        <w:t>There are a few considerations that must be put into light before proceeding with the implementation of a game of such concept.</w:t>
      </w:r>
      <w:r w:rsidR="00180D21">
        <w:rPr>
          <w:rFonts w:ascii="Century Gothic" w:hAnsi="Century Gothic"/>
          <w:color w:val="000000" w:themeColor="text1"/>
          <w:sz w:val="28"/>
          <w:szCs w:val="28"/>
          <w:lang w:val="en-US"/>
        </w:rPr>
        <w:t xml:space="preserve"> As we previously mentioned, the game </w:t>
      </w:r>
      <w:proofErr w:type="gramStart"/>
      <w:r w:rsidR="00DF3821">
        <w:rPr>
          <w:rFonts w:ascii="Century Gothic" w:hAnsi="Century Gothic"/>
          <w:color w:val="000000" w:themeColor="text1"/>
          <w:sz w:val="28"/>
          <w:szCs w:val="28"/>
          <w:lang w:val="en-US"/>
        </w:rPr>
        <w:t>has to</w:t>
      </w:r>
      <w:proofErr w:type="gramEnd"/>
      <w:r w:rsidR="00180D21">
        <w:rPr>
          <w:rFonts w:ascii="Century Gothic" w:hAnsi="Century Gothic"/>
          <w:color w:val="000000" w:themeColor="text1"/>
          <w:sz w:val="28"/>
          <w:szCs w:val="28"/>
          <w:lang w:val="en-US"/>
        </w:rPr>
        <w:t xml:space="preserve"> be made in the Unity game engine, with compatibilities focused on existing mobile technology. The target audience also plays a part in the design and philosophy of the gameplay, in our case being on a wider rage than anticipated (from children to teens, to elders etc.) and so on. The following delimitations </w:t>
      </w:r>
      <w:proofErr w:type="gramStart"/>
      <w:r w:rsidR="00180D21">
        <w:rPr>
          <w:rFonts w:ascii="Century Gothic" w:hAnsi="Century Gothic"/>
          <w:color w:val="000000" w:themeColor="text1"/>
          <w:sz w:val="28"/>
          <w:szCs w:val="28"/>
          <w:lang w:val="en-US"/>
        </w:rPr>
        <w:t>have to</w:t>
      </w:r>
      <w:proofErr w:type="gramEnd"/>
      <w:r w:rsidR="00180D21">
        <w:rPr>
          <w:rFonts w:ascii="Century Gothic" w:hAnsi="Century Gothic"/>
          <w:color w:val="000000" w:themeColor="text1"/>
          <w:sz w:val="28"/>
          <w:szCs w:val="28"/>
          <w:lang w:val="en-US"/>
        </w:rPr>
        <w:t xml:space="preserve"> be made in this case:</w:t>
      </w:r>
    </w:p>
    <w:p w14:paraId="54D336B2" w14:textId="77777777" w:rsidR="00DF3821" w:rsidRDefault="00DF3821" w:rsidP="00180D21">
      <w:pPr>
        <w:spacing w:after="160" w:line="259" w:lineRule="auto"/>
        <w:jc w:val="both"/>
        <w:rPr>
          <w:rFonts w:ascii="Century Gothic" w:hAnsi="Century Gothic"/>
          <w:color w:val="000000" w:themeColor="text1"/>
          <w:sz w:val="28"/>
          <w:szCs w:val="28"/>
          <w:lang w:val="en-US"/>
        </w:rPr>
      </w:pPr>
    </w:p>
    <w:p w14:paraId="2B02AAD2" w14:textId="472612E5" w:rsidR="00DF3821" w:rsidRPr="0098601B" w:rsidRDefault="00DF3821" w:rsidP="00DF3821">
      <w:pPr>
        <w:pStyle w:val="ListParagraph"/>
        <w:numPr>
          <w:ilvl w:val="0"/>
          <w:numId w:val="40"/>
        </w:numPr>
        <w:spacing w:after="160" w:line="259" w:lineRule="auto"/>
        <w:jc w:val="both"/>
        <w:rPr>
          <w:rFonts w:ascii="Century Gothic" w:eastAsiaTheme="majorEastAsia" w:hAnsi="Century Gothic"/>
          <w:bCs/>
          <w:sz w:val="28"/>
          <w:szCs w:val="28"/>
          <w:lang w:val="en-US"/>
        </w:rPr>
      </w:pPr>
      <w:r w:rsidRPr="0098601B">
        <w:rPr>
          <w:rFonts w:ascii="Century Gothic" w:hAnsi="Century Gothic"/>
          <w:color w:val="000000" w:themeColor="text1"/>
          <w:sz w:val="28"/>
          <w:szCs w:val="28"/>
          <w:lang w:val="en-US"/>
        </w:rPr>
        <w:t xml:space="preserve">The game will not be </w:t>
      </w:r>
      <w:r w:rsidR="00796113">
        <w:rPr>
          <w:rFonts w:ascii="Century Gothic" w:hAnsi="Century Gothic"/>
          <w:color w:val="000000" w:themeColor="text1"/>
          <w:sz w:val="28"/>
          <w:szCs w:val="28"/>
          <w:lang w:val="en-US"/>
        </w:rPr>
        <w:t>compatible on</w:t>
      </w:r>
      <w:r w:rsidRPr="0098601B">
        <w:rPr>
          <w:rFonts w:ascii="Century Gothic" w:hAnsi="Century Gothic"/>
          <w:color w:val="000000" w:themeColor="text1"/>
          <w:sz w:val="28"/>
          <w:szCs w:val="28"/>
          <w:lang w:val="en-US"/>
        </w:rPr>
        <w:t xml:space="preserve"> devices other than phones and tablets (exclusive mobile technology).</w:t>
      </w:r>
    </w:p>
    <w:p w14:paraId="2F0BF23E" w14:textId="77777777" w:rsidR="0098601B" w:rsidRPr="0098601B" w:rsidRDefault="0098601B" w:rsidP="0098601B">
      <w:pPr>
        <w:pStyle w:val="ListParagraph"/>
        <w:spacing w:after="160" w:line="259" w:lineRule="auto"/>
        <w:ind w:left="927"/>
        <w:jc w:val="both"/>
        <w:rPr>
          <w:rFonts w:ascii="Century Gothic" w:eastAsiaTheme="majorEastAsia" w:hAnsi="Century Gothic"/>
          <w:bCs/>
          <w:sz w:val="28"/>
          <w:szCs w:val="28"/>
          <w:lang w:val="en-US"/>
        </w:rPr>
      </w:pPr>
    </w:p>
    <w:p w14:paraId="3F8723E6" w14:textId="0A016581" w:rsidR="0098601B" w:rsidRDefault="0098601B" w:rsidP="0098601B">
      <w:pPr>
        <w:pStyle w:val="ListParagraph"/>
        <w:numPr>
          <w:ilvl w:val="0"/>
          <w:numId w:val="40"/>
        </w:numPr>
        <w:spacing w:after="160" w:line="259" w:lineRule="auto"/>
        <w:jc w:val="both"/>
        <w:rPr>
          <w:rFonts w:ascii="Century Gothic" w:eastAsiaTheme="majorEastAsia" w:hAnsi="Century Gothic"/>
          <w:bCs/>
          <w:sz w:val="28"/>
          <w:szCs w:val="28"/>
          <w:lang w:val="en-US"/>
        </w:rPr>
      </w:pPr>
      <w:r w:rsidRPr="0098601B">
        <w:rPr>
          <w:rFonts w:ascii="Century Gothic" w:eastAsiaTheme="majorEastAsia" w:hAnsi="Century Gothic"/>
          <w:bCs/>
          <w:sz w:val="28"/>
          <w:szCs w:val="28"/>
          <w:lang w:val="en-US"/>
        </w:rPr>
        <w:t>There will be no mid-session saving as each level will vary in duration from 5 to 10 minutes maximum.</w:t>
      </w:r>
    </w:p>
    <w:p w14:paraId="729FC879" w14:textId="12DDCDD6" w:rsidR="0098601B" w:rsidRPr="0098601B" w:rsidRDefault="0098601B" w:rsidP="0098601B">
      <w:pPr>
        <w:spacing w:after="160" w:line="259" w:lineRule="auto"/>
        <w:jc w:val="both"/>
        <w:rPr>
          <w:rFonts w:ascii="Century Gothic" w:eastAsiaTheme="majorEastAsia" w:hAnsi="Century Gothic"/>
          <w:bCs/>
          <w:sz w:val="28"/>
          <w:szCs w:val="28"/>
          <w:lang w:val="en-US"/>
        </w:rPr>
      </w:pPr>
    </w:p>
    <w:p w14:paraId="1E775947" w14:textId="0E7755D0" w:rsidR="0098601B" w:rsidRDefault="0098601B" w:rsidP="00DF3821">
      <w:pPr>
        <w:pStyle w:val="ListParagraph"/>
        <w:numPr>
          <w:ilvl w:val="0"/>
          <w:numId w:val="40"/>
        </w:numPr>
        <w:spacing w:after="160" w:line="259" w:lineRule="auto"/>
        <w:jc w:val="both"/>
        <w:rPr>
          <w:rFonts w:ascii="Century Gothic" w:eastAsiaTheme="majorEastAsia" w:hAnsi="Century Gothic"/>
          <w:bCs/>
          <w:sz w:val="28"/>
          <w:szCs w:val="28"/>
          <w:lang w:val="en-US"/>
        </w:rPr>
      </w:pPr>
      <w:r w:rsidRPr="0098601B">
        <w:rPr>
          <w:rFonts w:ascii="Century Gothic" w:eastAsiaTheme="majorEastAsia" w:hAnsi="Century Gothic"/>
          <w:bCs/>
          <w:sz w:val="28"/>
          <w:szCs w:val="28"/>
          <w:lang w:val="en-US"/>
        </w:rPr>
        <w:t>The application will not</w:t>
      </w:r>
      <w:r>
        <w:rPr>
          <w:rFonts w:ascii="Century Gothic" w:eastAsiaTheme="majorEastAsia" w:hAnsi="Century Gothic"/>
          <w:bCs/>
          <w:sz w:val="28"/>
          <w:szCs w:val="28"/>
          <w:lang w:val="en-US"/>
        </w:rPr>
        <w:t xml:space="preserve"> be</w:t>
      </w:r>
      <w:r w:rsidRPr="0098601B">
        <w:rPr>
          <w:rFonts w:ascii="Century Gothic" w:eastAsiaTheme="majorEastAsia" w:hAnsi="Century Gothic"/>
          <w:bCs/>
          <w:sz w:val="28"/>
          <w:szCs w:val="28"/>
          <w:lang w:val="en-US"/>
        </w:rPr>
        <w:t xml:space="preserve"> giv</w:t>
      </w:r>
      <w:r>
        <w:rPr>
          <w:rFonts w:ascii="Century Gothic" w:eastAsiaTheme="majorEastAsia" w:hAnsi="Century Gothic"/>
          <w:bCs/>
          <w:sz w:val="28"/>
          <w:szCs w:val="28"/>
          <w:lang w:val="en-US"/>
        </w:rPr>
        <w:t>ing</w:t>
      </w:r>
      <w:r w:rsidRPr="0098601B">
        <w:rPr>
          <w:rFonts w:ascii="Century Gothic" w:eastAsiaTheme="majorEastAsia" w:hAnsi="Century Gothic"/>
          <w:bCs/>
          <w:sz w:val="28"/>
          <w:szCs w:val="28"/>
          <w:lang w:val="en-US"/>
        </w:rPr>
        <w:t xml:space="preserve"> feedback o</w:t>
      </w:r>
      <w:r w:rsidR="00A84756">
        <w:rPr>
          <w:rFonts w:ascii="Century Gothic" w:eastAsiaTheme="majorEastAsia" w:hAnsi="Century Gothic"/>
          <w:bCs/>
          <w:sz w:val="28"/>
          <w:szCs w:val="28"/>
          <w:lang w:val="en-US"/>
        </w:rPr>
        <w:t>n player performance or change</w:t>
      </w:r>
      <w:r w:rsidRPr="0098601B">
        <w:rPr>
          <w:rFonts w:ascii="Century Gothic" w:eastAsiaTheme="majorEastAsia" w:hAnsi="Century Gothic"/>
          <w:bCs/>
          <w:sz w:val="28"/>
          <w:szCs w:val="28"/>
          <w:lang w:val="en-US"/>
        </w:rPr>
        <w:t xml:space="preserve"> difficulty automatically.</w:t>
      </w:r>
    </w:p>
    <w:p w14:paraId="3F86EC34" w14:textId="646644AB" w:rsidR="0098601B" w:rsidRPr="0098601B" w:rsidRDefault="0098601B" w:rsidP="0098601B">
      <w:pPr>
        <w:spacing w:after="160" w:line="259" w:lineRule="auto"/>
        <w:jc w:val="both"/>
        <w:rPr>
          <w:rFonts w:ascii="Century Gothic" w:eastAsiaTheme="majorEastAsia" w:hAnsi="Century Gothic"/>
          <w:bCs/>
          <w:sz w:val="28"/>
          <w:szCs w:val="28"/>
          <w:lang w:val="en-US"/>
        </w:rPr>
      </w:pPr>
    </w:p>
    <w:p w14:paraId="65F1132E" w14:textId="080D84BD" w:rsidR="0098601B" w:rsidRPr="0098601B" w:rsidRDefault="0098601B" w:rsidP="00DF3821">
      <w:pPr>
        <w:pStyle w:val="ListParagraph"/>
        <w:numPr>
          <w:ilvl w:val="0"/>
          <w:numId w:val="40"/>
        </w:numPr>
        <w:spacing w:after="160" w:line="259" w:lineRule="auto"/>
        <w:jc w:val="both"/>
        <w:rPr>
          <w:rFonts w:ascii="Century Gothic" w:eastAsiaTheme="majorEastAsia" w:hAnsi="Century Gothic"/>
          <w:bCs/>
          <w:sz w:val="28"/>
          <w:szCs w:val="28"/>
          <w:lang w:val="en-US"/>
        </w:rPr>
      </w:pPr>
      <w:r>
        <w:rPr>
          <w:rFonts w:ascii="Century Gothic" w:eastAsiaTheme="majorEastAsia" w:hAnsi="Century Gothic"/>
          <w:bCs/>
          <w:sz w:val="28"/>
          <w:szCs w:val="28"/>
          <w:lang w:val="en-US"/>
        </w:rPr>
        <w:t>We are not inventing new types of gameplay designs, we are just improving already existing ones in</w:t>
      </w:r>
      <w:r w:rsidR="00733107">
        <w:rPr>
          <w:rFonts w:ascii="Century Gothic" w:eastAsiaTheme="majorEastAsia" w:hAnsi="Century Gothic"/>
          <w:bCs/>
          <w:sz w:val="28"/>
          <w:szCs w:val="28"/>
          <w:lang w:val="en-US"/>
        </w:rPr>
        <w:t>to</w:t>
      </w:r>
      <w:r>
        <w:rPr>
          <w:rFonts w:ascii="Century Gothic" w:eastAsiaTheme="majorEastAsia" w:hAnsi="Century Gothic"/>
          <w:bCs/>
          <w:sz w:val="28"/>
          <w:szCs w:val="28"/>
          <w:lang w:val="en-US"/>
        </w:rPr>
        <w:t xml:space="preserve"> one </w:t>
      </w:r>
      <w:r w:rsidR="00733107">
        <w:rPr>
          <w:rFonts w:ascii="Century Gothic" w:eastAsiaTheme="majorEastAsia" w:hAnsi="Century Gothic"/>
          <w:bCs/>
          <w:sz w:val="28"/>
          <w:szCs w:val="28"/>
          <w:lang w:val="en-US"/>
        </w:rPr>
        <w:t xml:space="preserve">complete </w:t>
      </w:r>
      <w:r>
        <w:rPr>
          <w:rFonts w:ascii="Century Gothic" w:eastAsiaTheme="majorEastAsia" w:hAnsi="Century Gothic"/>
          <w:bCs/>
          <w:sz w:val="28"/>
          <w:szCs w:val="28"/>
          <w:lang w:val="en-US"/>
        </w:rPr>
        <w:t>package that attracts many different types of users and teaches them useful patterns of memorizing</w:t>
      </w:r>
      <w:r w:rsidR="00733107">
        <w:rPr>
          <w:rFonts w:ascii="Century Gothic" w:eastAsiaTheme="majorEastAsia" w:hAnsi="Century Gothic"/>
          <w:bCs/>
          <w:sz w:val="28"/>
          <w:szCs w:val="28"/>
          <w:lang w:val="en-US"/>
        </w:rPr>
        <w:t>, while making it a fun experience.</w:t>
      </w:r>
    </w:p>
    <w:p w14:paraId="5BD237C2" w14:textId="248E0599" w:rsidR="00ED3CDE" w:rsidRPr="0098601B" w:rsidRDefault="00ED3CDE" w:rsidP="00DF3821">
      <w:pPr>
        <w:pStyle w:val="ListParagraph"/>
        <w:numPr>
          <w:ilvl w:val="0"/>
          <w:numId w:val="40"/>
        </w:numPr>
        <w:spacing w:after="160" w:line="259" w:lineRule="auto"/>
        <w:jc w:val="both"/>
        <w:rPr>
          <w:rFonts w:ascii="Century Gothic" w:eastAsiaTheme="majorEastAsia" w:hAnsi="Century Gothic"/>
          <w:bCs/>
          <w:sz w:val="28"/>
          <w:szCs w:val="28"/>
          <w:lang w:val="en-US"/>
        </w:rPr>
      </w:pPr>
      <w:r w:rsidRPr="0098601B">
        <w:rPr>
          <w:rFonts w:ascii="Century Gothic" w:hAnsi="Century Gothic"/>
          <w:lang w:val="en-US"/>
        </w:rPr>
        <w:br w:type="page"/>
      </w:r>
    </w:p>
    <w:p w14:paraId="5BD237C3" w14:textId="77777777" w:rsidR="00ED3CDE" w:rsidRPr="009C3F89" w:rsidRDefault="00ED3CDE" w:rsidP="00ED3CDE">
      <w:pPr>
        <w:pStyle w:val="Heading1"/>
        <w:rPr>
          <w:rFonts w:ascii="Century Gothic" w:hAnsi="Century Gothic"/>
          <w:sz w:val="40"/>
          <w:szCs w:val="40"/>
          <w:lang w:val="en-US"/>
        </w:rPr>
      </w:pPr>
      <w:bookmarkStart w:id="6" w:name="_Toc494788082"/>
      <w:r w:rsidRPr="009C3F89">
        <w:rPr>
          <w:rFonts w:ascii="Century Gothic" w:hAnsi="Century Gothic"/>
          <w:sz w:val="40"/>
          <w:szCs w:val="40"/>
          <w:lang w:val="en-US"/>
        </w:rPr>
        <w:lastRenderedPageBreak/>
        <w:t>Choice of models and methods</w:t>
      </w:r>
      <w:bookmarkEnd w:id="6"/>
    </w:p>
    <w:p w14:paraId="5BD237C4" w14:textId="77777777" w:rsidR="00ED3CDE" w:rsidRPr="00ED3CDE" w:rsidRDefault="00ED3CDE" w:rsidP="00ED3CDE">
      <w:pPr>
        <w:rPr>
          <w:lang w:val="en-US"/>
        </w:rPr>
      </w:pPr>
    </w:p>
    <w:p w14:paraId="4661D9FE" w14:textId="5F970D50" w:rsidR="0018454A" w:rsidRDefault="00545B42" w:rsidP="005A4798">
      <w:pPr>
        <w:spacing w:after="160" w:line="259" w:lineRule="auto"/>
        <w:jc w:val="both"/>
        <w:rPr>
          <w:rFonts w:ascii="Century Gothic" w:hAnsi="Century Gothic"/>
          <w:color w:val="000000" w:themeColor="text1"/>
          <w:sz w:val="28"/>
          <w:szCs w:val="28"/>
          <w:lang w:val="en-US"/>
        </w:rPr>
      </w:pPr>
      <w:r>
        <w:rPr>
          <w:rFonts w:ascii="Century Gothic" w:hAnsi="Century Gothic"/>
          <w:color w:val="000000" w:themeColor="text1"/>
          <w:sz w:val="28"/>
          <w:szCs w:val="28"/>
          <w:lang w:val="en-US"/>
        </w:rPr>
        <w:t>For this projec</w:t>
      </w:r>
      <w:r w:rsidR="009D7E8D">
        <w:rPr>
          <w:rFonts w:ascii="Century Gothic" w:hAnsi="Century Gothic"/>
          <w:color w:val="000000" w:themeColor="text1"/>
          <w:sz w:val="28"/>
          <w:szCs w:val="28"/>
          <w:lang w:val="en-US"/>
        </w:rPr>
        <w:t xml:space="preserve">t’s purpose, we have decided that combining assets from </w:t>
      </w:r>
      <w:proofErr w:type="spellStart"/>
      <w:r w:rsidR="009D7E8D">
        <w:rPr>
          <w:rFonts w:ascii="Century Gothic" w:hAnsi="Century Gothic"/>
          <w:color w:val="000000" w:themeColor="text1"/>
          <w:sz w:val="28"/>
          <w:szCs w:val="28"/>
          <w:lang w:val="en-US"/>
        </w:rPr>
        <w:t>Ensight</w:t>
      </w:r>
      <w:proofErr w:type="spellEnd"/>
      <w:r w:rsidR="009D7E8D">
        <w:rPr>
          <w:rFonts w:ascii="Century Gothic" w:hAnsi="Century Gothic"/>
          <w:color w:val="000000" w:themeColor="text1"/>
          <w:sz w:val="28"/>
          <w:szCs w:val="28"/>
          <w:lang w:val="en-US"/>
        </w:rPr>
        <w:t xml:space="preserve"> Games with our own assets, together with powerful C# code scripts would be a good foundation of the application. We want to be able to solve all the existing issues mentioned in the Problem Statement, thus it is essential to use Unity’s capabilities as wise as possible.</w:t>
      </w:r>
      <w:r w:rsidR="005A4798">
        <w:rPr>
          <w:rFonts w:ascii="Century Gothic" w:hAnsi="Century Gothic"/>
          <w:color w:val="000000" w:themeColor="text1"/>
          <w:sz w:val="28"/>
          <w:szCs w:val="28"/>
          <w:lang w:val="en-US"/>
        </w:rPr>
        <w:t xml:space="preserve"> </w:t>
      </w:r>
      <w:r w:rsidR="009D7E8D">
        <w:rPr>
          <w:rFonts w:ascii="Century Gothic" w:hAnsi="Century Gothic"/>
          <w:color w:val="000000" w:themeColor="text1"/>
          <w:sz w:val="28"/>
          <w:szCs w:val="28"/>
          <w:lang w:val="en-US"/>
        </w:rPr>
        <w:t xml:space="preserve">The game focuses a lot on exploring the maze, </w:t>
      </w:r>
      <w:proofErr w:type="gramStart"/>
      <w:r w:rsidR="009D7E8D">
        <w:rPr>
          <w:rFonts w:ascii="Century Gothic" w:hAnsi="Century Gothic"/>
          <w:color w:val="000000" w:themeColor="text1"/>
          <w:sz w:val="28"/>
          <w:szCs w:val="28"/>
          <w:lang w:val="en-US"/>
        </w:rPr>
        <w:t>analyzing</w:t>
      </w:r>
      <w:proofErr w:type="gramEnd"/>
      <w:r w:rsidR="009D7E8D">
        <w:rPr>
          <w:rFonts w:ascii="Century Gothic" w:hAnsi="Century Gothic"/>
          <w:color w:val="000000" w:themeColor="text1"/>
          <w:sz w:val="28"/>
          <w:szCs w:val="28"/>
          <w:lang w:val="en-US"/>
        </w:rPr>
        <w:t xml:space="preserve"> and remembering certain parts of it in order to remember the correct </w:t>
      </w:r>
      <w:r w:rsidR="005A4798">
        <w:rPr>
          <w:rFonts w:ascii="Century Gothic" w:hAnsi="Century Gothic"/>
          <w:color w:val="000000" w:themeColor="text1"/>
          <w:sz w:val="28"/>
          <w:szCs w:val="28"/>
          <w:lang w:val="en-US"/>
        </w:rPr>
        <w:t>path</w:t>
      </w:r>
      <w:r w:rsidR="009D7E8D">
        <w:rPr>
          <w:rFonts w:ascii="Century Gothic" w:hAnsi="Century Gothic"/>
          <w:color w:val="000000" w:themeColor="text1"/>
          <w:sz w:val="28"/>
          <w:szCs w:val="28"/>
          <w:lang w:val="en-US"/>
        </w:rPr>
        <w:t xml:space="preserve"> on your way back</w:t>
      </w:r>
      <w:r w:rsidR="000C3211">
        <w:rPr>
          <w:rFonts w:ascii="Century Gothic" w:hAnsi="Century Gothic"/>
          <w:color w:val="000000" w:themeColor="text1"/>
          <w:sz w:val="28"/>
          <w:szCs w:val="28"/>
          <w:lang w:val="en-US"/>
        </w:rPr>
        <w:t xml:space="preserve"> to starting zone</w:t>
      </w:r>
      <w:r w:rsidR="005A4798">
        <w:rPr>
          <w:rFonts w:ascii="Century Gothic" w:hAnsi="Century Gothic"/>
          <w:color w:val="000000" w:themeColor="text1"/>
          <w:sz w:val="28"/>
          <w:szCs w:val="28"/>
          <w:lang w:val="en-US"/>
        </w:rPr>
        <w:t xml:space="preserve">, </w:t>
      </w:r>
      <w:r w:rsidR="0018454A">
        <w:rPr>
          <w:rFonts w:ascii="Century Gothic" w:hAnsi="Century Gothic"/>
          <w:color w:val="000000" w:themeColor="text1"/>
          <w:sz w:val="28"/>
          <w:szCs w:val="28"/>
          <w:lang w:val="en-US"/>
        </w:rPr>
        <w:t>so a high level of details is necessary.</w:t>
      </w:r>
    </w:p>
    <w:p w14:paraId="477B2DFF" w14:textId="77777777" w:rsidR="0018454A" w:rsidRDefault="0018454A" w:rsidP="005A4798">
      <w:pPr>
        <w:spacing w:after="160" w:line="259" w:lineRule="auto"/>
        <w:jc w:val="both"/>
        <w:rPr>
          <w:rFonts w:ascii="Century Gothic" w:hAnsi="Century Gothic"/>
          <w:color w:val="000000" w:themeColor="text1"/>
          <w:sz w:val="28"/>
          <w:szCs w:val="28"/>
          <w:lang w:val="en-US"/>
        </w:rPr>
      </w:pPr>
    </w:p>
    <w:tbl>
      <w:tblPr>
        <w:tblStyle w:val="TableGrid"/>
        <w:tblW w:w="0" w:type="auto"/>
        <w:tblLook w:val="04A0" w:firstRow="1" w:lastRow="0" w:firstColumn="1" w:lastColumn="0" w:noHBand="0" w:noVBand="1"/>
      </w:tblPr>
      <w:tblGrid>
        <w:gridCol w:w="2831"/>
        <w:gridCol w:w="2831"/>
        <w:gridCol w:w="2832"/>
      </w:tblGrid>
      <w:tr w:rsidR="009E2464" w14:paraId="72A4CD9B" w14:textId="77777777" w:rsidTr="009E2464">
        <w:tc>
          <w:tcPr>
            <w:tcW w:w="2831" w:type="dxa"/>
          </w:tcPr>
          <w:p w14:paraId="5A7FC267" w14:textId="6489BBB8" w:rsidR="009E2464" w:rsidRPr="00797CDD" w:rsidRDefault="009E2464" w:rsidP="009E2464">
            <w:pPr>
              <w:spacing w:after="160" w:line="259" w:lineRule="auto"/>
              <w:jc w:val="center"/>
              <w:rPr>
                <w:rFonts w:ascii="Century Gothic" w:hAnsi="Century Gothic"/>
                <w:b/>
                <w:i/>
                <w:sz w:val="24"/>
                <w:szCs w:val="24"/>
                <w:u w:val="single"/>
                <w:lang w:val="en-US"/>
              </w:rPr>
            </w:pPr>
            <w:r w:rsidRPr="00797CDD">
              <w:rPr>
                <w:rFonts w:ascii="Century Gothic" w:hAnsi="Century Gothic"/>
                <w:b/>
                <w:i/>
                <w:sz w:val="24"/>
                <w:szCs w:val="24"/>
                <w:u w:val="single"/>
                <w:lang w:val="en-US"/>
              </w:rPr>
              <w:t>Problem Analyzed</w:t>
            </w:r>
          </w:p>
        </w:tc>
        <w:tc>
          <w:tcPr>
            <w:tcW w:w="2831" w:type="dxa"/>
          </w:tcPr>
          <w:p w14:paraId="7251DED4" w14:textId="15D11330" w:rsidR="009E2464" w:rsidRPr="00797CDD" w:rsidRDefault="009E2464" w:rsidP="009E2464">
            <w:pPr>
              <w:spacing w:after="160" w:line="259" w:lineRule="auto"/>
              <w:jc w:val="center"/>
              <w:rPr>
                <w:rFonts w:ascii="Century Gothic" w:hAnsi="Century Gothic"/>
                <w:b/>
                <w:i/>
                <w:sz w:val="24"/>
                <w:szCs w:val="24"/>
                <w:u w:val="single"/>
                <w:lang w:val="en-US"/>
              </w:rPr>
            </w:pPr>
            <w:r w:rsidRPr="00797CDD">
              <w:rPr>
                <w:rFonts w:ascii="Century Gothic" w:hAnsi="Century Gothic"/>
                <w:b/>
                <w:i/>
                <w:sz w:val="24"/>
                <w:szCs w:val="24"/>
                <w:u w:val="single"/>
                <w:lang w:val="en-US"/>
              </w:rPr>
              <w:t>Reason of Analyzation</w:t>
            </w:r>
          </w:p>
        </w:tc>
        <w:tc>
          <w:tcPr>
            <w:tcW w:w="2832" w:type="dxa"/>
          </w:tcPr>
          <w:p w14:paraId="49DE5D0E" w14:textId="3E61E025" w:rsidR="009E2464" w:rsidRPr="00797CDD" w:rsidRDefault="009E2464" w:rsidP="009E2464">
            <w:pPr>
              <w:spacing w:after="160" w:line="259" w:lineRule="auto"/>
              <w:jc w:val="center"/>
              <w:rPr>
                <w:rFonts w:ascii="Century Gothic" w:hAnsi="Century Gothic"/>
                <w:b/>
                <w:i/>
                <w:sz w:val="24"/>
                <w:szCs w:val="24"/>
                <w:u w:val="single"/>
                <w:lang w:val="en-US"/>
              </w:rPr>
            </w:pPr>
            <w:r w:rsidRPr="00797CDD">
              <w:rPr>
                <w:rFonts w:ascii="Century Gothic" w:hAnsi="Century Gothic"/>
                <w:b/>
                <w:i/>
                <w:sz w:val="24"/>
                <w:szCs w:val="24"/>
                <w:u w:val="single"/>
                <w:lang w:val="en-US"/>
              </w:rPr>
              <w:t>Possible Solution</w:t>
            </w:r>
          </w:p>
        </w:tc>
      </w:tr>
      <w:tr w:rsidR="009E2464" w14:paraId="25617534" w14:textId="77777777" w:rsidTr="009E2464">
        <w:tc>
          <w:tcPr>
            <w:tcW w:w="2831" w:type="dxa"/>
          </w:tcPr>
          <w:p w14:paraId="3770A640" w14:textId="01A326BD" w:rsidR="009E2464" w:rsidRPr="00797CDD" w:rsidRDefault="00316614" w:rsidP="009E2464">
            <w:pPr>
              <w:spacing w:after="160" w:line="259" w:lineRule="auto"/>
              <w:jc w:val="center"/>
              <w:rPr>
                <w:rFonts w:ascii="Century Gothic" w:hAnsi="Century Gothic"/>
                <w:lang w:val="en-US"/>
              </w:rPr>
            </w:pPr>
            <w:r w:rsidRPr="00797CDD">
              <w:rPr>
                <w:rFonts w:ascii="Century Gothic" w:hAnsi="Century Gothic"/>
                <w:color w:val="000000"/>
              </w:rPr>
              <w:t>How to make the game fun and enjoyable for the user while making it a memorization training activity?</w:t>
            </w:r>
          </w:p>
        </w:tc>
        <w:tc>
          <w:tcPr>
            <w:tcW w:w="2831" w:type="dxa"/>
          </w:tcPr>
          <w:p w14:paraId="77A6B14D" w14:textId="14110175" w:rsidR="009E2464" w:rsidRPr="00797CDD" w:rsidRDefault="00316614" w:rsidP="009E2464">
            <w:pPr>
              <w:spacing w:after="160" w:line="259" w:lineRule="auto"/>
              <w:jc w:val="center"/>
              <w:rPr>
                <w:rFonts w:ascii="Century Gothic" w:hAnsi="Century Gothic"/>
                <w:lang w:val="en-US"/>
              </w:rPr>
            </w:pPr>
            <w:r w:rsidRPr="00797CDD">
              <w:rPr>
                <w:rFonts w:ascii="Century Gothic" w:hAnsi="Century Gothic"/>
                <w:lang w:val="en-US"/>
              </w:rPr>
              <w:t>This is the core reason as to why we are making this game,</w:t>
            </w:r>
            <w:r w:rsidR="00797CDD" w:rsidRPr="00797CDD">
              <w:rPr>
                <w:rFonts w:ascii="Century Gothic" w:hAnsi="Century Gothic"/>
                <w:lang w:val="en-US"/>
              </w:rPr>
              <w:t xml:space="preserve"> thus</w:t>
            </w:r>
            <w:r w:rsidRPr="00797CDD">
              <w:rPr>
                <w:rFonts w:ascii="Century Gothic" w:hAnsi="Century Gothic"/>
                <w:lang w:val="en-US"/>
              </w:rPr>
              <w:t xml:space="preserve"> it is essential in understanding how we can make it work.</w:t>
            </w:r>
          </w:p>
        </w:tc>
        <w:tc>
          <w:tcPr>
            <w:tcW w:w="2832" w:type="dxa"/>
          </w:tcPr>
          <w:p w14:paraId="50ECBED3" w14:textId="6422D1B1" w:rsidR="009E2464" w:rsidRPr="00797CDD" w:rsidRDefault="00797CDD" w:rsidP="009E2464">
            <w:pPr>
              <w:spacing w:after="160" w:line="259" w:lineRule="auto"/>
              <w:jc w:val="center"/>
              <w:rPr>
                <w:rFonts w:ascii="Century Gothic" w:hAnsi="Century Gothic"/>
                <w:lang w:val="en-US"/>
              </w:rPr>
            </w:pPr>
            <w:r>
              <w:rPr>
                <w:rFonts w:ascii="Century Gothic" w:hAnsi="Century Gothic"/>
                <w:lang w:val="en-US"/>
              </w:rPr>
              <w:t>The map layout of each level must contain assets that help the player in completing the game. Easy-to-use controls.</w:t>
            </w:r>
          </w:p>
        </w:tc>
      </w:tr>
      <w:tr w:rsidR="009E2464" w14:paraId="07A8F3D0" w14:textId="77777777" w:rsidTr="009E2464">
        <w:tc>
          <w:tcPr>
            <w:tcW w:w="2831" w:type="dxa"/>
          </w:tcPr>
          <w:p w14:paraId="26DA097C" w14:textId="248CAE59" w:rsidR="009E2464" w:rsidRPr="00797CDD" w:rsidRDefault="00797CDD" w:rsidP="009E2464">
            <w:pPr>
              <w:spacing w:after="160" w:line="259" w:lineRule="auto"/>
              <w:jc w:val="center"/>
              <w:rPr>
                <w:rFonts w:ascii="Century Gothic" w:hAnsi="Century Gothic"/>
                <w:lang w:val="en-US"/>
              </w:rPr>
            </w:pPr>
            <w:r w:rsidRPr="00797CDD">
              <w:rPr>
                <w:rFonts w:ascii="Century Gothic" w:hAnsi="Century Gothic"/>
                <w:color w:val="000000"/>
              </w:rPr>
              <w:t>How to make the system organized?</w:t>
            </w:r>
          </w:p>
        </w:tc>
        <w:tc>
          <w:tcPr>
            <w:tcW w:w="2831" w:type="dxa"/>
          </w:tcPr>
          <w:p w14:paraId="15AA995D" w14:textId="4114B87A" w:rsidR="009E2464" w:rsidRPr="00797CDD" w:rsidRDefault="00C33A2F" w:rsidP="009E2464">
            <w:pPr>
              <w:spacing w:after="160" w:line="259" w:lineRule="auto"/>
              <w:jc w:val="center"/>
              <w:rPr>
                <w:rFonts w:ascii="Century Gothic" w:hAnsi="Century Gothic"/>
                <w:lang w:val="en-US"/>
              </w:rPr>
            </w:pPr>
            <w:r>
              <w:rPr>
                <w:rFonts w:ascii="Century Gothic" w:hAnsi="Century Gothic"/>
                <w:lang w:val="en-US"/>
              </w:rPr>
              <w:t>It is important to make the code easy to understand</w:t>
            </w:r>
          </w:p>
        </w:tc>
        <w:tc>
          <w:tcPr>
            <w:tcW w:w="2832" w:type="dxa"/>
          </w:tcPr>
          <w:p w14:paraId="4CCA4AEB" w14:textId="6425DB30" w:rsidR="009E2464" w:rsidRPr="00797CDD" w:rsidRDefault="00C33A2F" w:rsidP="009E2464">
            <w:pPr>
              <w:spacing w:after="160" w:line="259" w:lineRule="auto"/>
              <w:jc w:val="center"/>
              <w:rPr>
                <w:rFonts w:ascii="Century Gothic" w:hAnsi="Century Gothic"/>
                <w:lang w:val="en-US"/>
              </w:rPr>
            </w:pPr>
            <w:r>
              <w:rPr>
                <w:rFonts w:ascii="Century Gothic" w:hAnsi="Century Gothic"/>
                <w:lang w:val="en-US"/>
              </w:rPr>
              <w:t>Documentation of code and precise readme file</w:t>
            </w:r>
          </w:p>
        </w:tc>
      </w:tr>
      <w:tr w:rsidR="009E2464" w14:paraId="21E7329C" w14:textId="77777777" w:rsidTr="009E2464">
        <w:tc>
          <w:tcPr>
            <w:tcW w:w="2831" w:type="dxa"/>
          </w:tcPr>
          <w:p w14:paraId="779E2F40" w14:textId="327FA550" w:rsidR="009E2464" w:rsidRPr="00797CDD" w:rsidRDefault="00797CDD" w:rsidP="009E2464">
            <w:pPr>
              <w:spacing w:after="160" w:line="259" w:lineRule="auto"/>
              <w:jc w:val="center"/>
              <w:rPr>
                <w:rFonts w:ascii="Century Gothic" w:hAnsi="Century Gothic"/>
                <w:lang w:val="en-US"/>
              </w:rPr>
            </w:pPr>
            <w:r w:rsidRPr="00797CDD">
              <w:rPr>
                <w:rFonts w:ascii="Century Gothic" w:hAnsi="Century Gothic"/>
                <w:color w:val="000000"/>
              </w:rPr>
              <w:t>How to make the system scalable?</w:t>
            </w:r>
          </w:p>
        </w:tc>
        <w:tc>
          <w:tcPr>
            <w:tcW w:w="2831" w:type="dxa"/>
          </w:tcPr>
          <w:p w14:paraId="0A87AF67" w14:textId="2DC7A808" w:rsidR="009E2464" w:rsidRPr="00797CDD" w:rsidRDefault="00797CDD" w:rsidP="009E2464">
            <w:pPr>
              <w:spacing w:after="160" w:line="259" w:lineRule="auto"/>
              <w:jc w:val="center"/>
              <w:rPr>
                <w:rFonts w:ascii="Century Gothic" w:hAnsi="Century Gothic"/>
                <w:lang w:val="en-US"/>
              </w:rPr>
            </w:pPr>
            <w:r>
              <w:rPr>
                <w:rFonts w:ascii="Century Gothic" w:hAnsi="Century Gothic"/>
                <w:lang w:val="en-US"/>
              </w:rPr>
              <w:t>We do not want the game to get boring / repetitive</w:t>
            </w:r>
          </w:p>
        </w:tc>
        <w:tc>
          <w:tcPr>
            <w:tcW w:w="2832" w:type="dxa"/>
          </w:tcPr>
          <w:p w14:paraId="1260AD5B" w14:textId="0761E2B4" w:rsidR="009E2464" w:rsidRPr="00797CDD" w:rsidRDefault="00797CDD" w:rsidP="009E2464">
            <w:pPr>
              <w:spacing w:after="160" w:line="259" w:lineRule="auto"/>
              <w:jc w:val="center"/>
              <w:rPr>
                <w:rFonts w:ascii="Century Gothic" w:hAnsi="Century Gothic"/>
                <w:lang w:val="en-US"/>
              </w:rPr>
            </w:pPr>
            <w:r>
              <w:rPr>
                <w:rFonts w:ascii="Century Gothic" w:hAnsi="Century Gothic"/>
                <w:lang w:val="en-US"/>
              </w:rPr>
              <w:t>A leaderboard system or randomly generated map</w:t>
            </w:r>
          </w:p>
        </w:tc>
      </w:tr>
      <w:tr w:rsidR="009E2464" w14:paraId="6F94BABF" w14:textId="77777777" w:rsidTr="009E2464">
        <w:tc>
          <w:tcPr>
            <w:tcW w:w="2831" w:type="dxa"/>
          </w:tcPr>
          <w:p w14:paraId="3D8D4724" w14:textId="311FFB93" w:rsidR="009E2464" w:rsidRPr="009B79EB" w:rsidRDefault="009B79EB" w:rsidP="009E2464">
            <w:pPr>
              <w:spacing w:after="160" w:line="259" w:lineRule="auto"/>
              <w:jc w:val="center"/>
              <w:rPr>
                <w:rFonts w:ascii="Century Gothic" w:hAnsi="Century Gothic"/>
                <w:lang w:val="en-US"/>
              </w:rPr>
            </w:pPr>
            <w:r w:rsidRPr="009B79EB">
              <w:rPr>
                <w:rFonts w:ascii="Century Gothic" w:hAnsi="Century Gothic"/>
                <w:color w:val="000000"/>
              </w:rPr>
              <w:t>How to improve the quality of the mechanics with interactive gameplay events?</w:t>
            </w:r>
          </w:p>
        </w:tc>
        <w:tc>
          <w:tcPr>
            <w:tcW w:w="2831" w:type="dxa"/>
          </w:tcPr>
          <w:p w14:paraId="6FEEF9F4" w14:textId="3C3D0E94" w:rsidR="009E2464" w:rsidRPr="00797CDD" w:rsidRDefault="0018454A" w:rsidP="009E2464">
            <w:pPr>
              <w:spacing w:after="160" w:line="259" w:lineRule="auto"/>
              <w:jc w:val="center"/>
              <w:rPr>
                <w:rFonts w:ascii="Century Gothic" w:hAnsi="Century Gothic"/>
                <w:lang w:val="en-US"/>
              </w:rPr>
            </w:pPr>
            <w:r>
              <w:rPr>
                <w:rFonts w:ascii="Century Gothic" w:hAnsi="Century Gothic"/>
                <w:lang w:val="en-US"/>
              </w:rPr>
              <w:t xml:space="preserve">The game must attract the player with well-thought mechanics that challenge the player in many ways </w:t>
            </w:r>
          </w:p>
        </w:tc>
        <w:tc>
          <w:tcPr>
            <w:tcW w:w="2832" w:type="dxa"/>
          </w:tcPr>
          <w:p w14:paraId="3DF80997" w14:textId="278355B5" w:rsidR="009E2464" w:rsidRPr="00797CDD" w:rsidRDefault="0018454A" w:rsidP="009E2464">
            <w:pPr>
              <w:spacing w:after="160" w:line="259" w:lineRule="auto"/>
              <w:jc w:val="center"/>
              <w:rPr>
                <w:rFonts w:ascii="Century Gothic" w:hAnsi="Century Gothic"/>
                <w:lang w:val="en-US"/>
              </w:rPr>
            </w:pPr>
            <w:r>
              <w:rPr>
                <w:rFonts w:ascii="Century Gothic" w:hAnsi="Century Gothic"/>
                <w:lang w:val="en-US"/>
              </w:rPr>
              <w:t>Using C# scripts to have interactive mini-games and charged abilities. A lot of testing required.</w:t>
            </w:r>
          </w:p>
        </w:tc>
      </w:tr>
      <w:tr w:rsidR="00797CDD" w14:paraId="7D52EB7D" w14:textId="77777777" w:rsidTr="009E2464">
        <w:tc>
          <w:tcPr>
            <w:tcW w:w="2831" w:type="dxa"/>
          </w:tcPr>
          <w:p w14:paraId="39737F33" w14:textId="0292CD55" w:rsidR="00797CDD" w:rsidRPr="0018454A" w:rsidRDefault="0018454A" w:rsidP="009E2464">
            <w:pPr>
              <w:spacing w:after="160" w:line="259" w:lineRule="auto"/>
              <w:jc w:val="center"/>
              <w:rPr>
                <w:rFonts w:ascii="Century Gothic" w:hAnsi="Century Gothic"/>
                <w:lang w:val="en-US"/>
              </w:rPr>
            </w:pPr>
            <w:r w:rsidRPr="0018454A">
              <w:rPr>
                <w:rFonts w:ascii="Century Gothic" w:hAnsi="Century Gothic"/>
                <w:color w:val="000000"/>
              </w:rPr>
              <w:t>How to estimate an average difficulty level for each map / scene and make it custom</w:t>
            </w:r>
            <w:r>
              <w:rPr>
                <w:rFonts w:ascii="Century Gothic" w:hAnsi="Century Gothic"/>
                <w:color w:val="000000"/>
              </w:rPr>
              <w:t>izable based on own preferences?</w:t>
            </w:r>
          </w:p>
        </w:tc>
        <w:tc>
          <w:tcPr>
            <w:tcW w:w="2831" w:type="dxa"/>
          </w:tcPr>
          <w:p w14:paraId="1EE3A2DE" w14:textId="297C333E" w:rsidR="00797CDD" w:rsidRPr="00797CDD" w:rsidRDefault="0018454A" w:rsidP="009E2464">
            <w:pPr>
              <w:spacing w:after="160" w:line="259" w:lineRule="auto"/>
              <w:jc w:val="center"/>
              <w:rPr>
                <w:rFonts w:ascii="Century Gothic" w:hAnsi="Century Gothic"/>
                <w:lang w:val="en-US"/>
              </w:rPr>
            </w:pPr>
            <w:r>
              <w:rPr>
                <w:rFonts w:ascii="Century Gothic" w:hAnsi="Century Gothic"/>
                <w:lang w:val="en-US"/>
              </w:rPr>
              <w:t>If the game is too simple, then it will not be helpful in memorizing. If the game is too hard, it will be unplayable and useless in the memorizing scope.</w:t>
            </w:r>
          </w:p>
        </w:tc>
        <w:tc>
          <w:tcPr>
            <w:tcW w:w="2832" w:type="dxa"/>
          </w:tcPr>
          <w:p w14:paraId="1DEBE23C" w14:textId="5AE01C41" w:rsidR="00797CDD" w:rsidRPr="00797CDD" w:rsidRDefault="00A7757E" w:rsidP="009E2464">
            <w:pPr>
              <w:spacing w:after="160" w:line="259" w:lineRule="auto"/>
              <w:jc w:val="center"/>
              <w:rPr>
                <w:rFonts w:ascii="Century Gothic" w:hAnsi="Century Gothic"/>
                <w:lang w:val="en-US"/>
              </w:rPr>
            </w:pPr>
            <w:r>
              <w:rPr>
                <w:rFonts w:ascii="Century Gothic" w:hAnsi="Century Gothic"/>
                <w:lang w:val="en-US"/>
              </w:rPr>
              <w:t>Testing the game before release will be made using debug scenes. Also, the player will be able to choose levels based on difficulty level.</w:t>
            </w:r>
          </w:p>
        </w:tc>
      </w:tr>
    </w:tbl>
    <w:p w14:paraId="5BD237C5" w14:textId="599F393C" w:rsidR="00ED3CDE" w:rsidRPr="005A4798" w:rsidRDefault="00ED3CDE" w:rsidP="005A4798">
      <w:pPr>
        <w:spacing w:after="160" w:line="259" w:lineRule="auto"/>
        <w:jc w:val="both"/>
        <w:rPr>
          <w:rFonts w:ascii="Century Gothic" w:hAnsi="Century Gothic"/>
          <w:color w:val="000000" w:themeColor="text1"/>
          <w:sz w:val="28"/>
          <w:szCs w:val="28"/>
          <w:lang w:val="en-US"/>
        </w:rPr>
      </w:pPr>
      <w:r>
        <w:rPr>
          <w:lang w:val="en-US"/>
        </w:rPr>
        <w:br w:type="page"/>
      </w:r>
    </w:p>
    <w:p w14:paraId="5BD237C6" w14:textId="77777777" w:rsidR="00ED3CDE" w:rsidRPr="009C3F89" w:rsidRDefault="00ED3CDE" w:rsidP="00ED3CDE">
      <w:pPr>
        <w:pStyle w:val="Heading1"/>
        <w:rPr>
          <w:rFonts w:ascii="Century Gothic" w:hAnsi="Century Gothic"/>
          <w:sz w:val="40"/>
          <w:szCs w:val="40"/>
          <w:lang w:val="en-US"/>
        </w:rPr>
      </w:pPr>
      <w:bookmarkStart w:id="7" w:name="_Toc494788083"/>
      <w:r w:rsidRPr="009C3F89">
        <w:rPr>
          <w:rFonts w:ascii="Century Gothic" w:hAnsi="Century Gothic"/>
          <w:sz w:val="40"/>
          <w:szCs w:val="40"/>
          <w:lang w:val="en-US"/>
        </w:rPr>
        <w:lastRenderedPageBreak/>
        <w:t>Time schedule</w:t>
      </w:r>
      <w:bookmarkEnd w:id="7"/>
    </w:p>
    <w:p w14:paraId="5BD237C7" w14:textId="77777777" w:rsidR="00ED3CDE" w:rsidRPr="009C3F89" w:rsidRDefault="00ED3CDE" w:rsidP="00ED3CDE">
      <w:pPr>
        <w:rPr>
          <w:rFonts w:ascii="Century Gothic" w:hAnsi="Century Gothic"/>
          <w:lang w:val="en-US"/>
        </w:rPr>
      </w:pPr>
    </w:p>
    <w:p w14:paraId="0EE69E11" w14:textId="4F2E6119" w:rsidR="001A7ED4" w:rsidRDefault="00966637" w:rsidP="00966637">
      <w:pPr>
        <w:spacing w:after="160" w:line="259" w:lineRule="auto"/>
        <w:jc w:val="both"/>
        <w:rPr>
          <w:rFonts w:ascii="Century Gothic" w:hAnsi="Century Gothic"/>
          <w:color w:val="000000"/>
          <w:sz w:val="28"/>
          <w:szCs w:val="28"/>
        </w:rPr>
      </w:pPr>
      <w:r w:rsidRPr="009F2842">
        <w:rPr>
          <w:rFonts w:ascii="Century Gothic" w:hAnsi="Century Gothic"/>
          <w:color w:val="000000"/>
          <w:sz w:val="28"/>
          <w:szCs w:val="28"/>
        </w:rPr>
        <w:t>The project is planned to t</w:t>
      </w:r>
      <w:r w:rsidR="001B298A">
        <w:rPr>
          <w:rFonts w:ascii="Century Gothic" w:hAnsi="Century Gothic"/>
          <w:color w:val="000000"/>
          <w:sz w:val="28"/>
          <w:szCs w:val="28"/>
        </w:rPr>
        <w:t>ake up to 280 working hours (140</w:t>
      </w:r>
      <w:r w:rsidRPr="009F2842">
        <w:rPr>
          <w:rFonts w:ascii="Century Gothic" w:hAnsi="Century Gothic"/>
          <w:color w:val="000000"/>
          <w:sz w:val="28"/>
          <w:szCs w:val="28"/>
        </w:rPr>
        <w:t xml:space="preserve"> per member on average). This will be done by having daily meeting on working days of the week, as well as weekend meetings if necessary. Each task will be evaluated and</w:t>
      </w:r>
      <w:r w:rsidR="009C3F89" w:rsidRPr="009F2842">
        <w:rPr>
          <w:rFonts w:ascii="Century Gothic" w:hAnsi="Century Gothic"/>
          <w:color w:val="000000"/>
          <w:sz w:val="28"/>
          <w:szCs w:val="28"/>
        </w:rPr>
        <w:t xml:space="preserve"> completed based on different factors, such as time needed to solve the necessity, the difficulty of the task and the amount of theoretical preparation (studying) required beforehand.</w:t>
      </w:r>
      <w:r w:rsidR="009F2842" w:rsidRPr="009F2842">
        <w:rPr>
          <w:rFonts w:ascii="Century Gothic" w:hAnsi="Century Gothic"/>
          <w:color w:val="000000"/>
          <w:sz w:val="28"/>
          <w:szCs w:val="28"/>
        </w:rPr>
        <w:t xml:space="preserve"> </w:t>
      </w:r>
    </w:p>
    <w:p w14:paraId="201B0BDC" w14:textId="7564AF5F" w:rsidR="001A7ED4" w:rsidRDefault="001A7ED4" w:rsidP="00DC28CA">
      <w:pPr>
        <w:spacing w:after="160" w:line="259" w:lineRule="auto"/>
        <w:jc w:val="center"/>
        <w:rPr>
          <w:rFonts w:ascii="Century Gothic" w:hAnsi="Century Gothic"/>
          <w:color w:val="000000"/>
          <w:sz w:val="28"/>
          <w:szCs w:val="28"/>
        </w:rPr>
      </w:pPr>
    </w:p>
    <w:p w14:paraId="32A8D7CF" w14:textId="77777777" w:rsidR="00DC28CA" w:rsidRDefault="00DC28CA" w:rsidP="00DC28CA">
      <w:pPr>
        <w:spacing w:after="160" w:line="259" w:lineRule="auto"/>
        <w:jc w:val="center"/>
        <w:rPr>
          <w:rFonts w:ascii="Century Gothic" w:hAnsi="Century Gothic"/>
          <w:color w:val="000000"/>
          <w:sz w:val="28"/>
          <w:szCs w:val="28"/>
        </w:rPr>
      </w:pPr>
    </w:p>
    <w:tbl>
      <w:tblPr>
        <w:tblStyle w:val="TableGrid"/>
        <w:tblW w:w="0" w:type="auto"/>
        <w:tblLook w:val="04A0" w:firstRow="1" w:lastRow="0" w:firstColumn="1" w:lastColumn="0" w:noHBand="0" w:noVBand="1"/>
      </w:tblPr>
      <w:tblGrid>
        <w:gridCol w:w="2831"/>
        <w:gridCol w:w="2693"/>
        <w:gridCol w:w="2970"/>
      </w:tblGrid>
      <w:tr w:rsidR="001A7ED4" w14:paraId="3B56FDCD" w14:textId="77777777" w:rsidTr="00DC28CA">
        <w:tc>
          <w:tcPr>
            <w:tcW w:w="2831" w:type="dxa"/>
          </w:tcPr>
          <w:p w14:paraId="3C228611" w14:textId="2D00D4A7" w:rsidR="001A7ED4" w:rsidRPr="00DC28CA" w:rsidRDefault="00DC28CA" w:rsidP="00DC28CA">
            <w:pPr>
              <w:spacing w:after="160" w:line="259" w:lineRule="auto"/>
              <w:jc w:val="center"/>
              <w:rPr>
                <w:rFonts w:ascii="Century Gothic" w:hAnsi="Century Gothic"/>
                <w:b/>
                <w:color w:val="000000"/>
                <w:sz w:val="32"/>
                <w:szCs w:val="32"/>
                <w:u w:val="single"/>
              </w:rPr>
            </w:pPr>
            <w:r w:rsidRPr="00DC28CA">
              <w:rPr>
                <w:rFonts w:ascii="Century Gothic" w:hAnsi="Century Gothic"/>
                <w:b/>
                <w:color w:val="000000"/>
                <w:sz w:val="32"/>
                <w:szCs w:val="32"/>
                <w:u w:val="single"/>
              </w:rPr>
              <w:t>Phase name</w:t>
            </w:r>
          </w:p>
        </w:tc>
        <w:tc>
          <w:tcPr>
            <w:tcW w:w="2693" w:type="dxa"/>
          </w:tcPr>
          <w:p w14:paraId="137E1DC2" w14:textId="632237BF" w:rsidR="001A7ED4" w:rsidRPr="00DC28CA" w:rsidRDefault="00DC28CA" w:rsidP="00DC28CA">
            <w:pPr>
              <w:spacing w:after="160" w:line="259" w:lineRule="auto"/>
              <w:jc w:val="center"/>
              <w:rPr>
                <w:rFonts w:ascii="Century Gothic" w:hAnsi="Century Gothic"/>
                <w:b/>
                <w:color w:val="000000"/>
                <w:sz w:val="32"/>
                <w:szCs w:val="32"/>
                <w:u w:val="single"/>
              </w:rPr>
            </w:pPr>
            <w:r w:rsidRPr="00DC28CA">
              <w:rPr>
                <w:rFonts w:ascii="Century Gothic" w:hAnsi="Century Gothic"/>
                <w:b/>
                <w:color w:val="000000"/>
                <w:sz w:val="32"/>
                <w:szCs w:val="32"/>
                <w:u w:val="single"/>
              </w:rPr>
              <w:t>Starting date</w:t>
            </w:r>
          </w:p>
        </w:tc>
        <w:tc>
          <w:tcPr>
            <w:tcW w:w="2970" w:type="dxa"/>
          </w:tcPr>
          <w:p w14:paraId="68485E4F" w14:textId="32C18D07" w:rsidR="001A7ED4" w:rsidRPr="00DC28CA" w:rsidRDefault="00DC28CA" w:rsidP="00DC28CA">
            <w:pPr>
              <w:spacing w:after="160" w:line="259" w:lineRule="auto"/>
              <w:jc w:val="center"/>
              <w:rPr>
                <w:rFonts w:ascii="Century Gothic" w:hAnsi="Century Gothic"/>
                <w:b/>
                <w:color w:val="000000"/>
                <w:sz w:val="32"/>
                <w:szCs w:val="32"/>
                <w:u w:val="single"/>
              </w:rPr>
            </w:pPr>
            <w:r w:rsidRPr="00DC28CA">
              <w:rPr>
                <w:rFonts w:ascii="Century Gothic" w:hAnsi="Century Gothic"/>
                <w:b/>
                <w:color w:val="000000"/>
                <w:sz w:val="32"/>
                <w:szCs w:val="32"/>
                <w:u w:val="single"/>
              </w:rPr>
              <w:t>Finish (estimated)</w:t>
            </w:r>
          </w:p>
        </w:tc>
      </w:tr>
      <w:tr w:rsidR="001A7ED4" w14:paraId="1A03D0B8" w14:textId="77777777" w:rsidTr="00DC28CA">
        <w:tc>
          <w:tcPr>
            <w:tcW w:w="2831" w:type="dxa"/>
          </w:tcPr>
          <w:p w14:paraId="13537A0A" w14:textId="514F83AD" w:rsidR="001A7ED4" w:rsidRDefault="00DC28CA" w:rsidP="00DC28CA">
            <w:pPr>
              <w:spacing w:after="160" w:line="259" w:lineRule="auto"/>
              <w:jc w:val="center"/>
              <w:rPr>
                <w:rFonts w:ascii="Century Gothic" w:hAnsi="Century Gothic"/>
                <w:color w:val="000000"/>
                <w:sz w:val="28"/>
                <w:szCs w:val="28"/>
              </w:rPr>
            </w:pPr>
            <w:r>
              <w:rPr>
                <w:rFonts w:ascii="Century Gothic" w:hAnsi="Century Gothic"/>
                <w:color w:val="000000"/>
                <w:sz w:val="28"/>
                <w:szCs w:val="28"/>
              </w:rPr>
              <w:t>Inception</w:t>
            </w:r>
          </w:p>
        </w:tc>
        <w:tc>
          <w:tcPr>
            <w:tcW w:w="2693" w:type="dxa"/>
          </w:tcPr>
          <w:p w14:paraId="047D9FF0" w14:textId="12029B83" w:rsidR="001A7ED4" w:rsidRDefault="00DC28CA" w:rsidP="00DC28CA">
            <w:pPr>
              <w:spacing w:after="160" w:line="259" w:lineRule="auto"/>
              <w:jc w:val="center"/>
              <w:rPr>
                <w:rFonts w:ascii="Century Gothic" w:hAnsi="Century Gothic"/>
                <w:color w:val="000000"/>
                <w:sz w:val="28"/>
                <w:szCs w:val="28"/>
              </w:rPr>
            </w:pPr>
            <w:r>
              <w:rPr>
                <w:rFonts w:ascii="Century Gothic" w:hAnsi="Century Gothic"/>
                <w:color w:val="000000"/>
                <w:sz w:val="28"/>
                <w:szCs w:val="28"/>
              </w:rPr>
              <w:t>10/05/2018</w:t>
            </w:r>
          </w:p>
        </w:tc>
        <w:tc>
          <w:tcPr>
            <w:tcW w:w="2970" w:type="dxa"/>
          </w:tcPr>
          <w:p w14:paraId="626D668B" w14:textId="7F8CF44B" w:rsidR="001A7ED4" w:rsidRDefault="00DC28CA" w:rsidP="00DC28CA">
            <w:pPr>
              <w:spacing w:after="160" w:line="259" w:lineRule="auto"/>
              <w:jc w:val="center"/>
              <w:rPr>
                <w:rFonts w:ascii="Century Gothic" w:hAnsi="Century Gothic"/>
                <w:color w:val="000000"/>
                <w:sz w:val="28"/>
                <w:szCs w:val="28"/>
              </w:rPr>
            </w:pPr>
            <w:r>
              <w:rPr>
                <w:rFonts w:ascii="Century Gothic" w:hAnsi="Century Gothic"/>
                <w:color w:val="000000"/>
                <w:sz w:val="28"/>
                <w:szCs w:val="28"/>
              </w:rPr>
              <w:t>17/05/2018</w:t>
            </w:r>
          </w:p>
        </w:tc>
      </w:tr>
      <w:tr w:rsidR="001A7ED4" w14:paraId="2ECC7F47" w14:textId="77777777" w:rsidTr="00DC28CA">
        <w:tc>
          <w:tcPr>
            <w:tcW w:w="2831" w:type="dxa"/>
          </w:tcPr>
          <w:p w14:paraId="1F6ADDBD" w14:textId="28A203E5" w:rsidR="001A7ED4" w:rsidRDefault="00DC28CA" w:rsidP="00DC28CA">
            <w:pPr>
              <w:spacing w:after="160" w:line="259" w:lineRule="auto"/>
              <w:jc w:val="center"/>
              <w:rPr>
                <w:rFonts w:ascii="Century Gothic" w:hAnsi="Century Gothic"/>
                <w:color w:val="000000"/>
                <w:sz w:val="28"/>
                <w:szCs w:val="28"/>
              </w:rPr>
            </w:pPr>
            <w:r>
              <w:rPr>
                <w:rFonts w:ascii="Century Gothic" w:hAnsi="Century Gothic"/>
                <w:color w:val="000000"/>
                <w:sz w:val="28"/>
                <w:szCs w:val="28"/>
              </w:rPr>
              <w:t>Elaboration</w:t>
            </w:r>
          </w:p>
        </w:tc>
        <w:tc>
          <w:tcPr>
            <w:tcW w:w="2693" w:type="dxa"/>
          </w:tcPr>
          <w:p w14:paraId="61C96CA8" w14:textId="6C66F052" w:rsidR="001A7ED4" w:rsidRDefault="00D01E9C" w:rsidP="00DC28CA">
            <w:pPr>
              <w:spacing w:after="160" w:line="259" w:lineRule="auto"/>
              <w:jc w:val="center"/>
              <w:rPr>
                <w:rFonts w:ascii="Century Gothic" w:hAnsi="Century Gothic"/>
                <w:color w:val="000000"/>
                <w:sz w:val="28"/>
                <w:szCs w:val="28"/>
              </w:rPr>
            </w:pPr>
            <w:r>
              <w:rPr>
                <w:rFonts w:ascii="Century Gothic" w:hAnsi="Century Gothic"/>
                <w:color w:val="000000"/>
                <w:sz w:val="28"/>
                <w:szCs w:val="28"/>
              </w:rPr>
              <w:t>18/05/2018</w:t>
            </w:r>
          </w:p>
        </w:tc>
        <w:tc>
          <w:tcPr>
            <w:tcW w:w="2970" w:type="dxa"/>
          </w:tcPr>
          <w:p w14:paraId="075A5070" w14:textId="0683A532" w:rsidR="001A7ED4" w:rsidRDefault="00D01E9C" w:rsidP="00DC28CA">
            <w:pPr>
              <w:spacing w:after="160" w:line="259" w:lineRule="auto"/>
              <w:jc w:val="center"/>
              <w:rPr>
                <w:rFonts w:ascii="Century Gothic" w:hAnsi="Century Gothic"/>
                <w:color w:val="000000"/>
                <w:sz w:val="28"/>
                <w:szCs w:val="28"/>
              </w:rPr>
            </w:pPr>
            <w:r>
              <w:rPr>
                <w:rFonts w:ascii="Century Gothic" w:hAnsi="Century Gothic"/>
                <w:color w:val="000000"/>
                <w:sz w:val="28"/>
                <w:szCs w:val="28"/>
              </w:rPr>
              <w:t>2</w:t>
            </w:r>
            <w:r w:rsidR="006829E2">
              <w:rPr>
                <w:rFonts w:ascii="Century Gothic" w:hAnsi="Century Gothic"/>
                <w:color w:val="000000"/>
                <w:sz w:val="28"/>
                <w:szCs w:val="28"/>
              </w:rPr>
              <w:t>3</w:t>
            </w:r>
            <w:r>
              <w:rPr>
                <w:rFonts w:ascii="Century Gothic" w:hAnsi="Century Gothic"/>
                <w:color w:val="000000"/>
                <w:sz w:val="28"/>
                <w:szCs w:val="28"/>
              </w:rPr>
              <w:t>/05/2018</w:t>
            </w:r>
          </w:p>
        </w:tc>
      </w:tr>
      <w:tr w:rsidR="001A7ED4" w14:paraId="37E9CF64" w14:textId="77777777" w:rsidTr="00DC28CA">
        <w:tc>
          <w:tcPr>
            <w:tcW w:w="2831" w:type="dxa"/>
          </w:tcPr>
          <w:p w14:paraId="763B8F2C" w14:textId="22B16DAC" w:rsidR="001A7ED4" w:rsidRDefault="00DC28CA" w:rsidP="00DC28CA">
            <w:pPr>
              <w:spacing w:after="160" w:line="259" w:lineRule="auto"/>
              <w:jc w:val="center"/>
              <w:rPr>
                <w:rFonts w:ascii="Century Gothic" w:hAnsi="Century Gothic"/>
                <w:color w:val="000000"/>
                <w:sz w:val="28"/>
                <w:szCs w:val="28"/>
              </w:rPr>
            </w:pPr>
            <w:r>
              <w:rPr>
                <w:rFonts w:ascii="Century Gothic" w:hAnsi="Century Gothic"/>
                <w:color w:val="000000"/>
                <w:sz w:val="28"/>
                <w:szCs w:val="28"/>
              </w:rPr>
              <w:t>Construction</w:t>
            </w:r>
          </w:p>
        </w:tc>
        <w:tc>
          <w:tcPr>
            <w:tcW w:w="2693" w:type="dxa"/>
          </w:tcPr>
          <w:p w14:paraId="65F076A8" w14:textId="16F1CBCD" w:rsidR="001A7ED4" w:rsidRDefault="00D01E9C" w:rsidP="00DC28CA">
            <w:pPr>
              <w:spacing w:after="160" w:line="259" w:lineRule="auto"/>
              <w:jc w:val="center"/>
              <w:rPr>
                <w:rFonts w:ascii="Century Gothic" w:hAnsi="Century Gothic"/>
                <w:color w:val="000000"/>
                <w:sz w:val="28"/>
                <w:szCs w:val="28"/>
              </w:rPr>
            </w:pPr>
            <w:r>
              <w:rPr>
                <w:rFonts w:ascii="Century Gothic" w:hAnsi="Century Gothic"/>
                <w:color w:val="000000"/>
                <w:sz w:val="28"/>
                <w:szCs w:val="28"/>
              </w:rPr>
              <w:t>2</w:t>
            </w:r>
            <w:r w:rsidR="006829E2">
              <w:rPr>
                <w:rFonts w:ascii="Century Gothic" w:hAnsi="Century Gothic"/>
                <w:color w:val="000000"/>
                <w:sz w:val="28"/>
                <w:szCs w:val="28"/>
              </w:rPr>
              <w:t>4</w:t>
            </w:r>
            <w:r>
              <w:rPr>
                <w:rFonts w:ascii="Century Gothic" w:hAnsi="Century Gothic"/>
                <w:color w:val="000000"/>
                <w:sz w:val="28"/>
                <w:szCs w:val="28"/>
              </w:rPr>
              <w:t>/05/2018</w:t>
            </w:r>
          </w:p>
        </w:tc>
        <w:tc>
          <w:tcPr>
            <w:tcW w:w="2970" w:type="dxa"/>
          </w:tcPr>
          <w:p w14:paraId="5504E59E" w14:textId="5DB278C9" w:rsidR="001A7ED4" w:rsidRDefault="00D01E9C" w:rsidP="00DC28CA">
            <w:pPr>
              <w:spacing w:after="160" w:line="259" w:lineRule="auto"/>
              <w:jc w:val="center"/>
              <w:rPr>
                <w:rFonts w:ascii="Century Gothic" w:hAnsi="Century Gothic"/>
                <w:color w:val="000000"/>
                <w:sz w:val="28"/>
                <w:szCs w:val="28"/>
              </w:rPr>
            </w:pPr>
            <w:r>
              <w:rPr>
                <w:rFonts w:ascii="Century Gothic" w:hAnsi="Century Gothic"/>
                <w:color w:val="000000"/>
                <w:sz w:val="28"/>
                <w:szCs w:val="28"/>
              </w:rPr>
              <w:t>01/06/2018</w:t>
            </w:r>
          </w:p>
        </w:tc>
      </w:tr>
      <w:tr w:rsidR="001A7ED4" w14:paraId="2D883885" w14:textId="77777777" w:rsidTr="00DC28CA">
        <w:tc>
          <w:tcPr>
            <w:tcW w:w="2831" w:type="dxa"/>
          </w:tcPr>
          <w:p w14:paraId="1FC605DF" w14:textId="503AAA77" w:rsidR="001A7ED4" w:rsidRDefault="00DC28CA" w:rsidP="00DC28CA">
            <w:pPr>
              <w:spacing w:after="160" w:line="259" w:lineRule="auto"/>
              <w:jc w:val="center"/>
              <w:rPr>
                <w:rFonts w:ascii="Century Gothic" w:hAnsi="Century Gothic"/>
                <w:color w:val="000000"/>
                <w:sz w:val="28"/>
                <w:szCs w:val="28"/>
              </w:rPr>
            </w:pPr>
            <w:r>
              <w:rPr>
                <w:rFonts w:ascii="Century Gothic" w:hAnsi="Century Gothic"/>
                <w:color w:val="000000"/>
                <w:sz w:val="28"/>
                <w:szCs w:val="28"/>
              </w:rPr>
              <w:t>Transition</w:t>
            </w:r>
          </w:p>
        </w:tc>
        <w:tc>
          <w:tcPr>
            <w:tcW w:w="2693" w:type="dxa"/>
          </w:tcPr>
          <w:p w14:paraId="0ADC0DFD" w14:textId="46D27EE4" w:rsidR="001A7ED4" w:rsidRDefault="00D01E9C" w:rsidP="00DC28CA">
            <w:pPr>
              <w:spacing w:after="160" w:line="259" w:lineRule="auto"/>
              <w:jc w:val="center"/>
              <w:rPr>
                <w:rFonts w:ascii="Century Gothic" w:hAnsi="Century Gothic"/>
                <w:color w:val="000000"/>
                <w:sz w:val="28"/>
                <w:szCs w:val="28"/>
              </w:rPr>
            </w:pPr>
            <w:r>
              <w:rPr>
                <w:rFonts w:ascii="Century Gothic" w:hAnsi="Century Gothic"/>
                <w:color w:val="000000"/>
                <w:sz w:val="28"/>
                <w:szCs w:val="28"/>
              </w:rPr>
              <w:t>04/06/2018</w:t>
            </w:r>
          </w:p>
        </w:tc>
        <w:tc>
          <w:tcPr>
            <w:tcW w:w="2970" w:type="dxa"/>
          </w:tcPr>
          <w:p w14:paraId="37114B72" w14:textId="56DC044D" w:rsidR="001A7ED4" w:rsidRDefault="00D01E9C" w:rsidP="00DC28CA">
            <w:pPr>
              <w:spacing w:after="160" w:line="259" w:lineRule="auto"/>
              <w:jc w:val="center"/>
              <w:rPr>
                <w:rFonts w:ascii="Century Gothic" w:hAnsi="Century Gothic"/>
                <w:color w:val="000000"/>
                <w:sz w:val="28"/>
                <w:szCs w:val="28"/>
              </w:rPr>
            </w:pPr>
            <w:r>
              <w:rPr>
                <w:rFonts w:ascii="Century Gothic" w:hAnsi="Century Gothic"/>
                <w:color w:val="000000"/>
                <w:sz w:val="28"/>
                <w:szCs w:val="28"/>
              </w:rPr>
              <w:t>06/06/2018</w:t>
            </w:r>
          </w:p>
        </w:tc>
      </w:tr>
    </w:tbl>
    <w:p w14:paraId="15DD6633" w14:textId="0E83E62F" w:rsidR="001A7ED4" w:rsidRDefault="001A7ED4" w:rsidP="00966637">
      <w:pPr>
        <w:spacing w:after="160" w:line="259" w:lineRule="auto"/>
        <w:jc w:val="both"/>
        <w:rPr>
          <w:rFonts w:ascii="Century Gothic" w:hAnsi="Century Gothic"/>
          <w:color w:val="000000"/>
          <w:sz w:val="28"/>
          <w:szCs w:val="28"/>
        </w:rPr>
      </w:pPr>
    </w:p>
    <w:p w14:paraId="75226486" w14:textId="77777777" w:rsidR="00DC28CA" w:rsidRDefault="00DC28CA" w:rsidP="00966637">
      <w:pPr>
        <w:spacing w:after="160" w:line="259" w:lineRule="auto"/>
        <w:jc w:val="both"/>
        <w:rPr>
          <w:rFonts w:ascii="Century Gothic" w:hAnsi="Century Gothic"/>
          <w:color w:val="000000"/>
          <w:sz w:val="28"/>
          <w:szCs w:val="28"/>
        </w:rPr>
      </w:pPr>
    </w:p>
    <w:p w14:paraId="5BD237C8" w14:textId="3BC43076" w:rsidR="00ED3CDE" w:rsidRPr="009F2842" w:rsidRDefault="009F2842" w:rsidP="00966637">
      <w:pPr>
        <w:spacing w:after="160" w:line="259" w:lineRule="auto"/>
        <w:jc w:val="both"/>
        <w:rPr>
          <w:rFonts w:ascii="Century Gothic" w:eastAsiaTheme="majorEastAsia" w:hAnsi="Century Gothic"/>
          <w:b/>
          <w:bCs/>
          <w:sz w:val="28"/>
          <w:szCs w:val="28"/>
          <w:lang w:val="en-US"/>
        </w:rPr>
      </w:pPr>
      <w:r>
        <w:rPr>
          <w:rFonts w:ascii="Century Gothic" w:hAnsi="Century Gothic"/>
          <w:color w:val="000000"/>
          <w:sz w:val="28"/>
          <w:szCs w:val="28"/>
        </w:rPr>
        <w:t>Inception phase lasts from 10/05/2018 to 17</w:t>
      </w:r>
      <w:r w:rsidRPr="009F2842">
        <w:rPr>
          <w:rFonts w:ascii="Century Gothic" w:hAnsi="Century Gothic"/>
          <w:color w:val="000000"/>
          <w:sz w:val="28"/>
          <w:szCs w:val="28"/>
        </w:rPr>
        <w:t>/</w:t>
      </w:r>
      <w:r>
        <w:rPr>
          <w:rFonts w:ascii="Century Gothic" w:hAnsi="Century Gothic"/>
          <w:color w:val="000000"/>
          <w:sz w:val="28"/>
          <w:szCs w:val="28"/>
        </w:rPr>
        <w:t>05/2018</w:t>
      </w:r>
      <w:r w:rsidRPr="009F2842">
        <w:rPr>
          <w:rFonts w:ascii="Century Gothic" w:hAnsi="Century Gothic"/>
          <w:color w:val="000000"/>
          <w:sz w:val="28"/>
          <w:szCs w:val="28"/>
        </w:rPr>
        <w:t>. After that comes the Elaboration phase, which ca</w:t>
      </w:r>
      <w:r>
        <w:rPr>
          <w:rFonts w:ascii="Century Gothic" w:hAnsi="Century Gothic"/>
          <w:color w:val="000000"/>
          <w:sz w:val="28"/>
          <w:szCs w:val="28"/>
        </w:rPr>
        <w:t>n only be estimated to end on 2</w:t>
      </w:r>
      <w:r w:rsidR="006829E2">
        <w:rPr>
          <w:rFonts w:ascii="Century Gothic" w:hAnsi="Century Gothic"/>
          <w:color w:val="000000"/>
          <w:sz w:val="28"/>
          <w:szCs w:val="28"/>
        </w:rPr>
        <w:t>3</w:t>
      </w:r>
      <w:r w:rsidRPr="009F2842">
        <w:rPr>
          <w:rFonts w:ascii="Century Gothic" w:hAnsi="Century Gothic"/>
          <w:color w:val="000000"/>
          <w:sz w:val="28"/>
          <w:szCs w:val="28"/>
        </w:rPr>
        <w:t>/</w:t>
      </w:r>
      <w:r>
        <w:rPr>
          <w:rFonts w:ascii="Century Gothic" w:hAnsi="Century Gothic"/>
          <w:color w:val="000000"/>
          <w:sz w:val="28"/>
          <w:szCs w:val="28"/>
        </w:rPr>
        <w:t>05/2018</w:t>
      </w:r>
      <w:r w:rsidRPr="009F2842">
        <w:rPr>
          <w:rFonts w:ascii="Century Gothic" w:hAnsi="Century Gothic"/>
          <w:color w:val="000000"/>
          <w:sz w:val="28"/>
          <w:szCs w:val="28"/>
        </w:rPr>
        <w:t xml:space="preserve"> and will be followed up by Construction phase. Same as previous phase, its deadli</w:t>
      </w:r>
      <w:r>
        <w:rPr>
          <w:rFonts w:ascii="Century Gothic" w:hAnsi="Century Gothic"/>
          <w:color w:val="000000"/>
          <w:sz w:val="28"/>
          <w:szCs w:val="28"/>
        </w:rPr>
        <w:t>ne is only estimated to be on 0</w:t>
      </w:r>
      <w:r w:rsidR="001A7ED4">
        <w:rPr>
          <w:rFonts w:ascii="Century Gothic" w:hAnsi="Century Gothic"/>
          <w:color w:val="000000"/>
          <w:sz w:val="28"/>
          <w:szCs w:val="28"/>
        </w:rPr>
        <w:t>1</w:t>
      </w:r>
      <w:r>
        <w:rPr>
          <w:rFonts w:ascii="Century Gothic" w:hAnsi="Century Gothic"/>
          <w:color w:val="000000"/>
          <w:sz w:val="28"/>
          <w:szCs w:val="28"/>
        </w:rPr>
        <w:t>/06/2018</w:t>
      </w:r>
      <w:r w:rsidRPr="009F2842">
        <w:rPr>
          <w:rFonts w:ascii="Century Gothic" w:hAnsi="Century Gothic"/>
          <w:color w:val="000000"/>
          <w:sz w:val="28"/>
          <w:szCs w:val="28"/>
        </w:rPr>
        <w:t>, after which starts the Transition phase, and it will be f</w:t>
      </w:r>
      <w:r>
        <w:rPr>
          <w:rFonts w:ascii="Century Gothic" w:hAnsi="Century Gothic"/>
          <w:color w:val="000000"/>
          <w:sz w:val="28"/>
          <w:szCs w:val="28"/>
        </w:rPr>
        <w:t>inished on the final deadline, 06</w:t>
      </w:r>
      <w:r w:rsidRPr="009F2842">
        <w:rPr>
          <w:rFonts w:ascii="Century Gothic" w:hAnsi="Century Gothic"/>
          <w:color w:val="000000"/>
          <w:sz w:val="28"/>
          <w:szCs w:val="28"/>
        </w:rPr>
        <w:t>/</w:t>
      </w:r>
      <w:r>
        <w:rPr>
          <w:rFonts w:ascii="Century Gothic" w:hAnsi="Century Gothic"/>
          <w:color w:val="000000"/>
          <w:sz w:val="28"/>
          <w:szCs w:val="28"/>
        </w:rPr>
        <w:t>0</w:t>
      </w:r>
      <w:r w:rsidR="006829E2">
        <w:rPr>
          <w:rFonts w:ascii="Century Gothic" w:hAnsi="Century Gothic"/>
          <w:color w:val="000000"/>
          <w:sz w:val="28"/>
          <w:szCs w:val="28"/>
        </w:rPr>
        <w:t>6/2018</w:t>
      </w:r>
      <w:r w:rsidRPr="009F2842">
        <w:rPr>
          <w:rFonts w:ascii="Century Gothic" w:hAnsi="Century Gothic"/>
          <w:color w:val="000000"/>
          <w:sz w:val="28"/>
          <w:szCs w:val="28"/>
        </w:rPr>
        <w:t>.</w:t>
      </w:r>
      <w:r w:rsidR="00ED3CDE" w:rsidRPr="009F2842">
        <w:rPr>
          <w:rFonts w:ascii="Century Gothic" w:hAnsi="Century Gothic"/>
          <w:sz w:val="28"/>
          <w:szCs w:val="28"/>
          <w:lang w:val="en-US"/>
        </w:rPr>
        <w:br w:type="page"/>
      </w:r>
    </w:p>
    <w:p w14:paraId="5BD237C9" w14:textId="3536331C" w:rsidR="00ED3CDE" w:rsidRDefault="00ED3CDE" w:rsidP="00ED3CDE">
      <w:pPr>
        <w:pStyle w:val="Heading1"/>
        <w:rPr>
          <w:rFonts w:ascii="Century Gothic" w:hAnsi="Century Gothic"/>
          <w:sz w:val="40"/>
          <w:szCs w:val="40"/>
          <w:lang w:val="en-US"/>
        </w:rPr>
      </w:pPr>
      <w:bookmarkStart w:id="8" w:name="_Toc494788084"/>
      <w:r w:rsidRPr="009C3F89">
        <w:rPr>
          <w:rFonts w:ascii="Century Gothic" w:hAnsi="Century Gothic"/>
          <w:sz w:val="40"/>
          <w:szCs w:val="40"/>
          <w:lang w:val="en-US"/>
        </w:rPr>
        <w:lastRenderedPageBreak/>
        <w:t>Risk assessment</w:t>
      </w:r>
      <w:bookmarkEnd w:id="8"/>
    </w:p>
    <w:p w14:paraId="7B5389DE" w14:textId="605B377E" w:rsidR="00DF2296" w:rsidRDefault="00DF2296" w:rsidP="00DF2296">
      <w:pPr>
        <w:jc w:val="both"/>
        <w:rPr>
          <w:lang w:val="en-US"/>
        </w:rPr>
      </w:pPr>
    </w:p>
    <w:p w14:paraId="0229D3BC" w14:textId="18C34DDF" w:rsidR="0041330E" w:rsidRDefault="00DF2296" w:rsidP="00DF2296">
      <w:pPr>
        <w:jc w:val="both"/>
        <w:rPr>
          <w:rFonts w:ascii="Century Gothic" w:hAnsi="Century Gothic"/>
          <w:sz w:val="28"/>
          <w:szCs w:val="28"/>
          <w:lang w:val="en-US"/>
        </w:rPr>
      </w:pPr>
      <w:r>
        <w:rPr>
          <w:rFonts w:ascii="Century Gothic" w:hAnsi="Century Gothic"/>
          <w:sz w:val="28"/>
          <w:szCs w:val="28"/>
          <w:lang w:val="en-US"/>
        </w:rPr>
        <w:t>To increase the success rate of the project, every member of the group must be aware of the common risks, likelihood and severity of their actions on correlation to others. We have come up with the following Risk Assessment matrix to help us identify and control these f</w:t>
      </w:r>
      <w:r w:rsidR="008458D6">
        <w:rPr>
          <w:rFonts w:ascii="Century Gothic" w:hAnsi="Century Gothic"/>
          <w:sz w:val="28"/>
          <w:szCs w:val="28"/>
          <w:lang w:val="en-US"/>
        </w:rPr>
        <w:t>actors.</w:t>
      </w:r>
    </w:p>
    <w:p w14:paraId="6F3174A1" w14:textId="77777777" w:rsidR="008458D6" w:rsidRDefault="008458D6" w:rsidP="00DF2296">
      <w:pPr>
        <w:jc w:val="both"/>
        <w:rPr>
          <w:rFonts w:ascii="Century Gothic" w:hAnsi="Century Gothic"/>
          <w:sz w:val="28"/>
          <w:szCs w:val="28"/>
          <w:lang w:val="en-US"/>
        </w:rPr>
      </w:pPr>
    </w:p>
    <w:tbl>
      <w:tblPr>
        <w:tblStyle w:val="TableGrid"/>
        <w:tblW w:w="8926" w:type="dxa"/>
        <w:tblLayout w:type="fixed"/>
        <w:tblLook w:val="04A0" w:firstRow="1" w:lastRow="0" w:firstColumn="1" w:lastColumn="0" w:noHBand="0" w:noVBand="1"/>
      </w:tblPr>
      <w:tblGrid>
        <w:gridCol w:w="2689"/>
        <w:gridCol w:w="1701"/>
        <w:gridCol w:w="1417"/>
        <w:gridCol w:w="3119"/>
      </w:tblGrid>
      <w:tr w:rsidR="001566F1" w14:paraId="44B1E72C" w14:textId="0FCE2BCC" w:rsidTr="008458D6">
        <w:tc>
          <w:tcPr>
            <w:tcW w:w="2689" w:type="dxa"/>
          </w:tcPr>
          <w:p w14:paraId="01A1F9BD" w14:textId="7301E28B" w:rsidR="001566F1" w:rsidRPr="001566F1" w:rsidRDefault="001566F1" w:rsidP="001566F1">
            <w:pPr>
              <w:jc w:val="center"/>
              <w:rPr>
                <w:rFonts w:ascii="Century Gothic" w:hAnsi="Century Gothic"/>
                <w:b/>
                <w:sz w:val="28"/>
                <w:szCs w:val="28"/>
                <w:u w:val="single"/>
                <w:lang w:val="en-US"/>
              </w:rPr>
            </w:pPr>
            <w:r w:rsidRPr="001566F1">
              <w:rPr>
                <w:rFonts w:ascii="Century Gothic" w:hAnsi="Century Gothic"/>
                <w:b/>
                <w:sz w:val="28"/>
                <w:szCs w:val="28"/>
                <w:u w:val="single"/>
                <w:lang w:val="en-US"/>
              </w:rPr>
              <w:t>Description</w:t>
            </w:r>
          </w:p>
        </w:tc>
        <w:tc>
          <w:tcPr>
            <w:tcW w:w="1701" w:type="dxa"/>
          </w:tcPr>
          <w:p w14:paraId="3DF66DE0" w14:textId="4655C930" w:rsidR="001566F1" w:rsidRPr="001566F1" w:rsidRDefault="009844B4" w:rsidP="001566F1">
            <w:pPr>
              <w:jc w:val="center"/>
              <w:rPr>
                <w:rFonts w:ascii="Century Gothic" w:hAnsi="Century Gothic"/>
                <w:b/>
                <w:sz w:val="28"/>
                <w:szCs w:val="28"/>
                <w:u w:val="single"/>
                <w:lang w:val="en-US"/>
              </w:rPr>
            </w:pPr>
            <w:r>
              <w:rPr>
                <w:rFonts w:ascii="Century Gothic" w:hAnsi="Century Gothic"/>
                <w:b/>
                <w:sz w:val="28"/>
                <w:szCs w:val="28"/>
                <w:u w:val="single"/>
                <w:lang w:val="en-US"/>
              </w:rPr>
              <w:t>Likeli</w:t>
            </w:r>
            <w:r w:rsidR="001566F1" w:rsidRPr="001566F1">
              <w:rPr>
                <w:rFonts w:ascii="Century Gothic" w:hAnsi="Century Gothic"/>
                <w:b/>
                <w:sz w:val="28"/>
                <w:szCs w:val="28"/>
                <w:u w:val="single"/>
                <w:lang w:val="en-US"/>
              </w:rPr>
              <w:t>hood</w:t>
            </w:r>
          </w:p>
        </w:tc>
        <w:tc>
          <w:tcPr>
            <w:tcW w:w="1417" w:type="dxa"/>
          </w:tcPr>
          <w:p w14:paraId="31E1F648" w14:textId="37E14456" w:rsidR="001566F1" w:rsidRPr="001566F1" w:rsidRDefault="001566F1" w:rsidP="001566F1">
            <w:pPr>
              <w:jc w:val="center"/>
              <w:rPr>
                <w:rFonts w:ascii="Century Gothic" w:hAnsi="Century Gothic"/>
                <w:b/>
                <w:sz w:val="28"/>
                <w:szCs w:val="28"/>
                <w:u w:val="single"/>
                <w:lang w:val="en-US"/>
              </w:rPr>
            </w:pPr>
            <w:r w:rsidRPr="001566F1">
              <w:rPr>
                <w:rFonts w:ascii="Century Gothic" w:hAnsi="Century Gothic"/>
                <w:b/>
                <w:sz w:val="28"/>
                <w:szCs w:val="28"/>
                <w:u w:val="single"/>
                <w:lang w:val="en-US"/>
              </w:rPr>
              <w:t>Severity</w:t>
            </w:r>
          </w:p>
        </w:tc>
        <w:tc>
          <w:tcPr>
            <w:tcW w:w="3119" w:type="dxa"/>
          </w:tcPr>
          <w:p w14:paraId="7372E63B" w14:textId="682C09A5" w:rsidR="001566F1" w:rsidRPr="001566F1" w:rsidRDefault="001566F1" w:rsidP="001566F1">
            <w:pPr>
              <w:jc w:val="center"/>
              <w:rPr>
                <w:rFonts w:ascii="Century Gothic" w:hAnsi="Century Gothic"/>
                <w:b/>
                <w:sz w:val="28"/>
                <w:szCs w:val="28"/>
                <w:u w:val="single"/>
                <w:lang w:val="en-US"/>
              </w:rPr>
            </w:pPr>
            <w:r w:rsidRPr="001566F1">
              <w:rPr>
                <w:rFonts w:ascii="Century Gothic" w:hAnsi="Century Gothic"/>
                <w:b/>
                <w:sz w:val="28"/>
                <w:szCs w:val="28"/>
                <w:u w:val="single"/>
                <w:lang w:val="en-US"/>
              </w:rPr>
              <w:t>Prevention</w:t>
            </w:r>
          </w:p>
        </w:tc>
      </w:tr>
      <w:tr w:rsidR="001566F1" w14:paraId="36EB3ABA" w14:textId="19F75D52" w:rsidTr="008458D6">
        <w:tc>
          <w:tcPr>
            <w:tcW w:w="2689" w:type="dxa"/>
          </w:tcPr>
          <w:p w14:paraId="77FE539B" w14:textId="59FCB9A4" w:rsidR="001566F1" w:rsidRPr="001566F1" w:rsidRDefault="00AE70EC" w:rsidP="001566F1">
            <w:pPr>
              <w:jc w:val="center"/>
              <w:rPr>
                <w:rFonts w:ascii="Century Gothic" w:hAnsi="Century Gothic"/>
                <w:sz w:val="24"/>
                <w:szCs w:val="24"/>
                <w:lang w:val="en-US"/>
              </w:rPr>
            </w:pPr>
            <w:r>
              <w:rPr>
                <w:rFonts w:ascii="Century Gothic" w:hAnsi="Century Gothic"/>
                <w:sz w:val="24"/>
                <w:szCs w:val="24"/>
                <w:lang w:val="en-US"/>
              </w:rPr>
              <w:t xml:space="preserve">Member being late or not showing up for a meeting or important deadline </w:t>
            </w:r>
          </w:p>
        </w:tc>
        <w:tc>
          <w:tcPr>
            <w:tcW w:w="1701" w:type="dxa"/>
          </w:tcPr>
          <w:p w14:paraId="72DA4C3A" w14:textId="12826D60" w:rsidR="001566F1" w:rsidRPr="001566F1" w:rsidRDefault="008458D6" w:rsidP="001566F1">
            <w:pPr>
              <w:jc w:val="center"/>
              <w:rPr>
                <w:rFonts w:ascii="Century Gothic" w:hAnsi="Century Gothic"/>
                <w:sz w:val="24"/>
                <w:szCs w:val="24"/>
                <w:lang w:val="en-US"/>
              </w:rPr>
            </w:pPr>
            <w:r>
              <w:rPr>
                <w:rFonts w:ascii="Century Gothic" w:hAnsi="Century Gothic"/>
                <w:sz w:val="24"/>
                <w:szCs w:val="24"/>
                <w:lang w:val="en-US"/>
              </w:rPr>
              <w:t>8</w:t>
            </w:r>
          </w:p>
        </w:tc>
        <w:tc>
          <w:tcPr>
            <w:tcW w:w="1417" w:type="dxa"/>
          </w:tcPr>
          <w:p w14:paraId="3BAB5511" w14:textId="05CAC643" w:rsidR="001566F1" w:rsidRPr="001566F1" w:rsidRDefault="00AE70EC" w:rsidP="001566F1">
            <w:pPr>
              <w:jc w:val="center"/>
              <w:rPr>
                <w:rFonts w:ascii="Century Gothic" w:hAnsi="Century Gothic"/>
                <w:sz w:val="24"/>
                <w:szCs w:val="24"/>
                <w:lang w:val="en-US"/>
              </w:rPr>
            </w:pPr>
            <w:r>
              <w:rPr>
                <w:rFonts w:ascii="Century Gothic" w:hAnsi="Century Gothic"/>
                <w:sz w:val="24"/>
                <w:szCs w:val="24"/>
                <w:lang w:val="en-US"/>
              </w:rPr>
              <w:t>5</w:t>
            </w:r>
          </w:p>
        </w:tc>
        <w:tc>
          <w:tcPr>
            <w:tcW w:w="3119" w:type="dxa"/>
          </w:tcPr>
          <w:p w14:paraId="41C3DE3E" w14:textId="58A2EF1A" w:rsidR="001566F1" w:rsidRPr="001566F1" w:rsidRDefault="008458D6" w:rsidP="001566F1">
            <w:pPr>
              <w:jc w:val="center"/>
              <w:rPr>
                <w:rFonts w:ascii="Century Gothic" w:hAnsi="Century Gothic"/>
                <w:sz w:val="24"/>
                <w:szCs w:val="24"/>
                <w:lang w:val="en-US"/>
              </w:rPr>
            </w:pPr>
            <w:r>
              <w:rPr>
                <w:rFonts w:ascii="Century Gothic" w:hAnsi="Century Gothic"/>
                <w:sz w:val="24"/>
                <w:szCs w:val="24"/>
                <w:lang w:val="en-US"/>
              </w:rPr>
              <w:t>Making</w:t>
            </w:r>
            <w:r w:rsidR="00AE70EC">
              <w:rPr>
                <w:rFonts w:ascii="Century Gothic" w:hAnsi="Century Gothic"/>
                <w:sz w:val="24"/>
                <w:szCs w:val="24"/>
                <w:lang w:val="en-US"/>
              </w:rPr>
              <w:t xml:space="preserve"> sure everyone knows when and where we are meeting up</w:t>
            </w:r>
          </w:p>
        </w:tc>
      </w:tr>
      <w:tr w:rsidR="001566F1" w14:paraId="2374CC52" w14:textId="1231C6FE" w:rsidTr="008458D6">
        <w:tc>
          <w:tcPr>
            <w:tcW w:w="2689" w:type="dxa"/>
          </w:tcPr>
          <w:p w14:paraId="701D8555" w14:textId="77777777" w:rsidR="001566F1" w:rsidRDefault="00AE70EC" w:rsidP="001566F1">
            <w:pPr>
              <w:jc w:val="center"/>
              <w:rPr>
                <w:rFonts w:ascii="Century Gothic" w:hAnsi="Century Gothic"/>
                <w:sz w:val="24"/>
                <w:szCs w:val="24"/>
                <w:lang w:val="en-US"/>
              </w:rPr>
            </w:pPr>
            <w:r>
              <w:rPr>
                <w:rFonts w:ascii="Century Gothic" w:hAnsi="Century Gothic"/>
                <w:sz w:val="24"/>
                <w:szCs w:val="24"/>
                <w:lang w:val="en-US"/>
              </w:rPr>
              <w:t>Computer errors or unresponsive files</w:t>
            </w:r>
          </w:p>
          <w:p w14:paraId="7938CB55" w14:textId="4E7B3A16" w:rsidR="00AE70EC" w:rsidRPr="001566F1" w:rsidRDefault="00AE70EC" w:rsidP="001566F1">
            <w:pPr>
              <w:jc w:val="center"/>
              <w:rPr>
                <w:rFonts w:ascii="Century Gothic" w:hAnsi="Century Gothic"/>
                <w:sz w:val="24"/>
                <w:szCs w:val="24"/>
                <w:lang w:val="en-US"/>
              </w:rPr>
            </w:pPr>
            <w:r>
              <w:rPr>
                <w:rFonts w:ascii="Century Gothic" w:hAnsi="Century Gothic"/>
                <w:sz w:val="24"/>
                <w:szCs w:val="24"/>
                <w:lang w:val="en-US"/>
              </w:rPr>
              <w:t>(human errors)</w:t>
            </w:r>
          </w:p>
        </w:tc>
        <w:tc>
          <w:tcPr>
            <w:tcW w:w="1701" w:type="dxa"/>
          </w:tcPr>
          <w:p w14:paraId="12DD6CF3" w14:textId="7CE6D09A" w:rsidR="001566F1" w:rsidRPr="001566F1" w:rsidRDefault="008458D6" w:rsidP="001566F1">
            <w:pPr>
              <w:jc w:val="center"/>
              <w:rPr>
                <w:rFonts w:ascii="Century Gothic" w:hAnsi="Century Gothic"/>
                <w:sz w:val="24"/>
                <w:szCs w:val="24"/>
                <w:lang w:val="en-US"/>
              </w:rPr>
            </w:pPr>
            <w:r>
              <w:rPr>
                <w:rFonts w:ascii="Century Gothic" w:hAnsi="Century Gothic"/>
                <w:sz w:val="24"/>
                <w:szCs w:val="24"/>
                <w:lang w:val="en-US"/>
              </w:rPr>
              <w:t>6</w:t>
            </w:r>
          </w:p>
        </w:tc>
        <w:tc>
          <w:tcPr>
            <w:tcW w:w="1417" w:type="dxa"/>
          </w:tcPr>
          <w:p w14:paraId="53A95D80" w14:textId="17C783B4" w:rsidR="001566F1" w:rsidRPr="001566F1" w:rsidRDefault="00AE70EC" w:rsidP="001566F1">
            <w:pPr>
              <w:jc w:val="center"/>
              <w:rPr>
                <w:rFonts w:ascii="Century Gothic" w:hAnsi="Century Gothic"/>
                <w:sz w:val="24"/>
                <w:szCs w:val="24"/>
                <w:lang w:val="en-US"/>
              </w:rPr>
            </w:pPr>
            <w:r>
              <w:rPr>
                <w:rFonts w:ascii="Century Gothic" w:hAnsi="Century Gothic"/>
                <w:sz w:val="24"/>
                <w:szCs w:val="24"/>
                <w:lang w:val="en-US"/>
              </w:rPr>
              <w:t>7</w:t>
            </w:r>
          </w:p>
        </w:tc>
        <w:tc>
          <w:tcPr>
            <w:tcW w:w="3119" w:type="dxa"/>
          </w:tcPr>
          <w:p w14:paraId="1AABC947" w14:textId="10A0FF03" w:rsidR="001566F1" w:rsidRPr="001566F1" w:rsidRDefault="00AE70EC" w:rsidP="001566F1">
            <w:pPr>
              <w:jc w:val="center"/>
              <w:rPr>
                <w:rFonts w:ascii="Century Gothic" w:hAnsi="Century Gothic"/>
                <w:sz w:val="24"/>
                <w:szCs w:val="24"/>
                <w:lang w:val="en-US"/>
              </w:rPr>
            </w:pPr>
            <w:r>
              <w:rPr>
                <w:rFonts w:ascii="Century Gothic" w:hAnsi="Century Gothic"/>
                <w:sz w:val="24"/>
                <w:szCs w:val="24"/>
                <w:lang w:val="en-US"/>
              </w:rPr>
              <w:t xml:space="preserve">Taking backups of code parts, online documentation </w:t>
            </w:r>
          </w:p>
        </w:tc>
      </w:tr>
      <w:tr w:rsidR="001566F1" w14:paraId="5534DA14" w14:textId="4B557BD0" w:rsidTr="008458D6">
        <w:tc>
          <w:tcPr>
            <w:tcW w:w="2689" w:type="dxa"/>
          </w:tcPr>
          <w:p w14:paraId="52CF30F1" w14:textId="27323660" w:rsidR="001566F1" w:rsidRPr="001566F1" w:rsidRDefault="00154F07" w:rsidP="001566F1">
            <w:pPr>
              <w:jc w:val="center"/>
              <w:rPr>
                <w:rFonts w:ascii="Century Gothic" w:hAnsi="Century Gothic"/>
                <w:sz w:val="24"/>
                <w:szCs w:val="24"/>
                <w:lang w:val="en-US"/>
              </w:rPr>
            </w:pPr>
            <w:r>
              <w:rPr>
                <w:rFonts w:ascii="Century Gothic" w:hAnsi="Century Gothic"/>
                <w:sz w:val="24"/>
                <w:szCs w:val="24"/>
                <w:lang w:val="en-US"/>
              </w:rPr>
              <w:t xml:space="preserve">Focus shifting from important deadline assessments to less essential </w:t>
            </w:r>
            <w:r w:rsidR="008458D6">
              <w:rPr>
                <w:rFonts w:ascii="Century Gothic" w:hAnsi="Century Gothic"/>
                <w:sz w:val="24"/>
                <w:szCs w:val="24"/>
                <w:lang w:val="en-US"/>
              </w:rPr>
              <w:t>features</w:t>
            </w:r>
          </w:p>
        </w:tc>
        <w:tc>
          <w:tcPr>
            <w:tcW w:w="1701" w:type="dxa"/>
          </w:tcPr>
          <w:p w14:paraId="71956E81" w14:textId="197652E5" w:rsidR="001566F1" w:rsidRPr="001566F1" w:rsidRDefault="008458D6" w:rsidP="001566F1">
            <w:pPr>
              <w:jc w:val="center"/>
              <w:rPr>
                <w:rFonts w:ascii="Century Gothic" w:hAnsi="Century Gothic"/>
                <w:sz w:val="24"/>
                <w:szCs w:val="24"/>
                <w:lang w:val="en-US"/>
              </w:rPr>
            </w:pPr>
            <w:r>
              <w:rPr>
                <w:rFonts w:ascii="Century Gothic" w:hAnsi="Century Gothic"/>
                <w:sz w:val="24"/>
                <w:szCs w:val="24"/>
                <w:lang w:val="en-US"/>
              </w:rPr>
              <w:t>5</w:t>
            </w:r>
          </w:p>
        </w:tc>
        <w:tc>
          <w:tcPr>
            <w:tcW w:w="1417" w:type="dxa"/>
          </w:tcPr>
          <w:p w14:paraId="0CBD4CB8" w14:textId="4813ECBB" w:rsidR="001566F1" w:rsidRPr="001566F1" w:rsidRDefault="00154F07" w:rsidP="001566F1">
            <w:pPr>
              <w:jc w:val="center"/>
              <w:rPr>
                <w:rFonts w:ascii="Century Gothic" w:hAnsi="Century Gothic"/>
                <w:sz w:val="24"/>
                <w:szCs w:val="24"/>
                <w:lang w:val="en-US"/>
              </w:rPr>
            </w:pPr>
            <w:r>
              <w:rPr>
                <w:rFonts w:ascii="Century Gothic" w:hAnsi="Century Gothic"/>
                <w:sz w:val="24"/>
                <w:szCs w:val="24"/>
                <w:lang w:val="en-US"/>
              </w:rPr>
              <w:t>8</w:t>
            </w:r>
          </w:p>
        </w:tc>
        <w:tc>
          <w:tcPr>
            <w:tcW w:w="3119" w:type="dxa"/>
          </w:tcPr>
          <w:p w14:paraId="297BBE4B" w14:textId="6971AFD2" w:rsidR="001566F1" w:rsidRPr="001566F1" w:rsidRDefault="00154F07" w:rsidP="001566F1">
            <w:pPr>
              <w:jc w:val="center"/>
              <w:rPr>
                <w:rFonts w:ascii="Century Gothic" w:hAnsi="Century Gothic"/>
                <w:sz w:val="24"/>
                <w:szCs w:val="24"/>
                <w:lang w:val="en-US"/>
              </w:rPr>
            </w:pPr>
            <w:r>
              <w:rPr>
                <w:rFonts w:ascii="Century Gothic" w:hAnsi="Century Gothic"/>
                <w:sz w:val="24"/>
                <w:szCs w:val="24"/>
                <w:lang w:val="en-US"/>
              </w:rPr>
              <w:t xml:space="preserve">A very precise </w:t>
            </w:r>
            <w:r w:rsidR="008458D6">
              <w:rPr>
                <w:rFonts w:ascii="Century Gothic" w:hAnsi="Century Gothic"/>
                <w:sz w:val="24"/>
                <w:szCs w:val="24"/>
                <w:lang w:val="en-US"/>
              </w:rPr>
              <w:t>agenda</w:t>
            </w:r>
            <w:r>
              <w:rPr>
                <w:rFonts w:ascii="Century Gothic" w:hAnsi="Century Gothic"/>
                <w:sz w:val="24"/>
                <w:szCs w:val="24"/>
                <w:lang w:val="en-US"/>
              </w:rPr>
              <w:t xml:space="preserve"> or time schedule for every </w:t>
            </w:r>
            <w:r w:rsidR="008458D6">
              <w:rPr>
                <w:rFonts w:ascii="Century Gothic" w:hAnsi="Century Gothic"/>
                <w:sz w:val="24"/>
                <w:szCs w:val="24"/>
                <w:lang w:val="en-US"/>
              </w:rPr>
              <w:t>meeting</w:t>
            </w:r>
          </w:p>
        </w:tc>
      </w:tr>
      <w:tr w:rsidR="001566F1" w14:paraId="0194C478" w14:textId="0B401406" w:rsidTr="008458D6">
        <w:tc>
          <w:tcPr>
            <w:tcW w:w="2689" w:type="dxa"/>
          </w:tcPr>
          <w:p w14:paraId="29E1B866" w14:textId="77777777" w:rsidR="001566F1" w:rsidRDefault="008458D6" w:rsidP="001566F1">
            <w:pPr>
              <w:jc w:val="center"/>
              <w:rPr>
                <w:rFonts w:ascii="Century Gothic" w:hAnsi="Century Gothic"/>
                <w:sz w:val="24"/>
                <w:szCs w:val="24"/>
                <w:lang w:val="en-US"/>
              </w:rPr>
            </w:pPr>
            <w:r>
              <w:rPr>
                <w:rFonts w:ascii="Century Gothic" w:hAnsi="Century Gothic"/>
                <w:sz w:val="24"/>
                <w:szCs w:val="24"/>
                <w:lang w:val="en-US"/>
              </w:rPr>
              <w:t xml:space="preserve">Clash of ideas or misunderstandings </w:t>
            </w:r>
          </w:p>
          <w:p w14:paraId="267D3A62" w14:textId="0D790D79" w:rsidR="008458D6" w:rsidRPr="001566F1" w:rsidRDefault="008458D6" w:rsidP="001566F1">
            <w:pPr>
              <w:jc w:val="center"/>
              <w:rPr>
                <w:rFonts w:ascii="Century Gothic" w:hAnsi="Century Gothic"/>
                <w:sz w:val="24"/>
                <w:szCs w:val="24"/>
                <w:lang w:val="en-US"/>
              </w:rPr>
            </w:pPr>
            <w:r>
              <w:rPr>
                <w:rFonts w:ascii="Century Gothic" w:hAnsi="Century Gothic"/>
                <w:sz w:val="24"/>
                <w:szCs w:val="24"/>
                <w:lang w:val="en-US"/>
              </w:rPr>
              <w:t>That disorder the implementation</w:t>
            </w:r>
          </w:p>
        </w:tc>
        <w:tc>
          <w:tcPr>
            <w:tcW w:w="1701" w:type="dxa"/>
          </w:tcPr>
          <w:p w14:paraId="2D359140" w14:textId="5A38BFDF" w:rsidR="001566F1" w:rsidRPr="001566F1" w:rsidRDefault="008458D6" w:rsidP="001566F1">
            <w:pPr>
              <w:jc w:val="center"/>
              <w:rPr>
                <w:rFonts w:ascii="Century Gothic" w:hAnsi="Century Gothic"/>
                <w:sz w:val="24"/>
                <w:szCs w:val="24"/>
                <w:lang w:val="en-US"/>
              </w:rPr>
            </w:pPr>
            <w:r>
              <w:rPr>
                <w:rFonts w:ascii="Century Gothic" w:hAnsi="Century Gothic"/>
                <w:sz w:val="24"/>
                <w:szCs w:val="24"/>
                <w:lang w:val="en-US"/>
              </w:rPr>
              <w:t>7</w:t>
            </w:r>
          </w:p>
        </w:tc>
        <w:tc>
          <w:tcPr>
            <w:tcW w:w="1417" w:type="dxa"/>
          </w:tcPr>
          <w:p w14:paraId="7B12214F" w14:textId="38515694" w:rsidR="001566F1" w:rsidRPr="001566F1" w:rsidRDefault="008458D6" w:rsidP="001566F1">
            <w:pPr>
              <w:jc w:val="center"/>
              <w:rPr>
                <w:rFonts w:ascii="Century Gothic" w:hAnsi="Century Gothic"/>
                <w:sz w:val="24"/>
                <w:szCs w:val="24"/>
                <w:lang w:val="en-US"/>
              </w:rPr>
            </w:pPr>
            <w:r>
              <w:rPr>
                <w:rFonts w:ascii="Century Gothic" w:hAnsi="Century Gothic"/>
                <w:sz w:val="24"/>
                <w:szCs w:val="24"/>
                <w:lang w:val="en-US"/>
              </w:rPr>
              <w:t>6</w:t>
            </w:r>
          </w:p>
        </w:tc>
        <w:tc>
          <w:tcPr>
            <w:tcW w:w="3119" w:type="dxa"/>
          </w:tcPr>
          <w:p w14:paraId="344CD650" w14:textId="6B0A70F2" w:rsidR="001566F1" w:rsidRPr="001566F1" w:rsidRDefault="008458D6" w:rsidP="001566F1">
            <w:pPr>
              <w:jc w:val="center"/>
              <w:rPr>
                <w:rFonts w:ascii="Century Gothic" w:hAnsi="Century Gothic"/>
                <w:sz w:val="24"/>
                <w:szCs w:val="24"/>
                <w:lang w:val="en-US"/>
              </w:rPr>
            </w:pPr>
            <w:r>
              <w:rPr>
                <w:rFonts w:ascii="Century Gothic" w:hAnsi="Century Gothic"/>
                <w:sz w:val="24"/>
                <w:szCs w:val="24"/>
                <w:lang w:val="en-US"/>
              </w:rPr>
              <w:t>Strong understanding of each other’s preferences and ideas by socialization</w:t>
            </w:r>
          </w:p>
        </w:tc>
      </w:tr>
    </w:tbl>
    <w:p w14:paraId="5BD237CB" w14:textId="2D934F7C" w:rsidR="00ED3CDE" w:rsidRPr="008458D6" w:rsidRDefault="008458D6" w:rsidP="008458D6">
      <w:pPr>
        <w:rPr>
          <w:rFonts w:ascii="Century Gothic" w:hAnsi="Century Gothic"/>
          <w:lang w:val="en-US"/>
        </w:rPr>
      </w:pPr>
      <w:r>
        <w:rPr>
          <w:rFonts w:ascii="Century Gothic" w:hAnsi="Century Gothic"/>
          <w:lang w:val="en-US"/>
        </w:rPr>
        <w:t>Note: scale 1-10 (1 lowest,10 highest); Every memb</w:t>
      </w:r>
      <w:r w:rsidR="009844B4">
        <w:rPr>
          <w:rFonts w:ascii="Century Gothic" w:hAnsi="Century Gothic"/>
          <w:lang w:val="en-US"/>
        </w:rPr>
        <w:t>er is responsible for the risks</w:t>
      </w:r>
      <w:r>
        <w:rPr>
          <w:rFonts w:ascii="Century Gothic" w:hAnsi="Century Gothic"/>
          <w:lang w:val="en-US"/>
        </w:rPr>
        <w:t>.</w:t>
      </w:r>
      <w:r w:rsidR="00ED3CDE" w:rsidRPr="009C3F89">
        <w:rPr>
          <w:rFonts w:ascii="Century Gothic" w:hAnsi="Century Gothic"/>
          <w:lang w:val="en-US"/>
        </w:rPr>
        <w:br w:type="page"/>
      </w:r>
    </w:p>
    <w:p w14:paraId="5BD237CC" w14:textId="77777777" w:rsidR="00ED3CDE" w:rsidRPr="009C3F89" w:rsidRDefault="00ED3CDE" w:rsidP="00ED3CDE">
      <w:pPr>
        <w:pStyle w:val="Heading1"/>
        <w:rPr>
          <w:rFonts w:ascii="Century Gothic" w:hAnsi="Century Gothic"/>
          <w:sz w:val="40"/>
          <w:szCs w:val="40"/>
          <w:lang w:val="en-US"/>
        </w:rPr>
      </w:pPr>
      <w:bookmarkStart w:id="9" w:name="_Toc494788085"/>
      <w:r w:rsidRPr="009C3F89">
        <w:rPr>
          <w:rFonts w:ascii="Century Gothic" w:hAnsi="Century Gothic"/>
          <w:sz w:val="40"/>
          <w:szCs w:val="40"/>
          <w:lang w:val="en-US"/>
        </w:rPr>
        <w:lastRenderedPageBreak/>
        <w:t>Sources of Information</w:t>
      </w:r>
      <w:bookmarkEnd w:id="9"/>
    </w:p>
    <w:p w14:paraId="5BD237CD" w14:textId="77777777" w:rsidR="00ED3CDE" w:rsidRPr="00ED3CDE" w:rsidRDefault="00ED3CDE" w:rsidP="00ED3CDE">
      <w:pPr>
        <w:rPr>
          <w:lang w:val="en-US"/>
        </w:rPr>
      </w:pPr>
    </w:p>
    <w:p w14:paraId="4298C03C" w14:textId="614EC092" w:rsidR="00AD7F84" w:rsidRDefault="00E076AB" w:rsidP="00E076AB">
      <w:pPr>
        <w:spacing w:after="480" w:line="259" w:lineRule="auto"/>
        <w:jc w:val="both"/>
        <w:rPr>
          <w:rFonts w:ascii="Century Gothic" w:hAnsi="Century Gothic"/>
          <w:sz w:val="28"/>
          <w:szCs w:val="28"/>
        </w:rPr>
      </w:pPr>
      <w:r>
        <w:rPr>
          <w:rFonts w:ascii="Century Gothic" w:hAnsi="Century Gothic"/>
          <w:sz w:val="28"/>
          <w:szCs w:val="28"/>
        </w:rPr>
        <w:t xml:space="preserve">Every source of information other than from our own work will be listed here. </w:t>
      </w:r>
      <w:r w:rsidRPr="00E076AB">
        <w:rPr>
          <w:rFonts w:ascii="Century Gothic" w:hAnsi="Century Gothic"/>
          <w:sz w:val="28"/>
          <w:szCs w:val="28"/>
        </w:rPr>
        <w:t>These may include book chapters, reports, patents,</w:t>
      </w:r>
      <w:r w:rsidR="00540561">
        <w:rPr>
          <w:rFonts w:ascii="Century Gothic" w:hAnsi="Century Gothic"/>
          <w:sz w:val="28"/>
          <w:szCs w:val="28"/>
        </w:rPr>
        <w:t xml:space="preserve"> pdfs,</w:t>
      </w:r>
      <w:r w:rsidRPr="00E076AB">
        <w:rPr>
          <w:rFonts w:ascii="Century Gothic" w:hAnsi="Century Gothic"/>
          <w:sz w:val="28"/>
          <w:szCs w:val="28"/>
        </w:rPr>
        <w:t xml:space="preserve"> standards, interviews, dissertations, conference proceedings and peer reviewed papers in scientific journals. Due to questions</w:t>
      </w:r>
      <w:r w:rsidR="0064587E">
        <w:rPr>
          <w:rFonts w:ascii="Century Gothic" w:hAnsi="Century Gothic"/>
          <w:sz w:val="28"/>
          <w:szCs w:val="28"/>
        </w:rPr>
        <w:t xml:space="preserve"> often asked</w:t>
      </w:r>
      <w:r w:rsidRPr="00E076AB">
        <w:rPr>
          <w:rFonts w:ascii="Century Gothic" w:hAnsi="Century Gothic"/>
          <w:sz w:val="28"/>
          <w:szCs w:val="28"/>
        </w:rPr>
        <w:t xml:space="preserve"> about objectivity, newspaper articles, brochures and web addresses are often used sparingly</w:t>
      </w:r>
      <w:r w:rsidR="001B08EA">
        <w:rPr>
          <w:rFonts w:ascii="Century Gothic" w:hAnsi="Century Gothic"/>
          <w:sz w:val="28"/>
          <w:szCs w:val="28"/>
        </w:rPr>
        <w:t xml:space="preserve"> as well.</w:t>
      </w:r>
    </w:p>
    <w:p w14:paraId="36B3874F" w14:textId="11E2CF76" w:rsidR="00AD7F84" w:rsidRPr="00AD7F84" w:rsidRDefault="008A646D" w:rsidP="00AD7F84">
      <w:pPr>
        <w:widowControl w:val="0"/>
        <w:autoSpaceDE w:val="0"/>
        <w:autoSpaceDN w:val="0"/>
        <w:adjustRightInd w:val="0"/>
        <w:spacing w:after="480" w:line="240" w:lineRule="auto"/>
        <w:rPr>
          <w:rFonts w:ascii="Century Gothic" w:hAnsi="Century Gothic" w:cs="Times New Roman"/>
          <w:noProof/>
          <w:sz w:val="28"/>
          <w:szCs w:val="24"/>
        </w:rPr>
      </w:pPr>
      <w:r>
        <w:rPr>
          <w:rFonts w:ascii="Century Gothic" w:hAnsi="Century Gothic"/>
          <w:sz w:val="28"/>
          <w:szCs w:val="28"/>
        </w:rPr>
        <w:fldChar w:fldCharType="begin" w:fldLock="1"/>
      </w:r>
      <w:r>
        <w:rPr>
          <w:rFonts w:ascii="Century Gothic" w:hAnsi="Century Gothic"/>
          <w:sz w:val="28"/>
          <w:szCs w:val="28"/>
        </w:rPr>
        <w:instrText xml:space="preserve">ADDIN Mendeley Bibliography CSL_BIBLIOGRAPHY </w:instrText>
      </w:r>
      <w:r>
        <w:rPr>
          <w:rFonts w:ascii="Century Gothic" w:hAnsi="Century Gothic"/>
          <w:sz w:val="28"/>
          <w:szCs w:val="28"/>
        </w:rPr>
        <w:fldChar w:fldCharType="separate"/>
      </w:r>
      <w:r w:rsidR="00AD7F84" w:rsidRPr="00AD7F84">
        <w:rPr>
          <w:rFonts w:ascii="Century Gothic" w:hAnsi="Century Gothic" w:cs="Times New Roman"/>
          <w:noProof/>
          <w:sz w:val="28"/>
          <w:szCs w:val="24"/>
        </w:rPr>
        <w:t xml:space="preserve">Anon 2015. </w:t>
      </w:r>
      <w:r w:rsidR="00AD7F84" w:rsidRPr="00AD7F84">
        <w:rPr>
          <w:rFonts w:ascii="Century Gothic" w:hAnsi="Century Gothic" w:cs="Times New Roman"/>
          <w:i/>
          <w:iCs/>
          <w:noProof/>
          <w:sz w:val="28"/>
          <w:szCs w:val="24"/>
        </w:rPr>
        <w:t>The Art of Memorization - Memorise</w:t>
      </w:r>
      <w:r w:rsidR="00AD7F84" w:rsidRPr="00AD7F84">
        <w:rPr>
          <w:rFonts w:ascii="Century Gothic" w:hAnsi="Century Gothic" w:cs="Times New Roman"/>
          <w:noProof/>
          <w:sz w:val="28"/>
          <w:szCs w:val="24"/>
        </w:rPr>
        <w:t>. [online] Available at: &lt;http://memorise.org/memory-training/art-memorization&gt; [Accessed 12 May 2018].</w:t>
      </w:r>
    </w:p>
    <w:p w14:paraId="205ABBC4" w14:textId="686DE495" w:rsidR="00AD7F84" w:rsidRDefault="00AD7F84" w:rsidP="00AD7F84">
      <w:pPr>
        <w:widowControl w:val="0"/>
        <w:autoSpaceDE w:val="0"/>
        <w:autoSpaceDN w:val="0"/>
        <w:adjustRightInd w:val="0"/>
        <w:spacing w:after="480" w:line="240" w:lineRule="auto"/>
        <w:rPr>
          <w:rFonts w:ascii="Century Gothic" w:hAnsi="Century Gothic" w:cs="Times New Roman"/>
          <w:noProof/>
          <w:sz w:val="28"/>
          <w:szCs w:val="24"/>
        </w:rPr>
      </w:pPr>
      <w:r w:rsidRPr="00AD7F84">
        <w:rPr>
          <w:rFonts w:ascii="Century Gothic" w:hAnsi="Century Gothic" w:cs="Times New Roman"/>
          <w:noProof/>
          <w:sz w:val="28"/>
          <w:szCs w:val="24"/>
        </w:rPr>
        <w:t xml:space="preserve">Anon 2018. </w:t>
      </w:r>
      <w:r w:rsidRPr="00AD7F84">
        <w:rPr>
          <w:rFonts w:ascii="Century Gothic" w:hAnsi="Century Gothic" w:cs="Times New Roman"/>
          <w:i/>
          <w:iCs/>
          <w:noProof/>
          <w:sz w:val="28"/>
          <w:szCs w:val="24"/>
        </w:rPr>
        <w:t>Try Your Mind at a Memory Challenge</w:t>
      </w:r>
      <w:r w:rsidRPr="00AD7F84">
        <w:rPr>
          <w:rFonts w:ascii="Century Gothic" w:hAnsi="Century Gothic" w:cs="Times New Roman"/>
          <w:noProof/>
          <w:sz w:val="28"/>
          <w:szCs w:val="24"/>
        </w:rPr>
        <w:t>. [online] Available at: &lt;http://www.readersdigest.ca/health/healthy-living/try-your-mind-memory-challenge/view-all/&gt; [Accessed 13 May 2018].</w:t>
      </w:r>
    </w:p>
    <w:p w14:paraId="5AE70C75" w14:textId="30EDC49E" w:rsidR="001A5E9A" w:rsidRPr="00AD7F84" w:rsidRDefault="001A5E9A" w:rsidP="00AD7F84">
      <w:pPr>
        <w:widowControl w:val="0"/>
        <w:autoSpaceDE w:val="0"/>
        <w:autoSpaceDN w:val="0"/>
        <w:adjustRightInd w:val="0"/>
        <w:spacing w:after="480" w:line="240" w:lineRule="auto"/>
        <w:rPr>
          <w:rFonts w:ascii="Century Gothic" w:hAnsi="Century Gothic"/>
          <w:noProof/>
          <w:sz w:val="28"/>
        </w:rPr>
      </w:pPr>
      <w:r w:rsidRPr="001A5E9A">
        <w:rPr>
          <w:rFonts w:ascii="Century Gothic" w:hAnsi="Century Gothic" w:cs="Times New Roman"/>
          <w:noProof/>
          <w:sz w:val="28"/>
          <w:szCs w:val="24"/>
        </w:rPr>
        <w:t xml:space="preserve">Anon 2018. </w:t>
      </w:r>
      <w:r w:rsidRPr="001A5E9A">
        <w:rPr>
          <w:rFonts w:ascii="Century Gothic" w:hAnsi="Century Gothic" w:cs="Times New Roman"/>
          <w:i/>
          <w:iCs/>
          <w:noProof/>
          <w:sz w:val="28"/>
          <w:szCs w:val="24"/>
        </w:rPr>
        <w:t>Unity - Scripting API:</w:t>
      </w:r>
      <w:r w:rsidRPr="001A5E9A">
        <w:rPr>
          <w:rFonts w:ascii="Century Gothic" w:hAnsi="Century Gothic" w:cs="Times New Roman"/>
          <w:noProof/>
          <w:sz w:val="28"/>
          <w:szCs w:val="24"/>
        </w:rPr>
        <w:t xml:space="preserve"> [online] Available at: &lt;https://docs.unity3d.com/ScriptReference/&gt; [Accessed 16 May 2018].</w:t>
      </w:r>
    </w:p>
    <w:p w14:paraId="0A0838F9" w14:textId="0B4E1295" w:rsidR="00AD7F84" w:rsidRDefault="008A646D" w:rsidP="001B08EA">
      <w:pPr>
        <w:spacing w:after="480" w:line="259" w:lineRule="auto"/>
        <w:contextualSpacing/>
        <w:jc w:val="both"/>
        <w:rPr>
          <w:rFonts w:ascii="Century Gothic" w:hAnsi="Century Gothic"/>
          <w:bCs/>
          <w:color w:val="000000" w:themeColor="text1"/>
          <w:sz w:val="28"/>
          <w:szCs w:val="28"/>
          <w:shd w:val="clear" w:color="auto" w:fill="FFFFFF"/>
        </w:rPr>
      </w:pPr>
      <w:r>
        <w:rPr>
          <w:rFonts w:ascii="Century Gothic" w:hAnsi="Century Gothic"/>
          <w:sz w:val="28"/>
          <w:szCs w:val="28"/>
        </w:rPr>
        <w:fldChar w:fldCharType="end"/>
      </w:r>
      <w:r w:rsidR="00AD7F84">
        <w:rPr>
          <w:rFonts w:ascii="Century Gothic" w:hAnsi="Century Gothic"/>
          <w:bCs/>
          <w:color w:val="000000" w:themeColor="text1"/>
          <w:sz w:val="28"/>
          <w:szCs w:val="28"/>
          <w:shd w:val="clear" w:color="auto" w:fill="FFFFFF"/>
        </w:rPr>
        <w:t xml:space="preserve"> </w:t>
      </w:r>
      <w:r w:rsidR="001B08EA">
        <w:rPr>
          <w:rFonts w:ascii="Century Gothic" w:hAnsi="Century Gothic"/>
          <w:bCs/>
          <w:color w:val="000000" w:themeColor="text1"/>
          <w:sz w:val="28"/>
          <w:szCs w:val="28"/>
          <w:shd w:val="clear" w:color="auto" w:fill="FFFFFF"/>
        </w:rPr>
        <w:t>Unity Assets Store</w:t>
      </w:r>
      <w:r w:rsidR="001A5E9A">
        <w:rPr>
          <w:rFonts w:ascii="Century Gothic" w:hAnsi="Century Gothic"/>
          <w:bCs/>
          <w:color w:val="000000" w:themeColor="text1"/>
          <w:sz w:val="28"/>
          <w:szCs w:val="28"/>
          <w:shd w:val="clear" w:color="auto" w:fill="FFFFFF"/>
        </w:rPr>
        <w:t xml:space="preserve"> (Mendeley access denied)</w:t>
      </w:r>
    </w:p>
    <w:p w14:paraId="1E7E52AA" w14:textId="022CC182" w:rsidR="001B08EA" w:rsidRDefault="00E82B03" w:rsidP="001B08EA">
      <w:pPr>
        <w:spacing w:after="480" w:line="259" w:lineRule="auto"/>
        <w:contextualSpacing/>
        <w:jc w:val="both"/>
        <w:rPr>
          <w:rFonts w:ascii="Century Gothic" w:hAnsi="Century Gothic"/>
          <w:bCs/>
          <w:color w:val="000000" w:themeColor="text1"/>
          <w:sz w:val="28"/>
          <w:szCs w:val="28"/>
          <w:shd w:val="clear" w:color="auto" w:fill="FFFFFF"/>
        </w:rPr>
      </w:pPr>
      <w:hyperlink r:id="rId15" w:history="1">
        <w:r w:rsidR="001B08EA" w:rsidRPr="00EF1662">
          <w:rPr>
            <w:rStyle w:val="Hyperlink"/>
            <w:rFonts w:ascii="Century Gothic" w:hAnsi="Century Gothic"/>
            <w:sz w:val="28"/>
            <w:szCs w:val="28"/>
            <w:shd w:val="clear" w:color="auto" w:fill="FFFFFF"/>
          </w:rPr>
          <w:t>https://assetstore.unity.com/</w:t>
        </w:r>
      </w:hyperlink>
    </w:p>
    <w:p w14:paraId="2FD03CAE" w14:textId="18398296" w:rsidR="001B08EA" w:rsidRDefault="001B08EA" w:rsidP="001B08EA">
      <w:pPr>
        <w:spacing w:after="480" w:line="259" w:lineRule="auto"/>
        <w:contextualSpacing/>
        <w:jc w:val="both"/>
        <w:rPr>
          <w:rFonts w:ascii="Century Gothic" w:hAnsi="Century Gothic"/>
          <w:bCs/>
          <w:color w:val="000000" w:themeColor="text1"/>
          <w:sz w:val="28"/>
          <w:szCs w:val="28"/>
          <w:shd w:val="clear" w:color="auto" w:fill="FFFFFF"/>
        </w:rPr>
      </w:pPr>
    </w:p>
    <w:p w14:paraId="6B4BF19C" w14:textId="0CA0A7AB" w:rsidR="001B08EA" w:rsidRDefault="001B08EA" w:rsidP="00E076AB">
      <w:pPr>
        <w:spacing w:after="480" w:line="259" w:lineRule="auto"/>
        <w:jc w:val="both"/>
        <w:rPr>
          <w:rFonts w:ascii="Century Gothic" w:hAnsi="Century Gothic"/>
          <w:bCs/>
          <w:color w:val="000000" w:themeColor="text1"/>
          <w:sz w:val="28"/>
          <w:szCs w:val="28"/>
          <w:shd w:val="clear" w:color="auto" w:fill="FFFFFF"/>
        </w:rPr>
      </w:pPr>
      <w:r>
        <w:rPr>
          <w:rFonts w:ascii="Century Gothic" w:hAnsi="Century Gothic"/>
          <w:bCs/>
          <w:color w:val="000000" w:themeColor="text1"/>
          <w:sz w:val="28"/>
          <w:szCs w:val="28"/>
          <w:shd w:val="clear" w:color="auto" w:fill="FFFFFF"/>
        </w:rPr>
        <w:t xml:space="preserve">SGM PowerPoint Slides from </w:t>
      </w:r>
      <w:proofErr w:type="spellStart"/>
      <w:r>
        <w:rPr>
          <w:rFonts w:ascii="Century Gothic" w:hAnsi="Century Gothic"/>
          <w:bCs/>
          <w:color w:val="000000" w:themeColor="text1"/>
          <w:sz w:val="28"/>
          <w:szCs w:val="28"/>
          <w:shd w:val="clear" w:color="auto" w:fill="FFFFFF"/>
        </w:rPr>
        <w:t>Studienet</w:t>
      </w:r>
      <w:proofErr w:type="spellEnd"/>
      <w:r w:rsidR="001A5E9A">
        <w:rPr>
          <w:rFonts w:ascii="Century Gothic" w:hAnsi="Century Gothic"/>
          <w:bCs/>
          <w:color w:val="000000" w:themeColor="text1"/>
          <w:sz w:val="28"/>
          <w:szCs w:val="28"/>
          <w:shd w:val="clear" w:color="auto" w:fill="FFFFFF"/>
        </w:rPr>
        <w:t xml:space="preserve"> Course Material</w:t>
      </w:r>
    </w:p>
    <w:p w14:paraId="477A65BF" w14:textId="0BDDBBF0" w:rsidR="001B08EA" w:rsidRDefault="001B08EA" w:rsidP="00E076AB">
      <w:pPr>
        <w:spacing w:after="480" w:line="259" w:lineRule="auto"/>
        <w:jc w:val="both"/>
        <w:rPr>
          <w:rFonts w:ascii="Century Gothic" w:hAnsi="Century Gothic"/>
          <w:bCs/>
          <w:color w:val="000000" w:themeColor="text1"/>
          <w:sz w:val="28"/>
          <w:szCs w:val="28"/>
          <w:shd w:val="clear" w:color="auto" w:fill="FFFFFF"/>
        </w:rPr>
      </w:pPr>
      <w:r>
        <w:rPr>
          <w:rFonts w:ascii="Century Gothic" w:hAnsi="Century Gothic"/>
          <w:bCs/>
          <w:color w:val="000000" w:themeColor="text1"/>
          <w:sz w:val="28"/>
          <w:szCs w:val="28"/>
          <w:shd w:val="clear" w:color="auto" w:fill="FFFFFF"/>
        </w:rPr>
        <w:t xml:space="preserve">Project Description Guide from </w:t>
      </w:r>
      <w:proofErr w:type="spellStart"/>
      <w:r>
        <w:rPr>
          <w:rFonts w:ascii="Century Gothic" w:hAnsi="Century Gothic"/>
          <w:bCs/>
          <w:color w:val="000000" w:themeColor="text1"/>
          <w:sz w:val="28"/>
          <w:szCs w:val="28"/>
          <w:shd w:val="clear" w:color="auto" w:fill="FFFFFF"/>
        </w:rPr>
        <w:t>Studienet</w:t>
      </w:r>
      <w:proofErr w:type="spellEnd"/>
      <w:r w:rsidR="001A5E9A">
        <w:rPr>
          <w:rFonts w:ascii="Century Gothic" w:hAnsi="Century Gothic"/>
          <w:bCs/>
          <w:color w:val="000000" w:themeColor="text1"/>
          <w:sz w:val="28"/>
          <w:szCs w:val="28"/>
          <w:shd w:val="clear" w:color="auto" w:fill="FFFFFF"/>
        </w:rPr>
        <w:t xml:space="preserve"> </w:t>
      </w:r>
    </w:p>
    <w:p w14:paraId="5BD237CF" w14:textId="41BA6104" w:rsidR="00ED3CDE" w:rsidRPr="001B08EA" w:rsidRDefault="00ED3CDE" w:rsidP="001A5E9A">
      <w:pPr>
        <w:spacing w:after="480" w:line="259" w:lineRule="auto"/>
        <w:jc w:val="center"/>
        <w:rPr>
          <w:b/>
          <w:sz w:val="56"/>
          <w:szCs w:val="56"/>
          <w:lang w:val="en-US"/>
        </w:rPr>
      </w:pPr>
      <w:r w:rsidRPr="001B08EA">
        <w:rPr>
          <w:b/>
          <w:sz w:val="56"/>
          <w:szCs w:val="56"/>
          <w:lang w:val="en-US"/>
        </w:rPr>
        <w:lastRenderedPageBreak/>
        <w:t>Appendices</w:t>
      </w:r>
    </w:p>
    <w:p w14:paraId="28D744FC" w14:textId="1AB58713" w:rsidR="0098457C" w:rsidRDefault="0098457C" w:rsidP="0098457C">
      <w:pPr>
        <w:spacing w:after="160" w:line="259" w:lineRule="auto"/>
        <w:jc w:val="both"/>
        <w:rPr>
          <w:rFonts w:ascii="Century Gothic" w:hAnsi="Century Gothic"/>
          <w:color w:val="000000" w:themeColor="text1"/>
          <w:sz w:val="28"/>
          <w:szCs w:val="28"/>
          <w:lang w:val="en-US"/>
        </w:rPr>
      </w:pPr>
      <w:r>
        <w:rPr>
          <w:rFonts w:ascii="Century Gothic" w:hAnsi="Century Gothic"/>
          <w:color w:val="000000" w:themeColor="text1"/>
          <w:sz w:val="28"/>
          <w:szCs w:val="28"/>
          <w:lang w:val="en-US"/>
        </w:rPr>
        <w:t>Note: all appendices related content will be found in the Appendices folder in our project zip folder (hand-in file on WF)</w:t>
      </w:r>
    </w:p>
    <w:p w14:paraId="410BA491" w14:textId="63D23893" w:rsidR="00D525D0" w:rsidRDefault="00D525D0" w:rsidP="0098457C">
      <w:pPr>
        <w:spacing w:after="160" w:line="259" w:lineRule="auto"/>
        <w:jc w:val="both"/>
        <w:rPr>
          <w:rFonts w:ascii="Century Gothic" w:hAnsi="Century Gothic"/>
          <w:color w:val="000000" w:themeColor="text1"/>
          <w:sz w:val="28"/>
          <w:szCs w:val="28"/>
          <w:lang w:val="en-US"/>
        </w:rPr>
      </w:pPr>
    </w:p>
    <w:p w14:paraId="12D149A7" w14:textId="77777777" w:rsidR="00B96CB3" w:rsidRPr="00B96CB3" w:rsidRDefault="00B96CB3" w:rsidP="0098457C">
      <w:pPr>
        <w:spacing w:after="160" w:line="259" w:lineRule="auto"/>
        <w:jc w:val="both"/>
        <w:rPr>
          <w:rFonts w:ascii="Century Gothic" w:hAnsi="Century Gothic"/>
          <w:color w:val="000000" w:themeColor="text1"/>
          <w:sz w:val="28"/>
          <w:szCs w:val="28"/>
          <w:lang w:val="en-US"/>
        </w:rPr>
      </w:pPr>
    </w:p>
    <w:p w14:paraId="43A61F4C" w14:textId="27C740C1" w:rsidR="00F84D62" w:rsidRDefault="00F84D62" w:rsidP="00B96CB3">
      <w:pPr>
        <w:pStyle w:val="Default"/>
        <w:jc w:val="center"/>
        <w:rPr>
          <w:rFonts w:ascii="Century Gothic" w:hAnsi="Century Gothic"/>
          <w:b/>
          <w:sz w:val="32"/>
          <w:szCs w:val="32"/>
          <w:u w:val="single"/>
        </w:rPr>
      </w:pPr>
      <w:r w:rsidRPr="00B96CB3">
        <w:rPr>
          <w:rFonts w:ascii="Century Gothic" w:hAnsi="Century Gothic"/>
          <w:b/>
          <w:sz w:val="32"/>
          <w:szCs w:val="32"/>
          <w:u w:val="single"/>
        </w:rPr>
        <w:t>Group Contract</w:t>
      </w:r>
    </w:p>
    <w:p w14:paraId="220C044E" w14:textId="77777777" w:rsidR="00B96CB3" w:rsidRPr="00B96CB3" w:rsidRDefault="00B96CB3" w:rsidP="00B96CB3">
      <w:pPr>
        <w:pStyle w:val="Default"/>
        <w:jc w:val="center"/>
        <w:rPr>
          <w:rFonts w:ascii="Century Gothic" w:hAnsi="Century Gothic"/>
          <w:b/>
          <w:sz w:val="32"/>
          <w:szCs w:val="32"/>
          <w:u w:val="single"/>
        </w:rPr>
      </w:pPr>
    </w:p>
    <w:p w14:paraId="4D3089B8" w14:textId="77777777" w:rsidR="00B96CB3" w:rsidRPr="00B96CB3" w:rsidRDefault="00B96CB3" w:rsidP="00B96CB3">
      <w:pPr>
        <w:pStyle w:val="Default"/>
        <w:jc w:val="center"/>
        <w:rPr>
          <w:rFonts w:ascii="Century Gothic" w:hAnsi="Century Gothic"/>
          <w:sz w:val="28"/>
          <w:szCs w:val="28"/>
        </w:rPr>
      </w:pPr>
    </w:p>
    <w:p w14:paraId="256B832B" w14:textId="77777777" w:rsidR="00B96CB3" w:rsidRDefault="00F84D62" w:rsidP="00B96CB3">
      <w:pPr>
        <w:pStyle w:val="Default"/>
        <w:jc w:val="both"/>
        <w:rPr>
          <w:rFonts w:ascii="Century Gothic" w:hAnsi="Century Gothic" w:cs="Calibri"/>
          <w:sz w:val="28"/>
          <w:szCs w:val="28"/>
        </w:rPr>
      </w:pPr>
      <w:r w:rsidRPr="00B96CB3">
        <w:rPr>
          <w:rFonts w:ascii="Century Gothic" w:hAnsi="Century Gothic" w:cs="Calibri"/>
          <w:sz w:val="28"/>
          <w:szCs w:val="28"/>
        </w:rPr>
        <w:t xml:space="preserve">The group was created under predetermined conditions and rules made by the members. </w:t>
      </w:r>
    </w:p>
    <w:p w14:paraId="3043A45D" w14:textId="77777777" w:rsidR="00B96CB3" w:rsidRDefault="00B96CB3" w:rsidP="00B96CB3">
      <w:pPr>
        <w:pStyle w:val="Default"/>
        <w:jc w:val="both"/>
        <w:rPr>
          <w:rFonts w:ascii="Century Gothic" w:hAnsi="Century Gothic" w:cs="Calibri"/>
          <w:sz w:val="28"/>
          <w:szCs w:val="28"/>
        </w:rPr>
      </w:pPr>
    </w:p>
    <w:p w14:paraId="570B8864" w14:textId="5230AC02" w:rsidR="00F84D62" w:rsidRPr="00B96CB3" w:rsidRDefault="00F84D62" w:rsidP="00B96CB3">
      <w:pPr>
        <w:pStyle w:val="Default"/>
        <w:jc w:val="both"/>
        <w:rPr>
          <w:rFonts w:ascii="Century Gothic" w:hAnsi="Century Gothic" w:cs="Calibri"/>
          <w:sz w:val="28"/>
          <w:szCs w:val="28"/>
        </w:rPr>
      </w:pPr>
      <w:r w:rsidRPr="00B96CB3">
        <w:rPr>
          <w:rFonts w:ascii="Century Gothic" w:hAnsi="Century Gothic" w:cs="Calibri"/>
          <w:sz w:val="28"/>
          <w:szCs w:val="28"/>
        </w:rPr>
        <w:t>Group members: Andrei Enoiu,</w:t>
      </w:r>
      <w:r w:rsidR="00B96CB3" w:rsidRPr="00B96CB3">
        <w:rPr>
          <w:rFonts w:ascii="Century Gothic" w:hAnsi="Century Gothic" w:cs="Calibri"/>
          <w:sz w:val="28"/>
          <w:szCs w:val="28"/>
        </w:rPr>
        <w:t xml:space="preserve"> Oleg Eni</w:t>
      </w:r>
      <w:r w:rsidRPr="00B96CB3">
        <w:rPr>
          <w:rFonts w:ascii="Century Gothic" w:hAnsi="Century Gothic" w:cs="Calibri"/>
          <w:sz w:val="28"/>
          <w:szCs w:val="28"/>
        </w:rPr>
        <w:t xml:space="preserve">. </w:t>
      </w:r>
    </w:p>
    <w:p w14:paraId="7A8A3C1A" w14:textId="77777777" w:rsidR="00B96CB3" w:rsidRPr="00B96CB3" w:rsidRDefault="00B96CB3" w:rsidP="00B96CB3">
      <w:pPr>
        <w:pStyle w:val="Default"/>
        <w:jc w:val="both"/>
        <w:rPr>
          <w:rFonts w:ascii="Century Gothic" w:hAnsi="Century Gothic"/>
          <w:sz w:val="28"/>
          <w:szCs w:val="28"/>
        </w:rPr>
      </w:pPr>
    </w:p>
    <w:p w14:paraId="707C3FBD" w14:textId="77777777" w:rsidR="00F84D62" w:rsidRPr="00B96CB3" w:rsidRDefault="00F84D62" w:rsidP="00B96CB3">
      <w:pPr>
        <w:pStyle w:val="Default"/>
        <w:jc w:val="both"/>
        <w:rPr>
          <w:rFonts w:ascii="Century Gothic" w:hAnsi="Century Gothic"/>
          <w:sz w:val="28"/>
          <w:szCs w:val="28"/>
        </w:rPr>
      </w:pPr>
      <w:r w:rsidRPr="00B96CB3">
        <w:rPr>
          <w:rFonts w:ascii="Century Gothic" w:hAnsi="Century Gothic" w:cs="Calibri"/>
          <w:sz w:val="28"/>
          <w:szCs w:val="28"/>
        </w:rPr>
        <w:t xml:space="preserve">1.1 Group rules and conditions: </w:t>
      </w:r>
    </w:p>
    <w:p w14:paraId="69A62693" w14:textId="77777777" w:rsidR="00F84D62" w:rsidRPr="00B96CB3" w:rsidRDefault="00F84D62" w:rsidP="00B96CB3">
      <w:pPr>
        <w:pStyle w:val="Default"/>
        <w:jc w:val="both"/>
        <w:rPr>
          <w:rFonts w:ascii="Century Gothic" w:hAnsi="Century Gothic"/>
          <w:sz w:val="26"/>
          <w:szCs w:val="26"/>
        </w:rPr>
      </w:pPr>
      <w:r w:rsidRPr="00B96CB3">
        <w:rPr>
          <w:rFonts w:ascii="Century Gothic" w:hAnsi="Century Gothic" w:cs="Calibri"/>
          <w:sz w:val="26"/>
          <w:szCs w:val="26"/>
        </w:rPr>
        <w:t xml:space="preserve">1. Always be present when a meeting is arranged, if not hindered by anything serious. </w:t>
      </w:r>
    </w:p>
    <w:p w14:paraId="2622CB6B" w14:textId="77777777" w:rsidR="00F84D62" w:rsidRPr="00B96CB3" w:rsidRDefault="00F84D62" w:rsidP="00B96CB3">
      <w:pPr>
        <w:pStyle w:val="Default"/>
        <w:jc w:val="both"/>
        <w:rPr>
          <w:rFonts w:ascii="Century Gothic" w:hAnsi="Century Gothic"/>
          <w:sz w:val="26"/>
          <w:szCs w:val="26"/>
        </w:rPr>
      </w:pPr>
      <w:r w:rsidRPr="00B96CB3">
        <w:rPr>
          <w:rFonts w:ascii="Century Gothic" w:hAnsi="Century Gothic"/>
          <w:sz w:val="26"/>
          <w:szCs w:val="26"/>
        </w:rPr>
        <w:t xml:space="preserve">2. Always do the tasks that are assigned to you by the group. </w:t>
      </w:r>
    </w:p>
    <w:p w14:paraId="1FE27E92" w14:textId="77777777" w:rsidR="00F84D62" w:rsidRPr="00B96CB3" w:rsidRDefault="00F84D62" w:rsidP="00B96CB3">
      <w:pPr>
        <w:pStyle w:val="Default"/>
        <w:jc w:val="both"/>
        <w:rPr>
          <w:rFonts w:ascii="Century Gothic" w:hAnsi="Century Gothic"/>
          <w:sz w:val="26"/>
          <w:szCs w:val="26"/>
        </w:rPr>
      </w:pPr>
      <w:r w:rsidRPr="00B96CB3">
        <w:rPr>
          <w:rFonts w:ascii="Century Gothic" w:hAnsi="Century Gothic" w:cs="Calibri"/>
          <w:sz w:val="26"/>
          <w:szCs w:val="26"/>
        </w:rPr>
        <w:t xml:space="preserve">3. If a member of the group need help with any of the tasks assigned to him, he should search for help from the other members. </w:t>
      </w:r>
    </w:p>
    <w:p w14:paraId="4F1E7171" w14:textId="77777777" w:rsidR="00F84D62" w:rsidRPr="00B96CB3" w:rsidRDefault="00F84D62" w:rsidP="00B96CB3">
      <w:pPr>
        <w:pStyle w:val="Default"/>
        <w:jc w:val="both"/>
        <w:rPr>
          <w:rFonts w:ascii="Century Gothic" w:hAnsi="Century Gothic"/>
          <w:sz w:val="26"/>
          <w:szCs w:val="26"/>
        </w:rPr>
      </w:pPr>
      <w:r w:rsidRPr="00B96CB3">
        <w:rPr>
          <w:rFonts w:ascii="Century Gothic" w:hAnsi="Century Gothic" w:cs="Calibri"/>
          <w:sz w:val="26"/>
          <w:szCs w:val="26"/>
        </w:rPr>
        <w:t xml:space="preserve">4. Group member should always actively make suggestions and otherwise strive to improve the project. </w:t>
      </w:r>
    </w:p>
    <w:p w14:paraId="446AC3E7" w14:textId="2C3E0DE2" w:rsidR="00D525D0" w:rsidRDefault="00F84D62" w:rsidP="00B96CB3">
      <w:pPr>
        <w:spacing w:after="160" w:line="259" w:lineRule="auto"/>
        <w:jc w:val="both"/>
        <w:rPr>
          <w:rFonts w:ascii="Century Gothic" w:hAnsi="Century Gothic"/>
          <w:sz w:val="26"/>
          <w:szCs w:val="26"/>
        </w:rPr>
      </w:pPr>
      <w:r w:rsidRPr="00B96CB3">
        <w:rPr>
          <w:rFonts w:ascii="Century Gothic" w:hAnsi="Century Gothic"/>
          <w:sz w:val="26"/>
          <w:szCs w:val="26"/>
        </w:rPr>
        <w:t>5. Always keep in contact with the group via Skype, Facebooks etc.</w:t>
      </w:r>
    </w:p>
    <w:p w14:paraId="63A77177" w14:textId="77777777" w:rsidR="00B96CB3" w:rsidRDefault="00B96CB3" w:rsidP="00F84D62">
      <w:pPr>
        <w:spacing w:after="160" w:line="259" w:lineRule="auto"/>
        <w:jc w:val="both"/>
        <w:rPr>
          <w:rFonts w:ascii="Century Gothic" w:hAnsi="Century Gothic"/>
          <w:sz w:val="26"/>
          <w:szCs w:val="26"/>
        </w:rPr>
      </w:pPr>
    </w:p>
    <w:p w14:paraId="323E6578" w14:textId="5D535248" w:rsidR="00B96CB3" w:rsidRDefault="00B96CB3" w:rsidP="00F84D62">
      <w:pPr>
        <w:spacing w:after="160" w:line="259" w:lineRule="auto"/>
        <w:jc w:val="both"/>
        <w:rPr>
          <w:rFonts w:ascii="Century Gothic" w:hAnsi="Century Gothic"/>
          <w:sz w:val="26"/>
          <w:szCs w:val="26"/>
        </w:rPr>
      </w:pPr>
    </w:p>
    <w:p w14:paraId="74FC91AF" w14:textId="5E6827A4" w:rsidR="00B96CB3" w:rsidRDefault="00B96CB3" w:rsidP="00B96CB3">
      <w:pPr>
        <w:autoSpaceDE w:val="0"/>
        <w:autoSpaceDN w:val="0"/>
        <w:adjustRightInd w:val="0"/>
        <w:spacing w:line="240" w:lineRule="auto"/>
        <w:rPr>
          <w:rFonts w:ascii="Calibri" w:hAnsi="Calibri" w:cs="Calibri"/>
          <w:color w:val="000000"/>
          <w:sz w:val="23"/>
          <w:szCs w:val="23"/>
        </w:rPr>
      </w:pPr>
      <w:r>
        <w:rPr>
          <w:rFonts w:ascii="Calibri" w:hAnsi="Calibri" w:cs="Calibri"/>
          <w:color w:val="000000"/>
          <w:sz w:val="23"/>
          <w:szCs w:val="23"/>
        </w:rPr>
        <w:t xml:space="preserve">       </w:t>
      </w:r>
      <w:r w:rsidRPr="00B96CB3">
        <w:rPr>
          <w:rFonts w:ascii="Calibri" w:hAnsi="Calibri" w:cs="Calibri"/>
          <w:color w:val="000000"/>
          <w:sz w:val="23"/>
          <w:szCs w:val="23"/>
        </w:rPr>
        <w:t xml:space="preserve">Andrei Enoiu </w:t>
      </w:r>
      <w:r>
        <w:rPr>
          <w:rFonts w:ascii="Calibri" w:hAnsi="Calibri" w:cs="Calibri"/>
          <w:color w:val="000000"/>
          <w:sz w:val="23"/>
          <w:szCs w:val="23"/>
        </w:rPr>
        <w:tab/>
      </w:r>
      <w:r>
        <w:rPr>
          <w:rFonts w:ascii="Calibri" w:hAnsi="Calibri" w:cs="Calibri"/>
          <w:color w:val="000000"/>
          <w:sz w:val="23"/>
          <w:szCs w:val="23"/>
        </w:rPr>
        <w:tab/>
      </w:r>
      <w:r>
        <w:rPr>
          <w:rFonts w:ascii="Calibri" w:hAnsi="Calibri" w:cs="Calibri"/>
          <w:color w:val="000000"/>
          <w:sz w:val="23"/>
          <w:szCs w:val="23"/>
        </w:rPr>
        <w:tab/>
        <w:t xml:space="preserve"> </w:t>
      </w:r>
      <w:r>
        <w:rPr>
          <w:rFonts w:ascii="Calibri" w:hAnsi="Calibri" w:cs="Calibri"/>
          <w:color w:val="000000"/>
          <w:sz w:val="23"/>
          <w:szCs w:val="23"/>
        </w:rPr>
        <w:tab/>
      </w:r>
      <w:r w:rsidR="00F770E8">
        <w:rPr>
          <w:rFonts w:ascii="Calibri" w:hAnsi="Calibri" w:cs="Calibri"/>
          <w:color w:val="000000"/>
          <w:sz w:val="23"/>
          <w:szCs w:val="23"/>
        </w:rPr>
        <w:t xml:space="preserve">        </w:t>
      </w:r>
      <w:r>
        <w:rPr>
          <w:rFonts w:ascii="Calibri" w:hAnsi="Calibri" w:cs="Calibri"/>
          <w:color w:val="000000"/>
          <w:sz w:val="23"/>
          <w:szCs w:val="23"/>
        </w:rPr>
        <w:t>Oleg Eni</w:t>
      </w:r>
      <w:r w:rsidRPr="00B96CB3">
        <w:rPr>
          <w:rFonts w:ascii="Calibri" w:hAnsi="Calibri" w:cs="Calibri"/>
          <w:color w:val="000000"/>
          <w:sz w:val="23"/>
          <w:szCs w:val="23"/>
        </w:rPr>
        <w:t xml:space="preserve"> </w:t>
      </w:r>
    </w:p>
    <w:p w14:paraId="54E7A91C" w14:textId="77777777" w:rsidR="00870E29" w:rsidRDefault="00870E29" w:rsidP="00B96CB3">
      <w:pPr>
        <w:autoSpaceDE w:val="0"/>
        <w:autoSpaceDN w:val="0"/>
        <w:adjustRightInd w:val="0"/>
        <w:spacing w:line="240" w:lineRule="auto"/>
        <w:rPr>
          <w:rFonts w:ascii="Calibri" w:hAnsi="Calibri" w:cs="Calibri"/>
          <w:color w:val="000000"/>
          <w:sz w:val="23"/>
          <w:szCs w:val="23"/>
        </w:rPr>
      </w:pPr>
    </w:p>
    <w:p w14:paraId="469C8DBC" w14:textId="25830D9F" w:rsidR="00B96CB3" w:rsidRPr="00B96CB3" w:rsidRDefault="00F770E8" w:rsidP="00B96CB3">
      <w:pPr>
        <w:autoSpaceDE w:val="0"/>
        <w:autoSpaceDN w:val="0"/>
        <w:adjustRightInd w:val="0"/>
        <w:spacing w:line="240" w:lineRule="auto"/>
        <w:rPr>
          <w:rFonts w:ascii="Calibri" w:hAnsi="Calibri" w:cs="Calibri"/>
          <w:color w:val="000000"/>
          <w:sz w:val="23"/>
          <w:szCs w:val="23"/>
        </w:rPr>
      </w:pPr>
      <w:r>
        <w:rPr>
          <w:rFonts w:ascii="Calibri" w:hAnsi="Calibri" w:cs="Calibri"/>
          <w:color w:val="000000"/>
          <w:sz w:val="23"/>
          <w:szCs w:val="23"/>
        </w:rPr>
        <w:t xml:space="preserve">     </w:t>
      </w:r>
      <w:r>
        <w:rPr>
          <w:rFonts w:ascii="Calibri" w:hAnsi="Calibri" w:cs="Calibri"/>
          <w:noProof/>
          <w:color w:val="000000"/>
          <w:sz w:val="23"/>
          <w:szCs w:val="23"/>
        </w:rPr>
        <w:drawing>
          <wp:inline distT="0" distB="0" distL="0" distR="0" wp14:anchorId="5B72374C" wp14:editId="58203B52">
            <wp:extent cx="790685" cy="38105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ee.png"/>
                    <pic:cNvPicPr/>
                  </pic:nvPicPr>
                  <pic:blipFill>
                    <a:blip r:embed="rId16">
                      <a:extLst>
                        <a:ext uri="{28A0092B-C50C-407E-A947-70E740481C1C}">
                          <a14:useLocalDpi xmlns:a14="http://schemas.microsoft.com/office/drawing/2010/main" val="0"/>
                        </a:ext>
                      </a:extLst>
                    </a:blip>
                    <a:stretch>
                      <a:fillRect/>
                    </a:stretch>
                  </pic:blipFill>
                  <pic:spPr>
                    <a:xfrm>
                      <a:off x="0" y="0"/>
                      <a:ext cx="790685" cy="381053"/>
                    </a:xfrm>
                    <a:prstGeom prst="rect">
                      <a:avLst/>
                    </a:prstGeom>
                  </pic:spPr>
                </pic:pic>
              </a:graphicData>
            </a:graphic>
          </wp:inline>
        </w:drawing>
      </w:r>
      <w:r w:rsidR="00560190">
        <w:rPr>
          <w:rFonts w:ascii="Calibri" w:hAnsi="Calibri" w:cs="Calibri"/>
          <w:color w:val="000000"/>
          <w:sz w:val="23"/>
          <w:szCs w:val="23"/>
        </w:rPr>
        <w:tab/>
      </w:r>
      <w:r w:rsidR="00560190">
        <w:rPr>
          <w:rFonts w:ascii="Calibri" w:hAnsi="Calibri" w:cs="Calibri"/>
          <w:color w:val="000000"/>
          <w:sz w:val="23"/>
          <w:szCs w:val="23"/>
        </w:rPr>
        <w:tab/>
      </w:r>
      <w:r w:rsidR="00560190">
        <w:rPr>
          <w:rFonts w:ascii="Calibri" w:hAnsi="Calibri" w:cs="Calibri"/>
          <w:color w:val="000000"/>
          <w:sz w:val="23"/>
          <w:szCs w:val="23"/>
        </w:rPr>
        <w:tab/>
        <w:t xml:space="preserve">                   </w:t>
      </w:r>
      <w:r>
        <w:rPr>
          <w:rFonts w:ascii="Calibri" w:hAnsi="Calibri" w:cs="Calibri"/>
          <w:color w:val="000000"/>
          <w:sz w:val="23"/>
          <w:szCs w:val="23"/>
        </w:rPr>
        <w:t xml:space="preserve"> </w:t>
      </w:r>
      <w:r w:rsidR="00560190">
        <w:rPr>
          <w:rFonts w:ascii="Calibri" w:hAnsi="Calibri" w:cs="Calibri"/>
          <w:color w:val="000000"/>
          <w:sz w:val="23"/>
          <w:szCs w:val="23"/>
        </w:rPr>
        <w:t xml:space="preserve"> </w:t>
      </w:r>
      <w:r>
        <w:rPr>
          <w:rFonts w:ascii="Calibri" w:hAnsi="Calibri" w:cs="Calibri"/>
          <w:color w:val="000000"/>
          <w:sz w:val="23"/>
          <w:szCs w:val="23"/>
        </w:rPr>
        <w:t xml:space="preserve">       </w:t>
      </w:r>
      <w:r w:rsidR="00560190">
        <w:rPr>
          <w:rFonts w:ascii="Calibri" w:hAnsi="Calibri" w:cs="Calibri"/>
          <w:color w:val="000000"/>
          <w:sz w:val="23"/>
          <w:szCs w:val="23"/>
        </w:rPr>
        <w:t xml:space="preserve"> </w:t>
      </w:r>
      <w:r>
        <w:rPr>
          <w:rFonts w:ascii="Calibri" w:hAnsi="Calibri" w:cs="Calibri"/>
          <w:noProof/>
          <w:color w:val="000000"/>
          <w:sz w:val="23"/>
          <w:szCs w:val="23"/>
        </w:rPr>
        <w:drawing>
          <wp:inline distT="0" distB="0" distL="0" distR="0" wp14:anchorId="1717C3D7" wp14:editId="7F70843E">
            <wp:extent cx="762106" cy="476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wwitled.png"/>
                    <pic:cNvPicPr/>
                  </pic:nvPicPr>
                  <pic:blipFill>
                    <a:blip r:embed="rId17">
                      <a:extLst>
                        <a:ext uri="{28A0092B-C50C-407E-A947-70E740481C1C}">
                          <a14:useLocalDpi xmlns:a14="http://schemas.microsoft.com/office/drawing/2010/main" val="0"/>
                        </a:ext>
                      </a:extLst>
                    </a:blip>
                    <a:stretch>
                      <a:fillRect/>
                    </a:stretch>
                  </pic:blipFill>
                  <pic:spPr>
                    <a:xfrm>
                      <a:off x="0" y="0"/>
                      <a:ext cx="762106" cy="476316"/>
                    </a:xfrm>
                    <a:prstGeom prst="rect">
                      <a:avLst/>
                    </a:prstGeom>
                  </pic:spPr>
                </pic:pic>
              </a:graphicData>
            </a:graphic>
          </wp:inline>
        </w:drawing>
      </w:r>
    </w:p>
    <w:p w14:paraId="60888A5B" w14:textId="39105AE1" w:rsidR="00B96CB3" w:rsidRPr="00B96CB3" w:rsidRDefault="00B96CB3" w:rsidP="00B96CB3">
      <w:pPr>
        <w:spacing w:after="160" w:line="259" w:lineRule="auto"/>
        <w:jc w:val="both"/>
        <w:rPr>
          <w:rFonts w:ascii="Century Gothic" w:hAnsi="Century Gothic"/>
          <w:color w:val="000000" w:themeColor="text1"/>
          <w:sz w:val="26"/>
          <w:szCs w:val="26"/>
          <w:lang w:val="en-US"/>
        </w:rPr>
      </w:pPr>
      <w:r w:rsidRPr="00B96CB3">
        <w:rPr>
          <w:rFonts w:ascii="Calibri" w:hAnsi="Calibri" w:cs="Calibri"/>
          <w:color w:val="000000"/>
          <w:sz w:val="23"/>
          <w:szCs w:val="23"/>
        </w:rPr>
        <w:t>………………………</w:t>
      </w:r>
      <w:r>
        <w:rPr>
          <w:rFonts w:ascii="Calibri" w:hAnsi="Calibri" w:cs="Calibri"/>
          <w:color w:val="000000"/>
          <w:sz w:val="23"/>
          <w:szCs w:val="23"/>
        </w:rPr>
        <w:t>….</w:t>
      </w:r>
      <w:r w:rsidRPr="00B96CB3">
        <w:rPr>
          <w:rFonts w:ascii="Calibri" w:hAnsi="Calibri" w:cs="Calibri"/>
          <w:color w:val="000000"/>
          <w:sz w:val="23"/>
          <w:szCs w:val="23"/>
        </w:rPr>
        <w:t>……</w:t>
      </w:r>
      <w:r>
        <w:rPr>
          <w:rFonts w:ascii="Calibri" w:hAnsi="Calibri" w:cs="Calibri"/>
          <w:color w:val="000000"/>
          <w:sz w:val="23"/>
          <w:szCs w:val="23"/>
        </w:rPr>
        <w:tab/>
      </w:r>
      <w:r>
        <w:rPr>
          <w:rFonts w:ascii="Calibri" w:hAnsi="Calibri" w:cs="Calibri"/>
          <w:color w:val="000000"/>
          <w:sz w:val="23"/>
          <w:szCs w:val="23"/>
        </w:rPr>
        <w:tab/>
      </w:r>
      <w:r>
        <w:rPr>
          <w:rFonts w:ascii="Calibri" w:hAnsi="Calibri" w:cs="Calibri"/>
          <w:color w:val="000000"/>
          <w:sz w:val="23"/>
          <w:szCs w:val="23"/>
        </w:rPr>
        <w:tab/>
        <w:t xml:space="preserve">             </w:t>
      </w:r>
      <w:r w:rsidR="00F770E8">
        <w:rPr>
          <w:rFonts w:ascii="Calibri" w:hAnsi="Calibri" w:cs="Calibri"/>
          <w:color w:val="000000"/>
          <w:sz w:val="23"/>
          <w:szCs w:val="23"/>
        </w:rPr>
        <w:t xml:space="preserve">       </w:t>
      </w:r>
      <w:r>
        <w:rPr>
          <w:rFonts w:ascii="Calibri" w:hAnsi="Calibri" w:cs="Calibri"/>
          <w:color w:val="000000"/>
          <w:sz w:val="23"/>
          <w:szCs w:val="23"/>
        </w:rPr>
        <w:t xml:space="preserve"> </w:t>
      </w:r>
      <w:r w:rsidRPr="00B96CB3">
        <w:rPr>
          <w:rFonts w:ascii="Calibri" w:hAnsi="Calibri" w:cs="Calibri"/>
          <w:color w:val="000000"/>
          <w:sz w:val="23"/>
          <w:szCs w:val="23"/>
        </w:rPr>
        <w:t xml:space="preserve"> ………………………………..</w:t>
      </w:r>
    </w:p>
    <w:sectPr w:rsidR="00B96CB3" w:rsidRPr="00B96CB3"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35436" w14:textId="77777777" w:rsidR="00E82B03" w:rsidRDefault="00E82B03" w:rsidP="00F910B0">
      <w:pPr>
        <w:spacing w:line="240" w:lineRule="auto"/>
      </w:pPr>
      <w:r>
        <w:separator/>
      </w:r>
    </w:p>
  </w:endnote>
  <w:endnote w:type="continuationSeparator" w:id="0">
    <w:p w14:paraId="1EA18938" w14:textId="77777777" w:rsidR="00E82B03" w:rsidRDefault="00E82B03"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Franklin Gothic Book">
    <w:altName w:val="Franklin Gothic"/>
    <w:panose1 w:val="020B05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98736"/>
      <w:docPartObj>
        <w:docPartGallery w:val="Page Numbers (Bottom of Page)"/>
        <w:docPartUnique/>
      </w:docPartObj>
    </w:sdtPr>
    <w:sdtEndPr/>
    <w:sdtContent>
      <w:p w14:paraId="5BD237DD" w14:textId="01AB9441" w:rsidR="008458D6" w:rsidRDefault="008458D6">
        <w:pPr>
          <w:pStyle w:val="Footer"/>
          <w:jc w:val="right"/>
        </w:pPr>
        <w:r>
          <w:fldChar w:fldCharType="begin"/>
        </w:r>
        <w:r>
          <w:instrText>PAGE   \* MERGEFORMAT</w:instrText>
        </w:r>
        <w:r>
          <w:fldChar w:fldCharType="separate"/>
        </w:r>
        <w:r w:rsidR="00EA28D0" w:rsidRPr="00EA28D0">
          <w:rPr>
            <w:noProof/>
            <w:lang w:val="da-DK"/>
          </w:rPr>
          <w:t>9</w:t>
        </w:r>
        <w:r>
          <w:fldChar w:fldCharType="end"/>
        </w:r>
      </w:p>
    </w:sdtContent>
  </w:sdt>
  <w:p w14:paraId="5BD237DE" w14:textId="77777777" w:rsidR="008458D6" w:rsidRDefault="008458D6" w:rsidP="00CF2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471565"/>
      <w:docPartObj>
        <w:docPartGallery w:val="Page Numbers (Bottom of Page)"/>
        <w:docPartUnique/>
      </w:docPartObj>
    </w:sdtPr>
    <w:sdtEndPr/>
    <w:sdtContent>
      <w:p w14:paraId="5BD237E2" w14:textId="77777777" w:rsidR="008458D6" w:rsidRDefault="008458D6">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5BD237E3" w14:textId="77777777" w:rsidR="008458D6" w:rsidRDefault="008458D6" w:rsidP="00CF2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D57FE" w14:textId="77777777" w:rsidR="00E82B03" w:rsidRDefault="00E82B03" w:rsidP="00F910B0">
      <w:pPr>
        <w:spacing w:line="240" w:lineRule="auto"/>
      </w:pPr>
      <w:r>
        <w:separator/>
      </w:r>
    </w:p>
  </w:footnote>
  <w:footnote w:type="continuationSeparator" w:id="0">
    <w:p w14:paraId="3BF16DD0" w14:textId="77777777" w:rsidR="00E82B03" w:rsidRDefault="00E82B03"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7D5" w14:textId="77777777" w:rsidR="008458D6" w:rsidRDefault="008458D6"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BD237E4" wp14:editId="5BD237E5">
          <wp:simplePos x="0" y="0"/>
          <wp:positionH relativeFrom="page">
            <wp:posOffset>5934075</wp:posOffset>
          </wp:positionH>
          <wp:positionV relativeFrom="page">
            <wp:posOffset>663575</wp:posOffset>
          </wp:positionV>
          <wp:extent cx="1511935" cy="140335"/>
          <wp:effectExtent l="0" t="0" r="0" b="0"/>
          <wp:wrapNone/>
          <wp:docPr id="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BD237E6" wp14:editId="5BD237E7">
          <wp:simplePos x="0" y="0"/>
          <wp:positionH relativeFrom="page">
            <wp:posOffset>5927090</wp:posOffset>
          </wp:positionH>
          <wp:positionV relativeFrom="page">
            <wp:posOffset>463712</wp:posOffset>
          </wp:positionV>
          <wp:extent cx="1318260" cy="212090"/>
          <wp:effectExtent l="0" t="0" r="0" b="0"/>
          <wp:wrapNone/>
          <wp:docPr id="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D237D6" w14:textId="77777777" w:rsidR="008458D6" w:rsidRDefault="008458D6"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5BD237E8" wp14:editId="5BD237E9">
          <wp:simplePos x="0" y="0"/>
          <wp:positionH relativeFrom="page">
            <wp:posOffset>5937250</wp:posOffset>
          </wp:positionH>
          <wp:positionV relativeFrom="page">
            <wp:posOffset>1002827</wp:posOffset>
          </wp:positionV>
          <wp:extent cx="69088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9"/>
    </w:tblGrid>
    <w:tr w:rsidR="008458D6" w14:paraId="5BD237D8" w14:textId="77777777" w:rsidTr="002668CE">
      <w:tc>
        <w:tcPr>
          <w:tcW w:w="0" w:type="auto"/>
          <w:tcBorders>
            <w:bottom w:val="single" w:sz="4" w:space="0" w:color="auto"/>
          </w:tcBorders>
        </w:tcPr>
        <w:p w14:paraId="5BD237D7" w14:textId="7EEF3286" w:rsidR="008458D6" w:rsidRDefault="008458D6" w:rsidP="00596D57">
          <w:pPr>
            <w:pStyle w:val="Header"/>
            <w:tabs>
              <w:tab w:val="clear" w:pos="4819"/>
              <w:tab w:val="clear" w:pos="9638"/>
              <w:tab w:val="right" w:pos="9071"/>
            </w:tabs>
            <w:rPr>
              <w:lang w:val="en-US"/>
            </w:rPr>
          </w:pPr>
          <w:r w:rsidRPr="002668CE">
            <w:rPr>
              <w:lang w:val="en-US"/>
            </w:rPr>
            <w:t xml:space="preserve">Project Description </w:t>
          </w:r>
          <w:r>
            <w:rPr>
              <w:lang w:val="en-US"/>
            </w:rPr>
            <w:t xml:space="preserve">– VIA ICT Engineering SEP4C ‘’Memorization Training’’ game </w:t>
          </w:r>
        </w:p>
      </w:tc>
    </w:tr>
    <w:tr w:rsidR="008458D6" w14:paraId="5BD237DA" w14:textId="77777777" w:rsidTr="002668CE">
      <w:tc>
        <w:tcPr>
          <w:tcW w:w="0" w:type="auto"/>
          <w:tcBorders>
            <w:top w:val="single" w:sz="4" w:space="0" w:color="auto"/>
          </w:tcBorders>
        </w:tcPr>
        <w:p w14:paraId="5BD237D9" w14:textId="77777777" w:rsidR="008458D6" w:rsidRPr="002668CE" w:rsidRDefault="008458D6" w:rsidP="002668CE">
          <w:pPr>
            <w:pStyle w:val="Header"/>
            <w:jc w:val="both"/>
            <w:rPr>
              <w:color w:val="FF0000"/>
              <w:lang w:val="en-US"/>
            </w:rPr>
          </w:pPr>
        </w:p>
      </w:tc>
    </w:tr>
  </w:tbl>
  <w:p w14:paraId="5BD237DB" w14:textId="77777777" w:rsidR="008458D6" w:rsidRPr="004833C2" w:rsidRDefault="008458D6" w:rsidP="002668CE">
    <w:pPr>
      <w:pStyle w:val="Header"/>
      <w:tabs>
        <w:tab w:val="clear" w:pos="4819"/>
        <w:tab w:val="clear" w:pos="9638"/>
        <w:tab w:val="right" w:pos="9071"/>
      </w:tabs>
      <w:rPr>
        <w:noProof/>
        <w:lang w:val="en-US" w:eastAsia="da-DK"/>
      </w:rPr>
    </w:pPr>
    <w:r w:rsidRPr="0048338D">
      <w:tab/>
    </w:r>
  </w:p>
  <w:p w14:paraId="5BD237DC" w14:textId="77777777" w:rsidR="008458D6" w:rsidRDefault="008458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7DF" w14:textId="77777777" w:rsidR="008458D6" w:rsidRPr="004833C2" w:rsidRDefault="008458D6"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5BD237EA" wp14:editId="5BD237EB">
          <wp:extent cx="688975" cy="69469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5BD237E0" w14:textId="77777777" w:rsidR="008458D6" w:rsidRPr="00113BB9" w:rsidRDefault="008458D6" w:rsidP="009C6276">
    <w:pPr>
      <w:pStyle w:val="Header"/>
    </w:pPr>
  </w:p>
  <w:p w14:paraId="5BD237E1" w14:textId="77777777" w:rsidR="008458D6" w:rsidRPr="00231D0F" w:rsidRDefault="008458D6"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E936CF"/>
    <w:multiLevelType w:val="hybridMultilevel"/>
    <w:tmpl w:val="E904E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3E561C3"/>
    <w:multiLevelType w:val="hybridMultilevel"/>
    <w:tmpl w:val="5420A12C"/>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2F687291"/>
    <w:multiLevelType w:val="hybridMultilevel"/>
    <w:tmpl w:val="00225E14"/>
    <w:lvl w:ilvl="0" w:tplc="E2B24C3C">
      <w:start w:val="1"/>
      <w:numFmt w:val="bullet"/>
      <w:lvlText w:val=""/>
      <w:lvlJc w:val="left"/>
      <w:pPr>
        <w:ind w:left="927" w:hanging="360"/>
      </w:pPr>
      <w:rPr>
        <w:rFonts w:ascii="Wingdings" w:eastAsiaTheme="minorHAnsi" w:hAnsi="Wingdings" w:cs="Arial" w:hint="default"/>
        <w:b w:val="0"/>
        <w:color w:val="000000" w:themeColor="text1"/>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8"/>
  </w:num>
  <w:num w:numId="2">
    <w:abstractNumId w:val="37"/>
  </w:num>
  <w:num w:numId="3">
    <w:abstractNumId w:val="26"/>
  </w:num>
  <w:num w:numId="4">
    <w:abstractNumId w:val="10"/>
  </w:num>
  <w:num w:numId="5">
    <w:abstractNumId w:val="21"/>
  </w:num>
  <w:num w:numId="6">
    <w:abstractNumId w:val="23"/>
  </w:num>
  <w:num w:numId="7">
    <w:abstractNumId w:val="20"/>
  </w:num>
  <w:num w:numId="8">
    <w:abstractNumId w:val="17"/>
  </w:num>
  <w:num w:numId="9">
    <w:abstractNumId w:val="29"/>
  </w:num>
  <w:num w:numId="10">
    <w:abstractNumId w:val="1"/>
  </w:num>
  <w:num w:numId="11">
    <w:abstractNumId w:val="14"/>
  </w:num>
  <w:num w:numId="12">
    <w:abstractNumId w:val="37"/>
  </w:num>
  <w:num w:numId="13">
    <w:abstractNumId w:val="0"/>
  </w:num>
  <w:num w:numId="14">
    <w:abstractNumId w:val="37"/>
  </w:num>
  <w:num w:numId="15">
    <w:abstractNumId w:val="37"/>
  </w:num>
  <w:num w:numId="16">
    <w:abstractNumId w:val="18"/>
  </w:num>
  <w:num w:numId="17">
    <w:abstractNumId w:val="8"/>
  </w:num>
  <w:num w:numId="18">
    <w:abstractNumId w:val="27"/>
  </w:num>
  <w:num w:numId="19">
    <w:abstractNumId w:val="12"/>
  </w:num>
  <w:num w:numId="20">
    <w:abstractNumId w:val="2"/>
  </w:num>
  <w:num w:numId="21">
    <w:abstractNumId w:val="36"/>
  </w:num>
  <w:num w:numId="22">
    <w:abstractNumId w:val="31"/>
  </w:num>
  <w:num w:numId="23">
    <w:abstractNumId w:val="11"/>
  </w:num>
  <w:num w:numId="24">
    <w:abstractNumId w:val="28"/>
  </w:num>
  <w:num w:numId="25">
    <w:abstractNumId w:val="25"/>
  </w:num>
  <w:num w:numId="26">
    <w:abstractNumId w:val="16"/>
  </w:num>
  <w:num w:numId="27">
    <w:abstractNumId w:val="4"/>
  </w:num>
  <w:num w:numId="28">
    <w:abstractNumId w:val="9"/>
  </w:num>
  <w:num w:numId="29">
    <w:abstractNumId w:val="5"/>
  </w:num>
  <w:num w:numId="30">
    <w:abstractNumId w:val="13"/>
  </w:num>
  <w:num w:numId="31">
    <w:abstractNumId w:val="7"/>
  </w:num>
  <w:num w:numId="32">
    <w:abstractNumId w:val="35"/>
  </w:num>
  <w:num w:numId="33">
    <w:abstractNumId w:val="22"/>
  </w:num>
  <w:num w:numId="34">
    <w:abstractNumId w:val="33"/>
  </w:num>
  <w:num w:numId="35">
    <w:abstractNumId w:val="32"/>
  </w:num>
  <w:num w:numId="36">
    <w:abstractNumId w:val="24"/>
  </w:num>
  <w:num w:numId="37">
    <w:abstractNumId w:val="34"/>
  </w:num>
  <w:num w:numId="38">
    <w:abstractNumId w:val="19"/>
  </w:num>
  <w:num w:numId="39">
    <w:abstractNumId w:val="30"/>
  </w:num>
  <w:num w:numId="40">
    <w:abstractNumId w:val="15"/>
  </w:num>
  <w:num w:numId="41">
    <w:abstractNumId w:val="3"/>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B0"/>
    <w:rsid w:val="000004F8"/>
    <w:rsid w:val="0002076C"/>
    <w:rsid w:val="00023E0E"/>
    <w:rsid w:val="000244F1"/>
    <w:rsid w:val="000258D6"/>
    <w:rsid w:val="00035E27"/>
    <w:rsid w:val="0004396D"/>
    <w:rsid w:val="00046D9A"/>
    <w:rsid w:val="00056CC6"/>
    <w:rsid w:val="0008163E"/>
    <w:rsid w:val="000A360C"/>
    <w:rsid w:val="000B12E4"/>
    <w:rsid w:val="000C3211"/>
    <w:rsid w:val="000D4698"/>
    <w:rsid w:val="000D51F7"/>
    <w:rsid w:val="000E3DC2"/>
    <w:rsid w:val="000F0F43"/>
    <w:rsid w:val="000F2F6C"/>
    <w:rsid w:val="00110412"/>
    <w:rsid w:val="001226B7"/>
    <w:rsid w:val="00142AC2"/>
    <w:rsid w:val="0014373F"/>
    <w:rsid w:val="00150DC8"/>
    <w:rsid w:val="00154E1E"/>
    <w:rsid w:val="00154F07"/>
    <w:rsid w:val="001566F1"/>
    <w:rsid w:val="001606EB"/>
    <w:rsid w:val="00162C84"/>
    <w:rsid w:val="00171EA0"/>
    <w:rsid w:val="00180D21"/>
    <w:rsid w:val="0018454A"/>
    <w:rsid w:val="001A46B1"/>
    <w:rsid w:val="001A5E9A"/>
    <w:rsid w:val="001A7ED4"/>
    <w:rsid w:val="001B08EA"/>
    <w:rsid w:val="001B298A"/>
    <w:rsid w:val="001B78FA"/>
    <w:rsid w:val="001D0B37"/>
    <w:rsid w:val="001D6F34"/>
    <w:rsid w:val="001E116C"/>
    <w:rsid w:val="001F10E8"/>
    <w:rsid w:val="002000DE"/>
    <w:rsid w:val="002274F4"/>
    <w:rsid w:val="00263374"/>
    <w:rsid w:val="002654F6"/>
    <w:rsid w:val="002668CE"/>
    <w:rsid w:val="00267D69"/>
    <w:rsid w:val="002836C5"/>
    <w:rsid w:val="00291324"/>
    <w:rsid w:val="0029579A"/>
    <w:rsid w:val="002D134C"/>
    <w:rsid w:val="002D1757"/>
    <w:rsid w:val="002D4652"/>
    <w:rsid w:val="002E21F5"/>
    <w:rsid w:val="002E4DBA"/>
    <w:rsid w:val="0031351C"/>
    <w:rsid w:val="003154CC"/>
    <w:rsid w:val="00316614"/>
    <w:rsid w:val="00317E90"/>
    <w:rsid w:val="0032096C"/>
    <w:rsid w:val="00324CBE"/>
    <w:rsid w:val="00324DE4"/>
    <w:rsid w:val="00330C24"/>
    <w:rsid w:val="00334ADF"/>
    <w:rsid w:val="0033786D"/>
    <w:rsid w:val="00340E08"/>
    <w:rsid w:val="00351C13"/>
    <w:rsid w:val="00354956"/>
    <w:rsid w:val="00395154"/>
    <w:rsid w:val="003B7313"/>
    <w:rsid w:val="003C33D0"/>
    <w:rsid w:val="003C54CD"/>
    <w:rsid w:val="003D4439"/>
    <w:rsid w:val="003F7447"/>
    <w:rsid w:val="00410718"/>
    <w:rsid w:val="00413187"/>
    <w:rsid w:val="0041330E"/>
    <w:rsid w:val="00421184"/>
    <w:rsid w:val="00434752"/>
    <w:rsid w:val="00460F31"/>
    <w:rsid w:val="004613AC"/>
    <w:rsid w:val="00466741"/>
    <w:rsid w:val="0048223D"/>
    <w:rsid w:val="00487B08"/>
    <w:rsid w:val="004A024E"/>
    <w:rsid w:val="004B3724"/>
    <w:rsid w:val="004C442E"/>
    <w:rsid w:val="004C7453"/>
    <w:rsid w:val="004D0FD6"/>
    <w:rsid w:val="004D2B7E"/>
    <w:rsid w:val="004D7831"/>
    <w:rsid w:val="004D7F82"/>
    <w:rsid w:val="004E1A00"/>
    <w:rsid w:val="00511C80"/>
    <w:rsid w:val="00527A84"/>
    <w:rsid w:val="005350D3"/>
    <w:rsid w:val="00540561"/>
    <w:rsid w:val="00541690"/>
    <w:rsid w:val="00543C3C"/>
    <w:rsid w:val="00545B42"/>
    <w:rsid w:val="00545BED"/>
    <w:rsid w:val="00560190"/>
    <w:rsid w:val="005729BB"/>
    <w:rsid w:val="005955B8"/>
    <w:rsid w:val="00596696"/>
    <w:rsid w:val="00596D57"/>
    <w:rsid w:val="00597DC1"/>
    <w:rsid w:val="005A2F3A"/>
    <w:rsid w:val="005A4798"/>
    <w:rsid w:val="005B0412"/>
    <w:rsid w:val="005B19E3"/>
    <w:rsid w:val="005D6B60"/>
    <w:rsid w:val="005E677C"/>
    <w:rsid w:val="005F7C2F"/>
    <w:rsid w:val="006070AF"/>
    <w:rsid w:val="00612EEB"/>
    <w:rsid w:val="006136AE"/>
    <w:rsid w:val="00621656"/>
    <w:rsid w:val="00622BC0"/>
    <w:rsid w:val="006232A8"/>
    <w:rsid w:val="00624A09"/>
    <w:rsid w:val="00641F78"/>
    <w:rsid w:val="0064587E"/>
    <w:rsid w:val="00654E22"/>
    <w:rsid w:val="00670FFB"/>
    <w:rsid w:val="00676390"/>
    <w:rsid w:val="006829E2"/>
    <w:rsid w:val="00694B8C"/>
    <w:rsid w:val="006B33D9"/>
    <w:rsid w:val="006C2D1D"/>
    <w:rsid w:val="006E414B"/>
    <w:rsid w:val="006E519D"/>
    <w:rsid w:val="006E5E5A"/>
    <w:rsid w:val="00704628"/>
    <w:rsid w:val="00705BE9"/>
    <w:rsid w:val="00716862"/>
    <w:rsid w:val="007217FE"/>
    <w:rsid w:val="00727B47"/>
    <w:rsid w:val="00733107"/>
    <w:rsid w:val="00736893"/>
    <w:rsid w:val="00740AD8"/>
    <w:rsid w:val="00750DEF"/>
    <w:rsid w:val="00756934"/>
    <w:rsid w:val="00766C9E"/>
    <w:rsid w:val="0076767F"/>
    <w:rsid w:val="0077041F"/>
    <w:rsid w:val="00780C90"/>
    <w:rsid w:val="00782D60"/>
    <w:rsid w:val="00787CEA"/>
    <w:rsid w:val="007917C2"/>
    <w:rsid w:val="00796113"/>
    <w:rsid w:val="00797CDD"/>
    <w:rsid w:val="007B4A1C"/>
    <w:rsid w:val="007B7A14"/>
    <w:rsid w:val="007C275B"/>
    <w:rsid w:val="007C48DE"/>
    <w:rsid w:val="007D7AAC"/>
    <w:rsid w:val="007E25ED"/>
    <w:rsid w:val="007E70E1"/>
    <w:rsid w:val="007F19D2"/>
    <w:rsid w:val="007F7835"/>
    <w:rsid w:val="00801398"/>
    <w:rsid w:val="00801A52"/>
    <w:rsid w:val="008029FF"/>
    <w:rsid w:val="00811EF2"/>
    <w:rsid w:val="008139CC"/>
    <w:rsid w:val="0081476C"/>
    <w:rsid w:val="008235EC"/>
    <w:rsid w:val="008327D0"/>
    <w:rsid w:val="0084547C"/>
    <w:rsid w:val="008458D6"/>
    <w:rsid w:val="00850A36"/>
    <w:rsid w:val="00862103"/>
    <w:rsid w:val="00870E29"/>
    <w:rsid w:val="008902AB"/>
    <w:rsid w:val="0089084F"/>
    <w:rsid w:val="008A646D"/>
    <w:rsid w:val="008B252A"/>
    <w:rsid w:val="008B2E5A"/>
    <w:rsid w:val="008B7723"/>
    <w:rsid w:val="008C3D2B"/>
    <w:rsid w:val="008D2B9F"/>
    <w:rsid w:val="008D3BE2"/>
    <w:rsid w:val="008E0CF4"/>
    <w:rsid w:val="008E34AC"/>
    <w:rsid w:val="008E3608"/>
    <w:rsid w:val="008F4DD2"/>
    <w:rsid w:val="00901CA4"/>
    <w:rsid w:val="00906D27"/>
    <w:rsid w:val="00915009"/>
    <w:rsid w:val="0093172A"/>
    <w:rsid w:val="00941B60"/>
    <w:rsid w:val="009479F4"/>
    <w:rsid w:val="0095187E"/>
    <w:rsid w:val="009522EA"/>
    <w:rsid w:val="00966637"/>
    <w:rsid w:val="009844B4"/>
    <w:rsid w:val="0098457C"/>
    <w:rsid w:val="0098601B"/>
    <w:rsid w:val="009941AF"/>
    <w:rsid w:val="009978F0"/>
    <w:rsid w:val="009A09B0"/>
    <w:rsid w:val="009A65EF"/>
    <w:rsid w:val="009A6E3C"/>
    <w:rsid w:val="009B79EB"/>
    <w:rsid w:val="009B7F49"/>
    <w:rsid w:val="009C3F89"/>
    <w:rsid w:val="009C4906"/>
    <w:rsid w:val="009C6276"/>
    <w:rsid w:val="009D11D2"/>
    <w:rsid w:val="009D7E8D"/>
    <w:rsid w:val="009E2464"/>
    <w:rsid w:val="009E3E7E"/>
    <w:rsid w:val="009E577C"/>
    <w:rsid w:val="009E6445"/>
    <w:rsid w:val="009E7993"/>
    <w:rsid w:val="009F2842"/>
    <w:rsid w:val="009F30F6"/>
    <w:rsid w:val="00A01847"/>
    <w:rsid w:val="00A10B85"/>
    <w:rsid w:val="00A14E01"/>
    <w:rsid w:val="00A250F6"/>
    <w:rsid w:val="00A25B90"/>
    <w:rsid w:val="00A26171"/>
    <w:rsid w:val="00A322CD"/>
    <w:rsid w:val="00A40E87"/>
    <w:rsid w:val="00A4536A"/>
    <w:rsid w:val="00A63882"/>
    <w:rsid w:val="00A64D53"/>
    <w:rsid w:val="00A66EAC"/>
    <w:rsid w:val="00A7757E"/>
    <w:rsid w:val="00A84756"/>
    <w:rsid w:val="00A852AC"/>
    <w:rsid w:val="00A85E92"/>
    <w:rsid w:val="00A966B4"/>
    <w:rsid w:val="00AA50A6"/>
    <w:rsid w:val="00AC58CB"/>
    <w:rsid w:val="00AD7F84"/>
    <w:rsid w:val="00AE24BB"/>
    <w:rsid w:val="00AE70EC"/>
    <w:rsid w:val="00AF5D83"/>
    <w:rsid w:val="00AF79C9"/>
    <w:rsid w:val="00B046DD"/>
    <w:rsid w:val="00B12348"/>
    <w:rsid w:val="00B20969"/>
    <w:rsid w:val="00B45F41"/>
    <w:rsid w:val="00B6457F"/>
    <w:rsid w:val="00B7422F"/>
    <w:rsid w:val="00B8309A"/>
    <w:rsid w:val="00B904F7"/>
    <w:rsid w:val="00B929F1"/>
    <w:rsid w:val="00B92F28"/>
    <w:rsid w:val="00B96CB3"/>
    <w:rsid w:val="00BA08E8"/>
    <w:rsid w:val="00BA138C"/>
    <w:rsid w:val="00BA1650"/>
    <w:rsid w:val="00BD0977"/>
    <w:rsid w:val="00BD0CF5"/>
    <w:rsid w:val="00BD2401"/>
    <w:rsid w:val="00BD24A7"/>
    <w:rsid w:val="00BD7AB3"/>
    <w:rsid w:val="00BE49F5"/>
    <w:rsid w:val="00BE73AC"/>
    <w:rsid w:val="00BF0F5A"/>
    <w:rsid w:val="00C03D07"/>
    <w:rsid w:val="00C03F06"/>
    <w:rsid w:val="00C073DB"/>
    <w:rsid w:val="00C1708C"/>
    <w:rsid w:val="00C33A2F"/>
    <w:rsid w:val="00C423E3"/>
    <w:rsid w:val="00C47B04"/>
    <w:rsid w:val="00C6333E"/>
    <w:rsid w:val="00C6467F"/>
    <w:rsid w:val="00C80AEE"/>
    <w:rsid w:val="00C935F8"/>
    <w:rsid w:val="00C956E9"/>
    <w:rsid w:val="00C966BE"/>
    <w:rsid w:val="00CA40CA"/>
    <w:rsid w:val="00CD35F5"/>
    <w:rsid w:val="00CE3344"/>
    <w:rsid w:val="00CF2F62"/>
    <w:rsid w:val="00CF6752"/>
    <w:rsid w:val="00CF746A"/>
    <w:rsid w:val="00CF7A98"/>
    <w:rsid w:val="00D01E9C"/>
    <w:rsid w:val="00D204A3"/>
    <w:rsid w:val="00D24A74"/>
    <w:rsid w:val="00D2569C"/>
    <w:rsid w:val="00D26727"/>
    <w:rsid w:val="00D34C5B"/>
    <w:rsid w:val="00D353E5"/>
    <w:rsid w:val="00D473D0"/>
    <w:rsid w:val="00D525D0"/>
    <w:rsid w:val="00D57669"/>
    <w:rsid w:val="00D7129B"/>
    <w:rsid w:val="00D92525"/>
    <w:rsid w:val="00D956E2"/>
    <w:rsid w:val="00DC28CA"/>
    <w:rsid w:val="00DC674F"/>
    <w:rsid w:val="00DF2296"/>
    <w:rsid w:val="00DF3821"/>
    <w:rsid w:val="00DF6955"/>
    <w:rsid w:val="00DF706B"/>
    <w:rsid w:val="00DF7F78"/>
    <w:rsid w:val="00E076AB"/>
    <w:rsid w:val="00E14C44"/>
    <w:rsid w:val="00E171A4"/>
    <w:rsid w:val="00E3429F"/>
    <w:rsid w:val="00E659AF"/>
    <w:rsid w:val="00E67CCC"/>
    <w:rsid w:val="00E76368"/>
    <w:rsid w:val="00E771AB"/>
    <w:rsid w:val="00E80570"/>
    <w:rsid w:val="00E81652"/>
    <w:rsid w:val="00E82B03"/>
    <w:rsid w:val="00E833B8"/>
    <w:rsid w:val="00E85BE2"/>
    <w:rsid w:val="00EA28D0"/>
    <w:rsid w:val="00EB1916"/>
    <w:rsid w:val="00EC2511"/>
    <w:rsid w:val="00EC7333"/>
    <w:rsid w:val="00ED3CDE"/>
    <w:rsid w:val="00ED6D97"/>
    <w:rsid w:val="00EE3E92"/>
    <w:rsid w:val="00EF0178"/>
    <w:rsid w:val="00EF6E2B"/>
    <w:rsid w:val="00F02EF4"/>
    <w:rsid w:val="00F034F6"/>
    <w:rsid w:val="00F21D25"/>
    <w:rsid w:val="00F56537"/>
    <w:rsid w:val="00F5689D"/>
    <w:rsid w:val="00F63CEE"/>
    <w:rsid w:val="00F65CE8"/>
    <w:rsid w:val="00F71E75"/>
    <w:rsid w:val="00F7496A"/>
    <w:rsid w:val="00F770E8"/>
    <w:rsid w:val="00F841E4"/>
    <w:rsid w:val="00F84D62"/>
    <w:rsid w:val="00F910B0"/>
    <w:rsid w:val="00F97E99"/>
    <w:rsid w:val="00FB3E74"/>
    <w:rsid w:val="00FB5413"/>
    <w:rsid w:val="00FB54E0"/>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2378E"/>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UnresolvedMention">
    <w:name w:val="Unresolved Mention"/>
    <w:basedOn w:val="DefaultParagraphFont"/>
    <w:uiPriority w:val="99"/>
    <w:semiHidden/>
    <w:unhideWhenUsed/>
    <w:rsid w:val="001B08EA"/>
    <w:rPr>
      <w:color w:val="808080"/>
      <w:shd w:val="clear" w:color="auto" w:fill="E6E6E6"/>
    </w:rPr>
  </w:style>
  <w:style w:type="paragraph" w:customStyle="1" w:styleId="Default">
    <w:name w:val="Default"/>
    <w:rsid w:val="00F84D62"/>
    <w:pPr>
      <w:autoSpaceDE w:val="0"/>
      <w:autoSpaceDN w:val="0"/>
      <w:adjustRightInd w:val="0"/>
      <w:spacing w:after="0" w:line="240" w:lineRule="auto"/>
    </w:pPr>
    <w:rPr>
      <w:rFonts w:ascii="Franklin Gothic Book" w:hAnsi="Franklin Gothic Book" w:cs="Franklin Gothic Book"/>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26965397">
      <w:bodyDiv w:val="1"/>
      <w:marLeft w:val="0"/>
      <w:marRight w:val="0"/>
      <w:marTop w:val="0"/>
      <w:marBottom w:val="0"/>
      <w:divBdr>
        <w:top w:val="none" w:sz="0" w:space="0" w:color="auto"/>
        <w:left w:val="none" w:sz="0" w:space="0" w:color="auto"/>
        <w:bottom w:val="none" w:sz="0" w:space="0" w:color="auto"/>
        <w:right w:val="none" w:sz="0" w:space="0" w:color="auto"/>
      </w:divBdr>
      <w:divsChild>
        <w:div w:id="1817139167">
          <w:marLeft w:val="0"/>
          <w:marRight w:val="0"/>
          <w:marTop w:val="0"/>
          <w:marBottom w:val="0"/>
          <w:divBdr>
            <w:top w:val="none" w:sz="0" w:space="0" w:color="auto"/>
            <w:left w:val="none" w:sz="0" w:space="0" w:color="auto"/>
            <w:bottom w:val="none" w:sz="0" w:space="0" w:color="auto"/>
            <w:right w:val="none" w:sz="0" w:space="0" w:color="auto"/>
          </w:divBdr>
        </w:div>
        <w:div w:id="786775405">
          <w:marLeft w:val="0"/>
          <w:marRight w:val="0"/>
          <w:marTop w:val="0"/>
          <w:marBottom w:val="0"/>
          <w:divBdr>
            <w:top w:val="none" w:sz="0" w:space="0" w:color="auto"/>
            <w:left w:val="none" w:sz="0" w:space="0" w:color="auto"/>
            <w:bottom w:val="none" w:sz="0" w:space="0" w:color="auto"/>
            <w:right w:val="none" w:sz="0" w:space="0" w:color="auto"/>
          </w:divBdr>
        </w:div>
        <w:div w:id="198902992">
          <w:marLeft w:val="0"/>
          <w:marRight w:val="0"/>
          <w:marTop w:val="0"/>
          <w:marBottom w:val="0"/>
          <w:divBdr>
            <w:top w:val="none" w:sz="0" w:space="0" w:color="auto"/>
            <w:left w:val="none" w:sz="0" w:space="0" w:color="auto"/>
            <w:bottom w:val="none" w:sz="0" w:space="0" w:color="auto"/>
            <w:right w:val="none" w:sz="0" w:space="0" w:color="auto"/>
          </w:divBdr>
        </w:div>
        <w:div w:id="802121502">
          <w:marLeft w:val="0"/>
          <w:marRight w:val="0"/>
          <w:marTop w:val="0"/>
          <w:marBottom w:val="0"/>
          <w:divBdr>
            <w:top w:val="none" w:sz="0" w:space="0" w:color="auto"/>
            <w:left w:val="none" w:sz="0" w:space="0" w:color="auto"/>
            <w:bottom w:val="none" w:sz="0" w:space="0" w:color="auto"/>
            <w:right w:val="none" w:sz="0" w:space="0" w:color="auto"/>
          </w:divBdr>
        </w:div>
        <w:div w:id="7367284">
          <w:marLeft w:val="0"/>
          <w:marRight w:val="0"/>
          <w:marTop w:val="0"/>
          <w:marBottom w:val="0"/>
          <w:divBdr>
            <w:top w:val="none" w:sz="0" w:space="0" w:color="auto"/>
            <w:left w:val="none" w:sz="0" w:space="0" w:color="auto"/>
            <w:bottom w:val="none" w:sz="0" w:space="0" w:color="auto"/>
            <w:right w:val="none" w:sz="0" w:space="0" w:color="auto"/>
          </w:divBdr>
        </w:div>
        <w:div w:id="41367523">
          <w:marLeft w:val="0"/>
          <w:marRight w:val="0"/>
          <w:marTop w:val="0"/>
          <w:marBottom w:val="0"/>
          <w:divBdr>
            <w:top w:val="none" w:sz="0" w:space="0" w:color="auto"/>
            <w:left w:val="none" w:sz="0" w:space="0" w:color="auto"/>
            <w:bottom w:val="none" w:sz="0" w:space="0" w:color="auto"/>
            <w:right w:val="none" w:sz="0" w:space="0" w:color="auto"/>
          </w:divBdr>
        </w:div>
      </w:divsChild>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410694402">
      <w:bodyDiv w:val="1"/>
      <w:marLeft w:val="0"/>
      <w:marRight w:val="0"/>
      <w:marTop w:val="0"/>
      <w:marBottom w:val="0"/>
      <w:divBdr>
        <w:top w:val="none" w:sz="0" w:space="0" w:color="auto"/>
        <w:left w:val="none" w:sz="0" w:space="0" w:color="auto"/>
        <w:bottom w:val="none" w:sz="0" w:space="0" w:color="auto"/>
        <w:right w:val="none" w:sz="0" w:space="0" w:color="auto"/>
      </w:divBdr>
    </w:div>
    <w:div w:id="1571111315">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98602359">
      <w:bodyDiv w:val="1"/>
      <w:marLeft w:val="0"/>
      <w:marRight w:val="0"/>
      <w:marTop w:val="0"/>
      <w:marBottom w:val="0"/>
      <w:divBdr>
        <w:top w:val="none" w:sz="0" w:space="0" w:color="auto"/>
        <w:left w:val="none" w:sz="0" w:space="0" w:color="auto"/>
        <w:bottom w:val="none" w:sz="0" w:space="0" w:color="auto"/>
        <w:right w:val="none" w:sz="0" w:space="0" w:color="auto"/>
      </w:divBdr>
    </w:div>
    <w:div w:id="1807626289">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076275119">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ssetstore.unity.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90888A5-1DD5-4C99-9DEA-7E2FBF347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52C094-E57E-4785-840E-0068F386D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1877</Words>
  <Characters>10701</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Andrei Enoiu</cp:lastModifiedBy>
  <cp:revision>52</cp:revision>
  <cp:lastPrinted>2018-05-16T22:44:00Z</cp:lastPrinted>
  <dcterms:created xsi:type="dcterms:W3CDTF">2018-05-13T12:43:00Z</dcterms:created>
  <dcterms:modified xsi:type="dcterms:W3CDTF">2018-05-16T22:44:00Z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y fmtid="{D5CDD505-2E9C-101B-9397-08002B2CF9AE}" pid="4" name="Mendeley Document_1">
    <vt:lpwstr>True</vt:lpwstr>
  </property>
  <property fmtid="{D5CDD505-2E9C-101B-9397-08002B2CF9AE}" pid="5" name="Mendeley Unique User Id_1">
    <vt:lpwstr>38cad8bf-6174-349a-8907-0f558bfcfaf6</vt:lpwstr>
  </property>
  <property fmtid="{D5CDD505-2E9C-101B-9397-08002B2CF9AE}" pid="6" name="Mendeley Citation Style_1">
    <vt:lpwstr>http://www.zotero.org/styles/harvard-anglia-ruskin-university</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http://www.zotero.org/styles/harvard-anglia-ruskin-university</vt:lpwstr>
  </property>
  <property fmtid="{D5CDD505-2E9C-101B-9397-08002B2CF9AE}" pid="18" name="Mendeley Recent Style Name 5_1">
    <vt:lpwstr>Harvard - Anglia Ruskin University</vt:lpwstr>
  </property>
  <property fmtid="{D5CDD505-2E9C-101B-9397-08002B2CF9AE}" pid="19" name="Mendeley Recent Style Id 6_1">
    <vt:lpwstr>http://www.zotero.org/styles/harvard1</vt:lpwstr>
  </property>
  <property fmtid="{D5CDD505-2E9C-101B-9397-08002B2CF9AE}" pid="20" name="Mendeley Recent Style Name 6_1">
    <vt:lpwstr>Harvard Reference format 1 (author-date)</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http://www.zotero.org/styles/modern-humanities-research-association</vt:lpwstr>
  </property>
  <property fmtid="{D5CDD505-2E9C-101B-9397-08002B2CF9AE}" pid="24" name="Mendeley Recent Style Name 8_1">
    <vt:lpwstr>Modern Humanities Research Association 3rd edition (note with bibliography)</vt:lpwstr>
  </property>
  <property fmtid="{D5CDD505-2E9C-101B-9397-08002B2CF9AE}" pid="25" name="Mendeley Recent Style Id 9_1">
    <vt:lpwstr>http://www.zotero.org/styles/modern-language-association</vt:lpwstr>
  </property>
  <property fmtid="{D5CDD505-2E9C-101B-9397-08002B2CF9AE}" pid="26" name="Mendeley Recent Style Name 9_1">
    <vt:lpwstr>Modern Language Association 7th edition</vt:lpwstr>
  </property>
</Properties>
</file>