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04" w:rsidRPr="008F72F6" w:rsidRDefault="00336704">
      <w:pPr>
        <w:rPr>
          <w:rFonts w:ascii="Arial" w:hAnsi="Arial" w:cs="Arial"/>
          <w:sz w:val="24"/>
        </w:rPr>
      </w:pPr>
      <w:r w:rsidRPr="008F72F6">
        <w:rPr>
          <w:rFonts w:ascii="Arial" w:hAnsi="Arial" w:cs="Arial"/>
          <w:sz w:val="24"/>
        </w:rPr>
        <w:t xml:space="preserve">Таблица сравнения </w:t>
      </w:r>
      <w:r w:rsidR="00174244">
        <w:rPr>
          <w:rFonts w:ascii="Arial" w:hAnsi="Arial" w:cs="Arial"/>
          <w:sz w:val="24"/>
          <w:lang w:val="en-US"/>
        </w:rPr>
        <w:t>CMS</w:t>
      </w:r>
      <w:r w:rsidR="00174244">
        <w:rPr>
          <w:rFonts w:ascii="Arial" w:hAnsi="Arial" w:cs="Arial"/>
          <w:sz w:val="24"/>
        </w:rPr>
        <w:t xml:space="preserve"> систем</w:t>
      </w:r>
      <w:r w:rsidR="00174244" w:rsidRPr="00794A20">
        <w:rPr>
          <w:rFonts w:ascii="Arial" w:hAnsi="Arial" w:cs="Arial"/>
          <w:sz w:val="24"/>
        </w:rPr>
        <w:t xml:space="preserve"> </w:t>
      </w:r>
      <w:r w:rsidR="00E17347">
        <w:rPr>
          <w:rFonts w:ascii="Arial" w:hAnsi="Arial" w:cs="Arial"/>
          <w:sz w:val="24"/>
          <w:lang w:val="en-US"/>
        </w:rPr>
        <w:t>WordPress</w:t>
      </w:r>
      <w:r w:rsidRPr="008F72F6">
        <w:rPr>
          <w:rFonts w:ascii="Arial" w:hAnsi="Arial" w:cs="Arial"/>
          <w:sz w:val="24"/>
        </w:rPr>
        <w:t xml:space="preserve"> и </w:t>
      </w:r>
      <w:r w:rsidR="00E17347">
        <w:rPr>
          <w:rFonts w:ascii="Arial" w:hAnsi="Arial" w:cs="Arial"/>
          <w:sz w:val="24"/>
          <w:lang w:val="en-US"/>
        </w:rPr>
        <w:t>Ghost</w:t>
      </w:r>
      <w:r w:rsidRPr="008F72F6">
        <w:rPr>
          <w:rFonts w:ascii="Arial" w:hAnsi="Arial" w:cs="Arial"/>
          <w:sz w:val="24"/>
        </w:rPr>
        <w:t>:</w:t>
      </w:r>
    </w:p>
    <w:tbl>
      <w:tblPr>
        <w:tblW w:w="1050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4"/>
        <w:gridCol w:w="1417"/>
        <w:gridCol w:w="1149"/>
      </w:tblGrid>
      <w:tr w:rsidR="00027B5C" w:rsidRPr="00027B5C" w:rsidTr="00343413">
        <w:trPr>
          <w:trHeight w:val="400"/>
        </w:trPr>
        <w:tc>
          <w:tcPr>
            <w:tcW w:w="7934" w:type="dxa"/>
            <w:shd w:val="clear" w:color="auto" w:fill="FFFFFF"/>
          </w:tcPr>
          <w:p w:rsidR="00027B5C" w:rsidRPr="00027B5C" w:rsidRDefault="00027B5C" w:rsidP="00027B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E17347" w:rsidP="00163FF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</w:pPr>
            <w:r w:rsidRPr="00BB267F">
              <w:rPr>
                <w:rFonts w:ascii="Arial" w:hAnsi="Arial" w:cs="Arial"/>
                <w:b/>
                <w:sz w:val="24"/>
                <w:lang w:val="en-US"/>
              </w:rPr>
              <w:t>WordPress</w:t>
            </w:r>
          </w:p>
        </w:tc>
        <w:tc>
          <w:tcPr>
            <w:tcW w:w="1149" w:type="dxa"/>
            <w:shd w:val="clear" w:color="auto" w:fill="FFFFFF"/>
            <w:vAlign w:val="center"/>
          </w:tcPr>
          <w:p w:rsidR="00027B5C" w:rsidRPr="00BB267F" w:rsidRDefault="00E17347" w:rsidP="00163FF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</w:pPr>
            <w:r w:rsidRPr="00BB267F">
              <w:rPr>
                <w:rFonts w:ascii="Arial" w:hAnsi="Arial" w:cs="Arial"/>
                <w:b/>
                <w:sz w:val="24"/>
                <w:lang w:val="en-US"/>
              </w:rPr>
              <w:t>Ghost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163FF7" w:rsidP="00027B5C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Порог вхождения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163FF7" w:rsidP="00027B5C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Скорость загрузки страниц сайта</w:t>
            </w:r>
            <w:r w:rsidR="008927F7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 xml:space="preserve"> (без плагинов)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8927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8927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</w:tr>
      <w:tr w:rsidR="008927F7" w:rsidRPr="00027B5C" w:rsidTr="00343413">
        <w:tc>
          <w:tcPr>
            <w:tcW w:w="7934" w:type="dxa"/>
            <w:shd w:val="clear" w:color="auto" w:fill="FFFFFF"/>
            <w:vAlign w:val="center"/>
          </w:tcPr>
          <w:p w:rsidR="008927F7" w:rsidRDefault="008927F7" w:rsidP="00027B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Скорость загрузки (с учетом плагинов)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8927F7" w:rsidRDefault="008927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9" w:type="dxa"/>
            <w:shd w:val="clear" w:color="auto" w:fill="FFFFFF"/>
            <w:vAlign w:val="center"/>
          </w:tcPr>
          <w:p w:rsidR="008927F7" w:rsidRDefault="008927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F74280" w:rsidP="00163FF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Число информации</w:t>
            </w:r>
            <w:r w:rsidR="00163FF7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 xml:space="preserve"> для изучения</w:t>
            </w:r>
            <w:r w:rsidR="00343413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 xml:space="preserve"> / Документация /</w:t>
            </w:r>
            <w:r w:rsidR="00794A20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 xml:space="preserve"> Сообщество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Дизайн и стилевые опции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</w:tr>
      <w:tr w:rsidR="00027B5C" w:rsidRPr="00027B5C" w:rsidTr="00343413">
        <w:tc>
          <w:tcPr>
            <w:tcW w:w="7934" w:type="dxa"/>
            <w:shd w:val="clear" w:color="auto" w:fill="FFFFFF"/>
            <w:vAlign w:val="center"/>
            <w:hideMark/>
          </w:tcPr>
          <w:p w:rsidR="00027B5C" w:rsidRPr="00027B5C" w:rsidRDefault="00163FF7" w:rsidP="00027B5C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>Гибкость</w:t>
            </w:r>
            <w:r w:rsidR="008927F7">
              <w:rPr>
                <w:rFonts w:ascii="Arial" w:eastAsia="Times New Roman" w:hAnsi="Arial" w:cs="Arial"/>
                <w:b/>
                <w:bCs/>
                <w:color w:val="212121"/>
                <w:sz w:val="24"/>
                <w:szCs w:val="24"/>
                <w:lang w:eastAsia="ru-RU"/>
              </w:rPr>
              <w:t xml:space="preserve"> (количество тем и плагинов)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49" w:type="dxa"/>
            <w:shd w:val="clear" w:color="auto" w:fill="FFFFFF"/>
            <w:vAlign w:val="center"/>
            <w:hideMark/>
          </w:tcPr>
          <w:p w:rsidR="00027B5C" w:rsidRPr="00027B5C" w:rsidRDefault="00163FF7" w:rsidP="00163FF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ru-RU"/>
              </w:rPr>
              <w:t>-</w:t>
            </w:r>
          </w:p>
        </w:tc>
      </w:tr>
    </w:tbl>
    <w:p w:rsidR="00372722" w:rsidRDefault="00372722"/>
    <w:p w:rsidR="009964B1" w:rsidRPr="00372722" w:rsidRDefault="008927F7">
      <w:pPr>
        <w:rPr>
          <w:rFonts w:ascii="Arial" w:hAnsi="Arial" w:cs="Arial"/>
          <w:sz w:val="24"/>
        </w:rPr>
      </w:pPr>
      <w:bookmarkStart w:id="0" w:name="_GoBack"/>
      <w:bookmarkEnd w:id="0"/>
      <w:r w:rsidRPr="00372722">
        <w:rPr>
          <w:rFonts w:ascii="Arial" w:hAnsi="Arial" w:cs="Arial"/>
          <w:sz w:val="24"/>
        </w:rPr>
        <w:t>WordPress предлагает значительн</w:t>
      </w:r>
      <w:r w:rsidR="009964B1" w:rsidRPr="00372722">
        <w:rPr>
          <w:rFonts w:ascii="Arial" w:hAnsi="Arial" w:cs="Arial"/>
          <w:sz w:val="24"/>
        </w:rPr>
        <w:t>ое число</w:t>
      </w:r>
      <w:r w:rsidRPr="00372722">
        <w:rPr>
          <w:rFonts w:ascii="Arial" w:hAnsi="Arial" w:cs="Arial"/>
          <w:sz w:val="24"/>
        </w:rPr>
        <w:t xml:space="preserve"> функций, он универсален, </w:t>
      </w:r>
      <w:r w:rsidR="009964B1" w:rsidRPr="00372722">
        <w:rPr>
          <w:rFonts w:ascii="Arial" w:hAnsi="Arial" w:cs="Arial"/>
          <w:sz w:val="24"/>
        </w:rPr>
        <w:t xml:space="preserve">в нем </w:t>
      </w:r>
      <w:r w:rsidRPr="00372722">
        <w:rPr>
          <w:rFonts w:ascii="Arial" w:hAnsi="Arial" w:cs="Arial"/>
          <w:sz w:val="24"/>
        </w:rPr>
        <w:t xml:space="preserve">доступно множество тем и плагинов для любых нужд, что дает свободу действиям и определенную гибкость в работе. </w:t>
      </w:r>
    </w:p>
    <w:p w:rsidR="00163FF7" w:rsidRPr="00372722" w:rsidRDefault="008927F7">
      <w:pPr>
        <w:rPr>
          <w:rFonts w:ascii="Arial" w:hAnsi="Arial" w:cs="Arial"/>
          <w:sz w:val="24"/>
        </w:rPr>
      </w:pPr>
      <w:r w:rsidRPr="00372722">
        <w:rPr>
          <w:rFonts w:ascii="Arial" w:hAnsi="Arial" w:cs="Arial"/>
          <w:sz w:val="24"/>
        </w:rPr>
        <w:t xml:space="preserve">Преимущества WP перед </w:t>
      </w:r>
      <w:proofErr w:type="spellStart"/>
      <w:r w:rsidRPr="00372722">
        <w:rPr>
          <w:rFonts w:ascii="Arial" w:hAnsi="Arial" w:cs="Arial"/>
          <w:sz w:val="24"/>
        </w:rPr>
        <w:t>Ghost</w:t>
      </w:r>
      <w:proofErr w:type="spellEnd"/>
      <w:r w:rsidRPr="00372722">
        <w:rPr>
          <w:rFonts w:ascii="Arial" w:hAnsi="Arial" w:cs="Arial"/>
          <w:sz w:val="24"/>
        </w:rPr>
        <w:t xml:space="preserve"> во многом связаны с его возрастом. </w:t>
      </w:r>
      <w:r w:rsidR="00035F3E" w:rsidRPr="00372722">
        <w:rPr>
          <w:rFonts w:ascii="Arial" w:hAnsi="Arial" w:cs="Arial"/>
          <w:sz w:val="24"/>
        </w:rPr>
        <w:t>И Ghost на данный момент может рассматриваться, как инструмент для создания простого блога пользователя, не работающего до этого с CMS системами.</w:t>
      </w:r>
      <w:r w:rsidR="006D11A9" w:rsidRPr="00372722">
        <w:rPr>
          <w:rFonts w:ascii="Arial" w:hAnsi="Arial" w:cs="Arial"/>
          <w:sz w:val="24"/>
        </w:rPr>
        <w:t xml:space="preserve"> Если требуется создать что-то большее, то лучше всего остановить выбор на WordPress.</w:t>
      </w:r>
    </w:p>
    <w:sectPr w:rsidR="00163FF7" w:rsidRPr="0037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09"/>
    <w:rsid w:val="00027B5C"/>
    <w:rsid w:val="00035F3E"/>
    <w:rsid w:val="00055BDC"/>
    <w:rsid w:val="00074153"/>
    <w:rsid w:val="00163FF7"/>
    <w:rsid w:val="00174244"/>
    <w:rsid w:val="00336704"/>
    <w:rsid w:val="00343413"/>
    <w:rsid w:val="00372722"/>
    <w:rsid w:val="00397BFF"/>
    <w:rsid w:val="006D11A9"/>
    <w:rsid w:val="00794A20"/>
    <w:rsid w:val="008927F7"/>
    <w:rsid w:val="008B668D"/>
    <w:rsid w:val="008F72F6"/>
    <w:rsid w:val="009964B1"/>
    <w:rsid w:val="00BB267F"/>
    <w:rsid w:val="00D506D4"/>
    <w:rsid w:val="00E17347"/>
    <w:rsid w:val="00EB6E65"/>
    <w:rsid w:val="00F37609"/>
    <w:rsid w:val="00F7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06"/>
  <w15:chartTrackingRefBased/>
  <w15:docId w15:val="{8E578CE5-52A1-4004-9894-DDC80BF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Бабарицкий</dc:creator>
  <cp:keywords/>
  <dc:description/>
  <cp:lastModifiedBy>Павел Бабарицкий</cp:lastModifiedBy>
  <cp:revision>19</cp:revision>
  <dcterms:created xsi:type="dcterms:W3CDTF">2018-12-20T15:03:00Z</dcterms:created>
  <dcterms:modified xsi:type="dcterms:W3CDTF">2018-12-20T15:55:00Z</dcterms:modified>
</cp:coreProperties>
</file>