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161936" w14:textId="3E86FC16" w:rsidR="007B7B11" w:rsidRPr="003649C8" w:rsidRDefault="55943E17" w:rsidP="003649C8">
      <w:pPr>
        <w:pStyle w:val="Title"/>
      </w:pPr>
      <w:bookmarkStart w:id="0" w:name="Top"/>
      <w:r>
        <w:t>Auction System</w:t>
      </w:r>
    </w:p>
    <w:bookmarkEnd w:id="0"/>
    <w:p w14:paraId="478E9EE1" w14:textId="77777777" w:rsidR="001843D9" w:rsidRPr="001843D9" w:rsidRDefault="007B7B11" w:rsidP="007B7B11">
      <w:pPr>
        <w:pStyle w:val="Heading1"/>
      </w:pPr>
      <w:r>
        <w:t>Project Overview</w:t>
      </w:r>
    </w:p>
    <w:p w14:paraId="2E830425" w14:textId="6D1F21A6" w:rsidR="009D0AFE" w:rsidRDefault="009D0AFE" w:rsidP="009D0AFE">
      <w:bookmarkStart w:id="1" w:name="Team"/>
      <w:r>
        <w:t xml:space="preserve">This project aims to build </w:t>
      </w:r>
      <w:r w:rsidR="00F262C4">
        <w:t>a system for running an auction at a school or church activity</w:t>
      </w:r>
      <w:r>
        <w:t>.</w:t>
      </w:r>
    </w:p>
    <w:p w14:paraId="7B926C9E" w14:textId="07059B9D" w:rsidR="009D0AFE" w:rsidRPr="009D0AFE" w:rsidRDefault="00F262C4" w:rsidP="00F262C4">
      <w:pPr>
        <w:rPr>
          <w:i/>
        </w:rPr>
      </w:pPr>
      <w:r>
        <w:t>The auction system will be for managing a live event, not running an online auction like e-bay</w:t>
      </w:r>
      <w:r w:rsidR="009D0AFE">
        <w:t>.</w:t>
      </w:r>
      <w:r>
        <w:t xml:space="preserve"> It aims to replace paper voting with a mobile phone system so that people can know what they’ve spent so far and will also help tally the results at the end of the night. The system will support both a silent auction and a live auction and be capable of running on a PC (for an administrator) and iOS and Android mobile devices.</w:t>
      </w:r>
    </w:p>
    <w:p w14:paraId="42A93E1E" w14:textId="14696AF7" w:rsidR="001843D9" w:rsidRPr="001843D9" w:rsidRDefault="001843D9" w:rsidP="007B7B11">
      <w:pPr>
        <w:pStyle w:val="Heading1"/>
      </w:pPr>
      <w:r>
        <w:t>Team Organization</w:t>
      </w:r>
      <w:bookmarkEnd w:id="1"/>
    </w:p>
    <w:p w14:paraId="66AA8A0D" w14:textId="79957375" w:rsidR="001843D9" w:rsidRPr="001843D9" w:rsidRDefault="0EECD65E" w:rsidP="2BA5AD0C">
      <w:pPr>
        <w:pStyle w:val="Heading1"/>
        <w:spacing w:before="0"/>
        <w:rPr>
          <w:rFonts w:asciiTheme="minorHAnsi" w:eastAsiaTheme="minorEastAsia" w:hAnsiTheme="minorHAnsi" w:cstheme="minorBidi"/>
          <w:b w:val="0"/>
          <w:bCs w:val="0"/>
          <w:color w:val="auto"/>
          <w:sz w:val="22"/>
          <w:szCs w:val="22"/>
        </w:rPr>
      </w:pPr>
      <w:bookmarkStart w:id="2" w:name="Process"/>
      <w:r w:rsidRPr="2BA5AD0C">
        <w:rPr>
          <w:rFonts w:asciiTheme="minorHAnsi" w:eastAsiaTheme="minorEastAsia" w:hAnsiTheme="minorHAnsi" w:cstheme="minorBidi"/>
          <w:b w:val="0"/>
          <w:bCs w:val="0"/>
          <w:color w:val="auto"/>
          <w:sz w:val="22"/>
          <w:szCs w:val="22"/>
        </w:rPr>
        <w:t>Team 02 will operate using the Scrum software engineering framework. Team organization will revolve around the “Scrum Master” role. The role of “Scrum Master” is defined as follows:</w:t>
      </w:r>
      <w:bookmarkEnd w:id="2"/>
    </w:p>
    <w:p w14:paraId="54D5DADC" w14:textId="434D542B" w:rsidR="001843D9" w:rsidRPr="001843D9" w:rsidRDefault="0EECD65E" w:rsidP="2BA5AD0C">
      <w:pPr>
        <w:pStyle w:val="ListParagraph"/>
        <w:numPr>
          <w:ilvl w:val="0"/>
          <w:numId w:val="1"/>
        </w:numPr>
      </w:pPr>
      <w:r w:rsidRPr="2BA5AD0C">
        <w:t>Represents management for the project</w:t>
      </w:r>
    </w:p>
    <w:p w14:paraId="670D9D5E" w14:textId="29FF6A01" w:rsidR="001843D9" w:rsidRPr="001843D9" w:rsidRDefault="0EECD65E" w:rsidP="2BA5AD0C">
      <w:pPr>
        <w:pStyle w:val="ListParagraph"/>
        <w:numPr>
          <w:ilvl w:val="0"/>
          <w:numId w:val="1"/>
        </w:numPr>
      </w:pPr>
      <w:r w:rsidRPr="2BA5AD0C">
        <w:t>Responsible for enacting Scrum values and practices</w:t>
      </w:r>
    </w:p>
    <w:p w14:paraId="535BD111" w14:textId="456F1BC8" w:rsidR="001843D9" w:rsidRPr="001843D9" w:rsidRDefault="0EECD65E" w:rsidP="2BA5AD0C">
      <w:pPr>
        <w:pStyle w:val="ListParagraph"/>
        <w:numPr>
          <w:ilvl w:val="0"/>
          <w:numId w:val="1"/>
        </w:numPr>
      </w:pPr>
      <w:r w:rsidRPr="2BA5AD0C">
        <w:t>Removes impediments</w:t>
      </w:r>
    </w:p>
    <w:p w14:paraId="25573284" w14:textId="53752367" w:rsidR="001843D9" w:rsidRPr="001843D9" w:rsidRDefault="0EECD65E" w:rsidP="2BA5AD0C">
      <w:pPr>
        <w:pStyle w:val="ListParagraph"/>
        <w:numPr>
          <w:ilvl w:val="0"/>
          <w:numId w:val="1"/>
        </w:numPr>
      </w:pPr>
      <w:r w:rsidRPr="2BA5AD0C">
        <w:t>Ensures that the team is fully functional</w:t>
      </w:r>
    </w:p>
    <w:p w14:paraId="5051C1D1" w14:textId="324B0364" w:rsidR="001843D9" w:rsidRPr="001843D9" w:rsidRDefault="0EECD65E" w:rsidP="2BA5AD0C">
      <w:pPr>
        <w:pStyle w:val="ListParagraph"/>
        <w:numPr>
          <w:ilvl w:val="0"/>
          <w:numId w:val="1"/>
        </w:numPr>
      </w:pPr>
      <w:r w:rsidRPr="2BA5AD0C">
        <w:t>Enables close cooperation across all roles and functions</w:t>
      </w:r>
    </w:p>
    <w:p w14:paraId="09BBBE2B" w14:textId="0E93B845" w:rsidR="001843D9" w:rsidRPr="001843D9" w:rsidRDefault="0EECD65E" w:rsidP="2BA5AD0C">
      <w:pPr>
        <w:pStyle w:val="ListParagraph"/>
        <w:numPr>
          <w:ilvl w:val="0"/>
          <w:numId w:val="1"/>
        </w:numPr>
      </w:pPr>
      <w:r w:rsidRPr="2BA5AD0C">
        <w:t xml:space="preserve">Shields the team from external interferences </w:t>
      </w:r>
    </w:p>
    <w:p w14:paraId="623CFA93" w14:textId="0A7DC695" w:rsidR="001843D9" w:rsidRPr="001843D9" w:rsidRDefault="37280FEF" w:rsidP="2BA5AD0C">
      <w:r w:rsidRPr="2BA5AD0C">
        <w:t xml:space="preserve">Team 02 will operate by rotating </w:t>
      </w:r>
      <w:r w:rsidR="53A509AE" w:rsidRPr="2BA5AD0C">
        <w:t>“S</w:t>
      </w:r>
      <w:r w:rsidR="20174443" w:rsidRPr="2BA5AD0C">
        <w:t xml:space="preserve">crum </w:t>
      </w:r>
      <w:r w:rsidR="37574ECE" w:rsidRPr="2BA5AD0C">
        <w:t>M</w:t>
      </w:r>
      <w:r w:rsidR="20174443" w:rsidRPr="2BA5AD0C">
        <w:t>aster</w:t>
      </w:r>
      <w:r w:rsidR="6E76B435" w:rsidRPr="2BA5AD0C">
        <w:t>”</w:t>
      </w:r>
      <w:r w:rsidRPr="2BA5AD0C">
        <w:t xml:space="preserve"> responsibilities </w:t>
      </w:r>
      <w:r w:rsidR="27B5A736" w:rsidRPr="2BA5AD0C">
        <w:t xml:space="preserve">for every new sprint. The ordering of team members has been selected </w:t>
      </w:r>
      <w:r w:rsidR="46EF390F" w:rsidRPr="2BA5AD0C">
        <w:t xml:space="preserve">at random </w:t>
      </w:r>
      <w:r w:rsidR="27B5A736" w:rsidRPr="2BA5AD0C">
        <w:t>using random.org/lists</w:t>
      </w:r>
      <w:r w:rsidR="342BE862" w:rsidRPr="2BA5AD0C">
        <w:t xml:space="preserve"> (Carson, Stewart, Kohl, Jaren)</w:t>
      </w:r>
      <w:r w:rsidR="67D640C5" w:rsidRPr="2BA5AD0C">
        <w:t xml:space="preserve">. </w:t>
      </w:r>
      <w:r w:rsidR="3DA0A55F" w:rsidRPr="2BA5AD0C">
        <w:t>Using this ordering, our Scrum Master rotation will be as follows:</w:t>
      </w:r>
    </w:p>
    <w:tbl>
      <w:tblPr>
        <w:tblStyle w:val="PlainTable3"/>
        <w:tblW w:w="0" w:type="auto"/>
        <w:tblLayout w:type="fixed"/>
        <w:tblLook w:val="06A0" w:firstRow="1" w:lastRow="0" w:firstColumn="1" w:lastColumn="0" w:noHBand="1" w:noVBand="1"/>
      </w:tblPr>
      <w:tblGrid>
        <w:gridCol w:w="1872"/>
        <w:gridCol w:w="1872"/>
        <w:gridCol w:w="1872"/>
        <w:gridCol w:w="1872"/>
        <w:gridCol w:w="1872"/>
      </w:tblGrid>
      <w:tr w:rsidR="2BA5AD0C" w14:paraId="7AB09A8C" w14:textId="77777777" w:rsidTr="2BA5AD0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72" w:type="dxa"/>
          </w:tcPr>
          <w:p w14:paraId="1DD429F9" w14:textId="55279CF8" w:rsidR="2BA5AD0C" w:rsidRDefault="2BA5AD0C" w:rsidP="2BA5AD0C"/>
        </w:tc>
        <w:tc>
          <w:tcPr>
            <w:tcW w:w="1872" w:type="dxa"/>
          </w:tcPr>
          <w:p w14:paraId="5BD9FAD9" w14:textId="795B689C" w:rsidR="3DA0A55F" w:rsidRDefault="3DA0A55F" w:rsidP="2BA5AD0C">
            <w:pPr>
              <w:cnfStyle w:val="100000000000" w:firstRow="1" w:lastRow="0" w:firstColumn="0" w:lastColumn="0" w:oddVBand="0" w:evenVBand="0" w:oddHBand="0" w:evenHBand="0" w:firstRowFirstColumn="0" w:firstRowLastColumn="0" w:lastRowFirstColumn="0" w:lastRowLastColumn="0"/>
            </w:pPr>
            <w:r w:rsidRPr="2BA5AD0C">
              <w:t>Sprint 1</w:t>
            </w:r>
          </w:p>
        </w:tc>
        <w:tc>
          <w:tcPr>
            <w:tcW w:w="1872" w:type="dxa"/>
          </w:tcPr>
          <w:p w14:paraId="2479620E" w14:textId="17DEE815" w:rsidR="3DA0A55F" w:rsidRDefault="3DA0A55F" w:rsidP="2BA5AD0C">
            <w:pPr>
              <w:cnfStyle w:val="100000000000" w:firstRow="1" w:lastRow="0" w:firstColumn="0" w:lastColumn="0" w:oddVBand="0" w:evenVBand="0" w:oddHBand="0" w:evenHBand="0" w:firstRowFirstColumn="0" w:firstRowLastColumn="0" w:lastRowFirstColumn="0" w:lastRowLastColumn="0"/>
            </w:pPr>
            <w:r w:rsidRPr="2BA5AD0C">
              <w:t>Sprint 2</w:t>
            </w:r>
          </w:p>
        </w:tc>
        <w:tc>
          <w:tcPr>
            <w:tcW w:w="1872" w:type="dxa"/>
          </w:tcPr>
          <w:p w14:paraId="657E3089" w14:textId="4992513E" w:rsidR="3DA0A55F" w:rsidRDefault="3DA0A55F" w:rsidP="2BA5AD0C">
            <w:pPr>
              <w:cnfStyle w:val="100000000000" w:firstRow="1" w:lastRow="0" w:firstColumn="0" w:lastColumn="0" w:oddVBand="0" w:evenVBand="0" w:oddHBand="0" w:evenHBand="0" w:firstRowFirstColumn="0" w:firstRowLastColumn="0" w:lastRowFirstColumn="0" w:lastRowLastColumn="0"/>
            </w:pPr>
            <w:r w:rsidRPr="2BA5AD0C">
              <w:t>Sprint 3</w:t>
            </w:r>
          </w:p>
        </w:tc>
        <w:tc>
          <w:tcPr>
            <w:tcW w:w="1872" w:type="dxa"/>
          </w:tcPr>
          <w:p w14:paraId="421B8FD2" w14:textId="35EF85DC" w:rsidR="3DA0A55F" w:rsidRDefault="3DA0A55F" w:rsidP="2BA5AD0C">
            <w:pPr>
              <w:cnfStyle w:val="100000000000" w:firstRow="1" w:lastRow="0" w:firstColumn="0" w:lastColumn="0" w:oddVBand="0" w:evenVBand="0" w:oddHBand="0" w:evenHBand="0" w:firstRowFirstColumn="0" w:firstRowLastColumn="0" w:lastRowFirstColumn="0" w:lastRowLastColumn="0"/>
            </w:pPr>
            <w:r w:rsidRPr="2BA5AD0C">
              <w:t>Sprint 4</w:t>
            </w:r>
          </w:p>
        </w:tc>
      </w:tr>
      <w:tr w:rsidR="2BA5AD0C" w14:paraId="1DC9AEFE" w14:textId="77777777" w:rsidTr="2BA5AD0C">
        <w:tc>
          <w:tcPr>
            <w:cnfStyle w:val="001000000000" w:firstRow="0" w:lastRow="0" w:firstColumn="1" w:lastColumn="0" w:oddVBand="0" w:evenVBand="0" w:oddHBand="0" w:evenHBand="0" w:firstRowFirstColumn="0" w:firstRowLastColumn="0" w:lastRowFirstColumn="0" w:lastRowLastColumn="0"/>
            <w:tcW w:w="1872" w:type="dxa"/>
          </w:tcPr>
          <w:p w14:paraId="21F63A2A" w14:textId="65571699" w:rsidR="3DA0A55F" w:rsidRDefault="3DA0A55F" w:rsidP="2BA5AD0C">
            <w:r w:rsidRPr="2BA5AD0C">
              <w:t>Carson</w:t>
            </w:r>
          </w:p>
        </w:tc>
        <w:tc>
          <w:tcPr>
            <w:tcW w:w="1872" w:type="dxa"/>
          </w:tcPr>
          <w:p w14:paraId="29F43B34" w14:textId="15C91F67" w:rsidR="3DA0A55F" w:rsidRDefault="3DA0A55F" w:rsidP="2BA5AD0C">
            <w:pPr>
              <w:cnfStyle w:val="000000000000" w:firstRow="0" w:lastRow="0" w:firstColumn="0" w:lastColumn="0" w:oddVBand="0" w:evenVBand="0" w:oddHBand="0" w:evenHBand="0" w:firstRowFirstColumn="0" w:firstRowLastColumn="0" w:lastRowFirstColumn="0" w:lastRowLastColumn="0"/>
            </w:pPr>
            <w:r w:rsidRPr="2BA5AD0C">
              <w:t>Scrum Master</w:t>
            </w:r>
          </w:p>
        </w:tc>
        <w:tc>
          <w:tcPr>
            <w:tcW w:w="1872" w:type="dxa"/>
          </w:tcPr>
          <w:p w14:paraId="6DF9F68A" w14:textId="51AD60E9" w:rsidR="2BA5AD0C" w:rsidRDefault="2BA5AD0C" w:rsidP="2BA5AD0C">
            <w:pPr>
              <w:cnfStyle w:val="000000000000" w:firstRow="0" w:lastRow="0" w:firstColumn="0" w:lastColumn="0" w:oddVBand="0" w:evenVBand="0" w:oddHBand="0" w:evenHBand="0" w:firstRowFirstColumn="0" w:firstRowLastColumn="0" w:lastRowFirstColumn="0" w:lastRowLastColumn="0"/>
            </w:pPr>
          </w:p>
        </w:tc>
        <w:tc>
          <w:tcPr>
            <w:tcW w:w="1872" w:type="dxa"/>
          </w:tcPr>
          <w:p w14:paraId="2782B9F6" w14:textId="51AD60E9" w:rsidR="2BA5AD0C" w:rsidRDefault="2BA5AD0C" w:rsidP="2BA5AD0C">
            <w:pPr>
              <w:cnfStyle w:val="000000000000" w:firstRow="0" w:lastRow="0" w:firstColumn="0" w:lastColumn="0" w:oddVBand="0" w:evenVBand="0" w:oddHBand="0" w:evenHBand="0" w:firstRowFirstColumn="0" w:firstRowLastColumn="0" w:lastRowFirstColumn="0" w:lastRowLastColumn="0"/>
            </w:pPr>
          </w:p>
        </w:tc>
        <w:tc>
          <w:tcPr>
            <w:tcW w:w="1872" w:type="dxa"/>
          </w:tcPr>
          <w:p w14:paraId="758FBF47" w14:textId="51AD60E9" w:rsidR="2BA5AD0C" w:rsidRDefault="2BA5AD0C" w:rsidP="2BA5AD0C">
            <w:pPr>
              <w:cnfStyle w:val="000000000000" w:firstRow="0" w:lastRow="0" w:firstColumn="0" w:lastColumn="0" w:oddVBand="0" w:evenVBand="0" w:oddHBand="0" w:evenHBand="0" w:firstRowFirstColumn="0" w:firstRowLastColumn="0" w:lastRowFirstColumn="0" w:lastRowLastColumn="0"/>
            </w:pPr>
          </w:p>
        </w:tc>
      </w:tr>
      <w:tr w:rsidR="2BA5AD0C" w14:paraId="69734F13" w14:textId="77777777" w:rsidTr="2BA5AD0C">
        <w:tc>
          <w:tcPr>
            <w:cnfStyle w:val="001000000000" w:firstRow="0" w:lastRow="0" w:firstColumn="1" w:lastColumn="0" w:oddVBand="0" w:evenVBand="0" w:oddHBand="0" w:evenHBand="0" w:firstRowFirstColumn="0" w:firstRowLastColumn="0" w:lastRowFirstColumn="0" w:lastRowLastColumn="0"/>
            <w:tcW w:w="1872" w:type="dxa"/>
          </w:tcPr>
          <w:p w14:paraId="3387F000" w14:textId="32C8EE62" w:rsidR="3DA0A55F" w:rsidRDefault="3DA0A55F" w:rsidP="2BA5AD0C">
            <w:r w:rsidRPr="2BA5AD0C">
              <w:t>Stewart</w:t>
            </w:r>
          </w:p>
        </w:tc>
        <w:tc>
          <w:tcPr>
            <w:tcW w:w="1872" w:type="dxa"/>
          </w:tcPr>
          <w:p w14:paraId="2CC0E777" w14:textId="51AD60E9" w:rsidR="2BA5AD0C" w:rsidRDefault="2BA5AD0C" w:rsidP="2BA5AD0C">
            <w:pPr>
              <w:cnfStyle w:val="000000000000" w:firstRow="0" w:lastRow="0" w:firstColumn="0" w:lastColumn="0" w:oddVBand="0" w:evenVBand="0" w:oddHBand="0" w:evenHBand="0" w:firstRowFirstColumn="0" w:firstRowLastColumn="0" w:lastRowFirstColumn="0" w:lastRowLastColumn="0"/>
            </w:pPr>
          </w:p>
        </w:tc>
        <w:tc>
          <w:tcPr>
            <w:tcW w:w="1872" w:type="dxa"/>
          </w:tcPr>
          <w:p w14:paraId="799B5A30" w14:textId="59B8578C" w:rsidR="3DA0A55F" w:rsidRDefault="3DA0A55F" w:rsidP="2BA5AD0C">
            <w:pPr>
              <w:cnfStyle w:val="000000000000" w:firstRow="0" w:lastRow="0" w:firstColumn="0" w:lastColumn="0" w:oddVBand="0" w:evenVBand="0" w:oddHBand="0" w:evenHBand="0" w:firstRowFirstColumn="0" w:firstRowLastColumn="0" w:lastRowFirstColumn="0" w:lastRowLastColumn="0"/>
            </w:pPr>
            <w:r w:rsidRPr="2BA5AD0C">
              <w:t>Scrum Master</w:t>
            </w:r>
          </w:p>
        </w:tc>
        <w:tc>
          <w:tcPr>
            <w:tcW w:w="1872" w:type="dxa"/>
          </w:tcPr>
          <w:p w14:paraId="7F9E9F97" w14:textId="51AD60E9" w:rsidR="2BA5AD0C" w:rsidRDefault="2BA5AD0C" w:rsidP="2BA5AD0C">
            <w:pPr>
              <w:cnfStyle w:val="000000000000" w:firstRow="0" w:lastRow="0" w:firstColumn="0" w:lastColumn="0" w:oddVBand="0" w:evenVBand="0" w:oddHBand="0" w:evenHBand="0" w:firstRowFirstColumn="0" w:firstRowLastColumn="0" w:lastRowFirstColumn="0" w:lastRowLastColumn="0"/>
            </w:pPr>
          </w:p>
        </w:tc>
        <w:tc>
          <w:tcPr>
            <w:tcW w:w="1872" w:type="dxa"/>
          </w:tcPr>
          <w:p w14:paraId="6E4D793B" w14:textId="51AD60E9" w:rsidR="2BA5AD0C" w:rsidRDefault="2BA5AD0C" w:rsidP="2BA5AD0C">
            <w:pPr>
              <w:cnfStyle w:val="000000000000" w:firstRow="0" w:lastRow="0" w:firstColumn="0" w:lastColumn="0" w:oddVBand="0" w:evenVBand="0" w:oddHBand="0" w:evenHBand="0" w:firstRowFirstColumn="0" w:firstRowLastColumn="0" w:lastRowFirstColumn="0" w:lastRowLastColumn="0"/>
            </w:pPr>
          </w:p>
        </w:tc>
      </w:tr>
      <w:tr w:rsidR="2BA5AD0C" w14:paraId="51E34327" w14:textId="77777777" w:rsidTr="2BA5AD0C">
        <w:tc>
          <w:tcPr>
            <w:cnfStyle w:val="001000000000" w:firstRow="0" w:lastRow="0" w:firstColumn="1" w:lastColumn="0" w:oddVBand="0" w:evenVBand="0" w:oddHBand="0" w:evenHBand="0" w:firstRowFirstColumn="0" w:firstRowLastColumn="0" w:lastRowFirstColumn="0" w:lastRowLastColumn="0"/>
            <w:tcW w:w="1872" w:type="dxa"/>
          </w:tcPr>
          <w:p w14:paraId="4342B20F" w14:textId="70BF24F3" w:rsidR="3DA0A55F" w:rsidRDefault="3DA0A55F" w:rsidP="2BA5AD0C">
            <w:r w:rsidRPr="2BA5AD0C">
              <w:t>kohl</w:t>
            </w:r>
          </w:p>
        </w:tc>
        <w:tc>
          <w:tcPr>
            <w:tcW w:w="1872" w:type="dxa"/>
          </w:tcPr>
          <w:p w14:paraId="3344C4B0" w14:textId="51AD60E9" w:rsidR="2BA5AD0C" w:rsidRDefault="2BA5AD0C" w:rsidP="2BA5AD0C">
            <w:pPr>
              <w:cnfStyle w:val="000000000000" w:firstRow="0" w:lastRow="0" w:firstColumn="0" w:lastColumn="0" w:oddVBand="0" w:evenVBand="0" w:oddHBand="0" w:evenHBand="0" w:firstRowFirstColumn="0" w:firstRowLastColumn="0" w:lastRowFirstColumn="0" w:lastRowLastColumn="0"/>
            </w:pPr>
          </w:p>
        </w:tc>
        <w:tc>
          <w:tcPr>
            <w:tcW w:w="1872" w:type="dxa"/>
          </w:tcPr>
          <w:p w14:paraId="0911D764" w14:textId="51AD60E9" w:rsidR="2BA5AD0C" w:rsidRDefault="2BA5AD0C" w:rsidP="2BA5AD0C">
            <w:pPr>
              <w:cnfStyle w:val="000000000000" w:firstRow="0" w:lastRow="0" w:firstColumn="0" w:lastColumn="0" w:oddVBand="0" w:evenVBand="0" w:oddHBand="0" w:evenHBand="0" w:firstRowFirstColumn="0" w:firstRowLastColumn="0" w:lastRowFirstColumn="0" w:lastRowLastColumn="0"/>
            </w:pPr>
          </w:p>
        </w:tc>
        <w:tc>
          <w:tcPr>
            <w:tcW w:w="1872" w:type="dxa"/>
          </w:tcPr>
          <w:p w14:paraId="6E97A37C" w14:textId="746FD20A" w:rsidR="3DA0A55F" w:rsidRDefault="3DA0A55F" w:rsidP="2BA5AD0C">
            <w:pPr>
              <w:cnfStyle w:val="000000000000" w:firstRow="0" w:lastRow="0" w:firstColumn="0" w:lastColumn="0" w:oddVBand="0" w:evenVBand="0" w:oddHBand="0" w:evenHBand="0" w:firstRowFirstColumn="0" w:firstRowLastColumn="0" w:lastRowFirstColumn="0" w:lastRowLastColumn="0"/>
            </w:pPr>
            <w:r w:rsidRPr="2BA5AD0C">
              <w:t>Scrum Master</w:t>
            </w:r>
          </w:p>
        </w:tc>
        <w:tc>
          <w:tcPr>
            <w:tcW w:w="1872" w:type="dxa"/>
          </w:tcPr>
          <w:p w14:paraId="58F7B624" w14:textId="51AD60E9" w:rsidR="2BA5AD0C" w:rsidRDefault="2BA5AD0C" w:rsidP="2BA5AD0C">
            <w:pPr>
              <w:cnfStyle w:val="000000000000" w:firstRow="0" w:lastRow="0" w:firstColumn="0" w:lastColumn="0" w:oddVBand="0" w:evenVBand="0" w:oddHBand="0" w:evenHBand="0" w:firstRowFirstColumn="0" w:firstRowLastColumn="0" w:lastRowFirstColumn="0" w:lastRowLastColumn="0"/>
            </w:pPr>
          </w:p>
        </w:tc>
      </w:tr>
      <w:tr w:rsidR="2BA5AD0C" w14:paraId="00B55892" w14:textId="77777777" w:rsidTr="2BA5AD0C">
        <w:tc>
          <w:tcPr>
            <w:cnfStyle w:val="001000000000" w:firstRow="0" w:lastRow="0" w:firstColumn="1" w:lastColumn="0" w:oddVBand="0" w:evenVBand="0" w:oddHBand="0" w:evenHBand="0" w:firstRowFirstColumn="0" w:firstRowLastColumn="0" w:lastRowFirstColumn="0" w:lastRowLastColumn="0"/>
            <w:tcW w:w="1872" w:type="dxa"/>
          </w:tcPr>
          <w:p w14:paraId="2C0689D6" w14:textId="74110DED" w:rsidR="3DA0A55F" w:rsidRDefault="3DA0A55F" w:rsidP="2BA5AD0C">
            <w:r w:rsidRPr="2BA5AD0C">
              <w:t>Jaren</w:t>
            </w:r>
          </w:p>
        </w:tc>
        <w:tc>
          <w:tcPr>
            <w:tcW w:w="1872" w:type="dxa"/>
          </w:tcPr>
          <w:p w14:paraId="68A5B333" w14:textId="51AD60E9" w:rsidR="2BA5AD0C" w:rsidRDefault="2BA5AD0C" w:rsidP="2BA5AD0C">
            <w:pPr>
              <w:cnfStyle w:val="000000000000" w:firstRow="0" w:lastRow="0" w:firstColumn="0" w:lastColumn="0" w:oddVBand="0" w:evenVBand="0" w:oddHBand="0" w:evenHBand="0" w:firstRowFirstColumn="0" w:firstRowLastColumn="0" w:lastRowFirstColumn="0" w:lastRowLastColumn="0"/>
            </w:pPr>
          </w:p>
        </w:tc>
        <w:tc>
          <w:tcPr>
            <w:tcW w:w="1872" w:type="dxa"/>
          </w:tcPr>
          <w:p w14:paraId="31DF4635" w14:textId="51AD60E9" w:rsidR="2BA5AD0C" w:rsidRDefault="2BA5AD0C" w:rsidP="2BA5AD0C">
            <w:pPr>
              <w:cnfStyle w:val="000000000000" w:firstRow="0" w:lastRow="0" w:firstColumn="0" w:lastColumn="0" w:oddVBand="0" w:evenVBand="0" w:oddHBand="0" w:evenHBand="0" w:firstRowFirstColumn="0" w:firstRowLastColumn="0" w:lastRowFirstColumn="0" w:lastRowLastColumn="0"/>
            </w:pPr>
          </w:p>
        </w:tc>
        <w:tc>
          <w:tcPr>
            <w:tcW w:w="1872" w:type="dxa"/>
          </w:tcPr>
          <w:p w14:paraId="51DCC7EF" w14:textId="51AD60E9" w:rsidR="2BA5AD0C" w:rsidRDefault="2BA5AD0C" w:rsidP="2BA5AD0C">
            <w:pPr>
              <w:cnfStyle w:val="000000000000" w:firstRow="0" w:lastRow="0" w:firstColumn="0" w:lastColumn="0" w:oddVBand="0" w:evenVBand="0" w:oddHBand="0" w:evenHBand="0" w:firstRowFirstColumn="0" w:firstRowLastColumn="0" w:lastRowFirstColumn="0" w:lastRowLastColumn="0"/>
            </w:pPr>
          </w:p>
        </w:tc>
        <w:tc>
          <w:tcPr>
            <w:tcW w:w="1872" w:type="dxa"/>
          </w:tcPr>
          <w:p w14:paraId="29ED4EB1" w14:textId="7089065B" w:rsidR="3DA0A55F" w:rsidRDefault="3DA0A55F" w:rsidP="2BA5AD0C">
            <w:pPr>
              <w:cnfStyle w:val="000000000000" w:firstRow="0" w:lastRow="0" w:firstColumn="0" w:lastColumn="0" w:oddVBand="0" w:evenVBand="0" w:oddHBand="0" w:evenHBand="0" w:firstRowFirstColumn="0" w:firstRowLastColumn="0" w:lastRowFirstColumn="0" w:lastRowLastColumn="0"/>
            </w:pPr>
            <w:r w:rsidRPr="2BA5AD0C">
              <w:t>Scrum Master</w:t>
            </w:r>
          </w:p>
        </w:tc>
      </w:tr>
    </w:tbl>
    <w:p w14:paraId="3AFC70C4" w14:textId="030972FD" w:rsidR="001843D9" w:rsidRPr="001843D9" w:rsidRDefault="001843D9" w:rsidP="2BA5AD0C">
      <w:pPr>
        <w:pStyle w:val="Heading1"/>
        <w:spacing w:before="0"/>
        <w:rPr>
          <w:rFonts w:asciiTheme="minorHAnsi" w:eastAsiaTheme="minorEastAsia" w:hAnsiTheme="minorHAnsi" w:cstheme="minorBidi"/>
          <w:b w:val="0"/>
          <w:bCs w:val="0"/>
          <w:color w:val="auto"/>
          <w:sz w:val="22"/>
          <w:szCs w:val="22"/>
        </w:rPr>
      </w:pPr>
    </w:p>
    <w:p w14:paraId="0C174DE6" w14:textId="3E16490B" w:rsidR="001843D9" w:rsidRPr="001843D9" w:rsidRDefault="001843D9" w:rsidP="00CB519F">
      <w:pPr>
        <w:pStyle w:val="Heading1"/>
      </w:pPr>
      <w:r>
        <w:t>Software Development Process</w:t>
      </w:r>
    </w:p>
    <w:p w14:paraId="75CAAF7B" w14:textId="29B4BE9A" w:rsidR="009D0AFE" w:rsidRPr="002D1D06" w:rsidRDefault="001843D9" w:rsidP="002D1D06">
      <w:r w:rsidRPr="002D1D06">
        <w:t xml:space="preserve">The development will </w:t>
      </w:r>
      <w:r w:rsidR="009D0AFE" w:rsidRPr="002D1D06">
        <w:t xml:space="preserve">be broken up into five phases.  </w:t>
      </w:r>
      <w:r w:rsidR="0042375C">
        <w:t>Each</w:t>
      </w:r>
      <w:r w:rsidR="00B02B69" w:rsidRPr="00B02B69">
        <w:t xml:space="preserve"> phase will be a little like a Sprint in an Agile method and a little like an iteration in a Spiral process.  Specifically, each phase will be like a Sprint, in that work to be done will be organized into small tasks, placed into a “backlog”, and prioritized.   Then, using on time-box scheduling, the team will decide which tasks the phase (Sprint) will address.  The team will use a Scrum Board to keep track of tasks in the backlog, those that will be part of the current Sprint, those in progress, and those that are done.</w:t>
      </w:r>
    </w:p>
    <w:p w14:paraId="2A85767D" w14:textId="14E41800" w:rsidR="002D1D06" w:rsidRPr="002D1D06" w:rsidRDefault="00B02B69" w:rsidP="002D1D06">
      <w:r w:rsidRPr="00B02B69">
        <w:lastRenderedPageBreak/>
        <w:t>Each phase will also be a little like an iteration in a Spiral process, in that each phase will include some risk analysis and that any development activity (requirements capture, analysis, design, implementation, etc.) can be done during any phase.  Early phases will focus on understanding (requirements capture and analysis) and subsequent phases will focus on design and implementation.  Each phase will include a retrospective.</w:t>
      </w:r>
    </w:p>
    <w:tbl>
      <w:tblPr>
        <w:tblW w:w="0" w:type="auto"/>
        <w:tblCellSpacing w:w="15" w:type="dxa"/>
        <w:tblInd w:w="861"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05"/>
        <w:gridCol w:w="7005"/>
      </w:tblGrid>
      <w:tr w:rsidR="002D1D06" w:rsidRPr="001843D9" w14:paraId="7CB69960" w14:textId="77777777" w:rsidTr="002D1D0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3C4F567" w14:textId="77777777" w:rsidR="002D1D06" w:rsidRPr="001843D9" w:rsidRDefault="002D1D06" w:rsidP="001843D9">
            <w:pPr>
              <w:spacing w:after="0" w:line="240" w:lineRule="auto"/>
              <w:jc w:val="center"/>
              <w:rPr>
                <w:rFonts w:ascii="Times New Roman" w:eastAsia="Times New Roman" w:hAnsi="Times New Roman" w:cs="Times New Roman"/>
                <w:b/>
                <w:bCs/>
                <w:sz w:val="24"/>
                <w:szCs w:val="24"/>
              </w:rPr>
            </w:pPr>
            <w:r w:rsidRPr="001843D9">
              <w:rPr>
                <w:rFonts w:ascii="Times New Roman" w:eastAsia="Times New Roman" w:hAnsi="Times New Roman" w:cs="Times New Roman"/>
                <w:b/>
                <w:bCs/>
                <w:sz w:val="24"/>
                <w:szCs w:val="24"/>
              </w:rPr>
              <w:t>Phase</w:t>
            </w:r>
          </w:p>
        </w:tc>
        <w:tc>
          <w:tcPr>
            <w:tcW w:w="6960" w:type="dxa"/>
            <w:tcBorders>
              <w:top w:val="outset" w:sz="6" w:space="0" w:color="auto"/>
              <w:left w:val="outset" w:sz="6" w:space="0" w:color="auto"/>
              <w:bottom w:val="outset" w:sz="6" w:space="0" w:color="auto"/>
              <w:right w:val="outset" w:sz="6" w:space="0" w:color="auto"/>
            </w:tcBorders>
            <w:vAlign w:val="center"/>
            <w:hideMark/>
          </w:tcPr>
          <w:p w14:paraId="56074190" w14:textId="77777777" w:rsidR="002D1D06" w:rsidRPr="001843D9" w:rsidRDefault="002D1D06" w:rsidP="001843D9">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Iteration</w:t>
            </w:r>
          </w:p>
        </w:tc>
      </w:tr>
      <w:tr w:rsidR="002D1D06" w:rsidRPr="001843D9" w14:paraId="62466F4F" w14:textId="77777777" w:rsidTr="002D1D0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426E772" w14:textId="77777777" w:rsidR="002D1D06" w:rsidRPr="001843D9" w:rsidRDefault="002D1D06" w:rsidP="00584E35">
            <w:pPr>
              <w:spacing w:after="0" w:line="240" w:lineRule="auto"/>
              <w:rPr>
                <w:rFonts w:ascii="Times New Roman" w:eastAsia="Times New Roman" w:hAnsi="Times New Roman" w:cs="Times New Roman"/>
                <w:sz w:val="24"/>
                <w:szCs w:val="24"/>
              </w:rPr>
            </w:pPr>
            <w:r w:rsidRPr="001843D9">
              <w:rPr>
                <w:rFonts w:ascii="Times New Roman" w:eastAsia="Times New Roman" w:hAnsi="Times New Roman" w:cs="Times New Roman"/>
                <w:sz w:val="24"/>
                <w:szCs w:val="24"/>
              </w:rPr>
              <w:t>1.</w:t>
            </w:r>
          </w:p>
        </w:tc>
        <w:tc>
          <w:tcPr>
            <w:tcW w:w="6960" w:type="dxa"/>
            <w:tcBorders>
              <w:top w:val="outset" w:sz="6" w:space="0" w:color="auto"/>
              <w:left w:val="outset" w:sz="6" w:space="0" w:color="auto"/>
              <w:bottom w:val="outset" w:sz="6" w:space="0" w:color="auto"/>
              <w:right w:val="outset" w:sz="6" w:space="0" w:color="auto"/>
            </w:tcBorders>
            <w:hideMark/>
          </w:tcPr>
          <w:p w14:paraId="377324B9" w14:textId="0AEBF90A" w:rsidR="002D1D06" w:rsidRPr="001843D9" w:rsidRDefault="002D1D06" w:rsidP="002D1D0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Phase 1 - Requirements Capture</w:t>
            </w:r>
          </w:p>
        </w:tc>
      </w:tr>
      <w:tr w:rsidR="002D1D06" w:rsidRPr="001843D9" w14:paraId="4B4EA427" w14:textId="77777777" w:rsidTr="002D1D0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32921A9" w14:textId="77777777" w:rsidR="002D1D06" w:rsidRPr="001843D9" w:rsidRDefault="002D1D06" w:rsidP="00584E35">
            <w:pPr>
              <w:spacing w:after="0" w:line="240" w:lineRule="auto"/>
              <w:rPr>
                <w:rFonts w:ascii="Times New Roman" w:eastAsia="Times New Roman" w:hAnsi="Times New Roman" w:cs="Times New Roman"/>
                <w:sz w:val="24"/>
                <w:szCs w:val="24"/>
              </w:rPr>
            </w:pPr>
            <w:r w:rsidRPr="001843D9">
              <w:rPr>
                <w:rFonts w:ascii="Times New Roman" w:eastAsia="Times New Roman" w:hAnsi="Times New Roman" w:cs="Times New Roman"/>
                <w:sz w:val="24"/>
                <w:szCs w:val="24"/>
              </w:rPr>
              <w:t>2.</w:t>
            </w:r>
          </w:p>
        </w:tc>
        <w:tc>
          <w:tcPr>
            <w:tcW w:w="6960" w:type="dxa"/>
            <w:tcBorders>
              <w:top w:val="outset" w:sz="6" w:space="0" w:color="auto"/>
              <w:left w:val="outset" w:sz="6" w:space="0" w:color="auto"/>
              <w:bottom w:val="outset" w:sz="6" w:space="0" w:color="auto"/>
              <w:right w:val="outset" w:sz="6" w:space="0" w:color="auto"/>
            </w:tcBorders>
            <w:hideMark/>
          </w:tcPr>
          <w:p w14:paraId="592D7E45" w14:textId="1F16F6CF" w:rsidR="002D1D06" w:rsidRPr="001843D9" w:rsidRDefault="002D1D06" w:rsidP="002D1D0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Phase 2 - Analysis</w:t>
            </w:r>
            <w:r w:rsidR="0062110B">
              <w:rPr>
                <w:rFonts w:ascii="Times New Roman" w:eastAsia="Times New Roman" w:hAnsi="Times New Roman" w:cs="Times New Roman"/>
                <w:sz w:val="24"/>
                <w:szCs w:val="24"/>
              </w:rPr>
              <w:t>, Architectural, UI, and DB Design</w:t>
            </w:r>
          </w:p>
        </w:tc>
      </w:tr>
      <w:tr w:rsidR="002D1D06" w:rsidRPr="001843D9" w14:paraId="755525D6" w14:textId="77777777" w:rsidTr="002D1D0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2FC3ED1" w14:textId="77777777" w:rsidR="002D1D06" w:rsidRPr="001843D9" w:rsidRDefault="002D1D06" w:rsidP="00584E35">
            <w:pPr>
              <w:spacing w:after="0" w:line="240" w:lineRule="auto"/>
              <w:rPr>
                <w:rFonts w:ascii="Times New Roman" w:eastAsia="Times New Roman" w:hAnsi="Times New Roman" w:cs="Times New Roman"/>
                <w:sz w:val="24"/>
                <w:szCs w:val="24"/>
              </w:rPr>
            </w:pPr>
            <w:r w:rsidRPr="001843D9">
              <w:rPr>
                <w:rFonts w:ascii="Times New Roman" w:eastAsia="Times New Roman" w:hAnsi="Times New Roman" w:cs="Times New Roman"/>
                <w:sz w:val="24"/>
                <w:szCs w:val="24"/>
              </w:rPr>
              <w:t>3</w:t>
            </w:r>
          </w:p>
        </w:tc>
        <w:tc>
          <w:tcPr>
            <w:tcW w:w="6960" w:type="dxa"/>
            <w:tcBorders>
              <w:top w:val="outset" w:sz="6" w:space="0" w:color="auto"/>
              <w:left w:val="outset" w:sz="6" w:space="0" w:color="auto"/>
              <w:bottom w:val="outset" w:sz="6" w:space="0" w:color="auto"/>
              <w:right w:val="outset" w:sz="6" w:space="0" w:color="auto"/>
            </w:tcBorders>
            <w:hideMark/>
          </w:tcPr>
          <w:p w14:paraId="78AD48F0" w14:textId="389C525F" w:rsidR="002D1D06" w:rsidRPr="001843D9" w:rsidRDefault="002D1D06" w:rsidP="002D1D0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Phase 3 - </w:t>
            </w:r>
            <w:r w:rsidR="0062110B">
              <w:rPr>
                <w:rFonts w:ascii="Times New Roman" w:eastAsia="Times New Roman" w:hAnsi="Times New Roman" w:cs="Times New Roman"/>
                <w:sz w:val="24"/>
                <w:szCs w:val="24"/>
              </w:rPr>
              <w:t>Implementation, and Unit Testing</w:t>
            </w:r>
          </w:p>
        </w:tc>
      </w:tr>
      <w:tr w:rsidR="002D1D06" w:rsidRPr="001843D9" w14:paraId="7BCAD744" w14:textId="77777777" w:rsidTr="002D1D0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E996F9D" w14:textId="77777777" w:rsidR="002D1D06" w:rsidRPr="001843D9" w:rsidRDefault="002D1D06" w:rsidP="00584E35">
            <w:pPr>
              <w:spacing w:after="0" w:line="240" w:lineRule="auto"/>
              <w:rPr>
                <w:rFonts w:ascii="Times New Roman" w:eastAsia="Times New Roman" w:hAnsi="Times New Roman" w:cs="Times New Roman"/>
                <w:sz w:val="24"/>
                <w:szCs w:val="24"/>
              </w:rPr>
            </w:pPr>
            <w:r w:rsidRPr="001843D9">
              <w:rPr>
                <w:rFonts w:ascii="Times New Roman" w:eastAsia="Times New Roman" w:hAnsi="Times New Roman" w:cs="Times New Roman"/>
                <w:sz w:val="24"/>
                <w:szCs w:val="24"/>
              </w:rPr>
              <w:t>4</w:t>
            </w:r>
          </w:p>
        </w:tc>
        <w:tc>
          <w:tcPr>
            <w:tcW w:w="6960" w:type="dxa"/>
            <w:tcBorders>
              <w:top w:val="outset" w:sz="6" w:space="0" w:color="auto"/>
              <w:left w:val="outset" w:sz="6" w:space="0" w:color="auto"/>
              <w:bottom w:val="outset" w:sz="6" w:space="0" w:color="auto"/>
              <w:right w:val="outset" w:sz="6" w:space="0" w:color="auto"/>
            </w:tcBorders>
            <w:hideMark/>
          </w:tcPr>
          <w:p w14:paraId="3BA32EF6" w14:textId="770D4783" w:rsidR="002D1D06" w:rsidRPr="001843D9" w:rsidRDefault="002D1D06" w:rsidP="002D1D0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Phase 4 - </w:t>
            </w:r>
            <w:r w:rsidR="0062110B">
              <w:rPr>
                <w:rFonts w:ascii="Times New Roman" w:eastAsia="Times New Roman" w:hAnsi="Times New Roman" w:cs="Times New Roman"/>
                <w:sz w:val="24"/>
                <w:szCs w:val="24"/>
              </w:rPr>
              <w:t>More Implementation and Testing</w:t>
            </w:r>
            <w:r>
              <w:rPr>
                <w:rFonts w:ascii="Times New Roman" w:eastAsia="Times New Roman" w:hAnsi="Times New Roman" w:cs="Times New Roman"/>
                <w:sz w:val="24"/>
                <w:szCs w:val="24"/>
              </w:rPr>
              <w:t xml:space="preserve"> </w:t>
            </w:r>
          </w:p>
        </w:tc>
      </w:tr>
    </w:tbl>
    <w:p w14:paraId="3E05209C" w14:textId="77777777" w:rsidR="00B02B69" w:rsidRDefault="00B02B69" w:rsidP="002D1D06"/>
    <w:p w14:paraId="581F2C2A" w14:textId="4ADDE774" w:rsidR="001843D9" w:rsidRPr="002D1D06" w:rsidRDefault="002D1D06" w:rsidP="002D1D06">
      <w:r w:rsidRPr="002D1D06">
        <w:t>W</w:t>
      </w:r>
      <w:r w:rsidR="001843D9" w:rsidRPr="002D1D06">
        <w:t>e wi</w:t>
      </w:r>
      <w:r w:rsidR="009D2419" w:rsidRPr="002D1D06">
        <w:t xml:space="preserve">ll use </w:t>
      </w:r>
      <w:r w:rsidR="001843D9" w:rsidRPr="002D1D06">
        <w:t>Unified Modeling Language (UML)</w:t>
      </w:r>
      <w:r w:rsidRPr="002D1D06">
        <w:t xml:space="preserve"> to document user goals, structural concepts, component interactions, and behaviors.</w:t>
      </w:r>
    </w:p>
    <w:p w14:paraId="3EEE3EB2" w14:textId="76D000FE" w:rsidR="00CB519F" w:rsidRPr="001843D9" w:rsidRDefault="00CB519F" w:rsidP="00CB519F">
      <w:pPr>
        <w:pStyle w:val="Heading1"/>
      </w:pPr>
      <w:r w:rsidRPr="001843D9">
        <w:t>Communication policies</w:t>
      </w:r>
      <w:r w:rsidR="00B02B69">
        <w:t xml:space="preserve">, </w:t>
      </w:r>
      <w:r w:rsidRPr="001843D9">
        <w:t>procedures</w:t>
      </w:r>
      <w:r w:rsidR="00B02B69">
        <w:t>, and tools</w:t>
      </w:r>
    </w:p>
    <w:p w14:paraId="4ED6CDFE" w14:textId="2F5ACBD0" w:rsidR="007E59E0" w:rsidRPr="007E59E0" w:rsidRDefault="007E59E0" w:rsidP="002D1D06">
      <w:pPr>
        <w:rPr>
          <w:iCs/>
          <w:u w:val="single"/>
        </w:rPr>
      </w:pPr>
      <w:r w:rsidRPr="007E59E0">
        <w:rPr>
          <w:iCs/>
          <w:u w:val="single"/>
        </w:rPr>
        <w:t>REMOTE COMMUNICATION:</w:t>
      </w:r>
    </w:p>
    <w:p w14:paraId="5390B7F5" w14:textId="5EAA85AB" w:rsidR="007E59E0" w:rsidRDefault="004A1816" w:rsidP="002D1D06">
      <w:pPr>
        <w:rPr>
          <w:iCs/>
        </w:rPr>
      </w:pPr>
      <w:r w:rsidRPr="004A1816">
        <w:rPr>
          <w:iCs/>
        </w:rPr>
        <w:t>T</w:t>
      </w:r>
      <w:r>
        <w:rPr>
          <w:iCs/>
        </w:rPr>
        <w:t>eam 02 will use three primary methods of communication:</w:t>
      </w:r>
    </w:p>
    <w:p w14:paraId="322A2559" w14:textId="77777777" w:rsidR="00D80B87" w:rsidRDefault="004A1816" w:rsidP="004A1816">
      <w:pPr>
        <w:pStyle w:val="ListParagraph"/>
        <w:numPr>
          <w:ilvl w:val="0"/>
          <w:numId w:val="8"/>
        </w:numPr>
        <w:rPr>
          <w:iCs/>
        </w:rPr>
      </w:pPr>
      <w:r>
        <w:rPr>
          <w:b/>
          <w:bCs/>
          <w:iCs/>
        </w:rPr>
        <w:t>Text Messaging:</w:t>
      </w:r>
      <w:r>
        <w:rPr>
          <w:iCs/>
        </w:rPr>
        <w:t xml:space="preserve"> Text messaging will serve as our fastest mode of contact.</w:t>
      </w:r>
    </w:p>
    <w:p w14:paraId="4FA616BD" w14:textId="70D18D64" w:rsidR="004A1816" w:rsidRPr="004A1816" w:rsidRDefault="004A1816" w:rsidP="00D80B87">
      <w:pPr>
        <w:pStyle w:val="ListParagraph"/>
        <w:numPr>
          <w:ilvl w:val="1"/>
          <w:numId w:val="8"/>
        </w:numPr>
        <w:rPr>
          <w:iCs/>
        </w:rPr>
      </w:pPr>
      <w:bookmarkStart w:id="3" w:name="_GoBack"/>
      <w:bookmarkEnd w:id="3"/>
      <w:r>
        <w:rPr>
          <w:iCs/>
        </w:rPr>
        <w:t xml:space="preserve"> If something urgent comes up, we will use our group chat to communicate.</w:t>
      </w:r>
    </w:p>
    <w:p w14:paraId="424E8200" w14:textId="58B4B257" w:rsidR="004A1816" w:rsidRDefault="004A1816" w:rsidP="004A1816">
      <w:pPr>
        <w:pStyle w:val="ListParagraph"/>
        <w:numPr>
          <w:ilvl w:val="0"/>
          <w:numId w:val="8"/>
        </w:numPr>
        <w:rPr>
          <w:iCs/>
        </w:rPr>
      </w:pPr>
      <w:r>
        <w:rPr>
          <w:b/>
          <w:bCs/>
          <w:iCs/>
        </w:rPr>
        <w:t>Slack:</w:t>
      </w:r>
      <w:r>
        <w:rPr>
          <w:iCs/>
        </w:rPr>
        <w:t xml:space="preserve"> We will use Slack for any communication beyond the capabilities of text messaging. For example, we will use Slack for file sharing, group discussion and brainstorming.</w:t>
      </w:r>
    </w:p>
    <w:p w14:paraId="272A9D2F" w14:textId="54B4DB2C" w:rsidR="004A1816" w:rsidRDefault="004A1816" w:rsidP="004A1816">
      <w:pPr>
        <w:pStyle w:val="ListParagraph"/>
        <w:numPr>
          <w:ilvl w:val="1"/>
          <w:numId w:val="8"/>
        </w:numPr>
        <w:rPr>
          <w:iCs/>
        </w:rPr>
      </w:pPr>
      <w:r>
        <w:rPr>
          <w:iCs/>
        </w:rPr>
        <w:t>We cannot let our team’s messages be deleted upon hitting a message limit; we may nee</w:t>
      </w:r>
      <w:r>
        <w:rPr>
          <w:iCs/>
        </w:rPr>
        <w:t xml:space="preserve">d messages and files later. If the allotted Slack message and hosting limit </w:t>
      </w:r>
      <w:r w:rsidR="00507AD8">
        <w:rPr>
          <w:iCs/>
        </w:rPr>
        <w:t>approaches</w:t>
      </w:r>
      <w:r>
        <w:rPr>
          <w:iCs/>
        </w:rPr>
        <w:t xml:space="preserve">, we will consider upgrading our Slack plan or moving to a new platform. </w:t>
      </w:r>
    </w:p>
    <w:p w14:paraId="3ABCD3D9" w14:textId="3949161B" w:rsidR="004A1816" w:rsidRDefault="004A1816" w:rsidP="004A1816">
      <w:pPr>
        <w:pStyle w:val="ListParagraph"/>
        <w:numPr>
          <w:ilvl w:val="0"/>
          <w:numId w:val="8"/>
        </w:numPr>
        <w:rPr>
          <w:iCs/>
        </w:rPr>
      </w:pPr>
      <w:r>
        <w:rPr>
          <w:b/>
          <w:bCs/>
          <w:iCs/>
        </w:rPr>
        <w:t>GitHub:</w:t>
      </w:r>
      <w:r>
        <w:rPr>
          <w:iCs/>
        </w:rPr>
        <w:t xml:space="preserve"> GitHub will serve as our management system. As such, it serves as a de-facto communication tool by way of GitHub issues, branching, project management, etc.</w:t>
      </w:r>
    </w:p>
    <w:p w14:paraId="1F1ECAD0" w14:textId="31A82164" w:rsidR="007E59E0" w:rsidRDefault="00507AD8" w:rsidP="007E59E0">
      <w:pPr>
        <w:pStyle w:val="ListParagraph"/>
        <w:numPr>
          <w:ilvl w:val="1"/>
          <w:numId w:val="8"/>
        </w:numPr>
        <w:rPr>
          <w:iCs/>
        </w:rPr>
      </w:pPr>
      <w:r>
        <w:rPr>
          <w:iCs/>
        </w:rPr>
        <w:t>Communication on GitHub should be limited to essential information about the project itself. Unlike the other communication methods, there is no timeline for the communication to be received by other members of the group. As such, GitHub will be reserved for in-progress tasks.</w:t>
      </w:r>
    </w:p>
    <w:p w14:paraId="1A15D9EA" w14:textId="77777777" w:rsidR="007E59E0" w:rsidRPr="007E59E0" w:rsidRDefault="007E59E0" w:rsidP="007E59E0">
      <w:pPr>
        <w:pStyle w:val="ListParagraph"/>
        <w:ind w:left="1440"/>
        <w:rPr>
          <w:iCs/>
        </w:rPr>
      </w:pPr>
    </w:p>
    <w:p w14:paraId="61D475F9" w14:textId="7F2B678A" w:rsidR="007E59E0" w:rsidRDefault="007E59E0" w:rsidP="007E59E0">
      <w:pPr>
        <w:rPr>
          <w:iCs/>
          <w:u w:val="single"/>
        </w:rPr>
      </w:pPr>
      <w:r>
        <w:rPr>
          <w:iCs/>
          <w:u w:val="single"/>
        </w:rPr>
        <w:t>INTERPERSONAL COMMUNICATION:</w:t>
      </w:r>
    </w:p>
    <w:p w14:paraId="3F301CDB" w14:textId="227EED0E" w:rsidR="007E59E0" w:rsidRDefault="007E59E0" w:rsidP="007E59E0">
      <w:pPr>
        <w:rPr>
          <w:iCs/>
        </w:rPr>
      </w:pPr>
      <w:r>
        <w:rPr>
          <w:iCs/>
        </w:rPr>
        <w:t>Team 02 has decided on the following (tentative) meeting times:</w:t>
      </w:r>
    </w:p>
    <w:p w14:paraId="7A590973" w14:textId="7DC02567" w:rsidR="007E59E0" w:rsidRDefault="007E59E0" w:rsidP="007E59E0">
      <w:pPr>
        <w:pStyle w:val="ListParagraph"/>
        <w:numPr>
          <w:ilvl w:val="0"/>
          <w:numId w:val="9"/>
        </w:numPr>
        <w:rPr>
          <w:iCs/>
        </w:rPr>
      </w:pPr>
      <w:r>
        <w:rPr>
          <w:iCs/>
        </w:rPr>
        <w:t>Tuesdays and Thursdays at 5:00 PM</w:t>
      </w:r>
    </w:p>
    <w:p w14:paraId="4F67CFA6" w14:textId="053ECEF6" w:rsidR="007E59E0" w:rsidRDefault="007E59E0" w:rsidP="007E59E0">
      <w:pPr>
        <w:pStyle w:val="ListParagraph"/>
        <w:numPr>
          <w:ilvl w:val="0"/>
          <w:numId w:val="9"/>
        </w:numPr>
        <w:rPr>
          <w:iCs/>
        </w:rPr>
      </w:pPr>
      <w:r>
        <w:rPr>
          <w:iCs/>
        </w:rPr>
        <w:t>Directly after class on Mondays, Wednesdays, and Fridays (when necessary)</w:t>
      </w:r>
    </w:p>
    <w:p w14:paraId="55965A67" w14:textId="143B27FB" w:rsidR="007E59E0" w:rsidRPr="007E59E0" w:rsidRDefault="007E59E0" w:rsidP="007E59E0">
      <w:pPr>
        <w:rPr>
          <w:iCs/>
        </w:rPr>
      </w:pPr>
      <w:r>
        <w:rPr>
          <w:iCs/>
        </w:rPr>
        <w:lastRenderedPageBreak/>
        <w:t xml:space="preserve">Meetings will be our primary time for brainstorming and in-depth discussion. When possible, we will reserve a study room such that a whiteboard (and TV?) can be utilized. </w:t>
      </w:r>
    </w:p>
    <w:p w14:paraId="37CBEE84" w14:textId="77777777" w:rsidR="00CB519F" w:rsidRDefault="00CB519F" w:rsidP="00CB519F">
      <w:pPr>
        <w:pStyle w:val="Heading1"/>
      </w:pPr>
      <w:r>
        <w:t>Configuration Management</w:t>
      </w:r>
    </w:p>
    <w:p w14:paraId="2F67A2C8" w14:textId="7E67A2BF" w:rsidR="006775F3" w:rsidRDefault="006775F3" w:rsidP="006775F3">
      <w:pPr>
        <w:spacing w:before="100" w:beforeAutospacing="1" w:after="100" w:afterAutospacing="1" w:line="240" w:lineRule="auto"/>
        <w:jc w:val="both"/>
        <w:rPr>
          <w:rFonts w:ascii="Times New Roman" w:eastAsia="Times New Roman" w:hAnsi="Times New Roman" w:cs="Times New Roman"/>
          <w:sz w:val="24"/>
          <w:szCs w:val="24"/>
        </w:rPr>
      </w:pPr>
      <w:r w:rsidRPr="006775F3">
        <w:rPr>
          <w:rFonts w:ascii="Times New Roman" w:eastAsia="Times New Roman" w:hAnsi="Times New Roman" w:cs="Times New Roman"/>
          <w:sz w:val="24"/>
          <w:szCs w:val="24"/>
        </w:rPr>
        <w:t xml:space="preserve">See </w:t>
      </w:r>
      <w:r w:rsidR="002D1D06">
        <w:rPr>
          <w:rFonts w:ascii="Times New Roman" w:eastAsia="Times New Roman" w:hAnsi="Times New Roman" w:cs="Times New Roman"/>
          <w:sz w:val="24"/>
          <w:szCs w:val="24"/>
        </w:rPr>
        <w:t xml:space="preserve">the </w:t>
      </w:r>
      <w:r w:rsidRPr="006775F3">
        <w:rPr>
          <w:rFonts w:ascii="Times New Roman" w:eastAsia="Times New Roman" w:hAnsi="Times New Roman" w:cs="Times New Roman"/>
          <w:sz w:val="24"/>
          <w:szCs w:val="24"/>
        </w:rPr>
        <w:t>README.md</w:t>
      </w:r>
      <w:r w:rsidR="002D1D06">
        <w:rPr>
          <w:rFonts w:ascii="Times New Roman" w:eastAsia="Times New Roman" w:hAnsi="Times New Roman" w:cs="Times New Roman"/>
          <w:sz w:val="24"/>
          <w:szCs w:val="24"/>
        </w:rPr>
        <w:t xml:space="preserve"> in the Git repository.</w:t>
      </w:r>
    </w:p>
    <w:p w14:paraId="2FDD00AC" w14:textId="77777777" w:rsidR="006775F3" w:rsidRPr="006775F3" w:rsidRDefault="006775F3" w:rsidP="006775F3">
      <w:pPr>
        <w:spacing w:before="100" w:beforeAutospacing="1" w:after="100" w:afterAutospacing="1" w:line="240" w:lineRule="auto"/>
        <w:jc w:val="both"/>
        <w:rPr>
          <w:rFonts w:ascii="Times New Roman" w:eastAsia="Times New Roman" w:hAnsi="Times New Roman" w:cs="Times New Roman"/>
          <w:sz w:val="24"/>
          <w:szCs w:val="24"/>
        </w:rPr>
      </w:pPr>
    </w:p>
    <w:sectPr w:rsidR="006775F3" w:rsidRPr="006775F3" w:rsidSect="000174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43028E"/>
    <w:multiLevelType w:val="multilevel"/>
    <w:tmpl w:val="812855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88217B"/>
    <w:multiLevelType w:val="hybridMultilevel"/>
    <w:tmpl w:val="78C0E2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1E7256"/>
    <w:multiLevelType w:val="hybridMultilevel"/>
    <w:tmpl w:val="4426B588"/>
    <w:lvl w:ilvl="0" w:tplc="9138735C">
      <w:start w:val="1"/>
      <w:numFmt w:val="bullet"/>
      <w:lvlText w:val=""/>
      <w:lvlJc w:val="left"/>
      <w:pPr>
        <w:ind w:left="720" w:hanging="360"/>
      </w:pPr>
      <w:rPr>
        <w:rFonts w:ascii="Symbol" w:hAnsi="Symbol" w:hint="default"/>
      </w:rPr>
    </w:lvl>
    <w:lvl w:ilvl="1" w:tplc="000E88A4">
      <w:start w:val="1"/>
      <w:numFmt w:val="bullet"/>
      <w:lvlText w:val="o"/>
      <w:lvlJc w:val="left"/>
      <w:pPr>
        <w:ind w:left="1440" w:hanging="360"/>
      </w:pPr>
      <w:rPr>
        <w:rFonts w:ascii="Courier New" w:hAnsi="Courier New" w:hint="default"/>
      </w:rPr>
    </w:lvl>
    <w:lvl w:ilvl="2" w:tplc="7BC6DBF0">
      <w:start w:val="1"/>
      <w:numFmt w:val="bullet"/>
      <w:lvlText w:val=""/>
      <w:lvlJc w:val="left"/>
      <w:pPr>
        <w:ind w:left="2160" w:hanging="360"/>
      </w:pPr>
      <w:rPr>
        <w:rFonts w:ascii="Wingdings" w:hAnsi="Wingdings" w:hint="default"/>
      </w:rPr>
    </w:lvl>
    <w:lvl w:ilvl="3" w:tplc="1D720154">
      <w:start w:val="1"/>
      <w:numFmt w:val="bullet"/>
      <w:lvlText w:val=""/>
      <w:lvlJc w:val="left"/>
      <w:pPr>
        <w:ind w:left="2880" w:hanging="360"/>
      </w:pPr>
      <w:rPr>
        <w:rFonts w:ascii="Symbol" w:hAnsi="Symbol" w:hint="default"/>
      </w:rPr>
    </w:lvl>
    <w:lvl w:ilvl="4" w:tplc="635AD086">
      <w:start w:val="1"/>
      <w:numFmt w:val="bullet"/>
      <w:lvlText w:val="o"/>
      <w:lvlJc w:val="left"/>
      <w:pPr>
        <w:ind w:left="3600" w:hanging="360"/>
      </w:pPr>
      <w:rPr>
        <w:rFonts w:ascii="Courier New" w:hAnsi="Courier New" w:hint="default"/>
      </w:rPr>
    </w:lvl>
    <w:lvl w:ilvl="5" w:tplc="61E4F30C">
      <w:start w:val="1"/>
      <w:numFmt w:val="bullet"/>
      <w:lvlText w:val=""/>
      <w:lvlJc w:val="left"/>
      <w:pPr>
        <w:ind w:left="4320" w:hanging="360"/>
      </w:pPr>
      <w:rPr>
        <w:rFonts w:ascii="Wingdings" w:hAnsi="Wingdings" w:hint="default"/>
      </w:rPr>
    </w:lvl>
    <w:lvl w:ilvl="6" w:tplc="BE4017C0">
      <w:start w:val="1"/>
      <w:numFmt w:val="bullet"/>
      <w:lvlText w:val=""/>
      <w:lvlJc w:val="left"/>
      <w:pPr>
        <w:ind w:left="5040" w:hanging="360"/>
      </w:pPr>
      <w:rPr>
        <w:rFonts w:ascii="Symbol" w:hAnsi="Symbol" w:hint="default"/>
      </w:rPr>
    </w:lvl>
    <w:lvl w:ilvl="7" w:tplc="9D7648E8">
      <w:start w:val="1"/>
      <w:numFmt w:val="bullet"/>
      <w:lvlText w:val="o"/>
      <w:lvlJc w:val="left"/>
      <w:pPr>
        <w:ind w:left="5760" w:hanging="360"/>
      </w:pPr>
      <w:rPr>
        <w:rFonts w:ascii="Courier New" w:hAnsi="Courier New" w:hint="default"/>
      </w:rPr>
    </w:lvl>
    <w:lvl w:ilvl="8" w:tplc="6728C478">
      <w:start w:val="1"/>
      <w:numFmt w:val="bullet"/>
      <w:lvlText w:val=""/>
      <w:lvlJc w:val="left"/>
      <w:pPr>
        <w:ind w:left="6480" w:hanging="360"/>
      </w:pPr>
      <w:rPr>
        <w:rFonts w:ascii="Wingdings" w:hAnsi="Wingdings" w:hint="default"/>
      </w:rPr>
    </w:lvl>
  </w:abstractNum>
  <w:abstractNum w:abstractNumId="3" w15:restartNumberingAfterBreak="0">
    <w:nsid w:val="44CB734B"/>
    <w:multiLevelType w:val="hybridMultilevel"/>
    <w:tmpl w:val="9D7C2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5B16769"/>
    <w:multiLevelType w:val="hybridMultilevel"/>
    <w:tmpl w:val="0208269E"/>
    <w:lvl w:ilvl="0" w:tplc="3A3ECCD0">
      <w:start w:val="1"/>
      <w:numFmt w:val="decimal"/>
      <w:lvlText w:val="%1."/>
      <w:lvlJc w:val="left"/>
      <w:pPr>
        <w:ind w:left="720" w:hanging="360"/>
      </w:pPr>
      <w:rPr>
        <w:rFonts w:hint="default"/>
        <w: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8DD5A35"/>
    <w:multiLevelType w:val="hybridMultilevel"/>
    <w:tmpl w:val="CFF2F1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40D20DF"/>
    <w:multiLevelType w:val="hybridMultilevel"/>
    <w:tmpl w:val="A59825C6"/>
    <w:lvl w:ilvl="0" w:tplc="7AB259A6">
      <w:start w:val="1"/>
      <w:numFmt w:val="bullet"/>
      <w:lvlText w:val=""/>
      <w:lvlJc w:val="left"/>
      <w:pPr>
        <w:ind w:left="720" w:hanging="360"/>
      </w:pPr>
      <w:rPr>
        <w:rFonts w:ascii="Symbol" w:hAnsi="Symbol" w:hint="default"/>
      </w:rPr>
    </w:lvl>
    <w:lvl w:ilvl="1" w:tplc="B0D2FE76">
      <w:start w:val="1"/>
      <w:numFmt w:val="bullet"/>
      <w:lvlText w:val="o"/>
      <w:lvlJc w:val="left"/>
      <w:pPr>
        <w:ind w:left="1440" w:hanging="360"/>
      </w:pPr>
      <w:rPr>
        <w:rFonts w:ascii="Courier New" w:hAnsi="Courier New" w:hint="default"/>
      </w:rPr>
    </w:lvl>
    <w:lvl w:ilvl="2" w:tplc="AFEEE172">
      <w:start w:val="1"/>
      <w:numFmt w:val="bullet"/>
      <w:lvlText w:val=""/>
      <w:lvlJc w:val="left"/>
      <w:pPr>
        <w:ind w:left="2160" w:hanging="360"/>
      </w:pPr>
      <w:rPr>
        <w:rFonts w:ascii="Wingdings" w:hAnsi="Wingdings" w:hint="default"/>
      </w:rPr>
    </w:lvl>
    <w:lvl w:ilvl="3" w:tplc="4FA0276E">
      <w:start w:val="1"/>
      <w:numFmt w:val="bullet"/>
      <w:lvlText w:val=""/>
      <w:lvlJc w:val="left"/>
      <w:pPr>
        <w:ind w:left="2880" w:hanging="360"/>
      </w:pPr>
      <w:rPr>
        <w:rFonts w:ascii="Symbol" w:hAnsi="Symbol" w:hint="default"/>
      </w:rPr>
    </w:lvl>
    <w:lvl w:ilvl="4" w:tplc="125CD44C">
      <w:start w:val="1"/>
      <w:numFmt w:val="bullet"/>
      <w:lvlText w:val="o"/>
      <w:lvlJc w:val="left"/>
      <w:pPr>
        <w:ind w:left="3600" w:hanging="360"/>
      </w:pPr>
      <w:rPr>
        <w:rFonts w:ascii="Courier New" w:hAnsi="Courier New" w:hint="default"/>
      </w:rPr>
    </w:lvl>
    <w:lvl w:ilvl="5" w:tplc="02A6D762">
      <w:start w:val="1"/>
      <w:numFmt w:val="bullet"/>
      <w:lvlText w:val=""/>
      <w:lvlJc w:val="left"/>
      <w:pPr>
        <w:ind w:left="4320" w:hanging="360"/>
      </w:pPr>
      <w:rPr>
        <w:rFonts w:ascii="Wingdings" w:hAnsi="Wingdings" w:hint="default"/>
      </w:rPr>
    </w:lvl>
    <w:lvl w:ilvl="6" w:tplc="7194AB28">
      <w:start w:val="1"/>
      <w:numFmt w:val="bullet"/>
      <w:lvlText w:val=""/>
      <w:lvlJc w:val="left"/>
      <w:pPr>
        <w:ind w:left="5040" w:hanging="360"/>
      </w:pPr>
      <w:rPr>
        <w:rFonts w:ascii="Symbol" w:hAnsi="Symbol" w:hint="default"/>
      </w:rPr>
    </w:lvl>
    <w:lvl w:ilvl="7" w:tplc="9056BD70">
      <w:start w:val="1"/>
      <w:numFmt w:val="bullet"/>
      <w:lvlText w:val="o"/>
      <w:lvlJc w:val="left"/>
      <w:pPr>
        <w:ind w:left="5760" w:hanging="360"/>
      </w:pPr>
      <w:rPr>
        <w:rFonts w:ascii="Courier New" w:hAnsi="Courier New" w:hint="default"/>
      </w:rPr>
    </w:lvl>
    <w:lvl w:ilvl="8" w:tplc="E9F2A61C">
      <w:start w:val="1"/>
      <w:numFmt w:val="bullet"/>
      <w:lvlText w:val=""/>
      <w:lvlJc w:val="left"/>
      <w:pPr>
        <w:ind w:left="6480" w:hanging="360"/>
      </w:pPr>
      <w:rPr>
        <w:rFonts w:ascii="Wingdings" w:hAnsi="Wingdings" w:hint="default"/>
      </w:rPr>
    </w:lvl>
  </w:abstractNum>
  <w:abstractNum w:abstractNumId="7" w15:restartNumberingAfterBreak="0">
    <w:nsid w:val="66187E45"/>
    <w:multiLevelType w:val="multilevel"/>
    <w:tmpl w:val="0868FE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6C53693"/>
    <w:multiLevelType w:val="hybridMultilevel"/>
    <w:tmpl w:val="C6485198"/>
    <w:lvl w:ilvl="0" w:tplc="93BADE8C">
      <w:start w:val="1"/>
      <w:numFmt w:val="bullet"/>
      <w:lvlText w:val=""/>
      <w:lvlJc w:val="left"/>
      <w:pPr>
        <w:ind w:left="720" w:hanging="360"/>
      </w:pPr>
      <w:rPr>
        <w:rFonts w:ascii="Symbol" w:hAnsi="Symbol" w:hint="default"/>
      </w:rPr>
    </w:lvl>
    <w:lvl w:ilvl="1" w:tplc="4148B652">
      <w:start w:val="1"/>
      <w:numFmt w:val="bullet"/>
      <w:lvlText w:val="o"/>
      <w:lvlJc w:val="left"/>
      <w:pPr>
        <w:ind w:left="1440" w:hanging="360"/>
      </w:pPr>
      <w:rPr>
        <w:rFonts w:ascii="Courier New" w:hAnsi="Courier New" w:hint="default"/>
      </w:rPr>
    </w:lvl>
    <w:lvl w:ilvl="2" w:tplc="0F5C77B0">
      <w:start w:val="1"/>
      <w:numFmt w:val="bullet"/>
      <w:lvlText w:val=""/>
      <w:lvlJc w:val="left"/>
      <w:pPr>
        <w:ind w:left="2160" w:hanging="360"/>
      </w:pPr>
      <w:rPr>
        <w:rFonts w:ascii="Wingdings" w:hAnsi="Wingdings" w:hint="default"/>
      </w:rPr>
    </w:lvl>
    <w:lvl w:ilvl="3" w:tplc="0BC839EA">
      <w:start w:val="1"/>
      <w:numFmt w:val="bullet"/>
      <w:lvlText w:val=""/>
      <w:lvlJc w:val="left"/>
      <w:pPr>
        <w:ind w:left="2880" w:hanging="360"/>
      </w:pPr>
      <w:rPr>
        <w:rFonts w:ascii="Symbol" w:hAnsi="Symbol" w:hint="default"/>
      </w:rPr>
    </w:lvl>
    <w:lvl w:ilvl="4" w:tplc="456A6822">
      <w:start w:val="1"/>
      <w:numFmt w:val="bullet"/>
      <w:lvlText w:val="o"/>
      <w:lvlJc w:val="left"/>
      <w:pPr>
        <w:ind w:left="3600" w:hanging="360"/>
      </w:pPr>
      <w:rPr>
        <w:rFonts w:ascii="Courier New" w:hAnsi="Courier New" w:hint="default"/>
      </w:rPr>
    </w:lvl>
    <w:lvl w:ilvl="5" w:tplc="7B8082C6">
      <w:start w:val="1"/>
      <w:numFmt w:val="bullet"/>
      <w:lvlText w:val=""/>
      <w:lvlJc w:val="left"/>
      <w:pPr>
        <w:ind w:left="4320" w:hanging="360"/>
      </w:pPr>
      <w:rPr>
        <w:rFonts w:ascii="Wingdings" w:hAnsi="Wingdings" w:hint="default"/>
      </w:rPr>
    </w:lvl>
    <w:lvl w:ilvl="6" w:tplc="65F27A8C">
      <w:start w:val="1"/>
      <w:numFmt w:val="bullet"/>
      <w:lvlText w:val=""/>
      <w:lvlJc w:val="left"/>
      <w:pPr>
        <w:ind w:left="5040" w:hanging="360"/>
      </w:pPr>
      <w:rPr>
        <w:rFonts w:ascii="Symbol" w:hAnsi="Symbol" w:hint="default"/>
      </w:rPr>
    </w:lvl>
    <w:lvl w:ilvl="7" w:tplc="C0DEA162">
      <w:start w:val="1"/>
      <w:numFmt w:val="bullet"/>
      <w:lvlText w:val="o"/>
      <w:lvlJc w:val="left"/>
      <w:pPr>
        <w:ind w:left="5760" w:hanging="360"/>
      </w:pPr>
      <w:rPr>
        <w:rFonts w:ascii="Courier New" w:hAnsi="Courier New" w:hint="default"/>
      </w:rPr>
    </w:lvl>
    <w:lvl w:ilvl="8" w:tplc="A724A026">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2"/>
  </w:num>
  <w:num w:numId="4">
    <w:abstractNumId w:val="7"/>
  </w:num>
  <w:num w:numId="5">
    <w:abstractNumId w:val="0"/>
  </w:num>
  <w:num w:numId="6">
    <w:abstractNumId w:val="1"/>
  </w:num>
  <w:num w:numId="7">
    <w:abstractNumId w:val="4"/>
  </w:num>
  <w:num w:numId="8">
    <w:abstractNumId w:val="5"/>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1843D9"/>
    <w:rsid w:val="000174FE"/>
    <w:rsid w:val="00057290"/>
    <w:rsid w:val="000629CA"/>
    <w:rsid w:val="00091127"/>
    <w:rsid w:val="000B79C8"/>
    <w:rsid w:val="000D613E"/>
    <w:rsid w:val="00157D86"/>
    <w:rsid w:val="00166699"/>
    <w:rsid w:val="00167FB6"/>
    <w:rsid w:val="001843D9"/>
    <w:rsid w:val="00244C00"/>
    <w:rsid w:val="002D1D06"/>
    <w:rsid w:val="002D46BA"/>
    <w:rsid w:val="00343742"/>
    <w:rsid w:val="00363746"/>
    <w:rsid w:val="003649C8"/>
    <w:rsid w:val="003701B4"/>
    <w:rsid w:val="003863D5"/>
    <w:rsid w:val="003B2A7D"/>
    <w:rsid w:val="003C4797"/>
    <w:rsid w:val="003C7555"/>
    <w:rsid w:val="00403120"/>
    <w:rsid w:val="0042375C"/>
    <w:rsid w:val="00443963"/>
    <w:rsid w:val="004A1816"/>
    <w:rsid w:val="004F54A4"/>
    <w:rsid w:val="00507AD8"/>
    <w:rsid w:val="00532F91"/>
    <w:rsid w:val="00545F05"/>
    <w:rsid w:val="00584E35"/>
    <w:rsid w:val="005A1C31"/>
    <w:rsid w:val="005A2B12"/>
    <w:rsid w:val="005A6958"/>
    <w:rsid w:val="0062110B"/>
    <w:rsid w:val="00657DFC"/>
    <w:rsid w:val="006775F3"/>
    <w:rsid w:val="006C0B99"/>
    <w:rsid w:val="006D0FCF"/>
    <w:rsid w:val="00761268"/>
    <w:rsid w:val="00761BAB"/>
    <w:rsid w:val="007A172D"/>
    <w:rsid w:val="007B7B11"/>
    <w:rsid w:val="007E10E8"/>
    <w:rsid w:val="007E59E0"/>
    <w:rsid w:val="00893536"/>
    <w:rsid w:val="0089693A"/>
    <w:rsid w:val="008B5083"/>
    <w:rsid w:val="00975DFA"/>
    <w:rsid w:val="009955D9"/>
    <w:rsid w:val="009A60B5"/>
    <w:rsid w:val="009D0AFE"/>
    <w:rsid w:val="009D2419"/>
    <w:rsid w:val="009D5C0A"/>
    <w:rsid w:val="00A163C9"/>
    <w:rsid w:val="00A554D7"/>
    <w:rsid w:val="00B02B69"/>
    <w:rsid w:val="00B45C63"/>
    <w:rsid w:val="00B7607E"/>
    <w:rsid w:val="00BB04BA"/>
    <w:rsid w:val="00BB22DC"/>
    <w:rsid w:val="00C164FA"/>
    <w:rsid w:val="00C22B4C"/>
    <w:rsid w:val="00C63E46"/>
    <w:rsid w:val="00C9285C"/>
    <w:rsid w:val="00CA4BC9"/>
    <w:rsid w:val="00CB519F"/>
    <w:rsid w:val="00CB71CE"/>
    <w:rsid w:val="00D130ED"/>
    <w:rsid w:val="00D8093B"/>
    <w:rsid w:val="00D80B87"/>
    <w:rsid w:val="00DD1D58"/>
    <w:rsid w:val="00E47103"/>
    <w:rsid w:val="00E529D5"/>
    <w:rsid w:val="00E84D82"/>
    <w:rsid w:val="00EA6949"/>
    <w:rsid w:val="00F262C4"/>
    <w:rsid w:val="00F40C77"/>
    <w:rsid w:val="00F76029"/>
    <w:rsid w:val="00F9015A"/>
    <w:rsid w:val="00FB34AD"/>
    <w:rsid w:val="00FC73EA"/>
    <w:rsid w:val="00FE3C06"/>
    <w:rsid w:val="05E8060B"/>
    <w:rsid w:val="06312C2E"/>
    <w:rsid w:val="0A7021C6"/>
    <w:rsid w:val="0C79D917"/>
    <w:rsid w:val="0D3D6708"/>
    <w:rsid w:val="0DEE574A"/>
    <w:rsid w:val="0ECCB7B6"/>
    <w:rsid w:val="0EECD65E"/>
    <w:rsid w:val="1163C486"/>
    <w:rsid w:val="14F50A0D"/>
    <w:rsid w:val="1C6CA67C"/>
    <w:rsid w:val="20174443"/>
    <w:rsid w:val="213E8408"/>
    <w:rsid w:val="23388729"/>
    <w:rsid w:val="27B5A736"/>
    <w:rsid w:val="2A1ACEC6"/>
    <w:rsid w:val="2BA5AD0C"/>
    <w:rsid w:val="2D5922BA"/>
    <w:rsid w:val="2F883F36"/>
    <w:rsid w:val="32E63F7A"/>
    <w:rsid w:val="33BA52C4"/>
    <w:rsid w:val="33F2B3BA"/>
    <w:rsid w:val="342BE862"/>
    <w:rsid w:val="37280FEF"/>
    <w:rsid w:val="37574ECE"/>
    <w:rsid w:val="378E9FFB"/>
    <w:rsid w:val="38BAEAB1"/>
    <w:rsid w:val="3A74CADE"/>
    <w:rsid w:val="3C163D07"/>
    <w:rsid w:val="3DA0A55F"/>
    <w:rsid w:val="3F65A207"/>
    <w:rsid w:val="3F6B53BF"/>
    <w:rsid w:val="46EF390F"/>
    <w:rsid w:val="4CA070F1"/>
    <w:rsid w:val="4E457453"/>
    <w:rsid w:val="4FF0E8B7"/>
    <w:rsid w:val="51442F0D"/>
    <w:rsid w:val="51533ED5"/>
    <w:rsid w:val="53A509AE"/>
    <w:rsid w:val="55943E17"/>
    <w:rsid w:val="5825FDC9"/>
    <w:rsid w:val="5904D531"/>
    <w:rsid w:val="63C8815C"/>
    <w:rsid w:val="653A88BB"/>
    <w:rsid w:val="65D2FBDF"/>
    <w:rsid w:val="67D640C5"/>
    <w:rsid w:val="6A63D9A8"/>
    <w:rsid w:val="6C994B75"/>
    <w:rsid w:val="6D154A39"/>
    <w:rsid w:val="6D64B3CD"/>
    <w:rsid w:val="6E76B435"/>
    <w:rsid w:val="74980B7C"/>
    <w:rsid w:val="758B03CA"/>
    <w:rsid w:val="79DACD90"/>
    <w:rsid w:val="7A52751C"/>
    <w:rsid w:val="7DD26DE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ABF9F2"/>
  <w15:docId w15:val="{9B0DCFAA-A020-E041-92A4-DB0995508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B7B11"/>
  </w:style>
  <w:style w:type="paragraph" w:styleId="Heading1">
    <w:name w:val="heading 1"/>
    <w:basedOn w:val="Normal"/>
    <w:next w:val="Normal"/>
    <w:link w:val="Heading1Char"/>
    <w:uiPriority w:val="9"/>
    <w:qFormat/>
    <w:rsid w:val="007B7B1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B7B1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B7B1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B7B11"/>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B7B11"/>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B7B11"/>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B7B11"/>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B7B11"/>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7B7B11"/>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7B1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B7B1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B7B11"/>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1843D9"/>
    <w:rPr>
      <w:color w:val="0000FF"/>
      <w:u w:val="single"/>
    </w:rPr>
  </w:style>
  <w:style w:type="paragraph" w:styleId="NormalWeb">
    <w:name w:val="Normal (Web)"/>
    <w:basedOn w:val="Normal"/>
    <w:uiPriority w:val="99"/>
    <w:semiHidden/>
    <w:unhideWhenUsed/>
    <w:rsid w:val="001843D9"/>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F40C77"/>
    <w:rPr>
      <w:color w:val="800080" w:themeColor="followedHyperlink"/>
      <w:u w:val="single"/>
    </w:rPr>
  </w:style>
  <w:style w:type="paragraph" w:styleId="BalloonText">
    <w:name w:val="Balloon Text"/>
    <w:basedOn w:val="Normal"/>
    <w:link w:val="BalloonTextChar"/>
    <w:uiPriority w:val="99"/>
    <w:semiHidden/>
    <w:unhideWhenUsed/>
    <w:rsid w:val="000D613E"/>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0D613E"/>
    <w:rPr>
      <w:rFonts w:ascii="Lucida Grande" w:hAnsi="Lucida Grande"/>
      <w:sz w:val="18"/>
      <w:szCs w:val="18"/>
    </w:rPr>
  </w:style>
  <w:style w:type="table" w:styleId="TableGrid">
    <w:name w:val="Table Grid"/>
    <w:basedOn w:val="TableNormal"/>
    <w:uiPriority w:val="59"/>
    <w:rsid w:val="00D809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B7B11"/>
    <w:pPr>
      <w:ind w:left="720"/>
      <w:contextualSpacing/>
    </w:pPr>
  </w:style>
  <w:style w:type="table" w:styleId="LightList-Accent1">
    <w:name w:val="Light List Accent 1"/>
    <w:basedOn w:val="TableNormal"/>
    <w:uiPriority w:val="61"/>
    <w:rsid w:val="00FE3C06"/>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itle">
    <w:name w:val="Title"/>
    <w:basedOn w:val="Normal"/>
    <w:next w:val="Normal"/>
    <w:link w:val="TitleChar"/>
    <w:uiPriority w:val="10"/>
    <w:qFormat/>
    <w:rsid w:val="003649C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40"/>
      <w:szCs w:val="40"/>
    </w:rPr>
  </w:style>
  <w:style w:type="character" w:customStyle="1" w:styleId="TitleChar">
    <w:name w:val="Title Char"/>
    <w:basedOn w:val="DefaultParagraphFont"/>
    <w:link w:val="Title"/>
    <w:uiPriority w:val="10"/>
    <w:rsid w:val="003649C8"/>
    <w:rPr>
      <w:rFonts w:asciiTheme="majorHAnsi" w:eastAsiaTheme="majorEastAsia" w:hAnsiTheme="majorHAnsi" w:cstheme="majorBidi"/>
      <w:color w:val="17365D" w:themeColor="text2" w:themeShade="BF"/>
      <w:spacing w:val="5"/>
      <w:kern w:val="28"/>
      <w:sz w:val="40"/>
      <w:szCs w:val="40"/>
    </w:rPr>
  </w:style>
  <w:style w:type="character" w:customStyle="1" w:styleId="Heading4Char">
    <w:name w:val="Heading 4 Char"/>
    <w:basedOn w:val="DefaultParagraphFont"/>
    <w:link w:val="Heading4"/>
    <w:uiPriority w:val="9"/>
    <w:semiHidden/>
    <w:rsid w:val="007B7B11"/>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B7B1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B7B1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B7B1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B7B11"/>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7B7B11"/>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7B7B11"/>
    <w:pPr>
      <w:spacing w:line="240" w:lineRule="auto"/>
    </w:pPr>
    <w:rPr>
      <w:b/>
      <w:bCs/>
      <w:color w:val="4F81BD" w:themeColor="accent1"/>
      <w:sz w:val="18"/>
      <w:szCs w:val="18"/>
    </w:rPr>
  </w:style>
  <w:style w:type="paragraph" w:styleId="Subtitle">
    <w:name w:val="Subtitle"/>
    <w:basedOn w:val="Normal"/>
    <w:next w:val="Normal"/>
    <w:link w:val="SubtitleChar"/>
    <w:uiPriority w:val="11"/>
    <w:qFormat/>
    <w:rsid w:val="003649C8"/>
    <w:pPr>
      <w:numPr>
        <w:ilvl w:val="1"/>
      </w:numPr>
    </w:pPr>
    <w:rPr>
      <w:rFonts w:asciiTheme="majorHAnsi" w:eastAsiaTheme="majorEastAsia" w:hAnsiTheme="majorHAnsi" w:cstheme="majorBidi"/>
      <w:i/>
      <w:iCs/>
      <w:color w:val="4F81BD" w:themeColor="accent1"/>
      <w:spacing w:val="15"/>
      <w:sz w:val="32"/>
      <w:szCs w:val="32"/>
    </w:rPr>
  </w:style>
  <w:style w:type="character" w:customStyle="1" w:styleId="SubtitleChar">
    <w:name w:val="Subtitle Char"/>
    <w:basedOn w:val="DefaultParagraphFont"/>
    <w:link w:val="Subtitle"/>
    <w:uiPriority w:val="11"/>
    <w:rsid w:val="003649C8"/>
    <w:rPr>
      <w:rFonts w:asciiTheme="majorHAnsi" w:eastAsiaTheme="majorEastAsia" w:hAnsiTheme="majorHAnsi" w:cstheme="majorBidi"/>
      <w:i/>
      <w:iCs/>
      <w:color w:val="4F81BD" w:themeColor="accent1"/>
      <w:spacing w:val="15"/>
      <w:sz w:val="32"/>
      <w:szCs w:val="32"/>
    </w:rPr>
  </w:style>
  <w:style w:type="character" w:styleId="Strong">
    <w:name w:val="Strong"/>
    <w:basedOn w:val="DefaultParagraphFont"/>
    <w:uiPriority w:val="22"/>
    <w:qFormat/>
    <w:rsid w:val="007B7B11"/>
    <w:rPr>
      <w:b/>
      <w:bCs/>
    </w:rPr>
  </w:style>
  <w:style w:type="character" w:styleId="Emphasis">
    <w:name w:val="Emphasis"/>
    <w:basedOn w:val="DefaultParagraphFont"/>
    <w:uiPriority w:val="20"/>
    <w:qFormat/>
    <w:rsid w:val="007B7B11"/>
    <w:rPr>
      <w:i/>
      <w:iCs/>
    </w:rPr>
  </w:style>
  <w:style w:type="paragraph" w:styleId="NoSpacing">
    <w:name w:val="No Spacing"/>
    <w:uiPriority w:val="1"/>
    <w:qFormat/>
    <w:rsid w:val="007B7B11"/>
    <w:pPr>
      <w:spacing w:after="0" w:line="240" w:lineRule="auto"/>
    </w:pPr>
  </w:style>
  <w:style w:type="paragraph" w:styleId="Quote">
    <w:name w:val="Quote"/>
    <w:basedOn w:val="Normal"/>
    <w:next w:val="Normal"/>
    <w:link w:val="QuoteChar"/>
    <w:uiPriority w:val="29"/>
    <w:qFormat/>
    <w:rsid w:val="007B7B11"/>
    <w:rPr>
      <w:i/>
      <w:iCs/>
      <w:color w:val="000000" w:themeColor="text1"/>
    </w:rPr>
  </w:style>
  <w:style w:type="character" w:customStyle="1" w:styleId="QuoteChar">
    <w:name w:val="Quote Char"/>
    <w:basedOn w:val="DefaultParagraphFont"/>
    <w:link w:val="Quote"/>
    <w:uiPriority w:val="29"/>
    <w:rsid w:val="007B7B11"/>
    <w:rPr>
      <w:i/>
      <w:iCs/>
      <w:color w:val="000000" w:themeColor="text1"/>
    </w:rPr>
  </w:style>
  <w:style w:type="paragraph" w:styleId="IntenseQuote">
    <w:name w:val="Intense Quote"/>
    <w:basedOn w:val="Normal"/>
    <w:next w:val="Normal"/>
    <w:link w:val="IntenseQuoteChar"/>
    <w:uiPriority w:val="30"/>
    <w:qFormat/>
    <w:rsid w:val="007B7B11"/>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7B7B11"/>
    <w:rPr>
      <w:b/>
      <w:bCs/>
      <w:i/>
      <w:iCs/>
      <w:color w:val="4F81BD" w:themeColor="accent1"/>
    </w:rPr>
  </w:style>
  <w:style w:type="character" w:styleId="SubtleEmphasis">
    <w:name w:val="Subtle Emphasis"/>
    <w:basedOn w:val="DefaultParagraphFont"/>
    <w:uiPriority w:val="19"/>
    <w:qFormat/>
    <w:rsid w:val="007B7B11"/>
    <w:rPr>
      <w:i/>
      <w:iCs/>
      <w:color w:val="808080" w:themeColor="text1" w:themeTint="7F"/>
    </w:rPr>
  </w:style>
  <w:style w:type="character" w:styleId="IntenseEmphasis">
    <w:name w:val="Intense Emphasis"/>
    <w:basedOn w:val="DefaultParagraphFont"/>
    <w:uiPriority w:val="21"/>
    <w:qFormat/>
    <w:rsid w:val="007B7B11"/>
    <w:rPr>
      <w:b/>
      <w:bCs/>
      <w:i/>
      <w:iCs/>
      <w:color w:val="4F81BD" w:themeColor="accent1"/>
    </w:rPr>
  </w:style>
  <w:style w:type="character" w:styleId="SubtleReference">
    <w:name w:val="Subtle Reference"/>
    <w:basedOn w:val="DefaultParagraphFont"/>
    <w:uiPriority w:val="31"/>
    <w:qFormat/>
    <w:rsid w:val="007B7B11"/>
    <w:rPr>
      <w:smallCaps/>
      <w:color w:val="C0504D" w:themeColor="accent2"/>
      <w:u w:val="single"/>
    </w:rPr>
  </w:style>
  <w:style w:type="character" w:styleId="IntenseReference">
    <w:name w:val="Intense Reference"/>
    <w:basedOn w:val="DefaultParagraphFont"/>
    <w:uiPriority w:val="32"/>
    <w:qFormat/>
    <w:rsid w:val="007B7B11"/>
    <w:rPr>
      <w:b/>
      <w:bCs/>
      <w:smallCaps/>
      <w:color w:val="C0504D" w:themeColor="accent2"/>
      <w:spacing w:val="5"/>
      <w:u w:val="single"/>
    </w:rPr>
  </w:style>
  <w:style w:type="character" w:styleId="BookTitle">
    <w:name w:val="Book Title"/>
    <w:basedOn w:val="DefaultParagraphFont"/>
    <w:uiPriority w:val="33"/>
    <w:qFormat/>
    <w:rsid w:val="007B7B11"/>
    <w:rPr>
      <w:b/>
      <w:bCs/>
      <w:smallCaps/>
      <w:spacing w:val="5"/>
    </w:rPr>
  </w:style>
  <w:style w:type="paragraph" w:styleId="TOCHeading">
    <w:name w:val="TOC Heading"/>
    <w:basedOn w:val="Heading1"/>
    <w:next w:val="Normal"/>
    <w:uiPriority w:val="39"/>
    <w:semiHidden/>
    <w:unhideWhenUsed/>
    <w:qFormat/>
    <w:rsid w:val="007B7B11"/>
    <w:pPr>
      <w:outlineLvl w:val="9"/>
    </w:pPr>
  </w:style>
  <w:style w:type="table" w:styleId="PlainTable3">
    <w:name w:val="Plain Table 3"/>
    <w:basedOn w:val="TableNormal"/>
    <w:uiPriority w:val="4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6340789">
      <w:bodyDiv w:val="1"/>
      <w:marLeft w:val="0"/>
      <w:marRight w:val="0"/>
      <w:marTop w:val="0"/>
      <w:marBottom w:val="0"/>
      <w:divBdr>
        <w:top w:val="none" w:sz="0" w:space="0" w:color="auto"/>
        <w:left w:val="none" w:sz="0" w:space="0" w:color="auto"/>
        <w:bottom w:val="none" w:sz="0" w:space="0" w:color="auto"/>
        <w:right w:val="none" w:sz="0" w:space="0" w:color="auto"/>
      </w:divBdr>
    </w:div>
    <w:div w:id="1911428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51FA40-F143-4345-98D6-91FDB811A7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3</Pages>
  <Words>650</Words>
  <Characters>3705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aliraza</dc:creator>
  <cp:lastModifiedBy>Jaren Campbell</cp:lastModifiedBy>
  <cp:revision>14</cp:revision>
  <cp:lastPrinted>2013-01-24T00:23:00Z</cp:lastPrinted>
  <dcterms:created xsi:type="dcterms:W3CDTF">2014-01-10T15:40:00Z</dcterms:created>
  <dcterms:modified xsi:type="dcterms:W3CDTF">2019-09-20T04:31:00Z</dcterms:modified>
</cp:coreProperties>
</file>