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"/>
        <w:jc w:val="center"/>
      </w:pPr>
      <w:r>
        <w:rPr>
          <w:rFonts w:ascii="黑体" w:hAnsi="黑体" w:cs="Times" w:eastAsia="黑体"/>
          <w:sz w:val="32"/>
          <w:sz-cs w:val="44"/>
          <w:b/>
          <w:color w:val="000000"/>
        </w:rPr>
        <w:t xml:space="preserve">计算机著作权项目确认单</w:t>
      </w:r>
    </w:p>
    <w:p>
      <w:pPr>
        <w:spacing w:after="60"/>
        <w:jc w:val="center"/>
      </w:pPr>
      <w:r>
        <w:rPr>
          <w:rFonts w:ascii="Times" w:hAnsi="Times" w:cs="Times"/>
          <w:sz w:val="21"/>
          <w:sz-cs w:val="21"/>
          <w:b/>
          <w:color w:val="000000"/>
        </w:rPr>
        <w:t xml:space="preserve">（本确认单作为合同的一部分；如软件信息内容与合同有差异，以此确认单为准）</w:t>
      </w:r>
      <w:r>
        <w:rPr>
          <w:rFonts w:ascii="Times" w:hAnsi="Times" w:cs="Times"/>
          <w:sz w:val="44"/>
          <w:sz-cs w:val="44"/>
          <w:b/>
          <w:color w:val="000000"/>
        </w:rPr>
        <w:t xml:space="preserve"/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b/>
          <w:color w:val="000000"/>
        </w:rPr>
        <w:t xml:space="preserve">注意事项：此表一经提交无法修改，请谨慎填写！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合同编号：待填写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申请软件著作权是否用于双软认证：□是  ☑否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软件全称：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MICP-椰壳纤维协同固化砂土性能分析与预测系统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软件简称：（可无）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MICP 固化砂土分析预测系统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版本号：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V1.0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软件分类: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☑应用软件  □嵌入式软件  □中间件  □操作系统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开发方式：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☑独立开发  □合作开发   □委托开发 □下达任务开发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开发目的：(20字以内)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MICP固化砂土性能分析预测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面向领域/行业：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岩土工程、土体固化、MICP 试验研究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软件开发完成日期：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2026 年 6 月 23 日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软件是否发表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□是  发表的日期：/ 年 / 月 / 日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发表的地点：/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☑否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著作权人信息（个人/公司名称）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待填写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证件号码（身份证/公司营业执照注册号）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待填写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</w:rPr>
        <w:t xml:space="preserve">软件</w:t>
      </w:r>
      <w:r>
        <w:rPr>
          <w:rFonts w:ascii="Times" w:hAnsi="Times" w:cs="Times"/>
          <w:sz w:val="21"/>
          <w:sz-cs w:val="21"/>
          <w:color w:val="000000"/>
        </w:rPr>
        <w:t xml:space="preserve">开发的硬件环境：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通用 PC 或服务器，建议 CPU 2 核及以上、内存 8GB 及以上、硬盘 1GB 以上可用空间。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</w:rPr>
        <w:t xml:space="preserve">软件</w:t>
      </w:r>
      <w:r>
        <w:rPr>
          <w:rFonts w:ascii="Times" w:hAnsi="Times" w:cs="Times"/>
          <w:sz w:val="21"/>
          <w:sz-cs w:val="21"/>
          <w:color w:val="000000"/>
        </w:rPr>
        <w:t xml:space="preserve">运行的硬件环境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通用 PC、笔记本电脑或云服务器，支持浏览器访问，建议内存 4GB 及以上。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开发该软件的操作系统：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macOS、Windows 或 Linux。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</w:rPr>
        <w:t xml:space="preserve">软件开发工具/环境：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Python、Flask、SQLite、scikit-learn、HTML5、CSS3、JavaScript，使用浏览器进行前端调试。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</w:rPr>
        <w:t xml:space="preserve">软件的运行平台/操作系统: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Windows 10 及以上、macOS、Linux。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</w:rPr>
        <w:t xml:space="preserve">软件运行支撑环境/支持软件：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Python 3.x、Flask、SQLite、scikit-learn、现代浏览器 Chrome/Edge/Safari。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编程语言及版本号：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Python 3.x、JavaScript ES6、HTML5、CSS3。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软件代码行数：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5748 行</w:t>
      </w:r>
    </w:p>
    <w:p>
      <w:pPr>
        <w:spacing w:after="60"/>
        <w:jc w:val="center"/>
      </w:pPr>
      <w:r>
        <w:rPr>
          <w:rFonts w:ascii="Times" w:hAnsi="Times" w:cs="Times"/>
          <w:sz w:val="21"/>
          <w:sz-cs w:val="21"/>
          <w:color w:val="000000"/>
        </w:rPr>
        <w:t xml:space="preserve">软件的主要功能（100字以上200字以下）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本软件面向椰壳纤维协同 MICP 固化砂土试验场景，提供用户与项目管理、试验参数录入、参数模板复用、历史样本管理、模型训练、固化性能预测、敏感性分析、统计分析、图表可视化和报告生成导出等功能，辅助科研与工程人员完成试验数据分析、方案优选和成果归档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</w:rPr>
        <w:t xml:space="preserve">软件的技术特点：</w:t>
      </w:r>
      <w:r>
        <w:rPr>
          <w:rFonts w:ascii="Times" w:hAnsi="Times" w:cs="Times"/>
          <w:sz w:val="21"/>
          <w:sz-cs w:val="21"/>
          <w:color w:val="000000"/>
        </w:rPr>
        <w:t xml:space="preserve">（50字以上100字以下）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软件采用 Flask 前后端一体化架构，结合 SQLite 数据存储和 scikit-learn 模型训练能力，支持离线前端工作台与完整后端服务两种运行方式，可输出多指标预测、统计分析和可视化报告。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软件的类型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□APP  □游戏软件  □教育软件  □金融软件  □医疗软件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□地理信息软件  □云计算软件  □信息安全软件 □大数据软件  ☑人工智能软件  □VR软件  □5G软件  □小程序 □物联网软件  □智能城市软件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申请人：姓名/公司名称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待填写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详细地址：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待填写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E-mail：</w:t>
      </w:r>
    </w:p>
    <w:p>
      <w:pPr>
        <w:spacing w:after="60"/>
        <w:jc w:val="both"/>
      </w:pPr>
      <w:r>
        <w:rPr>
          <w:rFonts w:ascii="宋体" w:hAnsi="宋体" w:eastAsia="宋体"/>
          <w:sz w:val="21"/>
        </w:rPr>
        <w:t>待填写</w:t>
      </w:r>
    </w:p>
    <w:p>
      <w:pPr>
        <w:spacing w:after="60"/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dcterms:created>2021-03-17T13:50:36Z</dcterms:created>
  <dcterms:modified>2021-03-17T13:50:36Z</dcterms:modified>
</cp:coreProperties>
</file>

<file path=docProps/meta.xml><?xml version="1.0" encoding="utf-8"?>
<meta xmlns="http://schemas.apple.com/cocoa/2006/metadata">
  <generator>CocoaOOXMLWriter/2685.6</generator>
</meta>
</file>