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2D3D"/>
          <w:sz w:val="52"/>
          <w:szCs w:val="52"/>
        </w:rPr>
        <w:t xml:space="preserve">Subhash Chandra Yadav</w:t>
      </w:r>
    </w:p>
    <w:p>
      <w:pPr>
        <w:spacing w:after="4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Software Delivery Leadership  │  Programme &amp; Portfolio Governance  │  Agile Coaching &amp; Transformation  │  PMO Design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+45 9180 7190	syadav@allthingsagile.net	linkedin.com/in/subhashchandrayadav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Copenhagen, Denmark  ·  Work permit: employer-sponsored</w:t>
      </w:r>
    </w:p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PROFESSIONAL SUMMARY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F2D3D"/>
          <w:sz w:val="17"/>
          <w:szCs w:val="17"/>
        </w:rPr>
        <w:t xml:space="preserve">Senior programme and portfolio leader with 20+ years delivering large-scale transformation across financial services, logistics, and technology — with a consistent track record of translating strategic priorities into measurable outcomes. At Maersk, governed a $10M+ technology portfolio, drove $2M in annual TCO savings, and co-authored a business case securing PoC funding after a multi-million-dollar outage. Coached cross-functional teams to 25–30% efficiency gains while overseeing a data platform processing 1B+ daily transactions. Equally fluent in PMO governance, OKR-aligned roadmapping, and senior stakeholder engagement — and proven in building delivery frameworks that outlast leadership change.</w:t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Portfolio &amp; PMO 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Designed and operated end-to-end portfolio governance from scratch — intake, prioritisation, milestone tracking, risk management, and executive reporting — for a $10M+ technology portfolio at global enterprise scale.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Programme &amp; Project Leadership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End-to-end ownership of complex, multi-stakeholder technology programmes across agile, hybrid, and plan-driven delivery models. Sole accountability for outcomes at programme and portfolio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Agile Coaching &amp; Transformation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Practitioner-coach across Scrum, Kanban, SAFe, and custom frameworks. Context-first, pragmatic approach. Coached teams, Product Owners, and engineering leaders from team level to enterprise agility. Delivered sustained 25–30% efficiency gains.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Executive Stakeholder Engagement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Regular engagement with senior leadership to CIO-1 level. Trusted advisor and sparring partner. Structured executive reporting, Steerco facilitation, and governance forum leadership.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Vendor &amp; Contract 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Managed global SI and vendor relationships — TCS, Ubique Systems — through monthly performance reviews, annual contract reviews, cost optimisation, and quality governance. On-site engagement in India.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Business Case &amp; Investment Planning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Co-authored formal business cases including current-state analysis, risk of inaction, investment glide path, and ROI modelling. Secured SLT approval and PoC funding at Maersk for a platform modernisation initiative.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Organisational Change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Led operating model design, team restructuring, tool migrations, and agile adoption initiatives. Change management grounded in delivery reality — understanding resistance, adoption curves, and what it takes to sustain behavioural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Test Management &amp; Quality 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Built and led QA practices from scratch at multiple organisations. Owned end-to-end test strategy, automation frameworks, defect lifecycle, and release readiness governance. Delivered 80%+ runtime reductions through automation optimisation.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People Leadership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Formal people leadership of a team of 30 at Infosys — 4 direct reports, full performance accountability. Coaching and capability development of delivery leads, scrum masters, and project managers throughout career.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Facilitation &amp; Workshop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Designed and delivered retrospectives, planning sessions, and workshops — including for teams outside own context. Co-hosted Maersk Annual Agile Conference (2022) for 250+ participants.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PROFESSIONAL EXPERIENCE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Scrum Master · Program Manager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Bunker Holding A/S · Middelfart,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Dec 2025 – Present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Reduced Cycle Time from 20+ days to under 10 days within a single quarter by introducing a DORA-centric delivery culture.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Cut defect slippage by 25% through structured Definition of Done and Backlog Refinement practices.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Designed an AI-assisted Roadmap &amp; Planning Tool combining tactical and strategic horizon planning, accepted on first presentation.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Lead Portfolio Manager · Programme Leader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A.P. Møller – Mærsk A/S · APM Terminals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Jul 2022 – Aug 2025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Designed and operated a PMO governance framework from scratch — covering intake, prioritisation, milestone tracking, and reporting — that endured three years of leadership change.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Co-authored a business case following a multi-million-dollar outage, securing PoC funding with minimal SLT pushback and driving $2M annual TCO reduction.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Led annual and quarterly technology planning cycles as trusted advisor to leadership up to CIO-1, overseeing a platform processing 1B+ daily transactions.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Senior Scrum Master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A.P. Møller – Mærsk A/S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Jun 2021 – Jun 2022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Facilitated credit card payment enablement across Asian markets, reducing cash transactions by up to 30% and supporting hundreds of millions in annual transaction value.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Co-developed an Epic Refinement Canvas with the Product Owner covering dependencies, risk, and strategic classification — subsequently adopted by multiple teams.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Drove lean-agile adoption delivering average 25–30% efficiency gains, faster time-to-market, and elevated customer satisfaction.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Release Manager · QA Manager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Pandora A/S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Sep 2020 – May 2021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Developed a release governance strategy enabling iterative delivery and frictionless collaboration between product teams and the Change Advisory Board.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Drafted and implemented a comprehensive testing strategy aligned to business outcomes of Pandora's Consumer Loyalty Program.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Test Manager · Scrum Master (concurrent)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A.P. Møller – Mærsk A/S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Aug 2018 – Aug 2020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Optimised test automation reducing regression suite runtime by over 80% — from 4 hours to under 1 hour.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Turned around a struggling scrum team to consistent delivery cadence, earning direct recognition from the business stakeholder.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Led migration from HPQC to X-ray delivering $0.5M in annual TCO savings; awarded the Maersk Star Award (2019) for delivery focus under adversity.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Senior Project Manager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Infosys Ltd. · Pune, India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Oct 2017 – Jul 2018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Led a team of 30 across 4 direct reports, driving NPS from -5 to +35 within six months through targeted delivery and client satisfaction initiatives.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Reduced delivery timelines by up to 25% via value-stream mapping and process optimisation.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Designed a predictive staffing model for capacity planning, subsequently adopted across the broader organisation.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Business Assurance Lead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AON Consulting · Mumbai, India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Feb 2015 – Sep 2017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Built a test automation capability from scratch delivering 50%+ efficiency gains across global HRMS implementations for Prudential, CIBC, and IHG Group.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Led adoption of X-ray to replace HPQC, enabling cost reduction and Atlassian ecosystem integration — a migration later replicated at Maersk.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Earlier Career (2002 – 2014)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Various Organisations · India &amp; United Kingdom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2002 – 2014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Covered banking and financial services (ICICI Bank, Kotak Mahindra Bank), telecommunications, loyalty platforms, and enterprise software across India and the UK.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Progressed from software engineer in test to team lead and QA manager, building and leading teams from scratch across multiple client environments.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Developed first automation capability via Shell scripting at Persistent Systems; served as informal Product Owner co-delivering an in-house performance management solution.</w:t>
      </w:r>
    </w:p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RECOGNITION &amp; PROFESSIONAL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Maersk Star Award (2019)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Highest staff recognition level at A.P. Møller – Mærsk. Awarded with formal citation and financial reward (equivalent to one month's salary) for integrity, sustained delivery focus, and quality standards maintained under significant personal adversity.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Maersk Agile CoP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Active and highly valued member. Regularly sought by peers for 1:1 coaching and knowledge exchange. Facilitated retrospectives for teams outside own context. Co-hosted the 2022 Maersk Annual Agile Conference for 250+ participants.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EDUCATION &amp;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Bachelor of EngineeringChemical Engineering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University of Mumbai, 2001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ICAgile Certified ProfessionalICP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ICAgile  ·  Credentials available on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Danish LanguageBasic — PD2 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Prøve i Dansk 2 examination May 2026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TOOLS &amp; METHODOLOGIES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Microsoft 365 (incl. Power BI)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Portfolio dashboards, executive reporting, roadmaps, capacity planning, budgeting, business case authoring, stakeholder presentations.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Atlassian Suite (Jira, Confluence, X-ray)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Portfolio and project tracking, milestone management, backlog management, test management, process documentation, delivery reporting.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Operating model design, value-stream mapping, retrospective facilitation, structured problem-solving, stakeholder workshops, agile planning.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Azure DevOps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Exposure to engineering tracking at epic and feature level in programme governance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Delivery Frameworks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Scrum, Kanban, Essential SAFe, Stage Gate, hybrid and plan-driven approaches — applied pragmatically to context, never dogmatically.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English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Full professional proficiency — primary working language throughout career in Denmark, UK, and international contexts.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Hindi &amp; Marathi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Native fluency — read, write, and speak. Additional Indian languages spoken conversationally.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Danish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Basic — PD2 examination completed May 2026.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2026-06-19T21:46:07.122Z</dcterms:created>
  <dcterms:modified xsi:type="dcterms:W3CDTF">2026-06-19T21:46:07.131Z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