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114" w:rsidRDefault="001A7114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1A7114" w:rsidRDefault="001A711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A7114" w:rsidRDefault="001A711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A7114" w:rsidRDefault="002B217E">
      <w:pPr>
        <w:spacing w:before="213"/>
        <w:ind w:left="2828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z w:val="24"/>
          <w:u w:val="thick" w:color="000000"/>
        </w:rPr>
        <w:t>WSC</w:t>
      </w:r>
      <w:r>
        <w:rPr>
          <w:rFonts w:ascii="Cambria"/>
          <w:b/>
          <w:spacing w:val="-6"/>
          <w:sz w:val="24"/>
          <w:u w:val="thick" w:color="000000"/>
        </w:rPr>
        <w:t xml:space="preserve"> </w:t>
      </w:r>
      <w:r>
        <w:rPr>
          <w:rFonts w:ascii="Cambria"/>
          <w:b/>
          <w:sz w:val="24"/>
          <w:u w:val="thick" w:color="000000"/>
        </w:rPr>
        <w:t>OPEN</w:t>
      </w:r>
      <w:r>
        <w:rPr>
          <w:rFonts w:ascii="Cambria"/>
          <w:b/>
          <w:spacing w:val="-8"/>
          <w:sz w:val="24"/>
          <w:u w:val="thick" w:color="000000"/>
        </w:rPr>
        <w:t xml:space="preserve"> </w:t>
      </w:r>
      <w:r>
        <w:rPr>
          <w:rFonts w:ascii="Cambria"/>
          <w:b/>
          <w:spacing w:val="-1"/>
          <w:sz w:val="24"/>
          <w:u w:val="thick" w:color="000000"/>
        </w:rPr>
        <w:t>MARKET</w:t>
      </w:r>
      <w:r>
        <w:rPr>
          <w:rFonts w:ascii="Cambria"/>
          <w:b/>
          <w:spacing w:val="-10"/>
          <w:sz w:val="24"/>
          <w:u w:val="thick" w:color="000000"/>
        </w:rPr>
        <w:t xml:space="preserve"> </w:t>
      </w:r>
      <w:r>
        <w:rPr>
          <w:rFonts w:ascii="Cambria"/>
          <w:b/>
          <w:spacing w:val="-1"/>
          <w:sz w:val="24"/>
          <w:u w:val="thick" w:color="000000"/>
        </w:rPr>
        <w:t>CONTRACTUAL</w:t>
      </w:r>
      <w:r>
        <w:rPr>
          <w:rFonts w:ascii="Cambria"/>
          <w:b/>
          <w:spacing w:val="-6"/>
          <w:sz w:val="24"/>
          <w:u w:val="thick" w:color="000000"/>
        </w:rPr>
        <w:t xml:space="preserve"> </w:t>
      </w:r>
      <w:r>
        <w:rPr>
          <w:rFonts w:ascii="Cambria"/>
          <w:b/>
          <w:spacing w:val="-2"/>
          <w:sz w:val="24"/>
          <w:u w:val="thick" w:color="000000"/>
        </w:rPr>
        <w:t>APPOINTMENT</w:t>
      </w:r>
      <w:r>
        <w:rPr>
          <w:rFonts w:ascii="Cambria"/>
          <w:b/>
          <w:spacing w:val="-8"/>
          <w:sz w:val="24"/>
          <w:u w:val="thick" w:color="000000"/>
        </w:rPr>
        <w:t xml:space="preserve"> </w:t>
      </w:r>
      <w:r>
        <w:rPr>
          <w:rFonts w:ascii="Cambria"/>
          <w:b/>
          <w:sz w:val="24"/>
          <w:u w:val="thick" w:color="000000"/>
        </w:rPr>
        <w:t>RULES</w:t>
      </w:r>
    </w:p>
    <w:p w:rsidR="001A7114" w:rsidRDefault="001A7114">
      <w:pPr>
        <w:spacing w:before="9"/>
        <w:rPr>
          <w:rFonts w:ascii="Cambria" w:eastAsia="Cambria" w:hAnsi="Cambria" w:cs="Cambria"/>
          <w:b/>
          <w:bCs/>
          <w:sz w:val="9"/>
          <w:szCs w:val="9"/>
        </w:rPr>
      </w:pPr>
    </w:p>
    <w:p w:rsidR="001A7114" w:rsidRDefault="002B217E">
      <w:pPr>
        <w:pStyle w:val="berschrift2"/>
        <w:numPr>
          <w:ilvl w:val="0"/>
          <w:numId w:val="7"/>
        </w:numPr>
        <w:tabs>
          <w:tab w:val="left" w:pos="1523"/>
        </w:tabs>
        <w:spacing w:before="70"/>
        <w:rPr>
          <w:b w:val="0"/>
          <w:bCs w:val="0"/>
          <w:u w:val="none"/>
        </w:rPr>
      </w:pPr>
      <w:r>
        <w:rPr>
          <w:spacing w:val="-2"/>
          <w:u w:val="thick" w:color="000000"/>
        </w:rPr>
        <w:t>Definition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of Rules</w:t>
      </w:r>
    </w:p>
    <w:p w:rsidR="001A7114" w:rsidRDefault="001A7114">
      <w:pPr>
        <w:spacing w:before="7"/>
        <w:rPr>
          <w:rFonts w:ascii="Cambria" w:eastAsia="Cambria" w:hAnsi="Cambria" w:cs="Cambria"/>
          <w:b/>
          <w:bCs/>
          <w:sz w:val="19"/>
          <w:szCs w:val="19"/>
        </w:rPr>
      </w:pPr>
    </w:p>
    <w:p w:rsidR="001A7114" w:rsidRDefault="002B217E">
      <w:pPr>
        <w:pStyle w:val="Textkrper"/>
        <w:numPr>
          <w:ilvl w:val="1"/>
          <w:numId w:val="7"/>
        </w:numPr>
        <w:tabs>
          <w:tab w:val="left" w:pos="1883"/>
        </w:tabs>
        <w:spacing w:before="70"/>
        <w:ind w:hanging="360"/>
        <w:rPr>
          <w:rFonts w:cs="Cambria"/>
        </w:rPr>
      </w:pPr>
      <w:r>
        <w:rPr>
          <w:spacing w:val="-2"/>
        </w:rPr>
        <w:t>These</w:t>
      </w:r>
      <w:r>
        <w:rPr>
          <w:spacing w:val="-3"/>
        </w:rPr>
        <w:t xml:space="preserve"> </w:t>
      </w:r>
      <w:r>
        <w:rPr>
          <w:spacing w:val="-1"/>
        </w:rPr>
        <w:t>rules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2"/>
        </w:rPr>
        <w:t>called</w:t>
      </w:r>
      <w:r>
        <w:rPr>
          <w:spacing w:val="2"/>
        </w:rPr>
        <w:t xml:space="preserve"> </w:t>
      </w:r>
      <w:r>
        <w:rPr>
          <w:spacing w:val="-2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WSC</w:t>
      </w:r>
      <w: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Market</w:t>
      </w:r>
      <w:r>
        <w:rPr>
          <w:spacing w:val="3"/>
        </w:rPr>
        <w:t xml:space="preserve"> </w:t>
      </w:r>
      <w:r>
        <w:rPr>
          <w:spacing w:val="-2"/>
        </w:rPr>
        <w:t xml:space="preserve">Contractual </w:t>
      </w:r>
      <w:r>
        <w:rPr>
          <w:spacing w:val="-1"/>
        </w:rPr>
        <w:t>Appointment</w:t>
      </w:r>
      <w:r>
        <w:rPr>
          <w:spacing w:val="1"/>
        </w:rPr>
        <w:t xml:space="preserve"> </w:t>
      </w:r>
      <w:r>
        <w:rPr>
          <w:spacing w:val="-1"/>
        </w:rPr>
        <w:t>Rules</w:t>
      </w:r>
      <w:r>
        <w:rPr>
          <w:spacing w:val="1"/>
        </w:rPr>
        <w:t xml:space="preserve"> </w:t>
      </w:r>
      <w:r>
        <w:rPr>
          <w:b/>
          <w:spacing w:val="-2"/>
        </w:rPr>
        <w:t>Version</w:t>
      </w:r>
      <w:r>
        <w:rPr>
          <w:b/>
        </w:rPr>
        <w:t xml:space="preserve"> </w:t>
      </w:r>
      <w:r>
        <w:rPr>
          <w:b/>
          <w:spacing w:val="-1"/>
        </w:rPr>
        <w:t>1.0</w:t>
      </w:r>
    </w:p>
    <w:p w:rsidR="001A7114" w:rsidRDefault="002B217E">
      <w:pPr>
        <w:pStyle w:val="Textkrper"/>
        <w:numPr>
          <w:ilvl w:val="1"/>
          <w:numId w:val="7"/>
        </w:numPr>
        <w:tabs>
          <w:tab w:val="left" w:pos="1883"/>
        </w:tabs>
        <w:spacing w:before="126"/>
        <w:ind w:hanging="360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Rules</w:t>
      </w:r>
      <w:r>
        <w:rPr>
          <w:spacing w:val="1"/>
        </w:rPr>
        <w:t xml:space="preserve"> </w:t>
      </w:r>
      <w:r>
        <w:rPr>
          <w:spacing w:val="-1"/>
        </w:rPr>
        <w:t>shall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applicable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their</w:t>
      </w:r>
      <w:r>
        <w:rPr>
          <w:spacing w:val="4"/>
        </w:rPr>
        <w:t xml:space="preserve"> </w:t>
      </w:r>
      <w:r>
        <w:rPr>
          <w:spacing w:val="-1"/>
        </w:rPr>
        <w:t>approval</w:t>
      </w:r>
      <w:r>
        <w:rPr>
          <w:spacing w:val="-3"/>
        </w:rPr>
        <w:t xml:space="preserve"> </w:t>
      </w:r>
      <w:r>
        <w:rPr>
          <w:spacing w:val="-1"/>
        </w:rPr>
        <w:t>from the</w:t>
      </w:r>
      <w:r>
        <w:rPr>
          <w:spacing w:val="-3"/>
        </w:rPr>
        <w:t xml:space="preserve"> </w:t>
      </w:r>
      <w:r>
        <w:rPr>
          <w:spacing w:val="-1"/>
        </w:rPr>
        <w:t>competent</w:t>
      </w:r>
      <w:r>
        <w:rPr>
          <w:spacing w:val="2"/>
        </w:rPr>
        <w:t xml:space="preserve"> </w:t>
      </w:r>
      <w:r>
        <w:rPr>
          <w:spacing w:val="-1"/>
        </w:rPr>
        <w:t>authority</w:t>
      </w:r>
    </w:p>
    <w:p w:rsidR="001A7114" w:rsidRDefault="002B217E">
      <w:pPr>
        <w:pStyle w:val="berschrift2"/>
        <w:numPr>
          <w:ilvl w:val="0"/>
          <w:numId w:val="7"/>
        </w:numPr>
        <w:tabs>
          <w:tab w:val="left" w:pos="1523"/>
        </w:tabs>
        <w:spacing w:before="131"/>
        <w:rPr>
          <w:b w:val="0"/>
          <w:bCs w:val="0"/>
          <w:u w:val="none"/>
        </w:rPr>
      </w:pPr>
      <w:r>
        <w:rPr>
          <w:spacing w:val="-2"/>
          <w:u w:val="thick" w:color="000000"/>
        </w:rPr>
        <w:t>Applicability</w:t>
      </w:r>
    </w:p>
    <w:p w:rsidR="001A7114" w:rsidRDefault="002B217E">
      <w:pPr>
        <w:spacing w:before="126" w:line="360" w:lineRule="auto"/>
        <w:ind w:left="1522" w:right="583"/>
        <w:rPr>
          <w:rFonts w:ascii="Cambria" w:eastAsia="Cambria" w:hAnsi="Cambria" w:cs="Cambria"/>
        </w:rPr>
      </w:pPr>
      <w:r>
        <w:rPr>
          <w:rFonts w:ascii="Cambria"/>
          <w:spacing w:val="-1"/>
        </w:rPr>
        <w:t>These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Rules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will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be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applicable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for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6"/>
        </w:rPr>
        <w:t xml:space="preserve"> </w:t>
      </w:r>
      <w:r>
        <w:rPr>
          <w:rFonts w:ascii="Cambria"/>
          <w:b/>
          <w:spacing w:val="-1"/>
        </w:rPr>
        <w:t>68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spacing w:val="-1"/>
        </w:rPr>
        <w:t>positions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2"/>
        </w:rPr>
        <w:t>recruited</w:t>
      </w:r>
      <w:r>
        <w:rPr>
          <w:rFonts w:ascii="Cambria"/>
          <w:spacing w:val="2"/>
        </w:rPr>
        <w:t xml:space="preserve"> </w:t>
      </w:r>
      <w:r>
        <w:rPr>
          <w:rFonts w:ascii="Cambria"/>
          <w:spacing w:val="-1"/>
        </w:rPr>
        <w:t>through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2"/>
        </w:rPr>
        <w:t>open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2"/>
        </w:rPr>
        <w:t>market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2"/>
        </w:rPr>
        <w:t>as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per the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positions</w:t>
      </w:r>
      <w:r>
        <w:rPr>
          <w:rFonts w:ascii="Times New Roman"/>
          <w:spacing w:val="73"/>
        </w:rPr>
        <w:t xml:space="preserve"> </w:t>
      </w:r>
      <w:r>
        <w:rPr>
          <w:rFonts w:ascii="Cambria"/>
          <w:spacing w:val="-1"/>
        </w:rPr>
        <w:t>mentioned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3"/>
        </w:rPr>
        <w:t>in</w:t>
      </w:r>
      <w:r>
        <w:rPr>
          <w:rFonts w:ascii="Cambria"/>
          <w:spacing w:val="3"/>
        </w:rPr>
        <w:t xml:space="preserve"> </w:t>
      </w:r>
      <w:r>
        <w:rPr>
          <w:rFonts w:ascii="Cambria"/>
          <w:b/>
          <w:i/>
          <w:spacing w:val="-1"/>
          <w:sz w:val="20"/>
          <w:u w:val="single" w:color="000000"/>
        </w:rPr>
        <w:t>Letter</w:t>
      </w:r>
      <w:r>
        <w:rPr>
          <w:rFonts w:ascii="Cambria"/>
          <w:b/>
          <w:i/>
          <w:spacing w:val="-2"/>
          <w:sz w:val="20"/>
          <w:u w:val="single" w:color="000000"/>
        </w:rPr>
        <w:t xml:space="preserve"> </w:t>
      </w:r>
      <w:r>
        <w:rPr>
          <w:rFonts w:ascii="Cambria"/>
          <w:b/>
          <w:i/>
          <w:spacing w:val="-1"/>
          <w:sz w:val="20"/>
          <w:u w:val="single" w:color="000000"/>
        </w:rPr>
        <w:t>No-</w:t>
      </w:r>
      <w:r>
        <w:rPr>
          <w:rFonts w:ascii="Cambria"/>
          <w:b/>
          <w:i/>
          <w:sz w:val="20"/>
          <w:u w:val="single" w:color="000000"/>
        </w:rPr>
        <w:t xml:space="preserve"> </w:t>
      </w:r>
      <w:r>
        <w:rPr>
          <w:rFonts w:ascii="Cambria"/>
          <w:b/>
          <w:i/>
          <w:spacing w:val="-2"/>
          <w:sz w:val="20"/>
          <w:u w:val="single" w:color="000000"/>
        </w:rPr>
        <w:t>SDTE-SD-MISC-0018-2020-520/SDTE,</w:t>
      </w:r>
      <w:r>
        <w:rPr>
          <w:rFonts w:ascii="Cambria"/>
          <w:b/>
          <w:i/>
          <w:spacing w:val="-4"/>
          <w:sz w:val="20"/>
          <w:u w:val="single" w:color="000000"/>
        </w:rPr>
        <w:t xml:space="preserve"> </w:t>
      </w:r>
      <w:r>
        <w:rPr>
          <w:rFonts w:ascii="Cambria"/>
          <w:b/>
          <w:i/>
          <w:spacing w:val="-2"/>
          <w:sz w:val="20"/>
          <w:u w:val="single" w:color="000000"/>
        </w:rPr>
        <w:t>Bhubaneswar,</w:t>
      </w:r>
      <w:r>
        <w:rPr>
          <w:rFonts w:ascii="Cambria"/>
          <w:b/>
          <w:i/>
          <w:spacing w:val="-4"/>
          <w:sz w:val="20"/>
          <w:u w:val="single" w:color="000000"/>
        </w:rPr>
        <w:t xml:space="preserve"> </w:t>
      </w:r>
      <w:r>
        <w:rPr>
          <w:rFonts w:ascii="Cambria"/>
          <w:b/>
          <w:i/>
          <w:spacing w:val="-1"/>
          <w:sz w:val="20"/>
          <w:u w:val="single" w:color="000000"/>
        </w:rPr>
        <w:t>Dated-02/02.2021</w:t>
      </w:r>
      <w:r>
        <w:rPr>
          <w:rFonts w:ascii="Cambria"/>
          <w:b/>
          <w:i/>
          <w:spacing w:val="-7"/>
          <w:sz w:val="20"/>
          <w:u w:val="single" w:color="000000"/>
        </w:rPr>
        <w:t xml:space="preserve"> </w:t>
      </w:r>
      <w:r>
        <w:rPr>
          <w:rFonts w:ascii="Cambria"/>
          <w:b/>
          <w:i/>
          <w:sz w:val="20"/>
          <w:u w:val="single" w:color="000000"/>
        </w:rPr>
        <w:t>by</w:t>
      </w:r>
      <w:r>
        <w:rPr>
          <w:rFonts w:ascii="Cambria"/>
          <w:b/>
          <w:i/>
          <w:spacing w:val="-2"/>
          <w:sz w:val="20"/>
          <w:u w:val="single" w:color="000000"/>
        </w:rPr>
        <w:t xml:space="preserve"> AFA-</w:t>
      </w:r>
      <w:r>
        <w:rPr>
          <w:rFonts w:ascii="Times New Roman"/>
          <w:b/>
          <w:i/>
          <w:sz w:val="20"/>
        </w:rPr>
        <w:t xml:space="preserve"> </w:t>
      </w:r>
      <w:r>
        <w:rPr>
          <w:rFonts w:ascii="Cambria"/>
          <w:b/>
          <w:i/>
          <w:sz w:val="20"/>
        </w:rPr>
        <w:t xml:space="preserve">  </w:t>
      </w:r>
      <w:r>
        <w:rPr>
          <w:rFonts w:ascii="Cambria"/>
          <w:b/>
          <w:i/>
          <w:spacing w:val="-1"/>
          <w:sz w:val="20"/>
          <w:u w:val="single" w:color="000000"/>
        </w:rPr>
        <w:t>Cum-Deputy</w:t>
      </w:r>
      <w:r>
        <w:rPr>
          <w:rFonts w:ascii="Cambria"/>
          <w:b/>
          <w:i/>
          <w:spacing w:val="-2"/>
          <w:sz w:val="20"/>
          <w:u w:val="single" w:color="000000"/>
        </w:rPr>
        <w:t xml:space="preserve"> </w:t>
      </w:r>
      <w:r>
        <w:rPr>
          <w:rFonts w:ascii="Cambria"/>
          <w:b/>
          <w:i/>
          <w:spacing w:val="-1"/>
          <w:sz w:val="20"/>
          <w:u w:val="single" w:color="000000"/>
        </w:rPr>
        <w:t>Secretary</w:t>
      </w:r>
      <w:r>
        <w:rPr>
          <w:rFonts w:ascii="Cambria"/>
          <w:b/>
          <w:i/>
          <w:spacing w:val="-2"/>
          <w:sz w:val="20"/>
          <w:u w:val="single" w:color="000000"/>
        </w:rPr>
        <w:t xml:space="preserve"> </w:t>
      </w:r>
      <w:r>
        <w:rPr>
          <w:rFonts w:ascii="Cambria"/>
          <w:b/>
          <w:i/>
          <w:spacing w:val="-1"/>
          <w:sz w:val="20"/>
          <w:u w:val="single" w:color="000000"/>
        </w:rPr>
        <w:t>to</w:t>
      </w:r>
      <w:r>
        <w:rPr>
          <w:rFonts w:ascii="Cambria"/>
          <w:b/>
          <w:i/>
          <w:sz w:val="20"/>
          <w:u w:val="single" w:color="000000"/>
        </w:rPr>
        <w:t xml:space="preserve"> </w:t>
      </w:r>
      <w:r>
        <w:rPr>
          <w:rFonts w:ascii="Cambria"/>
          <w:b/>
          <w:i/>
          <w:spacing w:val="-1"/>
          <w:sz w:val="20"/>
          <w:u w:val="single" w:color="000000"/>
        </w:rPr>
        <w:t>Government</w:t>
      </w:r>
      <w:r>
        <w:rPr>
          <w:rFonts w:ascii="Cambria"/>
          <w:b/>
          <w:i/>
          <w:spacing w:val="4"/>
          <w:sz w:val="20"/>
          <w:u w:val="single" w:color="000000"/>
        </w:rPr>
        <w:t xml:space="preserve"> </w:t>
      </w:r>
      <w:r>
        <w:rPr>
          <w:rFonts w:ascii="Cambria"/>
          <w:spacing w:val="-3"/>
        </w:rPr>
        <w:t>and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for any</w:t>
      </w:r>
      <w:r>
        <w:rPr>
          <w:rFonts w:ascii="Cambria"/>
          <w:spacing w:val="-2"/>
        </w:rPr>
        <w:t xml:space="preserve"> other</w:t>
      </w:r>
      <w:r>
        <w:rPr>
          <w:rFonts w:ascii="Cambria"/>
          <w:spacing w:val="2"/>
        </w:rPr>
        <w:t xml:space="preserve"> </w:t>
      </w:r>
      <w:r>
        <w:rPr>
          <w:rFonts w:ascii="Cambria"/>
          <w:spacing w:val="-1"/>
        </w:rPr>
        <w:t>open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2"/>
        </w:rPr>
        <w:t>market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2"/>
        </w:rPr>
        <w:t>recruitment</w:t>
      </w:r>
      <w:r>
        <w:rPr>
          <w:rFonts w:ascii="Cambria"/>
          <w:spacing w:val="4"/>
        </w:rPr>
        <w:t xml:space="preserve"> </w:t>
      </w:r>
      <w:r>
        <w:rPr>
          <w:rFonts w:ascii="Cambria"/>
          <w:spacing w:val="-1"/>
        </w:rPr>
        <w:t>positions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approved</w:t>
      </w:r>
      <w:r>
        <w:rPr>
          <w:rFonts w:ascii="Cambria"/>
          <w:spacing w:val="2"/>
        </w:rPr>
        <w:t xml:space="preserve"> </w:t>
      </w:r>
      <w:r>
        <w:rPr>
          <w:rFonts w:ascii="Cambria"/>
          <w:spacing w:val="-1"/>
        </w:rPr>
        <w:t>by</w:t>
      </w:r>
      <w:r>
        <w:rPr>
          <w:rFonts w:ascii="Times New Roman"/>
          <w:spacing w:val="49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competent</w:t>
      </w:r>
      <w:r>
        <w:rPr>
          <w:rFonts w:ascii="Cambria"/>
          <w:spacing w:val="2"/>
        </w:rPr>
        <w:t xml:space="preserve"> </w:t>
      </w:r>
      <w:r>
        <w:rPr>
          <w:rFonts w:ascii="Cambria"/>
          <w:spacing w:val="-1"/>
        </w:rPr>
        <w:t>authority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from time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time.</w:t>
      </w:r>
    </w:p>
    <w:p w:rsidR="001A7114" w:rsidRDefault="002B217E">
      <w:pPr>
        <w:pStyle w:val="berschrift2"/>
        <w:numPr>
          <w:ilvl w:val="0"/>
          <w:numId w:val="7"/>
        </w:numPr>
        <w:tabs>
          <w:tab w:val="left" w:pos="1523"/>
        </w:tabs>
        <w:spacing w:before="1"/>
        <w:rPr>
          <w:b w:val="0"/>
          <w:bCs w:val="0"/>
          <w:u w:val="none"/>
        </w:rPr>
      </w:pPr>
      <w:r>
        <w:rPr>
          <w:spacing w:val="-1"/>
          <w:u w:val="thick" w:color="000000"/>
        </w:rPr>
        <w:t>Nomenclature-</w:t>
      </w:r>
    </w:p>
    <w:p w:rsidR="001A7114" w:rsidRDefault="002B217E">
      <w:pPr>
        <w:numPr>
          <w:ilvl w:val="0"/>
          <w:numId w:val="6"/>
        </w:numPr>
        <w:tabs>
          <w:tab w:val="left" w:pos="2243"/>
        </w:tabs>
        <w:spacing w:before="123" w:line="356" w:lineRule="auto"/>
        <w:ind w:right="1159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All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the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Positions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2"/>
        </w:rPr>
        <w:t>recruited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2"/>
        </w:rPr>
        <w:t>as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per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the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applicability</w:t>
      </w:r>
      <w:r>
        <w:rPr>
          <w:rFonts w:ascii="Cambria" w:eastAsia="Cambria" w:hAnsi="Cambria" w:cs="Cambria"/>
          <w:spacing w:val="-2"/>
        </w:rPr>
        <w:t xml:space="preserve"> clause </w:t>
      </w:r>
      <w:r>
        <w:rPr>
          <w:rFonts w:ascii="Cambria" w:eastAsia="Cambria" w:hAnsi="Cambria" w:cs="Cambria"/>
          <w:spacing w:val="-1"/>
        </w:rPr>
        <w:t>will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be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named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2"/>
        </w:rPr>
        <w:t>as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2"/>
        </w:rPr>
        <w:t>“</w:t>
      </w:r>
      <w:r>
        <w:rPr>
          <w:rFonts w:ascii="Cambria" w:eastAsia="Cambria" w:hAnsi="Cambria" w:cs="Cambria"/>
          <w:b/>
          <w:bCs/>
          <w:spacing w:val="-2"/>
        </w:rPr>
        <w:t>Open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Market</w:t>
      </w:r>
      <w:r>
        <w:rPr>
          <w:rFonts w:ascii="Times New Roman" w:eastAsia="Times New Roman" w:hAnsi="Times New Roman" w:cs="Times New Roman"/>
          <w:b/>
          <w:bCs/>
          <w:spacing w:val="61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Contractual</w:t>
      </w:r>
      <w:r>
        <w:rPr>
          <w:rFonts w:ascii="Cambria" w:eastAsia="Cambria" w:hAnsi="Cambria" w:cs="Cambria"/>
          <w:b/>
          <w:bCs/>
          <w:spacing w:val="-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Employee</w:t>
      </w:r>
      <w:r>
        <w:rPr>
          <w:rFonts w:ascii="Cambria" w:eastAsia="Cambria" w:hAnsi="Cambria" w:cs="Cambria"/>
          <w:spacing w:val="-1"/>
        </w:rPr>
        <w:t>” abbreviated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2"/>
        </w:rPr>
        <w:t>as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“</w:t>
      </w:r>
      <w:r>
        <w:rPr>
          <w:rFonts w:ascii="Cambria" w:eastAsia="Cambria" w:hAnsi="Cambria" w:cs="Cambria"/>
          <w:b/>
          <w:bCs/>
          <w:spacing w:val="-1"/>
        </w:rPr>
        <w:t>OMCE</w:t>
      </w:r>
      <w:r>
        <w:rPr>
          <w:rFonts w:ascii="Cambria" w:eastAsia="Cambria" w:hAnsi="Cambria" w:cs="Cambria"/>
          <w:spacing w:val="-1"/>
        </w:rPr>
        <w:t>”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of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WSC</w:t>
      </w:r>
    </w:p>
    <w:p w:rsidR="001A7114" w:rsidRDefault="002B217E">
      <w:pPr>
        <w:pStyle w:val="berschrift2"/>
        <w:numPr>
          <w:ilvl w:val="0"/>
          <w:numId w:val="7"/>
        </w:numPr>
        <w:tabs>
          <w:tab w:val="left" w:pos="1523"/>
        </w:tabs>
        <w:spacing w:before="5"/>
        <w:rPr>
          <w:b w:val="0"/>
          <w:bCs w:val="0"/>
          <w:u w:val="none"/>
        </w:rPr>
      </w:pPr>
      <w:r>
        <w:rPr>
          <w:spacing w:val="-2"/>
          <w:u w:val="thick" w:color="000000"/>
        </w:rPr>
        <w:t>Terms</w:t>
      </w:r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>and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conditions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of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Engagement:</w:t>
      </w:r>
    </w:p>
    <w:p w:rsidR="001A7114" w:rsidRDefault="001A7114">
      <w:pPr>
        <w:spacing w:before="6"/>
        <w:rPr>
          <w:rFonts w:ascii="Cambria" w:eastAsia="Cambria" w:hAnsi="Cambria" w:cs="Cambria"/>
          <w:b/>
          <w:bCs/>
          <w:sz w:val="19"/>
          <w:szCs w:val="19"/>
        </w:rPr>
      </w:pPr>
    </w:p>
    <w:p w:rsidR="001A7114" w:rsidRDefault="002B217E">
      <w:pPr>
        <w:numPr>
          <w:ilvl w:val="0"/>
          <w:numId w:val="5"/>
        </w:numPr>
        <w:tabs>
          <w:tab w:val="left" w:pos="1883"/>
        </w:tabs>
        <w:spacing w:before="70"/>
        <w:ind w:hanging="360"/>
        <w:rPr>
          <w:rFonts w:ascii="Cambria" w:eastAsia="Cambria" w:hAnsi="Cambria" w:cs="Cambria"/>
        </w:rPr>
      </w:pPr>
      <w:r>
        <w:rPr>
          <w:rFonts w:ascii="Cambria"/>
          <w:b/>
          <w:spacing w:val="-2"/>
          <w:u w:val="thick" w:color="000000"/>
        </w:rPr>
        <w:t>Reference:</w:t>
      </w:r>
    </w:p>
    <w:p w:rsidR="001A7114" w:rsidRDefault="002B217E">
      <w:pPr>
        <w:pStyle w:val="Textkrper"/>
        <w:numPr>
          <w:ilvl w:val="1"/>
          <w:numId w:val="5"/>
        </w:numPr>
        <w:tabs>
          <w:tab w:val="left" w:pos="2603"/>
        </w:tabs>
        <w:spacing w:before="20" w:line="257" w:lineRule="auto"/>
        <w:ind w:right="893" w:hanging="465"/>
        <w:rPr>
          <w:rFonts w:ascii="Calibri" w:eastAsia="Calibri" w:hAnsi="Calibri" w:cs="Calibri"/>
        </w:rPr>
      </w:pPr>
      <w:r>
        <w:rPr>
          <w:rFonts w:ascii="Calibri"/>
          <w:spacing w:val="-2"/>
        </w:rPr>
        <w:t>DETAILED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ADVERTISEMENT,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Advt. No.-WSC/24/HR/2021-22/882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DATED-24/02/2022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CEO</w:t>
      </w:r>
      <w:r>
        <w:rPr>
          <w:rFonts w:ascii="Times New Roman"/>
          <w:spacing w:val="37"/>
        </w:rPr>
        <w:t xml:space="preserve"> </w:t>
      </w:r>
      <w:r>
        <w:rPr>
          <w:rFonts w:ascii="Calibri"/>
        </w:rPr>
        <w:t>WSC</w:t>
      </w:r>
    </w:p>
    <w:p w:rsidR="001A7114" w:rsidRDefault="002B217E">
      <w:pPr>
        <w:pStyle w:val="Textkrper"/>
        <w:tabs>
          <w:tab w:val="left" w:pos="2602"/>
        </w:tabs>
        <w:spacing w:before="5" w:line="258" w:lineRule="auto"/>
        <w:ind w:left="2602" w:right="675" w:hanging="528"/>
      </w:pPr>
      <w:r>
        <w:t>ii.</w:t>
      </w:r>
      <w:r>
        <w:rPr>
          <w:rFonts w:ascii="Times New Roman"/>
        </w:rPr>
        <w:tab/>
      </w:r>
      <w:r>
        <w:rPr>
          <w:b/>
          <w:spacing w:val="-1"/>
        </w:rPr>
        <w:t>Letter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No-</w:t>
      </w:r>
      <w:r>
        <w:rPr>
          <w:b/>
          <w:spacing w:val="-3"/>
        </w:rPr>
        <w:t xml:space="preserve"> </w:t>
      </w:r>
      <w:r>
        <w:rPr>
          <w:spacing w:val="-1"/>
        </w:rPr>
        <w:t>PT4-SDTE-SD-MISC-0008-2018-5948/SDTE,</w:t>
      </w:r>
      <w:r>
        <w:rPr>
          <w:spacing w:val="-3"/>
        </w:rPr>
        <w:t xml:space="preserve"> </w:t>
      </w:r>
      <w:r>
        <w:rPr>
          <w:spacing w:val="-1"/>
        </w:rPr>
        <w:t>BBSR</w:t>
      </w:r>
      <w:r>
        <w:rPr>
          <w:spacing w:val="3"/>
        </w:rPr>
        <w:t xml:space="preserve"> </w:t>
      </w:r>
      <w:r>
        <w:rPr>
          <w:spacing w:val="-1"/>
        </w:rPr>
        <w:t>Dated-21/12/2021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>Joint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Secretary,</w:t>
      </w:r>
      <w:r>
        <w:rPr>
          <w:spacing w:val="-3"/>
        </w:rPr>
        <w:t xml:space="preserve"> </w:t>
      </w:r>
      <w:r>
        <w:t>SDTE</w:t>
      </w:r>
    </w:p>
    <w:p w:rsidR="001A7114" w:rsidRDefault="001A7114">
      <w:pPr>
        <w:spacing w:before="9"/>
        <w:rPr>
          <w:rFonts w:ascii="Cambria" w:eastAsia="Cambria" w:hAnsi="Cambria" w:cs="Cambria"/>
          <w:sz w:val="23"/>
          <w:szCs w:val="23"/>
        </w:rPr>
      </w:pPr>
    </w:p>
    <w:p w:rsidR="001A7114" w:rsidRDefault="002B217E">
      <w:pPr>
        <w:pStyle w:val="berschrift2"/>
        <w:numPr>
          <w:ilvl w:val="0"/>
          <w:numId w:val="5"/>
        </w:numPr>
        <w:tabs>
          <w:tab w:val="left" w:pos="1883"/>
        </w:tabs>
        <w:ind w:hanging="360"/>
        <w:rPr>
          <w:b w:val="0"/>
          <w:bCs w:val="0"/>
          <w:u w:val="none"/>
        </w:rPr>
      </w:pPr>
      <w:r>
        <w:rPr>
          <w:spacing w:val="-2"/>
          <w:u w:val="thick" w:color="000000"/>
        </w:rPr>
        <w:t>The terms</w:t>
      </w:r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>and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conditions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of the</w:t>
      </w:r>
      <w:r>
        <w:rPr>
          <w:spacing w:val="2"/>
          <w:u w:val="thick" w:color="000000"/>
        </w:rPr>
        <w:t xml:space="preserve"> </w:t>
      </w:r>
      <w:r>
        <w:rPr>
          <w:spacing w:val="-1"/>
          <w:u w:val="thick" w:color="000000"/>
        </w:rPr>
        <w:t>engagement</w:t>
      </w:r>
      <w:r>
        <w:rPr>
          <w:u w:val="thick" w:color="000000"/>
        </w:rPr>
        <w:t xml:space="preserve"> are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as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follows</w:t>
      </w:r>
    </w:p>
    <w:p w:rsidR="001A7114" w:rsidRDefault="001A7114">
      <w:pPr>
        <w:spacing w:before="6"/>
        <w:rPr>
          <w:rFonts w:ascii="Cambria" w:eastAsia="Cambria" w:hAnsi="Cambria" w:cs="Cambria"/>
          <w:b/>
          <w:bCs/>
          <w:sz w:val="19"/>
          <w:szCs w:val="19"/>
        </w:rPr>
      </w:pPr>
    </w:p>
    <w:p w:rsidR="001A7114" w:rsidRDefault="002B217E">
      <w:pPr>
        <w:pStyle w:val="Textkrper"/>
        <w:numPr>
          <w:ilvl w:val="0"/>
          <w:numId w:val="4"/>
        </w:numPr>
        <w:tabs>
          <w:tab w:val="left" w:pos="2243"/>
        </w:tabs>
        <w:spacing w:before="70"/>
        <w:ind w:hanging="475"/>
        <w:jc w:val="left"/>
      </w:pPr>
      <w:r>
        <w:rPr>
          <w:spacing w:val="-1"/>
        </w:rPr>
        <w:t>Engagements</w:t>
      </w:r>
      <w:r>
        <w:t xml:space="preserve"> </w:t>
      </w:r>
      <w:r>
        <w:rPr>
          <w:spacing w:val="-2"/>
        </w:rPr>
        <w:t xml:space="preserve">shall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renewed</w:t>
      </w:r>
      <w:r>
        <w:rPr>
          <w:spacing w:val="2"/>
        </w:rPr>
        <w:t xml:space="preserve"> </w:t>
      </w:r>
      <w:r>
        <w:rPr>
          <w:spacing w:val="-1"/>
        </w:rPr>
        <w:t xml:space="preserve">annually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break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of</w:t>
      </w:r>
      <w:r>
        <w:rPr>
          <w:spacing w:val="-1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2"/>
        </w:rPr>
        <w:t>least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>day.</w:t>
      </w:r>
    </w:p>
    <w:p w:rsidR="001A7114" w:rsidRDefault="002B217E">
      <w:pPr>
        <w:pStyle w:val="Textkrper"/>
        <w:numPr>
          <w:ilvl w:val="0"/>
          <w:numId w:val="4"/>
        </w:numPr>
        <w:tabs>
          <w:tab w:val="left" w:pos="2243"/>
        </w:tabs>
        <w:spacing w:before="126" w:line="361" w:lineRule="auto"/>
        <w:ind w:right="583" w:hanging="548"/>
        <w:jc w:val="left"/>
      </w:pPr>
      <w:r>
        <w:rPr>
          <w:spacing w:val="-1"/>
        </w:rPr>
        <w:t>Renewal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all</w:t>
      </w:r>
      <w:r>
        <w:rPr>
          <w:spacing w:val="5"/>
        </w:rPr>
        <w:t xml:space="preserve"> </w:t>
      </w:r>
      <w:r>
        <w:rPr>
          <w:spacing w:val="-1"/>
        </w:rPr>
        <w:t>positions</w:t>
      </w:r>
      <w:r>
        <w:rPr>
          <w:spacing w:val="-5"/>
        </w:rPr>
        <w:t xml:space="preserve"> </w:t>
      </w:r>
      <w:r>
        <w:rPr>
          <w:spacing w:val="-2"/>
        </w:rPr>
        <w:t xml:space="preserve">shall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2"/>
        </w:rPr>
        <w:t>subject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satisfactory performance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outcome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of the</w:t>
      </w:r>
      <w:r>
        <w:rPr>
          <w:spacing w:val="-2"/>
        </w:rPr>
        <w:t xml:space="preserve"> employees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evaluated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WSC</w:t>
      </w:r>
      <w:r>
        <w:t xml:space="preserve"> </w:t>
      </w:r>
      <w:r>
        <w:rPr>
          <w:spacing w:val="-1"/>
        </w:rPr>
        <w:t>annually</w:t>
      </w:r>
    </w:p>
    <w:p w:rsidR="001A7114" w:rsidRDefault="002B217E">
      <w:pPr>
        <w:pStyle w:val="Textkrper"/>
        <w:numPr>
          <w:ilvl w:val="0"/>
          <w:numId w:val="4"/>
        </w:numPr>
        <w:tabs>
          <w:tab w:val="left" w:pos="2243"/>
        </w:tabs>
        <w:spacing w:line="357" w:lineRule="auto"/>
        <w:ind w:right="492" w:hanging="620"/>
        <w:jc w:val="left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recruitee</w:t>
      </w:r>
      <w:r>
        <w:rPr>
          <w:spacing w:val="-2"/>
        </w:rPr>
        <w:t xml:space="preserve"> </w:t>
      </w:r>
      <w:r>
        <w:rPr>
          <w:spacing w:val="-1"/>
        </w:rPr>
        <w:t>shall</w:t>
      </w:r>
      <w:r>
        <w:rPr>
          <w:spacing w:val="-3"/>
        </w:rPr>
        <w:t xml:space="preserve"> </w:t>
      </w:r>
      <w:r>
        <w:rPr>
          <w:spacing w:val="-1"/>
        </w:rPr>
        <w:t>furnish</w:t>
      </w:r>
      <w:r>
        <w:rPr>
          <w:spacing w:val="-2"/>
        </w:rPr>
        <w:t xml:space="preserve"> an</w:t>
      </w:r>
      <w:r>
        <w:rPr>
          <w:spacing w:val="1"/>
        </w:rPr>
        <w:t xml:space="preserve"> </w:t>
      </w:r>
      <w:r>
        <w:rPr>
          <w:spacing w:val="-1"/>
        </w:rPr>
        <w:t>undertaking</w:t>
      </w:r>
      <w:r>
        <w:t xml:space="preserve"> </w:t>
      </w:r>
      <w:r>
        <w:rPr>
          <w:spacing w:val="-3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shape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affidavit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effect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2"/>
        </w:rPr>
        <w:t>he/she shall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rFonts w:ascii="Times New Roman"/>
          <w:spacing w:val="85"/>
        </w:rPr>
        <w:t xml:space="preserve"> </w:t>
      </w:r>
      <w:r>
        <w:rPr>
          <w:spacing w:val="-2"/>
        </w:rPr>
        <w:t xml:space="preserve">claim </w:t>
      </w:r>
      <w:r>
        <w:rPr>
          <w:spacing w:val="-1"/>
        </w:rPr>
        <w:t>any service</w:t>
      </w:r>
      <w:r>
        <w:rPr>
          <w:spacing w:val="2"/>
        </w:rPr>
        <w:t xml:space="preserve"> </w:t>
      </w:r>
      <w:r>
        <w:rPr>
          <w:spacing w:val="-1"/>
        </w:rPr>
        <w:t>benefit</w:t>
      </w:r>
      <w:r>
        <w:rPr>
          <w:spacing w:val="2"/>
        </w:rPr>
        <w:t xml:space="preserve"> </w:t>
      </w:r>
      <w:r>
        <w:rPr>
          <w:spacing w:val="-1"/>
        </w:rPr>
        <w:t>pursuant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above</w:t>
      </w:r>
      <w:r>
        <w:rPr>
          <w:spacing w:val="-3"/>
        </w:rPr>
        <w:t xml:space="preserve"> </w:t>
      </w:r>
      <w:r>
        <w:rPr>
          <w:spacing w:val="-1"/>
        </w:rPr>
        <w:t>engagements</w:t>
      </w:r>
    </w:p>
    <w:p w:rsidR="001A7114" w:rsidRDefault="002B217E">
      <w:pPr>
        <w:pStyle w:val="Textkrper"/>
        <w:numPr>
          <w:ilvl w:val="0"/>
          <w:numId w:val="4"/>
        </w:numPr>
        <w:tabs>
          <w:tab w:val="left" w:pos="2243"/>
        </w:tabs>
        <w:spacing w:before="5" w:line="360" w:lineRule="auto"/>
        <w:ind w:right="675" w:hanging="610"/>
        <w:jc w:val="left"/>
      </w:pP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matters</w:t>
      </w:r>
      <w:r>
        <w:t xml:space="preserve"> </w:t>
      </w:r>
      <w:r>
        <w:rPr>
          <w:spacing w:val="-2"/>
        </w:rPr>
        <w:t>related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HR</w:t>
      </w:r>
      <w:r>
        <w:rPr>
          <w:spacing w:val="1"/>
        </w:rPr>
        <w:t xml:space="preserve"> </w:t>
      </w:r>
      <w:r>
        <w:rPr>
          <w:spacing w:val="-2"/>
        </w:rPr>
        <w:t xml:space="preserve">Policies, </w:t>
      </w:r>
      <w:r>
        <w:t>HR</w:t>
      </w:r>
      <w:r>
        <w:rPr>
          <w:spacing w:val="1"/>
        </w:rPr>
        <w:t xml:space="preserve"> </w:t>
      </w:r>
      <w:r>
        <w:rPr>
          <w:spacing w:val="-1"/>
        </w:rPr>
        <w:t>hiring</w:t>
      </w:r>
      <w:r>
        <w:rPr>
          <w:spacing w:val="1"/>
        </w:rPr>
        <w:t xml:space="preserve"> </w:t>
      </w:r>
      <w:r>
        <w:rPr>
          <w:spacing w:val="-2"/>
        </w:rPr>
        <w:t>modalities, Employee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boarding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Exit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process,</w:t>
      </w:r>
      <w:r>
        <w:rPr>
          <w:spacing w:val="-3"/>
        </w:rPr>
        <w:t xml:space="preserve"> </w:t>
      </w:r>
      <w:r>
        <w:rPr>
          <w:spacing w:val="-1"/>
        </w:rPr>
        <w:t>Operational</w:t>
      </w:r>
      <w:r>
        <w:rPr>
          <w:spacing w:val="-2"/>
        </w:rPr>
        <w:t xml:space="preserve"> </w:t>
      </w:r>
      <w:r>
        <w:rPr>
          <w:spacing w:val="-1"/>
        </w:rPr>
        <w:t>processes,</w:t>
      </w:r>
      <w:r>
        <w:rPr>
          <w:spacing w:val="-3"/>
        </w:rPr>
        <w:t xml:space="preserve"> </w:t>
      </w:r>
      <w:r>
        <w:rPr>
          <w:spacing w:val="-1"/>
        </w:rPr>
        <w:t>Compensation</w:t>
      </w:r>
      <w:r>
        <w:rPr>
          <w:spacing w:val="1"/>
        </w:rPr>
        <w:t xml:space="preserve"> </w:t>
      </w:r>
      <w:r>
        <w:rPr>
          <w:spacing w:val="-1"/>
        </w:rPr>
        <w:t>benefits</w:t>
      </w:r>
      <w:r>
        <w:rPr>
          <w:spacing w:val="1"/>
        </w:rPr>
        <w:t xml:space="preserve"> </w:t>
      </w:r>
      <w:r>
        <w:rPr>
          <w:spacing w:val="-3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statutory provisions,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  <w:r>
        <w:rPr>
          <w:rFonts w:ascii="Times New Roman"/>
          <w:spacing w:val="45"/>
        </w:rPr>
        <w:t xml:space="preserve"> </w:t>
      </w:r>
      <w:r>
        <w:rPr>
          <w:spacing w:val="-2"/>
        </w:rPr>
        <w:t>management,</w:t>
      </w:r>
      <w:r>
        <w:rPr>
          <w:spacing w:val="-3"/>
        </w:rPr>
        <w:t xml:space="preserve"> </w:t>
      </w:r>
      <w:r>
        <w:rPr>
          <w:spacing w:val="-1"/>
        </w:rPr>
        <w:t>learning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development</w:t>
      </w:r>
      <w:r>
        <w:rPr>
          <w:spacing w:val="2"/>
        </w:rPr>
        <w:t xml:space="preserve"> </w:t>
      </w:r>
      <w:r>
        <w:rPr>
          <w:spacing w:val="-2"/>
        </w:rPr>
        <w:t>or</w:t>
      </w:r>
      <w:r>
        <w:rPr>
          <w:spacing w:val="-1"/>
        </w:rPr>
        <w:t xml:space="preserve"> any</w:t>
      </w:r>
      <w:r>
        <w:rPr>
          <w:spacing w:val="-2"/>
        </w:rPr>
        <w:t xml:space="preserve"> </w:t>
      </w:r>
      <w:r>
        <w:rPr>
          <w:spacing w:val="1"/>
        </w:rPr>
        <w:t>other</w:t>
      </w:r>
      <w:r>
        <w:rPr>
          <w:spacing w:val="-1"/>
        </w:rPr>
        <w:t xml:space="preserve"> matter</w:t>
      </w:r>
      <w:r>
        <w:rPr>
          <w:spacing w:val="-2"/>
        </w:rPr>
        <w:t xml:space="preserve"> related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service/service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conditions</w:t>
      </w:r>
      <w: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per the</w:t>
      </w:r>
      <w:r>
        <w:rPr>
          <w:spacing w:val="-3"/>
        </w:rPr>
        <w:t xml:space="preserve"> </w:t>
      </w:r>
      <w:r>
        <w:rPr>
          <w:spacing w:val="-1"/>
        </w:rPr>
        <w:t>provisions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t>HR</w:t>
      </w:r>
      <w:r>
        <w:rPr>
          <w:spacing w:val="2"/>
        </w:rPr>
        <w:t xml:space="preserve"> </w:t>
      </w:r>
      <w:r>
        <w:rPr>
          <w:spacing w:val="-2"/>
        </w:rPr>
        <w:t>Manual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World</w:t>
      </w:r>
      <w:r>
        <w:rPr>
          <w:spacing w:val="1"/>
        </w:rPr>
        <w:t xml:space="preserve"> </w:t>
      </w:r>
      <w:r>
        <w:rPr>
          <w:spacing w:val="-1"/>
        </w:rPr>
        <w:t>Skill</w:t>
      </w:r>
      <w:r>
        <w:rPr>
          <w:spacing w:val="-2"/>
        </w:rPr>
        <w:t xml:space="preserve"> </w:t>
      </w:r>
      <w:r>
        <w:t>Center,</w:t>
      </w:r>
      <w:r>
        <w:rPr>
          <w:spacing w:val="-2"/>
        </w:rPr>
        <w:t xml:space="preserve"> Bhubaneswar.</w:t>
      </w:r>
    </w:p>
    <w:p w:rsidR="001A7114" w:rsidRDefault="002B217E">
      <w:pPr>
        <w:pStyle w:val="Textkrper"/>
        <w:numPr>
          <w:ilvl w:val="0"/>
          <w:numId w:val="4"/>
        </w:numPr>
        <w:tabs>
          <w:tab w:val="left" w:pos="2243"/>
        </w:tabs>
        <w:spacing w:line="255" w:lineRule="exact"/>
        <w:ind w:hanging="538"/>
        <w:jc w:val="left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t>posts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purely</w:t>
      </w:r>
      <w:r>
        <w:rPr>
          <w:spacing w:val="-1"/>
        </w:rPr>
        <w:t xml:space="preserve"> contractual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nature.</w:t>
      </w:r>
    </w:p>
    <w:p w:rsidR="001A7114" w:rsidRDefault="001A7114">
      <w:pPr>
        <w:spacing w:line="255" w:lineRule="exact"/>
        <w:sectPr w:rsidR="001A7114">
          <w:headerReference w:type="default" r:id="rId8"/>
          <w:footerReference w:type="default" r:id="rId9"/>
          <w:type w:val="continuous"/>
          <w:pgSz w:w="11910" w:h="16840"/>
          <w:pgMar w:top="2040" w:right="180" w:bottom="1660" w:left="0" w:header="720" w:footer="1476" w:gutter="0"/>
          <w:cols w:space="720"/>
        </w:sectPr>
      </w:pPr>
    </w:p>
    <w:p w:rsidR="001A7114" w:rsidRDefault="001A7114">
      <w:pPr>
        <w:rPr>
          <w:rFonts w:ascii="Cambria" w:eastAsia="Cambria" w:hAnsi="Cambria" w:cs="Cambria"/>
          <w:sz w:val="20"/>
          <w:szCs w:val="20"/>
        </w:rPr>
      </w:pPr>
    </w:p>
    <w:p w:rsidR="001A7114" w:rsidRDefault="001A7114">
      <w:pPr>
        <w:rPr>
          <w:rFonts w:ascii="Cambria" w:eastAsia="Cambria" w:hAnsi="Cambria" w:cs="Cambria"/>
          <w:sz w:val="20"/>
          <w:szCs w:val="20"/>
        </w:rPr>
      </w:pPr>
    </w:p>
    <w:p w:rsidR="001A7114" w:rsidRDefault="001A7114">
      <w:pPr>
        <w:rPr>
          <w:rFonts w:ascii="Cambria" w:eastAsia="Cambria" w:hAnsi="Cambria" w:cs="Cambria"/>
          <w:sz w:val="20"/>
          <w:szCs w:val="20"/>
        </w:rPr>
      </w:pPr>
    </w:p>
    <w:p w:rsidR="001A7114" w:rsidRDefault="001A7114">
      <w:pPr>
        <w:rPr>
          <w:rFonts w:ascii="Cambria" w:eastAsia="Cambria" w:hAnsi="Cambria" w:cs="Cambria"/>
          <w:sz w:val="17"/>
          <w:szCs w:val="17"/>
        </w:rPr>
      </w:pPr>
    </w:p>
    <w:p w:rsidR="001A7114" w:rsidRDefault="002B217E">
      <w:pPr>
        <w:pStyle w:val="berschrift2"/>
        <w:numPr>
          <w:ilvl w:val="0"/>
          <w:numId w:val="7"/>
        </w:numPr>
        <w:tabs>
          <w:tab w:val="left" w:pos="1523"/>
        </w:tabs>
        <w:rPr>
          <w:b w:val="0"/>
          <w:bCs w:val="0"/>
          <w:u w:val="none"/>
        </w:rPr>
      </w:pPr>
      <w:r>
        <w:rPr>
          <w:spacing w:val="-1"/>
          <w:u w:val="thick" w:color="000000"/>
        </w:rPr>
        <w:t>Remuneration-</w:t>
      </w:r>
    </w:p>
    <w:p w:rsidR="001A7114" w:rsidRDefault="001A7114">
      <w:pPr>
        <w:spacing w:before="6"/>
        <w:rPr>
          <w:rFonts w:ascii="Cambria" w:eastAsia="Cambria" w:hAnsi="Cambria" w:cs="Cambria"/>
          <w:b/>
          <w:bCs/>
          <w:sz w:val="19"/>
          <w:szCs w:val="19"/>
        </w:rPr>
      </w:pPr>
    </w:p>
    <w:p w:rsidR="001A7114" w:rsidRDefault="002B217E">
      <w:pPr>
        <w:pStyle w:val="Textkrper"/>
        <w:spacing w:before="70" w:line="276" w:lineRule="auto"/>
        <w:ind w:left="1522" w:right="583" w:firstLine="0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t>OMCE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entitled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fixed</w:t>
      </w:r>
      <w:r>
        <w:rPr>
          <w:spacing w:val="3"/>
        </w:rPr>
        <w:t xml:space="preserve"> </w:t>
      </w:r>
      <w:r>
        <w:rPr>
          <w:spacing w:val="-1"/>
        </w:rPr>
        <w:t>monthly</w:t>
      </w:r>
      <w:r>
        <w:rPr>
          <w:spacing w:val="-2"/>
        </w:rPr>
        <w:t xml:space="preserve"> </w:t>
      </w:r>
      <w:r>
        <w:rPr>
          <w:spacing w:val="-2"/>
        </w:rPr>
        <w:t>consolidated</w:t>
      </w:r>
      <w:r>
        <w:rPr>
          <w:spacing w:val="4"/>
        </w:rPr>
        <w:t xml:space="preserve"> </w:t>
      </w:r>
      <w:r>
        <w:rPr>
          <w:spacing w:val="-2"/>
        </w:rPr>
        <w:t>remuneration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mentioned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Detailed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Advertisement</w:t>
      </w:r>
      <w:r>
        <w:rPr>
          <w:spacing w:val="3"/>
        </w:rPr>
        <w:t xml:space="preserve"> </w:t>
      </w:r>
      <w:r>
        <w:rPr>
          <w:spacing w:val="-2"/>
        </w:rPr>
        <w:t>subject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statutory</w:t>
      </w:r>
      <w:r>
        <w:rPr>
          <w:spacing w:val="-6"/>
        </w:rPr>
        <w:t xml:space="preserve"> </w:t>
      </w:r>
      <w:r>
        <w:rPr>
          <w:spacing w:val="-1"/>
        </w:rPr>
        <w:t>deductions</w:t>
      </w:r>
      <w:r>
        <w:rPr>
          <w:spacing w:val="1"/>
        </w:rPr>
        <w:t xml:space="preserve"> </w:t>
      </w:r>
      <w:r>
        <w:rPr>
          <w:spacing w:val="-3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time.</w:t>
      </w:r>
    </w:p>
    <w:p w:rsidR="001A7114" w:rsidRDefault="001A7114">
      <w:pPr>
        <w:spacing w:before="9"/>
        <w:rPr>
          <w:rFonts w:ascii="Cambria" w:eastAsia="Cambria" w:hAnsi="Cambria" w:cs="Cambria"/>
          <w:sz w:val="23"/>
          <w:szCs w:val="23"/>
        </w:rPr>
      </w:pPr>
    </w:p>
    <w:p w:rsidR="001A7114" w:rsidRDefault="002B217E">
      <w:pPr>
        <w:pStyle w:val="berschrift2"/>
        <w:numPr>
          <w:ilvl w:val="0"/>
          <w:numId w:val="7"/>
        </w:numPr>
        <w:tabs>
          <w:tab w:val="left" w:pos="1523"/>
        </w:tabs>
        <w:rPr>
          <w:b w:val="0"/>
          <w:bCs w:val="0"/>
          <w:u w:val="none"/>
        </w:rPr>
      </w:pPr>
      <w:r>
        <w:rPr>
          <w:spacing w:val="-1"/>
          <w:u w:val="thick" w:color="000000"/>
        </w:rPr>
        <w:t>Leave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Policy-</w:t>
      </w:r>
    </w:p>
    <w:p w:rsidR="001A7114" w:rsidRDefault="001A7114">
      <w:pPr>
        <w:spacing w:before="9"/>
        <w:rPr>
          <w:rFonts w:ascii="Cambria" w:eastAsia="Cambria" w:hAnsi="Cambria" w:cs="Cambria"/>
          <w:b/>
          <w:bCs/>
          <w:sz w:val="20"/>
          <w:szCs w:val="20"/>
        </w:rPr>
      </w:pPr>
    </w:p>
    <w:p w:rsidR="001A7114" w:rsidRDefault="002B217E">
      <w:pPr>
        <w:pStyle w:val="Textkrper"/>
        <w:spacing w:before="70" w:line="276" w:lineRule="auto"/>
        <w:ind w:left="1522" w:right="583" w:firstLine="0"/>
      </w:pPr>
      <w:r>
        <w:rPr>
          <w:spacing w:val="-2"/>
        </w:rPr>
        <w:t>These</w:t>
      </w:r>
      <w:r>
        <w:rPr>
          <w:spacing w:val="-3"/>
        </w:rPr>
        <w:t xml:space="preserve"> </w:t>
      </w:r>
      <w:r>
        <w:rPr>
          <w:spacing w:val="-1"/>
        </w:rPr>
        <w:t>leave</w:t>
      </w:r>
      <w:r>
        <w:rPr>
          <w:spacing w:val="-2"/>
        </w:rPr>
        <w:t xml:space="preserve"> </w:t>
      </w:r>
      <w:r>
        <w:rPr>
          <w:spacing w:val="-1"/>
        </w:rPr>
        <w:t>rules</w:t>
      </w:r>
      <w:r>
        <w:t xml:space="preserve"> </w:t>
      </w:r>
      <w:r>
        <w:rPr>
          <w:spacing w:val="-1"/>
        </w:rPr>
        <w:t>shall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2"/>
        </w:rPr>
        <w:t>applicable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OMCE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joining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WSC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 xml:space="preserve">shall </w:t>
      </w:r>
      <w:r>
        <w:rPr>
          <w:spacing w:val="-1"/>
        </w:rPr>
        <w:t>be</w:t>
      </w:r>
      <w:r>
        <w:rPr>
          <w:rFonts w:ascii="Times New Roman"/>
          <w:spacing w:val="75"/>
        </w:rPr>
        <w:t xml:space="preserve"> </w:t>
      </w:r>
      <w:r>
        <w:rPr>
          <w:spacing w:val="-2"/>
        </w:rPr>
        <w:t>applicable</w:t>
      </w:r>
      <w:r>
        <w:rPr>
          <w:spacing w:val="-3"/>
        </w:rPr>
        <w:t xml:space="preserve"> </w:t>
      </w:r>
      <w:r>
        <w:rPr>
          <w:spacing w:val="-1"/>
        </w:rPr>
        <w:t>during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period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engagement</w:t>
      </w:r>
      <w:r>
        <w:rPr>
          <w:spacing w:val="1"/>
        </w:rPr>
        <w:t xml:space="preserve"> </w:t>
      </w:r>
      <w:r>
        <w:rPr>
          <w:spacing w:val="-1"/>
        </w:rPr>
        <w:t>i.e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01 year</w:t>
      </w:r>
      <w:r>
        <w:rPr>
          <w:spacing w:val="-1"/>
        </w:rPr>
        <w:t xml:space="preserve"> </w:t>
      </w:r>
      <w:r>
        <w:t>term.</w:t>
      </w:r>
    </w:p>
    <w:p w:rsidR="001A7114" w:rsidRDefault="001A7114">
      <w:pPr>
        <w:spacing w:before="9"/>
        <w:rPr>
          <w:rFonts w:ascii="Cambria" w:eastAsia="Cambria" w:hAnsi="Cambria" w:cs="Cambria"/>
          <w:sz w:val="23"/>
          <w:szCs w:val="23"/>
        </w:rPr>
      </w:pPr>
    </w:p>
    <w:p w:rsidR="001A7114" w:rsidRDefault="002B217E">
      <w:pPr>
        <w:pStyle w:val="Textkrper"/>
        <w:numPr>
          <w:ilvl w:val="1"/>
          <w:numId w:val="7"/>
        </w:numPr>
        <w:tabs>
          <w:tab w:val="left" w:pos="1883"/>
        </w:tabs>
        <w:spacing w:line="276" w:lineRule="auto"/>
        <w:ind w:right="805" w:hanging="360"/>
      </w:pPr>
      <w:r>
        <w:rPr>
          <w:b/>
          <w:spacing w:val="-1"/>
        </w:rPr>
        <w:t>Casual</w:t>
      </w:r>
      <w:r>
        <w:rPr>
          <w:b/>
          <w:spacing w:val="-2"/>
        </w:rPr>
        <w:t xml:space="preserve"> Leave</w:t>
      </w:r>
      <w:r>
        <w:rPr>
          <w:b/>
          <w:spacing w:val="-1"/>
        </w:rPr>
        <w:t xml:space="preserve"> (CL)</w:t>
      </w:r>
      <w:r>
        <w:rPr>
          <w:spacing w:val="-1"/>
        </w:rPr>
        <w:t>-</w:t>
      </w:r>
      <w:r>
        <w:rPr>
          <w:spacing w:val="-3"/>
        </w:rPr>
        <w:t xml:space="preserve"> </w:t>
      </w:r>
      <w:r>
        <w:rPr>
          <w:spacing w:val="1"/>
        </w:rPr>
        <w:t>01</w:t>
      </w:r>
      <w:r>
        <w:rPr>
          <w:spacing w:val="-2"/>
        </w:rPr>
        <w:t xml:space="preserve"> </w:t>
      </w:r>
      <w:r>
        <w:rPr>
          <w:spacing w:val="-1"/>
        </w:rPr>
        <w:t>day</w:t>
      </w:r>
      <w:r>
        <w:t xml:space="preserve"> </w:t>
      </w:r>
      <w:r>
        <w:rPr>
          <w:spacing w:val="-1"/>
        </w:rPr>
        <w:t>Casual</w:t>
      </w:r>
      <w:r>
        <w:rPr>
          <w:spacing w:val="-3"/>
        </w:rPr>
        <w:t xml:space="preserve"> </w:t>
      </w:r>
      <w:r>
        <w:rPr>
          <w:spacing w:val="-1"/>
        </w:rPr>
        <w:t>Leave</w:t>
      </w:r>
      <w:r>
        <w:rPr>
          <w:spacing w:val="-2"/>
        </w:rPr>
        <w:t xml:space="preserve"> </w:t>
      </w:r>
      <w:r>
        <w:rPr>
          <w:spacing w:val="-1"/>
        </w:rPr>
        <w:t>per</w:t>
      </w:r>
      <w:r>
        <w:rPr>
          <w:spacing w:val="-2"/>
        </w:rPr>
        <w:t xml:space="preserve"> </w:t>
      </w:r>
      <w:r>
        <w:rPr>
          <w:spacing w:val="-1"/>
        </w:rPr>
        <w:t>month</w:t>
      </w:r>
      <w:r>
        <w:rPr>
          <w:spacing w:val="5"/>
        </w:rPr>
        <w:t xml:space="preserve"> </w:t>
      </w:r>
      <w:r>
        <w:rPr>
          <w:spacing w:val="-1"/>
        </w:rPr>
        <w:t>amounting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 xml:space="preserve">12 </w:t>
      </w:r>
      <w:r>
        <w:rPr>
          <w:spacing w:val="-1"/>
        </w:rPr>
        <w:t>days</w:t>
      </w:r>
      <w:r>
        <w:t xml:space="preserve"> </w:t>
      </w:r>
      <w:r>
        <w:rPr>
          <w:spacing w:val="-1"/>
        </w:rPr>
        <w:t>Casual</w:t>
      </w:r>
      <w:r>
        <w:rPr>
          <w:spacing w:val="-2"/>
        </w:rPr>
        <w:t xml:space="preserve"> </w:t>
      </w:r>
      <w:r>
        <w:rPr>
          <w:spacing w:val="-1"/>
        </w:rPr>
        <w:t>Leave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per</w:t>
      </w:r>
      <w:r>
        <w:rPr>
          <w:spacing w:val="-2"/>
        </w:rPr>
        <w:t xml:space="preserve"> year.</w:t>
      </w:r>
    </w:p>
    <w:p w:rsidR="001A7114" w:rsidRDefault="002B217E">
      <w:pPr>
        <w:pStyle w:val="Textkrper"/>
        <w:numPr>
          <w:ilvl w:val="1"/>
          <w:numId w:val="7"/>
        </w:numPr>
        <w:tabs>
          <w:tab w:val="left" w:pos="1883"/>
        </w:tabs>
        <w:spacing w:line="276" w:lineRule="auto"/>
        <w:ind w:right="477" w:hanging="360"/>
      </w:pPr>
      <w:r>
        <w:rPr>
          <w:b/>
          <w:spacing w:val="-1"/>
        </w:rPr>
        <w:t>Maternity</w:t>
      </w:r>
      <w:r>
        <w:rPr>
          <w:b/>
          <w:spacing w:val="6"/>
        </w:rPr>
        <w:t xml:space="preserve"> </w:t>
      </w:r>
      <w:r>
        <w:rPr>
          <w:b/>
          <w:spacing w:val="-1"/>
        </w:rPr>
        <w:t>Leave</w:t>
      </w:r>
      <w:r>
        <w:rPr>
          <w:spacing w:val="-1"/>
        </w:rPr>
        <w:t>-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2"/>
        </w:rPr>
        <w:t>women</w:t>
      </w:r>
      <w:r>
        <w:rPr>
          <w:spacing w:val="15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1"/>
        </w:rPr>
        <w:t>entitled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t>maternity</w:t>
      </w:r>
      <w:r>
        <w:rPr>
          <w:spacing w:val="7"/>
        </w:rPr>
        <w:t xml:space="preserve"> </w:t>
      </w:r>
      <w:r>
        <w:rPr>
          <w:spacing w:val="-2"/>
        </w:rPr>
        <w:t>leave</w:t>
      </w:r>
      <w:r>
        <w:rPr>
          <w:spacing w:val="11"/>
        </w:rPr>
        <w:t xml:space="preserve"> </w:t>
      </w:r>
      <w:r>
        <w:rPr>
          <w:spacing w:val="-2"/>
        </w:rPr>
        <w:t>as</w:t>
      </w:r>
      <w:r>
        <w:rPr>
          <w:spacing w:val="18"/>
        </w:rPr>
        <w:t xml:space="preserve"> </w:t>
      </w:r>
      <w:r>
        <w:rPr>
          <w:spacing w:val="-1"/>
        </w:rPr>
        <w:t>per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provisions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t>Govt.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Odisha</w:t>
      </w:r>
      <w:r>
        <w:rPr>
          <w:spacing w:val="-3"/>
        </w:rPr>
        <w:t xml:space="preserve"> </w:t>
      </w:r>
      <w:r>
        <w:rPr>
          <w:spacing w:val="-1"/>
        </w:rPr>
        <w:t>norms.</w:t>
      </w:r>
    </w:p>
    <w:p w:rsidR="001A7114" w:rsidRDefault="002B217E">
      <w:pPr>
        <w:pStyle w:val="Textkrper"/>
        <w:numPr>
          <w:ilvl w:val="1"/>
          <w:numId w:val="7"/>
        </w:numPr>
        <w:tabs>
          <w:tab w:val="left" w:pos="1883"/>
        </w:tabs>
        <w:spacing w:line="276" w:lineRule="auto"/>
        <w:ind w:right="492" w:hanging="360"/>
      </w:pPr>
      <w:r>
        <w:rPr>
          <w:b/>
          <w:spacing w:val="-1"/>
        </w:rPr>
        <w:t>Paternity</w:t>
      </w:r>
      <w:r>
        <w:rPr>
          <w:b/>
          <w:spacing w:val="40"/>
        </w:rPr>
        <w:t xml:space="preserve"> </w:t>
      </w:r>
      <w:r>
        <w:rPr>
          <w:b/>
          <w:spacing w:val="-1"/>
        </w:rPr>
        <w:t>Leave</w:t>
      </w:r>
      <w:r>
        <w:rPr>
          <w:spacing w:val="-1"/>
        </w:rPr>
        <w:t>-The</w:t>
      </w:r>
      <w:r>
        <w:rPr>
          <w:spacing w:val="40"/>
        </w:rPr>
        <w:t xml:space="preserve"> </w:t>
      </w:r>
      <w:r>
        <w:rPr>
          <w:spacing w:val="-2"/>
        </w:rPr>
        <w:t>men</w:t>
      </w:r>
      <w:r>
        <w:rPr>
          <w:spacing w:val="44"/>
        </w:rPr>
        <w:t xml:space="preserve"> </w:t>
      </w:r>
      <w:r>
        <w:rPr>
          <w:spacing w:val="-1"/>
        </w:rPr>
        <w:t>are</w:t>
      </w:r>
      <w:r>
        <w:rPr>
          <w:spacing w:val="40"/>
        </w:rPr>
        <w:t xml:space="preserve"> </w:t>
      </w:r>
      <w:r>
        <w:rPr>
          <w:spacing w:val="-1"/>
        </w:rPr>
        <w:t>entitled</w:t>
      </w:r>
      <w:r>
        <w:rPr>
          <w:spacing w:val="45"/>
        </w:rPr>
        <w:t xml:space="preserve"> </w:t>
      </w:r>
      <w:r>
        <w:rPr>
          <w:spacing w:val="-1"/>
        </w:rPr>
        <w:t>for</w:t>
      </w:r>
      <w:r>
        <w:rPr>
          <w:spacing w:val="41"/>
        </w:rPr>
        <w:t xml:space="preserve"> </w:t>
      </w:r>
      <w:r>
        <w:rPr>
          <w:spacing w:val="-1"/>
        </w:rPr>
        <w:t>Paternity</w:t>
      </w:r>
      <w:r>
        <w:rPr>
          <w:spacing w:val="42"/>
        </w:rPr>
        <w:t xml:space="preserve"> </w:t>
      </w:r>
      <w:r>
        <w:rPr>
          <w:spacing w:val="-2"/>
        </w:rPr>
        <w:t>leave</w:t>
      </w:r>
      <w:r>
        <w:rPr>
          <w:spacing w:val="39"/>
        </w:rPr>
        <w:t xml:space="preserve"> </w:t>
      </w:r>
      <w:r>
        <w:rPr>
          <w:spacing w:val="-2"/>
        </w:rPr>
        <w:t>as</w:t>
      </w:r>
      <w:r>
        <w:rPr>
          <w:spacing w:val="43"/>
        </w:rPr>
        <w:t xml:space="preserve"> </w:t>
      </w:r>
      <w:r>
        <w:rPr>
          <w:spacing w:val="-1"/>
        </w:rPr>
        <w:t>per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provisions</w:t>
      </w:r>
      <w:r>
        <w:rPr>
          <w:spacing w:val="43"/>
        </w:rPr>
        <w:t xml:space="preserve"> </w:t>
      </w:r>
      <w:r>
        <w:rPr>
          <w:spacing w:val="-1"/>
        </w:rPr>
        <w:t>of</w:t>
      </w:r>
      <w:r>
        <w:rPr>
          <w:spacing w:val="37"/>
        </w:rPr>
        <w:t xml:space="preserve"> </w:t>
      </w:r>
      <w:r>
        <w:rPr>
          <w:spacing w:val="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Govt.</w:t>
      </w:r>
      <w:r>
        <w:rPr>
          <w:spacing w:val="40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Odisha</w:t>
      </w:r>
      <w:r>
        <w:rPr>
          <w:spacing w:val="-3"/>
        </w:rPr>
        <w:t xml:space="preserve"> </w:t>
      </w:r>
      <w:r>
        <w:rPr>
          <w:spacing w:val="-1"/>
        </w:rPr>
        <w:t>norms.</w:t>
      </w:r>
    </w:p>
    <w:p w:rsidR="001A7114" w:rsidRDefault="001A7114">
      <w:pPr>
        <w:spacing w:before="9"/>
        <w:rPr>
          <w:rFonts w:ascii="Cambria" w:eastAsia="Cambria" w:hAnsi="Cambria" w:cs="Cambria"/>
          <w:sz w:val="23"/>
          <w:szCs w:val="23"/>
        </w:rPr>
      </w:pPr>
    </w:p>
    <w:p w:rsidR="001A7114" w:rsidRDefault="002B217E">
      <w:pPr>
        <w:pStyle w:val="berschrift2"/>
        <w:numPr>
          <w:ilvl w:val="0"/>
          <w:numId w:val="7"/>
        </w:numPr>
        <w:tabs>
          <w:tab w:val="left" w:pos="1523"/>
        </w:tabs>
        <w:rPr>
          <w:b w:val="0"/>
          <w:bCs w:val="0"/>
          <w:u w:val="none"/>
        </w:rPr>
      </w:pPr>
      <w:r>
        <w:rPr>
          <w:spacing w:val="-1"/>
          <w:u w:val="thick" w:color="000000"/>
        </w:rPr>
        <w:t>Promotion-</w:t>
      </w:r>
    </w:p>
    <w:p w:rsidR="001A7114" w:rsidRDefault="001A7114">
      <w:pPr>
        <w:spacing w:before="6"/>
        <w:rPr>
          <w:rFonts w:ascii="Cambria" w:eastAsia="Cambria" w:hAnsi="Cambria" w:cs="Cambria"/>
          <w:b/>
          <w:bCs/>
          <w:sz w:val="19"/>
          <w:szCs w:val="19"/>
        </w:rPr>
      </w:pPr>
    </w:p>
    <w:p w:rsidR="001A7114" w:rsidRDefault="002B217E">
      <w:pPr>
        <w:pStyle w:val="Textkrper"/>
        <w:spacing w:before="70"/>
        <w:ind w:left="1522" w:firstLine="0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rFonts w:cs="Cambria"/>
          <w:spacing w:val="-1"/>
        </w:rPr>
        <w:t>OMCE’</w:t>
      </w:r>
      <w:r>
        <w:rPr>
          <w:spacing w:val="-1"/>
        </w:rPr>
        <w:t>s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2"/>
        </w:rPr>
        <w:t>entitled</w:t>
      </w:r>
      <w:r>
        <w:rPr>
          <w:spacing w:val="2"/>
        </w:rPr>
        <w:t xml:space="preserve"> </w:t>
      </w:r>
      <w:r>
        <w:rPr>
          <w:spacing w:val="-1"/>
        </w:rPr>
        <w:t>for any</w:t>
      </w:r>
      <w:r>
        <w:rPr>
          <w:spacing w:val="-2"/>
        </w:rPr>
        <w:t xml:space="preserve"> </w:t>
      </w:r>
      <w:r>
        <w:rPr>
          <w:spacing w:val="-1"/>
        </w:rPr>
        <w:t>promotion</w:t>
      </w:r>
      <w:r>
        <w:rPr>
          <w:spacing w:val="4"/>
        </w:rPr>
        <w:t xml:space="preserve"> </w:t>
      </w:r>
      <w:r>
        <w:rPr>
          <w:spacing w:val="-2"/>
        </w:rPr>
        <w:t>throughout</w:t>
      </w:r>
      <w:r>
        <w:rPr>
          <w:spacing w:val="1"/>
        </w:rPr>
        <w:t xml:space="preserve"> </w:t>
      </w:r>
      <w:r>
        <w:rPr>
          <w:spacing w:val="-1"/>
        </w:rPr>
        <w:t>their tenure</w:t>
      </w:r>
      <w:r>
        <w:rPr>
          <w:spacing w:val="-2"/>
        </w:rPr>
        <w:t xml:space="preserve"> at</w:t>
      </w:r>
      <w:r>
        <w:rPr>
          <w:spacing w:val="1"/>
        </w:rPr>
        <w:t xml:space="preserve"> </w:t>
      </w:r>
      <w:r>
        <w:rPr>
          <w:spacing w:val="-2"/>
        </w:rPr>
        <w:t>World</w:t>
      </w:r>
      <w:r>
        <w:rPr>
          <w:spacing w:val="2"/>
        </w:rPr>
        <w:t xml:space="preserve"> </w:t>
      </w:r>
      <w:r>
        <w:rPr>
          <w:spacing w:val="-1"/>
        </w:rPr>
        <w:t>Skill</w:t>
      </w:r>
      <w:r>
        <w:rPr>
          <w:spacing w:val="-3"/>
        </w:rPr>
        <w:t xml:space="preserve"> </w:t>
      </w:r>
      <w:r>
        <w:rPr>
          <w:spacing w:val="-1"/>
        </w:rPr>
        <w:t>Center</w:t>
      </w:r>
    </w:p>
    <w:p w:rsidR="001A7114" w:rsidRDefault="001A7114">
      <w:pPr>
        <w:spacing w:before="6"/>
        <w:rPr>
          <w:rFonts w:ascii="Cambria" w:eastAsia="Cambria" w:hAnsi="Cambria" w:cs="Cambria"/>
          <w:sz w:val="25"/>
          <w:szCs w:val="25"/>
        </w:rPr>
      </w:pPr>
    </w:p>
    <w:p w:rsidR="001A7114" w:rsidRDefault="002B217E">
      <w:pPr>
        <w:pStyle w:val="berschrift2"/>
        <w:numPr>
          <w:ilvl w:val="0"/>
          <w:numId w:val="7"/>
        </w:numPr>
        <w:tabs>
          <w:tab w:val="left" w:pos="1523"/>
        </w:tabs>
        <w:rPr>
          <w:b w:val="0"/>
          <w:bCs w:val="0"/>
          <w:u w:val="none"/>
        </w:rPr>
      </w:pPr>
      <w:r>
        <w:rPr>
          <w:u w:val="thick" w:color="000000"/>
        </w:rPr>
        <w:t>Job</w:t>
      </w:r>
      <w:r>
        <w:rPr>
          <w:spacing w:val="-1"/>
          <w:u w:val="thick" w:color="000000"/>
        </w:rPr>
        <w:t xml:space="preserve"> Rotation</w:t>
      </w:r>
    </w:p>
    <w:p w:rsidR="001A7114" w:rsidRDefault="001A7114">
      <w:pPr>
        <w:spacing w:before="5"/>
        <w:rPr>
          <w:rFonts w:ascii="Cambria" w:eastAsia="Cambria" w:hAnsi="Cambria" w:cs="Cambria"/>
          <w:b/>
          <w:bCs/>
          <w:sz w:val="21"/>
          <w:szCs w:val="21"/>
        </w:rPr>
      </w:pPr>
    </w:p>
    <w:p w:rsidR="001A7114" w:rsidRDefault="002B217E">
      <w:pPr>
        <w:pStyle w:val="Textkrper"/>
        <w:numPr>
          <w:ilvl w:val="0"/>
          <w:numId w:val="3"/>
        </w:numPr>
        <w:tabs>
          <w:tab w:val="left" w:pos="2243"/>
        </w:tabs>
        <w:spacing w:before="60" w:line="276" w:lineRule="auto"/>
        <w:ind w:right="805" w:hanging="360"/>
      </w:pPr>
      <w:r>
        <w:rPr>
          <w:spacing w:val="-1"/>
        </w:rPr>
        <w:t>WSC recognizes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2"/>
        </w:rPr>
        <w:t>Job</w:t>
      </w:r>
      <w:r>
        <w:rPr>
          <w:spacing w:val="-1"/>
        </w:rPr>
        <w:t xml:space="preserve"> </w:t>
      </w:r>
      <w:r>
        <w:rPr>
          <w:spacing w:val="-1"/>
        </w:rPr>
        <w:t>Rotation</w:t>
      </w:r>
      <w:r>
        <w:rPr>
          <w:spacing w:val="-4"/>
        </w:rPr>
        <w:t xml:space="preserve"> </w:t>
      </w:r>
      <w:r>
        <w:rPr>
          <w:spacing w:val="-1"/>
        </w:rPr>
        <w:t>within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schools/Divisions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good</w:t>
      </w:r>
      <w:r>
        <w:rPr>
          <w:spacing w:val="1"/>
        </w:rPr>
        <w:t xml:space="preserve"> </w:t>
      </w:r>
      <w:r>
        <w:rPr>
          <w:spacing w:val="-2"/>
        </w:rPr>
        <w:t xml:space="preserve">practice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perspective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enhancing</w:t>
      </w:r>
      <w:r>
        <w:t xml:space="preserve"> </w:t>
      </w:r>
      <w:r>
        <w:rPr>
          <w:spacing w:val="-2"/>
        </w:rPr>
        <w:t xml:space="preserve">knowledge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enabling</w:t>
      </w:r>
      <w:r>
        <w:t xml:space="preserve"> </w:t>
      </w:r>
      <w:r>
        <w:rPr>
          <w:spacing w:val="-1"/>
        </w:rPr>
        <w:t>transition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 xml:space="preserve">work </w:t>
      </w:r>
      <w:r>
        <w:rPr>
          <w:spacing w:val="-2"/>
        </w:rPr>
        <w:t>between</w:t>
      </w:r>
      <w:r>
        <w:rPr>
          <w:spacing w:val="1"/>
        </w:rPr>
        <w:t xml:space="preserve"> </w:t>
      </w:r>
      <w:r>
        <w:rPr>
          <w:spacing w:val="-2"/>
        </w:rPr>
        <w:t>team members</w:t>
      </w:r>
      <w:r>
        <w:rPr>
          <w:rFonts w:ascii="Times New Roman"/>
          <w:spacing w:val="71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rPr>
          <w:spacing w:val="-1"/>
        </w:rPr>
        <w:t>periods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3"/>
        </w:rPr>
        <w:t>leave,</w:t>
      </w:r>
      <w:r>
        <w:rPr>
          <w:spacing w:val="-2"/>
        </w:rPr>
        <w:t xml:space="preserve"> </w:t>
      </w:r>
      <w:r>
        <w:rPr>
          <w:spacing w:val="-1"/>
        </w:rPr>
        <w:t>transition,</w:t>
      </w:r>
      <w:r>
        <w:rPr>
          <w:spacing w:val="2"/>
        </w:rPr>
        <w:t xml:space="preserve"> </w:t>
      </w:r>
      <w:r>
        <w:rPr>
          <w:spacing w:val="-1"/>
        </w:rPr>
        <w:t>urgency,</w:t>
      </w:r>
      <w:r>
        <w:rPr>
          <w:spacing w:val="-3"/>
        </w:rPr>
        <w:t xml:space="preserve"> </w:t>
      </w:r>
      <w:r>
        <w:rPr>
          <w:spacing w:val="-1"/>
        </w:rPr>
        <w:t>exigency</w:t>
      </w:r>
      <w:r>
        <w:t xml:space="preserve"> </w:t>
      </w:r>
      <w:r>
        <w:rPr>
          <w:spacing w:val="-1"/>
        </w:rPr>
        <w:t>etc.</w:t>
      </w:r>
    </w:p>
    <w:p w:rsidR="001A7114" w:rsidRDefault="001A7114">
      <w:pPr>
        <w:spacing w:before="4"/>
        <w:rPr>
          <w:rFonts w:ascii="Cambria" w:eastAsia="Cambria" w:hAnsi="Cambria" w:cs="Cambria"/>
          <w:sz w:val="25"/>
          <w:szCs w:val="25"/>
        </w:rPr>
      </w:pPr>
    </w:p>
    <w:p w:rsidR="001A7114" w:rsidRDefault="002B217E">
      <w:pPr>
        <w:pStyle w:val="Textkrper"/>
        <w:numPr>
          <w:ilvl w:val="0"/>
          <w:numId w:val="3"/>
        </w:numPr>
        <w:tabs>
          <w:tab w:val="left" w:pos="2243"/>
        </w:tabs>
        <w:spacing w:line="275" w:lineRule="auto"/>
        <w:ind w:right="583" w:hanging="360"/>
      </w:pPr>
      <w:r>
        <w:rPr>
          <w:spacing w:val="-1"/>
        </w:rPr>
        <w:t xml:space="preserve">WSC </w:t>
      </w:r>
      <w:r>
        <w:rPr>
          <w:spacing w:val="-2"/>
        </w:rPr>
        <w:t>reserves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transfer</w:t>
      </w:r>
      <w:r>
        <w:rPr>
          <w:spacing w:val="-2"/>
        </w:rPr>
        <w:t xml:space="preserve"> </w:t>
      </w:r>
      <w:r>
        <w:rPr>
          <w:spacing w:val="-1"/>
        </w:rPr>
        <w:t xml:space="preserve">or </w:t>
      </w:r>
      <w:r>
        <w:rPr>
          <w:spacing w:val="-2"/>
        </w:rPr>
        <w:t>relocate</w:t>
      </w:r>
      <w:r>
        <w:rPr>
          <w:spacing w:val="-3"/>
        </w:rPr>
        <w:t xml:space="preserve"> </w:t>
      </w:r>
      <w:r>
        <w:rPr>
          <w:spacing w:val="-1"/>
        </w:rPr>
        <w:t xml:space="preserve">any </w:t>
      </w:r>
      <w:r>
        <w:rPr>
          <w:spacing w:val="1"/>
        </w:rPr>
        <w:t>OMCE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 xml:space="preserve">any </w:t>
      </w:r>
      <w:r>
        <w:rPr>
          <w:spacing w:val="-2"/>
        </w:rPr>
        <w:t>School/Division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per the</w:t>
      </w:r>
      <w:r>
        <w:rPr>
          <w:spacing w:val="-3"/>
        </w:rPr>
        <w:t xml:space="preserve"> </w:t>
      </w:r>
      <w:r>
        <w:rPr>
          <w:spacing w:val="-2"/>
        </w:rPr>
        <w:t>need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requirement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organisation.</w:t>
      </w:r>
    </w:p>
    <w:p w:rsidR="001A7114" w:rsidRDefault="001A7114">
      <w:pPr>
        <w:spacing w:before="4"/>
        <w:rPr>
          <w:rFonts w:ascii="Cambria" w:eastAsia="Cambria" w:hAnsi="Cambria" w:cs="Cambria"/>
          <w:sz w:val="25"/>
          <w:szCs w:val="25"/>
        </w:rPr>
      </w:pPr>
    </w:p>
    <w:p w:rsidR="001A7114" w:rsidRDefault="002B217E">
      <w:pPr>
        <w:pStyle w:val="Textkrper"/>
        <w:numPr>
          <w:ilvl w:val="0"/>
          <w:numId w:val="3"/>
        </w:numPr>
        <w:tabs>
          <w:tab w:val="left" w:pos="2243"/>
        </w:tabs>
        <w:spacing w:line="275" w:lineRule="auto"/>
        <w:ind w:right="604" w:hanging="360"/>
      </w:pPr>
      <w:r>
        <w:rPr>
          <w:spacing w:val="-1"/>
        </w:rPr>
        <w:t>Further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Job</w:t>
      </w:r>
      <w:r>
        <w:rPr>
          <w:spacing w:val="-2"/>
        </w:rPr>
        <w:t xml:space="preserve"> </w:t>
      </w:r>
      <w:r>
        <w:rPr>
          <w:spacing w:val="-1"/>
        </w:rPr>
        <w:t>description</w:t>
      </w:r>
      <w:r>
        <w:rPr>
          <w:spacing w:val="1"/>
        </w:rPr>
        <w:t xml:space="preserve"> </w:t>
      </w:r>
      <w:r>
        <w:rPr>
          <w:spacing w:val="-1"/>
        </w:rPr>
        <w:t>(JD)</w:t>
      </w:r>
      <w:r>
        <w:rPr>
          <w:spacing w:val="1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 xml:space="preserve">the </w:t>
      </w:r>
      <w:r>
        <w:rPr>
          <w:spacing w:val="-1"/>
        </w:rPr>
        <w:t>said</w:t>
      </w:r>
      <w:r>
        <w:rPr>
          <w:spacing w:val="1"/>
        </w:rPr>
        <w:t xml:space="preserve"> </w:t>
      </w:r>
      <w:r>
        <w:t>post,</w:t>
      </w:r>
      <w:r>
        <w:rPr>
          <w:spacing w:val="2"/>
        </w:rPr>
        <w:t xml:space="preserve"> </w:t>
      </w:r>
      <w:r>
        <w:rPr>
          <w:spacing w:val="-1"/>
        </w:rPr>
        <w:t xml:space="preserve">WSC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rPr>
          <w:spacing w:val="-2"/>
        </w:rPr>
        <w:t>assign/alter</w:t>
      </w:r>
      <w:r>
        <w:rPr>
          <w:spacing w:val="-1"/>
        </w:rPr>
        <w:t xml:space="preserve"> the</w:t>
      </w:r>
      <w:r>
        <w:rPr>
          <w:spacing w:val="-3"/>
        </w:rPr>
        <w:t xml:space="preserve"> </w:t>
      </w:r>
      <w:r>
        <w:rPr>
          <w:spacing w:val="-2"/>
        </w:rPr>
        <w:t>roles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responsibilities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t>OMCE</w:t>
      </w:r>
      <w:r>
        <w:rPr>
          <w:spacing w:val="-2"/>
        </w:rPr>
        <w:t xml:space="preserve"> as</w:t>
      </w:r>
      <w:r>
        <w:t xml:space="preserve"> </w:t>
      </w:r>
      <w:r>
        <w:rPr>
          <w:spacing w:val="-1"/>
        </w:rPr>
        <w:t>per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need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requirement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organisation.</w:t>
      </w:r>
    </w:p>
    <w:p w:rsidR="001A7114" w:rsidRDefault="001A7114">
      <w:pPr>
        <w:spacing w:before="4"/>
        <w:rPr>
          <w:rFonts w:ascii="Cambria" w:eastAsia="Cambria" w:hAnsi="Cambria" w:cs="Cambria"/>
          <w:sz w:val="25"/>
          <w:szCs w:val="25"/>
        </w:rPr>
      </w:pPr>
    </w:p>
    <w:p w:rsidR="001A7114" w:rsidRDefault="002B217E">
      <w:pPr>
        <w:pStyle w:val="Textkrper"/>
        <w:numPr>
          <w:ilvl w:val="0"/>
          <w:numId w:val="3"/>
        </w:numPr>
        <w:tabs>
          <w:tab w:val="left" w:pos="2243"/>
        </w:tabs>
        <w:ind w:hanging="360"/>
      </w:pP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rPr>
          <w:spacing w:val="-2"/>
        </w:rPr>
        <w:t xml:space="preserve"> </w:t>
      </w:r>
      <w:r>
        <w:rPr>
          <w:spacing w:val="-1"/>
        </w:rPr>
        <w:t>alterations,</w:t>
      </w:r>
      <w:r>
        <w:rPr>
          <w:spacing w:val="-3"/>
        </w:rPr>
        <w:t xml:space="preserve"> </w:t>
      </w:r>
      <w:r>
        <w:rPr>
          <w:spacing w:val="-2"/>
        </w:rPr>
        <w:t>roles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responsibilities</w:t>
      </w:r>
      <w:r>
        <w:t xml:space="preserve"> </w:t>
      </w:r>
      <w:r>
        <w:rPr>
          <w:spacing w:val="-2"/>
        </w:rPr>
        <w:t xml:space="preserve">shall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valid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binding</w:t>
      </w:r>
      <w: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OMCE.</w:t>
      </w:r>
    </w:p>
    <w:p w:rsidR="001A7114" w:rsidRDefault="001A7114">
      <w:pPr>
        <w:spacing w:before="2"/>
        <w:rPr>
          <w:rFonts w:ascii="Cambria" w:eastAsia="Cambria" w:hAnsi="Cambria" w:cs="Cambria"/>
          <w:sz w:val="27"/>
          <w:szCs w:val="27"/>
        </w:rPr>
      </w:pPr>
    </w:p>
    <w:p w:rsidR="001A7114" w:rsidRDefault="002B217E">
      <w:pPr>
        <w:pStyle w:val="berschrift2"/>
        <w:numPr>
          <w:ilvl w:val="0"/>
          <w:numId w:val="7"/>
        </w:numPr>
        <w:tabs>
          <w:tab w:val="left" w:pos="1523"/>
        </w:tabs>
        <w:rPr>
          <w:b w:val="0"/>
          <w:bCs w:val="0"/>
          <w:u w:val="none"/>
        </w:rPr>
      </w:pPr>
      <w:r>
        <w:rPr>
          <w:spacing w:val="-1"/>
          <w:u w:val="thick" w:color="000000"/>
        </w:rPr>
        <w:t>Work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and</w:t>
      </w:r>
      <w:r>
        <w:rPr>
          <w:spacing w:val="-3"/>
          <w:u w:val="thick" w:color="000000"/>
        </w:rPr>
        <w:t xml:space="preserve"> </w:t>
      </w:r>
      <w:r>
        <w:rPr>
          <w:spacing w:val="-2"/>
          <w:u w:val="thick" w:color="000000"/>
        </w:rPr>
        <w:t xml:space="preserve">Dress </w:t>
      </w:r>
      <w:r>
        <w:rPr>
          <w:spacing w:val="-1"/>
          <w:u w:val="thick" w:color="000000"/>
        </w:rPr>
        <w:t>Code</w:t>
      </w:r>
    </w:p>
    <w:p w:rsidR="001A7114" w:rsidRDefault="001A7114">
      <w:pPr>
        <w:spacing w:before="7"/>
        <w:rPr>
          <w:rFonts w:ascii="Cambria" w:eastAsia="Cambria" w:hAnsi="Cambria" w:cs="Cambria"/>
          <w:b/>
          <w:bCs/>
          <w:sz w:val="20"/>
          <w:szCs w:val="20"/>
        </w:rPr>
      </w:pPr>
    </w:p>
    <w:p w:rsidR="001A7114" w:rsidRDefault="002B217E">
      <w:pPr>
        <w:pStyle w:val="Textkrper"/>
        <w:numPr>
          <w:ilvl w:val="0"/>
          <w:numId w:val="2"/>
        </w:numPr>
        <w:tabs>
          <w:tab w:val="left" w:pos="2243"/>
        </w:tabs>
        <w:spacing w:before="60" w:line="258" w:lineRule="auto"/>
        <w:ind w:right="805" w:hanging="360"/>
      </w:pPr>
      <w:r>
        <w:rPr>
          <w:spacing w:val="-1"/>
        </w:rPr>
        <w:t>WSC recognises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3"/>
        </w:rPr>
        <w:t>is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global</w:t>
      </w:r>
      <w:r>
        <w:rPr>
          <w:spacing w:val="-3"/>
        </w:rPr>
        <w:t xml:space="preserve"> </w:t>
      </w:r>
      <w:r>
        <w:rPr>
          <w:spacing w:val="-1"/>
        </w:rPr>
        <w:t>TVET</w:t>
      </w:r>
      <w:r>
        <w:rPr>
          <w:spacing w:val="3"/>
        </w:rPr>
        <w:t xml:space="preserve"> </w:t>
      </w:r>
      <w:r>
        <w:rPr>
          <w:spacing w:val="-1"/>
        </w:rPr>
        <w:t>institution</w:t>
      </w:r>
      <w:r>
        <w:t xml:space="preserve"> </w:t>
      </w:r>
      <w:r>
        <w:rPr>
          <w:spacing w:val="-3"/>
        </w:rPr>
        <w:t>and</w:t>
      </w:r>
      <w:r>
        <w:rPr>
          <w:spacing w:val="2"/>
        </w:rPr>
        <w:t xml:space="preserve"> </w:t>
      </w:r>
      <w:r>
        <w:rPr>
          <w:spacing w:val="-3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core</w:t>
      </w:r>
      <w:r>
        <w:rPr>
          <w:spacing w:val="-2"/>
        </w:rPr>
        <w:t xml:space="preserve"> </w:t>
      </w:r>
      <w:r>
        <w:rPr>
          <w:spacing w:val="-1"/>
        </w:rPr>
        <w:t>considerations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kept</w:t>
      </w:r>
      <w:r>
        <w:rPr>
          <w:spacing w:val="1"/>
        </w:rPr>
        <w:t xml:space="preserve"> </w:t>
      </w:r>
      <w:r>
        <w:t>in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mind</w:t>
      </w:r>
      <w:r>
        <w:rPr>
          <w:spacing w:val="1"/>
        </w:rPr>
        <w:t xml:space="preserve"> </w:t>
      </w:r>
      <w:r>
        <w:rPr>
          <w:spacing w:val="-1"/>
        </w:rPr>
        <w:t xml:space="preserve">by </w:t>
      </w:r>
      <w:r>
        <w:rPr>
          <w:spacing w:val="-2"/>
        </w:rPr>
        <w:t xml:space="preserve">faculty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staff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work dress</w:t>
      </w:r>
      <w:r>
        <w:rPr>
          <w:spacing w:val="-4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professionalism.</w:t>
      </w:r>
      <w:r>
        <w:rPr>
          <w:spacing w:val="-2"/>
        </w:rPr>
        <w:t xml:space="preserve"> The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>same</w:t>
      </w:r>
      <w:r>
        <w:rPr>
          <w:spacing w:val="-3"/>
        </w:rPr>
        <w:t xml:space="preserve"> </w:t>
      </w:r>
      <w:r>
        <w:rPr>
          <w:spacing w:val="-1"/>
        </w:rPr>
        <w:t>considerations</w:t>
      </w:r>
      <w:r>
        <w:rPr>
          <w:spacing w:val="1"/>
        </w:rPr>
        <w:t xml:space="preserve"> </w:t>
      </w:r>
      <w:r>
        <w:rPr>
          <w:spacing w:val="-2"/>
        </w:rPr>
        <w:t>shall</w:t>
      </w:r>
      <w:r>
        <w:rPr>
          <w:spacing w:val="-3"/>
        </w:rPr>
        <w:t xml:space="preserve"> </w:t>
      </w:r>
      <w:r>
        <w:rPr>
          <w:spacing w:val="-1"/>
        </w:rPr>
        <w:t xml:space="preserve">apply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uniforms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worn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OMCE.</w:t>
      </w:r>
    </w:p>
    <w:p w:rsidR="001A7114" w:rsidRDefault="001A7114">
      <w:pPr>
        <w:spacing w:line="258" w:lineRule="auto"/>
        <w:sectPr w:rsidR="001A7114">
          <w:pgSz w:w="11910" w:h="16840"/>
          <w:pgMar w:top="2040" w:right="180" w:bottom="1660" w:left="0" w:header="720" w:footer="1476" w:gutter="0"/>
          <w:cols w:space="720"/>
        </w:sectPr>
      </w:pPr>
    </w:p>
    <w:p w:rsidR="001A7114" w:rsidRDefault="001A7114">
      <w:pPr>
        <w:rPr>
          <w:rFonts w:ascii="Cambria" w:eastAsia="Cambria" w:hAnsi="Cambria" w:cs="Cambria"/>
          <w:sz w:val="20"/>
          <w:szCs w:val="20"/>
        </w:rPr>
      </w:pPr>
    </w:p>
    <w:p w:rsidR="001A7114" w:rsidRDefault="001A7114">
      <w:pPr>
        <w:rPr>
          <w:rFonts w:ascii="Cambria" w:eastAsia="Cambria" w:hAnsi="Cambria" w:cs="Cambria"/>
          <w:sz w:val="20"/>
          <w:szCs w:val="20"/>
        </w:rPr>
      </w:pPr>
    </w:p>
    <w:p w:rsidR="001A7114" w:rsidRDefault="001A7114">
      <w:pPr>
        <w:rPr>
          <w:rFonts w:ascii="Cambria" w:eastAsia="Cambria" w:hAnsi="Cambria" w:cs="Cambria"/>
          <w:sz w:val="20"/>
          <w:szCs w:val="20"/>
        </w:rPr>
      </w:pPr>
    </w:p>
    <w:p w:rsidR="001A7114" w:rsidRDefault="001A7114">
      <w:pPr>
        <w:spacing w:before="2"/>
        <w:rPr>
          <w:rFonts w:ascii="Cambria" w:eastAsia="Cambria" w:hAnsi="Cambria" w:cs="Cambria"/>
          <w:sz w:val="17"/>
          <w:szCs w:val="17"/>
        </w:rPr>
      </w:pPr>
    </w:p>
    <w:p w:rsidR="001A7114" w:rsidRDefault="002B217E">
      <w:pPr>
        <w:pStyle w:val="Textkrper"/>
        <w:numPr>
          <w:ilvl w:val="0"/>
          <w:numId w:val="2"/>
        </w:numPr>
        <w:tabs>
          <w:tab w:val="left" w:pos="2243"/>
        </w:tabs>
        <w:spacing w:line="253" w:lineRule="auto"/>
        <w:ind w:right="1037" w:hanging="360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t>OMCE</w:t>
      </w:r>
      <w:r>
        <w:rPr>
          <w:spacing w:val="-2"/>
        </w:rPr>
        <w:t xml:space="preserve"> has</w:t>
      </w:r>
      <w:r>
        <w:t xml:space="preserve"> to</w:t>
      </w:r>
      <w:r>
        <w:rPr>
          <w:spacing w:val="-2"/>
        </w:rPr>
        <w:t xml:space="preserve"> wear</w:t>
      </w:r>
      <w:r>
        <w:rPr>
          <w:spacing w:val="-1"/>
        </w:rP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Staff</w:t>
      </w:r>
      <w:r>
        <w:t xml:space="preserve"> </w:t>
      </w:r>
      <w:r>
        <w:rPr>
          <w:spacing w:val="-1"/>
        </w:rPr>
        <w:t>uniform</w:t>
      </w:r>
      <w:r>
        <w:rPr>
          <w:spacing w:val="-2"/>
        </w:rPr>
        <w:t xml:space="preserve"> on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rPr>
          <w:spacing w:val="-1"/>
        </w:rPr>
        <w:t>days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per the</w:t>
      </w:r>
      <w:r>
        <w:rPr>
          <w:spacing w:val="5"/>
        </w:rPr>
        <w:t xml:space="preserve"> </w:t>
      </w:r>
      <w:r>
        <w:rPr>
          <w:spacing w:val="-1"/>
        </w:rPr>
        <w:t>existing</w:t>
      </w:r>
      <w:r>
        <w:rPr>
          <w:spacing w:val="1"/>
        </w:rPr>
        <w:t xml:space="preserve"> </w:t>
      </w:r>
      <w:r>
        <w:rPr>
          <w:spacing w:val="-1"/>
        </w:rPr>
        <w:t>dress</w:t>
      </w:r>
      <w:r>
        <w:rPr>
          <w:spacing w:val="1"/>
        </w:rPr>
        <w:t xml:space="preserve"> </w:t>
      </w:r>
      <w:r>
        <w:rPr>
          <w:spacing w:val="-1"/>
        </w:rPr>
        <w:t>code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approved</w:t>
      </w:r>
      <w:r>
        <w:rPr>
          <w:spacing w:val="1"/>
        </w:rPr>
        <w:t xml:space="preserve"> </w:t>
      </w:r>
      <w:r>
        <w:rPr>
          <w:spacing w:val="-1"/>
        </w:rPr>
        <w:t>by the</w:t>
      </w:r>
      <w:r>
        <w:rPr>
          <w:spacing w:val="-3"/>
        </w:rPr>
        <w:t xml:space="preserve"> </w:t>
      </w:r>
      <w:r>
        <w:rPr>
          <w:spacing w:val="-1"/>
        </w:rPr>
        <w:t>competent</w:t>
      </w:r>
      <w:r>
        <w:rPr>
          <w:spacing w:val="2"/>
        </w:rPr>
        <w:t xml:space="preserve"> </w:t>
      </w:r>
      <w:r>
        <w:rPr>
          <w:spacing w:val="-1"/>
        </w:rPr>
        <w:t>authority.</w:t>
      </w:r>
    </w:p>
    <w:p w:rsidR="001A7114" w:rsidRDefault="001A7114">
      <w:pPr>
        <w:spacing w:before="5"/>
        <w:rPr>
          <w:rFonts w:ascii="Cambria" w:eastAsia="Cambria" w:hAnsi="Cambria" w:cs="Cambria"/>
          <w:sz w:val="24"/>
          <w:szCs w:val="24"/>
        </w:rPr>
      </w:pPr>
    </w:p>
    <w:p w:rsidR="001A7114" w:rsidRDefault="002B217E">
      <w:pPr>
        <w:pStyle w:val="Textkrper"/>
        <w:numPr>
          <w:ilvl w:val="0"/>
          <w:numId w:val="2"/>
        </w:numPr>
        <w:tabs>
          <w:tab w:val="left" w:pos="2243"/>
        </w:tabs>
        <w:spacing w:line="258" w:lineRule="auto"/>
        <w:ind w:right="893" w:hanging="360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Cost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staff</w:t>
      </w:r>
      <w:r>
        <w:t xml:space="preserve"> </w:t>
      </w:r>
      <w:r>
        <w:rPr>
          <w:spacing w:val="-1"/>
        </w:rPr>
        <w:t>uniform</w:t>
      </w:r>
      <w:r>
        <w:rPr>
          <w:spacing w:val="-2"/>
        </w:rPr>
        <w:t xml:space="preserve"> has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>borne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OMCE.</w:t>
      </w:r>
      <w:r>
        <w:rPr>
          <w:spacing w:val="-3"/>
        </w:rPr>
        <w:t xml:space="preserve"> </w:t>
      </w:r>
      <w:r>
        <w:rPr>
          <w:spacing w:val="-1"/>
        </w:rPr>
        <w:t>WSC</w:t>
      </w:r>
      <w:r>
        <w:t xml:space="preserve"> </w:t>
      </w:r>
      <w:r>
        <w:rPr>
          <w:spacing w:val="-2"/>
        </w:rPr>
        <w:t xml:space="preserve">shall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2"/>
        </w:rPr>
        <w:t xml:space="preserve">reimburse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cost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towards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purchase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staff uniform.</w:t>
      </w:r>
    </w:p>
    <w:p w:rsidR="001A7114" w:rsidRDefault="002B217E">
      <w:pPr>
        <w:pStyle w:val="berschrift2"/>
        <w:numPr>
          <w:ilvl w:val="0"/>
          <w:numId w:val="7"/>
        </w:numPr>
        <w:tabs>
          <w:tab w:val="left" w:pos="1523"/>
        </w:tabs>
        <w:rPr>
          <w:b w:val="0"/>
          <w:bCs w:val="0"/>
          <w:u w:val="none"/>
        </w:rPr>
      </w:pPr>
      <w:r>
        <w:rPr>
          <w:spacing w:val="-1"/>
          <w:u w:val="thick" w:color="000000"/>
        </w:rPr>
        <w:t>Asset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usage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Policy</w:t>
      </w:r>
    </w:p>
    <w:p w:rsidR="001A7114" w:rsidRDefault="001A7114">
      <w:pPr>
        <w:spacing w:before="6"/>
        <w:rPr>
          <w:rFonts w:ascii="Cambria" w:eastAsia="Cambria" w:hAnsi="Cambria" w:cs="Cambria"/>
          <w:b/>
          <w:bCs/>
          <w:sz w:val="19"/>
          <w:szCs w:val="19"/>
        </w:rPr>
      </w:pPr>
    </w:p>
    <w:p w:rsidR="001A7114" w:rsidRDefault="002B217E">
      <w:pPr>
        <w:pStyle w:val="Textkrper"/>
        <w:spacing w:before="70" w:line="359" w:lineRule="auto"/>
        <w:ind w:left="1522" w:right="458" w:firstLine="0"/>
        <w:jc w:val="both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t>OMCE</w:t>
      </w:r>
      <w:r>
        <w:rPr>
          <w:spacing w:val="-1"/>
        </w:rPr>
        <w:t xml:space="preserve"> </w:t>
      </w:r>
      <w:r>
        <w:rPr>
          <w:spacing w:val="-2"/>
        </w:rPr>
        <w:t>has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adhere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asset</w:t>
      </w:r>
      <w:r>
        <w:rPr>
          <w:spacing w:val="1"/>
        </w:rPr>
        <w:t xml:space="preserve"> </w:t>
      </w:r>
      <w:r>
        <w:rPr>
          <w:spacing w:val="-1"/>
        </w:rPr>
        <w:t>usage</w:t>
      </w:r>
      <w:r>
        <w:rPr>
          <w:spacing w:val="-2"/>
        </w:rPr>
        <w:t xml:space="preserve"> </w:t>
      </w:r>
      <w:r>
        <w:rPr>
          <w:spacing w:val="-1"/>
        </w:rPr>
        <w:t xml:space="preserve">policy </w:t>
      </w:r>
      <w:r>
        <w:t>issued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approved</w:t>
      </w:r>
      <w:r>
        <w:rPr>
          <w:spacing w:val="1"/>
        </w:rPr>
        <w:t xml:space="preserve"> </w:t>
      </w:r>
      <w:r>
        <w:rPr>
          <w:spacing w:val="-1"/>
        </w:rPr>
        <w:t>by the</w:t>
      </w:r>
      <w:r>
        <w:rPr>
          <w:spacing w:val="-2"/>
        </w:rPr>
        <w:t xml:space="preserve"> </w:t>
      </w:r>
      <w:r>
        <w:rPr>
          <w:spacing w:val="-1"/>
        </w:rPr>
        <w:t>competent</w:t>
      </w:r>
      <w:r>
        <w:rPr>
          <w:spacing w:val="1"/>
        </w:rPr>
        <w:t xml:space="preserve"> </w:t>
      </w:r>
      <w:r>
        <w:rPr>
          <w:spacing w:val="-1"/>
        </w:rPr>
        <w:t>authority from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time.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includes</w:t>
      </w:r>
      <w:r>
        <w:rPr>
          <w:spacing w:val="1"/>
        </w:rPr>
        <w:t xml:space="preserve"> </w:t>
      </w:r>
      <w:r>
        <w:rPr>
          <w:spacing w:val="-2"/>
        </w:rPr>
        <w:t>Tools,</w:t>
      </w:r>
      <w:r>
        <w:rPr>
          <w:spacing w:val="-3"/>
        </w:rPr>
        <w:t xml:space="preserve"> </w:t>
      </w:r>
      <w:r>
        <w:rPr>
          <w:spacing w:val="-1"/>
        </w:rPr>
        <w:t>Machinery,</w:t>
      </w:r>
      <w:r>
        <w:rPr>
          <w:spacing w:val="3"/>
        </w:rPr>
        <w:t xml:space="preserve"> </w:t>
      </w:r>
      <w:r>
        <w:rPr>
          <w:spacing w:val="-1"/>
        </w:rPr>
        <w:t>Equipments,</w:t>
      </w:r>
      <w:r>
        <w:rPr>
          <w:spacing w:val="-3"/>
        </w:rPr>
        <w:t xml:space="preserve"> </w:t>
      </w:r>
      <w:r>
        <w:rPr>
          <w:spacing w:val="-1"/>
        </w:rPr>
        <w:t>IT Hardware,</w:t>
      </w:r>
      <w:r>
        <w:rPr>
          <w:spacing w:val="6"/>
        </w:rPr>
        <w:t xml:space="preserve"> </w:t>
      </w:r>
      <w:r>
        <w:rPr>
          <w:spacing w:val="-1"/>
        </w:rPr>
        <w:t>Software,</w:t>
      </w:r>
      <w:r>
        <w:rPr>
          <w:spacing w:val="-3"/>
        </w:rPr>
        <w:t xml:space="preserve"> </w:t>
      </w:r>
      <w:r>
        <w:rPr>
          <w:spacing w:val="-1"/>
        </w:rPr>
        <w:t>furniture</w:t>
      </w:r>
      <w:r>
        <w:rPr>
          <w:spacing w:val="-2"/>
        </w:rPr>
        <w:t xml:space="preserve"> or </w:t>
      </w:r>
      <w:r>
        <w:rPr>
          <w:spacing w:val="-1"/>
        </w:rPr>
        <w:t xml:space="preserve">any </w:t>
      </w:r>
      <w:r>
        <w:rPr>
          <w:spacing w:val="-2"/>
        </w:rPr>
        <w:t>other</w:t>
      </w:r>
      <w:r>
        <w:rPr>
          <w:rFonts w:ascii="Times New Roman"/>
          <w:spacing w:val="69"/>
        </w:rPr>
        <w:t xml:space="preserve"> </w:t>
      </w:r>
      <w:r>
        <w:rPr>
          <w:spacing w:val="-2"/>
        </w:rPr>
        <w:t>material</w:t>
      </w:r>
      <w:r>
        <w:rPr>
          <w:spacing w:val="-3"/>
        </w:rPr>
        <w:t xml:space="preserve"> </w:t>
      </w:r>
      <w:r>
        <w:rPr>
          <w:spacing w:val="-1"/>
        </w:rPr>
        <w:t>purchased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WSC.</w:t>
      </w:r>
    </w:p>
    <w:p w:rsidR="001A7114" w:rsidRDefault="001A7114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1A7114" w:rsidRDefault="002B217E">
      <w:pPr>
        <w:pStyle w:val="berschrift2"/>
        <w:numPr>
          <w:ilvl w:val="0"/>
          <w:numId w:val="7"/>
        </w:numPr>
        <w:tabs>
          <w:tab w:val="left" w:pos="1523"/>
        </w:tabs>
        <w:rPr>
          <w:b w:val="0"/>
          <w:bCs w:val="0"/>
          <w:u w:val="none"/>
        </w:rPr>
      </w:pPr>
      <w:r>
        <w:rPr>
          <w:spacing w:val="-1"/>
          <w:u w:val="thick" w:color="000000"/>
        </w:rPr>
        <w:t>TA</w:t>
      </w:r>
      <w:r>
        <w:rPr>
          <w:u w:val="thick" w:color="000000"/>
        </w:rPr>
        <w:t xml:space="preserve"> &amp;</w:t>
      </w:r>
      <w:r>
        <w:rPr>
          <w:spacing w:val="-1"/>
          <w:u w:val="thick" w:color="000000"/>
        </w:rPr>
        <w:t xml:space="preserve"> </w:t>
      </w:r>
      <w:r>
        <w:rPr>
          <w:spacing w:val="-2"/>
          <w:u w:val="thick" w:color="000000"/>
        </w:rPr>
        <w:t>DA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Policy</w:t>
      </w:r>
    </w:p>
    <w:p w:rsidR="001A7114" w:rsidRDefault="002B217E">
      <w:pPr>
        <w:pStyle w:val="Textkrper"/>
        <w:spacing w:before="179"/>
        <w:ind w:left="1522" w:firstLine="0"/>
        <w:jc w:val="both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approved</w:t>
      </w:r>
      <w:r>
        <w:rPr>
          <w:spacing w:val="2"/>
        </w:rPr>
        <w:t xml:space="preserve"> </w:t>
      </w:r>
      <w:r>
        <w:rPr>
          <w:spacing w:val="-1"/>
        </w:rPr>
        <w:t>TA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DA</w:t>
      </w:r>
      <w:r>
        <w:rPr>
          <w:spacing w:val="2"/>
        </w:rPr>
        <w:t xml:space="preserve"> </w:t>
      </w:r>
      <w:r>
        <w:rPr>
          <w:spacing w:val="-2"/>
        </w:rPr>
        <w:t>rules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WSC shall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2"/>
        </w:rPr>
        <w:t>applicable</w:t>
      </w:r>
    </w:p>
    <w:p w:rsidR="001A7114" w:rsidRDefault="002B217E">
      <w:pPr>
        <w:pStyle w:val="berschrift2"/>
        <w:numPr>
          <w:ilvl w:val="0"/>
          <w:numId w:val="7"/>
        </w:numPr>
        <w:tabs>
          <w:tab w:val="left" w:pos="1523"/>
        </w:tabs>
        <w:spacing w:before="179"/>
        <w:rPr>
          <w:b w:val="0"/>
          <w:bCs w:val="0"/>
          <w:u w:val="none"/>
        </w:rPr>
      </w:pPr>
      <w:r>
        <w:rPr>
          <w:spacing w:val="-2"/>
          <w:u w:val="thick" w:color="000000"/>
        </w:rPr>
        <w:t>Recruitment</w:t>
      </w:r>
      <w:r>
        <w:rPr>
          <w:u w:val="thick" w:color="000000"/>
        </w:rPr>
        <w:t xml:space="preserve"> and</w:t>
      </w:r>
      <w:r>
        <w:rPr>
          <w:spacing w:val="-1"/>
          <w:u w:val="thick" w:color="000000"/>
        </w:rPr>
        <w:t xml:space="preserve"> selection</w:t>
      </w:r>
    </w:p>
    <w:p w:rsidR="001A7114" w:rsidRDefault="001A7114">
      <w:pPr>
        <w:spacing w:before="7"/>
        <w:rPr>
          <w:rFonts w:ascii="Cambria" w:eastAsia="Cambria" w:hAnsi="Cambria" w:cs="Cambria"/>
          <w:b/>
          <w:bCs/>
          <w:sz w:val="19"/>
          <w:szCs w:val="19"/>
        </w:rPr>
      </w:pPr>
    </w:p>
    <w:p w:rsidR="001A7114" w:rsidRDefault="002B217E">
      <w:pPr>
        <w:pStyle w:val="Textkrper"/>
        <w:spacing w:before="70" w:line="258" w:lineRule="auto"/>
        <w:ind w:left="1522" w:right="492" w:firstLine="0"/>
      </w:pPr>
      <w:r>
        <w:rPr>
          <w:rFonts w:cs="Cambria"/>
          <w:spacing w:val="-1"/>
        </w:rPr>
        <w:t>All</w:t>
      </w:r>
      <w:r>
        <w:rPr>
          <w:rFonts w:cs="Cambria"/>
          <w:spacing w:val="-3"/>
        </w:rPr>
        <w:t xml:space="preserve"> </w:t>
      </w:r>
      <w:r>
        <w:rPr>
          <w:rFonts w:cs="Cambria"/>
          <w:spacing w:val="-1"/>
        </w:rPr>
        <w:t>the</w:t>
      </w:r>
      <w:r>
        <w:rPr>
          <w:rFonts w:cs="Cambria"/>
          <w:spacing w:val="-3"/>
        </w:rPr>
        <w:t xml:space="preserve"> </w:t>
      </w:r>
      <w:r>
        <w:rPr>
          <w:rFonts w:cs="Cambria"/>
          <w:spacing w:val="-1"/>
        </w:rPr>
        <w:t>OMCE’s</w:t>
      </w:r>
      <w:r>
        <w:rPr>
          <w:rFonts w:cs="Cambria"/>
          <w:spacing w:val="2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recruited</w:t>
      </w:r>
      <w:r>
        <w:rPr>
          <w:spacing w:val="1"/>
        </w:rPr>
        <w:t xml:space="preserve"> </w:t>
      </w:r>
      <w:r>
        <w:rPr>
          <w:spacing w:val="-1"/>
        </w:rPr>
        <w:t>through</w:t>
      </w:r>
      <w:r>
        <w:rPr>
          <w:spacing w:val="-2"/>
        </w:rPr>
        <w:t xml:space="preserve"> competitive examination</w:t>
      </w:r>
      <w:r>
        <w:t xml:space="preserve"> </w:t>
      </w:r>
      <w:r>
        <w:rPr>
          <w:spacing w:val="-2"/>
        </w:rPr>
        <w:t>or</w:t>
      </w:r>
      <w:r>
        <w:rPr>
          <w:spacing w:val="-1"/>
        </w:rPr>
        <w:t xml:space="preserve"> any</w:t>
      </w:r>
      <w:r>
        <w:rPr>
          <w:spacing w:val="-2"/>
        </w:rPr>
        <w:t xml:space="preserve"> other</w:t>
      </w:r>
      <w:r>
        <w:rPr>
          <w:spacing w:val="-1"/>
        </w:rPr>
        <w:t xml:space="preserve"> selection</w:t>
      </w:r>
      <w:r>
        <w:rPr>
          <w:spacing w:val="1"/>
        </w:rPr>
        <w:t xml:space="preserve"> </w:t>
      </w:r>
      <w:r>
        <w:rPr>
          <w:spacing w:val="-1"/>
        </w:rPr>
        <w:t>methodology</w:t>
      </w:r>
      <w:r>
        <w:rPr>
          <w:rFonts w:ascii="Times New Roman" w:eastAsia="Times New Roman" w:hAnsi="Times New Roman" w:cs="Times New Roman"/>
          <w:spacing w:val="85"/>
        </w:rPr>
        <w:t xml:space="preserve"> </w:t>
      </w:r>
      <w:r>
        <w:rPr>
          <w:spacing w:val="-1"/>
        </w:rPr>
        <w:t>approved</w:t>
      </w:r>
      <w:r>
        <w:rPr>
          <w:spacing w:val="1"/>
        </w:rPr>
        <w:t xml:space="preserve"> </w:t>
      </w:r>
      <w:r>
        <w:rPr>
          <w:spacing w:val="-1"/>
        </w:rPr>
        <w:t>by WSC from 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time.</w:t>
      </w:r>
    </w:p>
    <w:p w:rsidR="001A7114" w:rsidRDefault="001A7114">
      <w:pPr>
        <w:spacing w:before="9"/>
        <w:rPr>
          <w:rFonts w:ascii="Cambria" w:eastAsia="Cambria" w:hAnsi="Cambria" w:cs="Cambria"/>
          <w:sz w:val="23"/>
          <w:szCs w:val="23"/>
        </w:rPr>
      </w:pPr>
    </w:p>
    <w:p w:rsidR="001A7114" w:rsidRDefault="002B217E">
      <w:pPr>
        <w:pStyle w:val="berschrift2"/>
        <w:numPr>
          <w:ilvl w:val="0"/>
          <w:numId w:val="7"/>
        </w:numPr>
        <w:tabs>
          <w:tab w:val="left" w:pos="1523"/>
        </w:tabs>
        <w:rPr>
          <w:b w:val="0"/>
          <w:bCs w:val="0"/>
          <w:u w:val="none"/>
        </w:rPr>
      </w:pPr>
      <w:r>
        <w:rPr>
          <w:spacing w:val="-1"/>
          <w:u w:val="thick" w:color="000000"/>
        </w:rPr>
        <w:t xml:space="preserve">Joining </w:t>
      </w:r>
      <w:r>
        <w:rPr>
          <w:u w:val="thick" w:color="000000"/>
        </w:rPr>
        <w:t>and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 xml:space="preserve">On </w:t>
      </w:r>
      <w:r>
        <w:rPr>
          <w:spacing w:val="-1"/>
          <w:u w:val="thick" w:color="000000"/>
        </w:rPr>
        <w:t>boarding</w:t>
      </w:r>
    </w:p>
    <w:p w:rsidR="001A7114" w:rsidRDefault="001A7114">
      <w:pPr>
        <w:spacing w:before="7"/>
        <w:rPr>
          <w:rFonts w:ascii="Cambria" w:eastAsia="Cambria" w:hAnsi="Cambria" w:cs="Cambria"/>
          <w:b/>
          <w:bCs/>
          <w:sz w:val="19"/>
          <w:szCs w:val="19"/>
        </w:rPr>
      </w:pPr>
    </w:p>
    <w:p w:rsidR="001A7114" w:rsidRDefault="002B217E">
      <w:pPr>
        <w:pStyle w:val="Textkrper"/>
        <w:numPr>
          <w:ilvl w:val="1"/>
          <w:numId w:val="7"/>
        </w:numPr>
        <w:tabs>
          <w:tab w:val="left" w:pos="1883"/>
        </w:tabs>
        <w:spacing w:before="70" w:line="276" w:lineRule="auto"/>
        <w:ind w:right="1037" w:hanging="360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selected</w:t>
      </w:r>
      <w:r>
        <w:rPr>
          <w:spacing w:val="2"/>
        </w:rPr>
        <w:t xml:space="preserve"> </w:t>
      </w:r>
      <w:r>
        <w:rPr>
          <w:spacing w:val="-1"/>
        </w:rPr>
        <w:t>candidate</w:t>
      </w:r>
      <w:r>
        <w:rPr>
          <w:spacing w:val="-3"/>
        </w:rPr>
        <w:t xml:space="preserve"> </w:t>
      </w:r>
      <w:r>
        <w:rPr>
          <w:spacing w:val="-2"/>
        </w:rPr>
        <w:t>should</w:t>
      </w:r>
      <w:r>
        <w:rPr>
          <w:spacing w:val="2"/>
        </w:rPr>
        <w:t xml:space="preserve"> </w:t>
      </w:r>
      <w:r>
        <w:rPr>
          <w:spacing w:val="-1"/>
        </w:rPr>
        <w:t>join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per the</w:t>
      </w:r>
      <w:r>
        <w:rPr>
          <w:spacing w:val="-3"/>
        </w:rPr>
        <w:t xml:space="preserve"> </w:t>
      </w:r>
      <w:r>
        <w:rPr>
          <w:spacing w:val="-1"/>
        </w:rPr>
        <w:t>timeline</w:t>
      </w:r>
      <w:r>
        <w:rPr>
          <w:spacing w:val="-2"/>
        </w:rPr>
        <w:t xml:space="preserve"> </w:t>
      </w:r>
      <w:r>
        <w:rPr>
          <w:spacing w:val="-1"/>
        </w:rPr>
        <w:t>mentioned</w:t>
      </w:r>
      <w:r>
        <w:rPr>
          <w:spacing w:val="2"/>
        </w:rPr>
        <w:t xml:space="preserve"> </w:t>
      </w:r>
      <w:r>
        <w:rPr>
          <w:spacing w:val="-3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Offer</w:t>
      </w:r>
      <w:r>
        <w:rPr>
          <w:spacing w:val="-2"/>
        </w:rPr>
        <w:t xml:space="preserve"> </w:t>
      </w:r>
      <w:r>
        <w:rPr>
          <w:spacing w:val="-1"/>
        </w:rPr>
        <w:t>Letter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has</w:t>
      </w:r>
      <w:r>
        <w:t xml:space="preserve"> to</w:t>
      </w:r>
      <w:r>
        <w:rPr>
          <w:rFonts w:ascii="Times New Roman"/>
          <w:spacing w:val="61"/>
        </w:rPr>
        <w:t xml:space="preserve"> </w:t>
      </w:r>
      <w:r>
        <w:rPr>
          <w:spacing w:val="-2"/>
        </w:rPr>
        <w:t xml:space="preserve">physically </w:t>
      </w:r>
      <w:r>
        <w:rPr>
          <w:spacing w:val="-1"/>
        </w:rPr>
        <w:t>report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WSC</w:t>
      </w:r>
      <w:r>
        <w:t xml:space="preserve"> </w:t>
      </w:r>
      <w:r>
        <w:rPr>
          <w:spacing w:val="-1"/>
        </w:rPr>
        <w:t>for completion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joining</w:t>
      </w:r>
      <w:r>
        <w:rPr>
          <w:spacing w:val="1"/>
        </w:rPr>
        <w:t xml:space="preserve"> </w:t>
      </w:r>
      <w:r>
        <w:rPr>
          <w:spacing w:val="-2"/>
        </w:rPr>
        <w:t>formalities.</w:t>
      </w:r>
    </w:p>
    <w:p w:rsidR="001A7114" w:rsidRDefault="002B217E">
      <w:pPr>
        <w:pStyle w:val="Textkrper"/>
        <w:numPr>
          <w:ilvl w:val="1"/>
          <w:numId w:val="7"/>
        </w:numPr>
        <w:tabs>
          <w:tab w:val="left" w:pos="1883"/>
        </w:tabs>
        <w:spacing w:line="276" w:lineRule="auto"/>
        <w:ind w:right="477" w:hanging="360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selected</w:t>
      </w:r>
      <w:r>
        <w:rPr>
          <w:spacing w:val="2"/>
        </w:rPr>
        <w:t xml:space="preserve"> </w:t>
      </w:r>
      <w:r>
        <w:rPr>
          <w:spacing w:val="-1"/>
        </w:rPr>
        <w:t>candidate</w:t>
      </w:r>
      <w:r>
        <w:rPr>
          <w:spacing w:val="-3"/>
        </w:rPr>
        <w:t xml:space="preserve"> </w:t>
      </w:r>
      <w:r>
        <w:rPr>
          <w:spacing w:val="-2"/>
        </w:rPr>
        <w:t>has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submit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hard</w:t>
      </w:r>
      <w:r>
        <w:rPr>
          <w:spacing w:val="1"/>
        </w:rPr>
        <w:t xml:space="preserve"> </w:t>
      </w:r>
      <w:r>
        <w:rPr>
          <w:spacing w:val="-1"/>
        </w:rPr>
        <w:t xml:space="preserve">copy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Joining</w:t>
      </w:r>
      <w:r>
        <w:rPr>
          <w:spacing w:val="1"/>
        </w:rPr>
        <w:t xml:space="preserve"> </w:t>
      </w:r>
      <w:r>
        <w:rPr>
          <w:spacing w:val="-1"/>
        </w:rPr>
        <w:t>report</w:t>
      </w:r>
      <w:r>
        <w:rPr>
          <w:spacing w:val="1"/>
        </w:rPr>
        <w:t xml:space="preserve"> </w:t>
      </w:r>
      <w:r>
        <w:rPr>
          <w:spacing w:val="-2"/>
        </w:rPr>
        <w:t>addressed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CEO,</w:t>
      </w:r>
      <w:r>
        <w:rPr>
          <w:spacing w:val="-2"/>
        </w:rPr>
        <w:t xml:space="preserve"> </w:t>
      </w:r>
      <w:r>
        <w:rPr>
          <w:spacing w:val="-1"/>
        </w:rPr>
        <w:t>WSC</w:t>
      </w:r>
      <w:r>
        <w:rPr>
          <w:rFonts w:ascii="Times New Roman"/>
          <w:spacing w:val="75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per the</w:t>
      </w:r>
      <w:r>
        <w:rPr>
          <w:spacing w:val="-3"/>
        </w:rPr>
        <w:t xml:space="preserve"> </w:t>
      </w:r>
      <w:r>
        <w:rPr>
          <w:spacing w:val="-1"/>
        </w:rPr>
        <w:t>Offer Letter.</w:t>
      </w:r>
    </w:p>
    <w:p w:rsidR="001A7114" w:rsidRDefault="002B217E">
      <w:pPr>
        <w:pStyle w:val="Textkrper"/>
        <w:numPr>
          <w:ilvl w:val="1"/>
          <w:numId w:val="7"/>
        </w:numPr>
        <w:tabs>
          <w:tab w:val="left" w:pos="1883"/>
        </w:tabs>
        <w:spacing w:line="276" w:lineRule="auto"/>
        <w:ind w:right="859" w:hanging="360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Joining</w:t>
      </w:r>
      <w:r>
        <w:rPr>
          <w:spacing w:val="1"/>
        </w:rPr>
        <w:t xml:space="preserve"> </w:t>
      </w:r>
      <w:r>
        <w:rPr>
          <w:spacing w:val="-1"/>
        </w:rPr>
        <w:t>formalities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facilitated</w:t>
      </w:r>
      <w:r>
        <w:rPr>
          <w:spacing w:val="1"/>
        </w:rPr>
        <w:t xml:space="preserve"> </w:t>
      </w:r>
      <w:r>
        <w:rPr>
          <w:spacing w:val="-1"/>
        </w:rPr>
        <w:t>by the</w:t>
      </w:r>
      <w:r>
        <w:t xml:space="preserve"> HR</w:t>
      </w:r>
      <w:r>
        <w:rPr>
          <w:spacing w:val="2"/>
        </w:rPr>
        <w:t xml:space="preserve"> </w:t>
      </w:r>
      <w:r>
        <w:rPr>
          <w:spacing w:val="-2"/>
        </w:rPr>
        <w:t>Team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WSC. Joining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completed</w:t>
      </w:r>
      <w:r>
        <w:rPr>
          <w:spacing w:val="1"/>
        </w:rPr>
        <w:t xml:space="preserve"> </w:t>
      </w:r>
      <w:r>
        <w:rPr>
          <w:spacing w:val="-2"/>
        </w:rPr>
        <w:t>only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verification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original</w:t>
      </w:r>
      <w:r>
        <w:rPr>
          <w:spacing w:val="-3"/>
        </w:rPr>
        <w:t xml:space="preserve"> </w:t>
      </w:r>
      <w:r>
        <w:rPr>
          <w:spacing w:val="-1"/>
        </w:rPr>
        <w:t>certificates/documents.</w:t>
      </w:r>
    </w:p>
    <w:p w:rsidR="001A7114" w:rsidRDefault="002B217E">
      <w:pPr>
        <w:pStyle w:val="Textkrper"/>
        <w:numPr>
          <w:ilvl w:val="1"/>
          <w:numId w:val="7"/>
        </w:numPr>
        <w:tabs>
          <w:tab w:val="left" w:pos="1883"/>
        </w:tabs>
        <w:ind w:hanging="360"/>
      </w:pPr>
      <w:r>
        <w:t>After</w:t>
      </w:r>
      <w:r>
        <w:rPr>
          <w:spacing w:val="-2"/>
        </w:rPr>
        <w:t xml:space="preserve"> </w:t>
      </w:r>
      <w:r>
        <w:rPr>
          <w:spacing w:val="-1"/>
        </w:rPr>
        <w:t>Joining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HR</w:t>
      </w:r>
      <w:r>
        <w:rPr>
          <w:spacing w:val="2"/>
        </w:rPr>
        <w:t xml:space="preserve"> </w:t>
      </w:r>
      <w:r>
        <w:rPr>
          <w:spacing w:val="-2"/>
        </w:rPr>
        <w:t>team</w:t>
      </w:r>
      <w:r>
        <w:rPr>
          <w:spacing w:val="-1"/>
        </w:rPr>
        <w:t xml:space="preserve"> will</w:t>
      </w:r>
      <w:r>
        <w:rPr>
          <w:spacing w:val="-3"/>
        </w:rPr>
        <w:t xml:space="preserve"> </w:t>
      </w:r>
      <w:r>
        <w:rPr>
          <w:spacing w:val="-1"/>
        </w:rPr>
        <w:t>facilitate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1"/>
        </w:rPr>
        <w:t xml:space="preserve"> </w:t>
      </w:r>
      <w:r>
        <w:t>boarding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OMCEs</w:t>
      </w:r>
    </w:p>
    <w:p w:rsidR="001A7114" w:rsidRDefault="002B217E">
      <w:pPr>
        <w:pStyle w:val="Textkrper"/>
        <w:numPr>
          <w:ilvl w:val="1"/>
          <w:numId w:val="7"/>
        </w:numPr>
        <w:tabs>
          <w:tab w:val="left" w:pos="1883"/>
        </w:tabs>
        <w:spacing w:before="39" w:line="276" w:lineRule="auto"/>
        <w:ind w:right="893" w:hanging="360"/>
      </w:pPr>
      <w:r>
        <w:rPr>
          <w:spacing w:val="-1"/>
        </w:rPr>
        <w:t>On</w:t>
      </w:r>
      <w:r>
        <w:t xml:space="preserve"> </w:t>
      </w:r>
      <w:r>
        <w:rPr>
          <w:spacing w:val="-1"/>
        </w:rPr>
        <w:t>boarding</w:t>
      </w:r>
      <w:r>
        <w:rPr>
          <w:spacing w:val="-4"/>
        </w:rPr>
        <w:t xml:space="preserve"> </w:t>
      </w:r>
      <w:r>
        <w:rPr>
          <w:spacing w:val="-2"/>
        </w:rPr>
        <w:t>serves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staff joining</w:t>
      </w:r>
      <w:r>
        <w:rPr>
          <w:spacing w:val="1"/>
        </w:rPr>
        <w:t xml:space="preserve"> </w:t>
      </w:r>
      <w:r>
        <w:rPr>
          <w:spacing w:val="-1"/>
        </w:rPr>
        <w:t>WSC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organizatio</w:t>
      </w:r>
      <w:r>
        <w:rPr>
          <w:spacing w:val="-2"/>
        </w:rPr>
        <w:t xml:space="preserve">nal </w:t>
      </w:r>
      <w:r>
        <w:rPr>
          <w:spacing w:val="-1"/>
        </w:rPr>
        <w:t>policies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procedures,</w:t>
      </w:r>
      <w:r>
        <w:rPr>
          <w:rFonts w:ascii="Times New Roman"/>
          <w:spacing w:val="83"/>
        </w:rPr>
        <w:t xml:space="preserve"> </w:t>
      </w:r>
      <w:r>
        <w:rPr>
          <w:spacing w:val="-2"/>
        </w:rPr>
        <w:t xml:space="preserve">preferably </w:t>
      </w:r>
      <w:r>
        <w:rPr>
          <w:spacing w:val="-1"/>
        </w:rPr>
        <w:t>before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formally commence</w:t>
      </w:r>
      <w:r>
        <w:rPr>
          <w:spacing w:val="3"/>
        </w:rPr>
        <w:t xml:space="preserve"> </w:t>
      </w:r>
      <w:r>
        <w:rPr>
          <w:spacing w:val="-1"/>
        </w:rPr>
        <w:t>work.</w:t>
      </w:r>
    </w:p>
    <w:p w:rsidR="001A7114" w:rsidRDefault="002B217E">
      <w:pPr>
        <w:pStyle w:val="Textkrper"/>
        <w:numPr>
          <w:ilvl w:val="1"/>
          <w:numId w:val="7"/>
        </w:numPr>
        <w:tabs>
          <w:tab w:val="left" w:pos="1883"/>
        </w:tabs>
        <w:spacing w:line="253" w:lineRule="exact"/>
        <w:ind w:hanging="360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rPr>
          <w:spacing w:val="-1"/>
        </w:rPr>
        <w:t>shall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applicable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rPr>
          <w:spacing w:val="-2"/>
        </w:rPr>
        <w:t xml:space="preserve"> </w:t>
      </w:r>
      <w:r>
        <w:rPr>
          <w:spacing w:val="-1"/>
        </w:rPr>
        <w:t>Teaching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Non-Teaching</w:t>
      </w:r>
      <w:r>
        <w:rPr>
          <w:spacing w:val="1"/>
        </w:rPr>
        <w:t xml:space="preserve"> </w:t>
      </w:r>
      <w:r>
        <w:rPr>
          <w:spacing w:val="-1"/>
        </w:rPr>
        <w:t>staff</w:t>
      </w:r>
    </w:p>
    <w:p w:rsidR="001A7114" w:rsidRDefault="002B217E">
      <w:pPr>
        <w:pStyle w:val="Textkrper"/>
        <w:numPr>
          <w:ilvl w:val="1"/>
          <w:numId w:val="7"/>
        </w:numPr>
        <w:tabs>
          <w:tab w:val="left" w:pos="1883"/>
        </w:tabs>
        <w:spacing w:before="39" w:line="277" w:lineRule="auto"/>
        <w:ind w:right="1269" w:hanging="360"/>
      </w:pPr>
      <w:r>
        <w:rPr>
          <w:spacing w:val="-1"/>
        </w:rPr>
        <w:t>On</w:t>
      </w:r>
      <w:r>
        <w:t xml:space="preserve"> </w:t>
      </w:r>
      <w:r>
        <w:rPr>
          <w:spacing w:val="-1"/>
        </w:rPr>
        <w:t>boarding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involve</w:t>
      </w:r>
      <w:r>
        <w:rPr>
          <w:spacing w:val="-2"/>
        </w:rPr>
        <w:t xml:space="preserve"> </w:t>
      </w:r>
      <w:r>
        <w:rPr>
          <w:spacing w:val="-1"/>
        </w:rPr>
        <w:t>orientation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candidates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familiarization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different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schools/divisions.</w:t>
      </w:r>
    </w:p>
    <w:p w:rsidR="001A7114" w:rsidRDefault="002B217E">
      <w:pPr>
        <w:pStyle w:val="berschrift2"/>
        <w:numPr>
          <w:ilvl w:val="0"/>
          <w:numId w:val="7"/>
        </w:numPr>
        <w:tabs>
          <w:tab w:val="left" w:pos="1523"/>
        </w:tabs>
        <w:spacing w:line="258" w:lineRule="exact"/>
        <w:rPr>
          <w:b w:val="0"/>
          <w:bCs w:val="0"/>
          <w:u w:val="none"/>
        </w:rPr>
      </w:pPr>
      <w:r>
        <w:rPr>
          <w:spacing w:val="-1"/>
          <w:u w:val="thick" w:color="000000"/>
        </w:rPr>
        <w:t>Performance</w:t>
      </w:r>
      <w:r>
        <w:rPr>
          <w:spacing w:val="-2"/>
          <w:u w:val="thick" w:color="000000"/>
        </w:rPr>
        <w:t xml:space="preserve"> review</w:t>
      </w:r>
    </w:p>
    <w:p w:rsidR="001A7114" w:rsidRDefault="001A7114">
      <w:pPr>
        <w:spacing w:before="2"/>
        <w:rPr>
          <w:rFonts w:ascii="Cambria" w:eastAsia="Cambria" w:hAnsi="Cambria" w:cs="Cambria"/>
          <w:b/>
          <w:bCs/>
          <w:sz w:val="20"/>
          <w:szCs w:val="20"/>
        </w:rPr>
      </w:pPr>
    </w:p>
    <w:p w:rsidR="001A7114" w:rsidRDefault="002B217E">
      <w:pPr>
        <w:pStyle w:val="Textkrper"/>
        <w:numPr>
          <w:ilvl w:val="0"/>
          <w:numId w:val="1"/>
        </w:numPr>
        <w:tabs>
          <w:tab w:val="left" w:pos="2243"/>
        </w:tabs>
        <w:spacing w:before="60"/>
        <w:ind w:hanging="360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performance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t>OMCE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rPr>
          <w:spacing w:val="-1"/>
        </w:rPr>
        <w:t>annually</w:t>
      </w:r>
    </w:p>
    <w:p w:rsidR="001A7114" w:rsidRDefault="002B217E">
      <w:pPr>
        <w:numPr>
          <w:ilvl w:val="0"/>
          <w:numId w:val="1"/>
        </w:numPr>
        <w:tabs>
          <w:tab w:val="left" w:pos="2243"/>
        </w:tabs>
        <w:spacing w:before="128" w:line="356" w:lineRule="auto"/>
        <w:ind w:right="689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This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will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be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done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by World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Skill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Centre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2"/>
        </w:rPr>
        <w:t>as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per the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“</w:t>
      </w:r>
      <w:r>
        <w:rPr>
          <w:rFonts w:ascii="Cambria" w:eastAsia="Cambria" w:hAnsi="Cambria" w:cs="Cambria"/>
          <w:b/>
          <w:bCs/>
          <w:spacing w:val="-1"/>
          <w:sz w:val="20"/>
          <w:szCs w:val="20"/>
        </w:rPr>
        <w:t xml:space="preserve">ANNUAL </w:t>
      </w:r>
      <w:r>
        <w:rPr>
          <w:rFonts w:ascii="Cambria" w:eastAsia="Cambria" w:hAnsi="Cambria" w:cs="Cambria"/>
          <w:b/>
          <w:bCs/>
          <w:spacing w:val="-2"/>
          <w:sz w:val="20"/>
          <w:szCs w:val="20"/>
        </w:rPr>
        <w:t>PERFORMANCE</w:t>
      </w:r>
      <w:r>
        <w:rPr>
          <w:rFonts w:ascii="Cambria" w:eastAsia="Cambria" w:hAnsi="Cambria" w:cs="Cambria"/>
          <w:b/>
          <w:bCs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20"/>
          <w:szCs w:val="20"/>
        </w:rPr>
        <w:t>REPORT</w:t>
      </w:r>
      <w:r>
        <w:rPr>
          <w:rFonts w:ascii="Cambria" w:eastAsia="Cambria" w:hAnsi="Cambria" w:cs="Cambria"/>
          <w:b/>
          <w:bCs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0"/>
          <w:szCs w:val="20"/>
        </w:rPr>
        <w:t>FOR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20"/>
          <w:szCs w:val="20"/>
        </w:rPr>
        <w:t>OPEN</w:t>
      </w:r>
      <w:r>
        <w:rPr>
          <w:rFonts w:ascii="Times New Roman" w:eastAsia="Times New Roman" w:hAnsi="Times New Roman" w:cs="Times New Roman"/>
          <w:b/>
          <w:bCs/>
          <w:spacing w:val="49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0"/>
          <w:szCs w:val="20"/>
        </w:rPr>
        <w:t xml:space="preserve">MARKET </w:t>
      </w:r>
      <w:r>
        <w:rPr>
          <w:rFonts w:ascii="Cambria" w:eastAsia="Cambria" w:hAnsi="Cambria" w:cs="Cambria"/>
          <w:b/>
          <w:bCs/>
          <w:spacing w:val="-2"/>
          <w:sz w:val="20"/>
          <w:szCs w:val="20"/>
        </w:rPr>
        <w:t>CONTRACTUAL EMPLOYEE</w:t>
      </w:r>
      <w:r>
        <w:rPr>
          <w:rFonts w:ascii="Cambria" w:eastAsia="Cambria" w:hAnsi="Cambria" w:cs="Cambria"/>
          <w:spacing w:val="-2"/>
        </w:rPr>
        <w:t>”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-2"/>
        </w:rPr>
        <w:t>attached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2"/>
        </w:rPr>
        <w:t>separately.</w:t>
      </w:r>
    </w:p>
    <w:p w:rsidR="001A7114" w:rsidRDefault="002B217E">
      <w:pPr>
        <w:pStyle w:val="Textkrper"/>
        <w:numPr>
          <w:ilvl w:val="0"/>
          <w:numId w:val="1"/>
        </w:numPr>
        <w:tabs>
          <w:tab w:val="left" w:pos="2243"/>
        </w:tabs>
        <w:spacing w:before="2"/>
        <w:ind w:hanging="360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details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Reporting</w:t>
      </w:r>
      <w:r>
        <w:rPr>
          <w:spacing w:val="1"/>
        </w:rPr>
        <w:t xml:space="preserve"> </w:t>
      </w:r>
      <w:r>
        <w:rPr>
          <w:spacing w:val="-1"/>
        </w:rPr>
        <w:t>Authority,</w:t>
      </w:r>
      <w:r>
        <w:rPr>
          <w:spacing w:val="-3"/>
        </w:rPr>
        <w:t xml:space="preserve"> </w:t>
      </w:r>
      <w:r>
        <w:rPr>
          <w:spacing w:val="-1"/>
        </w:rPr>
        <w:t>Reviewing</w:t>
      </w:r>
      <w:r>
        <w:rPr>
          <w:spacing w:val="1"/>
        </w:rPr>
        <w:t xml:space="preserve"> </w:t>
      </w:r>
      <w:r>
        <w:rPr>
          <w:spacing w:val="-1"/>
        </w:rPr>
        <w:t>Authority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Accepting</w:t>
      </w:r>
      <w:r>
        <w:rPr>
          <w:spacing w:val="-4"/>
        </w:rPr>
        <w:t xml:space="preserve"> </w:t>
      </w:r>
      <w:r>
        <w:rPr>
          <w:spacing w:val="-1"/>
        </w:rPr>
        <w:t>Authority</w:t>
      </w:r>
      <w:r>
        <w:rPr>
          <w:spacing w:val="-2"/>
        </w:rPr>
        <w:t xml:space="preserve"> </w:t>
      </w:r>
      <w:r>
        <w:rPr>
          <w:spacing w:val="-1"/>
        </w:rPr>
        <w:t>for the</w:t>
      </w:r>
    </w:p>
    <w:p w:rsidR="001A7114" w:rsidRDefault="002B217E">
      <w:pPr>
        <w:pStyle w:val="Textkrper"/>
        <w:spacing w:before="130"/>
        <w:ind w:firstLine="0"/>
        <w:rPr>
          <w:rFonts w:cs="Cambria"/>
        </w:rPr>
      </w:pPr>
      <w:r>
        <w:rPr>
          <w:spacing w:val="-1"/>
        </w:rPr>
        <w:t>different</w:t>
      </w:r>
      <w:r>
        <w:rPr>
          <w:spacing w:val="-4"/>
        </w:rPr>
        <w:t xml:space="preserve"> </w:t>
      </w:r>
      <w:r>
        <w:rPr>
          <w:spacing w:val="-1"/>
        </w:rPr>
        <w:t>positions</w:t>
      </w:r>
      <w:r>
        <w:rPr>
          <w:spacing w:val="1"/>
        </w:rPr>
        <w:t xml:space="preserve"> </w:t>
      </w:r>
      <w:r>
        <w:rPr>
          <w:spacing w:val="-3"/>
        </w:rPr>
        <w:t>is</w:t>
      </w:r>
      <w:r>
        <w:t xml:space="preserve"> </w:t>
      </w:r>
      <w:r>
        <w:rPr>
          <w:spacing w:val="-2"/>
        </w:rPr>
        <w:t>mentioned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end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this</w:t>
      </w:r>
      <w:r>
        <w:rPr>
          <w:spacing w:val="-4"/>
        </w:rPr>
        <w:t xml:space="preserve"> </w:t>
      </w:r>
      <w:r>
        <w:rPr>
          <w:spacing w:val="-1"/>
        </w:rPr>
        <w:t xml:space="preserve">policy </w:t>
      </w:r>
      <w:r>
        <w:rPr>
          <w:spacing w:val="-2"/>
        </w:rPr>
        <w:t>as</w:t>
      </w:r>
      <w:r>
        <w:rPr>
          <w:spacing w:val="7"/>
        </w:rPr>
        <w:t xml:space="preserve"> </w:t>
      </w:r>
      <w:r>
        <w:rPr>
          <w:b/>
          <w:spacing w:val="-2"/>
        </w:rPr>
        <w:t>ANNEXURE-01</w:t>
      </w:r>
    </w:p>
    <w:p w:rsidR="001A7114" w:rsidRDefault="001A7114">
      <w:pPr>
        <w:rPr>
          <w:rFonts w:ascii="Cambria" w:eastAsia="Cambria" w:hAnsi="Cambria" w:cs="Cambria"/>
        </w:rPr>
        <w:sectPr w:rsidR="001A7114">
          <w:pgSz w:w="11910" w:h="16840"/>
          <w:pgMar w:top="2040" w:right="180" w:bottom="1660" w:left="0" w:header="720" w:footer="1476" w:gutter="0"/>
          <w:cols w:space="720"/>
        </w:sectPr>
      </w:pPr>
    </w:p>
    <w:p w:rsidR="001A7114" w:rsidRDefault="001A7114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1A7114" w:rsidRDefault="001A7114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1A7114" w:rsidRDefault="001A7114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1A7114" w:rsidRDefault="002B217E">
      <w:pPr>
        <w:numPr>
          <w:ilvl w:val="0"/>
          <w:numId w:val="1"/>
        </w:numPr>
        <w:tabs>
          <w:tab w:val="left" w:pos="2243"/>
        </w:tabs>
        <w:spacing w:before="197" w:line="359" w:lineRule="auto"/>
        <w:ind w:right="583" w:hanging="360"/>
        <w:rPr>
          <w:rFonts w:ascii="Cambria" w:eastAsia="Cambria" w:hAnsi="Cambria" w:cs="Cambria"/>
        </w:rPr>
      </w:pPr>
      <w:r>
        <w:rPr>
          <w:rFonts w:ascii="Cambria"/>
          <w:spacing w:val="-2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2"/>
        </w:rPr>
        <w:t>renewal</w:t>
      </w:r>
      <w:r>
        <w:rPr>
          <w:rFonts w:ascii="Cambria"/>
          <w:spacing w:val="2"/>
        </w:rPr>
        <w:t xml:space="preserve"> </w:t>
      </w:r>
      <w:r>
        <w:rPr>
          <w:rFonts w:ascii="Cambria"/>
          <w:spacing w:val="-2"/>
        </w:rPr>
        <w:t>of</w:t>
      </w:r>
      <w:r>
        <w:rPr>
          <w:rFonts w:ascii="Cambria"/>
          <w:spacing w:val="-1"/>
        </w:rPr>
        <w:t xml:space="preserve"> service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will</w:t>
      </w:r>
      <w:r>
        <w:rPr>
          <w:rFonts w:ascii="Cambria"/>
          <w:spacing w:val="2"/>
        </w:rPr>
        <w:t xml:space="preserve"> </w:t>
      </w:r>
      <w:r>
        <w:rPr>
          <w:rFonts w:ascii="Cambria"/>
          <w:spacing w:val="-1"/>
        </w:rPr>
        <w:t>be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based</w:t>
      </w:r>
      <w:r>
        <w:rPr>
          <w:rFonts w:ascii="Cambria"/>
          <w:spacing w:val="2"/>
        </w:rPr>
        <w:t xml:space="preserve"> </w:t>
      </w:r>
      <w:r>
        <w:rPr>
          <w:rFonts w:ascii="Cambria"/>
          <w:spacing w:val="-2"/>
        </w:rPr>
        <w:t>on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2"/>
        </w:rPr>
        <w:t xml:space="preserve"> </w:t>
      </w:r>
      <w:r>
        <w:rPr>
          <w:rFonts w:ascii="Cambria"/>
          <w:spacing w:val="-1"/>
        </w:rPr>
        <w:t>final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remarks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of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Reporting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Authority,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Reviewing</w:t>
      </w:r>
      <w:r>
        <w:rPr>
          <w:rFonts w:ascii="Times New Roman"/>
          <w:spacing w:val="81"/>
        </w:rPr>
        <w:t xml:space="preserve"> </w:t>
      </w:r>
      <w:r>
        <w:rPr>
          <w:rFonts w:ascii="Cambria"/>
          <w:spacing w:val="-1"/>
        </w:rPr>
        <w:t>Authority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and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Accepting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 xml:space="preserve">Authority </w:t>
      </w: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2"/>
        </w:rPr>
        <w:t xml:space="preserve"> </w:t>
      </w:r>
      <w:r>
        <w:rPr>
          <w:rFonts w:ascii="Cambria"/>
          <w:b/>
          <w:spacing w:val="-1"/>
          <w:sz w:val="20"/>
        </w:rPr>
        <w:t>ANNUAL</w:t>
      </w:r>
      <w:r>
        <w:rPr>
          <w:rFonts w:ascii="Cambria"/>
          <w:b/>
          <w:spacing w:val="-2"/>
          <w:sz w:val="20"/>
        </w:rPr>
        <w:t xml:space="preserve"> PERFORMANCE</w:t>
      </w:r>
      <w:r>
        <w:rPr>
          <w:rFonts w:ascii="Cambria"/>
          <w:b/>
          <w:spacing w:val="-3"/>
          <w:sz w:val="20"/>
        </w:rPr>
        <w:t xml:space="preserve"> </w:t>
      </w:r>
      <w:r>
        <w:rPr>
          <w:rFonts w:ascii="Cambria"/>
          <w:b/>
          <w:spacing w:val="-2"/>
          <w:sz w:val="20"/>
        </w:rPr>
        <w:t>REPORT</w:t>
      </w:r>
      <w:r>
        <w:rPr>
          <w:rFonts w:ascii="Cambria"/>
          <w:b/>
          <w:spacing w:val="-1"/>
          <w:sz w:val="20"/>
        </w:rPr>
        <w:t xml:space="preserve"> FOR</w:t>
      </w:r>
      <w:r>
        <w:rPr>
          <w:rFonts w:ascii="Cambria"/>
          <w:b/>
          <w:sz w:val="20"/>
        </w:rPr>
        <w:t xml:space="preserve"> </w:t>
      </w:r>
      <w:r>
        <w:rPr>
          <w:rFonts w:ascii="Cambria"/>
          <w:b/>
          <w:spacing w:val="-2"/>
          <w:sz w:val="20"/>
        </w:rPr>
        <w:t>OPEN</w:t>
      </w:r>
      <w:r>
        <w:rPr>
          <w:rFonts w:ascii="Cambria"/>
          <w:b/>
          <w:spacing w:val="-4"/>
          <w:sz w:val="20"/>
        </w:rPr>
        <w:t xml:space="preserve"> </w:t>
      </w:r>
      <w:r>
        <w:rPr>
          <w:rFonts w:ascii="Cambria"/>
          <w:b/>
          <w:spacing w:val="-1"/>
          <w:sz w:val="20"/>
        </w:rPr>
        <w:t>MARKET</w:t>
      </w:r>
      <w:r>
        <w:rPr>
          <w:rFonts w:ascii="Times New Roman"/>
          <w:b/>
          <w:spacing w:val="45"/>
          <w:sz w:val="20"/>
        </w:rPr>
        <w:t xml:space="preserve"> </w:t>
      </w:r>
      <w:r>
        <w:rPr>
          <w:rFonts w:ascii="Cambria"/>
          <w:b/>
          <w:spacing w:val="-2"/>
          <w:sz w:val="20"/>
        </w:rPr>
        <w:t>CONTRACTUAL EMPLOYEE</w:t>
      </w:r>
      <w:r>
        <w:rPr>
          <w:rFonts w:ascii="Cambria"/>
          <w:b/>
          <w:spacing w:val="4"/>
          <w:sz w:val="20"/>
        </w:rPr>
        <w:t xml:space="preserve"> </w:t>
      </w:r>
      <w:r>
        <w:rPr>
          <w:rFonts w:ascii="Cambria"/>
          <w:spacing w:val="-1"/>
        </w:rPr>
        <w:t>for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open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2"/>
        </w:rPr>
        <w:t>market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2"/>
        </w:rPr>
        <w:t>contractual</w:t>
      </w:r>
      <w:r>
        <w:rPr>
          <w:rFonts w:ascii="Cambria"/>
          <w:spacing w:val="2"/>
        </w:rPr>
        <w:t xml:space="preserve"> </w:t>
      </w:r>
      <w:r>
        <w:rPr>
          <w:rFonts w:ascii="Cambria"/>
          <w:spacing w:val="-1"/>
        </w:rPr>
        <w:t>employees.</w:t>
      </w:r>
    </w:p>
    <w:p w:rsidR="001A7114" w:rsidRDefault="002B217E">
      <w:pPr>
        <w:pStyle w:val="Textkrper"/>
        <w:numPr>
          <w:ilvl w:val="0"/>
          <w:numId w:val="1"/>
        </w:numPr>
        <w:tabs>
          <w:tab w:val="left" w:pos="2243"/>
        </w:tabs>
        <w:spacing w:line="279" w:lineRule="auto"/>
        <w:ind w:right="893" w:hanging="360"/>
      </w:pPr>
      <w:r>
        <w:rPr>
          <w:rFonts w:cs="Cambria"/>
        </w:rPr>
        <w:t xml:space="preserve">If </w:t>
      </w:r>
      <w:r>
        <w:rPr>
          <w:rFonts w:cs="Cambria"/>
          <w:spacing w:val="-1"/>
        </w:rPr>
        <w:t>the</w:t>
      </w:r>
      <w:r>
        <w:rPr>
          <w:rFonts w:cs="Cambria"/>
          <w:spacing w:val="-3"/>
        </w:rPr>
        <w:t xml:space="preserve"> </w:t>
      </w:r>
      <w:r>
        <w:rPr>
          <w:rFonts w:cs="Cambria"/>
          <w:spacing w:val="-1"/>
        </w:rPr>
        <w:t>performance</w:t>
      </w:r>
      <w:r>
        <w:rPr>
          <w:rFonts w:cs="Cambria"/>
          <w:spacing w:val="-3"/>
        </w:rPr>
        <w:t xml:space="preserve"> </w:t>
      </w:r>
      <w:r>
        <w:rPr>
          <w:rFonts w:cs="Cambria"/>
          <w:spacing w:val="-2"/>
        </w:rPr>
        <w:t>of</w:t>
      </w:r>
      <w:r>
        <w:rPr>
          <w:rFonts w:cs="Cambria"/>
        </w:rPr>
        <w:t xml:space="preserve"> </w:t>
      </w:r>
      <w:r>
        <w:rPr>
          <w:rFonts w:cs="Cambria"/>
          <w:spacing w:val="-1"/>
        </w:rPr>
        <w:t>the</w:t>
      </w:r>
      <w:r>
        <w:rPr>
          <w:rFonts w:cs="Cambria"/>
          <w:spacing w:val="-3"/>
        </w:rPr>
        <w:t xml:space="preserve"> </w:t>
      </w:r>
      <w:r>
        <w:rPr>
          <w:rFonts w:cs="Cambria"/>
        </w:rPr>
        <w:t>OMCE</w:t>
      </w:r>
      <w:r>
        <w:rPr>
          <w:rFonts w:cs="Cambria"/>
          <w:spacing w:val="-2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1"/>
        </w:rPr>
        <w:t xml:space="preserve"> </w:t>
      </w:r>
      <w:r>
        <w:rPr>
          <w:rFonts w:cs="Cambria"/>
          <w:spacing w:val="-1"/>
        </w:rPr>
        <w:t>“</w:t>
      </w:r>
      <w:r>
        <w:rPr>
          <w:rFonts w:cs="Cambria"/>
          <w:b/>
          <w:bCs/>
          <w:spacing w:val="-1"/>
        </w:rPr>
        <w:t>Not</w:t>
      </w:r>
      <w:r>
        <w:rPr>
          <w:rFonts w:cs="Cambria"/>
          <w:b/>
          <w:bCs/>
        </w:rPr>
        <w:t xml:space="preserve"> </w:t>
      </w:r>
      <w:r>
        <w:rPr>
          <w:rFonts w:cs="Cambria"/>
          <w:b/>
          <w:bCs/>
          <w:spacing w:val="-1"/>
        </w:rPr>
        <w:t>satisfactory</w:t>
      </w:r>
      <w:r>
        <w:rPr>
          <w:rFonts w:cs="Cambria"/>
          <w:spacing w:val="-1"/>
        </w:rPr>
        <w:t>” by Repo</w:t>
      </w:r>
      <w:r>
        <w:rPr>
          <w:spacing w:val="-1"/>
        </w:rPr>
        <w:t>rting</w:t>
      </w:r>
      <w:r>
        <w:rPr>
          <w:spacing w:val="-4"/>
        </w:rPr>
        <w:t xml:space="preserve"> </w:t>
      </w:r>
      <w:r>
        <w:rPr>
          <w:spacing w:val="-1"/>
        </w:rPr>
        <w:t>Authority</w:t>
      </w:r>
      <w:r>
        <w:rPr>
          <w:spacing w:val="-2"/>
        </w:rPr>
        <w:t xml:space="preserve"> </w:t>
      </w:r>
      <w:r>
        <w:rPr>
          <w:spacing w:val="-3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Reviewing</w:t>
      </w:r>
      <w:r>
        <w:rPr>
          <w:rFonts w:ascii="Times New Roman" w:eastAsia="Times New Roman" w:hAnsi="Times New Roman" w:cs="Times New Roman"/>
          <w:spacing w:val="71"/>
        </w:rPr>
        <w:t xml:space="preserve"> </w:t>
      </w:r>
      <w:r>
        <w:rPr>
          <w:spacing w:val="-1"/>
        </w:rPr>
        <w:t>Authority then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of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OMCE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renewed</w:t>
      </w:r>
      <w:r>
        <w:rPr>
          <w:spacing w:val="1"/>
        </w:rPr>
        <w:t xml:space="preserve"> </w:t>
      </w:r>
      <w:r>
        <w:rPr>
          <w:spacing w:val="-1"/>
        </w:rPr>
        <w:t>for the</w:t>
      </w:r>
      <w:r>
        <w:rPr>
          <w:spacing w:val="-3"/>
        </w:rPr>
        <w:t xml:space="preserve"> </w:t>
      </w:r>
      <w:r>
        <w:rPr>
          <w:spacing w:val="-2"/>
        </w:rPr>
        <w:t>next</w:t>
      </w:r>
      <w:r>
        <w:rPr>
          <w:spacing w:val="2"/>
        </w:rPr>
        <w:t xml:space="preserve"> </w:t>
      </w:r>
      <w:r>
        <w:rPr>
          <w:spacing w:val="-2"/>
        </w:rPr>
        <w:t>year</w:t>
      </w:r>
    </w:p>
    <w:p w:rsidR="001A7114" w:rsidRDefault="002B217E">
      <w:pPr>
        <w:pStyle w:val="Textkrper"/>
        <w:numPr>
          <w:ilvl w:val="0"/>
          <w:numId w:val="1"/>
        </w:numPr>
        <w:tabs>
          <w:tab w:val="left" w:pos="2243"/>
        </w:tabs>
        <w:spacing w:line="279" w:lineRule="auto"/>
        <w:ind w:right="805" w:hanging="360"/>
      </w:pP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case of</w:t>
      </w:r>
      <w:r>
        <w:rPr>
          <w:spacing w:val="-1"/>
        </w:rPr>
        <w:t xml:space="preserve"> </w:t>
      </w:r>
      <w:r>
        <w:rPr>
          <w:spacing w:val="-2"/>
        </w:rPr>
        <w:t>job</w:t>
      </w:r>
      <w:r>
        <w:rPr>
          <w:spacing w:val="-1"/>
        </w:rPr>
        <w:t xml:space="preserve"> rotation,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Reporting</w:t>
      </w:r>
      <w:r>
        <w:rPr>
          <w:spacing w:val="1"/>
        </w:rPr>
        <w:t xml:space="preserve"> </w:t>
      </w:r>
      <w:r>
        <w:rPr>
          <w:spacing w:val="-1"/>
        </w:rPr>
        <w:t>Authority,</w:t>
      </w:r>
      <w:r>
        <w:rPr>
          <w:spacing w:val="-3"/>
        </w:rPr>
        <w:t xml:space="preserve"> </w:t>
      </w:r>
      <w:r>
        <w:rPr>
          <w:spacing w:val="-1"/>
        </w:rPr>
        <w:t>Reviewing</w:t>
      </w:r>
      <w:r>
        <w:rPr>
          <w:spacing w:val="-4"/>
        </w:rPr>
        <w:t xml:space="preserve"> </w:t>
      </w:r>
      <w:r>
        <w:rPr>
          <w:spacing w:val="-1"/>
        </w:rPr>
        <w:t>Authority and</w:t>
      </w:r>
      <w:r>
        <w:rPr>
          <w:spacing w:val="-4"/>
        </w:rPr>
        <w:t xml:space="preserve"> </w:t>
      </w:r>
      <w:r>
        <w:rPr>
          <w:spacing w:val="-1"/>
        </w:rPr>
        <w:t>Accepting</w:t>
      </w:r>
      <w:r>
        <w:rPr>
          <w:spacing w:val="1"/>
        </w:rPr>
        <w:t xml:space="preserve"> </w:t>
      </w:r>
      <w:r>
        <w:rPr>
          <w:spacing w:val="-1"/>
        </w:rPr>
        <w:t>Authority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accordingly.</w:t>
      </w:r>
    </w:p>
    <w:p w:rsidR="001A7114" w:rsidRDefault="002B217E">
      <w:pPr>
        <w:pStyle w:val="Textkrper"/>
        <w:numPr>
          <w:ilvl w:val="0"/>
          <w:numId w:val="1"/>
        </w:numPr>
        <w:tabs>
          <w:tab w:val="left" w:pos="2243"/>
        </w:tabs>
        <w:spacing w:line="276" w:lineRule="auto"/>
        <w:ind w:right="1060" w:hanging="360"/>
        <w:jc w:val="both"/>
      </w:pP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 xml:space="preserve">case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position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Reporting</w:t>
      </w:r>
      <w:r>
        <w:t xml:space="preserve"> </w:t>
      </w:r>
      <w:r>
        <w:rPr>
          <w:spacing w:val="-1"/>
        </w:rPr>
        <w:t>Authority,</w:t>
      </w:r>
      <w:r>
        <w:rPr>
          <w:spacing w:val="-2"/>
        </w:rPr>
        <w:t xml:space="preserve"> Reviewing</w:t>
      </w:r>
      <w:r>
        <w:t xml:space="preserve"> </w:t>
      </w:r>
      <w:r>
        <w:rPr>
          <w:spacing w:val="-1"/>
        </w:rPr>
        <w:t xml:space="preserve">Authority </w:t>
      </w:r>
      <w:r>
        <w:rPr>
          <w:spacing w:val="-2"/>
        </w:rPr>
        <w:t>or</w:t>
      </w:r>
      <w:r>
        <w:rPr>
          <w:spacing w:val="-1"/>
        </w:rPr>
        <w:t xml:space="preserve"> Accepting</w:t>
      </w:r>
      <w:r>
        <w:t xml:space="preserve"> </w:t>
      </w:r>
      <w:r>
        <w:rPr>
          <w:spacing w:val="-1"/>
        </w:rPr>
        <w:t>Authority</w:t>
      </w:r>
      <w:r>
        <w:rPr>
          <w:spacing w:val="-6"/>
        </w:rPr>
        <w:t xml:space="preserve"> </w:t>
      </w:r>
      <w:r>
        <w:t>is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vacant/absent</w:t>
      </w:r>
      <w:r>
        <w:rPr>
          <w:spacing w:val="1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review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appropriate</w:t>
      </w:r>
      <w:r>
        <w:rPr>
          <w:spacing w:val="-2"/>
        </w:rPr>
        <w:t xml:space="preserve"> </w:t>
      </w:r>
      <w:r>
        <w:rPr>
          <w:spacing w:val="-1"/>
        </w:rPr>
        <w:t>authority</w:t>
      </w:r>
      <w:r>
        <w:rPr>
          <w:spacing w:val="-2"/>
        </w:rPr>
        <w:t xml:space="preserve"> as</w:t>
      </w:r>
      <w:r>
        <w:rPr>
          <w:spacing w:val="1"/>
        </w:rPr>
        <w:t xml:space="preserve"> </w:t>
      </w:r>
      <w:r>
        <w:rPr>
          <w:spacing w:val="-1"/>
        </w:rPr>
        <w:t>designated</w:t>
      </w:r>
      <w:r>
        <w:rPr>
          <w:spacing w:val="12"/>
        </w:rPr>
        <w:t xml:space="preserve"> </w:t>
      </w:r>
      <w:r>
        <w:rPr>
          <w:spacing w:val="-1"/>
        </w:rPr>
        <w:t>by</w:t>
      </w:r>
      <w:r>
        <w:rPr>
          <w:rFonts w:ascii="Times New Roman"/>
          <w:spacing w:val="36"/>
        </w:rPr>
        <w:t xml:space="preserve"> </w:t>
      </w:r>
      <w:r>
        <w:rPr>
          <w:spacing w:val="-1"/>
        </w:rPr>
        <w:t>Principal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CEO-WSC.</w:t>
      </w:r>
    </w:p>
    <w:p w:rsidR="001A7114" w:rsidRDefault="002B217E">
      <w:pPr>
        <w:pStyle w:val="berschrift2"/>
        <w:numPr>
          <w:ilvl w:val="0"/>
          <w:numId w:val="7"/>
        </w:numPr>
        <w:tabs>
          <w:tab w:val="left" w:pos="1523"/>
        </w:tabs>
        <w:spacing w:line="254" w:lineRule="exact"/>
        <w:rPr>
          <w:b w:val="0"/>
          <w:bCs w:val="0"/>
          <w:u w:val="none"/>
        </w:rPr>
      </w:pPr>
      <w:r>
        <w:rPr>
          <w:spacing w:val="-1"/>
          <w:u w:val="thick" w:color="000000"/>
        </w:rPr>
        <w:t>Exit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Procedure</w:t>
      </w:r>
    </w:p>
    <w:p w:rsidR="001A7114" w:rsidRDefault="002B217E">
      <w:pPr>
        <w:pStyle w:val="Textkrper"/>
        <w:spacing w:before="183"/>
        <w:ind w:left="1522" w:firstLine="0"/>
      </w:pPr>
      <w:r>
        <w:rPr>
          <w:spacing w:val="-2"/>
        </w:rPr>
        <w:t>Exit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OMCE</w:t>
      </w:r>
      <w:r>
        <w:rPr>
          <w:spacing w:val="-3"/>
        </w:rPr>
        <w:t xml:space="preserve"> </w:t>
      </w:r>
      <w:r>
        <w:rPr>
          <w:spacing w:val="-1"/>
        </w:rPr>
        <w:t>from WSC</w:t>
      </w:r>
      <w:r>
        <w:t xml:space="preserve"> </w:t>
      </w:r>
      <w:r>
        <w:rPr>
          <w:spacing w:val="-2"/>
        </w:rPr>
        <w:t xml:space="preserve">may </w:t>
      </w:r>
      <w:r>
        <w:rPr>
          <w:spacing w:val="-1"/>
        </w:rPr>
        <w:t>arise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1"/>
        </w:rPr>
        <w:t xml:space="preserve"> </w:t>
      </w:r>
      <w:r>
        <w:rPr>
          <w:spacing w:val="-2"/>
        </w:rPr>
        <w:t>cases</w:t>
      </w:r>
    </w:p>
    <w:p w:rsidR="001A7114" w:rsidRDefault="002B217E">
      <w:pPr>
        <w:numPr>
          <w:ilvl w:val="1"/>
          <w:numId w:val="7"/>
        </w:numPr>
        <w:tabs>
          <w:tab w:val="left" w:pos="1883"/>
        </w:tabs>
        <w:spacing w:before="179"/>
        <w:ind w:hanging="36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Non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Renewal</w:t>
      </w:r>
      <w:r>
        <w:rPr>
          <w:rFonts w:ascii="Cambria"/>
          <w:b/>
        </w:rPr>
        <w:t xml:space="preserve"> </w:t>
      </w:r>
      <w:r>
        <w:rPr>
          <w:rFonts w:ascii="Cambria"/>
          <w:spacing w:val="-1"/>
        </w:rPr>
        <w:t>of service</w:t>
      </w:r>
      <w:r>
        <w:rPr>
          <w:rFonts w:ascii="Cambria"/>
          <w:spacing w:val="-2"/>
        </w:rPr>
        <w:t xml:space="preserve"> as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mentioned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2"/>
        </w:rPr>
        <w:t xml:space="preserve">Performance </w:t>
      </w:r>
      <w:r>
        <w:rPr>
          <w:rFonts w:ascii="Cambria"/>
          <w:spacing w:val="-1"/>
        </w:rPr>
        <w:t>Review</w:t>
      </w:r>
      <w:r>
        <w:rPr>
          <w:rFonts w:ascii="Cambria"/>
          <w:spacing w:val="6"/>
        </w:rPr>
        <w:t xml:space="preserve"> </w:t>
      </w:r>
      <w:r>
        <w:rPr>
          <w:rFonts w:ascii="Cambria"/>
          <w:b/>
        </w:rPr>
        <w:t xml:space="preserve">(Sl. </w:t>
      </w:r>
      <w:r>
        <w:rPr>
          <w:rFonts w:ascii="Cambria"/>
          <w:b/>
          <w:spacing w:val="-1"/>
        </w:rPr>
        <w:t xml:space="preserve">No </w:t>
      </w:r>
      <w:r>
        <w:rPr>
          <w:rFonts w:ascii="Cambria"/>
          <w:b/>
          <w:spacing w:val="-2"/>
        </w:rPr>
        <w:t>14)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above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policy.</w:t>
      </w:r>
    </w:p>
    <w:p w:rsidR="001A7114" w:rsidRDefault="002B217E">
      <w:pPr>
        <w:numPr>
          <w:ilvl w:val="1"/>
          <w:numId w:val="7"/>
        </w:numPr>
        <w:tabs>
          <w:tab w:val="left" w:pos="1883"/>
        </w:tabs>
        <w:spacing w:before="131" w:line="358" w:lineRule="auto"/>
        <w:ind w:right="454" w:hanging="360"/>
        <w:jc w:val="both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Termination:</w:t>
      </w:r>
      <w:r>
        <w:rPr>
          <w:rFonts w:ascii="Cambria"/>
          <w:b/>
          <w:spacing w:val="10"/>
        </w:rPr>
        <w:t xml:space="preserve"> </w:t>
      </w:r>
      <w:r>
        <w:rPr>
          <w:rFonts w:ascii="Cambria"/>
          <w:spacing w:val="-2"/>
        </w:rPr>
        <w:t>The</w:t>
      </w:r>
      <w:r>
        <w:rPr>
          <w:rFonts w:ascii="Cambria"/>
          <w:spacing w:val="6"/>
        </w:rPr>
        <w:t xml:space="preserve"> </w:t>
      </w:r>
      <w:r>
        <w:rPr>
          <w:rFonts w:ascii="Cambria"/>
          <w:spacing w:val="-1"/>
        </w:rPr>
        <w:t>engagement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OMCE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may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-1"/>
        </w:rPr>
        <w:t>be</w:t>
      </w:r>
      <w:r>
        <w:rPr>
          <w:rFonts w:ascii="Cambria"/>
          <w:spacing w:val="6"/>
        </w:rPr>
        <w:t xml:space="preserve"> </w:t>
      </w:r>
      <w:r>
        <w:rPr>
          <w:rFonts w:ascii="Cambria"/>
          <w:spacing w:val="-1"/>
        </w:rPr>
        <w:t>terminated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-1"/>
        </w:rPr>
        <w:t>by</w:t>
      </w:r>
      <w:r>
        <w:rPr>
          <w:rFonts w:ascii="Cambria"/>
          <w:spacing w:val="16"/>
        </w:rPr>
        <w:t xml:space="preserve"> </w:t>
      </w:r>
      <w:r>
        <w:rPr>
          <w:rFonts w:ascii="Cambria"/>
          <w:b/>
          <w:spacing w:val="-1"/>
        </w:rPr>
        <w:t>CEO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WSC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spacing w:val="-1"/>
        </w:rPr>
        <w:t>upon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-1"/>
        </w:rPr>
        <w:t>joint</w:t>
      </w:r>
      <w:r>
        <w:rPr>
          <w:rFonts w:ascii="Times New Roman"/>
          <w:spacing w:val="35"/>
        </w:rPr>
        <w:t xml:space="preserve"> </w:t>
      </w:r>
      <w:r>
        <w:rPr>
          <w:rFonts w:ascii="Cambria"/>
          <w:spacing w:val="-2"/>
        </w:rPr>
        <w:t>recommendation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  <w:spacing w:val="16"/>
        </w:rPr>
        <w:t xml:space="preserve"> </w:t>
      </w:r>
      <w:r>
        <w:rPr>
          <w:rFonts w:ascii="Cambria"/>
          <w:b/>
          <w:spacing w:val="-1"/>
        </w:rPr>
        <w:t>Reporting</w:t>
      </w:r>
      <w:r>
        <w:rPr>
          <w:rFonts w:ascii="Cambria"/>
          <w:b/>
          <w:spacing w:val="13"/>
        </w:rPr>
        <w:t xml:space="preserve"> </w:t>
      </w:r>
      <w:r>
        <w:rPr>
          <w:rFonts w:ascii="Cambria"/>
          <w:b/>
          <w:spacing w:val="-2"/>
        </w:rPr>
        <w:t>Authority,</w:t>
      </w:r>
      <w:r>
        <w:rPr>
          <w:rFonts w:ascii="Cambria"/>
          <w:b/>
          <w:spacing w:val="20"/>
        </w:rPr>
        <w:t xml:space="preserve"> </w:t>
      </w:r>
      <w:r>
        <w:rPr>
          <w:rFonts w:ascii="Cambria"/>
          <w:b/>
          <w:spacing w:val="-1"/>
        </w:rPr>
        <w:t>Reviewing</w:t>
      </w:r>
      <w:r>
        <w:rPr>
          <w:rFonts w:ascii="Cambria"/>
          <w:b/>
          <w:spacing w:val="14"/>
        </w:rPr>
        <w:t xml:space="preserve"> </w:t>
      </w:r>
      <w:r>
        <w:rPr>
          <w:rFonts w:ascii="Cambria"/>
          <w:b/>
          <w:spacing w:val="-2"/>
        </w:rPr>
        <w:t>Authority</w:t>
      </w:r>
      <w:r>
        <w:rPr>
          <w:rFonts w:ascii="Cambria"/>
          <w:b/>
          <w:spacing w:val="11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2"/>
        </w:rPr>
        <w:t xml:space="preserve"> </w:t>
      </w:r>
      <w:r>
        <w:rPr>
          <w:rFonts w:ascii="Cambria"/>
          <w:b/>
          <w:spacing w:val="-1"/>
        </w:rPr>
        <w:t>Accepting</w:t>
      </w:r>
      <w:r>
        <w:rPr>
          <w:rFonts w:ascii="Cambria"/>
          <w:b/>
          <w:spacing w:val="13"/>
        </w:rPr>
        <w:t xml:space="preserve"> </w:t>
      </w:r>
      <w:r>
        <w:rPr>
          <w:rFonts w:ascii="Cambria"/>
          <w:b/>
          <w:spacing w:val="-2"/>
        </w:rPr>
        <w:t>Authority</w:t>
      </w:r>
      <w:r>
        <w:rPr>
          <w:rFonts w:ascii="Cambria"/>
          <w:b/>
          <w:spacing w:val="20"/>
        </w:rPr>
        <w:t xml:space="preserve"> </w:t>
      </w:r>
      <w:r>
        <w:rPr>
          <w:rFonts w:ascii="Cambria"/>
          <w:spacing w:val="-2"/>
        </w:rPr>
        <w:t>at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-1"/>
        </w:rPr>
        <w:t>any</w:t>
      </w:r>
      <w:r>
        <w:rPr>
          <w:rFonts w:ascii="Times New Roman"/>
          <w:spacing w:val="99"/>
        </w:rPr>
        <w:t xml:space="preserve"> </w:t>
      </w:r>
      <w:r>
        <w:rPr>
          <w:rFonts w:ascii="Cambria"/>
          <w:spacing w:val="-1"/>
        </w:rPr>
        <w:t>time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  <w:spacing w:val="19"/>
        </w:rPr>
        <w:t xml:space="preserve"> </w:t>
      </w:r>
      <w:r>
        <w:rPr>
          <w:rFonts w:ascii="Cambria"/>
          <w:spacing w:val="-1"/>
        </w:rPr>
        <w:t>engagement</w:t>
      </w:r>
      <w:r>
        <w:rPr>
          <w:rFonts w:ascii="Cambria"/>
          <w:spacing w:val="19"/>
        </w:rPr>
        <w:t xml:space="preserve"> </w:t>
      </w:r>
      <w:r>
        <w:rPr>
          <w:rFonts w:ascii="Cambria"/>
          <w:spacing w:val="-1"/>
        </w:rPr>
        <w:t>by</w:t>
      </w:r>
      <w:r>
        <w:rPr>
          <w:rFonts w:ascii="Cambria"/>
          <w:spacing w:val="18"/>
        </w:rPr>
        <w:t xml:space="preserve"> </w:t>
      </w:r>
      <w:r>
        <w:rPr>
          <w:rFonts w:ascii="Cambria"/>
        </w:rPr>
        <w:t>giving</w:t>
      </w:r>
      <w:r>
        <w:rPr>
          <w:rFonts w:ascii="Cambria"/>
          <w:spacing w:val="25"/>
        </w:rPr>
        <w:t xml:space="preserve"> </w:t>
      </w:r>
      <w:r>
        <w:rPr>
          <w:rFonts w:ascii="Cambria"/>
          <w:b/>
          <w:spacing w:val="-1"/>
        </w:rPr>
        <w:t>01</w:t>
      </w:r>
      <w:r>
        <w:rPr>
          <w:rFonts w:ascii="Cambria"/>
          <w:b/>
          <w:spacing w:val="16"/>
        </w:rPr>
        <w:t xml:space="preserve"> </w:t>
      </w:r>
      <w:r>
        <w:rPr>
          <w:rFonts w:ascii="Cambria"/>
          <w:b/>
          <w:spacing w:val="-1"/>
        </w:rPr>
        <w:t>(one)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spacing w:val="-1"/>
        </w:rPr>
        <w:t>month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-1"/>
        </w:rPr>
        <w:t>notice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-1"/>
        </w:rPr>
        <w:t>period.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-2"/>
        </w:rPr>
        <w:t>The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-1"/>
        </w:rPr>
        <w:t>decision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  <w:spacing w:val="18"/>
        </w:rPr>
        <w:t xml:space="preserve"> </w:t>
      </w:r>
      <w:r>
        <w:rPr>
          <w:rFonts w:ascii="Cambria"/>
          <w:spacing w:val="-1"/>
        </w:rPr>
        <w:t>termination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-2"/>
        </w:rPr>
        <w:t>shall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1"/>
        </w:rPr>
        <w:t>be</w:t>
      </w:r>
      <w:r>
        <w:rPr>
          <w:rFonts w:ascii="Times New Roman"/>
          <w:spacing w:val="57"/>
        </w:rPr>
        <w:t xml:space="preserve"> </w:t>
      </w:r>
      <w:r>
        <w:rPr>
          <w:rFonts w:ascii="Cambria"/>
          <w:spacing w:val="-1"/>
        </w:rPr>
        <w:t>binding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on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OMCE.</w:t>
      </w:r>
    </w:p>
    <w:p w:rsidR="001A7114" w:rsidRDefault="002B217E">
      <w:pPr>
        <w:pStyle w:val="Textkrper"/>
        <w:numPr>
          <w:ilvl w:val="1"/>
          <w:numId w:val="7"/>
        </w:numPr>
        <w:tabs>
          <w:tab w:val="left" w:pos="1883"/>
        </w:tabs>
        <w:spacing w:before="3" w:line="359" w:lineRule="auto"/>
        <w:ind w:right="454" w:hanging="360"/>
        <w:jc w:val="both"/>
      </w:pPr>
      <w:r>
        <w:rPr>
          <w:b/>
          <w:spacing w:val="-1"/>
        </w:rPr>
        <w:t>Resignation:</w:t>
      </w:r>
      <w:r>
        <w:rPr>
          <w:b/>
          <w:spacing w:val="34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t>OMCE</w:t>
      </w:r>
      <w:r>
        <w:rPr>
          <w:spacing w:val="30"/>
        </w:rPr>
        <w:t xml:space="preserve"> </w:t>
      </w:r>
      <w:r>
        <w:rPr>
          <w:spacing w:val="-2"/>
        </w:rPr>
        <w:t>can</w:t>
      </w:r>
      <w:r>
        <w:rPr>
          <w:spacing w:val="34"/>
        </w:rPr>
        <w:t xml:space="preserve"> </w:t>
      </w:r>
      <w:r>
        <w:t>resign</w:t>
      </w:r>
      <w:r>
        <w:rPr>
          <w:spacing w:val="34"/>
        </w:rPr>
        <w:t xml:space="preserve"> </w:t>
      </w:r>
      <w:r>
        <w:rPr>
          <w:spacing w:val="-1"/>
        </w:rPr>
        <w:t>from</w:t>
      </w:r>
      <w:r>
        <w:rPr>
          <w:spacing w:val="31"/>
        </w:rPr>
        <w:t xml:space="preserve"> </w:t>
      </w:r>
      <w:r>
        <w:rPr>
          <w:spacing w:val="-1"/>
        </w:rPr>
        <w:t>service</w:t>
      </w:r>
      <w:r>
        <w:rPr>
          <w:spacing w:val="40"/>
        </w:rPr>
        <w:t xml:space="preserve"> </w:t>
      </w:r>
      <w:r>
        <w:rPr>
          <w:spacing w:val="-1"/>
        </w:rPr>
        <w:t>by</w:t>
      </w:r>
      <w:r>
        <w:rPr>
          <w:spacing w:val="32"/>
        </w:rPr>
        <w:t xml:space="preserve"> </w:t>
      </w:r>
      <w:r>
        <w:rPr>
          <w:spacing w:val="-1"/>
        </w:rPr>
        <w:t>serving</w:t>
      </w:r>
      <w:r>
        <w:rPr>
          <w:spacing w:val="36"/>
        </w:rPr>
        <w:t xml:space="preserve"> </w:t>
      </w:r>
      <w:r>
        <w:rPr>
          <w:b/>
          <w:spacing w:val="-1"/>
        </w:rPr>
        <w:t>01</w:t>
      </w:r>
      <w:r>
        <w:rPr>
          <w:b/>
          <w:spacing w:val="32"/>
        </w:rPr>
        <w:t xml:space="preserve"> </w:t>
      </w:r>
      <w:r>
        <w:rPr>
          <w:b/>
          <w:spacing w:val="-1"/>
        </w:rPr>
        <w:t>(one)</w:t>
      </w:r>
      <w:r>
        <w:rPr>
          <w:b/>
          <w:spacing w:val="34"/>
        </w:rPr>
        <w:t xml:space="preserve"> </w:t>
      </w:r>
      <w:r>
        <w:t>month</w:t>
      </w:r>
      <w:r>
        <w:rPr>
          <w:spacing w:val="31"/>
        </w:rPr>
        <w:t xml:space="preserve"> </w:t>
      </w:r>
      <w:r>
        <w:rPr>
          <w:spacing w:val="-1"/>
        </w:rPr>
        <w:t>notice</w:t>
      </w:r>
      <w:r>
        <w:rPr>
          <w:spacing w:val="30"/>
        </w:rPr>
        <w:t xml:space="preserve"> </w:t>
      </w:r>
      <w:r>
        <w:t>period</w:t>
      </w:r>
      <w:r>
        <w:rPr>
          <w:b/>
        </w:rPr>
        <w:t>.</w:t>
      </w:r>
      <w:r>
        <w:rPr>
          <w:b/>
          <w:spacing w:val="35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resignation</w:t>
      </w:r>
      <w:r>
        <w:rPr>
          <w:spacing w:val="4"/>
        </w:rPr>
        <w:t xml:space="preserve"> </w:t>
      </w:r>
      <w:r>
        <w:rPr>
          <w:spacing w:val="-2"/>
        </w:rPr>
        <w:t>shall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submitted</w:t>
      </w:r>
      <w:r>
        <w:rPr>
          <w:spacing w:val="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Reporting</w:t>
      </w:r>
      <w:r>
        <w:rPr>
          <w:spacing w:val="5"/>
        </w:rPr>
        <w:t xml:space="preserve"> </w:t>
      </w:r>
      <w:r>
        <w:rPr>
          <w:spacing w:val="-1"/>
        </w:rPr>
        <w:t>Authority.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t>CEO,</w:t>
      </w:r>
      <w:r>
        <w:rPr>
          <w:spacing w:val="2"/>
        </w:rPr>
        <w:t xml:space="preserve"> </w:t>
      </w:r>
      <w:r>
        <w:rPr>
          <w:spacing w:val="-1"/>
        </w:rPr>
        <w:t>WSC</w:t>
      </w:r>
      <w:r>
        <w:rPr>
          <w:spacing w:val="4"/>
        </w:rPr>
        <w:t xml:space="preserve"> </w:t>
      </w:r>
      <w:r>
        <w:rPr>
          <w:spacing w:val="-1"/>
        </w:rPr>
        <w:t>shall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final</w:t>
      </w:r>
      <w:r>
        <w:rPr>
          <w:spacing w:val="2"/>
        </w:rPr>
        <w:t xml:space="preserve"> </w:t>
      </w:r>
      <w:r>
        <w:rPr>
          <w:spacing w:val="-1"/>
        </w:rPr>
        <w:t>authority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accepting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resignation.</w:t>
      </w:r>
    </w:p>
    <w:p w:rsidR="001A7114" w:rsidRDefault="002B217E">
      <w:pPr>
        <w:pStyle w:val="berschrift2"/>
        <w:numPr>
          <w:ilvl w:val="0"/>
          <w:numId w:val="7"/>
        </w:numPr>
        <w:tabs>
          <w:tab w:val="left" w:pos="1523"/>
        </w:tabs>
        <w:spacing w:before="2"/>
        <w:rPr>
          <w:b w:val="0"/>
          <w:bCs w:val="0"/>
          <w:u w:val="none"/>
        </w:rPr>
      </w:pPr>
      <w:r>
        <w:rPr>
          <w:spacing w:val="-1"/>
          <w:u w:val="thick" w:color="000000"/>
        </w:rPr>
        <w:t>Conduct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Rules:</w:t>
      </w:r>
    </w:p>
    <w:p w:rsidR="001A7114" w:rsidRDefault="002B217E">
      <w:pPr>
        <w:pStyle w:val="Textkrper"/>
        <w:spacing w:before="126"/>
        <w:ind w:left="1522" w:firstLine="0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conduct</w:t>
      </w:r>
      <w:r>
        <w:rPr>
          <w:spacing w:val="2"/>
        </w:rPr>
        <w:t xml:space="preserve"> </w:t>
      </w:r>
      <w:r>
        <w:rPr>
          <w:spacing w:val="-1"/>
        </w:rPr>
        <w:t>rules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WSC</w:t>
      </w:r>
      <w:r>
        <w:t xml:space="preserve"> </w:t>
      </w:r>
      <w:r>
        <w:rPr>
          <w:spacing w:val="-1"/>
        </w:rPr>
        <w:t>shall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2"/>
        </w:rPr>
        <w:t>applicable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per the</w:t>
      </w:r>
      <w:r>
        <w:rPr>
          <w:spacing w:val="-3"/>
        </w:rPr>
        <w:t xml:space="preserve"> </w:t>
      </w:r>
      <w:r>
        <w:rPr>
          <w:spacing w:val="-2"/>
        </w:rPr>
        <w:t>policies</w:t>
      </w:r>
      <w:r>
        <w:rPr>
          <w:spacing w:val="1"/>
        </w:rPr>
        <w:t xml:space="preserve"> </w:t>
      </w:r>
      <w:r>
        <w:rPr>
          <w:spacing w:val="-1"/>
        </w:rPr>
        <w:t>approved</w:t>
      </w:r>
      <w:r>
        <w:rPr>
          <w:spacing w:val="1"/>
        </w:rPr>
        <w:t xml:space="preserve"> </w:t>
      </w:r>
      <w:r>
        <w:rPr>
          <w:spacing w:val="-1"/>
        </w:rPr>
        <w:t>by WSC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time.</w:t>
      </w:r>
    </w:p>
    <w:p w:rsidR="001A7114" w:rsidRDefault="002B217E">
      <w:pPr>
        <w:pStyle w:val="berschrift2"/>
        <w:numPr>
          <w:ilvl w:val="0"/>
          <w:numId w:val="7"/>
        </w:numPr>
        <w:tabs>
          <w:tab w:val="left" w:pos="1523"/>
        </w:tabs>
        <w:spacing w:before="131"/>
        <w:rPr>
          <w:b w:val="0"/>
          <w:bCs w:val="0"/>
          <w:u w:val="none"/>
        </w:rPr>
      </w:pPr>
      <w:r>
        <w:rPr>
          <w:spacing w:val="-1"/>
          <w:u w:val="thick" w:color="000000"/>
        </w:rPr>
        <w:t>Undertaking:</w:t>
      </w:r>
    </w:p>
    <w:p w:rsidR="001A7114" w:rsidRDefault="002B217E">
      <w:pPr>
        <w:pStyle w:val="Textkrper"/>
        <w:numPr>
          <w:ilvl w:val="1"/>
          <w:numId w:val="7"/>
        </w:numPr>
        <w:tabs>
          <w:tab w:val="left" w:pos="1883"/>
        </w:tabs>
        <w:spacing w:before="131" w:line="258" w:lineRule="auto"/>
        <w:ind w:right="512" w:hanging="360"/>
        <w:jc w:val="both"/>
        <w:rPr>
          <w:rFonts w:cs="Cambria"/>
          <w:sz w:val="20"/>
          <w:szCs w:val="20"/>
        </w:rPr>
      </w:pPr>
      <w:r>
        <w:t>OMCE</w:t>
      </w:r>
      <w:r>
        <w:rPr>
          <w:spacing w:val="-3"/>
        </w:rPr>
        <w:t xml:space="preserve"> </w:t>
      </w:r>
      <w:r>
        <w:rPr>
          <w:spacing w:val="-2"/>
        </w:rPr>
        <w:t>has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rPr>
          <w:spacing w:val="-3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submit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2"/>
        </w:rPr>
        <w:t>undertaking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2"/>
        </w:rPr>
        <w:t xml:space="preserve">which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OMCE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undertake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2"/>
        </w:rPr>
        <w:t>he/she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rFonts w:ascii="Times New Roman"/>
          <w:spacing w:val="67"/>
        </w:rPr>
        <w:t xml:space="preserve"> </w:t>
      </w:r>
      <w:r>
        <w:rPr>
          <w:spacing w:val="-2"/>
        </w:rPr>
        <w:t>claim</w:t>
      </w:r>
      <w:r>
        <w:rPr>
          <w:spacing w:val="-3"/>
        </w:rPr>
        <w:t xml:space="preserve"> </w:t>
      </w:r>
      <w:r>
        <w:rPr>
          <w:spacing w:val="-1"/>
        </w:rPr>
        <w:t>for regularisation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at</w:t>
      </w:r>
      <w:r>
        <w:rPr>
          <w:spacing w:val="1"/>
        </w:rPr>
        <w:t xml:space="preserve"> </w:t>
      </w:r>
      <w:r>
        <w:rPr>
          <w:spacing w:val="-1"/>
        </w:rPr>
        <w:t xml:space="preserve">any </w:t>
      </w:r>
      <w:r>
        <w:t>point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 xml:space="preserve">time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engagement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WSC.</w:t>
      </w:r>
      <w:r>
        <w:rPr>
          <w:spacing w:val="6"/>
        </w:rPr>
        <w:t xml:space="preserve"> </w:t>
      </w:r>
      <w:r>
        <w:rPr>
          <w:b/>
          <w:spacing w:val="-1"/>
          <w:sz w:val="20"/>
        </w:rPr>
        <w:t>(ANNEXURE-02)</w:t>
      </w:r>
    </w:p>
    <w:p w:rsidR="001A7114" w:rsidRDefault="002B217E">
      <w:pPr>
        <w:pStyle w:val="Textkrper"/>
        <w:numPr>
          <w:ilvl w:val="1"/>
          <w:numId w:val="7"/>
        </w:numPr>
        <w:tabs>
          <w:tab w:val="left" w:pos="1883"/>
        </w:tabs>
        <w:spacing w:line="258" w:lineRule="auto"/>
        <w:ind w:right="675" w:hanging="360"/>
        <w:rPr>
          <w:rFonts w:cs="Cambria"/>
          <w:sz w:val="20"/>
          <w:szCs w:val="20"/>
        </w:rPr>
      </w:pPr>
      <w:r>
        <w:t>OMCE</w:t>
      </w:r>
      <w:r>
        <w:rPr>
          <w:spacing w:val="-3"/>
        </w:rPr>
        <w:t xml:space="preserve"> </w:t>
      </w:r>
      <w:r>
        <w:rPr>
          <w:spacing w:val="-2"/>
        </w:rPr>
        <w:t>has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rPr>
          <w:spacing w:val="-3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submit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2"/>
        </w:rPr>
        <w:t>undertaking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2"/>
        </w:rPr>
        <w:t xml:space="preserve">which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OMCE</w:t>
      </w:r>
      <w:r>
        <w:rPr>
          <w:spacing w:val="-2"/>
        </w:rPr>
        <w:t xml:space="preserve"> </w:t>
      </w:r>
      <w:r>
        <w:rPr>
          <w:spacing w:val="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undertake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2"/>
        </w:rPr>
        <w:t>he/she</w:t>
      </w:r>
      <w:r>
        <w:rPr>
          <w:spacing w:val="-1"/>
        </w:rPr>
        <w:t xml:space="preserve"> </w:t>
      </w:r>
      <w:r>
        <w:rPr>
          <w:spacing w:val="-2"/>
        </w:rPr>
        <w:t>has</w:t>
      </w:r>
      <w:r>
        <w:rPr>
          <w:spacing w:val="1"/>
        </w:rPr>
        <w:t xml:space="preserve"> </w:t>
      </w:r>
      <w:r>
        <w:t>no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criminal</w:t>
      </w:r>
      <w:r>
        <w:rPr>
          <w:spacing w:val="-3"/>
        </w:rPr>
        <w:t xml:space="preserve"> </w:t>
      </w:r>
      <w:r>
        <w:rPr>
          <w:spacing w:val="-2"/>
        </w:rPr>
        <w:t xml:space="preserve">case </w:t>
      </w:r>
      <w:r>
        <w:t xml:space="preserve">pending </w:t>
      </w:r>
      <w:r>
        <w:rPr>
          <w:spacing w:val="-2"/>
        </w:rPr>
        <w:t>against</w:t>
      </w:r>
      <w:r>
        <w:rPr>
          <w:spacing w:val="2"/>
        </w:rPr>
        <w:t xml:space="preserve"> </w:t>
      </w:r>
      <w:r>
        <w:rPr>
          <w:spacing w:val="-1"/>
        </w:rPr>
        <w:t xml:space="preserve">him </w:t>
      </w:r>
      <w:r>
        <w:rPr>
          <w:spacing w:val="-3"/>
        </w:rPr>
        <w:t>in</w:t>
      </w:r>
      <w:r>
        <w:t xml:space="preserve"> </w:t>
      </w:r>
      <w:r>
        <w:rPr>
          <w:spacing w:val="-1"/>
        </w:rPr>
        <w:t>any court.</w:t>
      </w:r>
      <w:r>
        <w:rPr>
          <w:spacing w:val="2"/>
        </w:rPr>
        <w:t xml:space="preserve"> </w:t>
      </w:r>
      <w:r>
        <w:rPr>
          <w:b/>
          <w:spacing w:val="-1"/>
          <w:sz w:val="20"/>
        </w:rPr>
        <w:t>(ANNEXURE-03)</w:t>
      </w:r>
    </w:p>
    <w:p w:rsidR="001A7114" w:rsidRDefault="001A7114">
      <w:pPr>
        <w:spacing w:line="258" w:lineRule="auto"/>
        <w:rPr>
          <w:rFonts w:ascii="Cambria" w:eastAsia="Cambria" w:hAnsi="Cambria" w:cs="Cambria"/>
          <w:sz w:val="20"/>
          <w:szCs w:val="20"/>
        </w:rPr>
        <w:sectPr w:rsidR="001A7114">
          <w:pgSz w:w="11910" w:h="16840"/>
          <w:pgMar w:top="2040" w:right="180" w:bottom="1660" w:left="0" w:header="720" w:footer="1476" w:gutter="0"/>
          <w:cols w:space="720"/>
        </w:sectPr>
      </w:pPr>
    </w:p>
    <w:p w:rsidR="001A7114" w:rsidRDefault="001A7114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1A7114" w:rsidRDefault="001A7114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1A7114" w:rsidRDefault="001A7114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1A7114" w:rsidRDefault="002B217E">
      <w:pPr>
        <w:spacing w:before="199"/>
        <w:ind w:left="345"/>
        <w:jc w:val="center"/>
        <w:rPr>
          <w:rFonts w:ascii="Calibri" w:eastAsia="Calibri" w:hAnsi="Calibri" w:cs="Calibri"/>
          <w:sz w:val="27"/>
          <w:szCs w:val="27"/>
        </w:rPr>
      </w:pPr>
      <w:r>
        <w:rPr>
          <w:rFonts w:ascii="Calibri"/>
          <w:b/>
          <w:sz w:val="27"/>
        </w:rPr>
        <w:t>ANNEXURE-01</w:t>
      </w:r>
    </w:p>
    <w:p w:rsidR="001A7114" w:rsidRDefault="001A7114">
      <w:pPr>
        <w:spacing w:before="10"/>
        <w:rPr>
          <w:rFonts w:ascii="Calibri" w:eastAsia="Calibri" w:hAnsi="Calibri" w:cs="Calibri"/>
          <w:b/>
          <w:bCs/>
          <w:sz w:val="14"/>
          <w:szCs w:val="14"/>
        </w:rPr>
      </w:pPr>
    </w:p>
    <w:tbl>
      <w:tblPr>
        <w:tblStyle w:val="TableNormal"/>
        <w:tblW w:w="0" w:type="auto"/>
        <w:tblInd w:w="685" w:type="dxa"/>
        <w:tblLayout w:type="fixed"/>
        <w:tblLook w:val="01E0" w:firstRow="1" w:lastRow="1" w:firstColumn="1" w:lastColumn="1" w:noHBand="0" w:noVBand="0"/>
      </w:tblPr>
      <w:tblGrid>
        <w:gridCol w:w="528"/>
        <w:gridCol w:w="2771"/>
        <w:gridCol w:w="1566"/>
        <w:gridCol w:w="2468"/>
        <w:gridCol w:w="1997"/>
        <w:gridCol w:w="1364"/>
      </w:tblGrid>
      <w:tr w:rsidR="001A7114">
        <w:trPr>
          <w:trHeight w:hRule="exact" w:val="485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</w:tcPr>
          <w:p w:rsidR="001A7114" w:rsidRDefault="002B217E">
            <w:pPr>
              <w:pStyle w:val="TableParagraph"/>
              <w:spacing w:before="29"/>
              <w:ind w:left="16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b/>
                <w:spacing w:val="-1"/>
                <w:sz w:val="18"/>
              </w:rPr>
              <w:t>Sl.</w:t>
            </w:r>
          </w:p>
          <w:p w:rsidR="001A7114" w:rsidRDefault="002B217E">
            <w:pPr>
              <w:pStyle w:val="TableParagraph"/>
              <w:ind w:left="123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b/>
                <w:sz w:val="18"/>
              </w:rPr>
              <w:t>No.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</w:tcPr>
          <w:p w:rsidR="001A7114" w:rsidRDefault="002B217E">
            <w:pPr>
              <w:pStyle w:val="TableParagraph"/>
              <w:spacing w:before="135"/>
              <w:ind w:left="685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b/>
                <w:spacing w:val="-1"/>
                <w:sz w:val="18"/>
              </w:rPr>
              <w:t>Name</w:t>
            </w:r>
            <w:r>
              <w:rPr>
                <w:rFonts w:asci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of</w:t>
            </w:r>
            <w:r>
              <w:rPr>
                <w:rFonts w:ascii="Cambria"/>
                <w:b/>
                <w:spacing w:val="1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the</w:t>
            </w:r>
            <w:r>
              <w:rPr>
                <w:rFonts w:ascii="Cambria"/>
                <w:b/>
                <w:spacing w:val="1"/>
                <w:sz w:val="18"/>
              </w:rPr>
              <w:t xml:space="preserve"> </w:t>
            </w:r>
            <w:r>
              <w:rPr>
                <w:rFonts w:ascii="Cambria"/>
                <w:b/>
                <w:spacing w:val="-3"/>
                <w:sz w:val="18"/>
              </w:rPr>
              <w:t>Post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</w:tcPr>
          <w:p w:rsidR="001A7114" w:rsidRDefault="002B217E">
            <w:pPr>
              <w:pStyle w:val="TableParagraph"/>
              <w:spacing w:before="29"/>
              <w:ind w:left="508" w:right="222" w:hanging="27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b/>
                <w:spacing w:val="-2"/>
                <w:sz w:val="18"/>
              </w:rPr>
              <w:t>Department/</w:t>
            </w:r>
            <w:r>
              <w:rPr>
                <w:rFonts w:ascii="Times New Roman"/>
                <w:b/>
                <w:spacing w:val="27"/>
                <w:w w:val="101"/>
                <w:sz w:val="18"/>
              </w:rPr>
              <w:t xml:space="preserve"> </w:t>
            </w:r>
            <w:r>
              <w:rPr>
                <w:rFonts w:ascii="Cambria"/>
                <w:b/>
                <w:spacing w:val="-2"/>
                <w:sz w:val="18"/>
              </w:rPr>
              <w:t>School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</w:tcPr>
          <w:p w:rsidR="001A7114" w:rsidRDefault="002B217E">
            <w:pPr>
              <w:pStyle w:val="TableParagraph"/>
              <w:spacing w:before="135"/>
              <w:ind w:left="38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b/>
                <w:spacing w:val="-2"/>
                <w:sz w:val="18"/>
              </w:rPr>
              <w:t>Reporting</w:t>
            </w:r>
            <w:r>
              <w:rPr>
                <w:rFonts w:ascii="Cambria"/>
                <w:b/>
                <w:spacing w:val="15"/>
                <w:sz w:val="18"/>
              </w:rPr>
              <w:t xml:space="preserve"> </w:t>
            </w:r>
            <w:r>
              <w:rPr>
                <w:rFonts w:ascii="Cambria"/>
                <w:b/>
                <w:spacing w:val="-1"/>
                <w:sz w:val="18"/>
              </w:rPr>
              <w:t>Authority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</w:tcPr>
          <w:p w:rsidR="001A7114" w:rsidRDefault="002B217E">
            <w:pPr>
              <w:pStyle w:val="TableParagraph"/>
              <w:spacing w:before="135"/>
              <w:ind w:left="138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b/>
                <w:spacing w:val="-2"/>
                <w:sz w:val="18"/>
              </w:rPr>
              <w:t>Reviewing</w:t>
            </w:r>
            <w:r>
              <w:rPr>
                <w:rFonts w:ascii="Cambria"/>
                <w:b/>
                <w:spacing w:val="16"/>
                <w:sz w:val="18"/>
              </w:rPr>
              <w:t xml:space="preserve"> </w:t>
            </w:r>
            <w:r>
              <w:rPr>
                <w:rFonts w:ascii="Cambria"/>
                <w:b/>
                <w:spacing w:val="-2"/>
                <w:sz w:val="18"/>
              </w:rPr>
              <w:t>Authority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</w:tcPr>
          <w:p w:rsidR="001A7114" w:rsidRDefault="002B217E">
            <w:pPr>
              <w:pStyle w:val="TableParagraph"/>
              <w:spacing w:before="29"/>
              <w:ind w:left="273" w:right="271" w:hanging="10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b/>
                <w:spacing w:val="-2"/>
                <w:sz w:val="18"/>
              </w:rPr>
              <w:t>Accepting</w:t>
            </w:r>
            <w:r>
              <w:rPr>
                <w:rFonts w:ascii="Times New Roman"/>
                <w:b/>
                <w:spacing w:val="23"/>
                <w:w w:val="101"/>
                <w:sz w:val="18"/>
              </w:rPr>
              <w:t xml:space="preserve"> </w:t>
            </w:r>
            <w:r>
              <w:rPr>
                <w:rFonts w:ascii="Cambria"/>
                <w:b/>
                <w:spacing w:val="-2"/>
                <w:sz w:val="18"/>
              </w:rPr>
              <w:t>Authority</w:t>
            </w:r>
          </w:p>
        </w:tc>
      </w:tr>
      <w:tr w:rsidR="001A7114">
        <w:trPr>
          <w:trHeight w:hRule="exact" w:val="293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right="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1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Course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Manager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42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Services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3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Services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3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2"/>
                <w:sz w:val="20"/>
              </w:rPr>
              <w:t>Services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8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right="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2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42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Services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46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2"/>
                <w:sz w:val="20"/>
              </w:rPr>
              <w:t>Services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272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3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right="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Manager-Industry Support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2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Administration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1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30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8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right="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4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Manager-Corporate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pacing w:val="-2"/>
                <w:sz w:val="20"/>
              </w:rPr>
              <w:t>Support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12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Administration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21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30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3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right="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5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Manager-Student Support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2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Administration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1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30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433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97"/>
              <w:ind w:right="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6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97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Manager-Staff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2"/>
                <w:sz w:val="20"/>
              </w:rPr>
              <w:t>Development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97"/>
              <w:ind w:left="383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97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97"/>
              <w:ind w:left="19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97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581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69"/>
              <w:ind w:right="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7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49"/>
              <w:ind w:left="99" w:right="4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Manager-Curriculum</w:t>
            </w:r>
            <w:r>
              <w:rPr>
                <w:rFonts w:ascii="Cambria"/>
                <w:spacing w:val="-6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and</w:t>
            </w:r>
            <w:r>
              <w:rPr>
                <w:rFonts w:ascii="Times New Roman"/>
                <w:spacing w:val="26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Assessment</w:t>
            </w:r>
            <w:r>
              <w:rPr>
                <w:rFonts w:ascii="Cambria"/>
                <w:spacing w:val="41"/>
                <w:sz w:val="20"/>
              </w:rPr>
              <w:t xml:space="preserve"> </w:t>
            </w:r>
            <w:r>
              <w:rPr>
                <w:rFonts w:ascii="Cambria"/>
                <w:spacing w:val="-2"/>
                <w:sz w:val="20"/>
              </w:rPr>
              <w:t>Development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69"/>
              <w:ind w:left="383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69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69"/>
              <w:ind w:left="19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69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480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16"/>
              <w:ind w:right="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8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"/>
              <w:ind w:left="99" w:right="104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Manager-Life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and</w:t>
            </w:r>
            <w:r>
              <w:rPr>
                <w:rFonts w:ascii="Times New Roman"/>
                <w:spacing w:val="24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Employability</w:t>
            </w:r>
            <w:r>
              <w:rPr>
                <w:rFonts w:ascii="Cambria"/>
                <w:spacing w:val="-2"/>
                <w:sz w:val="20"/>
              </w:rPr>
              <w:t xml:space="preserve"> Skill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16"/>
              <w:ind w:left="383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16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16"/>
              <w:ind w:left="19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16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3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right="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9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Trainer-Services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42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Services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pacing w:val="2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services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43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services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3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10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Technician-Engineering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5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Engineering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531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Course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Manager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SoE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8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30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11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30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Technician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30"/>
              <w:ind w:left="42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Services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30"/>
              <w:ind w:left="531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Course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Manager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30"/>
              <w:ind w:left="10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SoS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30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3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12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Support </w:t>
            </w:r>
            <w:r>
              <w:rPr>
                <w:rFonts w:ascii="Cambria"/>
                <w:sz w:val="20"/>
              </w:rPr>
              <w:t>Staff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43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Engg./Services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531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Course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Manager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301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8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13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Officer- Finance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12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Administration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21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30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3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14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 xml:space="preserve">Officer- </w:t>
            </w:r>
            <w:r>
              <w:rPr>
                <w:rFonts w:ascii="Cambria"/>
                <w:sz w:val="20"/>
              </w:rPr>
              <w:t>Human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Resources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2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Administration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1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30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8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15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 xml:space="preserve">Officer- </w:t>
            </w:r>
            <w:r>
              <w:rPr>
                <w:rFonts w:ascii="Cambria"/>
                <w:spacing w:val="1"/>
                <w:sz w:val="20"/>
              </w:rPr>
              <w:t>IT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2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Administration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1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30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pacing w:val="2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3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16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 xml:space="preserve">Officer- </w:t>
            </w:r>
            <w:r>
              <w:rPr>
                <w:rFonts w:ascii="Cambria"/>
                <w:spacing w:val="-2"/>
                <w:sz w:val="20"/>
              </w:rPr>
              <w:t>Marketing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2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Administration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1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30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8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17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Officer- Estate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2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Administration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1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30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475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16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18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7" w:line="230" w:lineRule="exact"/>
              <w:ind w:left="99" w:right="123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 xml:space="preserve">Officer- </w:t>
            </w:r>
            <w:r>
              <w:rPr>
                <w:rFonts w:ascii="Cambria"/>
                <w:spacing w:val="-2"/>
                <w:sz w:val="20"/>
              </w:rPr>
              <w:t>Industry</w:t>
            </w:r>
            <w:r>
              <w:rPr>
                <w:rFonts w:ascii="Times New Roman"/>
                <w:spacing w:val="29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Collaboration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16"/>
              <w:ind w:left="12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Administration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16"/>
              <w:ind w:left="21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pacing w:val="2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16"/>
              <w:ind w:left="30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16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8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19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Officer-Placement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12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Administration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21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30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639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1A7114">
            <w:pPr>
              <w:pStyle w:val="TableParagraph"/>
              <w:spacing w:before="2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1A7114" w:rsidRDefault="002B217E">
            <w:pPr>
              <w:pStyle w:val="TableParagraph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20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88" w:line="230" w:lineRule="exact"/>
              <w:ind w:left="99" w:right="11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 xml:space="preserve">Officer- </w:t>
            </w:r>
            <w:r>
              <w:rPr>
                <w:rFonts w:ascii="Cambria"/>
                <w:spacing w:val="-2"/>
                <w:sz w:val="20"/>
              </w:rPr>
              <w:t>Continuing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Education</w:t>
            </w:r>
            <w:r>
              <w:rPr>
                <w:rFonts w:ascii="Times New Roman"/>
                <w:spacing w:val="23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and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Training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1A7114">
            <w:pPr>
              <w:pStyle w:val="TableParagraph"/>
              <w:spacing w:before="2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1A7114" w:rsidRDefault="002B217E">
            <w:pPr>
              <w:pStyle w:val="TableParagraph"/>
              <w:ind w:left="12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Administration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1A7114">
            <w:pPr>
              <w:pStyle w:val="TableParagraph"/>
              <w:spacing w:before="2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1A7114" w:rsidRDefault="002B217E">
            <w:pPr>
              <w:pStyle w:val="TableParagraph"/>
              <w:ind w:left="21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1A7114">
            <w:pPr>
              <w:pStyle w:val="TableParagraph"/>
              <w:spacing w:before="2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1A7114" w:rsidRDefault="002B217E">
            <w:pPr>
              <w:pStyle w:val="TableParagraph"/>
              <w:ind w:left="30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1A7114">
            <w:pPr>
              <w:pStyle w:val="TableParagraph"/>
              <w:spacing w:before="2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1A7114" w:rsidRDefault="002B217E">
            <w:pPr>
              <w:pStyle w:val="TableParagraph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326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44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21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44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Officer-Student Enrolment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44"/>
              <w:ind w:left="12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Administration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44"/>
              <w:ind w:left="21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44"/>
              <w:ind w:left="30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44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480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16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22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"/>
              <w:ind w:left="99" w:right="137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Officer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22"/>
                <w:sz w:val="20"/>
              </w:rPr>
              <w:t xml:space="preserve"> </w:t>
            </w:r>
            <w:r>
              <w:rPr>
                <w:rFonts w:ascii="Cambria"/>
                <w:spacing w:val="-2"/>
                <w:sz w:val="20"/>
              </w:rPr>
              <w:t xml:space="preserve">Student </w:t>
            </w:r>
            <w:r>
              <w:rPr>
                <w:rFonts w:ascii="Cambria"/>
                <w:sz w:val="20"/>
              </w:rPr>
              <w:t>Affairs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16"/>
              <w:ind w:left="12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Administration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16"/>
              <w:ind w:left="21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16"/>
              <w:ind w:left="30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16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322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39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23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39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 xml:space="preserve">Officer-Exams </w:t>
            </w:r>
            <w:r>
              <w:rPr>
                <w:rFonts w:ascii="Cambria"/>
                <w:spacing w:val="-2"/>
                <w:sz w:val="20"/>
              </w:rPr>
              <w:t>Administration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39"/>
              <w:ind w:left="12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Administration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39"/>
              <w:ind w:left="21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39"/>
              <w:ind w:left="30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39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8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24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 xml:space="preserve">Trainer- </w:t>
            </w:r>
            <w:r>
              <w:rPr>
                <w:rFonts w:ascii="Cambria"/>
                <w:spacing w:val="-2"/>
                <w:sz w:val="20"/>
              </w:rPr>
              <w:t>Sports</w:t>
            </w:r>
            <w:r>
              <w:rPr>
                <w:rFonts w:ascii="Cambria"/>
                <w:spacing w:val="-1"/>
                <w:sz w:val="20"/>
              </w:rPr>
              <w:t xml:space="preserve"> and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pacing w:val="-2"/>
                <w:sz w:val="20"/>
              </w:rPr>
              <w:t>Wellness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383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19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3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25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Trainer- Software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Application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383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9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8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26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Trainer- Design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pacing w:val="-2"/>
                <w:sz w:val="20"/>
              </w:rPr>
              <w:t>Thinking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383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pacing w:val="2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19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9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3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27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 xml:space="preserve">Trainer- </w:t>
            </w:r>
            <w:r>
              <w:rPr>
                <w:rFonts w:ascii="Cambria"/>
                <w:spacing w:val="-2"/>
                <w:sz w:val="20"/>
              </w:rPr>
              <w:t>Entrepreneurship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383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9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581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69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28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53"/>
              <w:ind w:left="99" w:right="41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Trainer- Personal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and</w:t>
            </w:r>
            <w:r>
              <w:rPr>
                <w:rFonts w:ascii="Times New Roman"/>
                <w:spacing w:val="25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Professional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pacing w:val="-2"/>
                <w:sz w:val="20"/>
              </w:rPr>
              <w:t>Development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69"/>
              <w:ind w:left="383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69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69"/>
              <w:ind w:left="19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69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8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29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 xml:space="preserve">Pedagogy </w:t>
            </w:r>
            <w:r>
              <w:rPr>
                <w:rFonts w:ascii="Cambria"/>
                <w:spacing w:val="-2"/>
                <w:sz w:val="20"/>
              </w:rPr>
              <w:t>Specialist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383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9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562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60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30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40"/>
              <w:ind w:left="99" w:right="26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Curriculum</w:t>
            </w:r>
            <w:r>
              <w:rPr>
                <w:rFonts w:ascii="Cambria"/>
                <w:spacing w:val="-6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and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Assessment</w:t>
            </w:r>
            <w:r>
              <w:rPr>
                <w:rFonts w:ascii="Times New Roman"/>
                <w:spacing w:val="28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Specialist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60"/>
              <w:ind w:left="383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60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60"/>
              <w:ind w:left="19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Academy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160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  <w:tr w:rsidR="001A7114">
        <w:trPr>
          <w:trHeight w:hRule="exact" w:val="293"/>
        </w:trPr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31</w:t>
            </w:r>
          </w:p>
        </w:tc>
        <w:tc>
          <w:tcPr>
            <w:tcW w:w="2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9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Personal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Assistant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143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PA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to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1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Director,</w:t>
            </w:r>
            <w:r>
              <w:rPr>
                <w:rFonts w:ascii="Cambria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Admin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72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 xml:space="preserve">Deputy </w:t>
            </w: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7114" w:rsidRDefault="002B217E">
            <w:pPr>
              <w:pStyle w:val="TableParagraph"/>
              <w:spacing w:before="25"/>
              <w:ind w:left="28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Principal</w:t>
            </w:r>
          </w:p>
        </w:tc>
      </w:tr>
    </w:tbl>
    <w:p w:rsidR="001A7114" w:rsidRDefault="001A7114">
      <w:pPr>
        <w:rPr>
          <w:rFonts w:ascii="Cambria" w:eastAsia="Cambria" w:hAnsi="Cambria" w:cs="Cambria"/>
          <w:sz w:val="20"/>
          <w:szCs w:val="20"/>
        </w:rPr>
        <w:sectPr w:rsidR="001A7114">
          <w:footerReference w:type="default" r:id="rId10"/>
          <w:pgSz w:w="11910" w:h="16840"/>
          <w:pgMar w:top="2040" w:right="180" w:bottom="1660" w:left="0" w:header="720" w:footer="1476" w:gutter="0"/>
          <w:cols w:space="720"/>
        </w:sectPr>
      </w:pPr>
    </w:p>
    <w:p w:rsidR="001A7114" w:rsidRDefault="001A7114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A7114" w:rsidRDefault="001A7114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A7114" w:rsidRDefault="001A7114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A7114" w:rsidRDefault="002B217E">
      <w:pPr>
        <w:pStyle w:val="berschrift1"/>
        <w:spacing w:before="165" w:line="370" w:lineRule="auto"/>
        <w:ind w:right="4805" w:firstLine="81"/>
        <w:jc w:val="center"/>
        <w:rPr>
          <w:b w:val="0"/>
          <w:bCs w:val="0"/>
        </w:rPr>
      </w:pPr>
      <w:r>
        <w:rPr>
          <w:w w:val="95"/>
        </w:rPr>
        <w:t>ANNEXURE-02</w:t>
      </w:r>
      <w:r>
        <w:rPr>
          <w:rFonts w:ascii="Times New Roman"/>
          <w:w w:val="99"/>
        </w:rPr>
        <w:t xml:space="preserve"> </w:t>
      </w:r>
      <w:r>
        <w:rPr>
          <w:w w:val="99"/>
        </w:rPr>
        <w:t xml:space="preserve"> </w:t>
      </w:r>
      <w:r>
        <w:rPr>
          <w:w w:val="95"/>
          <w:u w:val="thick" w:color="000000"/>
        </w:rPr>
        <w:t>UNDERTAKING</w:t>
      </w:r>
    </w:p>
    <w:p w:rsidR="001A7114" w:rsidRDefault="001A7114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A7114" w:rsidRDefault="001A7114">
      <w:pPr>
        <w:spacing w:before="6"/>
        <w:rPr>
          <w:rFonts w:ascii="Calibri" w:eastAsia="Calibri" w:hAnsi="Calibri" w:cs="Calibri"/>
          <w:b/>
          <w:bCs/>
          <w:sz w:val="15"/>
          <w:szCs w:val="15"/>
        </w:rPr>
      </w:pPr>
    </w:p>
    <w:p w:rsidR="001A7114" w:rsidRDefault="002B217E">
      <w:pPr>
        <w:tabs>
          <w:tab w:val="left" w:pos="5405"/>
          <w:tab w:val="left" w:pos="11265"/>
        </w:tabs>
        <w:spacing w:before="51"/>
        <w:ind w:left="8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w w:val="95"/>
          <w:sz w:val="24"/>
        </w:rPr>
        <w:t>I</w:t>
      </w:r>
      <w:r>
        <w:rPr>
          <w:rFonts w:ascii="Times New Roman"/>
          <w:w w:val="95"/>
          <w:sz w:val="24"/>
          <w:u w:val="single" w:color="000000"/>
        </w:rPr>
        <w:tab/>
      </w:r>
      <w:r>
        <w:rPr>
          <w:rFonts w:ascii="Calibri"/>
          <w:spacing w:val="-3"/>
          <w:sz w:val="24"/>
        </w:rPr>
        <w:t>S/o/D/o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</w:p>
    <w:p w:rsidR="001A7114" w:rsidRDefault="002B217E">
      <w:pPr>
        <w:tabs>
          <w:tab w:val="left" w:pos="4033"/>
          <w:tab w:val="left" w:pos="11221"/>
        </w:tabs>
        <w:spacing w:before="144"/>
        <w:ind w:left="8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Calibri"/>
          <w:spacing w:val="-1"/>
          <w:sz w:val="24"/>
        </w:rPr>
        <w:t>Res/o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</w:p>
    <w:p w:rsidR="001A7114" w:rsidRDefault="002B217E">
      <w:pPr>
        <w:tabs>
          <w:tab w:val="left" w:pos="4998"/>
          <w:tab w:val="left" w:pos="8027"/>
          <w:tab w:val="left" w:pos="9445"/>
        </w:tabs>
        <w:spacing w:before="148" w:line="359" w:lineRule="auto"/>
        <w:ind w:left="802" w:right="58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Calibri"/>
          <w:spacing w:val="-1"/>
          <w:sz w:val="24"/>
        </w:rPr>
        <w:t>have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been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selected</w:t>
      </w:r>
      <w:r>
        <w:rPr>
          <w:rFonts w:ascii="Calibri"/>
          <w:spacing w:val="49"/>
          <w:sz w:val="24"/>
        </w:rPr>
        <w:t xml:space="preserve"> </w:t>
      </w:r>
      <w:r>
        <w:rPr>
          <w:rFonts w:ascii="Calibri"/>
          <w:spacing w:val="-2"/>
          <w:sz w:val="24"/>
        </w:rPr>
        <w:t>for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post</w:t>
      </w:r>
      <w:r>
        <w:rPr>
          <w:rFonts w:ascii="Times New Roman"/>
          <w:spacing w:val="29"/>
          <w:w w:val="99"/>
          <w:sz w:val="24"/>
        </w:rPr>
        <w:t xml:space="preserve"> </w:t>
      </w:r>
      <w:r>
        <w:rPr>
          <w:rFonts w:ascii="Calibri"/>
          <w:spacing w:val="-2"/>
          <w:sz w:val="24"/>
        </w:rPr>
        <w:t>of</w:t>
      </w:r>
      <w:r>
        <w:rPr>
          <w:rFonts w:ascii="Times New Roman"/>
          <w:spacing w:val="-2"/>
          <w:sz w:val="24"/>
          <w:u w:val="single" w:color="000000"/>
        </w:rPr>
        <w:tab/>
      </w:r>
      <w:r>
        <w:rPr>
          <w:rFonts w:ascii="Calibri"/>
          <w:spacing w:val="-1"/>
          <w:sz w:val="24"/>
        </w:rPr>
        <w:t>vide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Application </w:t>
      </w:r>
      <w:r>
        <w:rPr>
          <w:rFonts w:ascii="Calibri"/>
          <w:sz w:val="24"/>
        </w:rPr>
        <w:t>ID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Calibri"/>
          <w:spacing w:val="-1"/>
          <w:sz w:val="24"/>
        </w:rPr>
        <w:t>undertake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that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</w:t>
      </w:r>
      <w:r>
        <w:rPr>
          <w:rFonts w:ascii="Times New Roman"/>
          <w:spacing w:val="27"/>
          <w:w w:val="99"/>
          <w:sz w:val="24"/>
        </w:rPr>
        <w:t xml:space="preserve"> </w:t>
      </w:r>
      <w:r>
        <w:rPr>
          <w:rFonts w:ascii="Calibri"/>
          <w:spacing w:val="-2"/>
          <w:sz w:val="24"/>
        </w:rPr>
        <w:t>will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not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claim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2"/>
          <w:sz w:val="24"/>
        </w:rPr>
        <w:t>for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regularisation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of service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any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point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time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after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engagement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World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Skill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1"/>
          <w:sz w:val="24"/>
        </w:rPr>
        <w:t>Center,</w:t>
      </w:r>
      <w:r>
        <w:rPr>
          <w:rFonts w:ascii="Times New Roman"/>
          <w:spacing w:val="75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Bhubaneswar.</w:t>
      </w:r>
    </w:p>
    <w:p w:rsidR="001A7114" w:rsidRDefault="002B217E">
      <w:pPr>
        <w:tabs>
          <w:tab w:val="left" w:pos="4586"/>
        </w:tabs>
        <w:spacing w:before="161"/>
        <w:ind w:left="8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spacing w:val="-1"/>
          <w:sz w:val="24"/>
        </w:rPr>
        <w:t>Signature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</w:p>
    <w:p w:rsidR="001A7114" w:rsidRDefault="001A7114">
      <w:pPr>
        <w:spacing w:before="3"/>
        <w:rPr>
          <w:rFonts w:ascii="Times New Roman" w:eastAsia="Times New Roman" w:hAnsi="Times New Roman" w:cs="Times New Roman"/>
        </w:rPr>
      </w:pPr>
    </w:p>
    <w:p w:rsidR="001A7114" w:rsidRDefault="002B217E">
      <w:pPr>
        <w:tabs>
          <w:tab w:val="left" w:pos="3525"/>
        </w:tabs>
        <w:spacing w:before="51"/>
        <w:ind w:left="8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sz w:val="24"/>
        </w:rPr>
        <w:t>Date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</w:p>
    <w:p w:rsidR="001A7114" w:rsidRDefault="001A7114">
      <w:pPr>
        <w:spacing w:before="7"/>
        <w:rPr>
          <w:rFonts w:ascii="Times New Roman" w:eastAsia="Times New Roman" w:hAnsi="Times New Roman" w:cs="Times New Roman"/>
        </w:rPr>
      </w:pPr>
    </w:p>
    <w:p w:rsidR="001A7114" w:rsidRDefault="002B217E">
      <w:pPr>
        <w:spacing w:before="42" w:line="371" w:lineRule="auto"/>
        <w:ind w:left="5166" w:right="4824" w:firstLine="57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w w:val="95"/>
          <w:sz w:val="28"/>
        </w:rPr>
        <w:t>ANNEXURE-03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Calibri"/>
          <w:b/>
          <w:w w:val="99"/>
          <w:sz w:val="28"/>
        </w:rPr>
        <w:t xml:space="preserve"> </w:t>
      </w:r>
      <w:r>
        <w:rPr>
          <w:rFonts w:ascii="Calibri"/>
          <w:b/>
          <w:w w:val="95"/>
          <w:sz w:val="28"/>
          <w:u w:val="thick" w:color="000000"/>
        </w:rPr>
        <w:t>UNDERTAKING</w:t>
      </w:r>
    </w:p>
    <w:p w:rsidR="001A7114" w:rsidRDefault="001A7114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A7114" w:rsidRDefault="001A7114">
      <w:pPr>
        <w:spacing w:before="5"/>
        <w:rPr>
          <w:rFonts w:ascii="Calibri" w:eastAsia="Calibri" w:hAnsi="Calibri" w:cs="Calibri"/>
          <w:b/>
          <w:bCs/>
          <w:sz w:val="15"/>
          <w:szCs w:val="15"/>
        </w:rPr>
      </w:pPr>
    </w:p>
    <w:p w:rsidR="001A7114" w:rsidRDefault="002B217E">
      <w:pPr>
        <w:tabs>
          <w:tab w:val="left" w:pos="5405"/>
          <w:tab w:val="left" w:pos="11265"/>
        </w:tabs>
        <w:spacing w:before="51"/>
        <w:ind w:left="80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w w:val="95"/>
          <w:sz w:val="24"/>
        </w:rPr>
        <w:t>I</w:t>
      </w:r>
      <w:r>
        <w:rPr>
          <w:rFonts w:ascii="Times New Roman"/>
          <w:w w:val="95"/>
          <w:sz w:val="24"/>
          <w:u w:val="single" w:color="000000"/>
        </w:rPr>
        <w:tab/>
      </w:r>
      <w:r>
        <w:rPr>
          <w:rFonts w:ascii="Calibri"/>
          <w:spacing w:val="-3"/>
          <w:sz w:val="24"/>
        </w:rPr>
        <w:t>S/o/D/o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</w:p>
    <w:p w:rsidR="001A7114" w:rsidRDefault="002B217E">
      <w:pPr>
        <w:tabs>
          <w:tab w:val="left" w:pos="4033"/>
          <w:tab w:val="left" w:pos="11221"/>
        </w:tabs>
        <w:spacing w:before="144"/>
        <w:ind w:left="80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Calibri"/>
          <w:spacing w:val="-1"/>
          <w:sz w:val="24"/>
        </w:rPr>
        <w:t>Res/o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</w:p>
    <w:p w:rsidR="001A7114" w:rsidRDefault="002B217E">
      <w:pPr>
        <w:tabs>
          <w:tab w:val="left" w:pos="5478"/>
          <w:tab w:val="left" w:pos="7787"/>
          <w:tab w:val="left" w:pos="10194"/>
        </w:tabs>
        <w:spacing w:before="149" w:line="359" w:lineRule="auto"/>
        <w:ind w:left="802" w:right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Calibri"/>
          <w:spacing w:val="-1"/>
          <w:sz w:val="24"/>
        </w:rPr>
        <w:t>have</w:t>
      </w:r>
      <w:r>
        <w:rPr>
          <w:rFonts w:ascii="Calibri"/>
          <w:spacing w:val="44"/>
          <w:sz w:val="24"/>
        </w:rPr>
        <w:t xml:space="preserve"> </w:t>
      </w:r>
      <w:r>
        <w:rPr>
          <w:rFonts w:ascii="Calibri"/>
          <w:spacing w:val="-1"/>
          <w:sz w:val="24"/>
        </w:rPr>
        <w:t>been</w:t>
      </w:r>
      <w:r>
        <w:rPr>
          <w:rFonts w:ascii="Calibri"/>
          <w:spacing w:val="43"/>
          <w:sz w:val="24"/>
        </w:rPr>
        <w:t xml:space="preserve"> </w:t>
      </w:r>
      <w:r>
        <w:rPr>
          <w:rFonts w:ascii="Calibri"/>
          <w:spacing w:val="-1"/>
          <w:sz w:val="24"/>
        </w:rPr>
        <w:t>selected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42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47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45"/>
          <w:sz w:val="24"/>
        </w:rPr>
        <w:t xml:space="preserve"> </w:t>
      </w:r>
      <w:r>
        <w:rPr>
          <w:rFonts w:ascii="Calibri"/>
          <w:spacing w:val="-1"/>
          <w:sz w:val="24"/>
        </w:rPr>
        <w:t>post</w:t>
      </w:r>
      <w:r>
        <w:rPr>
          <w:rFonts w:ascii="Times New Roman"/>
          <w:spacing w:val="29"/>
          <w:w w:val="99"/>
          <w:sz w:val="24"/>
        </w:rPr>
        <w:t xml:space="preserve"> </w:t>
      </w:r>
      <w:r>
        <w:rPr>
          <w:rFonts w:ascii="Calibri"/>
          <w:spacing w:val="-2"/>
          <w:sz w:val="24"/>
        </w:rPr>
        <w:t>of</w:t>
      </w:r>
      <w:r>
        <w:rPr>
          <w:rFonts w:ascii="Times New Roman"/>
          <w:spacing w:val="-2"/>
          <w:sz w:val="24"/>
          <w:u w:val="single" w:color="000000"/>
        </w:rPr>
        <w:tab/>
      </w:r>
      <w:r>
        <w:rPr>
          <w:rFonts w:ascii="Calibri"/>
          <w:spacing w:val="-3"/>
          <w:sz w:val="24"/>
        </w:rPr>
        <w:t>vide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1"/>
          <w:sz w:val="24"/>
        </w:rPr>
        <w:t>Application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ID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Calibri"/>
          <w:spacing w:val="-1"/>
          <w:sz w:val="24"/>
        </w:rPr>
        <w:t>undertake</w:t>
      </w:r>
      <w:r>
        <w:rPr>
          <w:rFonts w:ascii="Times New Roman"/>
          <w:spacing w:val="25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that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have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no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criminal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case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pending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against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2"/>
          <w:sz w:val="24"/>
        </w:rPr>
        <w:t>in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any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court</w:t>
      </w:r>
    </w:p>
    <w:p w:rsidR="001A7114" w:rsidRDefault="002B217E">
      <w:pPr>
        <w:tabs>
          <w:tab w:val="left" w:pos="4586"/>
        </w:tabs>
        <w:spacing w:before="161"/>
        <w:ind w:left="80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spacing w:val="-1"/>
          <w:sz w:val="24"/>
        </w:rPr>
        <w:t>Signature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</w:p>
    <w:p w:rsidR="001A7114" w:rsidRDefault="001A7114">
      <w:pPr>
        <w:spacing w:before="3"/>
        <w:rPr>
          <w:rFonts w:ascii="Times New Roman" w:eastAsia="Times New Roman" w:hAnsi="Times New Roman" w:cs="Times New Roman"/>
        </w:rPr>
      </w:pPr>
    </w:p>
    <w:p w:rsidR="001A7114" w:rsidRDefault="002B217E">
      <w:pPr>
        <w:tabs>
          <w:tab w:val="left" w:pos="3525"/>
        </w:tabs>
        <w:spacing w:before="51"/>
        <w:ind w:left="8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sz w:val="24"/>
        </w:rPr>
        <w:t>Date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</w:p>
    <w:sectPr w:rsidR="001A7114">
      <w:pgSz w:w="11910" w:h="16840"/>
      <w:pgMar w:top="2040" w:right="180" w:bottom="1660" w:left="0" w:header="720" w:footer="14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B217E">
      <w:r>
        <w:separator/>
      </w:r>
    </w:p>
  </w:endnote>
  <w:endnote w:type="continuationSeparator" w:id="0">
    <w:p w:rsidR="00000000" w:rsidRDefault="002B2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114" w:rsidRDefault="002B217E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758pt;width:581.35pt;height:47.9pt;z-index:-20032;mso-position-horizontal-relative:page;mso-position-vertical-relative:page">
          <v:imagedata r:id="rId1" o:title="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114" w:rsidRDefault="002B217E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0;margin-top:758pt;width:581.35pt;height:47.9pt;z-index:-20008;mso-position-horizontal-relative:page;mso-position-vertical-relative:page">
          <v:imagedata r:id="rId1" o:title="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B217E">
      <w:r>
        <w:separator/>
      </w:r>
    </w:p>
  </w:footnote>
  <w:footnote w:type="continuationSeparator" w:id="0">
    <w:p w:rsidR="00000000" w:rsidRDefault="002B21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114" w:rsidRDefault="002B217E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41.5pt;margin-top:36pt;width:115.45pt;height:64.15pt;z-index:-2008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72.45pt;margin-top:92.25pt;width:86.1pt;height:11.15pt;z-index:-20056;mso-position-horizontal-relative:page;mso-position-vertical-relative:page" filled="f" stroked="f">
          <v:textbox inset="0,0,0,0">
            <w:txbxContent>
              <w:p w:rsidR="001A7114" w:rsidRDefault="002B217E">
                <w:pPr>
                  <w:spacing w:line="205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b/>
                    <w:i/>
                    <w:spacing w:val="-1"/>
                    <w:sz w:val="18"/>
                  </w:rPr>
                  <w:t>HR/WSCOMCAR/V</w:t>
                </w:r>
                <w:r>
                  <w:rPr>
                    <w:rFonts w:ascii="Calibri"/>
                    <w:b/>
                    <w:i/>
                    <w:spacing w:val="1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pacing w:val="-1"/>
                    <w:sz w:val="18"/>
                  </w:rPr>
                  <w:t>1.0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6D74"/>
    <w:multiLevelType w:val="hybridMultilevel"/>
    <w:tmpl w:val="95A45E5A"/>
    <w:lvl w:ilvl="0" w:tplc="296A0DEC">
      <w:start w:val="1"/>
      <w:numFmt w:val="bullet"/>
      <w:lvlText w:val=""/>
      <w:lvlJc w:val="left"/>
      <w:pPr>
        <w:ind w:left="2242" w:hanging="361"/>
      </w:pPr>
      <w:rPr>
        <w:rFonts w:ascii="Symbol" w:eastAsia="Symbol" w:hAnsi="Symbol" w:hint="default"/>
        <w:sz w:val="22"/>
        <w:szCs w:val="22"/>
      </w:rPr>
    </w:lvl>
    <w:lvl w:ilvl="1" w:tplc="8C24A22E">
      <w:start w:val="1"/>
      <w:numFmt w:val="bullet"/>
      <w:lvlText w:val="•"/>
      <w:lvlJc w:val="left"/>
      <w:pPr>
        <w:ind w:left="3191" w:hanging="361"/>
      </w:pPr>
      <w:rPr>
        <w:rFonts w:hint="default"/>
      </w:rPr>
    </w:lvl>
    <w:lvl w:ilvl="2" w:tplc="30B023C8">
      <w:start w:val="1"/>
      <w:numFmt w:val="bullet"/>
      <w:lvlText w:val="•"/>
      <w:lvlJc w:val="left"/>
      <w:pPr>
        <w:ind w:left="4139" w:hanging="361"/>
      </w:pPr>
      <w:rPr>
        <w:rFonts w:hint="default"/>
      </w:rPr>
    </w:lvl>
    <w:lvl w:ilvl="3" w:tplc="0F3CD248">
      <w:start w:val="1"/>
      <w:numFmt w:val="bullet"/>
      <w:lvlText w:val="•"/>
      <w:lvlJc w:val="left"/>
      <w:pPr>
        <w:ind w:left="5088" w:hanging="361"/>
      </w:pPr>
      <w:rPr>
        <w:rFonts w:hint="default"/>
      </w:rPr>
    </w:lvl>
    <w:lvl w:ilvl="4" w:tplc="CCE0679E">
      <w:start w:val="1"/>
      <w:numFmt w:val="bullet"/>
      <w:lvlText w:val="•"/>
      <w:lvlJc w:val="left"/>
      <w:pPr>
        <w:ind w:left="6037" w:hanging="361"/>
      </w:pPr>
      <w:rPr>
        <w:rFonts w:hint="default"/>
      </w:rPr>
    </w:lvl>
    <w:lvl w:ilvl="5" w:tplc="8FAC358C">
      <w:start w:val="1"/>
      <w:numFmt w:val="bullet"/>
      <w:lvlText w:val="•"/>
      <w:lvlJc w:val="left"/>
      <w:pPr>
        <w:ind w:left="6985" w:hanging="361"/>
      </w:pPr>
      <w:rPr>
        <w:rFonts w:hint="default"/>
      </w:rPr>
    </w:lvl>
    <w:lvl w:ilvl="6" w:tplc="A4ACEB68">
      <w:start w:val="1"/>
      <w:numFmt w:val="bullet"/>
      <w:lvlText w:val="•"/>
      <w:lvlJc w:val="left"/>
      <w:pPr>
        <w:ind w:left="7934" w:hanging="361"/>
      </w:pPr>
      <w:rPr>
        <w:rFonts w:hint="default"/>
      </w:rPr>
    </w:lvl>
    <w:lvl w:ilvl="7" w:tplc="B1D4C548">
      <w:start w:val="1"/>
      <w:numFmt w:val="bullet"/>
      <w:lvlText w:val="•"/>
      <w:lvlJc w:val="left"/>
      <w:pPr>
        <w:ind w:left="8882" w:hanging="361"/>
      </w:pPr>
      <w:rPr>
        <w:rFonts w:hint="default"/>
      </w:rPr>
    </w:lvl>
    <w:lvl w:ilvl="8" w:tplc="E2322446">
      <w:start w:val="1"/>
      <w:numFmt w:val="bullet"/>
      <w:lvlText w:val="•"/>
      <w:lvlJc w:val="left"/>
      <w:pPr>
        <w:ind w:left="9831" w:hanging="361"/>
      </w:pPr>
      <w:rPr>
        <w:rFonts w:hint="default"/>
      </w:rPr>
    </w:lvl>
  </w:abstractNum>
  <w:abstractNum w:abstractNumId="1">
    <w:nsid w:val="4B5F2DEA"/>
    <w:multiLevelType w:val="hybridMultilevel"/>
    <w:tmpl w:val="6A387892"/>
    <w:lvl w:ilvl="0" w:tplc="1E2601FC">
      <w:start w:val="1"/>
      <w:numFmt w:val="upperRoman"/>
      <w:lvlText w:val="%1."/>
      <w:lvlJc w:val="left"/>
      <w:pPr>
        <w:ind w:left="2242" w:hanging="476"/>
        <w:jc w:val="right"/>
      </w:pPr>
      <w:rPr>
        <w:rFonts w:ascii="Cambria" w:eastAsia="Cambria" w:hAnsi="Cambria" w:hint="default"/>
        <w:sz w:val="22"/>
        <w:szCs w:val="22"/>
      </w:rPr>
    </w:lvl>
    <w:lvl w:ilvl="1" w:tplc="9B9AD87A">
      <w:start w:val="1"/>
      <w:numFmt w:val="bullet"/>
      <w:lvlText w:val="•"/>
      <w:lvlJc w:val="left"/>
      <w:pPr>
        <w:ind w:left="3191" w:hanging="476"/>
      </w:pPr>
      <w:rPr>
        <w:rFonts w:hint="default"/>
      </w:rPr>
    </w:lvl>
    <w:lvl w:ilvl="2" w:tplc="63D67F4E">
      <w:start w:val="1"/>
      <w:numFmt w:val="bullet"/>
      <w:lvlText w:val="•"/>
      <w:lvlJc w:val="left"/>
      <w:pPr>
        <w:ind w:left="4139" w:hanging="476"/>
      </w:pPr>
      <w:rPr>
        <w:rFonts w:hint="default"/>
      </w:rPr>
    </w:lvl>
    <w:lvl w:ilvl="3" w:tplc="5DB8BA90">
      <w:start w:val="1"/>
      <w:numFmt w:val="bullet"/>
      <w:lvlText w:val="•"/>
      <w:lvlJc w:val="left"/>
      <w:pPr>
        <w:ind w:left="5088" w:hanging="476"/>
      </w:pPr>
      <w:rPr>
        <w:rFonts w:hint="default"/>
      </w:rPr>
    </w:lvl>
    <w:lvl w:ilvl="4" w:tplc="BF1C4D26">
      <w:start w:val="1"/>
      <w:numFmt w:val="bullet"/>
      <w:lvlText w:val="•"/>
      <w:lvlJc w:val="left"/>
      <w:pPr>
        <w:ind w:left="6037" w:hanging="476"/>
      </w:pPr>
      <w:rPr>
        <w:rFonts w:hint="default"/>
      </w:rPr>
    </w:lvl>
    <w:lvl w:ilvl="5" w:tplc="0C70692A">
      <w:start w:val="1"/>
      <w:numFmt w:val="bullet"/>
      <w:lvlText w:val="•"/>
      <w:lvlJc w:val="left"/>
      <w:pPr>
        <w:ind w:left="6985" w:hanging="476"/>
      </w:pPr>
      <w:rPr>
        <w:rFonts w:hint="default"/>
      </w:rPr>
    </w:lvl>
    <w:lvl w:ilvl="6" w:tplc="000283F6">
      <w:start w:val="1"/>
      <w:numFmt w:val="bullet"/>
      <w:lvlText w:val="•"/>
      <w:lvlJc w:val="left"/>
      <w:pPr>
        <w:ind w:left="7934" w:hanging="476"/>
      </w:pPr>
      <w:rPr>
        <w:rFonts w:hint="default"/>
      </w:rPr>
    </w:lvl>
    <w:lvl w:ilvl="7" w:tplc="DD906F04">
      <w:start w:val="1"/>
      <w:numFmt w:val="bullet"/>
      <w:lvlText w:val="•"/>
      <w:lvlJc w:val="left"/>
      <w:pPr>
        <w:ind w:left="8882" w:hanging="476"/>
      </w:pPr>
      <w:rPr>
        <w:rFonts w:hint="default"/>
      </w:rPr>
    </w:lvl>
    <w:lvl w:ilvl="8" w:tplc="804C59BC">
      <w:start w:val="1"/>
      <w:numFmt w:val="bullet"/>
      <w:lvlText w:val="•"/>
      <w:lvlJc w:val="left"/>
      <w:pPr>
        <w:ind w:left="9831" w:hanging="476"/>
      </w:pPr>
      <w:rPr>
        <w:rFonts w:hint="default"/>
      </w:rPr>
    </w:lvl>
  </w:abstractNum>
  <w:abstractNum w:abstractNumId="2">
    <w:nsid w:val="4E5A0FB1"/>
    <w:multiLevelType w:val="hybridMultilevel"/>
    <w:tmpl w:val="61D21F74"/>
    <w:lvl w:ilvl="0" w:tplc="0694C04A">
      <w:start w:val="1"/>
      <w:numFmt w:val="bullet"/>
      <w:lvlText w:val=""/>
      <w:lvlJc w:val="left"/>
      <w:pPr>
        <w:ind w:left="2242" w:hanging="361"/>
      </w:pPr>
      <w:rPr>
        <w:rFonts w:ascii="Symbol" w:eastAsia="Symbol" w:hAnsi="Symbol" w:hint="default"/>
        <w:sz w:val="22"/>
        <w:szCs w:val="22"/>
      </w:rPr>
    </w:lvl>
    <w:lvl w:ilvl="1" w:tplc="612E8632">
      <w:start w:val="1"/>
      <w:numFmt w:val="bullet"/>
      <w:lvlText w:val="•"/>
      <w:lvlJc w:val="left"/>
      <w:pPr>
        <w:ind w:left="3191" w:hanging="361"/>
      </w:pPr>
      <w:rPr>
        <w:rFonts w:hint="default"/>
      </w:rPr>
    </w:lvl>
    <w:lvl w:ilvl="2" w:tplc="ADA87A18">
      <w:start w:val="1"/>
      <w:numFmt w:val="bullet"/>
      <w:lvlText w:val="•"/>
      <w:lvlJc w:val="left"/>
      <w:pPr>
        <w:ind w:left="4139" w:hanging="361"/>
      </w:pPr>
      <w:rPr>
        <w:rFonts w:hint="default"/>
      </w:rPr>
    </w:lvl>
    <w:lvl w:ilvl="3" w:tplc="4FF00B2E">
      <w:start w:val="1"/>
      <w:numFmt w:val="bullet"/>
      <w:lvlText w:val="•"/>
      <w:lvlJc w:val="left"/>
      <w:pPr>
        <w:ind w:left="5088" w:hanging="361"/>
      </w:pPr>
      <w:rPr>
        <w:rFonts w:hint="default"/>
      </w:rPr>
    </w:lvl>
    <w:lvl w:ilvl="4" w:tplc="26E0A718">
      <w:start w:val="1"/>
      <w:numFmt w:val="bullet"/>
      <w:lvlText w:val="•"/>
      <w:lvlJc w:val="left"/>
      <w:pPr>
        <w:ind w:left="6037" w:hanging="361"/>
      </w:pPr>
      <w:rPr>
        <w:rFonts w:hint="default"/>
      </w:rPr>
    </w:lvl>
    <w:lvl w:ilvl="5" w:tplc="CE6205D2">
      <w:start w:val="1"/>
      <w:numFmt w:val="bullet"/>
      <w:lvlText w:val="•"/>
      <w:lvlJc w:val="left"/>
      <w:pPr>
        <w:ind w:left="6985" w:hanging="361"/>
      </w:pPr>
      <w:rPr>
        <w:rFonts w:hint="default"/>
      </w:rPr>
    </w:lvl>
    <w:lvl w:ilvl="6" w:tplc="9446B11A">
      <w:start w:val="1"/>
      <w:numFmt w:val="bullet"/>
      <w:lvlText w:val="•"/>
      <w:lvlJc w:val="left"/>
      <w:pPr>
        <w:ind w:left="7934" w:hanging="361"/>
      </w:pPr>
      <w:rPr>
        <w:rFonts w:hint="default"/>
      </w:rPr>
    </w:lvl>
    <w:lvl w:ilvl="7" w:tplc="B3E60326">
      <w:start w:val="1"/>
      <w:numFmt w:val="bullet"/>
      <w:lvlText w:val="•"/>
      <w:lvlJc w:val="left"/>
      <w:pPr>
        <w:ind w:left="8882" w:hanging="361"/>
      </w:pPr>
      <w:rPr>
        <w:rFonts w:hint="default"/>
      </w:rPr>
    </w:lvl>
    <w:lvl w:ilvl="8" w:tplc="11E0368A">
      <w:start w:val="1"/>
      <w:numFmt w:val="bullet"/>
      <w:lvlText w:val="•"/>
      <w:lvlJc w:val="left"/>
      <w:pPr>
        <w:ind w:left="9831" w:hanging="361"/>
      </w:pPr>
      <w:rPr>
        <w:rFonts w:hint="default"/>
      </w:rPr>
    </w:lvl>
  </w:abstractNum>
  <w:abstractNum w:abstractNumId="3">
    <w:nsid w:val="5F3B13A7"/>
    <w:multiLevelType w:val="hybridMultilevel"/>
    <w:tmpl w:val="5DC61252"/>
    <w:lvl w:ilvl="0" w:tplc="40AA4F7E">
      <w:start w:val="1"/>
      <w:numFmt w:val="bullet"/>
      <w:lvlText w:val=""/>
      <w:lvlJc w:val="left"/>
      <w:pPr>
        <w:ind w:left="2242" w:hanging="361"/>
      </w:pPr>
      <w:rPr>
        <w:rFonts w:ascii="Symbol" w:eastAsia="Symbol" w:hAnsi="Symbol" w:hint="default"/>
        <w:sz w:val="22"/>
        <w:szCs w:val="22"/>
      </w:rPr>
    </w:lvl>
    <w:lvl w:ilvl="1" w:tplc="E848983E">
      <w:start w:val="1"/>
      <w:numFmt w:val="bullet"/>
      <w:lvlText w:val="•"/>
      <w:lvlJc w:val="left"/>
      <w:pPr>
        <w:ind w:left="3191" w:hanging="361"/>
      </w:pPr>
      <w:rPr>
        <w:rFonts w:hint="default"/>
      </w:rPr>
    </w:lvl>
    <w:lvl w:ilvl="2" w:tplc="F56493CA">
      <w:start w:val="1"/>
      <w:numFmt w:val="bullet"/>
      <w:lvlText w:val="•"/>
      <w:lvlJc w:val="left"/>
      <w:pPr>
        <w:ind w:left="4139" w:hanging="361"/>
      </w:pPr>
      <w:rPr>
        <w:rFonts w:hint="default"/>
      </w:rPr>
    </w:lvl>
    <w:lvl w:ilvl="3" w:tplc="27CE6676">
      <w:start w:val="1"/>
      <w:numFmt w:val="bullet"/>
      <w:lvlText w:val="•"/>
      <w:lvlJc w:val="left"/>
      <w:pPr>
        <w:ind w:left="5088" w:hanging="361"/>
      </w:pPr>
      <w:rPr>
        <w:rFonts w:hint="default"/>
      </w:rPr>
    </w:lvl>
    <w:lvl w:ilvl="4" w:tplc="3EE66546">
      <w:start w:val="1"/>
      <w:numFmt w:val="bullet"/>
      <w:lvlText w:val="•"/>
      <w:lvlJc w:val="left"/>
      <w:pPr>
        <w:ind w:left="6037" w:hanging="361"/>
      </w:pPr>
      <w:rPr>
        <w:rFonts w:hint="default"/>
      </w:rPr>
    </w:lvl>
    <w:lvl w:ilvl="5" w:tplc="C81EA5FA">
      <w:start w:val="1"/>
      <w:numFmt w:val="bullet"/>
      <w:lvlText w:val="•"/>
      <w:lvlJc w:val="left"/>
      <w:pPr>
        <w:ind w:left="6985" w:hanging="361"/>
      </w:pPr>
      <w:rPr>
        <w:rFonts w:hint="default"/>
      </w:rPr>
    </w:lvl>
    <w:lvl w:ilvl="6" w:tplc="FAA88BC6">
      <w:start w:val="1"/>
      <w:numFmt w:val="bullet"/>
      <w:lvlText w:val="•"/>
      <w:lvlJc w:val="left"/>
      <w:pPr>
        <w:ind w:left="7934" w:hanging="361"/>
      </w:pPr>
      <w:rPr>
        <w:rFonts w:hint="default"/>
      </w:rPr>
    </w:lvl>
    <w:lvl w:ilvl="7" w:tplc="C88C1BCA">
      <w:start w:val="1"/>
      <w:numFmt w:val="bullet"/>
      <w:lvlText w:val="•"/>
      <w:lvlJc w:val="left"/>
      <w:pPr>
        <w:ind w:left="8882" w:hanging="361"/>
      </w:pPr>
      <w:rPr>
        <w:rFonts w:hint="default"/>
      </w:rPr>
    </w:lvl>
    <w:lvl w:ilvl="8" w:tplc="7E00424C">
      <w:start w:val="1"/>
      <w:numFmt w:val="bullet"/>
      <w:lvlText w:val="•"/>
      <w:lvlJc w:val="left"/>
      <w:pPr>
        <w:ind w:left="9831" w:hanging="361"/>
      </w:pPr>
      <w:rPr>
        <w:rFonts w:hint="default"/>
      </w:rPr>
    </w:lvl>
  </w:abstractNum>
  <w:abstractNum w:abstractNumId="4">
    <w:nsid w:val="5FBE3AF2"/>
    <w:multiLevelType w:val="hybridMultilevel"/>
    <w:tmpl w:val="1B40CCF0"/>
    <w:lvl w:ilvl="0" w:tplc="A0E89170">
      <w:start w:val="1"/>
      <w:numFmt w:val="bullet"/>
      <w:lvlText w:val=""/>
      <w:lvlJc w:val="left"/>
      <w:pPr>
        <w:ind w:left="2242" w:hanging="361"/>
      </w:pPr>
      <w:rPr>
        <w:rFonts w:ascii="Symbol" w:eastAsia="Symbol" w:hAnsi="Symbol" w:hint="default"/>
        <w:sz w:val="22"/>
        <w:szCs w:val="22"/>
      </w:rPr>
    </w:lvl>
    <w:lvl w:ilvl="1" w:tplc="F09C2670">
      <w:start w:val="1"/>
      <w:numFmt w:val="bullet"/>
      <w:lvlText w:val="•"/>
      <w:lvlJc w:val="left"/>
      <w:pPr>
        <w:ind w:left="3191" w:hanging="361"/>
      </w:pPr>
      <w:rPr>
        <w:rFonts w:hint="default"/>
      </w:rPr>
    </w:lvl>
    <w:lvl w:ilvl="2" w:tplc="1338AEC4">
      <w:start w:val="1"/>
      <w:numFmt w:val="bullet"/>
      <w:lvlText w:val="•"/>
      <w:lvlJc w:val="left"/>
      <w:pPr>
        <w:ind w:left="4139" w:hanging="361"/>
      </w:pPr>
      <w:rPr>
        <w:rFonts w:hint="default"/>
      </w:rPr>
    </w:lvl>
    <w:lvl w:ilvl="3" w:tplc="2ADA76E2">
      <w:start w:val="1"/>
      <w:numFmt w:val="bullet"/>
      <w:lvlText w:val="•"/>
      <w:lvlJc w:val="left"/>
      <w:pPr>
        <w:ind w:left="5088" w:hanging="361"/>
      </w:pPr>
      <w:rPr>
        <w:rFonts w:hint="default"/>
      </w:rPr>
    </w:lvl>
    <w:lvl w:ilvl="4" w:tplc="43801A5A">
      <w:start w:val="1"/>
      <w:numFmt w:val="bullet"/>
      <w:lvlText w:val="•"/>
      <w:lvlJc w:val="left"/>
      <w:pPr>
        <w:ind w:left="6037" w:hanging="361"/>
      </w:pPr>
      <w:rPr>
        <w:rFonts w:hint="default"/>
      </w:rPr>
    </w:lvl>
    <w:lvl w:ilvl="5" w:tplc="602E49E4">
      <w:start w:val="1"/>
      <w:numFmt w:val="bullet"/>
      <w:lvlText w:val="•"/>
      <w:lvlJc w:val="left"/>
      <w:pPr>
        <w:ind w:left="6985" w:hanging="361"/>
      </w:pPr>
      <w:rPr>
        <w:rFonts w:hint="default"/>
      </w:rPr>
    </w:lvl>
    <w:lvl w:ilvl="6" w:tplc="FC7020EA">
      <w:start w:val="1"/>
      <w:numFmt w:val="bullet"/>
      <w:lvlText w:val="•"/>
      <w:lvlJc w:val="left"/>
      <w:pPr>
        <w:ind w:left="7934" w:hanging="361"/>
      </w:pPr>
      <w:rPr>
        <w:rFonts w:hint="default"/>
      </w:rPr>
    </w:lvl>
    <w:lvl w:ilvl="7" w:tplc="F216F386">
      <w:start w:val="1"/>
      <w:numFmt w:val="bullet"/>
      <w:lvlText w:val="•"/>
      <w:lvlJc w:val="left"/>
      <w:pPr>
        <w:ind w:left="8882" w:hanging="361"/>
      </w:pPr>
      <w:rPr>
        <w:rFonts w:hint="default"/>
      </w:rPr>
    </w:lvl>
    <w:lvl w:ilvl="8" w:tplc="0824A578">
      <w:start w:val="1"/>
      <w:numFmt w:val="bullet"/>
      <w:lvlText w:val="•"/>
      <w:lvlJc w:val="left"/>
      <w:pPr>
        <w:ind w:left="9831" w:hanging="361"/>
      </w:pPr>
      <w:rPr>
        <w:rFonts w:hint="default"/>
      </w:rPr>
    </w:lvl>
  </w:abstractNum>
  <w:abstractNum w:abstractNumId="5">
    <w:nsid w:val="6D244FA7"/>
    <w:multiLevelType w:val="hybridMultilevel"/>
    <w:tmpl w:val="E9ECB328"/>
    <w:lvl w:ilvl="0" w:tplc="AE62551E">
      <w:start w:val="1"/>
      <w:numFmt w:val="upperLetter"/>
      <w:lvlText w:val="%1)"/>
      <w:lvlJc w:val="left"/>
      <w:pPr>
        <w:ind w:left="1882" w:hanging="361"/>
        <w:jc w:val="left"/>
      </w:pPr>
      <w:rPr>
        <w:rFonts w:ascii="Cambria" w:eastAsia="Cambria" w:hAnsi="Cambria" w:hint="default"/>
        <w:b/>
        <w:bCs/>
        <w:sz w:val="22"/>
        <w:szCs w:val="22"/>
      </w:rPr>
    </w:lvl>
    <w:lvl w:ilvl="1" w:tplc="B4D62E9C">
      <w:start w:val="1"/>
      <w:numFmt w:val="lowerRoman"/>
      <w:lvlText w:val="%2."/>
      <w:lvlJc w:val="left"/>
      <w:pPr>
        <w:ind w:left="2602" w:hanging="466"/>
        <w:jc w:val="left"/>
      </w:pPr>
      <w:rPr>
        <w:rFonts w:ascii="Calibri" w:eastAsia="Calibri" w:hAnsi="Calibri" w:hint="default"/>
        <w:spacing w:val="2"/>
        <w:sz w:val="22"/>
        <w:szCs w:val="22"/>
      </w:rPr>
    </w:lvl>
    <w:lvl w:ilvl="2" w:tplc="6CD0EEC8">
      <w:start w:val="1"/>
      <w:numFmt w:val="bullet"/>
      <w:lvlText w:val="•"/>
      <w:lvlJc w:val="left"/>
      <w:pPr>
        <w:ind w:left="3616" w:hanging="466"/>
      </w:pPr>
      <w:rPr>
        <w:rFonts w:hint="default"/>
      </w:rPr>
    </w:lvl>
    <w:lvl w:ilvl="3" w:tplc="16646400">
      <w:start w:val="1"/>
      <w:numFmt w:val="bullet"/>
      <w:lvlText w:val="•"/>
      <w:lvlJc w:val="left"/>
      <w:pPr>
        <w:ind w:left="4630" w:hanging="466"/>
      </w:pPr>
      <w:rPr>
        <w:rFonts w:hint="default"/>
      </w:rPr>
    </w:lvl>
    <w:lvl w:ilvl="4" w:tplc="B8369B20">
      <w:start w:val="1"/>
      <w:numFmt w:val="bullet"/>
      <w:lvlText w:val="•"/>
      <w:lvlJc w:val="left"/>
      <w:pPr>
        <w:ind w:left="5644" w:hanging="466"/>
      </w:pPr>
      <w:rPr>
        <w:rFonts w:hint="default"/>
      </w:rPr>
    </w:lvl>
    <w:lvl w:ilvl="5" w:tplc="9F2624F6">
      <w:start w:val="1"/>
      <w:numFmt w:val="bullet"/>
      <w:lvlText w:val="•"/>
      <w:lvlJc w:val="left"/>
      <w:pPr>
        <w:ind w:left="6658" w:hanging="466"/>
      </w:pPr>
      <w:rPr>
        <w:rFonts w:hint="default"/>
      </w:rPr>
    </w:lvl>
    <w:lvl w:ilvl="6" w:tplc="7070D4E0">
      <w:start w:val="1"/>
      <w:numFmt w:val="bullet"/>
      <w:lvlText w:val="•"/>
      <w:lvlJc w:val="left"/>
      <w:pPr>
        <w:ind w:left="7672" w:hanging="466"/>
      </w:pPr>
      <w:rPr>
        <w:rFonts w:hint="default"/>
      </w:rPr>
    </w:lvl>
    <w:lvl w:ilvl="7" w:tplc="31E0C122">
      <w:start w:val="1"/>
      <w:numFmt w:val="bullet"/>
      <w:lvlText w:val="•"/>
      <w:lvlJc w:val="left"/>
      <w:pPr>
        <w:ind w:left="8686" w:hanging="466"/>
      </w:pPr>
      <w:rPr>
        <w:rFonts w:hint="default"/>
      </w:rPr>
    </w:lvl>
    <w:lvl w:ilvl="8" w:tplc="C0CE2D6E">
      <w:start w:val="1"/>
      <w:numFmt w:val="bullet"/>
      <w:lvlText w:val="•"/>
      <w:lvlJc w:val="left"/>
      <w:pPr>
        <w:ind w:left="9700" w:hanging="466"/>
      </w:pPr>
      <w:rPr>
        <w:rFonts w:hint="default"/>
      </w:rPr>
    </w:lvl>
  </w:abstractNum>
  <w:abstractNum w:abstractNumId="6">
    <w:nsid w:val="769E613B"/>
    <w:multiLevelType w:val="hybridMultilevel"/>
    <w:tmpl w:val="B0A66FBA"/>
    <w:lvl w:ilvl="0" w:tplc="8C284DC0">
      <w:start w:val="1"/>
      <w:numFmt w:val="decimal"/>
      <w:lvlText w:val="%1."/>
      <w:lvlJc w:val="left"/>
      <w:pPr>
        <w:ind w:left="1522" w:hanging="360"/>
        <w:jc w:val="left"/>
      </w:pPr>
      <w:rPr>
        <w:rFonts w:ascii="Cambria" w:eastAsia="Cambria" w:hAnsi="Cambria" w:hint="default"/>
        <w:b/>
        <w:bCs/>
        <w:spacing w:val="-2"/>
        <w:sz w:val="22"/>
        <w:szCs w:val="22"/>
      </w:rPr>
    </w:lvl>
    <w:lvl w:ilvl="1" w:tplc="42E46FB6">
      <w:start w:val="1"/>
      <w:numFmt w:val="lowerLetter"/>
      <w:lvlText w:val="%2)"/>
      <w:lvlJc w:val="left"/>
      <w:pPr>
        <w:ind w:left="1882" w:hanging="361"/>
        <w:jc w:val="left"/>
      </w:pPr>
      <w:rPr>
        <w:rFonts w:ascii="Cambria" w:eastAsia="Cambria" w:hAnsi="Cambria" w:hint="default"/>
        <w:spacing w:val="-3"/>
        <w:sz w:val="22"/>
        <w:szCs w:val="22"/>
      </w:rPr>
    </w:lvl>
    <w:lvl w:ilvl="2" w:tplc="2998336E">
      <w:start w:val="1"/>
      <w:numFmt w:val="bullet"/>
      <w:lvlText w:val="•"/>
      <w:lvlJc w:val="left"/>
      <w:pPr>
        <w:ind w:left="1882" w:hanging="361"/>
      </w:pPr>
      <w:rPr>
        <w:rFonts w:hint="default"/>
      </w:rPr>
    </w:lvl>
    <w:lvl w:ilvl="3" w:tplc="4A48FA94">
      <w:start w:val="1"/>
      <w:numFmt w:val="bullet"/>
      <w:lvlText w:val="•"/>
      <w:lvlJc w:val="left"/>
      <w:pPr>
        <w:ind w:left="1882" w:hanging="361"/>
      </w:pPr>
      <w:rPr>
        <w:rFonts w:hint="default"/>
      </w:rPr>
    </w:lvl>
    <w:lvl w:ilvl="4" w:tplc="A6CA2390">
      <w:start w:val="1"/>
      <w:numFmt w:val="bullet"/>
      <w:lvlText w:val="•"/>
      <w:lvlJc w:val="left"/>
      <w:pPr>
        <w:ind w:left="1882" w:hanging="361"/>
      </w:pPr>
      <w:rPr>
        <w:rFonts w:hint="default"/>
      </w:rPr>
    </w:lvl>
    <w:lvl w:ilvl="5" w:tplc="987672C2">
      <w:start w:val="1"/>
      <w:numFmt w:val="bullet"/>
      <w:lvlText w:val="•"/>
      <w:lvlJc w:val="left"/>
      <w:pPr>
        <w:ind w:left="1882" w:hanging="361"/>
      </w:pPr>
      <w:rPr>
        <w:rFonts w:hint="default"/>
      </w:rPr>
    </w:lvl>
    <w:lvl w:ilvl="6" w:tplc="1BD05E00">
      <w:start w:val="1"/>
      <w:numFmt w:val="bullet"/>
      <w:lvlText w:val="•"/>
      <w:lvlJc w:val="left"/>
      <w:pPr>
        <w:ind w:left="3851" w:hanging="361"/>
      </w:pPr>
      <w:rPr>
        <w:rFonts w:hint="default"/>
      </w:rPr>
    </w:lvl>
    <w:lvl w:ilvl="7" w:tplc="8724EE94">
      <w:start w:val="1"/>
      <w:numFmt w:val="bullet"/>
      <w:lvlText w:val="•"/>
      <w:lvlJc w:val="left"/>
      <w:pPr>
        <w:ind w:left="5821" w:hanging="361"/>
      </w:pPr>
      <w:rPr>
        <w:rFonts w:hint="default"/>
      </w:rPr>
    </w:lvl>
    <w:lvl w:ilvl="8" w:tplc="4182735C">
      <w:start w:val="1"/>
      <w:numFmt w:val="bullet"/>
      <w:lvlText w:val="•"/>
      <w:lvlJc w:val="left"/>
      <w:pPr>
        <w:ind w:left="7790" w:hanging="361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A7114"/>
    <w:rsid w:val="001A7114"/>
    <w:rsid w:val="002B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42"/>
      <w:ind w:left="5166" w:firstLine="57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berschrift2">
    <w:name w:val="heading 2"/>
    <w:basedOn w:val="Standard"/>
    <w:uiPriority w:val="1"/>
    <w:qFormat/>
    <w:pPr>
      <w:ind w:left="1522" w:hanging="360"/>
      <w:outlineLvl w:val="1"/>
    </w:pPr>
    <w:rPr>
      <w:rFonts w:ascii="Cambria" w:eastAsia="Cambria" w:hAnsi="Cambria"/>
      <w:b/>
      <w:bCs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2242" w:hanging="360"/>
    </w:pPr>
    <w:rPr>
      <w:rFonts w:ascii="Cambria" w:eastAsia="Cambria" w:hAnsi="Cambria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1621</Words>
  <Characters>9277</Characters>
  <Application>Microsoft Office Word</Application>
  <DocSecurity>4</DocSecurity>
  <Lines>400</Lines>
  <Paragraphs>275</Paragraphs>
  <ScaleCrop>false</ScaleCrop>
  <Company/>
  <LinksUpToDate>false</LinksUpToDate>
  <CharactersWithSpaces>10673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2023-07-27T06:58:00Z</dcterms:created>
  <dcterms:modified xsi:type="dcterms:W3CDTF">2023-07-27T06:58:00Z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LastSaved">
    <vt:filetime>2023-07-27T00:00:00Z</vt:filetime>
  </property>
</Properties>
</file>