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entury Gothic" w:hAnsi="Century Gothic" w:eastAsia="Century Gothic" w:cs="Century Gothic"/>
          <w:b/>
          <w:color w:val="585858"/>
          <w:sz w:val="44"/>
          <w:szCs w:val="44"/>
        </w:rPr>
      </w:pPr>
      <w:r>
        <w:pict>
          <v:shape id="Picture 6" o:spid="_x0000_s1026" o:spt="75" type="#_x0000_t75" style="position:absolute;left:0pt;margin-left:404.6pt;margin-top:-12pt;height:63.2pt;width:113.8pt;z-index:251669504;mso-width-relative:page;mso-height-relative:page;" filled="f" o:preferrelative="t" stroked="f" coordsize="21600,21600">
            <v:path/>
            <v:fill on="f" focussize="0,0"/>
            <v:stroke on="f"/>
            <v:imagedata r:id="rId7" o:title=""/>
            <o:lock v:ext="edit" aspectratio="t"/>
          </v:shape>
        </w:pict>
      </w:r>
      <w:r>
        <w:pict>
          <v:shape id="Picture 8" o:spid="_x0000_s1027" o:spt="75" type="#_x0000_t75" style="position:absolute;left:0pt;margin-left:-4.05pt;margin-top:-13.5pt;height:72.5pt;width:72.5pt;z-index:251668480;mso-width-relative:page;mso-height-relative:page;" filled="f" o:preferrelative="t" stroked="f" coordsize="21600,21600">
            <v:path/>
            <v:fill on="f" focussize="0,0"/>
            <v:stroke on="f"/>
            <v:imagedata r:id="rId8" o:title=""/>
            <o:lock v:ext="edit" aspectratio="t"/>
          </v:shape>
        </w:pict>
      </w:r>
      <w:r>
        <w:rPr>
          <w:rFonts w:ascii="Century Gothic" w:hAnsi="Century Gothic" w:eastAsia="Century Gothic" w:cs="Century Gothic"/>
          <w:b/>
          <w:color w:val="585858"/>
          <w:sz w:val="44"/>
          <w:szCs w:val="44"/>
        </w:rPr>
        <w:t xml:space="preserve"> </w:t>
      </w:r>
    </w:p>
    <w:p>
      <w:pPr>
        <w:shd w:val="clear" w:color="auto" w:fill="FFFFFF"/>
        <w:spacing w:line="276" w:lineRule="auto"/>
        <w:rPr>
          <w:rFonts w:ascii="Century Gothic" w:hAnsi="Century Gothic" w:eastAsia="Century Gothic" w:cs="Century Gothic"/>
          <w:b/>
          <w:color w:val="1F4E79"/>
          <w:sz w:val="36"/>
          <w:szCs w:val="36"/>
        </w:rPr>
      </w:pPr>
    </w:p>
    <w:p>
      <w:pPr>
        <w:rPr>
          <w:rFonts w:ascii="Century Gothic" w:hAnsi="Century Gothic" w:eastAsia="Century Gothic" w:cs="Century Gothic"/>
        </w:rPr>
      </w:pPr>
    </w:p>
    <w:p>
      <w:pPr>
        <w:rPr>
          <w:rFonts w:ascii="Century Gothic" w:hAnsi="Century Gothic" w:eastAsia="Century Gothic" w:cs="Century Gothic"/>
        </w:rPr>
      </w:pPr>
    </w:p>
    <w:p>
      <w:pPr>
        <w:spacing w:line="360" w:lineRule="auto"/>
        <w:outlineLvl w:val="0"/>
        <w:rPr>
          <w:rFonts w:ascii="Century Gothic" w:hAnsi="Century Gothic"/>
          <w:b/>
          <w:bCs/>
          <w:color w:val="7030A0"/>
          <w:sz w:val="40"/>
          <w:szCs w:val="40"/>
        </w:rPr>
      </w:pPr>
      <w:r>
        <w:rPr>
          <w:rFonts w:hint="default" w:ascii="Century Gothic" w:hAnsi="Century Gothic"/>
          <w:b/>
          <w:bCs/>
          <w:color w:val="7030A0"/>
          <w:sz w:val="30"/>
          <w:szCs w:val="30"/>
          <w:lang w:val="en-US"/>
        </w:rPr>
        <w:t>SOFTWARE REQUIREMENT SPECIFICATION (SRS)</w:t>
      </w:r>
      <w:r>
        <w:rPr>
          <w:rFonts w:ascii="Century Gothic" w:hAnsi="Century Gothic"/>
          <w:b/>
          <w:bCs/>
          <w:color w:val="7030A0"/>
          <w:sz w:val="30"/>
          <w:szCs w:val="30"/>
        </w:rPr>
        <w:t xml:space="preserve"> SIGN-OFF</w:t>
      </w:r>
    </w:p>
    <w:p>
      <w:pPr>
        <w:spacing w:line="360" w:lineRule="auto"/>
        <w:outlineLvl w:val="0"/>
        <w:rPr>
          <w:rFonts w:ascii="Century Gothic" w:hAnsi="Century Gothic"/>
          <w:b/>
          <w:bCs/>
          <w:color w:val="F4B083"/>
          <w:sz w:val="28"/>
          <w:szCs w:val="28"/>
        </w:rPr>
      </w:pPr>
      <w:r>
        <w:rPr>
          <w:rFonts w:ascii="Century Gothic" w:hAnsi="Century Gothic"/>
          <w:b/>
          <w:bCs/>
          <w:color w:val="F4B083"/>
          <w:sz w:val="28"/>
          <w:szCs w:val="28"/>
        </w:rPr>
        <w:t>Authorization Memorandum</w:t>
      </w:r>
    </w:p>
    <w:p>
      <w:pPr>
        <w:rPr>
          <w:rFonts w:hint="default" w:ascii="Century Gothic" w:hAnsi="Century Gothic" w:eastAsia="Century Gothic" w:cs="Century Gothic"/>
          <w:lang w:val="en-US"/>
        </w:rPr>
      </w:pPr>
      <w:r>
        <w:rPr>
          <w:rFonts w:hint="default" w:ascii="Century Gothic" w:hAnsi="Century Gothic" w:eastAsia="Century Gothic" w:cs="Century Gothic"/>
          <w:lang w:val="en-US"/>
        </w:rPr>
        <w:t xml:space="preserve">This form is to sign-off completion of the Requirement Phase for </w:t>
      </w:r>
      <w:r>
        <w:rPr>
          <w:rFonts w:hint="default" w:ascii="Century Gothic" w:hAnsi="Century Gothic" w:eastAsia="Century Gothic" w:cs="Century Gothic"/>
          <w:b/>
          <w:bCs/>
          <w:sz w:val="22"/>
          <w:szCs w:val="22"/>
          <w:lang w:val="en-US"/>
        </w:rPr>
        <w:t>CAMPUS MANAGEMENT SOFTWARE AT WORLD SKILL CENTER (WSC).</w:t>
      </w:r>
    </w:p>
    <w:p>
      <w:pPr>
        <w:tabs>
          <w:tab w:val="left" w:pos="2490"/>
        </w:tabs>
        <w:rPr>
          <w:rFonts w:hint="default" w:ascii="Century Gothic" w:hAnsi="Century Gothic" w:eastAsia="Century Gothic" w:cs="Century Gothic"/>
          <w:sz w:val="22"/>
          <w:szCs w:val="22"/>
          <w:lang w:val="en-US"/>
        </w:rPr>
      </w:pPr>
    </w:p>
    <w:p>
      <w:pPr>
        <w:tabs>
          <w:tab w:val="left" w:pos="2835"/>
        </w:tabs>
        <w:rPr>
          <w:rFonts w:hint="default" w:ascii="Century Gothic" w:hAnsi="Century Gothic" w:eastAsia="Century Gothic" w:cs="Century Gothic"/>
          <w:sz w:val="22"/>
          <w:szCs w:val="22"/>
          <w:lang w:val="en-US"/>
        </w:rPr>
      </w:pPr>
      <w:r>
        <w:rPr>
          <w:rFonts w:hint="default" w:ascii="Century Gothic" w:hAnsi="Century Gothic" w:eastAsia="Century Gothic"/>
          <w:sz w:val="22"/>
          <w:szCs w:val="22"/>
          <w:lang w:val="en-US"/>
        </w:rPr>
        <w:t>World Skill Centre (WSC) acknowledges receipt of the deliverable as part of the Requirement Phase through the submission of this document.</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16"/>
        <w:tblW w:w="0" w:type="auto"/>
        <w:tblInd w:w="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67"/>
        <w:gridCol w:w="6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7" w:type="dxa"/>
            <w:shd w:val="clear" w:color="auto" w:fill="D7D7D7"/>
            <w:noWrap w:val="0"/>
            <w:vAlign w:val="top"/>
          </w:tcPr>
          <w:p>
            <w:pPr>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MODULE NAME</w:t>
            </w:r>
          </w:p>
        </w:tc>
        <w:tc>
          <w:tcPr>
            <w:tcW w:w="6954" w:type="dxa"/>
            <w:noWrap w:val="0"/>
            <w:vAlign w:val="top"/>
          </w:tcPr>
          <w:p>
            <w:pPr>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sz w:val="24"/>
                <w:szCs w:val="24"/>
                <w:vertAlign w:val="baseline"/>
                <w:lang w:val="en-US"/>
              </w:rPr>
              <w:t>Examination Module</w:t>
            </w: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29"/>
        <w:tblpPr w:leftFromText="180" w:rightFromText="180" w:vertAnchor="text" w:horzAnchor="page" w:tblpX="903" w:tblpY="58"/>
        <w:tblOverlap w:val="never"/>
        <w:tblW w:w="10444" w:type="dxa"/>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115" w:type="dxa"/>
          <w:bottom w:w="0" w:type="dxa"/>
          <w:right w:w="115" w:type="dxa"/>
        </w:tblCellMar>
      </w:tblPr>
      <w:tblGrid>
        <w:gridCol w:w="2142"/>
        <w:gridCol w:w="2250"/>
        <w:gridCol w:w="2684"/>
        <w:gridCol w:w="3368"/>
      </w:tblGrid>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75" w:hRule="atLeast"/>
          <w:tblHeader/>
        </w:trPr>
        <w:tc>
          <w:tcPr>
            <w:tcW w:w="10444" w:type="dxa"/>
            <w:gridSpan w:val="4"/>
            <w:tcBorders>
              <w:top w:val="single" w:color="A6A6A6" w:sz="4" w:space="0"/>
              <w:left w:val="single" w:color="A6A6A6" w:sz="4" w:space="0"/>
              <w:bottom w:val="single" w:color="A6A6A6" w:sz="4" w:space="0"/>
              <w:right w:val="single" w:color="A6A6A6" w:sz="4" w:space="0"/>
            </w:tcBorders>
            <w:shd w:val="clear" w:color="auto" w:fill="D7D7D7"/>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hint="default" w:ascii="Century Gothic" w:hAnsi="Century Gothic" w:eastAsia="Century Gothic" w:cs="Century Gothic"/>
                <w:b/>
                <w:color w:val="000000"/>
                <w:sz w:val="16"/>
                <w:szCs w:val="16"/>
                <w:lang w:val="en-US"/>
              </w:rPr>
            </w:pPr>
            <w:r>
              <w:rPr>
                <w:rFonts w:hint="default" w:ascii="Century Gothic" w:hAnsi="Century Gothic" w:eastAsia="Century Gothic" w:cs="Century Gothic"/>
                <w:b/>
                <w:bCs/>
                <w:color w:val="3B3838"/>
                <w:sz w:val="22"/>
                <w:szCs w:val="22"/>
                <w:vertAlign w:val="baseline"/>
                <w:lang w:val="en-US"/>
              </w:rPr>
              <w:t>VERSION HISTORY</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41" w:hRule="atLeast"/>
          <w:tblHeader/>
        </w:trPr>
        <w:tc>
          <w:tcPr>
            <w:tcW w:w="2142"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Version</w:t>
            </w:r>
          </w:p>
        </w:tc>
        <w:tc>
          <w:tcPr>
            <w:tcW w:w="225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Author</w:t>
            </w:r>
          </w:p>
        </w:tc>
        <w:tc>
          <w:tcPr>
            <w:tcW w:w="2684"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Date</w:t>
            </w:r>
          </w:p>
        </w:tc>
        <w:tc>
          <w:tcPr>
            <w:tcW w:w="3368"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Changes</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08" w:hRule="atLeast"/>
        </w:trPr>
        <w:tc>
          <w:tcPr>
            <w:tcW w:w="2142"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368"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29" w:hRule="atLeast"/>
        </w:trPr>
        <w:tc>
          <w:tcPr>
            <w:tcW w:w="2142"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368"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8"/>
          <w:szCs w:val="28"/>
          <w:u w:val="single"/>
          <w:vertAlign w:val="baseline"/>
          <w:lang w:val="en-US"/>
        </w:rPr>
        <w:t xml:space="preserve">WSC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ascii="Century Gothic" w:hAnsi="Century Gothic" w:eastAsia="Century Gothic" w:cs="Century Gothic"/>
          <w:sz w:val="22"/>
          <w:szCs w:val="22"/>
        </w:rPr>
      </w:pPr>
      <w:r>
        <w:rPr>
          <w:rFonts w:hint="default" w:ascii="Century Gothic" w:hAnsi="Century Gothic" w:eastAsia="Century Gothic" w:cs="Century Gothic"/>
          <w:b/>
          <w:bCs/>
          <w:color w:val="3B3838"/>
          <w:sz w:val="28"/>
          <w:szCs w:val="28"/>
          <w:u w:val="single"/>
          <w:vertAlign w:val="baseline"/>
          <w:lang w:val="en-US"/>
        </w:rPr>
        <w:t xml:space="preserve">SOUL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rPr>
          <w:rFonts w:ascii="Century Gothic" w:hAnsi="Century Gothic" w:eastAsia="Century Gothic" w:cs="Century Gothic"/>
          <w:i/>
          <w:sz w:val="22"/>
          <w:szCs w:val="22"/>
          <w:u w:val="single"/>
        </w:rPr>
      </w:pPr>
    </w:p>
    <w:p>
      <w:pPr>
        <w:jc w:val="right"/>
        <w:rPr>
          <w:rFonts w:hint="default" w:ascii="Century Gothic" w:hAnsi="Century Gothic" w:eastAsia="Century Gothic" w:cs="Century Gothic"/>
          <w:bCs/>
          <w:color w:val="44546A"/>
          <w:sz w:val="28"/>
          <w:szCs w:val="28"/>
          <w:lang w:val="en-US"/>
        </w:rPr>
      </w:pPr>
      <w:r>
        <w:rPr>
          <w:rFonts w:hint="default" w:ascii="Times New Roman" w:hAnsi="Times New Roman" w:eastAsia="SimSun" w:cs="Times New Roman"/>
          <w:b/>
          <w:bCs/>
          <w:sz w:val="20"/>
          <w:szCs w:val="20"/>
          <w:lang w:val="en-US"/>
        </w:rPr>
        <w:t xml:space="preserve">  </w:t>
      </w:r>
    </w:p>
    <w:p>
      <w:pPr>
        <w:tabs>
          <w:tab w:val="left" w:pos="1732"/>
        </w:tabs>
        <w:rPr>
          <w:rFonts w:hint="default" w:ascii="Century Gothic" w:hAnsi="Century Gothic" w:eastAsia="Century Gothic" w:cs="Century Gothic"/>
          <w:lang w:val="en-US"/>
        </w:rPr>
      </w:pPr>
      <w:r>
        <w:rPr>
          <w:rFonts w:cs="Calibri"/>
          <w:lang w:eastAsia="en-US"/>
        </w:rPr>
        <w:pict>
          <v:shape id="_x0000_s1028" o:spid="_x0000_s1028" o:spt="75" alt="Logo&#10;&#10;Description automatically generated" type="#_x0000_t75" style="position:absolute;left:0pt;margin-left:283pt;margin-top:615.25pt;height:46.95pt;width:49.9pt;z-index:251670528;mso-width-relative:page;mso-height-relative:page;" filled="f" o:preferrelative="t" stroked="f" coordsize="21600,21600">
            <v:path/>
            <v:fill on="f" focussize="0,0"/>
            <v:stroke on="f"/>
            <v:imagedata r:id="rId9" o:title="Logo&#10;&#10;Description automatically generated"/>
            <o:lock v:ext="edit" aspectratio="t"/>
          </v:shape>
        </w:pict>
      </w:r>
      <w:r>
        <w:rPr>
          <w:rFonts w:ascii="Century Gothic" w:hAnsi="Century Gothic" w:eastAsia="Century Gothic" w:cs="Century Gothic"/>
        </w:rPr>
        <w:tab/>
      </w:r>
      <w:r>
        <w:rPr>
          <w:rFonts w:cs="Calibri"/>
          <w:lang w:eastAsia="en-US"/>
        </w:rPr>
        <w:pict>
          <v:shape id="_x0000_s1029" o:spid="_x0000_s1029" o:spt="75" alt="Logo&#10;&#10;Description automatically generated" type="#_x0000_t75" style="position:absolute;left:0pt;margin-left:283pt;margin-top:615.25pt;height:46.95pt;width:49.9pt;z-index:251671552;mso-width-relative:page;mso-height-relative:page;" filled="f" o:preferrelative="t" stroked="f" coordsize="21600,21600">
            <v:path/>
            <v:fill on="f" focussize="0,0"/>
            <v:stroke on="f"/>
            <v:imagedata r:id="rId9" o:title="Logo&#10;&#10;Description automatically generated"/>
            <o:lock v:ext="edit" aspectratio="t"/>
          </v:shape>
        </w:pict>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p>
    <w:p>
      <w:pPr>
        <w:tabs>
          <w:tab w:val="left" w:pos="1732"/>
        </w:tabs>
        <w:rPr>
          <w:rFonts w:hint="default" w:ascii="Century Gothic" w:hAnsi="Century Gothic" w:eastAsia="Century Gothic" w:cs="Century Gothic"/>
          <w:lang w:val="en-US"/>
        </w:rPr>
      </w:pPr>
    </w:p>
    <w:p>
      <w:pPr>
        <w:tabs>
          <w:tab w:val="left" w:pos="1732"/>
        </w:tabs>
        <w:rPr>
          <w:rFonts w:hint="default" w:ascii="Century Gothic" w:hAnsi="Century Gothic" w:eastAsia="Century Gothic" w:cs="Century Gothic"/>
          <w:lang w:val="en-US"/>
        </w:rPr>
      </w:pP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t/>
      </w:r>
      <w:r>
        <w:rPr>
          <w:rFonts w:hint="default" w:ascii="Century Gothic" w:hAnsi="Century Gothic" w:eastAsia="Century Gothic" w:cs="Century Gothic"/>
          <w:lang w:val="en-US"/>
        </w:rPr>
        <w:tab/>
      </w:r>
      <w:r>
        <w:rPr>
          <w:rFonts w:hint="default" w:ascii="Century Gothic" w:hAnsi="Century Gothic" w:eastAsia="Century Gothic" w:cs="Century Gothic"/>
          <w:sz w:val="20"/>
          <w:szCs w:val="20"/>
          <w:lang w:val="en-US"/>
        </w:rPr>
        <w:t>Pages 1 of 59</w:t>
      </w:r>
    </w:p>
    <w:p>
      <w:pPr>
        <w:rPr>
          <w:rFonts w:hint="default" w:ascii="Calibri" w:hAnsi="Calibri" w:cs="Calibri"/>
          <w:sz w:val="26"/>
          <w:szCs w:val="26"/>
        </w:rPr>
        <w:sectPr>
          <w:headerReference r:id="rId3" w:type="default"/>
          <w:footerReference r:id="rId4" w:type="default"/>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ascii="Times New Roman" w:hAnsi="Times New Roman" w:eastAsia="SimSun" w:cs="Times New Roman"/>
          <w:lang w:eastAsia="en-US"/>
        </w:rPr>
        <w:drawing>
          <wp:anchor distT="0" distB="0" distL="114300" distR="114300" simplePos="0" relativeHeight="251661312" behindDoc="0" locked="0" layoutInCell="1" allowOverlap="1">
            <wp:simplePos x="0" y="0"/>
            <wp:positionH relativeFrom="column">
              <wp:posOffset>3007360</wp:posOffset>
            </wp:positionH>
            <wp:positionV relativeFrom="paragraph">
              <wp:posOffset>6604000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9"/>
                    <a:stretch>
                      <a:fillRect/>
                    </a:stretch>
                  </pic:blipFill>
                  <pic:spPr>
                    <a:xfrm>
                      <a:off x="0" y="0"/>
                      <a:ext cx="1133475" cy="1064895"/>
                    </a:xfrm>
                    <a:prstGeom prst="rect">
                      <a:avLst/>
                    </a:prstGeom>
                    <a:noFill/>
                    <a:ln>
                      <a:noFill/>
                    </a:ln>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893445</wp:posOffset>
                </wp:positionH>
                <wp:positionV relativeFrom="paragraph">
                  <wp:posOffset>7941310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70.35pt;margin-top:625.3pt;height:66pt;width:416.65pt;z-index:251662336;v-text-anchor:bottom;mso-width-relative:page;mso-height-relative:page;" filled="f" stroked="f" coordsize="21600,21600" o:gfxdata="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At2SEtsAAAANAQAADwAAAAAAAAABACAAAAAiAAAAZHJzL2Rvd25yZXYu&#10;eG1sUEsBAhQAFAAAAAgAh07iQA805Dm/AQAAkAMAAA4AAAAAAAAAAQAgAAAAKgEAAGRycy9lMm9E&#10;b2MueG1sUEsFBgAAAAAGAAYAWQEAAFs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10160</wp:posOffset>
                </wp:positionH>
                <wp:positionV relativeFrom="paragraph">
                  <wp:posOffset>-8385175</wp:posOffset>
                </wp:positionV>
                <wp:extent cx="6487795" cy="4058920"/>
                <wp:effectExtent l="0" t="0" r="0" b="0"/>
                <wp:wrapSquare wrapText="bothSides"/>
                <wp:docPr id="9" name="Rectangles 4"/>
                <wp:cNvGraphicFramePr/>
                <a:graphic xmlns:a="http://schemas.openxmlformats.org/drawingml/2006/main">
                  <a:graphicData uri="http://schemas.microsoft.com/office/word/2010/wordprocessingShape">
                    <wps:wsp>
                      <wps:cNvSpPr/>
                      <wps:spPr>
                        <a:xfrm>
                          <a:off x="0" y="0"/>
                          <a:ext cx="6487795" cy="4058920"/>
                        </a:xfrm>
                        <a:prstGeom prst="rect">
                          <a:avLst/>
                        </a:prstGeom>
                        <a:noFill/>
                        <a:ln>
                          <a:noFill/>
                        </a:ln>
                      </wps:spPr>
                      <wps:txbx>
                        <w:txbxContent>
                          <w:p>
                            <w:pPr>
                              <w:pStyle w:val="23"/>
                              <w:jc w:val="center"/>
                              <w:rPr>
                                <w:rFonts w:hint="default"/>
                                <w:b/>
                                <w:bCs/>
                                <w:sz w:val="50"/>
                                <w:szCs w:val="50"/>
                                <w:lang w:val="en-IN" w:eastAsia="zh-CN"/>
                              </w:rPr>
                            </w:pPr>
                            <w:bookmarkStart w:id="91" w:name="_Title#3910760528"/>
                          </w:p>
                          <w:p>
                            <w:pPr>
                              <w:pStyle w:val="23"/>
                              <w:jc w:val="center"/>
                              <w:rPr>
                                <w:rFonts w:hint="default"/>
                                <w:b/>
                                <w:bCs/>
                                <w:sz w:val="50"/>
                                <w:szCs w:val="50"/>
                                <w:lang w:val="en-IN" w:eastAsia="zh-CN"/>
                              </w:rPr>
                            </w:pPr>
                          </w:p>
                          <w:p>
                            <w:pPr>
                              <w:pStyle w:val="23"/>
                              <w:jc w:val="center"/>
                              <w:rPr>
                                <w:rFonts w:hint="default"/>
                                <w:b/>
                                <w:bCs/>
                                <w:sz w:val="50"/>
                                <w:szCs w:val="50"/>
                                <w:lang w:val="en-IN" w:eastAsia="zh-CN"/>
                              </w:rPr>
                            </w:pPr>
                          </w:p>
                          <w:p>
                            <w:pPr>
                              <w:pStyle w:val="23"/>
                              <w:jc w:val="center"/>
                              <w:rPr>
                                <w:rFonts w:hint="default"/>
                                <w:b/>
                                <w:bCs/>
                                <w:sz w:val="50"/>
                                <w:szCs w:val="50"/>
                                <w:lang w:val="en-IN" w:eastAsia="zh-CN"/>
                              </w:rPr>
                            </w:pPr>
                            <w:r>
                              <w:rPr>
                                <w:rFonts w:hint="default"/>
                                <w:b/>
                                <w:bCs/>
                                <w:sz w:val="50"/>
                                <w:szCs w:val="50"/>
                                <w:lang w:val="en-IN" w:eastAsia="zh-CN"/>
                              </w:rPr>
                              <w:t>Software Requirement Specification (SRS)</w:t>
                            </w:r>
                          </w:p>
                          <w:p>
                            <w:pPr>
                              <w:pStyle w:val="23"/>
                              <w:jc w:val="center"/>
                              <w:rPr>
                                <w:rFonts w:hint="default"/>
                                <w:sz w:val="50"/>
                                <w:szCs w:val="50"/>
                                <w:lang w:val="en-IN" w:eastAsia="zh-CN"/>
                              </w:rPr>
                            </w:pPr>
                            <w:r>
                              <w:rPr>
                                <w:rFonts w:hint="default"/>
                                <w:b/>
                                <w:bCs/>
                                <w:sz w:val="50"/>
                                <w:szCs w:val="50"/>
                                <w:lang w:val="en-IN" w:eastAsia="zh-CN"/>
                              </w:rPr>
                              <w:t>Of</w:t>
                            </w:r>
                          </w:p>
                          <w:bookmarkEnd w:id="91"/>
                          <w:p>
                            <w:pPr>
                              <w:pStyle w:val="23"/>
                              <w:jc w:val="center"/>
                              <w:rPr>
                                <w:rFonts w:hint="default"/>
                                <w:sz w:val="50"/>
                                <w:szCs w:val="50"/>
                                <w:lang w:val="en-IN"/>
                              </w:rPr>
                            </w:pPr>
                            <w:r>
                              <w:rPr>
                                <w:rFonts w:hint="default"/>
                                <w:b/>
                                <w:bCs/>
                                <w:sz w:val="50"/>
                                <w:szCs w:val="50"/>
                                <w:lang w:val="en-IN"/>
                              </w:rPr>
                              <w:t>Examination module</w:t>
                            </w:r>
                          </w:p>
                          <w:p>
                            <w:pPr>
                              <w:pStyle w:val="23"/>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3"/>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3"/>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3"/>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0.8pt;margin-top:-660.25pt;height:319.6pt;width:510.85pt;mso-wrap-distance-bottom:0pt;mso-wrap-distance-left:9pt;mso-wrap-distance-right:9pt;mso-wrap-distance-top:0pt;z-index:251664384;mso-width-relative:page;mso-height-relative:page;" filled="f" stroked="f" coordsize="21600,21600" o:gfxdata="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7We5fbAAAADQEAAA8AAAAAAAAAAQAgAAAAIgAAAGRycy9kb3ducmV2LnhtbFBL&#10;AQIUABQAAAAIAIdO4kCiloc+ugEAAHkDAAAOAAAAAAAAAAEAIAAAACoBAABkcnMvZTJvRG9jLnht&#10;bFBLBQYAAAAABgAGAFkBAABWBQAAAAA=&#10;">
                <v:fill on="f" focussize="0,0"/>
                <v:stroke on="f"/>
                <v:imagedata o:title=""/>
                <o:lock v:ext="edit" aspectratio="f"/>
                <v:textbox>
                  <w:txbxContent>
                    <w:p>
                      <w:pPr>
                        <w:pStyle w:val="23"/>
                        <w:jc w:val="center"/>
                        <w:rPr>
                          <w:rFonts w:hint="default"/>
                          <w:b/>
                          <w:bCs/>
                          <w:sz w:val="50"/>
                          <w:szCs w:val="50"/>
                          <w:lang w:val="en-IN" w:eastAsia="zh-CN"/>
                        </w:rPr>
                      </w:pPr>
                      <w:bookmarkStart w:id="91" w:name="_Title#3910760528"/>
                    </w:p>
                    <w:p>
                      <w:pPr>
                        <w:pStyle w:val="23"/>
                        <w:jc w:val="center"/>
                        <w:rPr>
                          <w:rFonts w:hint="default"/>
                          <w:b/>
                          <w:bCs/>
                          <w:sz w:val="50"/>
                          <w:szCs w:val="50"/>
                          <w:lang w:val="en-IN" w:eastAsia="zh-CN"/>
                        </w:rPr>
                      </w:pPr>
                    </w:p>
                    <w:p>
                      <w:pPr>
                        <w:pStyle w:val="23"/>
                        <w:jc w:val="center"/>
                        <w:rPr>
                          <w:rFonts w:hint="default"/>
                          <w:b/>
                          <w:bCs/>
                          <w:sz w:val="50"/>
                          <w:szCs w:val="50"/>
                          <w:lang w:val="en-IN" w:eastAsia="zh-CN"/>
                        </w:rPr>
                      </w:pPr>
                    </w:p>
                    <w:p>
                      <w:pPr>
                        <w:pStyle w:val="23"/>
                        <w:jc w:val="center"/>
                        <w:rPr>
                          <w:rFonts w:hint="default"/>
                          <w:b/>
                          <w:bCs/>
                          <w:sz w:val="50"/>
                          <w:szCs w:val="50"/>
                          <w:lang w:val="en-IN" w:eastAsia="zh-CN"/>
                        </w:rPr>
                      </w:pPr>
                      <w:r>
                        <w:rPr>
                          <w:rFonts w:hint="default"/>
                          <w:b/>
                          <w:bCs/>
                          <w:sz w:val="50"/>
                          <w:szCs w:val="50"/>
                          <w:lang w:val="en-IN" w:eastAsia="zh-CN"/>
                        </w:rPr>
                        <w:t>Software Requirement Specification (SRS)</w:t>
                      </w:r>
                    </w:p>
                    <w:p>
                      <w:pPr>
                        <w:pStyle w:val="23"/>
                        <w:jc w:val="center"/>
                        <w:rPr>
                          <w:rFonts w:hint="default"/>
                          <w:sz w:val="50"/>
                          <w:szCs w:val="50"/>
                          <w:lang w:val="en-IN" w:eastAsia="zh-CN"/>
                        </w:rPr>
                      </w:pPr>
                      <w:r>
                        <w:rPr>
                          <w:rFonts w:hint="default"/>
                          <w:b/>
                          <w:bCs/>
                          <w:sz w:val="50"/>
                          <w:szCs w:val="50"/>
                          <w:lang w:val="en-IN" w:eastAsia="zh-CN"/>
                        </w:rPr>
                        <w:t>Of</w:t>
                      </w:r>
                    </w:p>
                    <w:bookmarkEnd w:id="91"/>
                    <w:p>
                      <w:pPr>
                        <w:pStyle w:val="23"/>
                        <w:jc w:val="center"/>
                        <w:rPr>
                          <w:rFonts w:hint="default"/>
                          <w:sz w:val="50"/>
                          <w:szCs w:val="50"/>
                          <w:lang w:val="en-IN"/>
                        </w:rPr>
                      </w:pPr>
                      <w:r>
                        <w:rPr>
                          <w:rFonts w:hint="default"/>
                          <w:b/>
                          <w:bCs/>
                          <w:sz w:val="50"/>
                          <w:szCs w:val="50"/>
                          <w:lang w:val="en-IN"/>
                        </w:rPr>
                        <w:t>Examination module</w:t>
                      </w:r>
                    </w:p>
                    <w:p>
                      <w:pPr>
                        <w:pStyle w:val="23"/>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3"/>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3"/>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3"/>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hint="eastAsia" w:eastAsia="SimSun"/>
          <w:lang w:eastAsia="zh-CN"/>
        </w:rPr>
        <w:drawing>
          <wp:anchor distT="0" distB="0" distL="114300" distR="114300" simplePos="0" relativeHeight="251663360" behindDoc="1" locked="0" layoutInCell="1" allowOverlap="1">
            <wp:simplePos x="0" y="0"/>
            <wp:positionH relativeFrom="page">
              <wp:posOffset>-17780</wp:posOffset>
            </wp:positionH>
            <wp:positionV relativeFrom="page">
              <wp:posOffset>-149225</wp:posOffset>
            </wp:positionV>
            <wp:extent cx="7778750" cy="5758180"/>
            <wp:effectExtent l="0" t="0" r="8890" b="2540"/>
            <wp:wrapNone/>
            <wp:docPr id="48" name="Picture 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未标题-1"/>
                    <pic:cNvPicPr>
                      <a:picLocks noChangeAspect="1"/>
                    </pic:cNvPicPr>
                  </pic:nvPicPr>
                  <pic:blipFill>
                    <a:blip r:embed="rId10"/>
                    <a:stretch>
                      <a:fillRect/>
                    </a:stretch>
                  </pic:blipFill>
                  <pic:spPr>
                    <a:xfrm>
                      <a:off x="0" y="0"/>
                      <a:ext cx="7778750" cy="5758180"/>
                    </a:xfrm>
                    <a:prstGeom prst="rect">
                      <a:avLst/>
                    </a:prstGeom>
                    <a:noFill/>
                    <a:ln>
                      <a:noFill/>
                    </a:ln>
                  </pic:spPr>
                </pic:pic>
              </a:graphicData>
            </a:graphic>
          </wp:anchor>
        </w:drawing>
      </w:r>
    </w:p>
    <w:p>
      <w:pPr>
        <w:pStyle w:val="22"/>
        <w:tabs>
          <w:tab w:val="right" w:leader="dot" w:pos="8306"/>
        </w:tabs>
        <w:ind w:right="104" w:rightChars="52"/>
        <w:jc w:val="center"/>
        <w:rPr>
          <w:rFonts w:hint="default" w:ascii="Calibri" w:hAnsi="Calibri" w:cs="Calibri"/>
          <w:b/>
          <w:bCs/>
          <w:sz w:val="28"/>
          <w:szCs w:val="28"/>
          <w:lang w:val="en-IN"/>
        </w:rPr>
      </w:pPr>
      <w:r>
        <w:rPr>
          <w:rFonts w:hint="default" w:ascii="Calibri" w:hAnsi="Calibri" w:cs="Calibri"/>
          <w:b/>
          <w:bCs/>
          <w:sz w:val="28"/>
          <w:szCs w:val="28"/>
          <w:lang w:val="en-IN"/>
        </w:rPr>
        <w:t>Table of Content</w:t>
      </w:r>
    </w:p>
    <w:sdt>
      <w:sdtPr>
        <w:rPr>
          <w:rFonts w:ascii="SimSun" w:hAnsi="SimSun" w:eastAsia="SimSun" w:cs="Times New Roman"/>
          <w:sz w:val="21"/>
          <w:lang w:val="en-US" w:eastAsia="zh-CN" w:bidi="ar-SA"/>
        </w:rPr>
        <w:id w:val="147453372"/>
        <w15:color w:val="DBDBDB"/>
        <w:docPartObj>
          <w:docPartGallery w:val="Table of Contents"/>
          <w:docPartUnique/>
        </w:docPartObj>
      </w:sdtPr>
      <w:sdtEndPr>
        <w:rPr>
          <w:rFonts w:ascii="Calibri" w:hAnsi="Calibri" w:eastAsia="SimSun" w:cs="Times New Roman"/>
          <w:sz w:val="21"/>
          <w:lang w:val="en-US" w:eastAsia="zh-CN" w:bidi="ar-SA"/>
        </w:rPr>
      </w:sdtEndPr>
      <w:sdtContent>
        <w:p>
          <w:pPr>
            <w:spacing w:before="0" w:beforeLines="0" w:after="0" w:afterLines="0" w:line="240" w:lineRule="auto"/>
            <w:ind w:left="0" w:leftChars="0" w:right="0" w:rightChars="0" w:firstLine="0" w:firstLineChars="0"/>
            <w:jc w:val="center"/>
          </w:pPr>
          <w:bookmarkStart w:id="0" w:name="_Toc8968"/>
        </w:p>
        <w:p>
          <w:pPr>
            <w:pStyle w:val="18"/>
            <w:tabs>
              <w:tab w:val="right" w:leader="dot" w:pos="8306"/>
            </w:tabs>
          </w:pPr>
          <w:r>
            <w:fldChar w:fldCharType="begin"/>
          </w:r>
          <w:r>
            <w:instrText xml:space="preserve">TOC \o "1-3" \h \u </w:instrText>
          </w:r>
          <w:r>
            <w:fldChar w:fldCharType="separate"/>
          </w:r>
          <w:r>
            <w:fldChar w:fldCharType="begin"/>
          </w:r>
          <w:r>
            <w:instrText xml:space="preserve"> HYPERLINK \l _Toc17842 </w:instrText>
          </w:r>
          <w:r>
            <w:fldChar w:fldCharType="separate"/>
          </w:r>
          <w:r>
            <w:rPr>
              <w:rFonts w:hint="default"/>
              <w:lang w:val="en-IN" w:eastAsia="zh-CN"/>
            </w:rPr>
            <w:t>A. Abstract</w:t>
          </w:r>
          <w:r>
            <w:tab/>
          </w:r>
          <w:r>
            <w:fldChar w:fldCharType="begin"/>
          </w:r>
          <w:r>
            <w:instrText xml:space="preserve"> PAGEREF _Toc17842 \h </w:instrText>
          </w:r>
          <w:r>
            <w:fldChar w:fldCharType="separate"/>
          </w:r>
          <w:r>
            <w:t>3</w:t>
          </w:r>
          <w:r>
            <w:fldChar w:fldCharType="end"/>
          </w:r>
          <w:r>
            <w:fldChar w:fldCharType="end"/>
          </w:r>
        </w:p>
        <w:p>
          <w:pPr>
            <w:pStyle w:val="18"/>
            <w:tabs>
              <w:tab w:val="right" w:leader="dot" w:pos="8306"/>
            </w:tabs>
          </w:pPr>
          <w:r>
            <w:fldChar w:fldCharType="begin"/>
          </w:r>
          <w:r>
            <w:instrText xml:space="preserve"> HYPERLINK \l _Toc12067 </w:instrText>
          </w:r>
          <w:r>
            <w:fldChar w:fldCharType="separate"/>
          </w:r>
          <w:r>
            <w:rPr>
              <w:rFonts w:hint="default"/>
              <w:szCs w:val="36"/>
              <w:lang w:val="en-US" w:eastAsia="zh-CN"/>
            </w:rPr>
            <w:t xml:space="preserve">B. </w:t>
          </w:r>
          <w:r>
            <w:rPr>
              <w:rFonts w:hint="default"/>
              <w:szCs w:val="36"/>
              <w:lang w:val="en-IN" w:eastAsia="zh-CN"/>
            </w:rPr>
            <w:t>Intr</w:t>
          </w:r>
          <w:r>
            <w:rPr>
              <w:rFonts w:hint="default"/>
              <w:szCs w:val="36"/>
              <w:lang w:val="en-US" w:eastAsia="zh-CN"/>
            </w:rPr>
            <w:t>oduction</w:t>
          </w:r>
          <w:r>
            <w:tab/>
          </w:r>
          <w:r>
            <w:fldChar w:fldCharType="begin"/>
          </w:r>
          <w:r>
            <w:instrText xml:space="preserve"> PAGEREF _Toc12067 \h </w:instrText>
          </w:r>
          <w:r>
            <w:fldChar w:fldCharType="separate"/>
          </w:r>
          <w:r>
            <w:t>3</w:t>
          </w:r>
          <w:r>
            <w:fldChar w:fldCharType="end"/>
          </w:r>
          <w:r>
            <w:fldChar w:fldCharType="end"/>
          </w:r>
        </w:p>
        <w:p>
          <w:pPr>
            <w:pStyle w:val="18"/>
            <w:tabs>
              <w:tab w:val="right" w:leader="dot" w:pos="8306"/>
            </w:tabs>
          </w:pPr>
          <w:r>
            <w:fldChar w:fldCharType="begin"/>
          </w:r>
          <w:r>
            <w:instrText xml:space="preserve"> HYPERLINK \l _Toc6798 </w:instrText>
          </w:r>
          <w:r>
            <w:fldChar w:fldCharType="separate"/>
          </w:r>
          <w:r>
            <w:rPr>
              <w:rFonts w:hint="default"/>
              <w:lang w:val="en-US" w:eastAsia="zh-CN"/>
            </w:rPr>
            <w:t>C. Definition, Acronyms and Abbreviations</w:t>
          </w:r>
          <w:r>
            <w:tab/>
          </w:r>
          <w:r>
            <w:fldChar w:fldCharType="begin"/>
          </w:r>
          <w:r>
            <w:instrText xml:space="preserve"> PAGEREF _Toc6798 \h </w:instrText>
          </w:r>
          <w:r>
            <w:fldChar w:fldCharType="separate"/>
          </w:r>
          <w:r>
            <w:t>3</w:t>
          </w:r>
          <w:r>
            <w:fldChar w:fldCharType="end"/>
          </w:r>
          <w:r>
            <w:fldChar w:fldCharType="end"/>
          </w:r>
        </w:p>
        <w:p>
          <w:pPr>
            <w:pStyle w:val="18"/>
            <w:tabs>
              <w:tab w:val="right" w:leader="dot" w:pos="8306"/>
            </w:tabs>
          </w:pPr>
          <w:r>
            <w:fldChar w:fldCharType="begin"/>
          </w:r>
          <w:r>
            <w:instrText xml:space="preserve"> HYPERLINK \l _Toc9413 </w:instrText>
          </w:r>
          <w: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_Toc9413 \h </w:instrText>
          </w:r>
          <w:r>
            <w:fldChar w:fldCharType="separate"/>
          </w:r>
          <w:r>
            <w:t>3</w:t>
          </w:r>
          <w:r>
            <w:fldChar w:fldCharType="end"/>
          </w:r>
          <w:r>
            <w:fldChar w:fldCharType="end"/>
          </w:r>
        </w:p>
        <w:p>
          <w:pPr>
            <w:pStyle w:val="18"/>
            <w:tabs>
              <w:tab w:val="right" w:leader="dot" w:pos="8306"/>
            </w:tabs>
          </w:pPr>
          <w:r>
            <w:fldChar w:fldCharType="begin"/>
          </w:r>
          <w:r>
            <w:instrText xml:space="preserve"> HYPERLINK \l _Toc5545 </w:instrText>
          </w:r>
          <w:r>
            <w:fldChar w:fldCharType="separate"/>
          </w:r>
          <w:r>
            <w:rPr>
              <w:rFonts w:hint="default"/>
              <w:szCs w:val="32"/>
              <w:lang w:val="en-IN" w:eastAsia="zh-CN"/>
            </w:rPr>
            <w:t>E. Scope of Education Module</w:t>
          </w:r>
          <w:r>
            <w:tab/>
          </w:r>
          <w:r>
            <w:fldChar w:fldCharType="begin"/>
          </w:r>
          <w:r>
            <w:instrText xml:space="preserve"> PAGEREF _Toc5545 \h </w:instrText>
          </w:r>
          <w:r>
            <w:fldChar w:fldCharType="separate"/>
          </w:r>
          <w:r>
            <w:t>4</w:t>
          </w:r>
          <w:r>
            <w:fldChar w:fldCharType="end"/>
          </w:r>
          <w:r>
            <w:fldChar w:fldCharType="end"/>
          </w:r>
        </w:p>
        <w:p>
          <w:pPr>
            <w:pStyle w:val="18"/>
            <w:tabs>
              <w:tab w:val="right" w:leader="dot" w:pos="8306"/>
            </w:tabs>
          </w:pPr>
          <w:r>
            <w:fldChar w:fldCharType="begin"/>
          </w:r>
          <w:r>
            <w:instrText xml:space="preserve"> HYPERLINK \l _Toc30105 </w:instrText>
          </w:r>
          <w:r>
            <w:fldChar w:fldCharType="separate"/>
          </w:r>
          <w:r>
            <w:rPr>
              <w:rFonts w:hint="default"/>
              <w:lang w:val="en-IN"/>
            </w:rPr>
            <w:t>F. WSC Student Examination Process Flow</w:t>
          </w:r>
          <w:r>
            <w:tab/>
          </w:r>
          <w:r>
            <w:fldChar w:fldCharType="begin"/>
          </w:r>
          <w:r>
            <w:instrText xml:space="preserve"> PAGEREF _Toc30105 \h </w:instrText>
          </w:r>
          <w:r>
            <w:fldChar w:fldCharType="separate"/>
          </w:r>
          <w:r>
            <w:t>5</w:t>
          </w:r>
          <w:r>
            <w:fldChar w:fldCharType="end"/>
          </w:r>
          <w:r>
            <w:fldChar w:fldCharType="end"/>
          </w:r>
        </w:p>
        <w:p>
          <w:pPr>
            <w:pStyle w:val="18"/>
            <w:tabs>
              <w:tab w:val="right" w:leader="dot" w:pos="8306"/>
            </w:tabs>
          </w:pPr>
          <w:r>
            <w:fldChar w:fldCharType="begin"/>
          </w:r>
          <w:r>
            <w:instrText xml:space="preserve"> HYPERLINK \l _Toc23138 </w:instrText>
          </w:r>
          <w:r>
            <w:fldChar w:fldCharType="separate"/>
          </w:r>
          <w:r>
            <w:rPr>
              <w:rFonts w:hint="default"/>
              <w:lang w:val="en-IN"/>
            </w:rPr>
            <w:t xml:space="preserve">G. </w:t>
          </w:r>
          <w:r>
            <w:rPr>
              <w:rFonts w:hint="default"/>
              <w:lang w:val="en-IN" w:eastAsia="zh-CN"/>
            </w:rPr>
            <w:t xml:space="preserve">Process Flow </w:t>
          </w:r>
          <w:r>
            <w:rPr>
              <w:rFonts w:hint="default"/>
              <w:lang w:val="en-IN"/>
            </w:rPr>
            <w:t>Description</w:t>
          </w:r>
          <w:r>
            <w:tab/>
          </w:r>
          <w:r>
            <w:fldChar w:fldCharType="begin"/>
          </w:r>
          <w:r>
            <w:instrText xml:space="preserve"> PAGEREF _Toc23138 \h </w:instrText>
          </w:r>
          <w:r>
            <w:fldChar w:fldCharType="separate"/>
          </w:r>
          <w:r>
            <w:t>5</w:t>
          </w:r>
          <w:r>
            <w:fldChar w:fldCharType="end"/>
          </w:r>
          <w:r>
            <w:fldChar w:fldCharType="end"/>
          </w:r>
        </w:p>
        <w:p>
          <w:pPr>
            <w:pStyle w:val="18"/>
            <w:tabs>
              <w:tab w:val="right" w:leader="dot" w:pos="8306"/>
            </w:tabs>
          </w:pPr>
          <w:r>
            <w:fldChar w:fldCharType="begin"/>
          </w:r>
          <w:r>
            <w:instrText xml:space="preserve"> HYPERLINK \l _Toc2279 </w:instrText>
          </w:r>
          <w:r>
            <w:fldChar w:fldCharType="separate"/>
          </w:r>
          <w:r>
            <w:rPr>
              <w:rFonts w:hint="default"/>
              <w:lang w:val="en-IN"/>
            </w:rPr>
            <w:t>H. List of Screens and Their Descriptions</w:t>
          </w:r>
          <w:r>
            <w:tab/>
          </w:r>
          <w:r>
            <w:fldChar w:fldCharType="begin"/>
          </w:r>
          <w:r>
            <w:instrText xml:space="preserve"> PAGEREF _Toc2279 \h </w:instrText>
          </w:r>
          <w:r>
            <w:fldChar w:fldCharType="separate"/>
          </w:r>
          <w:r>
            <w:t>6</w:t>
          </w:r>
          <w:r>
            <w:fldChar w:fldCharType="end"/>
          </w:r>
          <w:r>
            <w:fldChar w:fldCharType="end"/>
          </w:r>
        </w:p>
        <w:p>
          <w:pPr>
            <w:pStyle w:val="18"/>
            <w:tabs>
              <w:tab w:val="right" w:leader="dot" w:pos="8306"/>
            </w:tabs>
          </w:pPr>
          <w:r>
            <w:fldChar w:fldCharType="begin"/>
          </w:r>
          <w:r>
            <w:instrText xml:space="preserve"> HYPERLINK \l _Toc26283 </w:instrText>
          </w:r>
          <w:r>
            <w:fldChar w:fldCharType="separate"/>
          </w:r>
          <w:r>
            <w:rPr>
              <w:rFonts w:hint="default" w:ascii="Calibri" w:hAnsi="Calibri" w:cs="Calibri"/>
            </w:rPr>
            <w:t xml:space="preserve">I. </w:t>
          </w:r>
          <w:r>
            <w:rPr>
              <w:rFonts w:hint="default"/>
              <w:lang w:val="en-IN"/>
            </w:rPr>
            <w:t>Examination</w:t>
          </w:r>
          <w:r>
            <w:tab/>
          </w:r>
          <w:r>
            <w:fldChar w:fldCharType="begin"/>
          </w:r>
          <w:r>
            <w:instrText xml:space="preserve"> PAGEREF _Toc26283 \h </w:instrText>
          </w:r>
          <w:r>
            <w:fldChar w:fldCharType="separate"/>
          </w:r>
          <w:r>
            <w:t>9</w:t>
          </w:r>
          <w:r>
            <w:fldChar w:fldCharType="end"/>
          </w:r>
          <w:r>
            <w:fldChar w:fldCharType="end"/>
          </w:r>
        </w:p>
        <w:p>
          <w:pPr>
            <w:pStyle w:val="19"/>
            <w:tabs>
              <w:tab w:val="right" w:leader="dot" w:pos="8306"/>
            </w:tabs>
          </w:pPr>
          <w:r>
            <w:fldChar w:fldCharType="begin"/>
          </w:r>
          <w:r>
            <w:instrText xml:space="preserve"> HYPERLINK \l _Toc20888 </w:instrText>
          </w:r>
          <w:r>
            <w:fldChar w:fldCharType="separate"/>
          </w:r>
          <w:r>
            <w:rPr>
              <w:rFonts w:hint="default"/>
              <w:lang w:val="en-IN"/>
            </w:rPr>
            <w:t>1. Examination Master</w:t>
          </w:r>
          <w:r>
            <w:tab/>
          </w:r>
          <w:r>
            <w:fldChar w:fldCharType="begin"/>
          </w:r>
          <w:r>
            <w:instrText xml:space="preserve"> PAGEREF _Toc20888 \h </w:instrText>
          </w:r>
          <w:r>
            <w:fldChar w:fldCharType="separate"/>
          </w:r>
          <w:r>
            <w:t>9</w:t>
          </w:r>
          <w:r>
            <w:fldChar w:fldCharType="end"/>
          </w:r>
          <w:r>
            <w:fldChar w:fldCharType="end"/>
          </w:r>
        </w:p>
        <w:p>
          <w:pPr>
            <w:pStyle w:val="19"/>
            <w:tabs>
              <w:tab w:val="right" w:leader="dot" w:pos="8306"/>
            </w:tabs>
          </w:pPr>
          <w:r>
            <w:fldChar w:fldCharType="begin"/>
          </w:r>
          <w:r>
            <w:instrText xml:space="preserve"> HYPERLINK \l _Toc918 </w:instrText>
          </w:r>
          <w:r>
            <w:fldChar w:fldCharType="separate"/>
          </w:r>
          <w:r>
            <w:rPr>
              <w:rFonts w:hint="default" w:ascii="Calibri" w:hAnsi="Calibri" w:cs="Calibri"/>
              <w:lang w:val="en-IN"/>
            </w:rPr>
            <w:t>1.1 Exam Type</w:t>
          </w:r>
          <w:r>
            <w:tab/>
          </w:r>
          <w:r>
            <w:fldChar w:fldCharType="begin"/>
          </w:r>
          <w:r>
            <w:instrText xml:space="preserve"> PAGEREF _Toc918 \h </w:instrText>
          </w:r>
          <w:r>
            <w:fldChar w:fldCharType="separate"/>
          </w:r>
          <w:r>
            <w:t>9</w:t>
          </w:r>
          <w:r>
            <w:fldChar w:fldCharType="end"/>
          </w:r>
          <w:r>
            <w:fldChar w:fldCharType="end"/>
          </w:r>
        </w:p>
        <w:p>
          <w:pPr>
            <w:pStyle w:val="19"/>
            <w:tabs>
              <w:tab w:val="right" w:leader="dot" w:pos="8306"/>
            </w:tabs>
          </w:pPr>
          <w:r>
            <w:fldChar w:fldCharType="begin"/>
          </w:r>
          <w:r>
            <w:instrText xml:space="preserve"> HYPERLINK \l _Toc22268 </w:instrText>
          </w:r>
          <w:r>
            <w:fldChar w:fldCharType="separate"/>
          </w:r>
          <w:r>
            <w:rPr>
              <w:rFonts w:hint="default" w:ascii="Calibri" w:hAnsi="Calibri" w:cs="Calibri"/>
              <w:bCs/>
              <w:lang w:val="en-US" w:eastAsia="zh-CN"/>
            </w:rPr>
            <w:t>1.2 Assessment Criteria</w:t>
          </w:r>
          <w:r>
            <w:tab/>
          </w:r>
          <w:r>
            <w:fldChar w:fldCharType="begin"/>
          </w:r>
          <w:r>
            <w:instrText xml:space="preserve"> PAGEREF _Toc22268 \h </w:instrText>
          </w:r>
          <w:r>
            <w:fldChar w:fldCharType="separate"/>
          </w:r>
          <w:r>
            <w:t>10</w:t>
          </w:r>
          <w:r>
            <w:fldChar w:fldCharType="end"/>
          </w:r>
          <w:r>
            <w:fldChar w:fldCharType="end"/>
          </w:r>
        </w:p>
        <w:p>
          <w:pPr>
            <w:pStyle w:val="19"/>
            <w:tabs>
              <w:tab w:val="right" w:leader="dot" w:pos="8306"/>
            </w:tabs>
          </w:pPr>
          <w:r>
            <w:fldChar w:fldCharType="begin"/>
          </w:r>
          <w:r>
            <w:instrText xml:space="preserve"> HYPERLINK \l _Toc7060 </w:instrText>
          </w:r>
          <w:r>
            <w:fldChar w:fldCharType="separate"/>
          </w:r>
          <w:r>
            <w:rPr>
              <w:rFonts w:hint="default"/>
              <w:lang w:val="en-IN" w:eastAsia="zh-CN"/>
            </w:rPr>
            <w:t>1.3 Grading Scale</w:t>
          </w:r>
          <w:r>
            <w:tab/>
          </w:r>
          <w:r>
            <w:fldChar w:fldCharType="begin"/>
          </w:r>
          <w:r>
            <w:instrText xml:space="preserve"> PAGEREF _Toc7060 \h </w:instrText>
          </w:r>
          <w:r>
            <w:fldChar w:fldCharType="separate"/>
          </w:r>
          <w:r>
            <w:t>11</w:t>
          </w:r>
          <w:r>
            <w:fldChar w:fldCharType="end"/>
          </w:r>
          <w:r>
            <w:fldChar w:fldCharType="end"/>
          </w:r>
        </w:p>
        <w:p>
          <w:pPr>
            <w:pStyle w:val="19"/>
            <w:tabs>
              <w:tab w:val="right" w:leader="dot" w:pos="8306"/>
            </w:tabs>
          </w:pPr>
          <w:r>
            <w:fldChar w:fldCharType="begin"/>
          </w:r>
          <w:r>
            <w:instrText xml:space="preserve"> HYPERLINK \l _Toc24735 </w:instrText>
          </w:r>
          <w:r>
            <w:fldChar w:fldCharType="separate"/>
          </w:r>
          <w:r>
            <w:rPr>
              <w:rFonts w:hint="default"/>
              <w:lang w:val="en-IN" w:eastAsia="zh-CN"/>
            </w:rPr>
            <w:t>1.4 Student Exam Block Criteria</w:t>
          </w:r>
          <w:r>
            <w:tab/>
          </w:r>
          <w:r>
            <w:fldChar w:fldCharType="begin"/>
          </w:r>
          <w:r>
            <w:instrText xml:space="preserve"> PAGEREF _Toc24735 \h </w:instrText>
          </w:r>
          <w:r>
            <w:fldChar w:fldCharType="separate"/>
          </w:r>
          <w:r>
            <w:t>13</w:t>
          </w:r>
          <w:r>
            <w:fldChar w:fldCharType="end"/>
          </w:r>
          <w:r>
            <w:fldChar w:fldCharType="end"/>
          </w:r>
        </w:p>
        <w:p>
          <w:pPr>
            <w:pStyle w:val="19"/>
            <w:tabs>
              <w:tab w:val="right" w:leader="dot" w:pos="8306"/>
            </w:tabs>
          </w:pPr>
          <w:r>
            <w:fldChar w:fldCharType="begin"/>
          </w:r>
          <w:r>
            <w:instrText xml:space="preserve"> HYPERLINK \l _Toc11127 </w:instrText>
          </w:r>
          <w:r>
            <w:fldChar w:fldCharType="separate"/>
          </w:r>
          <w:r>
            <w:rPr>
              <w:rFonts w:hint="default"/>
              <w:lang w:val="en-IN"/>
            </w:rPr>
            <w:t>2. Examination Transaction Screen</w:t>
          </w:r>
          <w:r>
            <w:tab/>
          </w:r>
          <w:r>
            <w:fldChar w:fldCharType="begin"/>
          </w:r>
          <w:r>
            <w:instrText xml:space="preserve"> PAGEREF _Toc11127 \h </w:instrText>
          </w:r>
          <w:r>
            <w:fldChar w:fldCharType="separate"/>
          </w:r>
          <w:r>
            <w:t>14</w:t>
          </w:r>
          <w:r>
            <w:fldChar w:fldCharType="end"/>
          </w:r>
          <w:r>
            <w:fldChar w:fldCharType="end"/>
          </w:r>
        </w:p>
        <w:p>
          <w:pPr>
            <w:pStyle w:val="19"/>
            <w:tabs>
              <w:tab w:val="right" w:leader="dot" w:pos="8306"/>
            </w:tabs>
          </w:pPr>
          <w:r>
            <w:fldChar w:fldCharType="begin"/>
          </w:r>
          <w:r>
            <w:instrText xml:space="preserve"> HYPERLINK \l _Toc17840 </w:instrText>
          </w:r>
          <w:r>
            <w:fldChar w:fldCharType="separate"/>
          </w:r>
          <w:r>
            <w:rPr>
              <w:rFonts w:hint="default"/>
              <w:lang w:val="en-IN"/>
            </w:rPr>
            <w:t>2.1. Exam Declaration</w:t>
          </w:r>
          <w:r>
            <w:tab/>
          </w:r>
          <w:r>
            <w:fldChar w:fldCharType="begin"/>
          </w:r>
          <w:r>
            <w:instrText xml:space="preserve"> PAGEREF _Toc17840 \h </w:instrText>
          </w:r>
          <w:r>
            <w:fldChar w:fldCharType="separate"/>
          </w:r>
          <w:r>
            <w:t>14</w:t>
          </w:r>
          <w:r>
            <w:fldChar w:fldCharType="end"/>
          </w:r>
          <w:r>
            <w:fldChar w:fldCharType="end"/>
          </w:r>
        </w:p>
        <w:p>
          <w:pPr>
            <w:pStyle w:val="19"/>
            <w:tabs>
              <w:tab w:val="right" w:leader="dot" w:pos="8306"/>
            </w:tabs>
          </w:pPr>
          <w:r>
            <w:fldChar w:fldCharType="begin"/>
          </w:r>
          <w:r>
            <w:instrText xml:space="preserve"> HYPERLINK \l _Toc27827 </w:instrText>
          </w:r>
          <w:r>
            <w:fldChar w:fldCharType="separate"/>
          </w:r>
          <w:r>
            <w:rPr>
              <w:rFonts w:hint="default"/>
              <w:lang w:val="en-IN"/>
            </w:rPr>
            <w:t>2.2. Examination Process</w:t>
          </w:r>
          <w:r>
            <w:tab/>
          </w:r>
          <w:r>
            <w:fldChar w:fldCharType="begin"/>
          </w:r>
          <w:r>
            <w:instrText xml:space="preserve"> PAGEREF _Toc27827 \h </w:instrText>
          </w:r>
          <w:r>
            <w:fldChar w:fldCharType="separate"/>
          </w:r>
          <w:r>
            <w:t>19</w:t>
          </w:r>
          <w:r>
            <w:fldChar w:fldCharType="end"/>
          </w:r>
          <w:r>
            <w:fldChar w:fldCharType="end"/>
          </w:r>
        </w:p>
        <w:p>
          <w:pPr>
            <w:pStyle w:val="19"/>
            <w:tabs>
              <w:tab w:val="right" w:leader="dot" w:pos="8306"/>
            </w:tabs>
          </w:pPr>
          <w:r>
            <w:fldChar w:fldCharType="begin"/>
          </w:r>
          <w:r>
            <w:instrText xml:space="preserve"> HYPERLINK \l _Toc9426 </w:instrText>
          </w:r>
          <w:r>
            <w:fldChar w:fldCharType="separate"/>
          </w:r>
          <w:r>
            <w:rPr>
              <w:rFonts w:hint="default"/>
              <w:lang w:val="en-US" w:eastAsia="zh-CN"/>
            </w:rPr>
            <w:t>2.3. Exam Evaluation Plan</w:t>
          </w:r>
          <w:r>
            <w:tab/>
          </w:r>
          <w:r>
            <w:fldChar w:fldCharType="begin"/>
          </w:r>
          <w:r>
            <w:instrText xml:space="preserve"> PAGEREF _Toc9426 \h </w:instrText>
          </w:r>
          <w:r>
            <w:fldChar w:fldCharType="separate"/>
          </w:r>
          <w:r>
            <w:t>26</w:t>
          </w:r>
          <w:r>
            <w:fldChar w:fldCharType="end"/>
          </w:r>
          <w:r>
            <w:fldChar w:fldCharType="end"/>
          </w:r>
        </w:p>
        <w:p>
          <w:pPr>
            <w:pStyle w:val="19"/>
            <w:tabs>
              <w:tab w:val="right" w:leader="dot" w:pos="8306"/>
            </w:tabs>
          </w:pPr>
          <w:r>
            <w:fldChar w:fldCharType="begin"/>
          </w:r>
          <w:r>
            <w:instrText xml:space="preserve"> HYPERLINK \l _Toc2673 </w:instrText>
          </w:r>
          <w:r>
            <w:fldChar w:fldCharType="separate"/>
          </w:r>
          <w:r>
            <w:rPr>
              <w:rFonts w:hint="default"/>
              <w:lang w:val="en-US" w:eastAsia="zh-CN"/>
            </w:rPr>
            <w:t>2.4. Exam Paper Setting</w:t>
          </w:r>
          <w:r>
            <w:tab/>
          </w:r>
          <w:r>
            <w:fldChar w:fldCharType="begin"/>
          </w:r>
          <w:r>
            <w:instrText xml:space="preserve"> PAGEREF _Toc2673 \h </w:instrText>
          </w:r>
          <w:r>
            <w:fldChar w:fldCharType="separate"/>
          </w:r>
          <w:r>
            <w:t>30</w:t>
          </w:r>
          <w:r>
            <w:fldChar w:fldCharType="end"/>
          </w:r>
          <w:r>
            <w:fldChar w:fldCharType="end"/>
          </w:r>
        </w:p>
        <w:p>
          <w:pPr>
            <w:pStyle w:val="19"/>
            <w:tabs>
              <w:tab w:val="right" w:leader="dot" w:pos="8306"/>
            </w:tabs>
          </w:pPr>
          <w:r>
            <w:fldChar w:fldCharType="begin"/>
          </w:r>
          <w:r>
            <w:instrText xml:space="preserve"> HYPERLINK \l _Toc12112 </w:instrText>
          </w:r>
          <w:r>
            <w:fldChar w:fldCharType="separate"/>
          </w:r>
          <w:r>
            <w:rPr>
              <w:rFonts w:hint="default"/>
              <w:lang w:val="en-IN" w:eastAsia="zh-CN"/>
            </w:rPr>
            <w:t xml:space="preserve">2.5. </w:t>
          </w:r>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r>
            <w:tab/>
          </w:r>
          <w:r>
            <w:fldChar w:fldCharType="begin"/>
          </w:r>
          <w:r>
            <w:instrText xml:space="preserve"> PAGEREF _Toc12112 \h </w:instrText>
          </w:r>
          <w:r>
            <w:fldChar w:fldCharType="separate"/>
          </w:r>
          <w:r>
            <w:t>33</w:t>
          </w:r>
          <w:r>
            <w:fldChar w:fldCharType="end"/>
          </w:r>
          <w:r>
            <w:fldChar w:fldCharType="end"/>
          </w:r>
        </w:p>
        <w:p>
          <w:pPr>
            <w:pStyle w:val="19"/>
            <w:tabs>
              <w:tab w:val="right" w:leader="dot" w:pos="8306"/>
            </w:tabs>
          </w:pPr>
          <w:r>
            <w:fldChar w:fldCharType="begin"/>
          </w:r>
          <w:r>
            <w:instrText xml:space="preserve"> HYPERLINK \l _Toc113 </w:instrText>
          </w:r>
          <w:r>
            <w:fldChar w:fldCharType="separate"/>
          </w:r>
          <w:r>
            <w:rPr>
              <w:rFonts w:hint="default"/>
              <w:lang w:val="en-IN" w:eastAsia="zh-CN"/>
            </w:rPr>
            <w:t>2.6. Criteria Wise Evaluation Tool</w:t>
          </w:r>
          <w:r>
            <w:tab/>
          </w:r>
          <w:r>
            <w:fldChar w:fldCharType="begin"/>
          </w:r>
          <w:r>
            <w:instrText xml:space="preserve"> PAGEREF _Toc113 \h </w:instrText>
          </w:r>
          <w:r>
            <w:fldChar w:fldCharType="separate"/>
          </w:r>
          <w:r>
            <w:t>35</w:t>
          </w:r>
          <w:r>
            <w:fldChar w:fldCharType="end"/>
          </w:r>
          <w:r>
            <w:fldChar w:fldCharType="end"/>
          </w:r>
        </w:p>
        <w:p>
          <w:pPr>
            <w:pStyle w:val="19"/>
            <w:tabs>
              <w:tab w:val="right" w:leader="dot" w:pos="8306"/>
            </w:tabs>
          </w:pPr>
          <w:r>
            <w:fldChar w:fldCharType="begin"/>
          </w:r>
          <w:r>
            <w:instrText xml:space="preserve"> HYPERLINK \l _Toc19205 </w:instrText>
          </w:r>
          <w:r>
            <w:fldChar w:fldCharType="separate"/>
          </w:r>
          <w:r>
            <w:rPr>
              <w:rFonts w:hint="default"/>
              <w:lang w:val="en-IN" w:eastAsia="zh-CN"/>
            </w:rPr>
            <w:t>2.7. Continuous Evaluation</w:t>
          </w:r>
          <w:r>
            <w:tab/>
          </w:r>
          <w:r>
            <w:fldChar w:fldCharType="begin"/>
          </w:r>
          <w:r>
            <w:instrText xml:space="preserve"> PAGEREF _Toc19205 \h </w:instrText>
          </w:r>
          <w:r>
            <w:fldChar w:fldCharType="separate"/>
          </w:r>
          <w:r>
            <w:t>37</w:t>
          </w:r>
          <w:r>
            <w:fldChar w:fldCharType="end"/>
          </w:r>
          <w:r>
            <w:fldChar w:fldCharType="end"/>
          </w:r>
        </w:p>
        <w:p>
          <w:pPr>
            <w:pStyle w:val="19"/>
            <w:tabs>
              <w:tab w:val="right" w:leader="dot" w:pos="8306"/>
            </w:tabs>
          </w:pPr>
          <w:r>
            <w:fldChar w:fldCharType="begin"/>
          </w:r>
          <w:r>
            <w:instrText xml:space="preserve"> HYPERLINK \l _Toc31186 </w:instrText>
          </w:r>
          <w:r>
            <w:fldChar w:fldCharType="separate"/>
          </w:r>
          <w:r>
            <w:rPr>
              <w:rFonts w:hint="default" w:cs="Times New Roman"/>
              <w:bCs/>
              <w:lang w:val="en-IN"/>
            </w:rPr>
            <w:t xml:space="preserve">2.8. </w:t>
          </w:r>
          <w:r>
            <w:rPr>
              <w:rFonts w:hint="default"/>
              <w:lang w:val="en-IN" w:eastAsia="zh-CN"/>
            </w:rPr>
            <w:t xml:space="preserve">Continuous </w:t>
          </w:r>
          <w:r>
            <w:rPr>
              <w:rFonts w:hint="default" w:cs="Times New Roman"/>
              <w:bCs/>
              <w:lang w:val="en-IN"/>
            </w:rPr>
            <w:t>Evaluation Tool</w:t>
          </w:r>
          <w:r>
            <w:tab/>
          </w:r>
          <w:r>
            <w:fldChar w:fldCharType="begin"/>
          </w:r>
          <w:r>
            <w:instrText xml:space="preserve"> PAGEREF _Toc31186 \h </w:instrText>
          </w:r>
          <w:r>
            <w:fldChar w:fldCharType="separate"/>
          </w:r>
          <w:r>
            <w:t>40</w:t>
          </w:r>
          <w:r>
            <w:fldChar w:fldCharType="end"/>
          </w:r>
          <w:r>
            <w:fldChar w:fldCharType="end"/>
          </w:r>
        </w:p>
        <w:p>
          <w:pPr>
            <w:pStyle w:val="19"/>
            <w:tabs>
              <w:tab w:val="right" w:leader="dot" w:pos="8306"/>
            </w:tabs>
          </w:pPr>
          <w:r>
            <w:fldChar w:fldCharType="begin"/>
          </w:r>
          <w:r>
            <w:instrText xml:space="preserve"> HYPERLINK \l _Toc10366 </w:instrText>
          </w:r>
          <w:r>
            <w:fldChar w:fldCharType="separate"/>
          </w:r>
          <w:r>
            <w:rPr>
              <w:rFonts w:hint="default"/>
              <w:lang w:val="en-IN"/>
            </w:rPr>
            <w:t xml:space="preserve">2.9. Final </w:t>
          </w:r>
          <w:r>
            <w:rPr>
              <w:rFonts w:hint="default"/>
              <w:lang w:val="en-IN" w:eastAsia="zh-CN"/>
            </w:rPr>
            <w:t xml:space="preserve">Exam </w:t>
          </w:r>
          <w:r>
            <w:rPr>
              <w:rFonts w:hint="default"/>
              <w:lang w:val="en-IN"/>
            </w:rPr>
            <w:t>Result</w:t>
          </w:r>
          <w:r>
            <w:tab/>
          </w:r>
          <w:r>
            <w:fldChar w:fldCharType="begin"/>
          </w:r>
          <w:r>
            <w:instrText xml:space="preserve"> PAGEREF _Toc10366 \h </w:instrText>
          </w:r>
          <w:r>
            <w:fldChar w:fldCharType="separate"/>
          </w:r>
          <w:r>
            <w:t>42</w:t>
          </w:r>
          <w:r>
            <w:fldChar w:fldCharType="end"/>
          </w:r>
          <w:r>
            <w:fldChar w:fldCharType="end"/>
          </w:r>
        </w:p>
        <w:p>
          <w:pPr>
            <w:pStyle w:val="19"/>
            <w:tabs>
              <w:tab w:val="right" w:leader="dot" w:pos="8306"/>
            </w:tabs>
          </w:pPr>
          <w:r>
            <w:fldChar w:fldCharType="begin"/>
          </w:r>
          <w:r>
            <w:instrText xml:space="preserve"> HYPERLINK \l _Toc30515 </w:instrText>
          </w:r>
          <w:r>
            <w:fldChar w:fldCharType="separate"/>
          </w:r>
          <w:r>
            <w:rPr>
              <w:rFonts w:hint="default"/>
              <w:lang w:val="en-IN"/>
            </w:rPr>
            <w:t xml:space="preserve">2.10. Final </w:t>
          </w:r>
          <w:r>
            <w:rPr>
              <w:rFonts w:hint="default"/>
              <w:lang w:val="en-IN" w:eastAsia="zh-CN"/>
            </w:rPr>
            <w:t xml:space="preserve">Result </w:t>
          </w:r>
          <w:r>
            <w:rPr>
              <w:rFonts w:hint="default"/>
              <w:lang w:val="en-IN"/>
            </w:rPr>
            <w:t>Declaration Tool</w:t>
          </w:r>
          <w:r>
            <w:tab/>
          </w:r>
          <w:r>
            <w:fldChar w:fldCharType="begin"/>
          </w:r>
          <w:r>
            <w:instrText xml:space="preserve"> PAGEREF _Toc30515 \h </w:instrText>
          </w:r>
          <w:r>
            <w:fldChar w:fldCharType="separate"/>
          </w:r>
          <w:r>
            <w:t>45</w:t>
          </w:r>
          <w:r>
            <w:fldChar w:fldCharType="end"/>
          </w:r>
          <w:r>
            <w:fldChar w:fldCharType="end"/>
          </w:r>
        </w:p>
        <w:p>
          <w:pPr>
            <w:pStyle w:val="19"/>
            <w:tabs>
              <w:tab w:val="right" w:leader="dot" w:pos="8306"/>
            </w:tabs>
          </w:pPr>
          <w:r>
            <w:fldChar w:fldCharType="begin"/>
          </w:r>
          <w:r>
            <w:instrText xml:space="preserve"> HYPERLINK \l _Toc5911 </w:instrText>
          </w:r>
          <w:r>
            <w:fldChar w:fldCharType="separate"/>
          </w:r>
          <w:r>
            <w:rPr>
              <w:rFonts w:hint="default"/>
              <w:lang w:val="en-IN" w:eastAsia="zh-CN"/>
            </w:rPr>
            <w:t>2.11. Module Wise Pass Percentage</w:t>
          </w:r>
          <w:r>
            <w:tab/>
          </w:r>
          <w:r>
            <w:fldChar w:fldCharType="begin"/>
          </w:r>
          <w:r>
            <w:instrText xml:space="preserve"> PAGEREF _Toc5911 \h </w:instrText>
          </w:r>
          <w:r>
            <w:fldChar w:fldCharType="separate"/>
          </w:r>
          <w:r>
            <w:t>47</w:t>
          </w:r>
          <w:r>
            <w:fldChar w:fldCharType="end"/>
          </w:r>
          <w:r>
            <w:fldChar w:fldCharType="end"/>
          </w:r>
        </w:p>
        <w:p>
          <w:pPr>
            <w:pStyle w:val="19"/>
            <w:tabs>
              <w:tab w:val="right" w:leader="dot" w:pos="8306"/>
            </w:tabs>
          </w:pPr>
          <w:r>
            <w:fldChar w:fldCharType="begin"/>
          </w:r>
          <w:r>
            <w:instrText xml:space="preserve"> HYPERLINK \l _Toc32464 </w:instrText>
          </w:r>
          <w:r>
            <w:fldChar w:fldCharType="separate"/>
          </w:r>
          <w:r>
            <w:rPr>
              <w:rFonts w:hint="default"/>
              <w:lang w:val="en-IN" w:eastAsia="zh-CN"/>
            </w:rPr>
            <w:t>2.12. Course Wise Pass Percentage</w:t>
          </w:r>
          <w:r>
            <w:tab/>
          </w:r>
          <w:r>
            <w:fldChar w:fldCharType="begin"/>
          </w:r>
          <w:r>
            <w:instrText xml:space="preserve"> PAGEREF _Toc32464 \h </w:instrText>
          </w:r>
          <w:r>
            <w:fldChar w:fldCharType="separate"/>
          </w:r>
          <w:r>
            <w:t>49</w:t>
          </w:r>
          <w:r>
            <w:fldChar w:fldCharType="end"/>
          </w:r>
          <w:r>
            <w:fldChar w:fldCharType="end"/>
          </w:r>
        </w:p>
        <w:p>
          <w:pPr>
            <w:pStyle w:val="19"/>
            <w:tabs>
              <w:tab w:val="right" w:leader="dot" w:pos="8306"/>
            </w:tabs>
          </w:pPr>
          <w:r>
            <w:fldChar w:fldCharType="begin"/>
          </w:r>
          <w:r>
            <w:instrText xml:space="preserve"> HYPERLINK \l _Toc28456 </w:instrText>
          </w:r>
          <w:r>
            <w:fldChar w:fldCharType="separate"/>
          </w:r>
          <w:r>
            <w:rPr>
              <w:rFonts w:hint="default"/>
              <w:lang w:val="en-IN" w:eastAsia="zh-CN"/>
            </w:rPr>
            <w:t>2.13. Back Paper Tracking</w:t>
          </w:r>
          <w:r>
            <w:tab/>
          </w:r>
          <w:r>
            <w:fldChar w:fldCharType="begin"/>
          </w:r>
          <w:r>
            <w:instrText xml:space="preserve"> PAGEREF _Toc28456 \h </w:instrText>
          </w:r>
          <w:r>
            <w:fldChar w:fldCharType="separate"/>
          </w:r>
          <w:r>
            <w:t>50</w:t>
          </w:r>
          <w:r>
            <w:fldChar w:fldCharType="end"/>
          </w:r>
          <w:r>
            <w:fldChar w:fldCharType="end"/>
          </w:r>
        </w:p>
        <w:p>
          <w:pPr>
            <w:pStyle w:val="19"/>
            <w:tabs>
              <w:tab w:val="right" w:leader="dot" w:pos="8306"/>
            </w:tabs>
          </w:pPr>
          <w:r>
            <w:fldChar w:fldCharType="begin"/>
          </w:r>
          <w:r>
            <w:instrText xml:space="preserve"> HYPERLINK \l _Toc28290 </w:instrText>
          </w:r>
          <w:r>
            <w:fldChar w:fldCharType="separate"/>
          </w:r>
          <w:r>
            <w:rPr>
              <w:rFonts w:hint="default" w:cs="Times New Roman"/>
              <w:lang w:val="en-IN"/>
            </w:rPr>
            <w:t xml:space="preserve">2.14. </w:t>
          </w:r>
          <w:r>
            <w:rPr>
              <w:rFonts w:hint="default"/>
              <w:lang w:val="en-IN" w:eastAsia="zh-CN"/>
            </w:rPr>
            <w:t xml:space="preserve">Cumulative </w:t>
          </w:r>
          <w:r>
            <w:rPr>
              <w:rFonts w:hint="default" w:cs="Times New Roman"/>
              <w:lang w:val="en-IN"/>
            </w:rPr>
            <w:t>Marksheet</w:t>
          </w:r>
          <w:r>
            <w:tab/>
          </w:r>
          <w:r>
            <w:fldChar w:fldCharType="begin"/>
          </w:r>
          <w:r>
            <w:instrText xml:space="preserve"> PAGEREF _Toc28290 \h </w:instrText>
          </w:r>
          <w:r>
            <w:fldChar w:fldCharType="separate"/>
          </w:r>
          <w:r>
            <w:t>52</w:t>
          </w:r>
          <w:r>
            <w:fldChar w:fldCharType="end"/>
          </w:r>
          <w:r>
            <w:fldChar w:fldCharType="end"/>
          </w:r>
        </w:p>
        <w:p>
          <w:pPr>
            <w:pStyle w:val="19"/>
            <w:tabs>
              <w:tab w:val="right" w:leader="dot" w:pos="8306"/>
            </w:tabs>
          </w:pPr>
          <w:r>
            <w:fldChar w:fldCharType="begin"/>
          </w:r>
          <w:r>
            <w:instrText xml:space="preserve"> HYPERLINK \l _Toc27265 </w:instrText>
          </w:r>
          <w:r>
            <w:fldChar w:fldCharType="separate"/>
          </w:r>
          <w:r>
            <w:rPr>
              <w:rFonts w:hint="default" w:cs="Times New Roman"/>
              <w:lang w:val="en-IN"/>
            </w:rPr>
            <w:t xml:space="preserve">2.15. Cumulative </w:t>
          </w:r>
          <w:r>
            <w:rPr>
              <w:rFonts w:hint="default"/>
              <w:lang w:val="en-IN" w:eastAsia="zh-CN"/>
            </w:rPr>
            <w:t xml:space="preserve">Marksheet </w:t>
          </w:r>
          <w:r>
            <w:rPr>
              <w:rFonts w:hint="default" w:cs="Times New Roman"/>
              <w:lang w:val="en-IN"/>
            </w:rPr>
            <w:t>Tool</w:t>
          </w:r>
          <w:r>
            <w:tab/>
          </w:r>
          <w:r>
            <w:fldChar w:fldCharType="begin"/>
          </w:r>
          <w:r>
            <w:instrText xml:space="preserve"> PAGEREF _Toc27265 \h </w:instrText>
          </w:r>
          <w:r>
            <w:fldChar w:fldCharType="separate"/>
          </w:r>
          <w:r>
            <w:t>55</w:t>
          </w:r>
          <w:r>
            <w:fldChar w:fldCharType="end"/>
          </w:r>
          <w:r>
            <w:fldChar w:fldCharType="end"/>
          </w:r>
        </w:p>
        <w:p>
          <w:pPr>
            <w:pStyle w:val="18"/>
            <w:tabs>
              <w:tab w:val="right" w:leader="dot" w:pos="10466"/>
            </w:tabs>
          </w:pPr>
          <w:r>
            <w:fldChar w:fldCharType="end"/>
          </w:r>
        </w:p>
      </w:sdtContent>
    </w:sdt>
    <w:bookmarkEnd w:id="0"/>
    <w:p>
      <w:pPr>
        <w:rPr>
          <w:rFonts w:hint="default"/>
          <w:lang w:val="en-IN" w:eastAsia="zh-CN"/>
        </w:rPr>
      </w:pPr>
      <w:bookmarkStart w:id="1" w:name="_Toc20485"/>
      <w:r>
        <w:rPr>
          <w:rFonts w:hint="default"/>
          <w:lang w:val="en-IN" w:eastAsia="zh-CN"/>
        </w:rPr>
        <w:br w:type="page"/>
      </w:r>
    </w:p>
    <w:p>
      <w:pPr>
        <w:pStyle w:val="2"/>
        <w:numPr>
          <w:ilvl w:val="0"/>
          <w:numId w:val="1"/>
        </w:numPr>
        <w:bidi w:val="0"/>
        <w:rPr>
          <w:rFonts w:hint="default"/>
          <w:lang w:val="en-IN" w:eastAsia="zh-CN"/>
        </w:rPr>
      </w:pPr>
      <w:bookmarkStart w:id="2" w:name="_Toc17842"/>
      <w:r>
        <w:rPr>
          <w:rFonts w:hint="default"/>
          <w:lang w:val="en-IN" w:eastAsia="zh-CN"/>
        </w:rPr>
        <w:t>Abstract</w:t>
      </w:r>
      <w:bookmarkEnd w:id="1"/>
      <w:bookmarkEnd w:id="2"/>
    </w:p>
    <w:p>
      <w:pPr>
        <w:jc w:val="both"/>
        <w:rPr>
          <w:rFonts w:hint="default"/>
          <w:lang w:val="en-US" w:eastAsia="zh-CN"/>
        </w:rPr>
      </w:pPr>
      <w:r>
        <w:rPr>
          <w:rFonts w:hint="default"/>
          <w:lang w:val="en-US" w:eastAsia="zh-CN"/>
        </w:rPr>
        <w:t xml:space="preserve">Software  Requirements  </w:t>
      </w:r>
      <w:r>
        <w:rPr>
          <w:rFonts w:hint="default"/>
          <w:lang w:val="en-IN" w:eastAsia="zh-CN"/>
        </w:rPr>
        <w:t xml:space="preserve">Gathering </w:t>
      </w:r>
      <w:r>
        <w:rPr>
          <w:rFonts w:hint="default"/>
          <w:lang w:val="en-US" w:eastAsia="zh-CN"/>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
        </w:numPr>
        <w:bidi w:val="0"/>
        <w:rPr>
          <w:rFonts w:hint="default"/>
          <w:sz w:val="36"/>
          <w:szCs w:val="36"/>
          <w:lang w:val="en-US" w:eastAsia="zh-CN"/>
        </w:rPr>
      </w:pPr>
      <w:bookmarkStart w:id="3" w:name="_Toc1855"/>
      <w:bookmarkStart w:id="4" w:name="_Toc24598"/>
      <w:bookmarkStart w:id="5" w:name="_Toc12067"/>
      <w:r>
        <w:rPr>
          <w:rFonts w:hint="default"/>
          <w:sz w:val="36"/>
          <w:szCs w:val="36"/>
          <w:lang w:val="en-IN" w:eastAsia="zh-CN"/>
        </w:rPr>
        <w:t>Intr</w:t>
      </w:r>
      <w:r>
        <w:rPr>
          <w:rFonts w:hint="default"/>
          <w:sz w:val="36"/>
          <w:szCs w:val="36"/>
          <w:lang w:val="en-US" w:eastAsia="zh-CN"/>
        </w:rPr>
        <w:t>oduction</w:t>
      </w:r>
      <w:bookmarkEnd w:id="3"/>
      <w:bookmarkEnd w:id="4"/>
      <w:bookmarkEnd w:id="5"/>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w:t>
      </w:r>
      <w:r>
        <w:rPr>
          <w:rFonts w:hint="default"/>
          <w:lang w:val="en-IN" w:eastAsia="zh-CN"/>
        </w:rPr>
        <w:t>implementation</w:t>
      </w:r>
      <w:r>
        <w:rPr>
          <w:rFonts w:hint="default"/>
          <w:lang w:val="en-US" w:eastAsia="zh-CN"/>
        </w:rPr>
        <w:t xml:space="preserve">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tbl>
      <w:tblPr>
        <w:tblStyle w:val="16"/>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
        </w:numPr>
        <w:bidi w:val="0"/>
        <w:rPr>
          <w:rFonts w:hint="default"/>
          <w:lang w:val="en-US" w:eastAsia="zh-CN"/>
        </w:rPr>
      </w:pPr>
      <w:bookmarkStart w:id="6" w:name="_Toc6798"/>
      <w:bookmarkStart w:id="7" w:name="_Toc25460"/>
      <w:bookmarkStart w:id="8" w:name="_Toc16257"/>
      <w:bookmarkStart w:id="9" w:name="_Toc18171"/>
      <w:bookmarkStart w:id="10" w:name="_Toc1940"/>
      <w:bookmarkStart w:id="11" w:name="_Toc32004"/>
      <w:r>
        <w:rPr>
          <w:rFonts w:hint="default"/>
          <w:lang w:val="en-US" w:eastAsia="zh-CN"/>
        </w:rPr>
        <w:t>Definition, Acronyms and Abbreviations</w:t>
      </w:r>
      <w:bookmarkEnd w:id="6"/>
      <w:bookmarkEnd w:id="7"/>
      <w:bookmarkEnd w:id="8"/>
      <w:bookmarkEnd w:id="9"/>
      <w:bookmarkEnd w:id="10"/>
      <w:bookmarkEnd w:id="11"/>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6"/>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
        </w:numPr>
        <w:bidi w:val="0"/>
        <w:rPr>
          <w:rFonts w:hint="default"/>
          <w:lang w:val="en-IN"/>
        </w:rPr>
      </w:pPr>
      <w:bookmarkStart w:id="12" w:name="_Toc11745"/>
      <w:bookmarkStart w:id="13" w:name="_Toc9413"/>
      <w:r>
        <w:rPr>
          <w:rFonts w:hint="default"/>
          <w:lang w:val="en-IN" w:eastAsia="zh-CN"/>
        </w:rPr>
        <w:t>Overview of the Document</w:t>
      </w:r>
      <w:bookmarkEnd w:id="12"/>
      <w:bookmarkEnd w:id="13"/>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US"/>
        </w:rPr>
        <w:t>This document covers all the functional requirements of the</w:t>
      </w:r>
      <w:r>
        <w:rPr>
          <w:rFonts w:hint="default" w:ascii="Calibri" w:hAnsi="Calibri" w:cs="Calibri"/>
          <w:b/>
          <w:bCs/>
          <w:sz w:val="20"/>
          <w:szCs w:val="20"/>
          <w:lang w:val="en-US"/>
        </w:rPr>
        <w:t xml:space="preserve"> </w:t>
      </w:r>
      <w:r>
        <w:rPr>
          <w:rFonts w:hint="default" w:cs="Calibri"/>
          <w:b/>
          <w:bCs/>
          <w:sz w:val="20"/>
          <w:szCs w:val="20"/>
          <w:lang w:val="en-IN"/>
        </w:rPr>
        <w:t xml:space="preserve">Examination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The ERP </w:t>
      </w:r>
      <w:r>
        <w:rPr>
          <w:rFonts w:hint="default" w:cs="Calibri"/>
          <w:b w:val="0"/>
          <w:bCs w:val="0"/>
          <w:sz w:val="20"/>
          <w:szCs w:val="20"/>
          <w:lang w:val="en-IN"/>
        </w:rPr>
        <w:t xml:space="preserve">Examination </w:t>
      </w:r>
      <w:r>
        <w:rPr>
          <w:rFonts w:hint="default" w:ascii="Calibri" w:hAnsi="Calibri" w:cs="Calibri"/>
          <w:b w:val="0"/>
          <w:bCs w:val="0"/>
          <w:sz w:val="20"/>
          <w:szCs w:val="20"/>
          <w:lang w:val="en-US"/>
        </w:rPr>
        <w:t xml:space="preserve">module helps in organizing the entire education set-up, such as Student Database, Fee Structure, </w:t>
      </w:r>
      <w:r>
        <w:rPr>
          <w:rFonts w:hint="default" w:cs="Calibri"/>
          <w:b w:val="0"/>
          <w:bCs w:val="0"/>
          <w:sz w:val="20"/>
          <w:szCs w:val="20"/>
          <w:lang w:val="en-IN"/>
        </w:rPr>
        <w:t xml:space="preserve">Trainer Information </w:t>
      </w:r>
      <w:r>
        <w:rPr>
          <w:rFonts w:hint="default" w:ascii="Calibri" w:hAnsi="Calibri" w:cs="Calibri"/>
          <w:b w:val="0"/>
          <w:bCs w:val="0"/>
          <w:sz w:val="20"/>
          <w:szCs w:val="20"/>
          <w:lang w:val="en-US"/>
        </w:rPr>
        <w:t>Assessment and Result Declaration</w:t>
      </w:r>
      <w:r>
        <w:rPr>
          <w:rFonts w:hint="default" w:cs="Calibri"/>
          <w:b w:val="0"/>
          <w:bCs w:val="0"/>
          <w:sz w:val="20"/>
          <w:szCs w:val="20"/>
          <w:lang w:val="en-IN"/>
        </w:rPr>
        <w:t xml:space="preserve"> and </w:t>
      </w:r>
      <w:bookmarkStart w:id="14" w:name="_Toc1121"/>
      <w:bookmarkStart w:id="15" w:name="_Toc20230"/>
      <w:r>
        <w:rPr>
          <w:rFonts w:hint="default" w:cs="Calibri"/>
          <w:b w:val="0"/>
          <w:bCs w:val="0"/>
          <w:sz w:val="20"/>
          <w:szCs w:val="20"/>
          <w:lang w:val="en-IN"/>
        </w:rPr>
        <w:t>Cumulative Marksheet, Certificate Generation, etc.</w:t>
      </w:r>
    </w:p>
    <w:p>
      <w:pPr>
        <w:numPr>
          <w:ilvl w:val="0"/>
          <w:numId w:val="0"/>
        </w:numPr>
        <w:bidi w:val="0"/>
        <w:jc w:val="both"/>
        <w:outlineLvl w:val="9"/>
        <w:rPr>
          <w:rFonts w:hint="default" w:cs="Calibri"/>
          <w:b w:val="0"/>
          <w:bCs w:val="0"/>
          <w:sz w:val="20"/>
          <w:szCs w:val="20"/>
          <w:lang w:val="en-IN"/>
        </w:rPr>
      </w:pPr>
    </w:p>
    <w:p>
      <w:pPr>
        <w:pStyle w:val="2"/>
        <w:numPr>
          <w:ilvl w:val="0"/>
          <w:numId w:val="1"/>
        </w:numPr>
        <w:bidi w:val="0"/>
        <w:rPr>
          <w:rFonts w:hint="default"/>
          <w:sz w:val="32"/>
          <w:szCs w:val="32"/>
          <w:lang w:val="en-IN" w:eastAsia="zh-CN"/>
        </w:rPr>
      </w:pPr>
      <w:bookmarkStart w:id="16" w:name="_Toc10890"/>
      <w:bookmarkStart w:id="17" w:name="_Toc5545"/>
      <w:r>
        <w:rPr>
          <w:rFonts w:hint="default"/>
          <w:sz w:val="32"/>
          <w:szCs w:val="32"/>
          <w:lang w:val="en-IN" w:eastAsia="zh-CN"/>
        </w:rPr>
        <w:t>Scope of Education Module</w:t>
      </w:r>
      <w:bookmarkEnd w:id="16"/>
      <w:bookmarkEnd w:id="17"/>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2"/>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2"/>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Profile :Personal Information, Contact Details, Academic Details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Student Profile: Personal Information, Contact Details, Academic Details.</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3"/>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3"/>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2"/>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Scholarships.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Exams records of all 6 semesters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2"/>
        </w:numPr>
        <w:ind w:left="840" w:leftChars="0" w:hanging="420" w:firstLineChars="0"/>
        <w:rPr>
          <w:rFonts w:hint="default" w:ascii="Calibri" w:hAnsi="Calibri" w:eastAsia="SimSun" w:cs="Calibri"/>
          <w:sz w:val="20"/>
          <w:szCs w:val="20"/>
          <w:lang w:val="en-IN" w:eastAsia="zh-CN"/>
        </w:rPr>
      </w:pPr>
      <w:r>
        <w:rPr>
          <w:rFonts w:hint="default" w:cs="Calibri"/>
          <w:sz w:val="20"/>
          <w:szCs w:val="20"/>
          <w:lang w:val="en-IN"/>
        </w:rPr>
        <w:t>Student</w:t>
      </w:r>
      <w:r>
        <w:rPr>
          <w:rFonts w:hint="default" w:ascii="Calibri" w:hAnsi="Calibri" w:eastAsia="SimSun" w:cs="Calibri"/>
          <w:sz w:val="20"/>
          <w:szCs w:val="20"/>
        </w:rPr>
        <w:t xml:space="preserve">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rPr>
        <w:t xml:space="preserve">Results Analysis after declaration of results by WSC  </w:t>
      </w:r>
    </w:p>
    <w:p>
      <w:pPr>
        <w:numPr>
          <w:ilvl w:val="0"/>
          <w:numId w:val="2"/>
        </w:numPr>
        <w:ind w:left="840" w:leftChars="0" w:hanging="420" w:firstLineChars="0"/>
        <w:rPr>
          <w:rFonts w:hint="default" w:ascii="Calibri" w:hAnsi="Calibri" w:cs="Calibri"/>
          <w:b/>
          <w:bCs/>
          <w:sz w:val="20"/>
          <w:szCs w:val="20"/>
          <w:lang w:val="en-IN" w:eastAsia="zh-CN"/>
        </w:rPr>
      </w:pPr>
      <w:r>
        <w:rPr>
          <w:rFonts w:hint="default" w:ascii="Calibri" w:hAnsi="Calibri" w:eastAsia="SimSun" w:cs="Calibri"/>
          <w:b/>
          <w:bCs/>
          <w:sz w:val="20"/>
          <w:szCs w:val="20"/>
        </w:rPr>
        <w:t>Students Back paper tracking etc.</w:t>
      </w:r>
    </w:p>
    <w:p>
      <w:pPr>
        <w:numPr>
          <w:ilvl w:val="0"/>
          <w:numId w:val="3"/>
        </w:numPr>
        <w:ind w:left="840" w:leftChars="0" w:hanging="420" w:firstLineChars="0"/>
        <w:rPr>
          <w:rFonts w:hint="default"/>
          <w:b/>
          <w:bCs/>
          <w:lang w:val="en-IN" w:eastAsia="zh-CN"/>
        </w:rPr>
      </w:pPr>
      <w:r>
        <w:rPr>
          <w:rFonts w:hint="default" w:ascii="Calibri" w:hAnsi="Calibri" w:eastAsia="SimSun" w:cs="Calibri"/>
          <w:b/>
          <w:bCs/>
          <w:sz w:val="20"/>
          <w:szCs w:val="20"/>
        </w:rPr>
        <w:t xml:space="preserve">Students Exams records   </w:t>
      </w:r>
    </w:p>
    <w:p>
      <w:pPr>
        <w:numPr>
          <w:ilvl w:val="0"/>
          <w:numId w:val="3"/>
        </w:numPr>
        <w:ind w:left="840" w:leftChars="0" w:hanging="420" w:firstLineChars="0"/>
        <w:rPr>
          <w:rFonts w:hint="default"/>
          <w:b/>
          <w:bCs/>
          <w:lang w:val="en-IN" w:eastAsia="zh-CN"/>
        </w:rPr>
      </w:pPr>
      <w:r>
        <w:rPr>
          <w:rFonts w:hint="default" w:cs="Calibri"/>
          <w:b/>
          <w:bCs/>
          <w:sz w:val="20"/>
          <w:szCs w:val="20"/>
          <w:lang w:val="en-IN"/>
        </w:rPr>
        <w:t>Alert</w:t>
      </w:r>
      <w:r>
        <w:rPr>
          <w:rFonts w:hint="default" w:ascii="Calibri" w:hAnsi="Calibri" w:eastAsia="SimSun" w:cs="Calibri"/>
          <w:b/>
          <w:bCs/>
          <w:sz w:val="20"/>
          <w:szCs w:val="20"/>
        </w:rPr>
        <w:t>/Messaging Management.</w:t>
      </w:r>
    </w:p>
    <w:p>
      <w:pPr>
        <w:numPr>
          <w:ilvl w:val="0"/>
          <w:numId w:val="0"/>
        </w:numPr>
        <w:ind w:left="420" w:left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  </w:t>
      </w:r>
    </w:p>
    <w:p>
      <w:pPr>
        <w:numPr>
          <w:ilvl w:val="0"/>
          <w:numId w:val="0"/>
        </w:numPr>
        <w:bidi w:val="0"/>
        <w:jc w:val="both"/>
        <w:outlineLvl w:val="9"/>
        <w:rPr>
          <w:rFonts w:hint="default" w:cs="Calibri"/>
          <w:b w:val="0"/>
          <w:bCs w:val="0"/>
          <w:sz w:val="20"/>
          <w:szCs w:val="20"/>
          <w:lang w:val="en-IN"/>
        </w:rPr>
      </w:pPr>
    </w:p>
    <w:p>
      <w:pPr>
        <w:pStyle w:val="2"/>
        <w:numPr>
          <w:ilvl w:val="0"/>
          <w:numId w:val="1"/>
        </w:numPr>
        <w:bidi w:val="0"/>
        <w:rPr>
          <w:rFonts w:hint="default"/>
          <w:lang w:val="en-IN"/>
        </w:rPr>
      </w:pPr>
      <w:bookmarkStart w:id="18" w:name="_Toc30105"/>
      <w:r>
        <w:rPr>
          <w:rFonts w:hint="default"/>
          <w:lang w:val="en-IN"/>
        </w:rPr>
        <w:t xml:space="preserve">WSC Student Examination </w:t>
      </w:r>
      <w:bookmarkEnd w:id="14"/>
      <w:bookmarkEnd w:id="15"/>
      <w:r>
        <w:rPr>
          <w:rFonts w:hint="default"/>
          <w:lang w:val="en-IN"/>
        </w:rPr>
        <w:t>Process Flow</w:t>
      </w:r>
      <w:bookmarkEnd w:id="18"/>
    </w:p>
    <w:p>
      <w:pPr>
        <w:bidi w:val="0"/>
        <w:outlineLvl w:val="9"/>
        <w:rPr>
          <w:rFonts w:hint="default"/>
          <w:lang w:val="en-IN"/>
        </w:rPr>
      </w:pPr>
      <w:r>
        <w:rPr>
          <w:rFonts w:hint="default"/>
          <w:lang w:val="en-IN"/>
        </w:rPr>
        <w:drawing>
          <wp:inline distT="0" distB="0" distL="114300" distR="114300">
            <wp:extent cx="5272405" cy="2708910"/>
            <wp:effectExtent l="0" t="0" r="10795" b="8890"/>
            <wp:docPr id="5" name="Picture 5" descr="e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xa"/>
                    <pic:cNvPicPr>
                      <a:picLocks noChangeAspect="1"/>
                    </pic:cNvPicPr>
                  </pic:nvPicPr>
                  <pic:blipFill>
                    <a:blip r:embed="rId11"/>
                    <a:stretch>
                      <a:fillRect/>
                    </a:stretch>
                  </pic:blipFill>
                  <pic:spPr>
                    <a:xfrm>
                      <a:off x="0" y="0"/>
                      <a:ext cx="5272405" cy="2708910"/>
                    </a:xfrm>
                    <a:prstGeom prst="rect">
                      <a:avLst/>
                    </a:prstGeom>
                  </pic:spPr>
                </pic:pic>
              </a:graphicData>
            </a:graphic>
          </wp:inline>
        </w:drawing>
      </w:r>
      <w:r>
        <w:rPr>
          <w:sz w:val="20"/>
        </w:rPr>
        <mc:AlternateContent>
          <mc:Choice Requires="wpg">
            <w:drawing>
              <wp:anchor distT="0" distB="0" distL="114300" distR="114300" simplePos="0" relativeHeight="251663360" behindDoc="0" locked="0" layoutInCell="1" allowOverlap="1">
                <wp:simplePos x="0" y="0"/>
                <wp:positionH relativeFrom="column">
                  <wp:posOffset>3348355</wp:posOffset>
                </wp:positionH>
                <wp:positionV relativeFrom="paragraph">
                  <wp:posOffset>65405</wp:posOffset>
                </wp:positionV>
                <wp:extent cx="1756410" cy="766445"/>
                <wp:effectExtent l="6350" t="6350" r="15240" b="14605"/>
                <wp:wrapNone/>
                <wp:docPr id="39" name="Group 39"/>
                <wp:cNvGraphicFramePr/>
                <a:graphic xmlns:a="http://schemas.openxmlformats.org/drawingml/2006/main">
                  <a:graphicData uri="http://schemas.microsoft.com/office/word/2010/wordprocessingGroup">
                    <wpg:wgp>
                      <wpg:cNvGrpSpPr/>
                      <wpg:grpSpPr>
                        <a:xfrm>
                          <a:off x="0" y="0"/>
                          <a:ext cx="1756410" cy="766445"/>
                          <a:chOff x="10577" y="54092"/>
                          <a:chExt cx="2766" cy="1207"/>
                        </a:xfrm>
                      </wpg:grpSpPr>
                      <wps:wsp>
                        <wps:cNvPr id="6" name="Text Box 37"/>
                        <wps:cNvSpPr txBox="1"/>
                        <wps:spPr>
                          <a:xfrm>
                            <a:off x="10577" y="54092"/>
                            <a:ext cx="2766" cy="1207"/>
                          </a:xfrm>
                          <a:prstGeom prst="rect">
                            <a:avLst/>
                          </a:prstGeom>
                        </wps:spPr>
                        <wps:style>
                          <a:lnRef idx="2">
                            <a:schemeClr val="dk1"/>
                          </a:lnRef>
                          <a:fillRef idx="1">
                            <a:schemeClr val="lt1"/>
                          </a:fillRef>
                          <a:effectRef idx="0">
                            <a:schemeClr val="dk1"/>
                          </a:effectRef>
                          <a:fontRef idx="minor">
                            <a:schemeClr val="dk1"/>
                          </a:fontRef>
                        </wps:style>
                        <wps:txbx>
                          <w:txbxContent>
                            <w:p>
                              <w:pPr>
                                <w:numPr>
                                  <w:ilvl w:val="0"/>
                                  <w:numId w:val="0"/>
                                </w:numPr>
                                <w:kinsoku/>
                                <w:ind w:firstLine="300" w:firstLineChars="15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4"/>
                                </w:numPr>
                                <w:kinsoku/>
                                <w:ind w:firstLineChars="0"/>
                                <w:jc w:val="left"/>
                                <w:rPr>
                                  <w:sz w:val="20"/>
                                  <w:szCs w:val="20"/>
                                </w:rPr>
                              </w:pPr>
                            </w:p>
                            <w:p>
                              <w:pPr>
                                <w:numPr>
                                  <w:ilvl w:val="0"/>
                                  <w:numId w:val="0"/>
                                </w:numPr>
                                <w:kinsoku/>
                                <w:ind w:firstLine="300" w:firstLineChars="15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5"/>
                                </w:numPr>
                                <w:kinsoku/>
                                <w:ind w:firstLineChars="0"/>
                                <w:jc w:val="left"/>
                                <w:rPr>
                                  <w:sz w:val="36"/>
                                </w:rPr>
                              </w:pPr>
                            </w:p>
                          </w:txbxContent>
                        </wps:txbx>
                        <wps:bodyPr wrap="square" rtlCol="0">
                          <a:noAutofit/>
                        </wps:bodyPr>
                      </wps:wsp>
                      <wps:wsp>
                        <wps:cNvPr id="8" name="Rectangles 8"/>
                        <wps:cNvSpPr/>
                        <wps:spPr>
                          <a:xfrm>
                            <a:off x="10700" y="54176"/>
                            <a:ext cx="310" cy="2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s 12"/>
                        <wps:cNvSpPr/>
                        <wps:spPr>
                          <a:xfrm>
                            <a:off x="10700" y="54647"/>
                            <a:ext cx="310" cy="292"/>
                          </a:xfrm>
                          <a:prstGeom prst="rect">
                            <a:avLst/>
                          </a:prstGeom>
                        </wps:spPr>
                        <wps:style>
                          <a:lnRef idx="1">
                            <a:schemeClr val="accent4"/>
                          </a:lnRef>
                          <a:fillRef idx="2">
                            <a:schemeClr val="accent4"/>
                          </a:fillRef>
                          <a:effectRef idx="1">
                            <a:schemeClr val="accent4"/>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63.65pt;margin-top:5.15pt;height:60.35pt;width:138.3pt;z-index:251663360;mso-width-relative:page;mso-height-relative:page;" coordorigin="10577,54092" coordsize="2766,1207" o:gfxdata="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">
                <o:lock v:ext="edit" aspectratio="f"/>
                <v:shape id="Text Box 37" o:spid="_x0000_s1026" o:spt="202" type="#_x0000_t202" style="position:absolute;left:10577;top:54092;height:1207;width:2766;" fillcolor="#FFFFFF [3201]" filled="t" stroked="t" coordsize="21600,21600" o:gfxdata="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6ttC8AAAA&#10;2g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numPr>
                            <w:ilvl w:val="0"/>
                            <w:numId w:val="0"/>
                          </w:numPr>
                          <w:kinsoku/>
                          <w:ind w:firstLine="300" w:firstLineChars="15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4"/>
                          </w:numPr>
                          <w:kinsoku/>
                          <w:ind w:firstLineChars="0"/>
                          <w:jc w:val="left"/>
                          <w:rPr>
                            <w:sz w:val="20"/>
                            <w:szCs w:val="20"/>
                          </w:rPr>
                        </w:pPr>
                      </w:p>
                      <w:p>
                        <w:pPr>
                          <w:numPr>
                            <w:ilvl w:val="0"/>
                            <w:numId w:val="0"/>
                          </w:numPr>
                          <w:kinsoku/>
                          <w:ind w:firstLine="300" w:firstLineChars="15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5"/>
                          </w:numPr>
                          <w:kinsoku/>
                          <w:ind w:firstLineChars="0"/>
                          <w:jc w:val="left"/>
                          <w:rPr>
                            <w:sz w:val="36"/>
                          </w:rPr>
                        </w:pPr>
                      </w:p>
                    </w:txbxContent>
                  </v:textbox>
                </v:shape>
                <v:rect id="_x0000_s1026" o:spid="_x0000_s1026" o:spt="1" style="position:absolute;left:10700;top:54176;height:260;width:310;v-text-anchor:middle;" fillcolor="#FFFFFF [3201]" filled="t" stroked="t" coordsize="21600,21600" o:gfxdata="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80WlGLgAAADaAAAA&#10;DwAAAAAAAAABACAAAAAiAAAAZHJzL2Rvd25yZXYueG1sUEsBAhQAFAAAAAgAh07iQDMvBZ47AAAA&#10;OQAAABAAAAAAAAAAAQAgAAAABwEAAGRycy9zaGFwZXhtbC54bWxQSwUGAAAAAAYABgBbAQAAsQMA&#10;AAAA&#10;">
                  <v:fill on="t" focussize="0,0"/>
                  <v:stroke weight="1pt" color="#000000 [3213]" miterlimit="8" joinstyle="miter"/>
                  <v:imagedata o:title=""/>
                  <o:lock v:ext="edit" aspectratio="f"/>
                  <v:textbox>
                    <w:txbxContent>
                      <w:p>
                        <w:pPr>
                          <w:jc w:val="center"/>
                        </w:pPr>
                      </w:p>
                    </w:txbxContent>
                  </v:textbox>
                </v:rect>
                <v:rect id="_x0000_s1026" o:spid="_x0000_s1026" o:spt="1" style="position:absolute;left:10700;top:54647;height:292;width:310;v-text-anchor:middle;" fillcolor="#FFDD9C [3536]" filled="t" stroked="t" coordsize="21600,21600" o:gfxdata="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0C/WvQAA&#10;ANsAAAAPAAAAAAAAAAEAIAAAACIAAABkcnMvZG93bnJldi54bWxQSwECFAAUAAAACACHTuJAMy8F&#10;njsAAAA5AAAAEAAAAAAAAAABACAAAAAMAQAAZHJzL3NoYXBleG1sLnhtbFBLBQYAAAAABgAGAFsB&#10;AAC2AwAAAAA=&#10;">
                  <v:fill type="gradient" on="t" color2="#FFD479 [3376]" colors="0f #FFDD9C;32768f #FFD78E;65536f #FFD479" focus="100%" focussize="0,0" rotate="t">
                    <o:fill type="gradientUnscaled" v:ext="backwardCompatible"/>
                  </v:fill>
                  <v:stroke weight="0.5pt" color="#FFC000 [3207]" miterlimit="8" joinstyle="miter"/>
                  <v:imagedata o:title=""/>
                  <o:lock v:ext="edit" aspectratio="f"/>
                  <v:textbox>
                    <w:txbxContent>
                      <w:p>
                        <w:pPr>
                          <w:jc w:val="center"/>
                        </w:pPr>
                      </w:p>
                    </w:txbxContent>
                  </v:textbox>
                </v:rect>
              </v:group>
            </w:pict>
          </mc:Fallback>
        </mc:AlternateContent>
      </w:r>
    </w:p>
    <w:p/>
    <w:p>
      <w:pPr>
        <w:pStyle w:val="2"/>
        <w:numPr>
          <w:ilvl w:val="0"/>
          <w:numId w:val="1"/>
        </w:numPr>
        <w:bidi w:val="0"/>
        <w:rPr>
          <w:rFonts w:hint="default"/>
          <w:lang w:val="en-IN"/>
        </w:rPr>
      </w:pPr>
      <w:bookmarkStart w:id="19" w:name="_Toc12137"/>
      <w:bookmarkStart w:id="20" w:name="_Toc32091"/>
      <w:bookmarkStart w:id="21" w:name="_Toc23138"/>
      <w:r>
        <w:rPr>
          <w:rFonts w:hint="default"/>
          <w:lang w:val="en-IN" w:eastAsia="zh-CN"/>
        </w:rPr>
        <w:t xml:space="preserve">Process Flow </w:t>
      </w:r>
      <w:r>
        <w:rPr>
          <w:rFonts w:hint="default"/>
          <w:lang w:val="en-IN"/>
        </w:rPr>
        <w:t>Description</w:t>
      </w:r>
      <w:bookmarkEnd w:id="19"/>
      <w:bookmarkEnd w:id="20"/>
      <w:bookmarkEnd w:id="21"/>
    </w:p>
    <w:p>
      <w:pPr>
        <w:numPr>
          <w:ilvl w:val="0"/>
          <w:numId w:val="0"/>
        </w:numPr>
        <w:bidi w:val="0"/>
        <w:outlineLvl w:val="9"/>
        <w:rPr>
          <w:rFonts w:hint="default"/>
          <w:b/>
          <w:bCs/>
          <w:color w:val="366091"/>
          <w:sz w:val="28"/>
          <w:szCs w:val="28"/>
          <w:lang w:val="en-IN"/>
        </w:rPr>
      </w:pPr>
      <w:bookmarkStart w:id="22" w:name="_Toc1776"/>
      <w:r>
        <w:rPr>
          <w:rFonts w:hint="default"/>
          <w:b/>
          <w:bCs/>
          <w:color w:val="366091"/>
          <w:sz w:val="28"/>
          <w:szCs w:val="28"/>
          <w:lang w:val="en-IN"/>
        </w:rPr>
        <w:t xml:space="preserve">Exam </w:t>
      </w:r>
      <w:bookmarkEnd w:id="22"/>
      <w:r>
        <w:rPr>
          <w:rFonts w:hint="default"/>
          <w:b/>
          <w:bCs/>
          <w:color w:val="366091"/>
          <w:sz w:val="28"/>
          <w:szCs w:val="28"/>
          <w:lang w:val="en-IN"/>
        </w:rPr>
        <w:t>Schedule</w:t>
      </w:r>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The Exam </w:t>
      </w:r>
      <w:r>
        <w:rPr>
          <w:rFonts w:hint="default" w:cs="Calibri"/>
          <w:sz w:val="24"/>
          <w:szCs w:val="24"/>
          <w:lang w:val="en-IN" w:eastAsia="zh-CN" w:bidi="ar-SA"/>
        </w:rPr>
        <w:t xml:space="preserve">Schedule </w:t>
      </w:r>
      <w:r>
        <w:rPr>
          <w:rFonts w:hint="default" w:ascii="Calibri" w:hAnsi="Calibri" w:eastAsia="SimSun" w:cs="Calibri"/>
          <w:sz w:val="24"/>
          <w:szCs w:val="24"/>
          <w:lang w:val="en-IN" w:eastAsia="zh-CN" w:bidi="ar-SA"/>
        </w:rPr>
        <w:t xml:space="preserve">will allow </w:t>
      </w:r>
      <w:r>
        <w:rPr>
          <w:rFonts w:hint="default" w:cs="Calibri"/>
          <w:sz w:val="24"/>
          <w:szCs w:val="24"/>
          <w:lang w:val="en-IN" w:eastAsia="zh-CN" w:bidi="ar-SA"/>
        </w:rPr>
        <w:t>users</w:t>
      </w:r>
      <w:r>
        <w:rPr>
          <w:rFonts w:hint="default" w:ascii="Calibri" w:hAnsi="Calibri" w:eastAsia="SimSun" w:cs="Calibri"/>
          <w:sz w:val="24"/>
          <w:szCs w:val="24"/>
          <w:lang w:val="en-IN" w:eastAsia="zh-CN" w:bidi="ar-SA"/>
        </w:rPr>
        <w:t xml:space="preserve"> to </w:t>
      </w:r>
      <w:r>
        <w:rPr>
          <w:rFonts w:hint="default" w:cs="Calibri"/>
          <w:sz w:val="24"/>
          <w:szCs w:val="24"/>
          <w:lang w:val="en-IN" w:eastAsia="zh-CN" w:bidi="ar-SA"/>
        </w:rPr>
        <w:t xml:space="preserve">schedule </w:t>
      </w:r>
      <w:r>
        <w:rPr>
          <w:rFonts w:hint="default" w:ascii="Calibri" w:hAnsi="Calibri" w:eastAsia="SimSun" w:cs="Calibri"/>
          <w:sz w:val="24"/>
          <w:szCs w:val="24"/>
          <w:lang w:val="en-IN" w:eastAsia="zh-CN" w:bidi="ar-SA"/>
        </w:rPr>
        <w:t xml:space="preserve">an exam for various </w:t>
      </w:r>
      <w:r>
        <w:rPr>
          <w:rFonts w:hint="default" w:cs="Calibri"/>
          <w:sz w:val="24"/>
          <w:szCs w:val="24"/>
          <w:lang w:val="en-IN" w:eastAsia="zh-CN" w:bidi="ar-SA"/>
        </w:rPr>
        <w:t>courses with respect to the academic year, Semesters, classes, assessment components, etc.</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keepNext w:val="0"/>
        <w:keepLines w:val="0"/>
        <w:widowControl/>
        <w:suppressLineNumbers w:val="0"/>
        <w:jc w:val="both"/>
        <w:outlineLvl w:val="9"/>
        <w:rPr>
          <w:rFonts w:hint="default"/>
          <w:b/>
          <w:bCs/>
          <w:color w:val="366091"/>
          <w:sz w:val="28"/>
          <w:szCs w:val="28"/>
          <w:lang w:val="en-IN"/>
        </w:rPr>
      </w:pPr>
      <w:r>
        <w:rPr>
          <w:rFonts w:hint="default"/>
          <w:b/>
          <w:bCs/>
          <w:color w:val="366091"/>
          <w:sz w:val="28"/>
          <w:szCs w:val="28"/>
          <w:lang w:val="en-IN"/>
        </w:rPr>
        <w:t xml:space="preserve">Module Wise Exam Group </w:t>
      </w:r>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cs="Calibri"/>
          <w:sz w:val="24"/>
          <w:szCs w:val="24"/>
          <w:lang w:val="en-IN" w:eastAsia="zh-CN" w:bidi="ar-SA"/>
        </w:rPr>
        <w:t>Module Wise Exam Group will allow user to segregate each class students in to different groups for examination, It also creates the Attendance Sheet and score sheets for different groups w.r.t. particular class of different Modules.</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3" w:name="_Toc2750"/>
      <w:r>
        <w:rPr>
          <w:rFonts w:hint="default"/>
          <w:b/>
          <w:bCs/>
          <w:color w:val="366091"/>
          <w:sz w:val="28"/>
          <w:szCs w:val="28"/>
          <w:lang w:val="en-IN"/>
        </w:rPr>
        <w:t>Exam Paper Evaluation Plan</w:t>
      </w:r>
      <w:bookmarkEnd w:id="23"/>
    </w:p>
    <w:p>
      <w:pPr>
        <w:keepNext w:val="0"/>
        <w:keepLines w:val="0"/>
        <w:widowControl/>
        <w:suppressLineNumbers w:val="0"/>
        <w:jc w:val="both"/>
        <w:outlineLvl w:val="9"/>
        <w:rPr>
          <w:rFonts w:hint="default" w:cs="Calibri"/>
          <w:sz w:val="24"/>
          <w:szCs w:val="24"/>
          <w:lang w:val="en-IN" w:eastAsia="zh-CN" w:bidi="ar-SA"/>
        </w:rPr>
      </w:pPr>
      <w:r>
        <w:rPr>
          <w:rFonts w:hint="default" w:ascii="Calibri" w:hAnsi="Calibri" w:eastAsia="SimSun" w:cs="Calibri"/>
          <w:sz w:val="24"/>
          <w:szCs w:val="24"/>
          <w:lang w:val="en-IN" w:eastAsia="zh-CN" w:bidi="ar-SA"/>
        </w:rPr>
        <w:t xml:space="preserve">An Exam Evaluation Plan </w:t>
      </w:r>
      <w:r>
        <w:rPr>
          <w:rFonts w:hint="default" w:cs="Calibri"/>
          <w:sz w:val="24"/>
          <w:szCs w:val="24"/>
          <w:lang w:val="en-IN" w:eastAsia="zh-CN" w:bidi="ar-SA"/>
        </w:rPr>
        <w:t>contains the list of paper  setters and moderators for different modules of particular course semester.</w:t>
      </w:r>
    </w:p>
    <w:p>
      <w:pPr>
        <w:keepNext w:val="0"/>
        <w:keepLines w:val="0"/>
        <w:widowControl/>
        <w:suppressLineNumbers w:val="0"/>
        <w:jc w:val="both"/>
        <w:outlineLvl w:val="9"/>
        <w:rPr>
          <w:rFonts w:hint="default"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4" w:name="_Toc1691"/>
      <w:r>
        <w:rPr>
          <w:rFonts w:hint="default"/>
          <w:b/>
          <w:bCs/>
          <w:color w:val="366091"/>
          <w:sz w:val="28"/>
          <w:szCs w:val="28"/>
          <w:lang w:val="en-IN"/>
        </w:rPr>
        <w:t>Exam Paper Setting</w:t>
      </w:r>
      <w:bookmarkEnd w:id="24"/>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The Exam Paper Setting is used to prepare paper setting schedules</w:t>
      </w:r>
      <w:r>
        <w:rPr>
          <w:rFonts w:hint="default" w:cs="Calibri"/>
          <w:sz w:val="24"/>
          <w:szCs w:val="24"/>
          <w:lang w:val="en-IN" w:eastAsia="zh-CN" w:bidi="ar-SA"/>
        </w:rPr>
        <w:t>, paper sets</w:t>
      </w:r>
      <w:r>
        <w:rPr>
          <w:rFonts w:hint="default" w:ascii="Calibri" w:hAnsi="Calibri" w:eastAsia="SimSun" w:cs="Calibri"/>
          <w:sz w:val="24"/>
          <w:szCs w:val="24"/>
          <w:lang w:val="en-IN" w:eastAsia="zh-CN" w:bidi="ar-SA"/>
        </w:rPr>
        <w:t xml:space="preserve"> and plan for paper setters </w:t>
      </w:r>
      <w:r>
        <w:rPr>
          <w:rFonts w:hint="default" w:cs="Calibri"/>
          <w:sz w:val="24"/>
          <w:szCs w:val="24"/>
          <w:lang w:val="en-IN" w:eastAsia="zh-CN" w:bidi="ar-SA"/>
        </w:rPr>
        <w:t>and allow the trainers to attach their paper sets.</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5" w:name="_Toc6810"/>
      <w:r>
        <w:rPr>
          <w:rFonts w:hint="default"/>
          <w:b/>
          <w:bCs/>
          <w:color w:val="366091"/>
          <w:sz w:val="28"/>
          <w:szCs w:val="28"/>
          <w:lang w:val="en-IN"/>
        </w:rPr>
        <w:t>Criteria Wise Evaluation</w:t>
      </w:r>
      <w:bookmarkEnd w:id="25"/>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Criteria Wise Evaluation </w:t>
      </w:r>
      <w:r>
        <w:rPr>
          <w:rFonts w:hint="default" w:cs="Calibri"/>
          <w:sz w:val="24"/>
          <w:szCs w:val="24"/>
          <w:lang w:val="en-IN" w:eastAsia="zh-CN" w:bidi="ar-SA"/>
        </w:rPr>
        <w:t>allows you</w:t>
      </w:r>
      <w:r>
        <w:rPr>
          <w:rFonts w:hint="default" w:ascii="Calibri" w:hAnsi="Calibri" w:eastAsia="SimSun" w:cs="Calibri"/>
          <w:sz w:val="24"/>
          <w:szCs w:val="24"/>
          <w:lang w:val="en-IN" w:eastAsia="zh-CN" w:bidi="ar-SA"/>
        </w:rPr>
        <w:t xml:space="preserve"> to </w:t>
      </w:r>
      <w:r>
        <w:rPr>
          <w:rFonts w:hint="default" w:cs="Calibri"/>
          <w:sz w:val="24"/>
          <w:szCs w:val="24"/>
          <w:lang w:val="en-IN" w:eastAsia="zh-CN" w:bidi="ar-SA"/>
        </w:rPr>
        <w:t xml:space="preserve">do </w:t>
      </w:r>
      <w:r>
        <w:rPr>
          <w:rFonts w:hint="default" w:ascii="Calibri" w:hAnsi="Calibri" w:eastAsia="SimSun" w:cs="Calibri"/>
          <w:sz w:val="24"/>
          <w:szCs w:val="24"/>
          <w:lang w:val="en-IN" w:eastAsia="zh-CN" w:bidi="ar-SA"/>
        </w:rPr>
        <w:t xml:space="preserve">an evaluation for a particular assessment </w:t>
      </w:r>
      <w:r>
        <w:rPr>
          <w:rFonts w:hint="default" w:cs="Calibri"/>
          <w:sz w:val="24"/>
          <w:szCs w:val="24"/>
          <w:lang w:val="en-IN" w:eastAsia="zh-CN" w:bidi="ar-SA"/>
        </w:rPr>
        <w:t xml:space="preserve">component of individual modules </w:t>
      </w:r>
      <w:r>
        <w:rPr>
          <w:rFonts w:hint="default" w:ascii="Calibri" w:hAnsi="Calibri" w:eastAsia="SimSun" w:cs="Calibri"/>
          <w:sz w:val="24"/>
          <w:szCs w:val="24"/>
          <w:lang w:val="en-IN" w:eastAsia="zh-CN" w:bidi="ar-SA"/>
        </w:rPr>
        <w:t>for student</w:t>
      </w:r>
      <w:r>
        <w:rPr>
          <w:rFonts w:hint="default" w:cs="Calibri"/>
          <w:sz w:val="24"/>
          <w:szCs w:val="24"/>
          <w:lang w:val="en-IN" w:eastAsia="zh-CN" w:bidi="ar-SA"/>
        </w:rPr>
        <w:t>s who are enrolled in a particular course.</w:t>
      </w:r>
    </w:p>
    <w:p>
      <w:pPr>
        <w:outlineLvl w:val="9"/>
        <w:rPr>
          <w:rFonts w:hint="default"/>
          <w:lang w:val="en-IN"/>
        </w:rPr>
      </w:pPr>
    </w:p>
    <w:p>
      <w:pPr>
        <w:outlineLvl w:val="9"/>
        <w:rPr>
          <w:rFonts w:hint="default"/>
          <w:lang w:val="en-IN"/>
        </w:rPr>
      </w:pPr>
    </w:p>
    <w:p>
      <w:pPr>
        <w:outlineLvl w:val="9"/>
        <w:rPr>
          <w:rFonts w:hint="default"/>
          <w:lang w:val="en-IN"/>
        </w:rPr>
      </w:pPr>
    </w:p>
    <w:p>
      <w:pPr>
        <w:outlineLvl w:val="9"/>
        <w:rPr>
          <w:rFonts w:hint="default"/>
          <w:lang w:val="en-IN"/>
        </w:rPr>
      </w:pPr>
    </w:p>
    <w:p>
      <w:pPr>
        <w:numPr>
          <w:ilvl w:val="0"/>
          <w:numId w:val="0"/>
        </w:numPr>
        <w:bidi w:val="0"/>
        <w:outlineLvl w:val="9"/>
        <w:rPr>
          <w:rFonts w:hint="default"/>
          <w:b/>
          <w:bCs/>
          <w:color w:val="366091"/>
          <w:sz w:val="28"/>
          <w:szCs w:val="28"/>
          <w:lang w:val="en-IN"/>
        </w:rPr>
      </w:pPr>
      <w:bookmarkStart w:id="26" w:name="_Toc8840"/>
      <w:r>
        <w:rPr>
          <w:rFonts w:hint="default"/>
          <w:b/>
          <w:bCs/>
          <w:color w:val="366091"/>
          <w:sz w:val="28"/>
          <w:szCs w:val="28"/>
          <w:lang w:val="en-IN"/>
        </w:rPr>
        <w:t>Rechecking Process</w:t>
      </w:r>
      <w:bookmarkEnd w:id="26"/>
    </w:p>
    <w:p>
      <w:pPr>
        <w:keepNext w:val="0"/>
        <w:keepLines w:val="0"/>
        <w:widowControl/>
        <w:suppressLineNumbers w:val="0"/>
        <w:jc w:val="both"/>
        <w:outlineLvl w:val="9"/>
        <w:rPr>
          <w:rFonts w:hint="default" w:cs="Calibri"/>
          <w:sz w:val="24"/>
          <w:szCs w:val="24"/>
          <w:lang w:val="en-IN" w:eastAsia="zh-CN" w:bidi="ar-SA"/>
        </w:rPr>
      </w:pPr>
      <w:r>
        <w:rPr>
          <w:rFonts w:hint="default" w:cs="Calibri"/>
          <w:sz w:val="24"/>
          <w:szCs w:val="24"/>
          <w:lang w:val="en-IN" w:eastAsia="zh-CN" w:bidi="ar-SA"/>
        </w:rPr>
        <w:t>Rechecking Process</w:t>
      </w:r>
      <w:r>
        <w:rPr>
          <w:rFonts w:hint="default" w:ascii="Calibri" w:hAnsi="Calibri" w:eastAsia="SimSun" w:cs="Calibri"/>
          <w:sz w:val="24"/>
          <w:szCs w:val="24"/>
          <w:lang w:val="en-IN" w:eastAsia="zh-CN" w:bidi="ar-SA"/>
        </w:rPr>
        <w:t xml:space="preserve"> is used to </w:t>
      </w:r>
      <w:r>
        <w:rPr>
          <w:rFonts w:hint="default" w:cs="Calibri"/>
          <w:sz w:val="24"/>
          <w:szCs w:val="24"/>
          <w:lang w:val="en-IN" w:eastAsia="zh-CN" w:bidi="ar-SA"/>
        </w:rPr>
        <w:t>re evaluate the assessment components of a particular module for individual students.</w:t>
      </w:r>
    </w:p>
    <w:p>
      <w:pPr>
        <w:keepNext w:val="0"/>
        <w:keepLines w:val="0"/>
        <w:widowControl/>
        <w:suppressLineNumbers w:val="0"/>
        <w:jc w:val="both"/>
        <w:outlineLvl w:val="9"/>
        <w:rPr>
          <w:rFonts w:hint="default"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7" w:name="_Toc28397"/>
      <w:r>
        <w:rPr>
          <w:rFonts w:hint="default"/>
          <w:b/>
          <w:bCs/>
          <w:color w:val="366091"/>
          <w:sz w:val="28"/>
          <w:szCs w:val="28"/>
          <w:lang w:val="en-IN"/>
        </w:rPr>
        <w:t xml:space="preserve">Semester Wise Result </w:t>
      </w:r>
      <w:bookmarkEnd w:id="27"/>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Semester Wise Result Declaration is used to evaluate the final assessment of a student for a particular semester</w:t>
      </w:r>
      <w:r>
        <w:rPr>
          <w:rFonts w:hint="default" w:cs="Calibri"/>
          <w:sz w:val="24"/>
          <w:szCs w:val="24"/>
          <w:lang w:val="en-IN" w:eastAsia="zh-CN" w:bidi="ar-SA"/>
        </w:rPr>
        <w:t xml:space="preserve"> including all the assessment components of Students</w:t>
      </w:r>
      <w:r>
        <w:rPr>
          <w:rFonts w:hint="default" w:ascii="Calibri" w:hAnsi="Calibri" w:eastAsia="SimSun" w:cs="Calibri"/>
          <w:sz w:val="24"/>
          <w:szCs w:val="24"/>
          <w:lang w:val="en-IN" w:eastAsia="zh-CN" w:bidi="ar-SA"/>
        </w:rPr>
        <w:t>.</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8" w:name="_Toc3427"/>
      <w:r>
        <w:rPr>
          <w:rFonts w:hint="default"/>
          <w:b/>
          <w:bCs/>
          <w:color w:val="366091"/>
          <w:sz w:val="28"/>
          <w:szCs w:val="28"/>
          <w:lang w:val="en-IN"/>
        </w:rPr>
        <w:t>Back Paper Tracking</w:t>
      </w:r>
      <w:bookmarkEnd w:id="28"/>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Back Paper Tracking is used to actively track and maintain history of the whole </w:t>
      </w:r>
      <w:r>
        <w:rPr>
          <w:rFonts w:hint="default" w:cs="Calibri"/>
          <w:sz w:val="24"/>
          <w:szCs w:val="24"/>
          <w:lang w:val="en-IN" w:eastAsia="zh-CN" w:bidi="ar-SA"/>
        </w:rPr>
        <w:t>examination</w:t>
      </w:r>
      <w:r>
        <w:rPr>
          <w:rFonts w:hint="default" w:ascii="Calibri" w:hAnsi="Calibri" w:eastAsia="SimSun" w:cs="Calibri"/>
          <w:sz w:val="24"/>
          <w:szCs w:val="24"/>
          <w:lang w:val="en-IN" w:eastAsia="zh-CN" w:bidi="ar-SA"/>
        </w:rPr>
        <w:t xml:space="preserve"> process of a student who has failed in one or more </w:t>
      </w:r>
      <w:r>
        <w:rPr>
          <w:rFonts w:hint="default" w:cs="Calibri"/>
          <w:sz w:val="24"/>
          <w:szCs w:val="24"/>
          <w:lang w:val="en-IN" w:eastAsia="zh-CN" w:bidi="ar-SA"/>
        </w:rPr>
        <w:t>modules</w:t>
      </w:r>
      <w:r>
        <w:rPr>
          <w:rFonts w:hint="default" w:ascii="Calibri" w:hAnsi="Calibri" w:eastAsia="SimSun" w:cs="Calibri"/>
          <w:sz w:val="24"/>
          <w:szCs w:val="24"/>
          <w:lang w:val="en-IN" w:eastAsia="zh-CN" w:bidi="ar-SA"/>
        </w:rPr>
        <w:t>.</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29" w:name="_Toc22146"/>
      <w:r>
        <w:rPr>
          <w:rFonts w:hint="default"/>
          <w:b/>
          <w:bCs/>
          <w:color w:val="366091"/>
          <w:sz w:val="28"/>
          <w:szCs w:val="28"/>
          <w:lang w:val="en-IN"/>
        </w:rPr>
        <w:t>Module Wise Pass Percentage</w:t>
      </w:r>
      <w:bookmarkEnd w:id="29"/>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Module wise Pass Percentage is used to calculate the percentage of students who have successful passed any particular module in any specific Academic Year.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0" w:name="_Toc16211"/>
      <w:r>
        <w:rPr>
          <w:rFonts w:hint="default"/>
          <w:b/>
          <w:bCs/>
          <w:color w:val="366091"/>
          <w:sz w:val="28"/>
          <w:szCs w:val="28"/>
          <w:lang w:val="en-IN"/>
        </w:rPr>
        <w:t>Course Wise Pass Percentage</w:t>
      </w:r>
      <w:bookmarkEnd w:id="30"/>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Course wise Pass Percentage is used to calculate the percentage of students who have </w:t>
      </w:r>
      <w:r>
        <w:rPr>
          <w:rFonts w:hint="default" w:cs="Calibri"/>
          <w:sz w:val="24"/>
          <w:szCs w:val="24"/>
          <w:lang w:val="en-IN" w:eastAsia="zh-CN" w:bidi="ar-SA"/>
        </w:rPr>
        <w:t>successfully</w:t>
      </w:r>
      <w:r>
        <w:rPr>
          <w:rFonts w:hint="default" w:ascii="Calibri" w:hAnsi="Calibri" w:eastAsia="SimSun" w:cs="Calibri"/>
          <w:sz w:val="24"/>
          <w:szCs w:val="24"/>
          <w:lang w:val="en-IN" w:eastAsia="zh-CN" w:bidi="ar-SA"/>
        </w:rPr>
        <w:t xml:space="preserve"> passed any particular course in any specific Academic Year.</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1" w:name="_Toc25413"/>
      <w:r>
        <w:rPr>
          <w:rFonts w:hint="default"/>
          <w:b/>
          <w:bCs/>
          <w:color w:val="366091"/>
          <w:sz w:val="28"/>
          <w:szCs w:val="28"/>
          <w:lang w:val="en-IN"/>
        </w:rPr>
        <w:t>Cumulative Marksheet</w:t>
      </w:r>
      <w:bookmarkEnd w:id="31"/>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Cumulative Marksheet is a compilation of all the semesters with their grades in a single certificate. The Cumulative </w:t>
      </w:r>
      <w:r>
        <w:rPr>
          <w:rFonts w:hint="default" w:cs="Calibri"/>
          <w:sz w:val="24"/>
          <w:szCs w:val="24"/>
          <w:lang w:val="en-IN" w:eastAsia="zh-CN" w:bidi="ar-SA"/>
        </w:rPr>
        <w:t>Marksheet</w:t>
      </w:r>
      <w:r>
        <w:rPr>
          <w:rFonts w:hint="default" w:ascii="Calibri" w:hAnsi="Calibri" w:eastAsia="SimSun" w:cs="Calibri"/>
          <w:sz w:val="24"/>
          <w:szCs w:val="24"/>
          <w:lang w:val="en-IN" w:eastAsia="zh-CN" w:bidi="ar-SA"/>
        </w:rPr>
        <w:t xml:space="preserve"> will have a list of subjects, grades obtained and CGPA (Cumulative Grade Point Average). And also details of students, such as roll number, name, age and date of birth, program enrollment. </w:t>
      </w:r>
    </w:p>
    <w:p>
      <w:pPr>
        <w:keepNext w:val="0"/>
        <w:keepLines w:val="0"/>
        <w:widowControl/>
        <w:suppressLineNumbers w:val="0"/>
        <w:jc w:val="both"/>
        <w:outlineLvl w:val="9"/>
        <w:rPr>
          <w:rFonts w:hint="default" w:ascii="Calibri" w:hAnsi="Calibri" w:eastAsia="SimSun" w:cs="Calibri"/>
          <w:sz w:val="24"/>
          <w:szCs w:val="24"/>
          <w:lang w:val="en-IN" w:eastAsia="zh-CN" w:bidi="ar-SA"/>
        </w:rPr>
      </w:pPr>
    </w:p>
    <w:p>
      <w:pPr>
        <w:numPr>
          <w:ilvl w:val="0"/>
          <w:numId w:val="0"/>
        </w:numPr>
        <w:bidi w:val="0"/>
        <w:outlineLvl w:val="9"/>
        <w:rPr>
          <w:rFonts w:hint="default"/>
          <w:b/>
          <w:bCs/>
          <w:color w:val="366091"/>
          <w:sz w:val="28"/>
          <w:szCs w:val="28"/>
          <w:lang w:val="en-IN"/>
        </w:rPr>
      </w:pPr>
      <w:bookmarkStart w:id="32" w:name="_Toc7021"/>
      <w:r>
        <w:rPr>
          <w:rFonts w:hint="default"/>
          <w:b/>
          <w:bCs/>
          <w:color w:val="366091"/>
          <w:sz w:val="28"/>
          <w:szCs w:val="28"/>
          <w:lang w:val="en-IN"/>
        </w:rPr>
        <w:t>Generate Certificate</w:t>
      </w:r>
      <w:bookmarkEnd w:id="32"/>
    </w:p>
    <w:p>
      <w:pPr>
        <w:keepNext w:val="0"/>
        <w:keepLines w:val="0"/>
        <w:widowControl/>
        <w:suppressLineNumbers w:val="0"/>
        <w:jc w:val="both"/>
        <w:outlineLvl w:val="9"/>
        <w:rPr>
          <w:rFonts w:hint="default" w:ascii="Calibri" w:hAnsi="Calibri" w:eastAsia="SimSun" w:cs="Calibri"/>
          <w:sz w:val="24"/>
          <w:szCs w:val="24"/>
          <w:lang w:val="en-IN" w:eastAsia="zh-CN" w:bidi="ar-SA"/>
        </w:rPr>
      </w:pPr>
      <w:r>
        <w:rPr>
          <w:rFonts w:hint="default" w:ascii="Calibri" w:hAnsi="Calibri" w:eastAsia="SimSun" w:cs="Calibri"/>
          <w:sz w:val="24"/>
          <w:szCs w:val="24"/>
          <w:lang w:val="en-IN" w:eastAsia="zh-CN" w:bidi="ar-SA"/>
        </w:rPr>
        <w:t xml:space="preserve">In the </w:t>
      </w:r>
      <w:r>
        <w:rPr>
          <w:rFonts w:hint="default" w:cs="Calibri"/>
          <w:sz w:val="24"/>
          <w:szCs w:val="24"/>
          <w:lang w:val="en-IN" w:eastAsia="zh-CN" w:bidi="ar-SA"/>
        </w:rPr>
        <w:t>system,</w:t>
      </w:r>
      <w:r>
        <w:rPr>
          <w:rFonts w:hint="default" w:ascii="Calibri" w:hAnsi="Calibri" w:eastAsia="SimSun" w:cs="Calibri"/>
          <w:sz w:val="24"/>
          <w:szCs w:val="24"/>
          <w:lang w:val="en-IN" w:eastAsia="zh-CN" w:bidi="ar-SA"/>
        </w:rPr>
        <w:t xml:space="preserve"> there are multiple screens to generate different types of certificates which are issued in the name of the student after course completion. The certificates that can be generated are Leaving Certificate, Provisional Certificate, Migration certificate,  etc.</w:t>
      </w:r>
    </w:p>
    <w:p>
      <w:pPr>
        <w:rPr>
          <w:rFonts w:hint="default"/>
        </w:rPr>
      </w:pPr>
    </w:p>
    <w:p>
      <w:pPr>
        <w:pStyle w:val="2"/>
        <w:numPr>
          <w:ilvl w:val="0"/>
          <w:numId w:val="1"/>
        </w:numPr>
        <w:bidi w:val="0"/>
        <w:rPr>
          <w:rFonts w:hint="default"/>
          <w:lang w:val="en-IN"/>
        </w:rPr>
      </w:pPr>
      <w:bookmarkStart w:id="33" w:name="_Toc18482"/>
      <w:bookmarkStart w:id="34" w:name="_Toc3642"/>
      <w:bookmarkStart w:id="35" w:name="_Toc25775"/>
      <w:bookmarkStart w:id="36" w:name="_Toc2279"/>
      <w:r>
        <w:rPr>
          <w:rFonts w:hint="default"/>
          <w:lang w:val="en-IN"/>
        </w:rPr>
        <w:t>List of Screens and Their Description</w:t>
      </w:r>
      <w:bookmarkEnd w:id="33"/>
      <w:bookmarkEnd w:id="34"/>
      <w:bookmarkEnd w:id="35"/>
      <w:r>
        <w:rPr>
          <w:rFonts w:hint="default"/>
          <w:lang w:val="en-IN"/>
        </w:rPr>
        <w:t>s</w:t>
      </w:r>
      <w:bookmarkEnd w:id="36"/>
    </w:p>
    <w:p>
      <w:pPr>
        <w:rPr>
          <w:rFonts w:hint="default"/>
          <w:lang w:val="en-IN" w:eastAsia="zh-CN"/>
        </w:rPr>
      </w:pPr>
      <w:r>
        <w:rPr>
          <w:rFonts w:hint="default"/>
          <w:lang w:val="en-IN"/>
        </w:rPr>
        <w:t>The following tables list the pages used in the examination module :</w:t>
      </w:r>
      <w:r>
        <w:rPr>
          <w:rFonts w:hint="default"/>
          <w:lang w:val="en-IN" w:eastAsia="zh-CN"/>
        </w:rPr>
        <w:t xml:space="preserve"> </w:t>
      </w:r>
    </w:p>
    <w:tbl>
      <w:tblPr>
        <w:tblStyle w:val="16"/>
        <w:tblpPr w:leftFromText="180" w:rightFromText="180" w:vertAnchor="text" w:horzAnchor="page" w:tblpX="1688" w:tblpY="489"/>
        <w:tblOverlap w:val="never"/>
        <w:tblW w:w="86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0"/>
        <w:gridCol w:w="2360"/>
        <w:gridCol w:w="5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center"/>
          </w:tcPr>
          <w:p>
            <w:pPr>
              <w:widowControl w:val="0"/>
              <w:numPr>
                <w:ilvl w:val="0"/>
                <w:numId w:val="0"/>
              </w:numPr>
              <w:bidi w:val="0"/>
              <w:jc w:val="center"/>
              <w:outlineLvl w:val="9"/>
              <w:rPr>
                <w:rFonts w:hint="default"/>
                <w:b/>
                <w:bCs/>
                <w:color w:val="366091"/>
                <w:sz w:val="20"/>
                <w:szCs w:val="20"/>
                <w:vertAlign w:val="baseline"/>
                <w:lang w:val="en-IN"/>
              </w:rPr>
            </w:pPr>
            <w:bookmarkStart w:id="37" w:name="_Toc18305"/>
            <w:bookmarkStart w:id="38" w:name="_Toc4233"/>
            <w:bookmarkStart w:id="39" w:name="_Toc4266"/>
            <w:r>
              <w:rPr>
                <w:rFonts w:hint="default"/>
                <w:b/>
                <w:bCs/>
                <w:color w:val="366091"/>
                <w:sz w:val="20"/>
                <w:szCs w:val="20"/>
                <w:vertAlign w:val="baseline"/>
                <w:lang w:val="en-IN"/>
              </w:rPr>
              <w:t>Sl no</w:t>
            </w:r>
            <w:bookmarkEnd w:id="37"/>
            <w:bookmarkEnd w:id="38"/>
          </w:p>
        </w:tc>
        <w:tc>
          <w:tcPr>
            <w:tcW w:w="2360" w:type="dxa"/>
            <w:noWrap w:val="0"/>
            <w:vAlign w:val="center"/>
          </w:tcPr>
          <w:p>
            <w:pPr>
              <w:widowControl w:val="0"/>
              <w:numPr>
                <w:ilvl w:val="0"/>
                <w:numId w:val="0"/>
              </w:numPr>
              <w:bidi w:val="0"/>
              <w:jc w:val="center"/>
              <w:outlineLvl w:val="9"/>
              <w:rPr>
                <w:rFonts w:hint="default"/>
                <w:b/>
                <w:bCs/>
                <w:color w:val="366091"/>
                <w:sz w:val="20"/>
                <w:szCs w:val="20"/>
                <w:vertAlign w:val="baseline"/>
                <w:lang w:val="en-IN"/>
              </w:rPr>
            </w:pPr>
            <w:bookmarkStart w:id="40" w:name="_Toc25591"/>
            <w:bookmarkStart w:id="41" w:name="_Toc6184"/>
            <w:r>
              <w:rPr>
                <w:rFonts w:hint="default"/>
                <w:b/>
                <w:bCs/>
                <w:color w:val="366091"/>
                <w:sz w:val="20"/>
                <w:szCs w:val="20"/>
                <w:vertAlign w:val="baseline"/>
                <w:lang w:val="en-IN"/>
              </w:rPr>
              <w:t xml:space="preserve">Existing Application </w:t>
            </w:r>
            <w:bookmarkStart w:id="42" w:name="_Toc21927"/>
            <w:r>
              <w:rPr>
                <w:rFonts w:hint="default"/>
                <w:b/>
                <w:bCs/>
                <w:color w:val="366091"/>
                <w:sz w:val="20"/>
                <w:szCs w:val="20"/>
                <w:vertAlign w:val="baseline"/>
                <w:lang w:val="en-IN"/>
              </w:rPr>
              <w:t>Screen Name</w:t>
            </w:r>
            <w:bookmarkEnd w:id="39"/>
            <w:bookmarkEnd w:id="40"/>
            <w:bookmarkEnd w:id="41"/>
            <w:bookmarkEnd w:id="42"/>
          </w:p>
        </w:tc>
        <w:tc>
          <w:tcPr>
            <w:tcW w:w="5575" w:type="dxa"/>
            <w:noWrap w:val="0"/>
            <w:vAlign w:val="center"/>
          </w:tcPr>
          <w:p>
            <w:pPr>
              <w:widowControl w:val="0"/>
              <w:numPr>
                <w:ilvl w:val="0"/>
                <w:numId w:val="0"/>
              </w:numPr>
              <w:bidi w:val="0"/>
              <w:jc w:val="center"/>
              <w:outlineLvl w:val="9"/>
              <w:rPr>
                <w:rFonts w:hint="default"/>
                <w:sz w:val="20"/>
                <w:szCs w:val="20"/>
                <w:vertAlign w:val="baseline"/>
                <w:lang w:val="en-IN"/>
              </w:rPr>
            </w:pPr>
            <w:bookmarkStart w:id="43" w:name="_Toc16819"/>
            <w:bookmarkStart w:id="44" w:name="_Toc193"/>
            <w:bookmarkStart w:id="45" w:name="_Toc24442"/>
            <w:bookmarkStart w:id="46" w:name="_Toc32331"/>
            <w:r>
              <w:rPr>
                <w:rFonts w:hint="default" w:ascii="Calibri" w:hAnsi="Calibri" w:eastAsia="SimSun" w:cs="Times New Roman"/>
                <w:b/>
                <w:bCs/>
                <w:color w:val="366091"/>
                <w:kern w:val="0"/>
                <w:sz w:val="20"/>
                <w:szCs w:val="20"/>
                <w:vertAlign w:val="baseline"/>
                <w:lang w:val="en-IN" w:eastAsia="zh-CN" w:bidi="ar-SA"/>
              </w:rPr>
              <w:t>Description</w:t>
            </w:r>
            <w:bookmarkEnd w:id="43"/>
            <w:bookmarkEnd w:id="44"/>
            <w:bookmarkEnd w:id="45"/>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2360" w:type="dxa"/>
            <w:noWrap w:val="0"/>
            <w:vAlign w:val="bottom"/>
          </w:tcPr>
          <w:p>
            <w:pPr>
              <w:widowControl w:val="0"/>
              <w:bidi w:val="0"/>
              <w:jc w:val="both"/>
              <w:rPr>
                <w:rFonts w:hint="default" w:cs="Times New Roman"/>
                <w:sz w:val="20"/>
                <w:szCs w:val="20"/>
                <w:lang w:val="en-IN"/>
              </w:rPr>
            </w:pPr>
            <w:r>
              <w:rPr>
                <w:rFonts w:hint="default" w:cs="Times New Roman"/>
                <w:sz w:val="20"/>
                <w:szCs w:val="20"/>
                <w:lang w:val="en-IN"/>
              </w:rPr>
              <w:t>Exam Type</w:t>
            </w:r>
          </w:p>
          <w:p>
            <w:pPr>
              <w:widowControl w:val="0"/>
              <w:bidi w:val="0"/>
              <w:jc w:val="both"/>
              <w:rPr>
                <w:rFonts w:hint="default"/>
                <w:sz w:val="20"/>
                <w:szCs w:val="20"/>
                <w:lang w:val="en-IN"/>
              </w:rPr>
            </w:pPr>
          </w:p>
        </w:tc>
        <w:tc>
          <w:tcPr>
            <w:tcW w:w="5575" w:type="dxa"/>
            <w:noWrap w:val="0"/>
            <w:vAlign w:val="bottom"/>
          </w:tcPr>
          <w:p>
            <w:pPr>
              <w:widowControl w:val="0"/>
              <w:numPr>
                <w:ilvl w:val="0"/>
                <w:numId w:val="0"/>
              </w:numPr>
              <w:ind w:leftChars="0" w:right="104" w:rightChars="52"/>
              <w:jc w:val="both"/>
              <w:rPr>
                <w:rFonts w:hint="default"/>
                <w:sz w:val="20"/>
                <w:szCs w:val="20"/>
                <w:vertAlign w:val="baseline"/>
                <w:lang w:val="en-IN"/>
              </w:rPr>
            </w:pPr>
            <w:r>
              <w:rPr>
                <w:rFonts w:hint="default" w:ascii="Calibri" w:hAnsi="Calibri" w:cs="Calibri"/>
                <w:sz w:val="20"/>
                <w:szCs w:val="20"/>
                <w:lang w:val="en-US"/>
              </w:rPr>
              <w:t xml:space="preserve">The Exam Type allows </w:t>
            </w:r>
            <w:r>
              <w:rPr>
                <w:rFonts w:hint="default" w:cs="Calibri"/>
                <w:sz w:val="20"/>
                <w:szCs w:val="20"/>
                <w:lang w:val="en-IN"/>
              </w:rPr>
              <w:t>users</w:t>
            </w:r>
            <w:r>
              <w:rPr>
                <w:rFonts w:hint="default" w:ascii="Calibri" w:hAnsi="Calibri" w:cs="Calibri"/>
                <w:sz w:val="20"/>
                <w:szCs w:val="20"/>
                <w:lang w:val="en-US"/>
              </w:rPr>
              <w:t xml:space="preserve"> to create and set values for a particular Exam Declaration which</w:t>
            </w:r>
            <w:r>
              <w:rPr>
                <w:rFonts w:hint="default" w:ascii="Calibri" w:hAnsi="Calibri" w:cs="Calibri"/>
                <w:sz w:val="20"/>
                <w:szCs w:val="20"/>
                <w:lang w:val="en-IN"/>
              </w:rPr>
              <w:t xml:space="preserve"> </w:t>
            </w:r>
            <w:r>
              <w:rPr>
                <w:rFonts w:hint="default" w:ascii="Calibri" w:hAnsi="Calibri" w:cs="Calibri"/>
                <w:sz w:val="20"/>
                <w:szCs w:val="20"/>
                <w:lang w:val="en-US"/>
              </w:rPr>
              <w:t xml:space="preserve">shall be beneficial to </w:t>
            </w:r>
            <w:r>
              <w:rPr>
                <w:rFonts w:hint="default" w:cs="Calibri"/>
                <w:sz w:val="20"/>
                <w:szCs w:val="20"/>
                <w:lang w:val="en-IN"/>
              </w:rPr>
              <w:t>determining</w:t>
            </w:r>
            <w:r>
              <w:rPr>
                <w:rFonts w:hint="default" w:ascii="Calibri" w:hAnsi="Calibri" w:cs="Calibri"/>
                <w:sz w:val="20"/>
                <w:szCs w:val="20"/>
                <w:lang w:val="en-US"/>
              </w:rPr>
              <w:t xml:space="preserve"> the type of examinations that are being conducted and can</w:t>
            </w:r>
            <w:r>
              <w:rPr>
                <w:rFonts w:hint="default" w:ascii="Calibri" w:hAnsi="Calibri" w:cs="Calibri"/>
                <w:sz w:val="20"/>
                <w:szCs w:val="20"/>
                <w:lang w:val="en-IN"/>
              </w:rPr>
              <w:t xml:space="preserve"> </w:t>
            </w:r>
            <w:r>
              <w:rPr>
                <w:rFonts w:hint="default" w:ascii="Calibri" w:hAnsi="Calibri" w:cs="Calibri"/>
                <w:sz w:val="20"/>
                <w:szCs w:val="20"/>
                <w:lang w:val="en-US"/>
              </w:rPr>
              <w:t xml:space="preserve">be evaluated on the basis of it. For example, </w:t>
            </w:r>
            <w:r>
              <w:rPr>
                <w:rFonts w:hint="default" w:ascii="Calibri" w:hAnsi="Calibri" w:cs="Calibri"/>
                <w:sz w:val="20"/>
                <w:szCs w:val="20"/>
                <w:lang w:val="en-IN"/>
              </w:rPr>
              <w:t>an</w:t>
            </w:r>
            <w:r>
              <w:rPr>
                <w:rFonts w:hint="default" w:ascii="Calibri" w:hAnsi="Calibri" w:cs="Calibri"/>
                <w:sz w:val="20"/>
                <w:szCs w:val="20"/>
                <w:lang w:val="en-US"/>
              </w:rPr>
              <w:t xml:space="preserve"> Exam Declaration can be classified as Mid Term Examination or End Term</w:t>
            </w:r>
            <w:r>
              <w:rPr>
                <w:rFonts w:hint="default" w:ascii="Calibri" w:hAnsi="Calibri" w:cs="Calibri"/>
                <w:sz w:val="20"/>
                <w:szCs w:val="20"/>
                <w:lang w:val="en-IN"/>
              </w:rPr>
              <w:t xml:space="preserve"> </w:t>
            </w:r>
            <w:r>
              <w:rPr>
                <w:rFonts w:hint="default" w:ascii="Calibri" w:hAnsi="Calibri" w:cs="Calibri"/>
                <w:sz w:val="20"/>
                <w:szCs w:val="20"/>
                <w:lang w:val="en-US"/>
              </w:rPr>
              <w:t xml:space="preserve">Examination.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ascii="Calibri" w:hAnsi="Calibri" w:eastAsia="SimSun" w:cs="Calibri"/>
                <w:sz w:val="20"/>
                <w:szCs w:val="20"/>
              </w:rPr>
            </w:pPr>
            <w:r>
              <w:rPr>
                <w:rFonts w:hint="default" w:ascii="Calibri" w:hAnsi="Calibri" w:eastAsia="SimSun" w:cs="Calibri"/>
                <w:i w:val="0"/>
                <w:iCs w:val="0"/>
                <w:color w:val="000000"/>
                <w:kern w:val="0"/>
                <w:sz w:val="20"/>
                <w:szCs w:val="20"/>
                <w:u w:val="none"/>
                <w:lang w:val="en-US" w:eastAsia="zh-CN" w:bidi="ar"/>
              </w:rPr>
              <w:t>2</w:t>
            </w:r>
          </w:p>
        </w:tc>
        <w:tc>
          <w:tcPr>
            <w:tcW w:w="2360" w:type="dxa"/>
            <w:noWrap w:val="0"/>
            <w:vAlign w:val="bottom"/>
          </w:tcPr>
          <w:p>
            <w:pPr>
              <w:widowControl w:val="0"/>
              <w:bidi w:val="0"/>
              <w:jc w:val="both"/>
              <w:rPr>
                <w:rFonts w:hint="default" w:cs="Times New Roman"/>
                <w:sz w:val="20"/>
                <w:szCs w:val="20"/>
                <w:lang w:val="en-IN"/>
              </w:rPr>
            </w:pPr>
            <w:r>
              <w:rPr>
                <w:rFonts w:hint="default" w:ascii="Calibri" w:hAnsi="Calibri" w:eastAsia="SimSun" w:cs="Calibri"/>
                <w:sz w:val="20"/>
                <w:szCs w:val="20"/>
              </w:rPr>
              <w:t>Assessment Criteria</w:t>
            </w:r>
          </w:p>
        </w:tc>
        <w:tc>
          <w:tcPr>
            <w:tcW w:w="5575" w:type="dxa"/>
            <w:noWrap w:val="0"/>
            <w:vAlign w:val="bottom"/>
          </w:tcPr>
          <w:p>
            <w:pPr>
              <w:keepNext w:val="0"/>
              <w:keepLines w:val="0"/>
              <w:widowControl/>
              <w:suppressLineNumbers w:val="0"/>
              <w:ind w:right="104" w:rightChars="52"/>
              <w:jc w:val="both"/>
              <w:rPr>
                <w:rFonts w:hint="default" w:ascii="Calibri" w:hAnsi="Calibri" w:cs="Calibri"/>
                <w:sz w:val="20"/>
                <w:szCs w:val="20"/>
                <w:lang w:val="en-US"/>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w:t>
            </w:r>
            <w:r>
              <w:rPr>
                <w:rFonts w:hint="default" w:cs="Calibri"/>
                <w:sz w:val="20"/>
                <w:szCs w:val="20"/>
                <w:lang w:val="en-IN"/>
              </w:rPr>
              <w:t>under the</w:t>
            </w:r>
            <w:r>
              <w:rPr>
                <w:rFonts w:hint="default" w:ascii="Calibri" w:hAnsi="Calibri" w:eastAsia="SimSun" w:cs="Calibri"/>
                <w:sz w:val="20"/>
                <w:szCs w:val="20"/>
              </w:rPr>
              <w:t xml:space="preserve">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sz w:val="20"/>
                <w:szCs w:val="20"/>
                <w:lang w:val="en-US"/>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s="Calibri"/>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2360" w:type="dxa"/>
            <w:noWrap w:val="0"/>
            <w:vAlign w:val="bottom"/>
          </w:tcPr>
          <w:p>
            <w:pPr>
              <w:keepNext w:val="0"/>
              <w:keepLines w:val="0"/>
              <w:widowControl/>
              <w:suppressLineNumbers w:val="0"/>
              <w:ind w:right="104" w:rightChars="52"/>
              <w:jc w:val="both"/>
              <w:rPr>
                <w:rFonts w:hint="default" w:cs="Calibri"/>
                <w:sz w:val="20"/>
                <w:szCs w:val="20"/>
                <w:lang w:val="en-IN" w:eastAsia="zh-CN"/>
              </w:rPr>
            </w:pPr>
            <w:r>
              <w:rPr>
                <w:rFonts w:hint="default" w:cs="Calibri"/>
                <w:sz w:val="20"/>
                <w:szCs w:val="20"/>
                <w:lang w:val="en-IN" w:eastAsia="zh-CN"/>
              </w:rPr>
              <w:t>Grading Scale</w:t>
            </w:r>
          </w:p>
          <w:p>
            <w:pPr>
              <w:keepNext w:val="0"/>
              <w:keepLines w:val="0"/>
              <w:widowControl/>
              <w:suppressLineNumbers w:val="0"/>
              <w:ind w:right="104" w:rightChars="52"/>
              <w:jc w:val="both"/>
              <w:rPr>
                <w:rFonts w:hint="default" w:cs="Calibri"/>
                <w:sz w:val="20"/>
                <w:szCs w:val="20"/>
                <w:lang w:val="en-IN"/>
              </w:rPr>
            </w:pPr>
          </w:p>
        </w:tc>
        <w:tc>
          <w:tcPr>
            <w:tcW w:w="5575" w:type="dxa"/>
            <w:noWrap w:val="0"/>
            <w:vAlign w:val="bottom"/>
          </w:tcPr>
          <w:p>
            <w:pPr>
              <w:keepNext w:val="0"/>
              <w:keepLines w:val="0"/>
              <w:widowControl/>
              <w:suppressLineNumbers w:val="0"/>
              <w:ind w:right="104" w:rightChars="52"/>
              <w:jc w:val="both"/>
              <w:rPr>
                <w:rFonts w:hint="default" w:ascii="Calibri" w:hAnsi="Calibri" w:eastAsia="SimSun" w:cs="Calibri"/>
                <w:sz w:val="20"/>
                <w:szCs w:val="20"/>
              </w:rPr>
            </w:pPr>
            <w:r>
              <w:rPr>
                <w:rFonts w:hint="default" w:ascii="Calibri" w:hAnsi="Calibri" w:eastAsia="SimSun" w:cs="Calibri"/>
                <w:sz w:val="20"/>
                <w:szCs w:val="20"/>
              </w:rPr>
              <w:t xml:space="preserve">Under Grading Scale, </w:t>
            </w:r>
            <w:r>
              <w:rPr>
                <w:rFonts w:hint="default" w:cs="Calibri"/>
                <w:sz w:val="20"/>
                <w:szCs w:val="20"/>
                <w:lang w:val="en-IN"/>
              </w:rPr>
              <w:t xml:space="preserve">users </w:t>
            </w:r>
            <w:r>
              <w:rPr>
                <w:rFonts w:hint="default" w:ascii="Calibri" w:hAnsi="Calibri" w:eastAsia="SimSun" w:cs="Calibri"/>
                <w:sz w:val="20"/>
                <w:szCs w:val="20"/>
              </w:rPr>
              <w:t xml:space="preserve">can define the threshold for the different grades obtained by the students, based on their scores in the assessment.  </w:t>
            </w:r>
          </w:p>
          <w:p>
            <w:pPr>
              <w:keepNext w:val="0"/>
              <w:keepLines w:val="0"/>
              <w:widowControl/>
              <w:numPr>
                <w:ilvl w:val="0"/>
                <w:numId w:val="0"/>
              </w:numPr>
              <w:suppressLineNumbers w:val="0"/>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s="Calibri"/>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2360" w:type="dxa"/>
            <w:noWrap w:val="0"/>
            <w:vAlign w:val="bottom"/>
          </w:tcPr>
          <w:p>
            <w:pPr>
              <w:keepNext w:val="0"/>
              <w:keepLines w:val="0"/>
              <w:widowControl/>
              <w:suppressLineNumbers w:val="0"/>
              <w:ind w:right="104" w:rightChars="52"/>
              <w:jc w:val="both"/>
              <w:rPr>
                <w:rFonts w:hint="default" w:cs="Calibri"/>
                <w:sz w:val="20"/>
                <w:szCs w:val="20"/>
                <w:lang w:val="en-IN" w:eastAsia="zh-CN"/>
              </w:rPr>
            </w:pPr>
            <w:r>
              <w:rPr>
                <w:rFonts w:hint="default" w:cs="Calibri"/>
                <w:sz w:val="20"/>
                <w:szCs w:val="20"/>
                <w:lang w:val="en-IN" w:eastAsia="zh-CN"/>
              </w:rPr>
              <w:t>Student Exam Block Criteria</w:t>
            </w:r>
          </w:p>
          <w:p>
            <w:pPr>
              <w:keepNext w:val="0"/>
              <w:keepLines w:val="0"/>
              <w:widowControl/>
              <w:suppressLineNumbers w:val="0"/>
              <w:ind w:right="104" w:rightChars="52"/>
              <w:jc w:val="both"/>
              <w:rPr>
                <w:rFonts w:hint="default" w:cs="Calibri"/>
                <w:sz w:val="20"/>
                <w:szCs w:val="20"/>
                <w:lang w:val="en-IN"/>
              </w:rPr>
            </w:pPr>
          </w:p>
        </w:tc>
        <w:tc>
          <w:tcPr>
            <w:tcW w:w="5575" w:type="dxa"/>
            <w:noWrap w:val="0"/>
            <w:vAlign w:val="bottom"/>
          </w:tcPr>
          <w:p>
            <w:pPr>
              <w:keepNext w:val="0"/>
              <w:keepLines w:val="0"/>
              <w:widowControl/>
              <w:suppressLineNumbers w:val="0"/>
              <w:ind w:right="104" w:rightChars="52"/>
              <w:jc w:val="both"/>
              <w:rPr>
                <w:rFonts w:hint="default" w:ascii="Calibri" w:hAnsi="Calibri" w:eastAsia="SimSun" w:cs="Calibri"/>
                <w:sz w:val="20"/>
                <w:szCs w:val="20"/>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w:t>
            </w:r>
            <w:r>
              <w:rPr>
                <w:rFonts w:hint="default" w:cs="Calibri"/>
                <w:sz w:val="20"/>
                <w:szCs w:val="20"/>
                <w:lang w:val="en-IN"/>
              </w:rPr>
              <w:t>Declaration</w:t>
            </w:r>
            <w:r>
              <w:rPr>
                <w:rFonts w:hint="default" w:ascii="Calibri" w:hAnsi="Calibri" w:eastAsia="SimSun" w:cs="Calibri"/>
                <w:sz w:val="20"/>
                <w:szCs w:val="20"/>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auto"/>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2360" w:type="dxa"/>
            <w:noWrap w:val="0"/>
            <w:vAlign w:val="bottom"/>
          </w:tcPr>
          <w:p>
            <w:pPr>
              <w:widowControl w:val="0"/>
              <w:bidi w:val="0"/>
              <w:jc w:val="both"/>
              <w:rPr>
                <w:rFonts w:hint="default" w:cs="Times New Roman"/>
                <w:sz w:val="20"/>
                <w:szCs w:val="20"/>
                <w:lang w:val="en-IN"/>
              </w:rPr>
            </w:pPr>
            <w:r>
              <w:rPr>
                <w:rFonts w:hint="default"/>
                <w:color w:val="auto"/>
                <w:sz w:val="20"/>
                <w:szCs w:val="20"/>
                <w:lang w:val="en-IN"/>
              </w:rPr>
              <w:t>Exam Declaration</w:t>
            </w:r>
          </w:p>
        </w:tc>
        <w:tc>
          <w:tcPr>
            <w:tcW w:w="5575" w:type="dxa"/>
            <w:noWrap w:val="0"/>
            <w:vAlign w:val="bottom"/>
          </w:tcPr>
          <w:p>
            <w:pPr>
              <w:widowControl w:val="0"/>
              <w:numPr>
                <w:ilvl w:val="0"/>
                <w:numId w:val="0"/>
              </w:numPr>
              <w:ind w:leftChars="0"/>
              <w:jc w:val="both"/>
              <w:rPr>
                <w:rFonts w:hint="default" w:cs="Times New Roman"/>
                <w:sz w:val="20"/>
                <w:szCs w:val="20"/>
                <w:lang w:val="en-IN"/>
              </w:rPr>
            </w:pPr>
            <w:r>
              <w:rPr>
                <w:rFonts w:hint="default"/>
                <w:color w:val="auto"/>
                <w:sz w:val="20"/>
                <w:szCs w:val="20"/>
                <w:lang w:val="en-IN"/>
              </w:rPr>
              <w:t xml:space="preserve">The Exam Declaration will allow users to declare an exam for various programs in accordance with the ‘Academic Calendar’ template which was used during the start of each session. </w:t>
            </w:r>
            <w:r>
              <w:rPr>
                <w:rFonts w:hint="default"/>
                <w:sz w:val="20"/>
                <w:szCs w:val="20"/>
                <w:lang w:val="en-I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Exam Evaluation Plan</w:t>
            </w:r>
          </w:p>
        </w:tc>
        <w:tc>
          <w:tcPr>
            <w:tcW w:w="5575" w:type="dxa"/>
            <w:noWrap w:val="0"/>
            <w:vAlign w:val="bottom"/>
          </w:tcPr>
          <w:p>
            <w:pPr>
              <w:widowControl w:val="0"/>
              <w:numPr>
                <w:ilvl w:val="0"/>
                <w:numId w:val="0"/>
              </w:numPr>
              <w:ind w:leftChars="0" w:right="104" w:rightChars="52"/>
              <w:jc w:val="both"/>
              <w:rPr>
                <w:rFonts w:hint="default" w:ascii="Calibri" w:hAnsi="Calibri" w:cs="Calibri"/>
                <w:sz w:val="20"/>
                <w:szCs w:val="20"/>
                <w:lang w:val="en-US"/>
              </w:rPr>
            </w:pPr>
            <w:r>
              <w:rPr>
                <w:rFonts w:hint="default"/>
                <w:sz w:val="20"/>
                <w:szCs w:val="20"/>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sz w:val="20"/>
                <w:szCs w:val="20"/>
                <w:lang w:val="en-US"/>
              </w:rPr>
              <w:t xml:space="preserve"> </w:t>
            </w:r>
          </w:p>
          <w:p>
            <w:pPr>
              <w:widowControl w:val="0"/>
              <w:bidi w:val="0"/>
              <w:jc w:val="both"/>
              <w:rPr>
                <w:rFonts w:hint="default" w:cs="Times New Roman"/>
                <w:b w:val="0"/>
                <w:bCs w:val="0"/>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rPr>
            </w:pPr>
            <w:r>
              <w:rPr>
                <w:rFonts w:hint="default" w:ascii="Calibri" w:hAnsi="Calibri" w:eastAsia="SimSun" w:cs="Calibri"/>
                <w:i w:val="0"/>
                <w:iCs w:val="0"/>
                <w:color w:val="000000"/>
                <w:kern w:val="0"/>
                <w:sz w:val="20"/>
                <w:szCs w:val="20"/>
                <w:u w:val="none"/>
                <w:lang w:val="en-US" w:eastAsia="zh-CN" w:bidi="ar"/>
              </w:rPr>
              <w:t>7</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rPr>
              <w:t>Exam Paper Setting</w:t>
            </w:r>
          </w:p>
        </w:tc>
        <w:tc>
          <w:tcPr>
            <w:tcW w:w="5575" w:type="dxa"/>
            <w:noWrap w:val="0"/>
            <w:vAlign w:val="bottom"/>
          </w:tcPr>
          <w:p>
            <w:pPr>
              <w:widowControl w:val="0"/>
              <w:ind w:right="104" w:rightChars="52"/>
              <w:jc w:val="both"/>
              <w:rPr>
                <w:rFonts w:hint="default" w:ascii="Calibri" w:hAnsi="Calibri" w:cs="Calibri"/>
                <w:sz w:val="20"/>
                <w:szCs w:val="20"/>
                <w:lang w:val="en-US"/>
              </w:rPr>
            </w:pPr>
            <w:r>
              <w:rPr>
                <w:rFonts w:hint="default"/>
                <w:sz w:val="20"/>
                <w:szCs w:val="20"/>
              </w:rPr>
              <w:t>The Exam Paper Setting is used to prepare paper setting schedules and plan for paper setters</w:t>
            </w:r>
            <w:r>
              <w:rPr>
                <w:rFonts w:hint="default"/>
                <w:sz w:val="20"/>
                <w:szCs w:val="20"/>
                <w:lang w:val="en-IN"/>
              </w:rPr>
              <w:t xml:space="preserve"> </w:t>
            </w:r>
            <w:r>
              <w:rPr>
                <w:rFonts w:hint="default"/>
                <w:sz w:val="20"/>
                <w:szCs w:val="20"/>
              </w:rPr>
              <w:t xml:space="preserve">and moderators for a particular exam declaration. </w:t>
            </w:r>
            <w:r>
              <w:rPr>
                <w:rFonts w:hint="default" w:ascii="Calibri" w:hAnsi="Calibri" w:cs="Calibri"/>
                <w:sz w:val="20"/>
                <w:szCs w:val="20"/>
                <w:lang w:val="en-US"/>
              </w:rPr>
              <w:t xml:space="preserve"> </w:t>
            </w:r>
          </w:p>
          <w:p>
            <w:pPr>
              <w:keepNext w:val="0"/>
              <w:keepLines w:val="0"/>
              <w:widowControl/>
              <w:numPr>
                <w:ilvl w:val="0"/>
                <w:numId w:val="0"/>
              </w:numPr>
              <w:suppressLineNumbers w:val="0"/>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Criteria Wise Evaluation</w:t>
            </w:r>
          </w:p>
        </w:tc>
        <w:tc>
          <w:tcPr>
            <w:tcW w:w="5575" w:type="dxa"/>
            <w:noWrap w:val="0"/>
            <w:vAlign w:val="bottom"/>
          </w:tcPr>
          <w:p>
            <w:pPr>
              <w:widowControl w:val="0"/>
              <w:numPr>
                <w:ilvl w:val="0"/>
                <w:numId w:val="0"/>
              </w:numPr>
              <w:ind w:leftChars="0" w:right="104" w:rightChars="52"/>
              <w:jc w:val="both"/>
              <w:rPr>
                <w:rFonts w:hint="default" w:ascii="Calibri" w:hAnsi="Calibri" w:cs="Calibri"/>
                <w:sz w:val="20"/>
                <w:szCs w:val="20"/>
                <w:lang w:val="en-US"/>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Criteria Wise Evaluation Tool</w:t>
            </w:r>
          </w:p>
        </w:tc>
        <w:tc>
          <w:tcPr>
            <w:tcW w:w="5575" w:type="dxa"/>
            <w:noWrap w:val="0"/>
            <w:vAlign w:val="bottom"/>
          </w:tcPr>
          <w:p>
            <w:pPr>
              <w:widowControl w:val="0"/>
              <w:numPr>
                <w:ilvl w:val="0"/>
                <w:numId w:val="0"/>
              </w:numPr>
              <w:ind w:right="104" w:rightChars="52"/>
              <w:jc w:val="both"/>
              <w:rPr>
                <w:rFonts w:hint="default" w:cs="Times New Roman"/>
                <w:sz w:val="20"/>
                <w:szCs w:val="20"/>
                <w:lang w:val="en-IN"/>
              </w:rPr>
            </w:pPr>
            <w:r>
              <w:rPr>
                <w:rFonts w:hint="default"/>
                <w:sz w:val="20"/>
                <w:szCs w:val="20"/>
                <w:lang w:val="en-IN"/>
              </w:rPr>
              <w:t xml:space="preserve">Criteria Wise Evaluation Tool helps in entering marks earned by the students in a semester for 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Continuous Evaluation</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11</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Continuous Evaluation Tool</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12</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Final Exam Result</w:t>
            </w:r>
          </w:p>
        </w:tc>
        <w:tc>
          <w:tcPr>
            <w:tcW w:w="5575" w:type="dxa"/>
            <w:noWrap w:val="0"/>
            <w:vAlign w:val="bottom"/>
          </w:tcPr>
          <w:p>
            <w:pPr>
              <w:widowControl w:val="0"/>
              <w:bidi w:val="0"/>
              <w:jc w:val="both"/>
              <w:rPr>
                <w:rFonts w:hint="default" w:cs="Times New Roman"/>
                <w:sz w:val="20"/>
                <w:szCs w:val="20"/>
                <w:lang w:val="en-IN"/>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bottom"/>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13</w:t>
            </w:r>
          </w:p>
        </w:tc>
        <w:tc>
          <w:tcPr>
            <w:tcW w:w="2360" w:type="dxa"/>
            <w:noWrap w:val="0"/>
            <w:vAlign w:val="bottom"/>
          </w:tcPr>
          <w:p>
            <w:pPr>
              <w:widowControl w:val="0"/>
              <w:bidi w:val="0"/>
              <w:jc w:val="both"/>
              <w:rPr>
                <w:rFonts w:hint="default" w:cs="Times New Roman"/>
                <w:sz w:val="20"/>
                <w:szCs w:val="20"/>
                <w:lang w:val="en-IN"/>
              </w:rPr>
            </w:pPr>
            <w:r>
              <w:rPr>
                <w:rFonts w:hint="default"/>
                <w:sz w:val="20"/>
                <w:szCs w:val="20"/>
                <w:lang w:val="en-IN"/>
              </w:rPr>
              <w:t>Final Result Declaration Tool</w:t>
            </w:r>
          </w:p>
        </w:tc>
        <w:tc>
          <w:tcPr>
            <w:tcW w:w="5575"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760"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14</w:t>
            </w:r>
          </w:p>
        </w:tc>
        <w:tc>
          <w:tcPr>
            <w:tcW w:w="2360" w:type="dxa"/>
            <w:noWrap w:val="0"/>
            <w:vAlign w:val="bottom"/>
          </w:tcPr>
          <w:p>
            <w:pPr>
              <w:keepNext w:val="0"/>
              <w:keepLines w:val="0"/>
              <w:widowControl/>
              <w:numPr>
                <w:ilvl w:val="0"/>
                <w:numId w:val="0"/>
              </w:numPr>
              <w:suppressLineNumbers w:val="0"/>
              <w:ind w:leftChars="0"/>
              <w:jc w:val="both"/>
              <w:rPr>
                <w:rFonts w:hint="default"/>
                <w:color w:val="000000"/>
                <w:sz w:val="20"/>
                <w:szCs w:val="20"/>
                <w:lang w:val="en-IN" w:eastAsia="zh-CN"/>
              </w:rPr>
            </w:pPr>
            <w:r>
              <w:rPr>
                <w:rFonts w:hint="default"/>
                <w:color w:val="000000"/>
                <w:sz w:val="20"/>
                <w:szCs w:val="20"/>
                <w:lang w:val="en-IN" w:eastAsia="zh-CN"/>
              </w:rPr>
              <w:t>Module Wise Pass Percentage</w:t>
            </w:r>
          </w:p>
          <w:p>
            <w:pPr>
              <w:widowControl w:val="0"/>
              <w:bidi w:val="0"/>
              <w:jc w:val="both"/>
              <w:rPr>
                <w:rFonts w:hint="default" w:cs="Times New Roman"/>
                <w:sz w:val="20"/>
                <w:szCs w:val="20"/>
                <w:lang w:val="en-IN"/>
              </w:rPr>
            </w:pPr>
          </w:p>
        </w:tc>
        <w:tc>
          <w:tcPr>
            <w:tcW w:w="5575"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color w:val="000000"/>
                <w:sz w:val="20"/>
                <w:szCs w:val="20"/>
                <w:lang w:val="en-IN"/>
              </w:rPr>
              <w:t xml:space="preserve">The module pass percentage can be used to assess the overall academic performance of each module or course during a given academic year. Module Pass Percentage is used to calculate the percentage of students who successfully completed any given module in any given Academic Year.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15</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Course Wise Pass Percentage</w:t>
            </w:r>
          </w:p>
        </w:tc>
        <w:tc>
          <w:tcPr>
            <w:tcW w:w="5575"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color w:val="000000"/>
                <w:sz w:val="20"/>
                <w:szCs w:val="20"/>
                <w:lang w:val="en-IN"/>
              </w:rPr>
              <w:t>Course Pass Percentage is used to calculate the percentage of students who successfully completed any given course during any given Academic Year. The pass percentage for each course in the institute examination is used to assess students' overall performance in that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eastAsia="zh-CN"/>
              </w:rPr>
            </w:pPr>
            <w:r>
              <w:rPr>
                <w:rFonts w:hint="default" w:ascii="Calibri" w:hAnsi="Calibri" w:eastAsia="SimSun" w:cs="Calibri"/>
                <w:i w:val="0"/>
                <w:iCs w:val="0"/>
                <w:color w:val="000000"/>
                <w:kern w:val="0"/>
                <w:sz w:val="20"/>
                <w:szCs w:val="20"/>
                <w:u w:val="none"/>
                <w:lang w:val="en-US" w:eastAsia="zh-CN" w:bidi="ar"/>
              </w:rPr>
              <w:t>16</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eastAsia="zh-CN"/>
              </w:rPr>
              <w:t>Back Paper Tracking</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eastAsia="zh-CN"/>
              </w:rPr>
              <w:t>Back Paper Tracking is used to actively track and maintain history of the whole Examination process of a student who has failed in one or more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17</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Cumulative Marksheet</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760" w:type="dxa"/>
            <w:noWrap w:val="0"/>
            <w:vAlign w:val="bottom"/>
          </w:tcPr>
          <w:p>
            <w:pPr>
              <w:keepNext w:val="0"/>
              <w:keepLines w:val="0"/>
              <w:widowControl/>
              <w:suppressLineNumbers w:val="0"/>
              <w:jc w:val="both"/>
              <w:textAlignment w:val="center"/>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18</w:t>
            </w:r>
          </w:p>
        </w:tc>
        <w:tc>
          <w:tcPr>
            <w:tcW w:w="2360" w:type="dxa"/>
            <w:noWrap w:val="0"/>
            <w:vAlign w:val="bottom"/>
          </w:tcPr>
          <w:p>
            <w:pPr>
              <w:widowControl w:val="0"/>
              <w:bidi w:val="0"/>
              <w:jc w:val="both"/>
              <w:rPr>
                <w:rFonts w:hint="default" w:cs="Times New Roman"/>
                <w:sz w:val="20"/>
                <w:szCs w:val="20"/>
                <w:lang w:val="en-IN"/>
              </w:rPr>
            </w:pPr>
            <w:r>
              <w:rPr>
                <w:rFonts w:hint="default"/>
                <w:color w:val="000000"/>
                <w:sz w:val="20"/>
                <w:szCs w:val="20"/>
                <w:lang w:val="en-IN"/>
              </w:rPr>
              <w:t>Cumulative Marksheet Tool</w:t>
            </w:r>
          </w:p>
        </w:tc>
        <w:tc>
          <w:tcPr>
            <w:tcW w:w="5575"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bl>
    <w:p>
      <w:pPr>
        <w:rPr>
          <w:rFonts w:hint="default"/>
          <w:lang w:val="en-IN" w:eastAsia="zh-CN"/>
        </w:rPr>
      </w:pPr>
    </w:p>
    <w:p>
      <w:pPr>
        <w:pStyle w:val="2"/>
        <w:numPr>
          <w:ilvl w:val="0"/>
          <w:numId w:val="0"/>
        </w:numPr>
        <w:bidi w:val="0"/>
        <w:outlineLvl w:val="9"/>
        <w:rPr>
          <w:rFonts w:hint="default"/>
          <w:lang w:val="en-IN" w:eastAsia="zh-CN"/>
        </w:rPr>
        <w:sectPr>
          <w:footerReference r:id="rId5"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p>
      <w:pPr>
        <w:pStyle w:val="2"/>
        <w:numPr>
          <w:ilvl w:val="0"/>
          <w:numId w:val="1"/>
        </w:numPr>
        <w:bidi w:val="0"/>
        <w:rPr>
          <w:rFonts w:hint="default" w:ascii="Calibri" w:hAnsi="Calibri" w:cs="Calibri"/>
        </w:rPr>
      </w:pPr>
      <w:bookmarkStart w:id="47" w:name="_Toc2410"/>
      <w:bookmarkStart w:id="48" w:name="_Toc26283"/>
      <w:r>
        <w:rPr>
          <w:rFonts w:hint="default"/>
          <w:lang w:val="en-IN"/>
        </w:rPr>
        <w:t>Examination</w:t>
      </w:r>
      <w:bookmarkEnd w:id="47"/>
      <w:bookmarkEnd w:id="48"/>
    </w:p>
    <w:p>
      <w:pPr>
        <w:pStyle w:val="3"/>
        <w:numPr>
          <w:ilvl w:val="0"/>
          <w:numId w:val="6"/>
        </w:numPr>
        <w:bidi w:val="0"/>
        <w:rPr>
          <w:rFonts w:hint="default"/>
          <w:lang w:val="en-IN"/>
        </w:rPr>
      </w:pPr>
      <w:bookmarkStart w:id="49" w:name="_Toc20888"/>
      <w:r>
        <w:rPr>
          <w:rFonts w:hint="default"/>
          <w:lang w:val="en-IN"/>
        </w:rPr>
        <w:t>Examination Master</w:t>
      </w:r>
      <w:bookmarkEnd w:id="49"/>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Examination Masters consists of transactions which would allow</w:t>
      </w:r>
      <w:r>
        <w:rPr>
          <w:rFonts w:hint="default" w:ascii="Calibri" w:hAnsi="Calibri" w:cs="Calibri"/>
          <w:sz w:val="20"/>
          <w:szCs w:val="20"/>
          <w:lang w:val="en-IN"/>
        </w:rPr>
        <w:t xml:space="preserve"> user</w:t>
      </w:r>
      <w:r>
        <w:rPr>
          <w:rFonts w:hint="default" w:ascii="Calibri" w:hAnsi="Calibri" w:cs="Calibri"/>
          <w:sz w:val="20"/>
          <w:szCs w:val="20"/>
          <w:lang w:val="en-US"/>
        </w:rPr>
        <w:t xml:space="preserve"> to determine and set the</w:t>
      </w:r>
      <w:r>
        <w:rPr>
          <w:rFonts w:hint="default" w:cs="Calibri"/>
          <w:sz w:val="20"/>
          <w:szCs w:val="20"/>
          <w:lang w:val="en-IN"/>
        </w:rPr>
        <w:t xml:space="preserve"> </w:t>
      </w:r>
      <w:r>
        <w:rPr>
          <w:rFonts w:hint="default" w:ascii="Calibri" w:hAnsi="Calibri" w:cs="Calibri"/>
          <w:sz w:val="20"/>
          <w:szCs w:val="20"/>
          <w:lang w:val="en-US"/>
        </w:rPr>
        <w:t>values for the Examination Module to process easily. The transactions in Examination Master</w:t>
      </w:r>
      <w:r>
        <w:rPr>
          <w:rFonts w:hint="default" w:cs="Calibri"/>
          <w:sz w:val="20"/>
          <w:szCs w:val="20"/>
          <w:lang w:val="en-IN"/>
        </w:rPr>
        <w:t xml:space="preserve"> consist</w:t>
      </w:r>
      <w:r>
        <w:rPr>
          <w:rFonts w:hint="default" w:ascii="Calibri" w:hAnsi="Calibri" w:cs="Calibri"/>
          <w:sz w:val="20"/>
          <w:szCs w:val="20"/>
          <w:lang w:val="en-US"/>
        </w:rPr>
        <w:t xml:space="preserve"> of:</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a. Exam Type</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b. Assessment Criteria</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c. Grading Scale</w:t>
      </w:r>
    </w:p>
    <w:p>
      <w:pPr>
        <w:ind w:right="104" w:rightChars="52"/>
        <w:jc w:val="both"/>
        <w:rPr>
          <w:rFonts w:hint="default" w:ascii="Calibri" w:hAnsi="Calibri" w:cs="Calibri"/>
          <w:sz w:val="20"/>
          <w:szCs w:val="20"/>
          <w:lang w:val="en-IN"/>
        </w:rPr>
      </w:pPr>
      <w:r>
        <w:rPr>
          <w:rFonts w:hint="default" w:ascii="Calibri" w:hAnsi="Calibri" w:cs="Calibri"/>
          <w:sz w:val="20"/>
          <w:szCs w:val="20"/>
          <w:lang w:val="en-US"/>
        </w:rPr>
        <w:t>d. Student Exam Block Crit</w:t>
      </w:r>
      <w:r>
        <w:rPr>
          <w:rFonts w:hint="default" w:ascii="Calibri" w:hAnsi="Calibri" w:cs="Calibri"/>
          <w:sz w:val="20"/>
          <w:szCs w:val="20"/>
          <w:lang w:val="en-IN"/>
        </w:rPr>
        <w:t>eria</w:t>
      </w:r>
    </w:p>
    <w:p>
      <w:pPr>
        <w:ind w:right="104" w:rightChars="52"/>
        <w:jc w:val="both"/>
        <w:rPr>
          <w:rFonts w:hint="default" w:ascii="Calibri" w:hAnsi="Calibri" w:cs="Calibri"/>
          <w:sz w:val="20"/>
          <w:szCs w:val="20"/>
          <w:lang w:val="en-IN"/>
        </w:rPr>
      </w:pPr>
    </w:p>
    <w:p>
      <w:pPr>
        <w:ind w:right="104" w:rightChars="52"/>
        <w:jc w:val="both"/>
        <w:rPr>
          <w:rFonts w:hint="default" w:ascii="Calibri" w:hAnsi="Calibri" w:cs="Calibri"/>
          <w:sz w:val="20"/>
          <w:szCs w:val="20"/>
          <w:rtl w:val="0"/>
          <w:lang w:val="en-IN" w:eastAsia="zh-CN"/>
        </w:rPr>
      </w:pPr>
      <w:r>
        <w:rPr>
          <w:rFonts w:hint="default" w:ascii="Calibri" w:hAnsi="Calibri" w:cs="Calibri"/>
          <w:sz w:val="20"/>
          <w:szCs w:val="20"/>
          <w:rtl w:val="0"/>
          <w:lang w:val="en-IN" w:eastAsia="zh-CN"/>
        </w:rPr>
        <w:t>Below is the complete workspace for Examination:</w:t>
      </w:r>
    </w:p>
    <w:p>
      <w:pPr>
        <w:ind w:right="104" w:rightChars="52"/>
        <w:jc w:val="both"/>
        <w:rPr>
          <w:rFonts w:hint="default" w:ascii="Calibri" w:hAnsi="Calibri" w:cs="Calibri"/>
          <w:sz w:val="20"/>
          <w:szCs w:val="20"/>
          <w:rtl w:val="0"/>
          <w:lang w:val="en-IN" w:eastAsia="zh-CN"/>
        </w:rPr>
      </w:pPr>
    </w:p>
    <w:p>
      <w:pPr>
        <w:keepNext w:val="0"/>
        <w:keepLines w:val="0"/>
        <w:widowControl/>
        <w:suppressLineNumbers w:val="0"/>
        <w:jc w:val="left"/>
      </w:pPr>
      <w:r>
        <w:drawing>
          <wp:inline distT="0" distB="0" distL="114300" distR="114300">
            <wp:extent cx="5266055" cy="2475230"/>
            <wp:effectExtent l="9525" t="9525" r="20320" b="1079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2"/>
                    <a:stretch>
                      <a:fillRect/>
                    </a:stretch>
                  </pic:blipFill>
                  <pic:spPr>
                    <a:xfrm>
                      <a:off x="0" y="0"/>
                      <a:ext cx="5266055" cy="2475230"/>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rtl w:val="0"/>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1</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rtl w:val="0"/>
          <w:lang w:val="en-IN" w:eastAsia="zh-CN"/>
        </w:rPr>
        <w:t>Examination Home Screen</w:t>
      </w:r>
    </w:p>
    <w:p>
      <w:pPr>
        <w:pStyle w:val="3"/>
        <w:numPr>
          <w:ilvl w:val="1"/>
          <w:numId w:val="7"/>
        </w:numPr>
        <w:bidi w:val="0"/>
        <w:outlineLvl w:val="1"/>
        <w:rPr>
          <w:rFonts w:hint="default" w:ascii="Calibri" w:hAnsi="Calibri" w:cs="Calibri"/>
          <w:lang w:val="en-IN"/>
        </w:rPr>
      </w:pPr>
      <w:bookmarkStart w:id="50" w:name="_Toc26825"/>
      <w:bookmarkStart w:id="51" w:name="_Toc918"/>
      <w:r>
        <w:rPr>
          <w:rFonts w:hint="default" w:ascii="Calibri" w:hAnsi="Calibri" w:cs="Calibri"/>
          <w:lang w:val="en-IN"/>
        </w:rPr>
        <w:t>Exam Type</w:t>
      </w:r>
      <w:bookmarkEnd w:id="50"/>
      <w:bookmarkEnd w:id="51"/>
    </w:p>
    <w:p>
      <w:pPr>
        <w:numPr>
          <w:ilvl w:val="0"/>
          <w:numId w:val="0"/>
        </w:numPr>
        <w:tabs>
          <w:tab w:val="left" w:pos="850"/>
        </w:tabs>
        <w:bidi w:val="0"/>
        <w:outlineLvl w:val="9"/>
        <w:rPr>
          <w:rFonts w:hint="default"/>
          <w:lang w:val="en-IN"/>
        </w:rPr>
      </w:pPr>
      <w:bookmarkStart w:id="52" w:name="_Toc14800"/>
      <w:r>
        <w:rPr>
          <w:rFonts w:hint="default"/>
          <w:b/>
          <w:bCs/>
          <w:color w:val="000000"/>
          <w:sz w:val="24"/>
          <w:szCs w:val="24"/>
          <w:u w:val="single"/>
          <w:lang w:val="en-IN"/>
        </w:rPr>
        <w:t>General Description</w:t>
      </w:r>
      <w:bookmarkEnd w:id="52"/>
    </w:p>
    <w:tbl>
      <w:tblPr>
        <w:tblStyle w:val="16"/>
        <w:tblpPr w:leftFromText="180" w:rightFromText="180" w:vertAnchor="text" w:horzAnchor="page" w:tblpX="1682" w:tblpY="24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3" w:hRule="atLeast"/>
        </w:trPr>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7"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ascii="Calibri" w:hAnsi="Calibri" w:cs="Calibri"/>
                <w:sz w:val="20"/>
                <w:szCs w:val="20"/>
                <w:lang w:val="en-US"/>
              </w:rPr>
              <w:t xml:space="preserve">The Exam Type allows </w:t>
            </w:r>
            <w:r>
              <w:rPr>
                <w:rFonts w:hint="default" w:ascii="Calibri" w:hAnsi="Calibri" w:cs="Calibri"/>
                <w:sz w:val="20"/>
                <w:szCs w:val="20"/>
                <w:lang w:val="en-IN"/>
              </w:rPr>
              <w:t>user</w:t>
            </w:r>
            <w:r>
              <w:rPr>
                <w:rFonts w:hint="default" w:ascii="Calibri" w:hAnsi="Calibri" w:cs="Calibri"/>
                <w:sz w:val="20"/>
                <w:szCs w:val="20"/>
                <w:lang w:val="en-US"/>
              </w:rPr>
              <w:t xml:space="preserve"> to create and set values for a particular Exam Declaration which</w:t>
            </w:r>
            <w:r>
              <w:rPr>
                <w:rFonts w:hint="default" w:ascii="Calibri" w:hAnsi="Calibri" w:cs="Calibri"/>
                <w:sz w:val="20"/>
                <w:szCs w:val="20"/>
                <w:lang w:val="en-IN"/>
              </w:rPr>
              <w:t xml:space="preserve"> </w:t>
            </w:r>
            <w:r>
              <w:rPr>
                <w:rFonts w:hint="default" w:ascii="Calibri" w:hAnsi="Calibri" w:cs="Calibri"/>
                <w:sz w:val="20"/>
                <w:szCs w:val="20"/>
                <w:lang w:val="en-US"/>
              </w:rPr>
              <w:t>shall be beneficial to determine the type of examinations that are being conducted and can</w:t>
            </w:r>
            <w:r>
              <w:rPr>
                <w:rFonts w:hint="default" w:ascii="Calibri" w:hAnsi="Calibri" w:cs="Calibri"/>
                <w:sz w:val="20"/>
                <w:szCs w:val="20"/>
                <w:lang w:val="en-IN"/>
              </w:rPr>
              <w:t xml:space="preserve"> </w:t>
            </w:r>
            <w:r>
              <w:rPr>
                <w:rFonts w:hint="default" w:ascii="Calibri" w:hAnsi="Calibri" w:cs="Calibri"/>
                <w:sz w:val="20"/>
                <w:szCs w:val="20"/>
                <w:lang w:val="en-US"/>
              </w:rPr>
              <w:t xml:space="preserve">be evaluated on the basis of it. For example, </w:t>
            </w:r>
            <w:r>
              <w:rPr>
                <w:rFonts w:hint="default" w:ascii="Calibri" w:hAnsi="Calibri" w:cs="Calibri"/>
                <w:sz w:val="20"/>
                <w:szCs w:val="20"/>
                <w:lang w:val="en-IN"/>
              </w:rPr>
              <w:t>an</w:t>
            </w:r>
            <w:r>
              <w:rPr>
                <w:rFonts w:hint="default" w:ascii="Calibri" w:hAnsi="Calibri" w:cs="Calibri"/>
                <w:sz w:val="20"/>
                <w:szCs w:val="20"/>
                <w:lang w:val="en-US"/>
              </w:rPr>
              <w:t xml:space="preserve"> Exam Declaration can be classified as Mid Term Examination or End Term</w:t>
            </w:r>
            <w:r>
              <w:rPr>
                <w:rFonts w:hint="default" w:ascii="Calibri" w:hAnsi="Calibri" w:cs="Calibri"/>
                <w:sz w:val="20"/>
                <w:szCs w:val="20"/>
                <w:lang w:val="en-IN"/>
              </w:rPr>
              <w:t xml:space="preserve"> </w:t>
            </w:r>
            <w:r>
              <w:rPr>
                <w:rFonts w:hint="default" w:ascii="Calibri" w:hAnsi="Calibri" w:cs="Calibri"/>
                <w:sz w:val="20"/>
                <w:szCs w:val="20"/>
                <w:lang w:val="en-US"/>
              </w:rPr>
              <w:t xml:space="preserve">Examination.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7"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Home &gt; Examination &gt; Examination Master &gt; 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7"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cs="Calibri"/>
                <w:sz w:val="20"/>
                <w:szCs w:val="20"/>
                <w:lang w:val="en-US"/>
              </w:rPr>
              <w:t>Exam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bidi w:val="0"/>
        <w:ind w:leftChars="0"/>
        <w:outlineLvl w:val="9"/>
        <w:rPr>
          <w:rFonts w:hint="default" w:ascii="Calibri" w:hAnsi="Calibri" w:cs="Calibri"/>
          <w:lang w:val="en-IN"/>
        </w:rPr>
      </w:pPr>
    </w:p>
    <w:p>
      <w:pPr>
        <w:pStyle w:val="4"/>
        <w:numPr>
          <w:ilvl w:val="0"/>
          <w:numId w:val="0"/>
        </w:numPr>
        <w:bidi w:val="0"/>
        <w:ind w:leftChars="0"/>
        <w:rPr>
          <w:rFonts w:hint="default" w:ascii="Calibri" w:hAnsi="Calibri" w:cs="Calibri"/>
          <w:b/>
          <w:bCs/>
          <w:color w:val="1F4E79" w:themeColor="accent1" w:themeShade="80"/>
          <w:lang w:val="en-IN"/>
        </w:rPr>
      </w:pPr>
    </w:p>
    <w:p>
      <w:pPr>
        <w:pStyle w:val="4"/>
        <w:numPr>
          <w:ilvl w:val="0"/>
          <w:numId w:val="0"/>
        </w:numPr>
        <w:bidi w:val="0"/>
        <w:ind w:leftChars="0"/>
        <w:rPr>
          <w:rFonts w:hint="default" w:ascii="Calibri" w:hAnsi="Calibri" w:cs="Calibri"/>
          <w:b/>
          <w:bCs/>
          <w:color w:val="000000" w:themeColor="text1"/>
          <w:u w:val="single"/>
          <w:lang w:val="en-IN"/>
          <w14:textFill>
            <w14:solidFill>
              <w14:schemeClr w14:val="tx1"/>
            </w14:solidFill>
          </w14:textFill>
        </w:rPr>
      </w:pPr>
      <w:r>
        <w:rPr>
          <w:rFonts w:hint="default" w:ascii="Calibri" w:hAnsi="Calibri" w:cs="Calibri"/>
          <w:b/>
          <w:bCs/>
          <w:color w:val="000000" w:themeColor="text1"/>
          <w:u w:val="single"/>
          <w:lang w:val="en-IN"/>
          <w14:textFill>
            <w14:solidFill>
              <w14:schemeClr w14:val="tx1"/>
            </w14:solidFill>
          </w14:textFill>
        </w:rPr>
        <w:t>Screenshot</w:t>
      </w:r>
    </w:p>
    <w:p>
      <w:pPr>
        <w:rPr>
          <w:rFonts w:hint="default"/>
          <w:lang w:val="en-IN"/>
        </w:rPr>
      </w:pPr>
    </w:p>
    <w:p>
      <w:pPr>
        <w:pStyle w:val="10"/>
        <w:numPr>
          <w:ilvl w:val="0"/>
          <w:numId w:val="0"/>
        </w:numPr>
        <w:ind w:leftChars="0"/>
        <w:rPr>
          <w:rFonts w:hint="default" w:ascii="Calibri" w:hAnsi="Calibri" w:cs="Calibri"/>
          <w:b/>
          <w:bCs/>
          <w:kern w:val="0"/>
          <w:sz w:val="24"/>
          <w:szCs w:val="24"/>
          <w:lang w:val="en-IN" w:eastAsia="zh-CN" w:bidi="ar"/>
        </w:rPr>
      </w:pPr>
      <w:r>
        <w:rPr>
          <w:rFonts w:hint="default" w:ascii="Calibri" w:hAnsi="Calibri" w:cs="Calibri"/>
          <w:b/>
          <w:bCs/>
          <w:kern w:val="0"/>
          <w:sz w:val="24"/>
          <w:szCs w:val="24"/>
          <w:lang w:val="en-IN" w:eastAsia="zh-CN" w:bidi="ar"/>
        </w:rPr>
        <w:drawing>
          <wp:inline distT="0" distB="0" distL="114300" distR="114300">
            <wp:extent cx="5267325" cy="1320165"/>
            <wp:effectExtent l="9525" t="9525" r="11430" b="11430"/>
            <wp:docPr id="13" name="Picture 1" descr="Screenshot 2023-03-27 16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Screenshot 2023-03-27 160448"/>
                    <pic:cNvPicPr>
                      <a:picLocks noChangeAspect="1"/>
                    </pic:cNvPicPr>
                  </pic:nvPicPr>
                  <pic:blipFill>
                    <a:blip r:embed="rId13"/>
                    <a:stretch>
                      <a:fillRect/>
                    </a:stretch>
                  </pic:blipFill>
                  <pic:spPr>
                    <a:xfrm>
                      <a:off x="0" y="0"/>
                      <a:ext cx="5267325" cy="1320165"/>
                    </a:xfrm>
                    <a:prstGeom prst="rect">
                      <a:avLst/>
                    </a:prstGeom>
                    <a:noFill/>
                    <a:ln>
                      <a:solidFill>
                        <a:schemeClr val="tx1"/>
                      </a:solidFill>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2</w:t>
      </w:r>
      <w:r>
        <w:rPr>
          <w:rFonts w:hint="default" w:ascii="Calibri" w:hAnsi="Calibri" w:cs="Calibri"/>
          <w:lang w:val="en-US"/>
        </w:rPr>
        <w:fldChar w:fldCharType="end"/>
      </w:r>
      <w:r>
        <w:rPr>
          <w:rFonts w:hint="default" w:ascii="Calibri" w:hAnsi="Calibri" w:cs="Calibri"/>
          <w:lang w:val="en-IN"/>
        </w:rPr>
        <w:t xml:space="preserve"> : Exam Type Screen</w:t>
      </w:r>
    </w:p>
    <w:p>
      <w:pPr>
        <w:pStyle w:val="4"/>
        <w:numPr>
          <w:ilvl w:val="0"/>
          <w:numId w:val="0"/>
        </w:numPr>
        <w:bidi w:val="0"/>
        <w:ind w:leftChars="0"/>
        <w:rPr>
          <w:rFonts w:hint="default" w:cs="Calibri"/>
          <w:b/>
          <w:bCs/>
          <w:color w:val="000000" w:themeColor="text1"/>
          <w:u w:val="single"/>
          <w:lang w:val="en-IN"/>
          <w14:textFill>
            <w14:solidFill>
              <w14:schemeClr w14:val="tx1"/>
            </w14:solidFill>
          </w14:textFill>
        </w:rPr>
      </w:pPr>
      <w:r>
        <w:rPr>
          <w:rFonts w:hint="default" w:ascii="Calibri" w:hAnsi="Calibri" w:cs="Calibri"/>
          <w:b/>
          <w:bCs/>
          <w:color w:val="000000" w:themeColor="text1"/>
          <w:u w:val="single"/>
          <w:lang w:val="en-IN"/>
          <w14:textFill>
            <w14:solidFill>
              <w14:schemeClr w14:val="tx1"/>
            </w14:solidFill>
          </w14:textFill>
        </w:rPr>
        <w:t xml:space="preserve">Field </w:t>
      </w:r>
      <w:r>
        <w:rPr>
          <w:rFonts w:hint="default" w:cs="Calibri"/>
          <w:b/>
          <w:bCs/>
          <w:color w:val="000000" w:themeColor="text1"/>
          <w:u w:val="single"/>
          <w:lang w:val="en-IN"/>
          <w14:textFill>
            <w14:solidFill>
              <w14:schemeClr w14:val="tx1"/>
            </w14:solidFill>
          </w14:textFill>
        </w:rPr>
        <w:t>List</w:t>
      </w:r>
    </w:p>
    <w:p>
      <w:pPr>
        <w:rPr>
          <w:rFonts w:hint="default"/>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Exam Type</w:t>
      </w:r>
      <w:r>
        <w:rPr>
          <w:rFonts w:hint="default" w:ascii="Calibri" w:hAnsi="Calibri" w:cs="Calibri"/>
          <w:sz w:val="20"/>
          <w:szCs w:val="20"/>
          <w:lang w:val="en-US"/>
        </w:rPr>
        <w:t>” screen shall consist of the following fields:</w:t>
      </w:r>
    </w:p>
    <w:p>
      <w:pPr>
        <w:ind w:right="104" w:rightChars="52"/>
        <w:jc w:val="both"/>
        <w:rPr>
          <w:rFonts w:hint="default"/>
          <w:sz w:val="24"/>
          <w:szCs w:val="24"/>
          <w:lang w:val="en-IN"/>
        </w:rPr>
      </w:pPr>
    </w:p>
    <w:tbl>
      <w:tblPr>
        <w:tblStyle w:val="9"/>
        <w:tblW w:w="5091" w:type="pct"/>
        <w:jc w:val="center"/>
        <w:tblLayout w:type="fixed"/>
        <w:tblCellMar>
          <w:top w:w="0" w:type="dxa"/>
          <w:left w:w="108" w:type="dxa"/>
          <w:bottom w:w="0" w:type="dxa"/>
          <w:right w:w="108" w:type="dxa"/>
        </w:tblCellMar>
      </w:tblPr>
      <w:tblGrid>
        <w:gridCol w:w="680"/>
        <w:gridCol w:w="1305"/>
        <w:gridCol w:w="1305"/>
        <w:gridCol w:w="1815"/>
        <w:gridCol w:w="1425"/>
        <w:gridCol w:w="1119"/>
        <w:gridCol w:w="1029"/>
      </w:tblGrid>
      <w:tr>
        <w:tblPrEx>
          <w:tblCellMar>
            <w:top w:w="0" w:type="dxa"/>
            <w:left w:w="108" w:type="dxa"/>
            <w:bottom w:w="0" w:type="dxa"/>
            <w:right w:w="108" w:type="dxa"/>
          </w:tblCellMar>
        </w:tblPrEx>
        <w:trPr>
          <w:trHeight w:val="90" w:hRule="atLeast"/>
          <w:jc w:val="center"/>
        </w:trPr>
        <w:tc>
          <w:tcPr>
            <w:tcW w:w="3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6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Type</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eastAsia="SimSun" w:cs="Calibri"/>
                <w:color w:val="000000"/>
                <w:sz w:val="20"/>
                <w:szCs w:val="20"/>
                <w:lang w:val="en-IN" w:bidi="ar"/>
              </w:rPr>
              <w:t>Text Field</w:t>
            </w:r>
          </w:p>
        </w:tc>
        <w:tc>
          <w:tcPr>
            <w:tcW w:w="10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8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6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Description</w:t>
            </w:r>
          </w:p>
        </w:tc>
        <w:tc>
          <w:tcPr>
            <w:tcW w:w="7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cs="Calibri"/>
                <w:color w:val="000000"/>
                <w:sz w:val="20"/>
                <w:szCs w:val="20"/>
                <w:lang w:val="en-IN" w:bidi="ar"/>
              </w:rPr>
              <w:t xml:space="preserve">Long </w:t>
            </w:r>
            <w:r>
              <w:rPr>
                <w:rFonts w:hint="default" w:ascii="Calibri" w:hAnsi="Calibri" w:eastAsia="SimSun" w:cs="Calibri"/>
                <w:color w:val="000000"/>
                <w:sz w:val="20"/>
                <w:szCs w:val="20"/>
                <w:lang w:val="en-IN" w:bidi="ar"/>
              </w:rPr>
              <w:t>Text Field</w:t>
            </w:r>
          </w:p>
        </w:tc>
        <w:tc>
          <w:tcPr>
            <w:tcW w:w="10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ascii="Calibri" w:hAnsi="Calibri" w:cs="Calibri"/>
                <w:color w:val="000000"/>
                <w:sz w:val="20"/>
                <w:szCs w:val="20"/>
                <w:lang w:val="en-IN"/>
              </w:rPr>
              <w:t>User Input</w:t>
            </w:r>
          </w:p>
        </w:tc>
        <w:tc>
          <w:tcPr>
            <w:tcW w:w="8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p>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r>
        <w:rPr>
          <w:rFonts w:hint="default" w:ascii="Calibri" w:hAnsi="Calibri" w:cs="Calibri"/>
          <w:b/>
          <w:bCs/>
          <w:color w:val="000000" w:themeColor="text1"/>
          <w:u w:val="single"/>
          <w:rtl w:val="0"/>
          <w:lang w:val="en-US" w:eastAsia="zh-CN"/>
          <w14:textFill>
            <w14:solidFill>
              <w14:schemeClr w14:val="tx1"/>
            </w14:solidFill>
          </w14:textFill>
        </w:rPr>
        <w:t>User: Roles &amp; Permission</w:t>
      </w:r>
    </w:p>
    <w:p>
      <w:pPr>
        <w:rPr>
          <w:rFonts w:hint="default"/>
          <w:rtl w:val="0"/>
          <w:lang w:val="en-US" w:eastAsia="zh-CN"/>
        </w:rPr>
      </w:pPr>
    </w:p>
    <w:p>
      <w:pPr>
        <w:ind w:right="104" w:rightChars="52"/>
        <w:jc w:val="both"/>
        <w:rPr>
          <w:rFonts w:hint="default" w:ascii="Calibri" w:hAnsi="Calibri" w:cs="Calibri"/>
          <w:sz w:val="24"/>
          <w:szCs w:val="24"/>
          <w:lang w:val="en-IN"/>
        </w:rPr>
      </w:pPr>
      <w:r>
        <w:rPr>
          <w:rFonts w:hint="default" w:ascii="Calibri" w:hAnsi="Calibri" w:cs="Calibri"/>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9"/>
        <w:tblW w:w="7978" w:type="dxa"/>
        <w:jc w:val="center"/>
        <w:tblLayout w:type="fixed"/>
        <w:tblCellMar>
          <w:top w:w="0" w:type="dxa"/>
          <w:left w:w="108" w:type="dxa"/>
          <w:bottom w:w="0" w:type="dxa"/>
          <w:right w:w="108" w:type="dxa"/>
        </w:tblCellMar>
      </w:tblPr>
      <w:tblGrid>
        <w:gridCol w:w="507"/>
        <w:gridCol w:w="1177"/>
        <w:gridCol w:w="771"/>
        <w:gridCol w:w="840"/>
        <w:gridCol w:w="948"/>
        <w:gridCol w:w="876"/>
        <w:gridCol w:w="1056"/>
        <w:gridCol w:w="879"/>
        <w:gridCol w:w="924"/>
      </w:tblGrid>
      <w:tr>
        <w:tblPrEx>
          <w:tblCellMar>
            <w:top w:w="0" w:type="dxa"/>
            <w:left w:w="108" w:type="dxa"/>
            <w:bottom w:w="0" w:type="dxa"/>
            <w:right w:w="108" w:type="dxa"/>
          </w:tblCellMar>
        </w:tblPrEx>
        <w:trPr>
          <w:trHeight w:val="208" w:hRule="atLeast"/>
          <w:jc w:val="center"/>
        </w:trPr>
        <w:tc>
          <w:tcPr>
            <w:tcW w:w="50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ID</w:t>
            </w:r>
          </w:p>
        </w:tc>
        <w:tc>
          <w:tcPr>
            <w:tcW w:w="11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77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94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10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8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2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0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7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10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bidi w:val="0"/>
        <w:ind w:leftChars="0"/>
        <w:outlineLvl w:val="9"/>
        <w:rPr>
          <w:rFonts w:hint="default" w:ascii="Calibri" w:hAnsi="Calibri" w:cs="Calibri"/>
          <w:b/>
          <w:bCs/>
          <w:lang w:val="en-US" w:eastAsia="zh-CN"/>
        </w:rPr>
      </w:pPr>
      <w:bookmarkStart w:id="53" w:name="_Toc10432"/>
    </w:p>
    <w:p>
      <w:pPr>
        <w:numPr>
          <w:ilvl w:val="0"/>
          <w:numId w:val="0"/>
        </w:numPr>
        <w:bidi w:val="0"/>
        <w:ind w:leftChars="0"/>
        <w:outlineLvl w:val="9"/>
        <w:rPr>
          <w:rFonts w:hint="default" w:ascii="Calibri" w:hAnsi="Calibri" w:cs="Calibri"/>
          <w:b/>
          <w:bCs/>
          <w:lang w:val="en-US" w:eastAsia="zh-CN"/>
        </w:rPr>
      </w:pPr>
    </w:p>
    <w:p>
      <w:pPr>
        <w:pStyle w:val="3"/>
        <w:numPr>
          <w:ilvl w:val="1"/>
          <w:numId w:val="7"/>
        </w:numPr>
        <w:bidi w:val="0"/>
        <w:outlineLvl w:val="1"/>
        <w:rPr>
          <w:rFonts w:hint="default" w:ascii="Calibri" w:hAnsi="Calibri" w:cs="Calibri"/>
          <w:b/>
          <w:bCs/>
          <w:lang w:val="en-US" w:eastAsia="zh-CN"/>
        </w:rPr>
      </w:pPr>
      <w:bookmarkStart w:id="54" w:name="_Toc22268"/>
      <w:r>
        <w:rPr>
          <w:rFonts w:hint="default" w:ascii="Calibri" w:hAnsi="Calibri" w:cs="Calibri"/>
          <w:b/>
          <w:bCs/>
          <w:lang w:val="en-US" w:eastAsia="zh-CN"/>
        </w:rPr>
        <w:t>Assessment Criteria</w:t>
      </w:r>
      <w:bookmarkEnd w:id="53"/>
      <w:bookmarkEnd w:id="54"/>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6"/>
        <w:tblpPr w:leftFromText="180" w:rightFromText="180" w:vertAnchor="text" w:horzAnchor="page" w:tblpX="1658"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7"/>
        <w:gridCol w:w="5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1" w:hRule="atLeast"/>
        </w:trPr>
        <w:tc>
          <w:tcPr>
            <w:tcW w:w="284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3"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The Assessment Criteria various components of Continuous Evaluation on the basis of which</w:t>
            </w:r>
            <w:r>
              <w:rPr>
                <w:rFonts w:hint="default" w:cs="Calibri"/>
                <w:sz w:val="20"/>
                <w:szCs w:val="20"/>
                <w:lang w:val="en-IN"/>
              </w:rPr>
              <w:t xml:space="preserve"> evaluation</w:t>
            </w:r>
            <w:r>
              <w:rPr>
                <w:rFonts w:hint="default" w:ascii="Calibri" w:hAnsi="Calibri" w:eastAsia="SimSun" w:cs="Calibri"/>
                <w:sz w:val="20"/>
                <w:szCs w:val="20"/>
              </w:rPr>
              <w:t xml:space="preserve"> shall be conducted. Also, multiple Assessment Criteria can be grouped together under Assessment Criteria Group</w:t>
            </w:r>
            <w:r>
              <w:rPr>
                <w:rFonts w:hint="default" w:cs="Calibri"/>
                <w:sz w:val="20"/>
                <w:szCs w:val="20"/>
                <w:lang w:val="en-IN"/>
              </w:rPr>
              <w:t xml:space="preserve"> </w:t>
            </w:r>
            <w:r>
              <w:rPr>
                <w:rFonts w:hint="default" w:ascii="Calibri" w:hAnsi="Calibri" w:eastAsia="SimSun" w:cs="Calibri"/>
                <w:sz w:val="20"/>
                <w:szCs w:val="20"/>
              </w:rPr>
              <w:t>as well as Maximum Credit can be allotted to them. It can also be linked with Exam</w:t>
            </w:r>
            <w:r>
              <w:rPr>
                <w:rFonts w:hint="default" w:cs="Calibri"/>
                <w:sz w:val="20"/>
                <w:szCs w:val="20"/>
                <w:lang w:val="en-IN"/>
              </w:rPr>
              <w:t xml:space="preserve"> </w:t>
            </w:r>
            <w:r>
              <w:rPr>
                <w:rFonts w:hint="default" w:ascii="Calibri" w:hAnsi="Calibri" w:eastAsia="SimSun" w:cs="Calibri"/>
                <w:sz w:val="20"/>
                <w:szCs w:val="20"/>
              </w:rPr>
              <w:t>Declaration if required. For example, Assessment Criteria can be specified as Mid Term, Practical, End Term, Quiz, Viva, etc.</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3"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Assessmen</w:t>
            </w:r>
            <w:r>
              <w:rPr>
                <w:rFonts w:hint="default" w:cs="Calibri"/>
                <w:color w:val="00B0F0"/>
                <w:sz w:val="20"/>
                <w:szCs w:val="20"/>
                <w:lang w:val="en-IN"/>
              </w:rPr>
              <w:t>t</w:t>
            </w:r>
            <w:r>
              <w:rPr>
                <w:rFonts w:hint="default" w:ascii="Calibri" w:hAnsi="Calibri" w:eastAsia="SimSun" w:cs="Calibri"/>
                <w:color w:val="00B0F0"/>
                <w:sz w:val="20"/>
                <w:szCs w:val="20"/>
                <w:lang w:val="en-IN"/>
              </w:rPr>
              <w:t xml:space="preserve"> </w:t>
            </w:r>
            <w:r>
              <w:rPr>
                <w:rFonts w:hint="default" w:ascii="Calibri" w:hAnsi="Calibri" w:eastAsia="SimSun" w:cs="Calibri"/>
                <w:color w:val="00B0F0"/>
                <w:sz w:val="20"/>
                <w:szCs w:val="20"/>
              </w:rPr>
              <w:t>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3"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Assessment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New Screen Nam</w:t>
            </w:r>
            <w:r>
              <w:rPr>
                <w:rFonts w:hint="default" w:cs="Calibri"/>
                <w:b/>
                <w:bCs/>
                <w:sz w:val="20"/>
                <w:szCs w:val="20"/>
                <w:u w:val="none"/>
                <w:vertAlign w:val="baseline"/>
                <w:rtl w:val="0"/>
                <w:lang w:val="en-US" w:eastAsia="zh-CN"/>
              </w:rPr>
              <w:t>e</w:t>
            </w:r>
          </w:p>
        </w:tc>
        <w:tc>
          <w:tcPr>
            <w:tcW w:w="5913"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Assessment Component</w:t>
            </w:r>
          </w:p>
        </w:tc>
      </w:tr>
    </w:tbl>
    <w:p>
      <w:pPr>
        <w:pStyle w:val="4"/>
        <w:numPr>
          <w:ilvl w:val="0"/>
          <w:numId w:val="0"/>
        </w:numPr>
        <w:bidi w:val="0"/>
        <w:ind w:leftChars="0"/>
        <w:rPr>
          <w:rFonts w:hint="default" w:ascii="Calibri" w:hAnsi="Calibri" w:cs="Calibri"/>
          <w:b/>
          <w:bCs/>
          <w:color w:val="1F4E79" w:themeColor="accent1" w:themeShade="80"/>
          <w:lang w:val="en-US" w:eastAsia="zh-C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IN"/>
        </w:rPr>
        <w:t>Screenshot</w:t>
      </w:r>
    </w:p>
    <w:p>
      <w:pPr>
        <w:numPr>
          <w:ilvl w:val="0"/>
          <w:numId w:val="0"/>
        </w:numPr>
        <w:tabs>
          <w:tab w:val="left" w:pos="425"/>
        </w:tabs>
        <w:bidi w:val="0"/>
        <w:ind w:leftChars="0"/>
        <w:outlineLvl w:val="9"/>
        <w:rPr>
          <w:rFonts w:hint="default"/>
          <w:b/>
          <w:bCs/>
          <w:sz w:val="24"/>
          <w:szCs w:val="24"/>
          <w:u w:val="single"/>
          <w:lang w:val="en-IN"/>
        </w:rPr>
      </w:pPr>
    </w:p>
    <w:p>
      <w:pPr>
        <w:numPr>
          <w:ilvl w:val="0"/>
          <w:numId w:val="0"/>
        </w:numPr>
        <w:ind w:leftChars="0"/>
      </w:pPr>
      <w:r>
        <w:drawing>
          <wp:inline distT="0" distB="0" distL="114300" distR="114300">
            <wp:extent cx="5273040" cy="1548765"/>
            <wp:effectExtent l="9525" t="9525" r="13335" b="228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4"/>
                    <a:stretch>
                      <a:fillRect/>
                    </a:stretch>
                  </pic:blipFill>
                  <pic:spPr>
                    <a:xfrm>
                      <a:off x="0" y="0"/>
                      <a:ext cx="5273040" cy="154876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3</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Assessment Criteria</w:t>
      </w:r>
      <w:r>
        <w:rPr>
          <w:rFonts w:hint="default" w:ascii="Calibri" w:hAnsi="Calibri" w:cs="Calibri"/>
          <w:lang w:val="en-IN"/>
        </w:rPr>
        <w:t xml:space="preserve"> Screen</w:t>
      </w:r>
    </w:p>
    <w:p>
      <w:pPr>
        <w:numPr>
          <w:ilvl w:val="0"/>
          <w:numId w:val="0"/>
        </w:numPr>
        <w:tabs>
          <w:tab w:val="left" w:pos="425"/>
        </w:tabs>
        <w:bidi w:val="0"/>
        <w:ind w:leftChars="0"/>
        <w:outlineLvl w:val="9"/>
        <w:rPr>
          <w:rFonts w:hint="default"/>
          <w:b/>
          <w:bCs/>
          <w:sz w:val="24"/>
          <w:szCs w:val="24"/>
          <w:u w:val="single"/>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IN"/>
        </w:rPr>
        <w:t>Field List</w:t>
      </w:r>
    </w:p>
    <w:p>
      <w:pPr>
        <w:numPr>
          <w:ilvl w:val="0"/>
          <w:numId w:val="0"/>
        </w:numPr>
        <w:tabs>
          <w:tab w:val="left" w:pos="425"/>
        </w:tabs>
        <w:bidi w:val="0"/>
        <w:ind w:leftChars="0"/>
        <w:outlineLvl w:val="9"/>
        <w:rPr>
          <w:rFonts w:hint="default"/>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Assessment Criteria</w:t>
      </w:r>
      <w:r>
        <w:rPr>
          <w:rFonts w:hint="default" w:ascii="Calibri" w:hAnsi="Calibri" w:cs="Calibri"/>
          <w:sz w:val="20"/>
          <w:szCs w:val="20"/>
          <w:lang w:val="en-US"/>
        </w:rPr>
        <w:t>” screen shall consist of the following fields:</w:t>
      </w:r>
    </w:p>
    <w:tbl>
      <w:tblPr>
        <w:tblStyle w:val="9"/>
        <w:tblW w:w="5140" w:type="pct"/>
        <w:jc w:val="center"/>
        <w:tblLayout w:type="fixed"/>
        <w:tblCellMar>
          <w:top w:w="0" w:type="dxa"/>
          <w:left w:w="108" w:type="dxa"/>
          <w:bottom w:w="0" w:type="dxa"/>
          <w:right w:w="108" w:type="dxa"/>
        </w:tblCellMar>
      </w:tblPr>
      <w:tblGrid>
        <w:gridCol w:w="542"/>
        <w:gridCol w:w="1395"/>
        <w:gridCol w:w="1335"/>
        <w:gridCol w:w="1996"/>
        <w:gridCol w:w="1314"/>
        <w:gridCol w:w="1205"/>
        <w:gridCol w:w="974"/>
      </w:tblGrid>
      <w:tr>
        <w:tblPrEx>
          <w:tblCellMar>
            <w:top w:w="0" w:type="dxa"/>
            <w:left w:w="108" w:type="dxa"/>
            <w:bottom w:w="0" w:type="dxa"/>
            <w:right w:w="108" w:type="dxa"/>
          </w:tblCellMar>
        </w:tblPrEx>
        <w:trPr>
          <w:trHeight w:val="90" w:hRule="atLeast"/>
          <w:jc w:val="center"/>
        </w:trPr>
        <w:tc>
          <w:tcPr>
            <w:tcW w:w="3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7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Assessment Criteria</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(R)Assessment Component</w:t>
            </w: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Assessment Criteria Grou</w:t>
            </w:r>
            <w:r>
              <w:rPr>
                <w:rFonts w:hint="default"/>
                <w:lang w:val="en-IN"/>
              </w:rPr>
              <w:t>p</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ascii="Calibri" w:hAnsi="Calibri"/>
                <w:color w:val="000000"/>
                <w:sz w:val="20"/>
                <w:szCs w:val="20"/>
              </w:rPr>
              <w:t>Fetched from</w:t>
            </w:r>
            <w:r>
              <w:rPr>
                <w:rFonts w:ascii="Calibri" w:hAnsi="Calibri"/>
                <w:color w:val="000000"/>
                <w:sz w:val="20"/>
                <w:szCs w:val="20"/>
                <w:lang w:val="en-IN"/>
              </w:rPr>
              <w:t xml:space="preserve"> </w:t>
            </w:r>
            <w:r>
              <w:rPr>
                <w:rFonts w:hint="default" w:ascii="Calibri" w:hAnsi="Calibri"/>
                <w:color w:val="000000"/>
                <w:sz w:val="20"/>
                <w:szCs w:val="20"/>
              </w:rPr>
              <w:t>Assessment Criteria Group</w:t>
            </w:r>
            <w:r>
              <w:rPr>
                <w:rFonts w:ascii="Calibri" w:hAnsi="Calibri" w:cs="Calibri"/>
                <w:color w:val="000000"/>
                <w:sz w:val="20"/>
                <w:szCs w:val="20"/>
                <w:lang w:val="en-IN"/>
              </w:rPr>
              <w:t xml:space="preserve"> master screen</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Maximum Credit</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(D)</w:t>
            </w:r>
          </w:p>
        </w:tc>
      </w:tr>
      <w:tr>
        <w:tblPrEx>
          <w:tblCellMar>
            <w:top w:w="0" w:type="dxa"/>
            <w:left w:w="108" w:type="dxa"/>
            <w:bottom w:w="0" w:type="dxa"/>
            <w:right w:w="108" w:type="dxa"/>
          </w:tblCellMar>
        </w:tblPrEx>
        <w:trPr>
          <w:trHeight w:val="309" w:hRule="atLeast"/>
          <w:jc w:val="center"/>
        </w:trPr>
        <w:tc>
          <w:tcPr>
            <w:tcW w:w="3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rPr>
              <w:t>Depends on Exam Declaration</w:t>
            </w:r>
          </w:p>
        </w:tc>
        <w:tc>
          <w:tcPr>
            <w:tcW w:w="7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Check Box</w:t>
            </w:r>
          </w:p>
        </w:tc>
        <w:tc>
          <w:tcPr>
            <w:tcW w:w="11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(D)</w:t>
            </w: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ind w:right="104" w:rightChars="52"/>
        <w:jc w:val="both"/>
        <w:rPr>
          <w:rFonts w:hint="default" w:ascii="Calibri" w:hAnsi="Calibri" w:cs="Calibri"/>
          <w:sz w:val="20"/>
          <w:szCs w:val="20"/>
          <w:lang w:val="en-IN"/>
        </w:rPr>
      </w:pPr>
      <w:r>
        <w:rPr>
          <w:rFonts w:hint="default" w:ascii="Calibri" w:hAnsi="Calibri" w:cs="Calibri"/>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9"/>
        <w:tblW w:w="7915" w:type="dxa"/>
        <w:jc w:val="center"/>
        <w:tblLayout w:type="fixed"/>
        <w:tblCellMar>
          <w:top w:w="0" w:type="dxa"/>
          <w:left w:w="108" w:type="dxa"/>
          <w:bottom w:w="0" w:type="dxa"/>
          <w:right w:w="108" w:type="dxa"/>
        </w:tblCellMar>
      </w:tblPr>
      <w:tblGrid>
        <w:gridCol w:w="544"/>
        <w:gridCol w:w="1172"/>
        <w:gridCol w:w="768"/>
        <w:gridCol w:w="828"/>
        <w:gridCol w:w="888"/>
        <w:gridCol w:w="912"/>
        <w:gridCol w:w="936"/>
        <w:gridCol w:w="888"/>
        <w:gridCol w:w="979"/>
      </w:tblGrid>
      <w:tr>
        <w:tblPrEx>
          <w:tblCellMar>
            <w:top w:w="0" w:type="dxa"/>
            <w:left w:w="108" w:type="dxa"/>
            <w:bottom w:w="0" w:type="dxa"/>
            <w:right w:w="108" w:type="dxa"/>
          </w:tblCellMar>
        </w:tblPrEx>
        <w:trPr>
          <w:trHeight w:val="215" w:hRule="atLeast"/>
          <w:jc w:val="center"/>
        </w:trPr>
        <w:tc>
          <w:tcPr>
            <w:tcW w:w="5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ID</w:t>
            </w:r>
          </w:p>
        </w:tc>
        <w:tc>
          <w:tcPr>
            <w:tcW w:w="11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7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82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8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9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93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8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9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5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1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9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rPr>
      </w:pPr>
    </w:p>
    <w:p>
      <w:pPr>
        <w:rPr>
          <w:rFonts w:hint="default"/>
          <w:lang w:val="en-IN"/>
        </w:rPr>
      </w:pPr>
    </w:p>
    <w:p>
      <w:pPr>
        <w:pStyle w:val="3"/>
        <w:numPr>
          <w:ilvl w:val="1"/>
          <w:numId w:val="7"/>
        </w:numPr>
        <w:bidi w:val="0"/>
        <w:rPr>
          <w:rFonts w:hint="default"/>
          <w:lang w:val="en-IN" w:eastAsia="zh-CN"/>
        </w:rPr>
      </w:pPr>
      <w:bookmarkStart w:id="55" w:name="_Toc7060"/>
      <w:bookmarkStart w:id="56" w:name="_Toc6676"/>
      <w:r>
        <w:rPr>
          <w:rFonts w:hint="default"/>
          <w:lang w:val="en-IN" w:eastAsia="zh-CN"/>
        </w:rPr>
        <w:t>Grading Scale</w:t>
      </w:r>
      <w:bookmarkEnd w:id="55"/>
      <w:bookmarkEnd w:id="56"/>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6"/>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3"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 xml:space="preserve">Under Grading Scale, </w:t>
            </w:r>
            <w:r>
              <w:rPr>
                <w:rFonts w:hint="default" w:cs="Calibri"/>
                <w:sz w:val="20"/>
                <w:szCs w:val="20"/>
                <w:lang w:val="en-IN"/>
              </w:rPr>
              <w:t xml:space="preserve">user </w:t>
            </w:r>
            <w:r>
              <w:rPr>
                <w:rFonts w:hint="default" w:ascii="Calibri" w:hAnsi="Calibri" w:eastAsia="SimSun" w:cs="Calibri"/>
                <w:sz w:val="20"/>
                <w:szCs w:val="20"/>
              </w:rPr>
              <w:t xml:space="preserve">can define the threshold for the different grades obtained by the students, based on their scores in the assessment. For example, </w:t>
            </w:r>
            <w:r>
              <w:rPr>
                <w:rFonts w:hint="default" w:cs="Calibri"/>
                <w:sz w:val="20"/>
                <w:szCs w:val="20"/>
                <w:lang w:val="en-IN"/>
              </w:rPr>
              <w:t>students</w:t>
            </w:r>
            <w:r>
              <w:rPr>
                <w:rFonts w:hint="default" w:ascii="Calibri" w:hAnsi="Calibri" w:eastAsia="SimSun" w:cs="Calibri"/>
                <w:sz w:val="20"/>
                <w:szCs w:val="20"/>
              </w:rPr>
              <w:t xml:space="preserve"> obtaining a score of 90% and above</w:t>
            </w:r>
            <w:r>
              <w:rPr>
                <w:rFonts w:hint="default" w:cs="Calibri"/>
                <w:sz w:val="20"/>
                <w:szCs w:val="20"/>
                <w:lang w:val="en-IN"/>
              </w:rPr>
              <w:t xml:space="preserve"> </w:t>
            </w:r>
            <w:r>
              <w:rPr>
                <w:rFonts w:hint="default" w:ascii="Calibri" w:hAnsi="Calibri" w:eastAsia="SimSun" w:cs="Calibri"/>
                <w:sz w:val="20"/>
                <w:szCs w:val="20"/>
              </w:rPr>
              <w:t xml:space="preserve">would be graded as A+, students obtaining a score of 80% and above would be graded A- and so 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rPr>
      </w:pP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Screenshot</w:t>
      </w: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ind w:leftChars="0"/>
      </w:pPr>
      <w:r>
        <w:drawing>
          <wp:inline distT="0" distB="0" distL="114300" distR="114300">
            <wp:extent cx="5266690" cy="2355215"/>
            <wp:effectExtent l="9525" t="9525" r="19685" b="165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5"/>
                    <a:stretch>
                      <a:fillRect/>
                    </a:stretch>
                  </pic:blipFill>
                  <pic:spPr>
                    <a:xfrm>
                      <a:off x="0" y="0"/>
                      <a:ext cx="5266690" cy="23552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4</w:t>
      </w:r>
      <w:r>
        <w:rPr>
          <w:rFonts w:hint="default" w:ascii="Calibri" w:hAnsi="Calibri" w:cs="Calibri"/>
          <w:lang w:val="en-US"/>
        </w:rPr>
        <w:fldChar w:fldCharType="end"/>
      </w:r>
      <w:r>
        <w:rPr>
          <w:rFonts w:hint="default" w:ascii="Calibri" w:hAnsi="Calibri" w:cs="Calibri"/>
          <w:lang w:val="en-IN"/>
        </w:rPr>
        <w:t xml:space="preserve"> : Grading Scale Screen</w:t>
      </w: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Field List</w:t>
      </w:r>
    </w:p>
    <w:p>
      <w:pPr>
        <w:numPr>
          <w:ilvl w:val="0"/>
          <w:numId w:val="0"/>
        </w:numPr>
        <w:tabs>
          <w:tab w:val="left" w:pos="425"/>
        </w:tabs>
        <w:bidi w:val="0"/>
        <w:ind w:leftChars="0"/>
        <w:outlineLvl w:val="9"/>
        <w:rPr>
          <w:rFonts w:hint="default"/>
          <w:b/>
          <w:bCs/>
          <w:sz w:val="24"/>
          <w:szCs w:val="24"/>
          <w:u w:val="single"/>
          <w:rtl w:val="0"/>
          <w:lang w:val="en-IN"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Grading Scale</w:t>
      </w:r>
      <w:r>
        <w:rPr>
          <w:rFonts w:hint="default" w:ascii="Calibri" w:hAnsi="Calibri" w:cs="Calibri"/>
          <w:sz w:val="20"/>
          <w:szCs w:val="20"/>
          <w:lang w:val="en-US"/>
        </w:rPr>
        <w:t>” screen shall consist of the following fields:</w:t>
      </w:r>
    </w:p>
    <w:p>
      <w:pPr>
        <w:ind w:right="104" w:rightChars="52"/>
        <w:jc w:val="both"/>
        <w:rPr>
          <w:rFonts w:hint="default" w:ascii="Calibri" w:hAnsi="Calibri" w:cs="Calibri"/>
          <w:sz w:val="20"/>
          <w:szCs w:val="20"/>
          <w:lang w:val="en-US"/>
        </w:rPr>
      </w:pPr>
    </w:p>
    <w:tbl>
      <w:tblPr>
        <w:tblStyle w:val="9"/>
        <w:tblW w:w="5117" w:type="pct"/>
        <w:jc w:val="center"/>
        <w:tblLayout w:type="fixed"/>
        <w:tblCellMar>
          <w:top w:w="0" w:type="dxa"/>
          <w:left w:w="108" w:type="dxa"/>
          <w:bottom w:w="0" w:type="dxa"/>
          <w:right w:w="108" w:type="dxa"/>
        </w:tblCellMar>
      </w:tblPr>
      <w:tblGrid>
        <w:gridCol w:w="523"/>
        <w:gridCol w:w="1260"/>
        <w:gridCol w:w="1185"/>
        <w:gridCol w:w="1800"/>
        <w:gridCol w:w="1305"/>
        <w:gridCol w:w="1560"/>
        <w:gridCol w:w="1090"/>
      </w:tblGrid>
      <w:tr>
        <w:tblPrEx>
          <w:tblCellMar>
            <w:top w:w="0" w:type="dxa"/>
            <w:left w:w="108" w:type="dxa"/>
            <w:bottom w:w="0" w:type="dxa"/>
            <w:right w:w="108" w:type="dxa"/>
          </w:tblCellMar>
        </w:tblPrEx>
        <w:trPr>
          <w:trHeight w:val="218" w:hRule="atLeast"/>
          <w:jc w:val="center"/>
        </w:trPr>
        <w:tc>
          <w:tcPr>
            <w:tcW w:w="2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6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8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Grading Scale Name</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09"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b/>
                <w:bCs/>
              </w:rPr>
              <w:t>Grading Scale</w:t>
            </w:r>
            <w:r>
              <w:rPr>
                <w:rFonts w:hint="default"/>
                <w:b/>
                <w:bCs/>
                <w:lang w:val="en-IN"/>
              </w:rPr>
              <w:t xml:space="preserve"> </w:t>
            </w:r>
            <w:r>
              <w:rPr>
                <w:rFonts w:hint="default"/>
                <w:b/>
                <w:bCs/>
              </w:rPr>
              <w:t>Interval</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Table</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hint="default"/>
                <w:b w:val="0"/>
                <w:bCs w:val="0"/>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bidi="ar"/>
              </w:rPr>
            </w:pP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These table is describe below</w:t>
            </w: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309" w:hRule="atLeast"/>
          <w:jc w:val="center"/>
        </w:trPr>
        <w:tc>
          <w:tcPr>
            <w:tcW w:w="2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Description</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10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c>
          <w:tcPr>
            <w:tcW w:w="7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bidi="ar"/>
              </w:rPr>
            </w:pPr>
          </w:p>
        </w:tc>
        <w:tc>
          <w:tcPr>
            <w:tcW w:w="8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numPr>
          <w:ilvl w:val="0"/>
          <w:numId w:val="0"/>
        </w:numPr>
        <w:bidi w:val="0"/>
        <w:ind w:leftChars="0"/>
        <w:outlineLvl w:val="9"/>
        <w:rPr>
          <w:rFonts w:hint="default" w:ascii="Calibri" w:hAnsi="Calibri" w:cs="Calibri"/>
          <w:b/>
          <w:bCs/>
          <w:color w:val="1F4E79" w:themeColor="accent1" w:themeShade="80"/>
          <w:rtl w:val="0"/>
          <w:lang w:val="en-US" w:eastAsia="zh-CN"/>
        </w:rPr>
      </w:pPr>
    </w:p>
    <w:tbl>
      <w:tblPr>
        <w:tblStyle w:val="16"/>
        <w:tblW w:w="8700" w:type="dxa"/>
        <w:tblInd w:w="-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1290"/>
        <w:gridCol w:w="1140"/>
        <w:gridCol w:w="1860"/>
        <w:gridCol w:w="1283"/>
        <w:gridCol w:w="1466"/>
        <w:gridCol w:w="1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0" w:type="dxa"/>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sz w:val="20"/>
                <w:szCs w:val="20"/>
                <w:lang w:val="en-IN" w:bidi="ar"/>
              </w:rPr>
            </w:pPr>
            <w:r>
              <w:rPr>
                <w:rFonts w:hint="default"/>
                <w:b/>
                <w:bCs/>
                <w:color w:val="FFFFFF"/>
              </w:rPr>
              <w:t>Grading Scale Interval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146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cs="Calibri"/>
                <w:b/>
                <w:bCs/>
                <w:color w:val="FFFFFF"/>
                <w:sz w:val="20"/>
                <w:szCs w:val="20"/>
                <w:lang w:val="en-IN" w:bidi="ar"/>
              </w:rPr>
              <w:t>Remarks</w:t>
            </w:r>
          </w:p>
        </w:tc>
        <w:tc>
          <w:tcPr>
            <w:tcW w:w="1159"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cs="Calibri"/>
                <w:b/>
                <w:bCs/>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olor w:val="000000"/>
                <w:lang w:val="en-IN"/>
              </w:rPr>
              <w:t>Grade Code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Text Field</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Yes</w:t>
            </w:r>
          </w:p>
        </w:tc>
        <w:tc>
          <w:tcPr>
            <w:tcW w:w="146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c>
          <w:tcPr>
            <w:tcW w:w="1159"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olor w:val="000000"/>
                <w:lang w:val="en-IN"/>
              </w:rPr>
              <w:t>Grade Point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Text Field</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b w:val="0"/>
                <w:bCs w:val="0"/>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r>
              <w:rPr>
                <w:rFonts w:hint="default" w:cs="Calibri"/>
                <w:color w:val="000000"/>
                <w:sz w:val="20"/>
                <w:szCs w:val="20"/>
                <w:lang w:val="en-IN"/>
              </w:rPr>
              <w:t>Yes</w:t>
            </w: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Threshold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Float</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Y</w:t>
            </w:r>
            <w:r>
              <w:rPr>
                <w:rFonts w:hint="default" w:cs="Calibri"/>
                <w:color w:val="000000"/>
                <w:sz w:val="20"/>
                <w:szCs w:val="20"/>
                <w:lang w:val="en-IN"/>
              </w:rPr>
              <w:t>es</w:t>
            </w: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Result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Drop Down</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cs="Calibri"/>
                <w:color w:val="000000"/>
                <w:sz w:val="20"/>
                <w:szCs w:val="20"/>
                <w:lang w:val="en-IN"/>
              </w:rPr>
            </w:pPr>
            <w:r>
              <w:rPr>
                <w:rFonts w:hint="default" w:cs="Calibri"/>
                <w:color w:val="000000"/>
                <w:sz w:val="20"/>
                <w:szCs w:val="20"/>
                <w:lang w:val="en-IN"/>
              </w:rPr>
              <w:t>PASS</w:t>
            </w:r>
          </w:p>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FAIL</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2" w:type="dxa"/>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9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Grade 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bidi="ar"/>
              </w:rPr>
              <w:t xml:space="preserve">Long </w:t>
            </w:r>
            <w:r>
              <w:rPr>
                <w:rFonts w:ascii="Calibri" w:hAnsi="Calibri" w:eastAsia="SimSun" w:cs="Calibri"/>
                <w:color w:val="000000"/>
                <w:sz w:val="20"/>
                <w:szCs w:val="20"/>
                <w:lang w:val="en-IN" w:bidi="ar"/>
              </w:rPr>
              <w:t>Text Field</w:t>
            </w:r>
          </w:p>
        </w:tc>
        <w:tc>
          <w:tcPr>
            <w:tcW w:w="18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r>
              <w:rPr>
                <w:rFonts w:hint="default" w:cs="Calibri"/>
                <w:color w:val="000000"/>
                <w:sz w:val="20"/>
                <w:szCs w:val="20"/>
                <w:lang w:val="en-IN"/>
              </w:rPr>
              <w:t>User Input</w:t>
            </w:r>
          </w:p>
        </w:tc>
        <w:tc>
          <w:tcPr>
            <w:tcW w:w="128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46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c>
          <w:tcPr>
            <w:tcW w:w="1159"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cs="Calibri"/>
                <w:b/>
                <w:bCs/>
                <w:color w:val="000000"/>
                <w:vertAlign w:val="baseline"/>
                <w:rtl w:val="0"/>
                <w:lang w:val="en-US" w:eastAsia="zh-CN"/>
              </w:rPr>
            </w:pPr>
          </w:p>
        </w:tc>
      </w:tr>
    </w:tbl>
    <w:p>
      <w:pPr>
        <w:numPr>
          <w:ilvl w:val="0"/>
          <w:numId w:val="0"/>
        </w:numPr>
        <w:bidi w:val="0"/>
        <w:ind w:leftChars="0"/>
        <w:outlineLvl w:val="9"/>
        <w:rPr>
          <w:rFonts w:hint="default" w:ascii="Calibri" w:hAnsi="Calibri" w:cs="Calibri"/>
          <w:b/>
          <w:bCs/>
          <w:color w:val="1F4E79" w:themeColor="accent1" w:themeShade="80"/>
          <w:rtl w:val="0"/>
          <w:lang w:val="en-US" w:eastAsia="zh-CN"/>
        </w:rPr>
      </w:pPr>
    </w:p>
    <w:p>
      <w:pPr>
        <w:rPr>
          <w:rFonts w:hint="default"/>
          <w:rtl w:val="0"/>
          <w:lang w:val="en-IN" w:eastAsia="zh-CN"/>
        </w:rPr>
      </w:pPr>
      <w:r>
        <w:rPr>
          <w:rFonts w:hint="default"/>
          <w:rtl w:val="0"/>
          <w:lang w:val="en-IN" w:eastAsia="zh-CN"/>
        </w:rPr>
        <w:t>Note:</w:t>
      </w:r>
    </w:p>
    <w:p>
      <w:pPr>
        <w:numPr>
          <w:ilvl w:val="0"/>
          <w:numId w:val="8"/>
        </w:numPr>
        <w:ind w:left="840" w:leftChars="0" w:hanging="420" w:firstLineChars="0"/>
        <w:rPr>
          <w:rFonts w:hint="default"/>
          <w:lang w:val="en-IN"/>
        </w:rPr>
      </w:pPr>
      <w:r>
        <w:rPr>
          <w:rFonts w:hint="default"/>
          <w:sz w:val="24"/>
          <w:szCs w:val="24"/>
          <w:lang w:val="en-US"/>
        </w:rPr>
        <w:t>WSC doesn’t need CGPA, they use module-wise grade</w:t>
      </w:r>
      <w:r>
        <w:rPr>
          <w:rFonts w:hint="default"/>
          <w:sz w:val="24"/>
          <w:szCs w:val="24"/>
          <w:lang w:val="en-IN"/>
        </w:rPr>
        <w:t>, you must enter percentage in Grade Point field in Grading Scale table.</w:t>
      </w:r>
    </w:p>
    <w:p>
      <w:pPr>
        <w:rPr>
          <w:rFonts w:hint="default"/>
          <w:rtl w:val="0"/>
          <w:lang w:val="en-IN"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9"/>
        <w:tblW w:w="7961" w:type="dxa"/>
        <w:jc w:val="center"/>
        <w:tblLayout w:type="fixed"/>
        <w:tblCellMar>
          <w:top w:w="0" w:type="dxa"/>
          <w:left w:w="108" w:type="dxa"/>
          <w:bottom w:w="0" w:type="dxa"/>
          <w:right w:w="108" w:type="dxa"/>
        </w:tblCellMar>
      </w:tblPr>
      <w:tblGrid>
        <w:gridCol w:w="541"/>
        <w:gridCol w:w="1694"/>
        <w:gridCol w:w="708"/>
        <w:gridCol w:w="864"/>
        <w:gridCol w:w="792"/>
        <w:gridCol w:w="780"/>
        <w:gridCol w:w="876"/>
        <w:gridCol w:w="816"/>
        <w:gridCol w:w="890"/>
      </w:tblGrid>
      <w:tr>
        <w:tblPrEx>
          <w:tblCellMar>
            <w:top w:w="0" w:type="dxa"/>
            <w:left w:w="108" w:type="dxa"/>
            <w:bottom w:w="0" w:type="dxa"/>
            <w:right w:w="108" w:type="dxa"/>
          </w:tblCellMar>
        </w:tblPrEx>
        <w:trPr>
          <w:trHeight w:val="250" w:hRule="atLeast"/>
          <w:jc w:val="center"/>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6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79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7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8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10" w:hRule="atLeast"/>
          <w:jc w:val="center"/>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6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7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9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67"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6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71"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6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7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7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numPr>
          <w:ilvl w:val="0"/>
          <w:numId w:val="0"/>
        </w:numPr>
        <w:bidi w:val="0"/>
        <w:ind w:leftChars="0"/>
        <w:outlineLvl w:val="9"/>
        <w:rPr>
          <w:rFonts w:hint="default"/>
          <w:lang w:val="en-IN" w:eastAsia="zh-CN"/>
        </w:rPr>
      </w:pPr>
      <w:bookmarkStart w:id="57" w:name="_Toc8735"/>
    </w:p>
    <w:p>
      <w:pPr>
        <w:pStyle w:val="3"/>
        <w:numPr>
          <w:ilvl w:val="1"/>
          <w:numId w:val="7"/>
        </w:numPr>
        <w:bidi w:val="0"/>
        <w:rPr>
          <w:rFonts w:hint="default"/>
          <w:lang w:val="en-IN" w:eastAsia="zh-CN"/>
        </w:rPr>
      </w:pPr>
      <w:bookmarkStart w:id="58" w:name="_Toc24735"/>
      <w:r>
        <w:rPr>
          <w:rFonts w:hint="default"/>
          <w:lang w:val="en-IN" w:eastAsia="zh-CN"/>
        </w:rPr>
        <w:t>Student Exam Block Criteria</w:t>
      </w:r>
      <w:bookmarkEnd w:id="57"/>
      <w:bookmarkEnd w:id="58"/>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6"/>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6" w:hRule="atLeast"/>
        </w:trPr>
        <w:tc>
          <w:tcPr>
            <w:tcW w:w="2904"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ascii="Calibri" w:hAnsi="Calibri" w:eastAsia="SimSun" w:cs="Calibri"/>
                <w:sz w:val="20"/>
                <w:szCs w:val="20"/>
              </w:rPr>
              <w:t>The Student Exam Block Criteria is used to create various criteria based on which students are blocked from applying for an exam declaration. For example, Attendance</w:t>
            </w:r>
            <w:r>
              <w:rPr>
                <w:rFonts w:hint="default" w:cs="Calibri"/>
                <w:sz w:val="20"/>
                <w:szCs w:val="20"/>
                <w:lang w:val="en-IN"/>
              </w:rPr>
              <w:t xml:space="preserve"> and</w:t>
            </w:r>
            <w:r>
              <w:rPr>
                <w:rFonts w:hint="default" w:ascii="Calibri" w:hAnsi="Calibri" w:eastAsia="SimSun" w:cs="Calibri"/>
                <w:sz w:val="20"/>
                <w:szCs w:val="20"/>
              </w:rPr>
              <w:t xml:space="preserve"> Fees can be used as Student Exam Block Criteria for an Exam Declaration.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2904"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ascii="Calibri" w:hAnsi="Calibri" w:eastAsia="SimSun" w:cs="Calibri"/>
                <w:color w:val="00B0F0"/>
                <w:sz w:val="20"/>
                <w:szCs w:val="20"/>
              </w:rPr>
              <w:t>Home &gt; Examination &gt; Examination Master &gt; 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04"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904"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6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Pr>
              <w:t>Student Exam Block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1" w:hRule="atLeast"/>
        </w:trPr>
        <w:tc>
          <w:tcPr>
            <w:tcW w:w="2904"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6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rPr>
          <w:rFonts w:hint="default" w:ascii="Calibri" w:hAnsi="Calibri" w:cs="Calibri"/>
          <w:b/>
          <w:bCs/>
          <w:color w:val="1F4E79" w:themeColor="accent1" w:themeShade="8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Screenshot</w:t>
      </w:r>
    </w:p>
    <w:p>
      <w:pPr>
        <w:rPr>
          <w:rFonts w:hint="default"/>
          <w:lang w:val="en-IN" w:eastAsia="zh-CN"/>
        </w:rPr>
      </w:pPr>
    </w:p>
    <w:p>
      <w:r>
        <w:drawing>
          <wp:inline distT="0" distB="0" distL="114300" distR="114300">
            <wp:extent cx="5273675" cy="913130"/>
            <wp:effectExtent l="9525" t="9525" r="12700" b="1079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6"/>
                    <a:stretch>
                      <a:fillRect/>
                    </a:stretch>
                  </pic:blipFill>
                  <pic:spPr>
                    <a:xfrm>
                      <a:off x="0" y="0"/>
                      <a:ext cx="5273675" cy="9131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right="104" w:rightChars="52"/>
        <w:jc w:val="center"/>
        <w:rPr>
          <w:rFonts w:hint="default" w:ascii="Calibri" w:hAnsi="Calibri" w:cs="Calibri"/>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5</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Student Exam Block Criteria</w:t>
      </w:r>
    </w:p>
    <w:p>
      <w:pPr>
        <w:numPr>
          <w:ilvl w:val="0"/>
          <w:numId w:val="0"/>
        </w:numPr>
        <w:tabs>
          <w:tab w:val="left" w:pos="425"/>
        </w:tabs>
        <w:bidi w:val="0"/>
        <w:ind w:leftChars="0"/>
        <w:outlineLvl w:val="9"/>
        <w:rPr>
          <w:rFonts w:hint="default"/>
          <w:b/>
          <w:bCs/>
          <w:sz w:val="24"/>
          <w:szCs w:val="24"/>
          <w:u w:val="single"/>
          <w:rtl w:val="0"/>
          <w:lang w:val="en-IN" w:eastAsia="zh-CN"/>
        </w:rPr>
      </w:pPr>
    </w:p>
    <w:p>
      <w:pPr>
        <w:numPr>
          <w:ilvl w:val="0"/>
          <w:numId w:val="0"/>
        </w:numPr>
        <w:tabs>
          <w:tab w:val="left" w:pos="425"/>
        </w:tabs>
        <w:bidi w:val="0"/>
        <w:ind w:leftChars="0"/>
        <w:outlineLvl w:val="9"/>
        <w:rPr>
          <w:rFonts w:hint="default"/>
          <w:b/>
          <w:bCs/>
          <w:sz w:val="24"/>
          <w:szCs w:val="24"/>
          <w:u w:val="single"/>
          <w:rtl w:val="0"/>
          <w:lang w:val="en-IN" w:eastAsia="zh-CN"/>
        </w:rPr>
      </w:pPr>
      <w:r>
        <w:rPr>
          <w:rFonts w:hint="default"/>
          <w:b/>
          <w:bCs/>
          <w:sz w:val="24"/>
          <w:szCs w:val="24"/>
          <w:u w:val="single"/>
          <w:rtl w:val="0"/>
          <w:lang w:val="en-IN" w:eastAsia="zh-CN"/>
        </w:rPr>
        <w:t>Field List</w:t>
      </w: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sz w:val="20"/>
          <w:szCs w:val="20"/>
          <w:lang w:val="en-IN"/>
        </w:rPr>
        <w:t>Student Exam Block Criteria</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ind w:right="104" w:rightChars="52"/>
        <w:jc w:val="both"/>
        <w:rPr>
          <w:rFonts w:hint="default"/>
          <w:sz w:val="24"/>
          <w:szCs w:val="24"/>
          <w:lang w:val="en-IN" w:eastAsia="zh-CN"/>
        </w:rPr>
      </w:pPr>
    </w:p>
    <w:tbl>
      <w:tblPr>
        <w:tblStyle w:val="9"/>
        <w:tblW w:w="5178" w:type="pct"/>
        <w:jc w:val="center"/>
        <w:tblLayout w:type="fixed"/>
        <w:tblCellMar>
          <w:top w:w="0" w:type="dxa"/>
          <w:left w:w="108" w:type="dxa"/>
          <w:bottom w:w="0" w:type="dxa"/>
          <w:right w:w="108" w:type="dxa"/>
        </w:tblCellMar>
      </w:tblPr>
      <w:tblGrid>
        <w:gridCol w:w="634"/>
        <w:gridCol w:w="1245"/>
        <w:gridCol w:w="1200"/>
        <w:gridCol w:w="1860"/>
        <w:gridCol w:w="1305"/>
        <w:gridCol w:w="1545"/>
        <w:gridCol w:w="1037"/>
      </w:tblGrid>
      <w:tr>
        <w:tblPrEx>
          <w:tblCellMar>
            <w:top w:w="0" w:type="dxa"/>
            <w:left w:w="108" w:type="dxa"/>
            <w:bottom w:w="0" w:type="dxa"/>
            <w:right w:w="108" w:type="dxa"/>
          </w:tblCellMar>
        </w:tblPrEx>
        <w:trPr>
          <w:trHeight w:val="218" w:hRule="atLeast"/>
          <w:jc w:val="center"/>
        </w:trPr>
        <w:tc>
          <w:tcPr>
            <w:tcW w:w="3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6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0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8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14" w:hRule="atLeast"/>
          <w:jc w:val="center"/>
        </w:trPr>
        <w:tc>
          <w:tcPr>
            <w:tcW w:w="3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1</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Criteria Name</w:t>
            </w:r>
          </w:p>
        </w:tc>
        <w:tc>
          <w:tcPr>
            <w:tcW w:w="6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ascii="Calibri" w:hAnsi="Calibri" w:eastAsia="SimSun" w:cs="Calibri"/>
                <w:color w:val="000000"/>
                <w:sz w:val="20"/>
                <w:szCs w:val="20"/>
                <w:lang w:val="en-IN" w:bidi="ar"/>
              </w:rPr>
              <w:t>Text Field</w:t>
            </w:r>
          </w:p>
        </w:tc>
        <w:tc>
          <w:tcPr>
            <w:tcW w:w="10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rPr>
            </w:pPr>
            <w:r>
              <w:rPr>
                <w:rFonts w:hint="default" w:cs="Calibri"/>
                <w:color w:val="000000"/>
                <w:sz w:val="20"/>
                <w:szCs w:val="20"/>
                <w:lang w:val="en-IN"/>
              </w:rPr>
              <w:t>User Input</w:t>
            </w:r>
          </w:p>
        </w:tc>
        <w:tc>
          <w:tcPr>
            <w:tcW w:w="7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p>
        </w:tc>
        <w:tc>
          <w:tcPr>
            <w:tcW w:w="87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bl>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p>
    <w:p>
      <w:pPr>
        <w:pStyle w:val="4"/>
        <w:numPr>
          <w:ilvl w:val="0"/>
          <w:numId w:val="0"/>
        </w:numPr>
        <w:bidi w:val="0"/>
        <w:ind w:leftChars="0"/>
        <w:rPr>
          <w:rFonts w:hint="default" w:ascii="Calibri" w:hAnsi="Calibri" w:cs="Calibri"/>
          <w:b/>
          <w:bCs/>
          <w:color w:val="000000" w:themeColor="text1"/>
          <w:u w:val="single"/>
          <w:rtl w:val="0"/>
          <w:lang w:val="en-US" w:eastAsia="zh-CN"/>
          <w14:textFill>
            <w14:solidFill>
              <w14:schemeClr w14:val="tx1"/>
            </w14:solidFill>
          </w14:textFill>
        </w:rPr>
      </w:pPr>
      <w:r>
        <w:rPr>
          <w:rFonts w:hint="default" w:ascii="Calibri" w:hAnsi="Calibri" w:cs="Calibri"/>
          <w:b/>
          <w:bCs/>
          <w:color w:val="000000" w:themeColor="text1"/>
          <w:u w:val="single"/>
          <w:rtl w:val="0"/>
          <w:lang w:val="en-US" w:eastAsia="zh-CN"/>
          <w14:textFill>
            <w14:solidFill>
              <w14:schemeClr w14:val="tx1"/>
            </w14:solidFill>
          </w14:textFill>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9"/>
        <w:tblW w:w="7955" w:type="dxa"/>
        <w:jc w:val="center"/>
        <w:tblLayout w:type="fixed"/>
        <w:tblCellMar>
          <w:top w:w="0" w:type="dxa"/>
          <w:left w:w="108" w:type="dxa"/>
          <w:bottom w:w="0" w:type="dxa"/>
          <w:right w:w="108" w:type="dxa"/>
        </w:tblCellMar>
      </w:tblPr>
      <w:tblGrid>
        <w:gridCol w:w="643"/>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r>
        <w:rPr>
          <w:rFonts w:hint="default"/>
          <w:lang w:val="en-IN" w:eastAsia="zh-CN"/>
        </w:rPr>
        <w:br w:type="page"/>
      </w:r>
    </w:p>
    <w:p>
      <w:pPr>
        <w:pStyle w:val="3"/>
        <w:numPr>
          <w:ilvl w:val="0"/>
          <w:numId w:val="6"/>
        </w:numPr>
        <w:bidi w:val="0"/>
        <w:rPr>
          <w:rFonts w:hint="default"/>
          <w:lang w:val="en-IN"/>
        </w:rPr>
      </w:pPr>
      <w:bookmarkStart w:id="59" w:name="_Toc11127"/>
      <w:bookmarkStart w:id="60" w:name="_Toc28500"/>
      <w:r>
        <w:rPr>
          <w:rFonts w:hint="default"/>
          <w:lang w:val="en-IN"/>
        </w:rPr>
        <w:t>Examination Transaction Screen</w:t>
      </w:r>
      <w:bookmarkEnd w:id="59"/>
    </w:p>
    <w:p>
      <w:pPr>
        <w:pStyle w:val="3"/>
        <w:numPr>
          <w:ilvl w:val="1"/>
          <w:numId w:val="6"/>
        </w:numPr>
        <w:bidi w:val="0"/>
        <w:ind w:left="567" w:leftChars="0" w:hanging="567" w:firstLineChars="0"/>
        <w:rPr>
          <w:rFonts w:hint="default"/>
          <w:lang w:val="en-IN"/>
        </w:rPr>
      </w:pPr>
      <w:bookmarkStart w:id="61" w:name="_Toc17840"/>
      <w:r>
        <w:rPr>
          <w:rFonts w:hint="default"/>
          <w:lang w:val="en-IN"/>
        </w:rPr>
        <w:t>Exam Declaration</w:t>
      </w:r>
      <w:bookmarkEnd w:id="60"/>
      <w:bookmarkEnd w:id="61"/>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6"/>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8"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2" w:type="dxa"/>
            <w:noWrap w:val="0"/>
            <w:vAlign w:val="center"/>
          </w:tcPr>
          <w:p>
            <w:pPr>
              <w:keepNext w:val="0"/>
              <w:keepLines w:val="0"/>
              <w:widowControl/>
              <w:suppressLineNumbers w:val="0"/>
              <w:ind w:right="104" w:rightChars="52"/>
              <w:jc w:val="both"/>
              <w:rPr>
                <w:rFonts w:hint="default" w:ascii="Calibri" w:hAnsi="Calibri" w:cs="Calibri"/>
                <w:sz w:val="20"/>
                <w:szCs w:val="20"/>
                <w:rtl w:val="0"/>
                <w:lang w:val="en-US" w:eastAsia="zh-CN" w:bidi="ar-SA"/>
              </w:rPr>
            </w:pPr>
            <w:r>
              <w:rPr>
                <w:rFonts w:hint="default"/>
                <w:color w:val="auto"/>
                <w:sz w:val="20"/>
                <w:szCs w:val="20"/>
                <w:lang w:val="en-IN"/>
              </w:rPr>
              <w:t xml:space="preserve">The Exam Declaration will allow user to declare an exam for various programs in accordance with the ‘Academic Calendar’ template which was used during the start of each session. </w:t>
            </w:r>
            <w:r>
              <w:rPr>
                <w:rFonts w:hint="default"/>
                <w:sz w:val="20"/>
                <w:szCs w:val="20"/>
                <w:lang w:val="en-IN"/>
              </w:rPr>
              <w:t xml:space="preserv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2" w:type="dxa"/>
            <w:noWrap w:val="0"/>
            <w:vAlign w:val="center"/>
          </w:tcPr>
          <w:p>
            <w:pPr>
              <w:keepNext w:val="0"/>
              <w:keepLines w:val="0"/>
              <w:widowControl/>
              <w:suppressLineNumbers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Examination&gt;Exam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2" w:type="dxa"/>
            <w:noWrap w:val="0"/>
            <w:vAlign w:val="center"/>
          </w:tcPr>
          <w:p>
            <w:pPr>
              <w:widowControl w:val="0"/>
              <w:numPr>
                <w:ilvl w:val="0"/>
                <w:numId w:val="9"/>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Calenda</w:t>
            </w:r>
            <w:r>
              <w:rPr>
                <w:rFonts w:hint="default"/>
                <w:sz w:val="20"/>
                <w:szCs w:val="20"/>
                <w:lang w:val="en-IN"/>
              </w:rPr>
              <w:t>r</w:t>
            </w:r>
          </w:p>
          <w:p>
            <w:pPr>
              <w:widowControl w:val="0"/>
              <w:numPr>
                <w:ilvl w:val="0"/>
                <w:numId w:val="9"/>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IN"/>
              </w:rPr>
              <w:t xml:space="preserve"> </w:t>
            </w:r>
            <w:r>
              <w:rPr>
                <w:rFonts w:hint="default"/>
                <w:sz w:val="20"/>
                <w:szCs w:val="20"/>
                <w:lang w:val="en-US"/>
              </w:rPr>
              <w:t>Program</w:t>
            </w:r>
          </w:p>
          <w:p>
            <w:pPr>
              <w:widowControl w:val="0"/>
              <w:numPr>
                <w:ilvl w:val="0"/>
                <w:numId w:val="9"/>
              </w:numPr>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lang w:val="en-US"/>
              </w:rPr>
              <w:t>Academic Yea</w:t>
            </w:r>
            <w:r>
              <w:rPr>
                <w:rFonts w:hint="default"/>
                <w:sz w:val="20"/>
                <w:szCs w:val="20"/>
                <w:lang w:val="en-I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2"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auto"/>
                <w:sz w:val="20"/>
                <w:szCs w:val="20"/>
                <w:lang w:val="en-IN"/>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8"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2"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Schedule</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keepNext w:val="0"/>
        <w:keepLines w:val="0"/>
        <w:widowControl/>
        <w:suppressLineNumbers w:val="0"/>
        <w:ind w:right="104" w:rightChars="52"/>
        <w:jc w:val="both"/>
      </w:pPr>
      <w:r>
        <w:drawing>
          <wp:inline distT="0" distB="0" distL="114300" distR="114300">
            <wp:extent cx="5267960" cy="3355340"/>
            <wp:effectExtent l="9525" t="9525" r="10795" b="1841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17"/>
                    <a:stretch>
                      <a:fillRect/>
                    </a:stretch>
                  </pic:blipFill>
                  <pic:spPr>
                    <a:xfrm>
                      <a:off x="0" y="0"/>
                      <a:ext cx="5267960" cy="3355340"/>
                    </a:xfrm>
                    <a:prstGeom prst="rect">
                      <a:avLst/>
                    </a:prstGeom>
                    <a:noFill/>
                    <a:ln>
                      <a:solidFill>
                        <a:schemeClr val="tx1"/>
                      </a:solidFill>
                    </a:ln>
                  </pic:spPr>
                </pic:pic>
              </a:graphicData>
            </a:graphic>
          </wp:inline>
        </w:drawing>
      </w:r>
    </w:p>
    <w:p>
      <w:pPr>
        <w:keepNext w:val="0"/>
        <w:keepLines w:val="0"/>
        <w:widowControl/>
        <w:suppressLineNumbers w:val="0"/>
        <w:ind w:right="104" w:rightChars="52"/>
        <w:jc w:val="center"/>
      </w:pPr>
      <w:r>
        <w:drawing>
          <wp:inline distT="0" distB="0" distL="114300" distR="114300">
            <wp:extent cx="5339715" cy="3590290"/>
            <wp:effectExtent l="9525" t="9525" r="15240" b="1206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18"/>
                    <a:stretch>
                      <a:fillRect/>
                    </a:stretch>
                  </pic:blipFill>
                  <pic:spPr>
                    <a:xfrm>
                      <a:off x="0" y="0"/>
                      <a:ext cx="5339715" cy="3590290"/>
                    </a:xfrm>
                    <a:prstGeom prst="rect">
                      <a:avLst/>
                    </a:prstGeom>
                    <a:noFill/>
                    <a:ln>
                      <a:solidFill>
                        <a:schemeClr val="tx1"/>
                      </a:solidFill>
                    </a:ln>
                  </pic:spPr>
                </pic:pic>
              </a:graphicData>
            </a:graphic>
          </wp:inline>
        </w:drawing>
      </w:r>
    </w:p>
    <w:p>
      <w:pPr>
        <w:pStyle w:val="10"/>
        <w:keepNext w:val="0"/>
        <w:keepLines w:val="0"/>
        <w:widowControl/>
        <w:suppressLineNumbers w:val="0"/>
        <w:ind w:right="104" w:rightChars="52"/>
        <w:jc w:val="center"/>
        <w:rPr>
          <w:rFonts w:hint="default"/>
          <w:color w:val="auto"/>
          <w:sz w:val="20"/>
          <w:szCs w:val="20"/>
          <w:lang w:val="en-IN"/>
        </w:rPr>
      </w:pPr>
      <w:r>
        <w:t xml:space="preserve">Figure </w:t>
      </w:r>
      <w:r>
        <w:fldChar w:fldCharType="begin"/>
      </w:r>
      <w:r>
        <w:instrText xml:space="preserve"> SEQ Figure \* ARABIC </w:instrText>
      </w:r>
      <w:r>
        <w:fldChar w:fldCharType="separate"/>
      </w:r>
      <w:r>
        <w:t>6</w:t>
      </w:r>
      <w:r>
        <w:fldChar w:fldCharType="end"/>
      </w:r>
      <w:r>
        <w:rPr>
          <w:lang w:val="en-IN"/>
        </w:rPr>
        <w:t xml:space="preserve"> : </w:t>
      </w:r>
      <w:r>
        <w:rPr>
          <w:rFonts w:hint="default"/>
          <w:color w:val="auto"/>
          <w:sz w:val="20"/>
          <w:szCs w:val="20"/>
          <w:lang w:val="en-IN"/>
        </w:rPr>
        <w:t>Exam Declaration</w:t>
      </w:r>
    </w:p>
    <w:p>
      <w:pPr>
        <w:numPr>
          <w:ilvl w:val="0"/>
          <w:numId w:val="0"/>
        </w:numPr>
        <w:ind w:leftChars="0" w:right="104" w:rightChars="52"/>
        <w:jc w:val="both"/>
        <w:rPr>
          <w:rFonts w:hint="default" w:ascii="Calibri" w:hAnsi="Calibri" w:cs="Calibri"/>
          <w:sz w:val="20"/>
          <w:szCs w:val="2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Declaration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IN" w:eastAsia="zh-CN"/>
        </w:rPr>
      </w:pPr>
    </w:p>
    <w:tbl>
      <w:tblPr>
        <w:tblStyle w:val="9"/>
        <w:tblW w:w="8915" w:type="dxa"/>
        <w:jc w:val="center"/>
        <w:tblLayout w:type="fixed"/>
        <w:tblCellMar>
          <w:top w:w="0" w:type="dxa"/>
          <w:left w:w="108" w:type="dxa"/>
          <w:bottom w:w="0" w:type="dxa"/>
          <w:right w:w="108" w:type="dxa"/>
        </w:tblCellMar>
      </w:tblPr>
      <w:tblGrid>
        <w:gridCol w:w="508"/>
        <w:gridCol w:w="1342"/>
        <w:gridCol w:w="1241"/>
        <w:gridCol w:w="2017"/>
        <w:gridCol w:w="1075"/>
        <w:gridCol w:w="1791"/>
        <w:gridCol w:w="941"/>
      </w:tblGrid>
      <w:tr>
        <w:tblPrEx>
          <w:tblCellMar>
            <w:top w:w="0" w:type="dxa"/>
            <w:left w:w="108" w:type="dxa"/>
            <w:bottom w:w="0" w:type="dxa"/>
            <w:right w:w="108" w:type="dxa"/>
          </w:tblCellMar>
        </w:tblPrEx>
        <w:trPr>
          <w:trHeight w:val="312" w:hRule="atLeast"/>
          <w:jc w:val="center"/>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3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0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7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Program Grade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Link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 xml:space="preserve">Link Field to </w:t>
            </w:r>
            <w:r>
              <w:rPr>
                <w:rFonts w:hint="default" w:ascii="Calibri" w:hAnsi="Calibri"/>
                <w:color w:val="000000"/>
                <w:sz w:val="20"/>
                <w:szCs w:val="20"/>
              </w:rPr>
              <w:t>Program Grades</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1"/>
              </w:num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Exam Program</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Link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Program will be f</w:t>
            </w:r>
            <w:r>
              <w:rPr>
                <w:rFonts w:ascii="Calibri" w:hAnsi="Calibri"/>
                <w:color w:val="000000"/>
                <w:sz w:val="20"/>
                <w:szCs w:val="20"/>
              </w:rPr>
              <w:t xml:space="preserve">etched </w:t>
            </w:r>
            <w:r>
              <w:rPr>
                <w:rFonts w:hint="default"/>
                <w:color w:val="000000"/>
                <w:sz w:val="20"/>
                <w:szCs w:val="20"/>
                <w:lang w:val="en-IN"/>
              </w:rPr>
              <w:t>based from selected “Program Grade”</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Link Field to Program Screen</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Course Name</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b/>
                <w:bCs/>
              </w:rPr>
              <w:t>Semesters</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Table</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 xml:space="preserve">Only those semesters list will come which belongs to the entered </w:t>
            </w:r>
            <w:r>
              <w:rPr>
                <w:rFonts w:hint="default"/>
              </w:rPr>
              <w:t>Exam Program</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Description of this table is given below</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lang w:val="en-IN"/>
              </w:rPr>
            </w:pPr>
            <w:r>
              <w:rPr>
                <w:rFonts w:hint="default"/>
                <w:b w:val="0"/>
                <w:bCs w:val="0"/>
                <w:lang w:val="en-IN"/>
              </w:rPr>
              <w:t>Class</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Link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Linked Field to Class Master Screen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Options:</w:t>
            </w:r>
          </w:p>
          <w:p>
            <w:pPr>
              <w:ind w:right="104" w:rightChars="52"/>
              <w:jc w:val="center"/>
              <w:rPr>
                <w:rFonts w:hint="default" w:cs="Calibri"/>
                <w:color w:val="000000"/>
                <w:sz w:val="20"/>
                <w:szCs w:val="20"/>
                <w:lang w:val="en-IN"/>
              </w:rPr>
            </w:pPr>
            <w:r>
              <w:rPr>
                <w:rFonts w:hint="default" w:cs="Calibri"/>
                <w:color w:val="000000"/>
                <w:sz w:val="20"/>
                <w:szCs w:val="20"/>
                <w:lang w:val="en-IN"/>
              </w:rPr>
              <w:t>Class A, Class B, Class C, Class D</w:t>
            </w:r>
          </w:p>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rPr>
              <w:t>Exam Type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 xml:space="preserve">Link to </w:t>
            </w:r>
            <w:r>
              <w:rPr>
                <w:rFonts w:hint="default" w:ascii="Calibri" w:hAnsi="Calibri"/>
                <w:color w:val="000000"/>
                <w:sz w:val="20"/>
                <w:szCs w:val="20"/>
              </w:rPr>
              <w:t>Exam Type</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b/>
                <w:bCs/>
                <w:color w:val="000000"/>
                <w:sz w:val="20"/>
                <w:szCs w:val="20"/>
                <w:lang w:val="en-IN" w:eastAsia="zh-CN" w:bidi="ar-SA"/>
              </w:rPr>
            </w:pPr>
            <w:r>
              <w:rPr>
                <w:rFonts w:hint="default" w:cs="Calibri"/>
                <w:color w:val="000000"/>
                <w:sz w:val="20"/>
                <w:szCs w:val="20"/>
                <w:lang w:val="en-IN"/>
              </w:rPr>
              <w:t>Eg. In-Module, End Module</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425" w:leftChars="0" w:hanging="425" w:firstLineChars="0"/>
              <w:jc w:val="center"/>
              <w:textAlignment w:val="bottom"/>
              <w:rPr>
                <w:rFonts w:hint="default"/>
                <w:lang w:val="en-IN" w:eastAsia="zh-CN"/>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Assessment Component</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2"/>
              </w:numPr>
              <w:tabs>
                <w:tab w:val="clear" w:pos="425"/>
              </w:tabs>
              <w:ind w:left="425" w:leftChars="0" w:right="104" w:rightChars="52" w:hanging="425" w:firstLineChars="0"/>
              <w:jc w:val="left"/>
              <w:rPr>
                <w:rFonts w:hint="default" w:ascii="Calibri" w:hAnsi="Calibri"/>
                <w:color w:val="000000"/>
                <w:sz w:val="20"/>
                <w:szCs w:val="20"/>
                <w:lang w:val="en-IN"/>
              </w:rPr>
            </w:pPr>
            <w:r>
              <w:rPr>
                <w:rFonts w:hint="default"/>
                <w:color w:val="000000"/>
                <w:sz w:val="20"/>
                <w:szCs w:val="20"/>
                <w:lang w:val="en-IN"/>
              </w:rPr>
              <w:t>Link to Assessment Criteria Screen</w:t>
            </w:r>
          </w:p>
          <w:p>
            <w:pPr>
              <w:numPr>
                <w:ilvl w:val="0"/>
                <w:numId w:val="12"/>
              </w:numPr>
              <w:ind w:left="425" w:leftChars="0" w:right="104" w:rightChars="52" w:hanging="425" w:firstLineChars="0"/>
              <w:jc w:val="left"/>
              <w:rPr>
                <w:rFonts w:hint="default" w:ascii="Calibri" w:hAnsi="Calibri"/>
                <w:color w:val="000000"/>
                <w:sz w:val="20"/>
                <w:szCs w:val="20"/>
                <w:lang w:val="en-IN"/>
              </w:rPr>
            </w:pPr>
            <w:r>
              <w:rPr>
                <w:rFonts w:hint="default"/>
                <w:color w:val="000000"/>
                <w:sz w:val="20"/>
                <w:szCs w:val="20"/>
                <w:lang w:val="en-IN"/>
              </w:rPr>
              <w:t>Data will fetch based upon the exam type</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color w:val="000000"/>
                <w:sz w:val="20"/>
                <w:szCs w:val="20"/>
                <w:lang w:val="en-IN"/>
              </w:rPr>
            </w:pPr>
            <w:r>
              <w:rPr>
                <w:rFonts w:hint="default" w:cs="Calibri"/>
                <w:color w:val="000000"/>
                <w:sz w:val="20"/>
                <w:szCs w:val="20"/>
                <w:lang w:val="en-IN"/>
              </w:rPr>
              <w:t>Eg. Phase Test 1</w:t>
            </w:r>
          </w:p>
          <w:p>
            <w:pPr>
              <w:ind w:right="104" w:rightChars="52"/>
              <w:jc w:val="left"/>
              <w:rPr>
                <w:rFonts w:hint="default" w:cs="Calibri"/>
                <w:color w:val="000000"/>
                <w:sz w:val="20"/>
                <w:szCs w:val="20"/>
                <w:lang w:val="en-IN"/>
              </w:rPr>
            </w:pPr>
            <w:r>
              <w:rPr>
                <w:rFonts w:hint="default" w:cs="Calibri"/>
                <w:color w:val="000000"/>
                <w:sz w:val="20"/>
                <w:szCs w:val="20"/>
                <w:lang w:val="en-IN"/>
              </w:rPr>
              <w:t>Phase Test 2</w:t>
            </w:r>
          </w:p>
          <w:p>
            <w:pPr>
              <w:ind w:right="104" w:rightChars="52"/>
              <w:jc w:val="left"/>
              <w:rPr>
                <w:rFonts w:hint="default" w:cs="Calibri"/>
                <w:color w:val="000000"/>
                <w:sz w:val="20"/>
                <w:szCs w:val="20"/>
                <w:lang w:val="en-IN"/>
              </w:rPr>
            </w:pPr>
            <w:r>
              <w:rPr>
                <w:rFonts w:hint="default" w:cs="Calibri"/>
                <w:color w:val="000000"/>
                <w:sz w:val="20"/>
                <w:szCs w:val="20"/>
                <w:lang w:val="en-IN"/>
              </w:rPr>
              <w:t>Practical Assignment 1,</w:t>
            </w:r>
          </w:p>
          <w:p>
            <w:pPr>
              <w:ind w:right="104" w:rightChars="52"/>
              <w:jc w:val="left"/>
              <w:rPr>
                <w:rFonts w:hint="default" w:cs="Calibri"/>
                <w:color w:val="000000"/>
                <w:sz w:val="20"/>
                <w:szCs w:val="20"/>
                <w:lang w:val="en-IN"/>
              </w:rPr>
            </w:pPr>
            <w:r>
              <w:rPr>
                <w:rFonts w:hint="default" w:cs="Calibri"/>
                <w:color w:val="000000"/>
                <w:sz w:val="20"/>
                <w:szCs w:val="20"/>
                <w:lang w:val="en-IN"/>
              </w:rPr>
              <w:t>Practical Assignment 2, etc.</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Disabled</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Checkbox</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Is Application Required</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Checkbox</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s="Calibri"/>
                <w:color w:val="000000"/>
                <w:sz w:val="20"/>
                <w:szCs w:val="20"/>
                <w:lang w:val="en-IN"/>
              </w:rPr>
              <w:t>User Input</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Year</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Academic Term</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0"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Category</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ascii="Calibri" w:hAnsi="Calibri" w:cs="Calibri"/>
                <w:color w:val="000000"/>
                <w:sz w:val="20"/>
                <w:szCs w:val="20"/>
              </w:rPr>
              <w:t>Drop down</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ascii="Calibri" w:hAnsi="Calibri"/>
                <w:color w:val="000000"/>
                <w:sz w:val="20"/>
                <w:szCs w:val="20"/>
              </w:rPr>
              <w:t>Regular</w:t>
            </w:r>
            <w:r>
              <w:rPr>
                <w:rFonts w:hint="default"/>
                <w:color w:val="000000"/>
                <w:sz w:val="20"/>
                <w:szCs w:val="20"/>
                <w:lang w:val="en-IN"/>
              </w:rPr>
              <w:t>/</w:t>
            </w:r>
            <w:r>
              <w:rPr>
                <w:rFonts w:hint="default" w:ascii="Calibri" w:hAnsi="Calibri"/>
                <w:color w:val="000000"/>
                <w:sz w:val="20"/>
                <w:szCs w:val="20"/>
              </w:rPr>
              <w:t>Re-</w:t>
            </w:r>
            <w:r>
              <w:rPr>
                <w:rFonts w:hint="default"/>
                <w:color w:val="000000"/>
                <w:sz w:val="20"/>
                <w:szCs w:val="20"/>
                <w:lang w:val="en-IN"/>
              </w:rPr>
              <w:t>Test</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Start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Application Form End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ind w:left="425" w:leftChars="0" w:right="104" w:rightChars="52" w:hanging="425" w:firstLineChars="0"/>
              <w:jc w:val="both"/>
              <w:rPr>
                <w:rFonts w:hint="default" w:ascii="Calibri" w:hAnsi="Calibri"/>
                <w:color w:val="000000"/>
                <w:sz w:val="20"/>
                <w:szCs w:val="20"/>
              </w:rPr>
            </w:pPr>
            <w:r>
              <w:rPr>
                <w:rFonts w:hint="default" w:cs="Calibri"/>
                <w:color w:val="000000"/>
                <w:sz w:val="20"/>
                <w:szCs w:val="20"/>
                <w:lang w:val="en-IN"/>
              </w:rPr>
              <w:t>Display and Mandatory if “Is Application Required” is checked</w:t>
            </w:r>
          </w:p>
          <w:p>
            <w:pPr>
              <w:numPr>
                <w:ilvl w:val="0"/>
                <w:numId w:val="13"/>
              </w:numPr>
              <w:ind w:left="425" w:leftChars="0" w:right="104" w:rightChars="52" w:hanging="425" w:firstLineChars="0"/>
              <w:jc w:val="both"/>
              <w:rPr>
                <w:rFonts w:hint="default" w:ascii="Calibri" w:hAnsi="Calibri"/>
                <w:color w:val="000000"/>
                <w:sz w:val="20"/>
                <w:szCs w:val="20"/>
              </w:rPr>
            </w:pPr>
            <w:r>
              <w:rPr>
                <w:rFonts w:hint="default" w:cs="Calibri"/>
                <w:color w:val="000000"/>
                <w:sz w:val="20"/>
                <w:szCs w:val="20"/>
                <w:lang w:val="en-IN"/>
              </w:rPr>
              <w:t>Should be greater than Start Date</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Start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rPr>
            </w:pPr>
            <w:r>
              <w:rPr>
                <w:rFonts w:hint="default" w:cs="Calibri"/>
                <w:color w:val="000000"/>
                <w:sz w:val="20"/>
                <w:szCs w:val="20"/>
                <w:lang w:val="en-IN"/>
              </w:rPr>
              <w:t>User Input</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End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s="Calibri"/>
                <w:color w:val="000000"/>
                <w:sz w:val="20"/>
                <w:szCs w:val="20"/>
                <w:lang w:val="en-IN"/>
              </w:rPr>
              <w:t>Should be greater than Start Date</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Admit Card Issue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User Input</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Block List Display Date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ascii="Calibri" w:hAnsi="Calibri" w:cs="Calibri"/>
                <w:color w:val="000000"/>
                <w:sz w:val="20"/>
                <w:szCs w:val="20"/>
                <w:lang w:val="en-IN"/>
              </w:rPr>
              <w:t xml:space="preserve">Date </w:t>
            </w:r>
            <w:r>
              <w:rPr>
                <w:rFonts w:hint="default" w:cs="Calibri"/>
                <w:color w:val="000000"/>
                <w:sz w:val="20"/>
                <w:szCs w:val="20"/>
                <w:lang w:val="en-IN"/>
              </w:rPr>
              <w:t>P</w:t>
            </w:r>
            <w:r>
              <w:rPr>
                <w:rFonts w:ascii="Calibri" w:hAnsi="Calibri" w:cs="Calibri"/>
                <w:color w:val="000000"/>
                <w:sz w:val="20"/>
                <w:szCs w:val="20"/>
                <w:lang w:val="en-IN"/>
              </w:rPr>
              <w:t>icker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Date should be before “Exam Start Date”</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Courses</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Button</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Courses will be fetched based on Selected “Exam Program” and “Semester”</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center"/>
              <w:rPr>
                <w:rFonts w:hint="default" w:cs="Calibri"/>
                <w:color w:val="000000"/>
                <w:sz w:val="20"/>
                <w:szCs w:val="20"/>
                <w:lang w:val="en-IN"/>
              </w:rPr>
            </w:pPr>
            <w:r>
              <w:rPr>
                <w:rFonts w:hint="default" w:cs="Calibri"/>
                <w:color w:val="000000"/>
                <w:sz w:val="20"/>
                <w:szCs w:val="20"/>
                <w:lang w:val="en-IN"/>
              </w:rPr>
              <w:t>(R) Get Modules</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Courses Offered</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Table</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Only those courses will come which belongs to the entered semester</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Description of this table is given below</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Modules Offered</w:t>
            </w: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Minimum Attendance Criteria</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Float</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cs="Calibri"/>
                <w:color w:val="000000"/>
                <w:sz w:val="20"/>
                <w:szCs w:val="20"/>
                <w:lang w:val="en-IN"/>
              </w:rPr>
              <w:t>User Input</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Y</w:t>
            </w:r>
            <w:r>
              <w:rPr>
                <w:rFonts w:hint="default" w:cs="Calibri"/>
                <w:color w:val="000000"/>
                <w:sz w:val="20"/>
                <w:szCs w:val="20"/>
                <w:lang w:val="en-IN"/>
              </w:rPr>
              <w:t>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Get Students</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Button</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Total Enrolled Student</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Number</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cs="Calibri"/>
                <w:color w:val="000000"/>
                <w:sz w:val="20"/>
                <w:szCs w:val="20"/>
                <w:lang w:val="en-IN"/>
              </w:rPr>
              <w:t>Calculated  total number of Students fetched based on “</w:t>
            </w:r>
            <w:r>
              <w:rPr>
                <w:rFonts w:hint="default"/>
                <w:b w:val="0"/>
                <w:bCs w:val="0"/>
                <w:color w:val="000000"/>
              </w:rPr>
              <w:t>Get Students</w:t>
            </w:r>
            <w:r>
              <w:rPr>
                <w:rFonts w:hint="default"/>
                <w:b w:val="0"/>
                <w:bCs w:val="0"/>
                <w:color w:val="000000"/>
                <w:lang w:val="en-IN"/>
              </w:rPr>
              <w:t>” Button</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bCs/>
                <w:color w:val="000000"/>
              </w:rPr>
              <w:t>Students</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Table</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Students will be fetched based on selected Course, Semester, Class, Academic Year, Academic Term</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cs="Calibri"/>
                <w:color w:val="000000"/>
                <w:sz w:val="20"/>
                <w:szCs w:val="20"/>
                <w:lang w:val="en-IN"/>
              </w:rPr>
              <w:t>Description of this table is given below</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Fees Status</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ascii="Calibri" w:hAnsi="Calibri" w:cs="Calibri"/>
                <w:color w:val="000000"/>
                <w:sz w:val="20"/>
                <w:szCs w:val="20"/>
              </w:rPr>
              <w:t>Drop down</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rPr>
              <w:t>Full Pai</w:t>
            </w:r>
            <w:r>
              <w:rPr>
                <w:rFonts w:hint="default"/>
                <w:b w:val="0"/>
                <w:bCs w:val="0"/>
                <w:color w:val="000000"/>
                <w:lang w:val="en-IN"/>
              </w:rPr>
              <w:t>d/</w:t>
            </w:r>
          </w:p>
          <w:p>
            <w:pPr>
              <w:ind w:right="104" w:rightChars="52"/>
              <w:jc w:val="center"/>
              <w:textAlignment w:val="bottom"/>
              <w:rPr>
                <w:rFonts w:hint="default"/>
                <w:b w:val="0"/>
                <w:bCs w:val="0"/>
                <w:color w:val="000000"/>
                <w:lang w:val="en-IN"/>
              </w:rPr>
            </w:pPr>
            <w:r>
              <w:rPr>
                <w:rFonts w:hint="default"/>
                <w:b w:val="0"/>
                <w:bCs w:val="0"/>
                <w:color w:val="000000"/>
              </w:rPr>
              <w:t>More than 50%</w:t>
            </w:r>
            <w:r>
              <w:rPr>
                <w:rFonts w:hint="default"/>
                <w:b w:val="0"/>
                <w:bCs w:val="0"/>
                <w:color w:val="000000"/>
                <w:lang w:val="en-IN"/>
              </w:rPr>
              <w:t>/</w:t>
            </w:r>
          </w:p>
          <w:p>
            <w:pPr>
              <w:ind w:right="104" w:rightChars="52"/>
              <w:jc w:val="center"/>
              <w:textAlignment w:val="bottom"/>
              <w:rPr>
                <w:rFonts w:hint="default"/>
                <w:b w:val="0"/>
                <w:bCs w:val="0"/>
                <w:color w:val="000000"/>
              </w:rPr>
            </w:pPr>
            <w:r>
              <w:rPr>
                <w:rFonts w:hint="default"/>
                <w:b w:val="0"/>
                <w:bCs w:val="0"/>
                <w:color w:val="000000"/>
              </w:rPr>
              <w:t>Allow all</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Y</w:t>
            </w:r>
            <w:r>
              <w:rPr>
                <w:rFonts w:hint="default" w:cs="Calibri"/>
                <w:color w:val="000000"/>
                <w:sz w:val="20"/>
                <w:szCs w:val="20"/>
                <w:lang w:val="en-IN"/>
              </w:rPr>
              <w:t>es</w:t>
            </w: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val="0"/>
                <w:bCs w:val="0"/>
                <w:color w:val="000000"/>
              </w:rPr>
              <w:t>Exam Fees Applicable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ascii="Calibri" w:hAnsi="Calibri" w:cs="Calibri"/>
                <w:color w:val="000000"/>
                <w:sz w:val="20"/>
                <w:szCs w:val="20"/>
              </w:rPr>
              <w:t>Drop down</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 xml:space="preserve">By default It will be NO, if Fees Status is </w:t>
            </w:r>
            <w:r>
              <w:rPr>
                <w:rFonts w:hint="default"/>
                <w:b/>
                <w:bCs/>
                <w:color w:val="000000"/>
                <w:lang w:val="en-IN"/>
              </w:rPr>
              <w:t>Allow All</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b w:val="0"/>
                <w:bCs w:val="0"/>
                <w:color w:val="000000"/>
              </w:rPr>
              <w:t>YES</w:t>
            </w:r>
            <w:r>
              <w:rPr>
                <w:rFonts w:hint="default"/>
                <w:b w:val="0"/>
                <w:bCs w:val="0"/>
                <w:color w:val="000000"/>
                <w:lang w:val="en-IN"/>
              </w:rPr>
              <w:t>/</w:t>
            </w:r>
            <w:r>
              <w:rPr>
                <w:rFonts w:hint="default"/>
                <w:b w:val="0"/>
                <w:bCs w:val="0"/>
                <w:color w:val="000000"/>
              </w:rPr>
              <w:t>NO</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r>
        <w:tblPrEx>
          <w:tblCellMar>
            <w:top w:w="0" w:type="dxa"/>
            <w:left w:w="108" w:type="dxa"/>
            <w:bottom w:w="0" w:type="dxa"/>
            <w:right w:w="108" w:type="dxa"/>
          </w:tblCellMar>
        </w:tblPrEx>
        <w:trPr>
          <w:trHeight w:val="732" w:hRule="atLeast"/>
          <w:jc w:val="center"/>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2"/>
              </w:numPr>
              <w:suppressLineNumbers w:val="0"/>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rPr>
            </w:pPr>
            <w:r>
              <w:rPr>
                <w:rFonts w:hint="default"/>
                <w:b/>
                <w:bCs/>
                <w:color w:val="000000"/>
              </w:rPr>
              <w:t>Fee Structure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Table</w:t>
            </w:r>
          </w:p>
        </w:tc>
        <w:tc>
          <w:tcPr>
            <w:tcW w:w="2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lang w:val="en-IN"/>
              </w:rPr>
              <w:t>If “Exam Fees Applicable” is “Yes” then the table will show</w:t>
            </w:r>
          </w:p>
        </w:tc>
        <w:tc>
          <w:tcPr>
            <w:tcW w:w="10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c>
          <w:tcPr>
            <w:tcW w:w="17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r>
              <w:rPr>
                <w:rFonts w:hint="default" w:cs="Calibri"/>
                <w:color w:val="000000"/>
                <w:sz w:val="20"/>
                <w:szCs w:val="20"/>
                <w:lang w:val="en-IN"/>
              </w:rPr>
              <w:t>This table is described below</w:t>
            </w:r>
          </w:p>
        </w:tc>
        <w:tc>
          <w:tcPr>
            <w:tcW w:w="9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color w:val="000000"/>
              </w:rPr>
            </w:pPr>
          </w:p>
        </w:tc>
      </w:tr>
    </w:tbl>
    <w:p>
      <w:pPr>
        <w:rPr>
          <w:rFonts w:hint="default"/>
          <w:lang w:val="en-IN" w:eastAsia="zh-CN"/>
        </w:rPr>
      </w:pPr>
    </w:p>
    <w:p>
      <w:pPr>
        <w:rPr>
          <w:rFonts w:hint="default"/>
          <w:lang w:val="en-IN" w:eastAsia="zh-CN"/>
        </w:rPr>
      </w:pPr>
    </w:p>
    <w:tbl>
      <w:tblPr>
        <w:tblStyle w:val="9"/>
        <w:tblW w:w="873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20"/>
        <w:gridCol w:w="1777"/>
        <w:gridCol w:w="1260"/>
        <w:gridCol w:w="1830"/>
        <w:gridCol w:w="1365"/>
        <w:gridCol w:w="1200"/>
        <w:gridCol w:w="8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65"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Semesters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77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lang w:val="en-IN"/>
              </w:rPr>
            </w:pPr>
            <w:r>
              <w:rPr>
                <w:rFonts w:hint="default" w:ascii="Calibri" w:hAnsi="Calibri" w:cs="Calibri"/>
                <w:i w:val="0"/>
                <w:iCs w:val="0"/>
                <w:color w:val="000000"/>
                <w:sz w:val="22"/>
                <w:szCs w:val="22"/>
                <w:u w:val="none"/>
                <w:lang w:val="en-IN"/>
              </w:rPr>
              <w:t>1</w:t>
            </w:r>
          </w:p>
        </w:tc>
        <w:tc>
          <w:tcPr>
            <w:tcW w:w="177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6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w:t>
            </w:r>
            <w:r>
              <w:rPr>
                <w:rStyle w:val="27"/>
                <w:rFonts w:eastAsia="SimSun"/>
                <w:lang w:val="en-US" w:eastAsia="zh-CN" w:bidi="ar"/>
              </w:rPr>
              <w:t xml:space="preserve"> Semester master screen and filtered based on Selected “Exam Program”</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rPr>
          <w:rFonts w:hint="default"/>
          <w:lang w:val="en-IN" w:eastAsia="zh-CN"/>
        </w:rPr>
      </w:pPr>
    </w:p>
    <w:tbl>
      <w:tblPr>
        <w:tblStyle w:val="9"/>
        <w:tblW w:w="8715"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95"/>
        <w:gridCol w:w="1687"/>
        <w:gridCol w:w="1245"/>
        <w:gridCol w:w="1845"/>
        <w:gridCol w:w="1365"/>
        <w:gridCol w:w="1215"/>
        <w:gridCol w:w="8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5"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rPr>
                <w:rFonts w:hint="eastAsia" w:ascii="Calibri" w:hAnsi="Calibri" w:cs="Calibri"/>
                <w:i w:val="0"/>
                <w:iCs w:val="0"/>
                <w:color w:val="FFFFFF"/>
                <w:sz w:val="22"/>
                <w:szCs w:val="22"/>
                <w:u w:val="none"/>
              </w:rPr>
            </w:pPr>
          </w:p>
        </w:tc>
        <w:tc>
          <w:tcPr>
            <w:tcW w:w="822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Courses Offered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5" w:hRule="atLeast"/>
        </w:trPr>
        <w:tc>
          <w:tcPr>
            <w:tcW w:w="49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jc w:val="center"/>
              <w:rPr>
                <w:rFonts w:hint="default" w:ascii="Calibri" w:hAnsi="Calibri" w:cs="Calibri"/>
                <w:i w:val="0"/>
                <w:iCs w:val="0"/>
                <w:color w:val="FFFFFF"/>
                <w:sz w:val="20"/>
                <w:szCs w:val="20"/>
                <w:u w:val="none"/>
                <w:lang w:val="en-IN"/>
              </w:rPr>
            </w:pPr>
            <w:r>
              <w:rPr>
                <w:rFonts w:hint="default" w:ascii="Calibri" w:hAnsi="Calibri" w:cs="Calibri"/>
                <w:i w:val="0"/>
                <w:iCs w:val="0"/>
                <w:color w:val="FFFFFF"/>
                <w:sz w:val="20"/>
                <w:szCs w:val="20"/>
                <w:u w:val="none"/>
                <w:lang w:val="en-IN"/>
              </w:rPr>
              <w:t>ID</w:t>
            </w:r>
          </w:p>
        </w:tc>
        <w:tc>
          <w:tcPr>
            <w:tcW w:w="16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8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3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1</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Courses</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8"/>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2</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Name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8"/>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3</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Course Code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8"/>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 Modules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4</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Courses</w:t>
            </w:r>
            <w:r>
              <w:rPr>
                <w:rStyle w:val="28"/>
                <w:rFonts w:eastAsia="SimSun"/>
                <w:lang w:val="en-US" w:eastAsia="zh-CN" w:bidi="ar"/>
              </w:rPr>
              <w:t>” Button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0"/>
                <w:szCs w:val="20"/>
                <w:u w:val="none"/>
                <w:lang w:val="en-US" w:eastAsia="zh-CN" w:bidi="ar"/>
              </w:rPr>
              <w:t>5</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Examination </w:t>
            </w:r>
            <w:r>
              <w:rPr>
                <w:rFonts w:hint="default" w:cs="Calibri"/>
                <w:i w:val="0"/>
                <w:iCs w:val="0"/>
                <w:color w:val="000000"/>
                <w:kern w:val="0"/>
                <w:sz w:val="20"/>
                <w:szCs w:val="20"/>
                <w:u w:val="none"/>
                <w:lang w:val="en-IN" w:eastAsia="zh-CN" w:bidi="ar"/>
              </w:rPr>
              <w:t xml:space="preserve">Start </w:t>
            </w:r>
            <w:r>
              <w:rPr>
                <w:rFonts w:hint="default" w:ascii="Calibri" w:hAnsi="Calibri" w:eastAsia="SimSun" w:cs="Calibri"/>
                <w:i w:val="0"/>
                <w:iCs w:val="0"/>
                <w:color w:val="000000"/>
                <w:kern w:val="0"/>
                <w:sz w:val="20"/>
                <w:szCs w:val="20"/>
                <w:u w:val="none"/>
                <w:lang w:val="en-US" w:eastAsia="zh-CN" w:bidi="ar"/>
              </w:rPr>
              <w:t>Date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Individual Module Examination Start date need to be between the exam Start Date and End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User Input</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2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Examination End Date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Date Picker</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Individual Module Examination End date need to be between the exam Start Date and End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User Input</w:t>
            </w: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lang w:val="en-IN"/>
              </w:rPr>
            </w:pPr>
            <w:r>
              <w:rPr>
                <w:rFonts w:hint="default" w:cs="Calibri"/>
                <w:i w:val="0"/>
                <w:iCs w:val="0"/>
                <w:color w:val="000000"/>
                <w:kern w:val="0"/>
                <w:sz w:val="20"/>
                <w:szCs w:val="20"/>
                <w:u w:val="none"/>
                <w:lang w:val="en-IN" w:eastAsia="zh-CN" w:bidi="ar"/>
              </w:rPr>
              <w:t>7</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Time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lang w:val="en-IN"/>
              </w:rPr>
            </w:pPr>
            <w:r>
              <w:rPr>
                <w:rFonts w:hint="default" w:cs="Calibri"/>
                <w:i w:val="0"/>
                <w:iCs w:val="0"/>
                <w:color w:val="000000"/>
                <w:kern w:val="0"/>
                <w:sz w:val="20"/>
                <w:szCs w:val="20"/>
                <w:u w:val="none"/>
                <w:lang w:val="en-IN" w:eastAsia="zh-CN" w:bidi="ar"/>
              </w:rPr>
              <w:t>8</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Time</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2"/>
                <w:szCs w:val="22"/>
                <w:u w:val="none"/>
                <w:lang w:val="en-IN"/>
              </w:rPr>
            </w:pPr>
            <w:r>
              <w:rPr>
                <w:rFonts w:hint="default" w:cs="Calibri"/>
                <w:i w:val="0"/>
                <w:iCs w:val="0"/>
                <w:color w:val="000000"/>
                <w:kern w:val="0"/>
                <w:sz w:val="20"/>
                <w:szCs w:val="20"/>
                <w:u w:val="none"/>
                <w:lang w:val="en-IN" w:eastAsia="zh-CN" w:bidi="ar"/>
              </w:rPr>
              <w:t>9</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Duration (in Hours)</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Time</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Calculated based on “</w:t>
            </w:r>
            <w:r>
              <w:rPr>
                <w:rStyle w:val="28"/>
                <w:rFonts w:eastAsia="SimSun"/>
                <w:lang w:val="en-US" w:eastAsia="zh-CN" w:bidi="ar"/>
              </w:rPr>
              <w:t>From Time” &amp; “To Time”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Marker</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 to Instructor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6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Checker</w:t>
            </w: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18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 to Instructor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rPr>
          <w:rFonts w:hint="default"/>
          <w:lang w:val="en-IN" w:eastAsia="zh-CN"/>
        </w:rPr>
      </w:pPr>
    </w:p>
    <w:p>
      <w:pPr>
        <w:keepNext w:val="0"/>
        <w:keepLines w:val="0"/>
        <w:widowControl/>
        <w:suppressLineNumbers w:val="0"/>
        <w:ind w:right="104" w:rightChars="52"/>
        <w:jc w:val="both"/>
        <w:rPr>
          <w:rFonts w:hint="default"/>
        </w:rPr>
      </w:pPr>
    </w:p>
    <w:tbl>
      <w:tblPr>
        <w:tblStyle w:val="9"/>
        <w:tblW w:w="8730" w:type="dxa"/>
        <w:tblInd w:w="-7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15"/>
        <w:gridCol w:w="1637"/>
        <w:gridCol w:w="1230"/>
        <w:gridCol w:w="2033"/>
        <w:gridCol w:w="1177"/>
        <w:gridCol w:w="1230"/>
        <w:gridCol w:w="9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95" w:hRule="atLeast"/>
        </w:trPr>
        <w:tc>
          <w:tcPr>
            <w:tcW w:w="873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5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03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0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5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Registration Number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lang w:val="en-IN"/>
              </w:rPr>
            </w:pPr>
            <w:r>
              <w:rPr>
                <w:rFonts w:hint="default" w:cs="Calibri"/>
                <w:i w:val="0"/>
                <w:iCs w:val="0"/>
                <w:color w:val="000000"/>
                <w:sz w:val="22"/>
                <w:szCs w:val="22"/>
                <w:u w:val="none"/>
                <w:lang w:val="en-IN"/>
              </w:rPr>
              <w:t>(D)</w:t>
            </w:r>
          </w:p>
        </w:tc>
      </w:tr>
    </w:tbl>
    <w:p>
      <w:pPr>
        <w:keepNext w:val="0"/>
        <w:keepLines w:val="0"/>
        <w:widowControl/>
        <w:suppressLineNumbers w:val="0"/>
        <w:ind w:right="104" w:rightChars="52"/>
        <w:jc w:val="both"/>
        <w:rPr>
          <w:rFonts w:hint="default"/>
        </w:rPr>
      </w:pPr>
    </w:p>
    <w:p>
      <w:pPr>
        <w:keepNext w:val="0"/>
        <w:keepLines w:val="0"/>
        <w:widowControl/>
        <w:suppressLineNumbers w:val="0"/>
        <w:ind w:right="104" w:rightChars="52"/>
        <w:jc w:val="both"/>
        <w:rPr>
          <w:rFonts w:hint="default"/>
        </w:rPr>
      </w:pPr>
    </w:p>
    <w:tbl>
      <w:tblPr>
        <w:tblStyle w:val="9"/>
        <w:tblW w:w="8797" w:type="dxa"/>
        <w:tblInd w:w="-10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38"/>
        <w:gridCol w:w="1629"/>
        <w:gridCol w:w="1260"/>
        <w:gridCol w:w="1965"/>
        <w:gridCol w:w="1200"/>
        <w:gridCol w:w="1275"/>
        <w:gridCol w:w="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797" w:type="dxa"/>
            <w:gridSpan w:val="7"/>
            <w:tcBorders>
              <w:top w:val="single" w:color="4F81BD" w:sz="8" w:space="0"/>
              <w:left w:val="single" w:color="4F81BD" w:sz="8" w:space="0"/>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Fee Structure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50" w:hRule="atLeast"/>
        </w:trPr>
        <w:tc>
          <w:tcPr>
            <w:tcW w:w="5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ID</w:t>
            </w:r>
          </w:p>
        </w:tc>
        <w:tc>
          <w:tcPr>
            <w:tcW w:w="1629"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Label</w:t>
            </w:r>
          </w:p>
        </w:tc>
        <w:tc>
          <w:tcPr>
            <w:tcW w:w="126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Type</w:t>
            </w:r>
          </w:p>
        </w:tc>
        <w:tc>
          <w:tcPr>
            <w:tcW w:w="196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20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275"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930"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54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126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965"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Student Category master screen</w:t>
            </w:r>
          </w:p>
        </w:tc>
        <w:tc>
          <w:tcPr>
            <w:tcW w:w="1200" w:type="dxa"/>
            <w:tcBorders>
              <w:top w:val="single" w:color="4F81BD" w:sz="8" w:space="0"/>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75"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single" w:color="4F81BD" w:sz="8" w:space="0"/>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29"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126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 Field</w:t>
            </w:r>
          </w:p>
        </w:tc>
        <w:tc>
          <w:tcPr>
            <w:tcW w:w="19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Fee Structure master screen</w:t>
            </w:r>
          </w:p>
        </w:tc>
        <w:tc>
          <w:tcPr>
            <w:tcW w:w="120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29"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26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 Field</w:t>
            </w:r>
          </w:p>
        </w:tc>
        <w:tc>
          <w:tcPr>
            <w:tcW w:w="1965"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“Fee Structure”</w:t>
            </w:r>
          </w:p>
        </w:tc>
        <w:tc>
          <w:tcPr>
            <w:tcW w:w="120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7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5" w:hRule="atLeast"/>
        </w:trPr>
        <w:tc>
          <w:tcPr>
            <w:tcW w:w="5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629"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26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 Picker</w:t>
            </w:r>
          </w:p>
        </w:tc>
        <w:tc>
          <w:tcPr>
            <w:tcW w:w="196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0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w:t>
            </w:r>
            <w:r>
              <w:rPr>
                <w:rFonts w:hint="default" w:cs="Calibri"/>
                <w:color w:val="000000"/>
                <w:sz w:val="20"/>
                <w:szCs w:val="20"/>
                <w:lang w:val="en-IN"/>
              </w:rPr>
              <w:t>es</w:t>
            </w:r>
          </w:p>
        </w:tc>
        <w:tc>
          <w:tcPr>
            <w:tcW w:w="127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30"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2"/>
                <w:szCs w:val="22"/>
                <w:u w:val="none"/>
              </w:rPr>
            </w:pPr>
          </w:p>
        </w:tc>
      </w:tr>
    </w:tbl>
    <w:p>
      <w:pPr>
        <w:pStyle w:val="3"/>
        <w:numPr>
          <w:ilvl w:val="0"/>
          <w:numId w:val="0"/>
        </w:numPr>
        <w:bidi w:val="0"/>
        <w:ind w:leftChars="0"/>
        <w:rPr>
          <w:rFonts w:hint="default"/>
          <w:lang w:val="en-IN"/>
        </w:rPr>
      </w:pPr>
    </w:p>
    <w:p>
      <w:pPr>
        <w:pStyle w:val="3"/>
        <w:numPr>
          <w:ilvl w:val="1"/>
          <w:numId w:val="6"/>
        </w:numPr>
        <w:bidi w:val="0"/>
        <w:ind w:left="567" w:leftChars="0" w:hanging="567" w:firstLineChars="0"/>
        <w:rPr>
          <w:rFonts w:hint="default"/>
          <w:lang w:val="en-IN"/>
        </w:rPr>
      </w:pPr>
      <w:bookmarkStart w:id="62" w:name="_Toc27827"/>
      <w:r>
        <w:rPr>
          <w:rFonts w:hint="default"/>
          <w:lang w:val="en-IN"/>
        </w:rPr>
        <w:t>Module Wise Exam</w:t>
      </w:r>
      <w:bookmarkEnd w:id="62"/>
      <w:r>
        <w:rPr>
          <w:rFonts w:hint="default"/>
          <w:lang w:val="en-IN"/>
        </w:rPr>
        <w:t xml:space="preserve"> Group</w:t>
      </w:r>
    </w:p>
    <w:p>
      <w:pPr>
        <w:rPr>
          <w:rFonts w:hint="default"/>
          <w:lang w:val="en-IN"/>
        </w:rPr>
      </w:pPr>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6"/>
        <w:tblpPr w:leftFromText="180" w:rightFromText="180" w:vertAnchor="text" w:horzAnchor="page" w:tblpX="1682"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1" w:type="dxa"/>
            <w:noWrap w:val="0"/>
            <w:vAlign w:val="center"/>
          </w:tcPr>
          <w:p>
            <w:pPr>
              <w:keepNext w:val="0"/>
              <w:keepLines w:val="0"/>
              <w:widowControl/>
              <w:numPr>
                <w:ilvl w:val="0"/>
                <w:numId w:val="0"/>
              </w:numPr>
              <w:suppressLineNumbers w:val="0"/>
              <w:jc w:val="both"/>
              <w:rPr>
                <w:rFonts w:hint="default" w:ascii="Calibri" w:hAnsi="Calibri" w:cs="Calibri"/>
                <w:sz w:val="20"/>
                <w:szCs w:val="20"/>
                <w:rtl w:val="0"/>
                <w:lang w:val="en-IN" w:eastAsia="zh-CN" w:bidi="ar-SA"/>
              </w:rPr>
            </w:pPr>
            <w:r>
              <w:rPr>
                <w:rFonts w:hint="default" w:cs="Calibri"/>
                <w:sz w:val="20"/>
                <w:szCs w:val="20"/>
                <w:rtl w:val="0"/>
                <w:lang w:val="en-IN" w:eastAsia="zh-CN" w:bidi="ar-SA"/>
              </w:rPr>
              <w:t>With the help of Exam Process Screen, a user can grouped students to giving the exams on the basis of batch, room capacity, lab examination,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1"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1"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Existing Screen Nam</w:t>
            </w:r>
            <w:r>
              <w:rPr>
                <w:rFonts w:hint="default" w:cs="Calibri"/>
                <w:b/>
                <w:bCs/>
                <w:sz w:val="20"/>
                <w:szCs w:val="20"/>
                <w:u w:val="none"/>
                <w:vertAlign w:val="baseline"/>
                <w:rtl w:val="0"/>
                <w:lang w:val="en-US" w:eastAsia="zh-CN"/>
              </w:rPr>
              <w:t>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rtl w:val="0"/>
                <w:lang w:val="en-IN" w:eastAsia="zh-CN"/>
              </w:rPr>
              <w:t>Module Wise Exam Group</w:t>
            </w:r>
          </w:p>
        </w:tc>
      </w:tr>
    </w:tbl>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pStyle w:val="10"/>
        <w:numPr>
          <w:ilvl w:val="0"/>
          <w:numId w:val="0"/>
        </w:numPr>
        <w:bidi w:val="0"/>
        <w:ind w:leftChars="0"/>
        <w:jc w:val="center"/>
        <w:rPr>
          <w:rFonts w:hint="default" w:ascii="Calibri" w:hAnsi="Calibri" w:cs="Calibri"/>
          <w:b/>
          <w:bCs/>
          <w:color w:val="1F4E79" w:themeColor="accent1" w:themeShade="80"/>
          <w:rtl w:val="0"/>
          <w:lang w:val="en-IN" w:eastAsia="zh-CN"/>
        </w:rPr>
      </w:pPr>
      <w:r>
        <w:t xml:space="preserve">Figure </w:t>
      </w:r>
      <w:r>
        <w:fldChar w:fldCharType="begin"/>
      </w:r>
      <w:r>
        <w:instrText xml:space="preserve"> SEQ Figure \* ARABIC </w:instrText>
      </w:r>
      <w:r>
        <w:fldChar w:fldCharType="separate"/>
      </w:r>
      <w:r>
        <w:t>7</w:t>
      </w:r>
      <w:r>
        <w:fldChar w:fldCharType="end"/>
      </w:r>
      <w:r>
        <w:rPr>
          <w:rFonts w:hint="default" w:ascii="Calibri" w:hAnsi="Calibri" w:cs="Calibri"/>
          <w:b/>
          <w:bCs/>
          <w:color w:val="1F4E79" w:themeColor="accent1" w:themeShade="80"/>
          <w:rtl w:val="0"/>
          <w:lang w:val="en-IN" w:eastAsia="zh-CN"/>
        </w:rPr>
        <w:drawing>
          <wp:anchor distT="0" distB="0" distL="114300" distR="114300" simplePos="0" relativeHeight="251666432" behindDoc="1" locked="0" layoutInCell="1" allowOverlap="1">
            <wp:simplePos x="0" y="0"/>
            <wp:positionH relativeFrom="column">
              <wp:posOffset>-153035</wp:posOffset>
            </wp:positionH>
            <wp:positionV relativeFrom="paragraph">
              <wp:posOffset>73660</wp:posOffset>
            </wp:positionV>
            <wp:extent cx="5617845" cy="2465705"/>
            <wp:effectExtent l="0" t="0" r="8255" b="0"/>
            <wp:wrapTight wrapText="bothSides">
              <wp:wrapPolygon>
                <wp:start x="0" y="0"/>
                <wp:lineTo x="0" y="21472"/>
                <wp:lineTo x="21534" y="21472"/>
                <wp:lineTo x="21534" y="0"/>
                <wp:lineTo x="0" y="0"/>
              </wp:wrapPolygon>
            </wp:wrapTight>
            <wp:docPr id="4" name="Picture 4" descr="Exam Proces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xam Process 1"/>
                    <pic:cNvPicPr>
                      <a:picLocks noChangeAspect="1"/>
                    </pic:cNvPicPr>
                  </pic:nvPicPr>
                  <pic:blipFill>
                    <a:blip r:embed="rId19"/>
                    <a:stretch>
                      <a:fillRect/>
                    </a:stretch>
                  </pic:blipFill>
                  <pic:spPr>
                    <a:xfrm>
                      <a:off x="0" y="0"/>
                      <a:ext cx="5617845" cy="2465705"/>
                    </a:xfrm>
                    <a:prstGeom prst="rect">
                      <a:avLst/>
                    </a:prstGeom>
                  </pic:spPr>
                </pic:pic>
              </a:graphicData>
            </a:graphic>
          </wp:anchor>
        </w:drawing>
      </w:r>
      <w:r>
        <w:rPr>
          <w:rFonts w:hint="default" w:ascii="Calibri" w:hAnsi="Calibri" w:cs="Calibri"/>
          <w:b/>
          <w:bCs/>
          <w:color w:val="1F4E79" w:themeColor="accent1" w:themeShade="80"/>
          <w:rtl w:val="0"/>
          <w:lang w:val="en-IN" w:eastAsia="zh-CN"/>
        </w:rPr>
        <w:t xml:space="preserve"> </w:t>
      </w:r>
      <w:r>
        <w:rPr>
          <w:rFonts w:hint="default" w:ascii="Calibri" w:hAnsi="Calibri" w:eastAsia="SimSun" w:cs="Calibri"/>
          <w:sz w:val="20"/>
          <w:szCs w:val="20"/>
          <w:rtl w:val="0"/>
          <w:lang w:val="en-IN" w:eastAsia="zh-CN" w:bidi="ar-SA"/>
        </w:rPr>
        <w:t>: Module Wise Exam Group</w:t>
      </w:r>
    </w:p>
    <w:p>
      <w:pPr>
        <w:rPr>
          <w:rFonts w:hint="default" w:ascii="Calibri" w:hAnsi="Calibri" w:cs="Calibri"/>
          <w:b/>
          <w:bCs/>
          <w:color w:val="1F4E79" w:themeColor="accent1" w:themeShade="80"/>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eastAsia="SimSun" w:cs="Calibri"/>
          <w:sz w:val="20"/>
          <w:szCs w:val="20"/>
          <w:rtl w:val="0"/>
          <w:lang w:val="en-IN" w:eastAsia="zh-CN" w:bidi="ar-SA"/>
        </w:rPr>
        <w:t>Module Wise Exam Group</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IN" w:eastAsia="zh-CN"/>
        </w:rPr>
      </w:pPr>
    </w:p>
    <w:tbl>
      <w:tblPr>
        <w:tblStyle w:val="9"/>
        <w:tblW w:w="9114" w:type="dxa"/>
        <w:jc w:val="center"/>
        <w:tblLayout w:type="fixed"/>
        <w:tblCellMar>
          <w:top w:w="0" w:type="dxa"/>
          <w:left w:w="108" w:type="dxa"/>
          <w:bottom w:w="0" w:type="dxa"/>
          <w:right w:w="108" w:type="dxa"/>
        </w:tblCellMar>
      </w:tblPr>
      <w:tblGrid>
        <w:gridCol w:w="199"/>
        <w:gridCol w:w="442"/>
        <w:gridCol w:w="66"/>
        <w:gridCol w:w="1342"/>
        <w:gridCol w:w="229"/>
        <w:gridCol w:w="1012"/>
        <w:gridCol w:w="218"/>
        <w:gridCol w:w="1799"/>
        <w:gridCol w:w="234"/>
        <w:gridCol w:w="841"/>
        <w:gridCol w:w="336"/>
        <w:gridCol w:w="1230"/>
        <w:gridCol w:w="225"/>
        <w:gridCol w:w="734"/>
        <w:gridCol w:w="207"/>
      </w:tblGrid>
      <w:tr>
        <w:tblPrEx>
          <w:tblCellMar>
            <w:top w:w="0" w:type="dxa"/>
            <w:left w:w="108" w:type="dxa"/>
            <w:bottom w:w="0" w:type="dxa"/>
            <w:right w:w="108" w:type="dxa"/>
          </w:tblCellMar>
        </w:tblPrEx>
        <w:trPr>
          <w:gridBefore w:val="1"/>
          <w:wBefore w:w="199" w:type="dxa"/>
          <w:trHeight w:val="312" w:hRule="atLeast"/>
          <w:jc w:val="center"/>
        </w:trPr>
        <w:tc>
          <w:tcPr>
            <w:tcW w:w="508"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3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41"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017"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075"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791"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941"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cs="Times New Roman"/>
                <w:lang w:val="en-IN" w:eastAsia="zh-CN" w:bidi="ar-SA"/>
              </w:rPr>
              <w:t>Exam Schedule Id</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Link Field to Exam Declaration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cs="Times New Roman"/>
                <w:lang w:val="en-IN" w:eastAsia="zh-CN" w:bidi="ar-SA"/>
              </w:rPr>
              <w:t>Exam Schedule Name</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Text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from Exam Declaration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cs="Times New Roman"/>
                <w:lang w:val="en-IN" w:eastAsia="zh-CN" w:bidi="ar-SA"/>
              </w:rPr>
              <w:t>Academic Year</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 xml:space="preserve">Link Field to </w:t>
            </w:r>
            <w:r>
              <w:rPr>
                <w:rFonts w:hint="default" w:ascii="Calibri" w:hAnsi="Calibri"/>
                <w:color w:val="000000"/>
                <w:sz w:val="20"/>
                <w:szCs w:val="20"/>
                <w:lang w:val="en-IN"/>
              </w:rPr>
              <w:t>Academic Year</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cs="Times New Roman"/>
                <w:lang w:val="en-IN" w:eastAsia="zh-CN" w:bidi="ar-SA"/>
              </w:rPr>
              <w:t>Academic Term</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 xml:space="preserve">Link Field to  </w:t>
            </w:r>
            <w:r>
              <w:rPr>
                <w:rFonts w:hint="default" w:ascii="Calibri" w:hAnsi="Calibri"/>
                <w:color w:val="000000"/>
                <w:sz w:val="20"/>
                <w:szCs w:val="20"/>
                <w:lang w:val="en-IN"/>
              </w:rPr>
              <w:t xml:space="preserve">Academic </w:t>
            </w:r>
            <w:r>
              <w:rPr>
                <w:rFonts w:hint="default"/>
                <w:color w:val="000000"/>
                <w:sz w:val="20"/>
                <w:szCs w:val="20"/>
                <w:lang w:val="en-IN"/>
              </w:rPr>
              <w:t xml:space="preserve">Term </w:t>
            </w:r>
            <w:r>
              <w:rPr>
                <w:rFonts w:ascii="Calibri" w:hAnsi="Calibri" w:cs="Calibri"/>
                <w:color w:val="000000"/>
                <w:sz w:val="20"/>
                <w:szCs w:val="20"/>
                <w:lang w:val="en-IN"/>
              </w:rPr>
              <w:t>master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Exam Type</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 xml:space="preserve">Link Field to </w:t>
            </w:r>
            <w:r>
              <w:rPr>
                <w:rFonts w:hint="default" w:ascii="Calibri" w:hAnsi="Calibri"/>
                <w:color w:val="000000"/>
                <w:sz w:val="20"/>
                <w:szCs w:val="20"/>
              </w:rPr>
              <w:t>Exam Type</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Eg. In Module, End Module</w:t>
            </w: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Assessment Component</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5"/>
              </w:numPr>
              <w:tabs>
                <w:tab w:val="clear" w:pos="425"/>
              </w:tabs>
              <w:ind w:left="425" w:leftChars="0" w:right="104" w:rightChars="52" w:hanging="425" w:firstLineChars="0"/>
              <w:jc w:val="left"/>
              <w:rPr>
                <w:rFonts w:hint="default" w:ascii="Calibri" w:hAnsi="Calibri"/>
                <w:color w:val="000000"/>
                <w:sz w:val="20"/>
                <w:szCs w:val="20"/>
                <w:lang w:val="en-IN"/>
              </w:rPr>
            </w:pPr>
            <w:r>
              <w:rPr>
                <w:rFonts w:hint="default"/>
                <w:color w:val="000000"/>
                <w:sz w:val="20"/>
                <w:szCs w:val="20"/>
                <w:lang w:val="en-IN"/>
              </w:rPr>
              <w:t>Link Field to Assessment Criteria Screen</w:t>
            </w:r>
          </w:p>
          <w:p>
            <w:pPr>
              <w:numPr>
                <w:ilvl w:val="0"/>
                <w:numId w:val="15"/>
              </w:numPr>
              <w:tabs>
                <w:tab w:val="clear" w:pos="425"/>
              </w:tabs>
              <w:ind w:left="425" w:leftChars="0" w:right="104" w:rightChars="52" w:hanging="425" w:firstLineChars="0"/>
              <w:jc w:val="left"/>
              <w:rPr>
                <w:rFonts w:hint="default" w:ascii="Calibri" w:hAnsi="Calibri" w:eastAsia="SimSun" w:cs="Calibri"/>
                <w:color w:val="000000"/>
                <w:sz w:val="20"/>
                <w:szCs w:val="20"/>
                <w:lang w:val="en-IN" w:eastAsia="zh-CN" w:bidi="ar-SA"/>
              </w:rPr>
            </w:pPr>
            <w:r>
              <w:rPr>
                <w:rFonts w:hint="default"/>
                <w:color w:val="000000"/>
                <w:sz w:val="20"/>
                <w:szCs w:val="20"/>
                <w:lang w:val="en-IN"/>
              </w:rPr>
              <w:t>Data will fetch based upon the exam type of Exam Declaration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color w:val="000000"/>
                <w:sz w:val="20"/>
                <w:szCs w:val="20"/>
                <w:lang w:val="en-IN"/>
              </w:rPr>
            </w:pPr>
            <w:r>
              <w:rPr>
                <w:rFonts w:hint="default" w:cs="Calibri"/>
                <w:color w:val="000000"/>
                <w:sz w:val="20"/>
                <w:szCs w:val="20"/>
                <w:lang w:val="en-IN"/>
              </w:rPr>
              <w:t>Eg. Phase Test 1</w:t>
            </w:r>
          </w:p>
          <w:p>
            <w:pPr>
              <w:ind w:right="104" w:rightChars="52"/>
              <w:jc w:val="left"/>
              <w:rPr>
                <w:rFonts w:hint="default" w:cs="Calibri"/>
                <w:color w:val="000000"/>
                <w:sz w:val="20"/>
                <w:szCs w:val="20"/>
                <w:lang w:val="en-IN"/>
              </w:rPr>
            </w:pPr>
            <w:r>
              <w:rPr>
                <w:rFonts w:hint="default" w:cs="Calibri"/>
                <w:color w:val="000000"/>
                <w:sz w:val="20"/>
                <w:szCs w:val="20"/>
                <w:lang w:val="en-IN"/>
              </w:rPr>
              <w:t>Phase Test 2</w:t>
            </w:r>
          </w:p>
          <w:p>
            <w:pPr>
              <w:ind w:right="104" w:rightChars="52"/>
              <w:jc w:val="left"/>
              <w:rPr>
                <w:rFonts w:hint="default" w:cs="Calibri"/>
                <w:color w:val="000000"/>
                <w:sz w:val="20"/>
                <w:szCs w:val="20"/>
                <w:lang w:val="en-IN"/>
              </w:rPr>
            </w:pPr>
            <w:r>
              <w:rPr>
                <w:rFonts w:hint="default" w:cs="Calibri"/>
                <w:color w:val="000000"/>
                <w:sz w:val="20"/>
                <w:szCs w:val="20"/>
                <w:lang w:val="en-IN"/>
              </w:rPr>
              <w:t>Practical Assignment 1,</w:t>
            </w:r>
          </w:p>
          <w:p>
            <w:pPr>
              <w:ind w:right="104" w:rightChars="52"/>
              <w:jc w:val="left"/>
              <w:rPr>
                <w:rFonts w:hint="default" w:ascii="Calibri" w:hAnsi="Calibri" w:eastAsia="SimSun" w:cs="Calibri"/>
                <w:color w:val="000000"/>
                <w:sz w:val="20"/>
                <w:szCs w:val="20"/>
                <w:lang w:val="en-IN" w:eastAsia="zh-CN" w:bidi="ar-SA"/>
              </w:rPr>
            </w:pPr>
            <w:r>
              <w:rPr>
                <w:rFonts w:hint="default" w:cs="Calibri"/>
                <w:color w:val="000000"/>
                <w:sz w:val="20"/>
                <w:szCs w:val="20"/>
                <w:lang w:val="en-IN"/>
              </w:rPr>
              <w:t>Practical Assignment 2, etc.</w:t>
            </w: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eastAsia="zh-CN" w:bidi="ar-SA"/>
              </w:rPr>
            </w:pPr>
            <w:r>
              <w:rPr>
                <w:rFonts w:hint="default" w:cs="Times New Roman"/>
                <w:lang w:val="en-IN" w:eastAsia="zh-CN" w:bidi="ar-SA"/>
              </w:rPr>
              <w:t>Total Marks</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r>
              <w:rPr>
                <w:rFonts w:hint="default" w:cs="Calibri"/>
                <w:color w:val="000000"/>
                <w:sz w:val="20"/>
                <w:szCs w:val="20"/>
                <w:lang w:val="en-IN" w:eastAsia="zh-CN" w:bidi="ar-SA"/>
              </w:rPr>
              <w:t>Number</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r>
              <w:rPr>
                <w:rFonts w:hint="default" w:cs="Calibri"/>
                <w:color w:val="000000"/>
                <w:sz w:val="20"/>
                <w:szCs w:val="20"/>
                <w:lang w:val="en-IN" w:eastAsia="zh-CN" w:bidi="ar-SA"/>
              </w:rPr>
              <w:t>Auto Fetched from Course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cs="Times New Roman"/>
                <w:lang w:val="en-IN" w:eastAsia="zh-CN" w:bidi="ar-SA"/>
              </w:rPr>
              <w:t>Exam Category</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Dropdown</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r>
              <w:rPr>
                <w:rFonts w:hint="default" w:cs="Calibri"/>
                <w:color w:val="000000"/>
                <w:sz w:val="20"/>
                <w:szCs w:val="20"/>
                <w:lang w:val="en-IN" w:eastAsia="zh-CN" w:bidi="ar-SA"/>
              </w:rPr>
              <w:t>Auto fetched from Exam declaration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SA"/>
              </w:rPr>
            </w:pPr>
            <w:r>
              <w:rPr>
                <w:rFonts w:hint="default" w:cs="Calibri"/>
                <w:color w:val="000000"/>
                <w:sz w:val="20"/>
                <w:szCs w:val="20"/>
                <w:lang w:val="en-IN" w:eastAsia="zh-CN" w:bidi="ar-SA"/>
              </w:rPr>
              <w:t>Options:</w:t>
            </w:r>
          </w:p>
          <w:p>
            <w:pPr>
              <w:ind w:right="104" w:rightChars="52"/>
              <w:jc w:val="center"/>
              <w:textAlignment w:val="bottom"/>
              <w:rPr>
                <w:rFonts w:hint="default" w:cs="Calibri"/>
                <w:color w:val="000000"/>
                <w:sz w:val="20"/>
                <w:szCs w:val="20"/>
                <w:lang w:val="en-IN" w:eastAsia="zh-CN" w:bidi="ar-SA"/>
              </w:rPr>
            </w:pPr>
            <w:r>
              <w:rPr>
                <w:rFonts w:hint="default" w:cs="Calibri"/>
                <w:color w:val="000000"/>
                <w:sz w:val="20"/>
                <w:szCs w:val="20"/>
                <w:lang w:val="en-IN" w:eastAsia="zh-CN" w:bidi="ar-SA"/>
              </w:rPr>
              <w:t>Regular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Re-Test</w:t>
            </w: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gridBefore w:val="1"/>
          <w:wBefore w:w="199" w:type="dxa"/>
          <w:trHeight w:val="90"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 xml:space="preserve">Course </w:t>
            </w:r>
            <w:r>
              <w:rPr>
                <w:rFonts w:hint="default"/>
              </w:rPr>
              <w:t>Grade</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Link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from Exam declaration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(R)Course Grade</w:t>
            </w: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Course</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Link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from Exam declaration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Link Field to Program Screen</w:t>
            </w: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Course Name</w:t>
            </w: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b/>
                <w:bCs/>
              </w:rPr>
              <w:t>Semesters</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Table</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from Exam declaration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Description of this table is given below</w:t>
            </w: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lang w:val="en-IN"/>
              </w:rPr>
            </w:pPr>
            <w:r>
              <w:rPr>
                <w:rFonts w:hint="default"/>
                <w:b w:val="0"/>
                <w:bCs w:val="0"/>
                <w:lang w:val="en-IN"/>
              </w:rPr>
              <w:t>Module</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Link</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eastAsia="zh-CN" w:bidi="ar-SA"/>
              </w:rPr>
              <w:t>Only those modules will come which are present in exam declaration course table</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b w:val="0"/>
                <w:bCs w:val="0"/>
                <w:color w:val="000000"/>
                <w:sz w:val="20"/>
                <w:szCs w:val="20"/>
                <w:lang w:val="en-IN" w:eastAsia="zh-CN" w:bidi="ar-SA"/>
              </w:rPr>
            </w:pPr>
            <w:r>
              <w:rPr>
                <w:rFonts w:hint="default" w:cs="Calibri"/>
                <w:b w:val="0"/>
                <w:bCs w:val="0"/>
                <w:color w:val="000000"/>
                <w:sz w:val="20"/>
                <w:szCs w:val="20"/>
                <w:lang w:val="en-IN" w:eastAsia="zh-CN" w:bidi="ar-SA"/>
              </w:rPr>
              <w:t>Module Name</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Text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 when the user enters the module id.</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b/>
                <w:bCs/>
                <w:color w:val="000000"/>
                <w:sz w:val="20"/>
                <w:szCs w:val="20"/>
                <w:lang w:val="en-IN" w:eastAsia="zh-CN" w:bidi="ar-SA"/>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eastAsia="zh-CN" w:bidi="ar-SA"/>
              </w:rPr>
            </w:pPr>
            <w:r>
              <w:rPr>
                <w:rFonts w:hint="default" w:cs="Calibri"/>
                <w:b w:val="0"/>
                <w:bCs w:val="0"/>
                <w:color w:val="000000"/>
                <w:sz w:val="20"/>
                <w:szCs w:val="20"/>
                <w:lang w:val="en-IN" w:eastAsia="zh-CN" w:bidi="ar-SA"/>
              </w:rPr>
              <w:t>Module Code</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Text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 when the user enters the module code.</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ascii="Calibri" w:hAnsi="Calibri" w:eastAsia="SimSun" w:cs="Calibri"/>
                <w:b/>
                <w:bCs/>
                <w:color w:val="000000"/>
                <w:sz w:val="20"/>
                <w:szCs w:val="20"/>
                <w:lang w:val="en-IN" w:eastAsia="zh-CN" w:bidi="ar-SA"/>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lang w:val="en-IN" w:eastAsia="zh-CN"/>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b/>
                <w:bCs/>
                <w:lang w:val="en-IN" w:eastAsia="zh-CN" w:bidi="ar-SA"/>
              </w:rPr>
            </w:pPr>
            <w:r>
              <w:rPr>
                <w:rFonts w:hint="default"/>
                <w:b w:val="0"/>
                <w:bCs w:val="0"/>
                <w:lang w:val="en-IN"/>
              </w:rPr>
              <w:t>Class</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Link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from Exam declaration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Options:</w:t>
            </w:r>
          </w:p>
          <w:p>
            <w:pPr>
              <w:ind w:right="104" w:rightChars="52"/>
              <w:jc w:val="center"/>
              <w:rPr>
                <w:rFonts w:hint="default" w:cs="Calibri"/>
                <w:color w:val="000000"/>
                <w:sz w:val="20"/>
                <w:szCs w:val="20"/>
                <w:lang w:val="en-IN"/>
              </w:rPr>
            </w:pPr>
            <w:r>
              <w:rPr>
                <w:rFonts w:hint="default" w:cs="Calibri"/>
                <w:color w:val="000000"/>
                <w:sz w:val="20"/>
                <w:szCs w:val="20"/>
                <w:lang w:val="en-IN"/>
              </w:rPr>
              <w:t>Class A, Class B, Class C, Class D</w:t>
            </w:r>
          </w:p>
          <w:p>
            <w:pPr>
              <w:ind w:right="104" w:rightChars="52"/>
              <w:jc w:val="center"/>
              <w:rPr>
                <w:rFonts w:hint="default" w:ascii="Calibri" w:hAnsi="Calibri" w:eastAsia="SimSun" w:cs="Calibri"/>
                <w:color w:val="000000"/>
                <w:sz w:val="20"/>
                <w:szCs w:val="20"/>
                <w:lang w:val="en-IN" w:eastAsia="zh-CN" w:bidi="ar-SA"/>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lang w:val="en-IN" w:eastAsia="zh-CN"/>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Exam Date</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color w:val="000000"/>
                <w:sz w:val="20"/>
                <w:szCs w:val="20"/>
                <w:lang w:val="en-IN"/>
              </w:rPr>
            </w:pPr>
            <w:r>
              <w:rPr>
                <w:rFonts w:hint="default"/>
                <w:color w:val="000000"/>
                <w:sz w:val="20"/>
                <w:szCs w:val="20"/>
                <w:lang w:val="en-IN"/>
              </w:rPr>
              <w:t>Date need to be entered on the basis Exam declaration between the  start date and end date of Individual Modules.</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color w:val="000000"/>
                <w:sz w:val="20"/>
                <w:szCs w:val="20"/>
                <w:lang w:val="en-IN"/>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lang w:val="en-IN" w:eastAsia="zh-CN"/>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Time</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Time</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color w:val="000000"/>
                <w:sz w:val="20"/>
                <w:szCs w:val="20"/>
                <w:lang w:val="en-IN"/>
              </w:rPr>
            </w:pPr>
            <w:r>
              <w:rPr>
                <w:rFonts w:hint="default" w:cs="Calibri"/>
                <w:color w:val="000000"/>
                <w:sz w:val="20"/>
                <w:szCs w:val="20"/>
                <w:lang w:val="en-IN" w:eastAsia="zh-CN" w:bidi="ar-SA"/>
              </w:rPr>
              <w:t>Auto fetch from exam declaration course table (Start Time)</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color w:val="000000"/>
                <w:sz w:val="20"/>
                <w:szCs w:val="20"/>
                <w:lang w:val="en-IN"/>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lang w:val="en-IN" w:eastAsia="zh-CN"/>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Duration</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color w:val="000000"/>
                <w:sz w:val="20"/>
                <w:szCs w:val="20"/>
                <w:lang w:val="en-IN"/>
              </w:rPr>
            </w:pPr>
            <w:r>
              <w:rPr>
                <w:rFonts w:hint="default" w:cs="Calibri"/>
                <w:color w:val="000000"/>
                <w:sz w:val="20"/>
                <w:szCs w:val="20"/>
                <w:lang w:val="en-IN" w:eastAsia="zh-CN" w:bidi="ar-SA"/>
              </w:rPr>
              <w:t>Auto fetch from exam declaration course table</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color w:val="000000"/>
                <w:sz w:val="20"/>
                <w:szCs w:val="20"/>
                <w:lang w:val="en-IN"/>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lang w:val="en-IN" w:eastAsia="zh-CN"/>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Marker’s Name</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color w:val="000000"/>
                <w:sz w:val="20"/>
                <w:szCs w:val="20"/>
                <w:lang w:val="en-IN"/>
              </w:rPr>
            </w:pPr>
            <w:r>
              <w:rPr>
                <w:rFonts w:hint="default"/>
                <w:color w:val="000000"/>
                <w:sz w:val="20"/>
                <w:szCs w:val="20"/>
                <w:lang w:val="en-IN"/>
              </w:rPr>
              <w:t>Link Field to Instructor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color w:val="000000"/>
                <w:sz w:val="20"/>
                <w:szCs w:val="20"/>
                <w:lang w:val="en-IN"/>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lang w:val="en-IN" w:eastAsia="zh-CN"/>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 xml:space="preserve">Course Manager </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0" w:leftChars="0" w:right="104" w:rightChars="52" w:firstLine="0" w:firstLineChars="0"/>
              <w:jc w:val="left"/>
              <w:rPr>
                <w:rFonts w:hint="default" w:ascii="Calibri" w:hAnsi="Calibri" w:eastAsia="SimSun" w:cs="Times New Roman"/>
                <w:color w:val="000000"/>
                <w:sz w:val="20"/>
                <w:szCs w:val="20"/>
                <w:lang w:val="en-IN" w:eastAsia="zh-CN" w:bidi="ar-SA"/>
              </w:rPr>
            </w:pPr>
            <w:r>
              <w:rPr>
                <w:rFonts w:hint="default"/>
                <w:color w:val="000000"/>
                <w:sz w:val="20"/>
                <w:szCs w:val="20"/>
                <w:lang w:val="en-IN"/>
              </w:rPr>
              <w:t>Link Field to Instructor Screen</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color w:val="000000"/>
                <w:sz w:val="20"/>
                <w:szCs w:val="20"/>
                <w:lang w:val="en-IN"/>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lang w:val="en-IN" w:eastAsia="zh-CN"/>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 xml:space="preserve">Get Student </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color w:val="000000"/>
                <w:sz w:val="20"/>
                <w:szCs w:val="20"/>
                <w:lang w:val="en-IN"/>
              </w:rPr>
            </w:pPr>
            <w:r>
              <w:rPr>
                <w:rFonts w:hint="default"/>
                <w:color w:val="000000"/>
                <w:sz w:val="20"/>
                <w:szCs w:val="20"/>
                <w:lang w:val="en-IN"/>
              </w:rPr>
              <w:t>On click students data will fetch in Student list Table on the basis of Course, Semester, Module, Class, Academic Year and Academic Term.</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cs="Calibri"/>
                <w:color w:val="000000"/>
                <w:sz w:val="20"/>
                <w:szCs w:val="20"/>
                <w:lang w:val="en-IN"/>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color w:val="000000"/>
                <w:sz w:val="20"/>
                <w:szCs w:val="20"/>
                <w:lang w:val="en-IN"/>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gridBefore w:val="1"/>
          <w:wBefore w:w="199" w:type="dxa"/>
          <w:trHeight w:val="732" w:hRule="atLeast"/>
          <w:jc w:val="center"/>
        </w:trPr>
        <w:tc>
          <w:tcPr>
            <w:tcW w:w="50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4"/>
              </w:numPr>
              <w:suppressLineNumbers w:val="0"/>
              <w:tabs>
                <w:tab w:val="clear" w:pos="425"/>
              </w:tabs>
              <w:ind w:left="425" w:leftChars="0" w:hanging="425" w:firstLineChars="0"/>
              <w:jc w:val="center"/>
              <w:textAlignment w:val="bottom"/>
              <w:rPr>
                <w:rFonts w:hint="default"/>
                <w:lang w:val="en-IN" w:eastAsia="zh-CN"/>
              </w:rPr>
            </w:pPr>
          </w:p>
        </w:tc>
        <w:tc>
          <w:tcPr>
            <w:tcW w:w="13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Student List</w:t>
            </w:r>
          </w:p>
        </w:tc>
        <w:tc>
          <w:tcPr>
            <w:tcW w:w="12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201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leftChars="0" w:right="104" w:rightChars="52"/>
              <w:jc w:val="left"/>
              <w:rPr>
                <w:rFonts w:hint="default"/>
                <w:color w:val="000000"/>
                <w:sz w:val="20"/>
                <w:szCs w:val="20"/>
                <w:lang w:val="en-IN"/>
              </w:rPr>
            </w:pPr>
            <w:r>
              <w:rPr>
                <w:rFonts w:hint="default"/>
                <w:color w:val="000000"/>
                <w:sz w:val="20"/>
                <w:szCs w:val="20"/>
                <w:lang w:val="en-IN"/>
              </w:rPr>
              <w:t>Description of this table is given below</w:t>
            </w:r>
          </w:p>
        </w:tc>
        <w:tc>
          <w:tcPr>
            <w:tcW w:w="107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791"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rPr>
                <w:rFonts w:hint="default" w:cs="Calibri"/>
                <w:color w:val="000000"/>
                <w:sz w:val="20"/>
                <w:szCs w:val="20"/>
                <w:lang w:val="en-IN"/>
              </w:rPr>
            </w:pPr>
          </w:p>
        </w:tc>
        <w:tc>
          <w:tcPr>
            <w:tcW w:w="9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207" w:type="dxa"/>
          <w:trHeight w:val="195" w:hRule="atLeast"/>
          <w:jc w:val="center"/>
        </w:trPr>
        <w:tc>
          <w:tcPr>
            <w:tcW w:w="8907" w:type="dxa"/>
            <w:gridSpan w:val="14"/>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kern w:val="0"/>
                <w:sz w:val="20"/>
                <w:szCs w:val="20"/>
                <w:u w:val="none"/>
                <w:lang w:val="en-IN" w:eastAsia="zh-CN" w:bidi="ar"/>
              </w:rPr>
              <w:t>Invigilaor’s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207" w:type="dxa"/>
          <w:trHeight w:val="280" w:hRule="atLeast"/>
          <w:jc w:val="center"/>
        </w:trPr>
        <w:tc>
          <w:tcPr>
            <w:tcW w:w="641"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30"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033"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177"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59" w:type="dxa"/>
            <w:gridSpan w:val="2"/>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207" w:type="dxa"/>
          <w:trHeight w:val="1305" w:hRule="atLeast"/>
          <w:jc w:val="center"/>
        </w:trPr>
        <w:tc>
          <w:tcPr>
            <w:tcW w:w="6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Invigilator Id</w:t>
            </w:r>
          </w:p>
        </w:tc>
        <w:tc>
          <w:tcPr>
            <w:tcW w:w="12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Link </w:t>
            </w:r>
            <w:r>
              <w:rPr>
                <w:rFonts w:hint="default" w:ascii="Calibri" w:hAnsi="Calibri" w:eastAsia="SimSun" w:cs="Calibri"/>
                <w:i w:val="0"/>
                <w:iCs w:val="0"/>
                <w:color w:val="000000"/>
                <w:kern w:val="0"/>
                <w:sz w:val="20"/>
                <w:szCs w:val="20"/>
                <w:u w:val="none"/>
                <w:lang w:val="en-US" w:eastAsia="zh-CN" w:bidi="ar"/>
              </w:rPr>
              <w:t>Field</w:t>
            </w:r>
          </w:p>
        </w:tc>
        <w:tc>
          <w:tcPr>
            <w:tcW w:w="203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to Instructor Screen</w:t>
            </w:r>
          </w:p>
        </w:tc>
        <w:tc>
          <w:tcPr>
            <w:tcW w:w="117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validate Duplicate Invigilators Name</w:t>
            </w:r>
          </w:p>
        </w:tc>
        <w:tc>
          <w:tcPr>
            <w:tcW w:w="9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207" w:type="dxa"/>
          <w:trHeight w:val="1290" w:hRule="atLeast"/>
          <w:jc w:val="center"/>
        </w:trPr>
        <w:tc>
          <w:tcPr>
            <w:tcW w:w="6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Invigilator </w:t>
            </w:r>
            <w:r>
              <w:rPr>
                <w:rFonts w:hint="default" w:ascii="Calibri" w:hAnsi="Calibri" w:eastAsia="SimSun" w:cs="Calibri"/>
                <w:i w:val="0"/>
                <w:iCs w:val="0"/>
                <w:color w:val="000000"/>
                <w:kern w:val="0"/>
                <w:sz w:val="20"/>
                <w:szCs w:val="20"/>
                <w:u w:val="none"/>
                <w:lang w:val="en-US" w:eastAsia="zh-CN" w:bidi="ar"/>
              </w:rPr>
              <w:t>Name</w:t>
            </w:r>
          </w:p>
        </w:tc>
        <w:tc>
          <w:tcPr>
            <w:tcW w:w="12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Auto fetch based on </w:t>
            </w:r>
            <w:r>
              <w:rPr>
                <w:rFonts w:hint="default" w:cs="Calibri"/>
                <w:i w:val="0"/>
                <w:iCs w:val="0"/>
                <w:color w:val="000000"/>
                <w:kern w:val="0"/>
                <w:sz w:val="20"/>
                <w:szCs w:val="20"/>
                <w:u w:val="none"/>
                <w:lang w:val="en-IN" w:eastAsia="zh-CN" w:bidi="ar"/>
              </w:rPr>
              <w:t>Invigilator Id</w:t>
            </w:r>
          </w:p>
        </w:tc>
        <w:tc>
          <w:tcPr>
            <w:tcW w:w="117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gridAfter w:val="1"/>
          <w:wAfter w:w="207" w:type="dxa"/>
          <w:trHeight w:val="1290" w:hRule="atLeast"/>
          <w:jc w:val="center"/>
        </w:trPr>
        <w:tc>
          <w:tcPr>
            <w:tcW w:w="64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eastAsia="zh-CN" w:bidi="ar-SA"/>
              </w:rPr>
              <w:t>3</w:t>
            </w:r>
          </w:p>
        </w:tc>
        <w:tc>
          <w:tcPr>
            <w:tcW w:w="1637"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Department</w:t>
            </w:r>
          </w:p>
        </w:tc>
        <w:tc>
          <w:tcPr>
            <w:tcW w:w="123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 xml:space="preserve">Link </w:t>
            </w:r>
            <w:r>
              <w:rPr>
                <w:rFonts w:hint="default" w:ascii="Calibri" w:hAnsi="Calibri" w:eastAsia="SimSun" w:cs="Calibri"/>
                <w:i w:val="0"/>
                <w:iCs w:val="0"/>
                <w:color w:val="000000"/>
                <w:kern w:val="0"/>
                <w:sz w:val="20"/>
                <w:szCs w:val="20"/>
                <w:u w:val="none"/>
                <w:lang w:val="en-US" w:eastAsia="zh-CN" w:bidi="ar"/>
              </w:rPr>
              <w:t>Field</w:t>
            </w:r>
          </w:p>
        </w:tc>
        <w:tc>
          <w:tcPr>
            <w:tcW w:w="203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 xml:space="preserve">Auto fetch based on </w:t>
            </w:r>
            <w:r>
              <w:rPr>
                <w:rFonts w:hint="default" w:cs="Calibri"/>
                <w:i w:val="0"/>
                <w:iCs w:val="0"/>
                <w:color w:val="000000"/>
                <w:kern w:val="0"/>
                <w:sz w:val="20"/>
                <w:szCs w:val="20"/>
                <w:u w:val="none"/>
                <w:lang w:val="en-IN" w:eastAsia="zh-CN" w:bidi="ar"/>
              </w:rPr>
              <w:t>Invigilator Id</w:t>
            </w:r>
          </w:p>
        </w:tc>
        <w:tc>
          <w:tcPr>
            <w:tcW w:w="1177"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ascii="Calibri" w:hAnsi="Calibri" w:cs="Calibri"/>
          <w:b/>
          <w:bCs/>
          <w:color w:val="1F4E79" w:themeColor="accent1" w:themeShade="80"/>
          <w:rtl w:val="0"/>
          <w:lang w:val="en-IN" w:eastAsia="zh-CN"/>
        </w:rPr>
      </w:pPr>
    </w:p>
    <w:tbl>
      <w:tblPr>
        <w:tblStyle w:val="9"/>
        <w:tblW w:w="8907" w:type="dxa"/>
        <w:tblInd w:w="-199"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41"/>
        <w:gridCol w:w="1637"/>
        <w:gridCol w:w="1230"/>
        <w:gridCol w:w="2033"/>
        <w:gridCol w:w="1177"/>
        <w:gridCol w:w="1230"/>
        <w:gridCol w:w="9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95" w:hRule="atLeast"/>
        </w:trPr>
        <w:tc>
          <w:tcPr>
            <w:tcW w:w="890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Students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64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3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203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Validation/Action</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5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305" w:hRule="atLeast"/>
        </w:trPr>
        <w:tc>
          <w:tcPr>
            <w:tcW w:w="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Need to validate Duplicate Students Name</w:t>
            </w:r>
          </w:p>
        </w:tc>
        <w:tc>
          <w:tcPr>
            <w:tcW w:w="9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90" w:hRule="atLeast"/>
        </w:trPr>
        <w:tc>
          <w:tcPr>
            <w:tcW w:w="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“Get student” Button</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Class Room</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6"/>
              </w:numPr>
              <w:suppressLineNumbers w:val="0"/>
              <w:ind w:left="425" w:leftChars="0" w:hanging="425" w:firstLineChars="0"/>
              <w:jc w:val="left"/>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 to Class Room Screen</w:t>
            </w:r>
          </w:p>
          <w:p>
            <w:pPr>
              <w:keepNext w:val="0"/>
              <w:keepLines w:val="0"/>
              <w:widowControl/>
              <w:numPr>
                <w:ilvl w:val="0"/>
                <w:numId w:val="16"/>
              </w:numPr>
              <w:suppressLineNumbers w:val="0"/>
              <w:ind w:left="425" w:leftChars="0" w:hanging="425" w:firstLineChars="0"/>
              <w:jc w:val="left"/>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Need to add validation regarding occupied and vacant class rooms.</w:t>
            </w:r>
          </w:p>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p>
        </w:tc>
        <w:tc>
          <w:tcPr>
            <w:tcW w:w="9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2"/>
                <w:szCs w:val="22"/>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trPr>
        <w:tc>
          <w:tcPr>
            <w:tcW w:w="6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63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Student Group</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Dropdown</w:t>
            </w:r>
          </w:p>
        </w:tc>
        <w:tc>
          <w:tcPr>
            <w:tcW w:w="20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Options-</w:t>
            </w:r>
          </w:p>
          <w:p>
            <w:pPr>
              <w:keepNext w:val="0"/>
              <w:keepLines w:val="0"/>
              <w:widowControl/>
              <w:numPr>
                <w:ilvl w:val="0"/>
                <w:numId w:val="17"/>
              </w:numPr>
              <w:suppressLineNumbers w:val="0"/>
              <w:ind w:left="425" w:leftChars="0" w:hanging="425" w:firstLineChars="0"/>
              <w:jc w:val="center"/>
              <w:textAlignment w:val="bottom"/>
              <w:rPr>
                <w:rFonts w:hint="default" w:cs="Calibri"/>
                <w:i w:val="0"/>
                <w:iCs w:val="0"/>
                <w:color w:val="000000"/>
                <w:sz w:val="20"/>
                <w:szCs w:val="20"/>
                <w:u w:val="none"/>
                <w:lang w:val="en-IN" w:eastAsia="zh-CN"/>
              </w:rPr>
            </w:pPr>
            <w:r>
              <w:rPr>
                <w:rFonts w:hint="default" w:cs="Calibri"/>
                <w:i w:val="0"/>
                <w:iCs w:val="0"/>
                <w:color w:val="000000"/>
                <w:sz w:val="20"/>
                <w:szCs w:val="20"/>
                <w:u w:val="none"/>
                <w:lang w:val="en-IN" w:eastAsia="zh-CN"/>
              </w:rPr>
              <w:t>A</w:t>
            </w:r>
          </w:p>
          <w:p>
            <w:pPr>
              <w:keepNext w:val="0"/>
              <w:keepLines w:val="0"/>
              <w:widowControl/>
              <w:numPr>
                <w:ilvl w:val="0"/>
                <w:numId w:val="17"/>
              </w:numPr>
              <w:suppressLineNumbers w:val="0"/>
              <w:ind w:left="425" w:leftChars="0" w:hanging="425" w:firstLineChars="0"/>
              <w:jc w:val="center"/>
              <w:textAlignment w:val="bottom"/>
              <w:rPr>
                <w:rFonts w:hint="default" w:cs="Calibri"/>
                <w:i w:val="0"/>
                <w:iCs w:val="0"/>
                <w:color w:val="000000"/>
                <w:sz w:val="20"/>
                <w:szCs w:val="20"/>
                <w:u w:val="none"/>
                <w:lang w:val="en-IN" w:eastAsia="zh-CN"/>
              </w:rPr>
            </w:pPr>
            <w:r>
              <w:rPr>
                <w:rFonts w:hint="default" w:cs="Calibri"/>
                <w:i w:val="0"/>
                <w:iCs w:val="0"/>
                <w:color w:val="000000"/>
                <w:sz w:val="20"/>
                <w:szCs w:val="20"/>
                <w:u w:val="none"/>
                <w:lang w:val="en-IN" w:eastAsia="zh-CN"/>
              </w:rPr>
              <w:t>B</w:t>
            </w:r>
          </w:p>
          <w:p>
            <w:pPr>
              <w:keepNext w:val="0"/>
              <w:keepLines w:val="0"/>
              <w:widowControl/>
              <w:numPr>
                <w:ilvl w:val="0"/>
                <w:numId w:val="17"/>
              </w:numPr>
              <w:suppressLineNumbers w:val="0"/>
              <w:ind w:left="425" w:leftChars="0" w:hanging="425" w:firstLineChars="0"/>
              <w:jc w:val="center"/>
              <w:textAlignment w:val="bottom"/>
              <w:rPr>
                <w:rFonts w:hint="default" w:cs="Calibri"/>
                <w:i w:val="0"/>
                <w:iCs w:val="0"/>
                <w:color w:val="000000"/>
                <w:sz w:val="20"/>
                <w:szCs w:val="20"/>
                <w:u w:val="none"/>
                <w:lang w:val="en-IN" w:eastAsia="zh-CN"/>
              </w:rPr>
            </w:pPr>
            <w:r>
              <w:rPr>
                <w:rFonts w:hint="default" w:cs="Calibri"/>
                <w:i w:val="0"/>
                <w:iCs w:val="0"/>
                <w:color w:val="000000"/>
                <w:sz w:val="20"/>
                <w:szCs w:val="20"/>
                <w:u w:val="none"/>
                <w:lang w:val="en-IN" w:eastAsia="zh-CN"/>
              </w:rPr>
              <w:t>C</w:t>
            </w:r>
          </w:p>
          <w:p>
            <w:pPr>
              <w:keepNext w:val="0"/>
              <w:keepLines w:val="0"/>
              <w:widowControl/>
              <w:numPr>
                <w:ilvl w:val="0"/>
                <w:numId w:val="17"/>
              </w:numPr>
              <w:suppressLineNumbers w:val="0"/>
              <w:ind w:left="425" w:leftChars="0" w:hanging="425" w:firstLineChars="0"/>
              <w:jc w:val="center"/>
              <w:textAlignment w:val="bottom"/>
              <w:rPr>
                <w:rFonts w:hint="default" w:cs="Calibri"/>
                <w:i w:val="0"/>
                <w:iCs w:val="0"/>
                <w:color w:val="000000"/>
                <w:sz w:val="20"/>
                <w:szCs w:val="20"/>
                <w:u w:val="none"/>
                <w:lang w:val="en-IN" w:eastAsia="zh-CN"/>
              </w:rPr>
            </w:pPr>
            <w:r>
              <w:rPr>
                <w:rFonts w:hint="default" w:cs="Calibri"/>
                <w:i w:val="0"/>
                <w:iCs w:val="0"/>
                <w:color w:val="000000"/>
                <w:sz w:val="20"/>
                <w:szCs w:val="20"/>
                <w:u w:val="none"/>
                <w:lang w:val="en-IN" w:eastAsia="zh-CN"/>
              </w:rPr>
              <w:t>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both"/>
              <w:rPr>
                <w:rFonts w:hint="default" w:ascii="Calibri" w:hAnsi="Calibri" w:cs="Calibri"/>
                <w:i w:val="0"/>
                <w:iCs w:val="0"/>
                <w:color w:val="000000"/>
                <w:sz w:val="20"/>
                <w:szCs w:val="20"/>
                <w:u w:val="none"/>
                <w:lang w:val="en-IN"/>
              </w:rPr>
            </w:pPr>
          </w:p>
        </w:tc>
        <w:tc>
          <w:tcPr>
            <w:tcW w:w="9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2"/>
                <w:szCs w:val="22"/>
                <w:u w:val="none"/>
                <w:lang w:val="en-IN"/>
              </w:rPr>
            </w:pPr>
          </w:p>
        </w:tc>
      </w:tr>
    </w:tbl>
    <w:p>
      <w:pPr>
        <w:rPr>
          <w:rFonts w:hint="default" w:ascii="Calibri" w:hAnsi="Calibri" w:cs="Calibri"/>
          <w:b/>
          <w:bCs/>
          <w:color w:val="1F4E79" w:themeColor="accent1" w:themeShade="80"/>
          <w:rtl w:val="0"/>
          <w:lang w:val="en-IN" w:eastAsia="zh-CN"/>
        </w:rPr>
      </w:pPr>
    </w:p>
    <w:p>
      <w:pPr>
        <w:rPr>
          <w:rFonts w:hint="default" w:ascii="Calibri" w:hAnsi="Calibri" w:cs="Calibri"/>
          <w:b/>
          <w:bCs/>
          <w:color w:val="1F4E79" w:themeColor="accent1" w:themeShade="80"/>
          <w:rtl w:val="0"/>
          <w:lang w:val="en-IN" w:eastAsia="zh-CN"/>
        </w:rPr>
      </w:pPr>
    </w:p>
    <w:p>
      <w:pPr>
        <w:rPr>
          <w:rFonts w:hint="default" w:ascii="Calibri" w:hAnsi="Calibri" w:cs="Calibri"/>
          <w:b/>
          <w:bCs/>
          <w:color w:val="1F4E79" w:themeColor="accent1" w:themeShade="80"/>
          <w:rtl w:val="0"/>
          <w:lang w:val="en-IN" w:eastAsia="zh-CN"/>
        </w:rPr>
      </w:pPr>
    </w:p>
    <w:p>
      <w:pPr>
        <w:pStyle w:val="4"/>
        <w:numPr>
          <w:ilvl w:val="0"/>
          <w:numId w:val="0"/>
        </w:numPr>
        <w:bidi w:val="0"/>
        <w:ind w:leftChars="0"/>
        <w:rPr>
          <w:rFonts w:hint="default"/>
          <w:lang w:val="en-IN" w:eastAsia="zh-CN"/>
        </w:rPr>
      </w:pPr>
      <w:r>
        <w:rPr>
          <w:rFonts w:hint="default"/>
          <w:lang w:val="en-IN" w:eastAsia="zh-CN"/>
        </w:rPr>
        <w:t>Exam Attendance Sheet Print Format</w:t>
      </w:r>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6"/>
        <w:tblpPr w:leftFromText="180" w:rightFromText="180" w:vertAnchor="text" w:horzAnchor="page" w:tblpX="1956" w:tblpY="266"/>
        <w:tblOverlap w:val="never"/>
        <w:tblW w:w="82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8"/>
        <w:gridCol w:w="5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558"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 xml:space="preserve">Description </w:t>
            </w:r>
          </w:p>
        </w:tc>
        <w:tc>
          <w:tcPr>
            <w:tcW w:w="5711" w:type="dxa"/>
            <w:noWrap w:val="0"/>
            <w:vAlign w:val="center"/>
          </w:tcPr>
          <w:p>
            <w:pPr>
              <w:keepNext w:val="0"/>
              <w:keepLines w:val="0"/>
              <w:widowControl/>
              <w:numPr>
                <w:ilvl w:val="0"/>
                <w:numId w:val="0"/>
              </w:numPr>
              <w:suppressLineNumbers w:val="0"/>
              <w:jc w:val="both"/>
              <w:rPr>
                <w:rFonts w:hint="default" w:ascii="Calibri" w:hAnsi="Calibri" w:cs="Calibri"/>
                <w:sz w:val="20"/>
                <w:szCs w:val="20"/>
                <w:rtl w:val="0"/>
                <w:lang w:val="en-IN" w:eastAsia="zh-CN" w:bidi="ar-SA"/>
              </w:rPr>
            </w:pPr>
            <w:r>
              <w:rPr>
                <w:rFonts w:hint="default"/>
                <w:sz w:val="20"/>
                <w:szCs w:val="20"/>
                <w:lang w:val="en-IN"/>
              </w:rPr>
              <w:t>On Click of Print button in Examination Process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558"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1"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8"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1"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Examination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8"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8"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eastAsia="zh-CN"/>
        </w:rPr>
      </w:pPr>
    </w:p>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Screenshot</w:t>
      </w:r>
    </w:p>
    <w:p>
      <w:pPr>
        <w:rPr>
          <w:rFonts w:hint="default"/>
          <w:rtl w:val="0"/>
          <w:lang w:val="en-IN" w:eastAsia="zh-CN"/>
        </w:rPr>
      </w:pPr>
      <w:r>
        <w:rPr>
          <w:rFonts w:hint="default" w:ascii="Calibri" w:hAnsi="Calibri" w:eastAsia="SimSun" w:cs="Times New Roman"/>
          <w:b/>
          <w:bCs/>
          <w:color w:val="auto"/>
          <w:sz w:val="24"/>
          <w:szCs w:val="24"/>
          <w:u w:val="none"/>
          <w:rtl w:val="0"/>
          <w:lang w:val="en-IN" w:eastAsia="zh-CN" w:bidi="ar-SA"/>
        </w:rPr>
        <w:drawing>
          <wp:anchor distT="0" distB="0" distL="114300" distR="114300" simplePos="0" relativeHeight="251665408" behindDoc="1" locked="0" layoutInCell="1" allowOverlap="1">
            <wp:simplePos x="0" y="0"/>
            <wp:positionH relativeFrom="column">
              <wp:posOffset>9525</wp:posOffset>
            </wp:positionH>
            <wp:positionV relativeFrom="paragraph">
              <wp:posOffset>9525</wp:posOffset>
            </wp:positionV>
            <wp:extent cx="5266690" cy="1910080"/>
            <wp:effectExtent l="9525" t="9525" r="19685" b="23495"/>
            <wp:wrapTight wrapText="bothSides">
              <wp:wrapPolygon>
                <wp:start x="-39" y="-108"/>
                <wp:lineTo x="-39" y="21578"/>
                <wp:lineTo x="21577" y="21578"/>
                <wp:lineTo x="21577" y="-108"/>
                <wp:lineTo x="-39" y="-108"/>
              </wp:wrapPolygon>
            </wp:wrapTight>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mage"/>
                    <pic:cNvPicPr>
                      <a:picLocks noChangeAspect="1"/>
                    </pic:cNvPicPr>
                  </pic:nvPicPr>
                  <pic:blipFill>
                    <a:blip r:embed="rId20"/>
                    <a:stretch>
                      <a:fillRect/>
                    </a:stretch>
                  </pic:blipFill>
                  <pic:spPr>
                    <a:xfrm>
                      <a:off x="0" y="0"/>
                      <a:ext cx="5266690" cy="1910080"/>
                    </a:xfrm>
                    <a:prstGeom prst="rect">
                      <a:avLst/>
                    </a:prstGeom>
                    <a:noFill/>
                    <a:ln>
                      <a:solidFill>
                        <a:schemeClr val="tx1"/>
                      </a:solidFill>
                    </a:ln>
                  </pic:spPr>
                </pic:pic>
              </a:graphicData>
            </a:graphic>
          </wp:anchor>
        </w:drawing>
      </w:r>
    </w:p>
    <w:p>
      <w:pPr>
        <w:pStyle w:val="10"/>
        <w:bidi w:val="0"/>
        <w:jc w:val="center"/>
        <w:outlineLvl w:val="9"/>
        <w:rPr>
          <w:rFonts w:hint="default"/>
          <w:rtl w:val="0"/>
          <w:lang w:val="en-IN" w:eastAsia="zh-CN"/>
        </w:rPr>
      </w:pPr>
      <w:r>
        <w:t xml:space="preserve">Figure </w:t>
      </w:r>
      <w:r>
        <w:fldChar w:fldCharType="begin"/>
      </w:r>
      <w:r>
        <w:instrText xml:space="preserve"> SEQ Figure \* ARABIC </w:instrText>
      </w:r>
      <w:r>
        <w:fldChar w:fldCharType="separate"/>
      </w:r>
      <w:r>
        <w:t>8</w:t>
      </w:r>
      <w:r>
        <w:fldChar w:fldCharType="end"/>
      </w:r>
      <w:r>
        <w:rPr>
          <w:lang w:val="en-IN"/>
        </w:rPr>
        <w:t xml:space="preserve"> : </w:t>
      </w:r>
      <w:r>
        <w:rPr>
          <w:rFonts w:hint="default"/>
          <w:lang w:val="en-IN" w:eastAsia="zh-CN"/>
        </w:rPr>
        <w:t>Exam Attendance Sheet Print Format</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Attendance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Attendance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9"/>
        <w:tblpPr w:leftFromText="180" w:rightFromText="180" w:vertAnchor="text" w:horzAnchor="page" w:tblpX="1996" w:tblpY="304"/>
        <w:tblOverlap w:val="never"/>
        <w:tblW w:w="4954" w:type="pct"/>
        <w:tblInd w:w="0" w:type="dxa"/>
        <w:tblLayout w:type="fixed"/>
        <w:tblCellMar>
          <w:top w:w="0" w:type="dxa"/>
          <w:left w:w="108" w:type="dxa"/>
          <w:bottom w:w="0" w:type="dxa"/>
          <w:right w:w="108" w:type="dxa"/>
        </w:tblCellMar>
      </w:tblPr>
      <w:tblGrid>
        <w:gridCol w:w="541"/>
        <w:gridCol w:w="3141"/>
        <w:gridCol w:w="1778"/>
        <w:gridCol w:w="2984"/>
      </w:tblGrid>
      <w:tr>
        <w:tblPrEx>
          <w:tblCellMar>
            <w:top w:w="0" w:type="dxa"/>
            <w:left w:w="108" w:type="dxa"/>
            <w:bottom w:w="0" w:type="dxa"/>
            <w:right w:w="108" w:type="dxa"/>
          </w:tblCellMar>
        </w:tblPrEx>
        <w:trPr>
          <w:trHeight w:val="267" w:hRule="atLeast"/>
        </w:trPr>
        <w:tc>
          <w:tcPr>
            <w:tcW w:w="3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8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0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Field Type</w:t>
            </w:r>
          </w:p>
        </w:tc>
        <w:tc>
          <w:tcPr>
            <w:tcW w:w="17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Remarks</w:t>
            </w:r>
          </w:p>
        </w:tc>
      </w:tr>
      <w:tr>
        <w:tblPrEx>
          <w:tblCellMar>
            <w:top w:w="0" w:type="dxa"/>
            <w:left w:w="108" w:type="dxa"/>
            <w:bottom w:w="0" w:type="dxa"/>
            <w:right w:w="108" w:type="dxa"/>
          </w:tblCellMar>
        </w:tblPrEx>
        <w:trPr>
          <w:trHeight w:val="296"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ascii="Calibri" w:hAnsi="Calibri" w:cs="Calibri"/>
                <w:color w:val="000000"/>
                <w:sz w:val="20"/>
                <w:szCs w:val="20"/>
                <w:lang w:val="en-IN"/>
              </w:rPr>
            </w:pPr>
            <w:r>
              <w:rPr>
                <w:rFonts w:hint="default" w:cs="Calibri"/>
                <w:color w:val="000000"/>
                <w:sz w:val="20"/>
                <w:szCs w:val="20"/>
                <w:lang w:val="en-IN"/>
              </w:rPr>
              <w:t>Department</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blPrEx>
          <w:tblCellMar>
            <w:top w:w="0" w:type="dxa"/>
            <w:left w:w="108" w:type="dxa"/>
            <w:bottom w:w="0" w:type="dxa"/>
            <w:right w:w="108" w:type="dxa"/>
          </w:tblCellMar>
        </w:tblPrEx>
        <w:trPr>
          <w:trHeight w:val="216"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eastAsia="zh-C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ascii="Calibri" w:hAnsi="Calibri" w:eastAsia="SimSun" w:cs="Calibri"/>
                <w:color w:val="000000"/>
                <w:sz w:val="20"/>
                <w:szCs w:val="20"/>
                <w:lang w:val="en-IN" w:eastAsia="zh-CN" w:bidi="ar-SA"/>
              </w:rPr>
            </w:pPr>
            <w:r>
              <w:rPr>
                <w:rFonts w:hint="default"/>
                <w:lang w:val="en-IN"/>
              </w:rPr>
              <w:t>Course</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rPr>
          <w:trHeight w:val="266"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lang w:val="en-IN"/>
              </w:rPr>
              <w:t>Semester</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blPrEx>
          <w:tblCellMar>
            <w:top w:w="0" w:type="dxa"/>
            <w:left w:w="108" w:type="dxa"/>
            <w:bottom w:w="0" w:type="dxa"/>
            <w:right w:w="108" w:type="dxa"/>
          </w:tblCellMar>
        </w:tblPrEx>
        <w:trPr>
          <w:trHeight w:val="351"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ascii="Calibri" w:hAnsi="Calibri" w:cs="Calibri"/>
                <w:color w:val="000000"/>
                <w:sz w:val="20"/>
                <w:szCs w:val="20"/>
                <w:lang w:val="en-IN"/>
              </w:rPr>
            </w:pPr>
            <w:r>
              <w:rPr>
                <w:rFonts w:hint="default"/>
                <w:lang w:val="en-IN"/>
              </w:rPr>
              <w:t>Module Name</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blPrEx>
          <w:tblCellMar>
            <w:top w:w="0" w:type="dxa"/>
            <w:left w:w="108" w:type="dxa"/>
            <w:bottom w:w="0" w:type="dxa"/>
            <w:right w:w="108" w:type="dxa"/>
          </w:tblCellMar>
        </w:tblPrEx>
        <w:trPr>
          <w:trHeight w:val="308"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lang w:val="en-IN"/>
              </w:rPr>
              <w:t>Class Name</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blPrEx>
          <w:tblCellMar>
            <w:top w:w="0" w:type="dxa"/>
            <w:left w:w="108" w:type="dxa"/>
            <w:bottom w:w="0" w:type="dxa"/>
            <w:right w:w="108" w:type="dxa"/>
          </w:tblCellMar>
        </w:tblPrEx>
        <w:trPr>
          <w:trHeight w:val="296"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lang w:val="en-IN"/>
              </w:rPr>
              <w:t>Academic Year</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blPrEx>
          <w:tblCellMar>
            <w:top w:w="0" w:type="dxa"/>
            <w:left w:w="108" w:type="dxa"/>
            <w:bottom w:w="0" w:type="dxa"/>
            <w:right w:w="108" w:type="dxa"/>
          </w:tblCellMar>
        </w:tblPrEx>
        <w:trPr>
          <w:trHeight w:val="258"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lang w:val="en-IN"/>
              </w:rPr>
              <w:t>Academic Term</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Auto fetch data from Examination Process Screen</w:t>
            </w:r>
          </w:p>
        </w:tc>
      </w:tr>
      <w:tr>
        <w:trPr>
          <w:trHeight w:val="266"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eastAsia="zh-C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lang w:val="en-IN"/>
              </w:rPr>
              <w:t>Total Number of Students Present</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cs="Calibri"/>
                <w:color w:val="000000"/>
                <w:sz w:val="20"/>
                <w:szCs w:val="20"/>
                <w:lang w:val="en-IN"/>
              </w:rPr>
            </w:pPr>
            <w:r>
              <w:rPr>
                <w:rFonts w:hint="default" w:cs="Calibri"/>
                <w:color w:val="000000"/>
                <w:sz w:val="20"/>
                <w:szCs w:val="20"/>
                <w:lang w:val="en-IN"/>
              </w:rPr>
              <w:t>User Input</w:t>
            </w:r>
          </w:p>
        </w:tc>
      </w:tr>
      <w:tr>
        <w:tblPrEx>
          <w:tblCellMar>
            <w:top w:w="0" w:type="dxa"/>
            <w:left w:w="108" w:type="dxa"/>
            <w:bottom w:w="0" w:type="dxa"/>
            <w:right w:w="108" w:type="dxa"/>
          </w:tblCellMar>
        </w:tblPrEx>
        <w:trPr>
          <w:trHeight w:val="404"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eastAsia="zh-C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lang w:val="en-IN"/>
              </w:rPr>
              <w:t>Total Number of Students Absent</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cs="Calibri"/>
                <w:color w:val="000000"/>
                <w:sz w:val="20"/>
                <w:szCs w:val="20"/>
                <w:lang w:val="en-IN"/>
              </w:rPr>
              <w:t>Text Field</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User Input</w:t>
            </w:r>
          </w:p>
        </w:tc>
      </w:tr>
      <w:tr>
        <w:tblPrEx>
          <w:tblCellMar>
            <w:top w:w="0" w:type="dxa"/>
            <w:left w:w="108" w:type="dxa"/>
            <w:bottom w:w="0" w:type="dxa"/>
            <w:right w:w="108" w:type="dxa"/>
          </w:tblCellMar>
        </w:tblPrEx>
        <w:trPr>
          <w:trHeight w:val="401" w:hRule="atLeast"/>
        </w:trPr>
        <w:tc>
          <w:tcPr>
            <w:tcW w:w="3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8"/>
              </w:numPr>
              <w:suppressLineNumbers w:val="0"/>
              <w:ind w:left="425" w:leftChars="0" w:hanging="425" w:firstLineChars="0"/>
              <w:jc w:val="center"/>
              <w:textAlignment w:val="bottom"/>
              <w:rPr>
                <w:rFonts w:hint="default"/>
                <w:lang w:val="en-IN" w:eastAsia="zh-CN"/>
              </w:rPr>
            </w:pPr>
          </w:p>
        </w:tc>
        <w:tc>
          <w:tcPr>
            <w:tcW w:w="18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lang w:val="en-IN"/>
              </w:rPr>
            </w:pPr>
            <w:r>
              <w:rPr>
                <w:rFonts w:hint="default"/>
                <w:b/>
                <w:bCs/>
                <w:lang w:val="en-IN"/>
              </w:rPr>
              <w:t>Students</w:t>
            </w:r>
          </w:p>
        </w:tc>
        <w:tc>
          <w:tcPr>
            <w:tcW w:w="10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b/>
                <w:bCs/>
                <w:lang w:val="en-IN"/>
              </w:rPr>
            </w:pPr>
            <w:r>
              <w:rPr>
                <w:rFonts w:hint="default"/>
                <w:b/>
                <w:bCs/>
                <w:lang w:val="en-IN"/>
              </w:rPr>
              <w:t>Table</w:t>
            </w:r>
          </w:p>
        </w:tc>
        <w:tc>
          <w:tcPr>
            <w:tcW w:w="17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left"/>
              <w:textAlignment w:val="bottom"/>
              <w:rPr>
                <w:rFonts w:hint="default"/>
                <w:b/>
                <w:bCs/>
                <w:lang w:val="en-IN"/>
              </w:rPr>
            </w:pPr>
            <w:r>
              <w:rPr>
                <w:rFonts w:hint="default" w:cs="Calibri"/>
                <w:color w:val="000000"/>
                <w:sz w:val="20"/>
                <w:szCs w:val="20"/>
                <w:lang w:val="en-IN"/>
              </w:rPr>
              <w:t>Auto fetch data from student table of Examination Process Screen</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tbl>
      <w:tblPr>
        <w:tblStyle w:val="9"/>
        <w:tblW w:w="8438" w:type="dxa"/>
        <w:tblInd w:w="1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46"/>
        <w:gridCol w:w="3131"/>
        <w:gridCol w:w="1777"/>
        <w:gridCol w:w="29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trPr>
        <w:tc>
          <w:tcPr>
            <w:tcW w:w="8438" w:type="dxa"/>
            <w:gridSpan w:val="4"/>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Student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trPr>
        <w:tc>
          <w:tcPr>
            <w:tcW w:w="5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3131"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Field Label</w:t>
            </w:r>
          </w:p>
        </w:tc>
        <w:tc>
          <w:tcPr>
            <w:tcW w:w="1777"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Field Type</w:t>
            </w:r>
          </w:p>
        </w:tc>
        <w:tc>
          <w:tcPr>
            <w:tcW w:w="2984"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Validation/Action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25" w:hRule="atLeast"/>
        </w:trPr>
        <w:tc>
          <w:tcPr>
            <w:tcW w:w="5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3131"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Name</w:t>
            </w:r>
          </w:p>
        </w:tc>
        <w:tc>
          <w:tcPr>
            <w:tcW w:w="177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98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5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3131"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Roll No</w:t>
            </w:r>
          </w:p>
        </w:tc>
        <w:tc>
          <w:tcPr>
            <w:tcW w:w="177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98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Auto fetch based on “Exam Declaration”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50" w:hRule="atLeast"/>
        </w:trPr>
        <w:tc>
          <w:tcPr>
            <w:tcW w:w="5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3131"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Signature</w:t>
            </w:r>
          </w:p>
        </w:tc>
        <w:tc>
          <w:tcPr>
            <w:tcW w:w="177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98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95" w:hRule="atLeast"/>
        </w:trPr>
        <w:tc>
          <w:tcPr>
            <w:tcW w:w="8438" w:type="dxa"/>
            <w:gridSpan w:val="4"/>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Invigilators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trPr>
        <w:tc>
          <w:tcPr>
            <w:tcW w:w="5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3131"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Field Label</w:t>
            </w:r>
          </w:p>
        </w:tc>
        <w:tc>
          <w:tcPr>
            <w:tcW w:w="1777"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Field Type</w:t>
            </w:r>
          </w:p>
        </w:tc>
        <w:tc>
          <w:tcPr>
            <w:tcW w:w="2984" w:type="dxa"/>
            <w:tcBorders>
              <w:top w:val="single" w:color="4F81BD" w:sz="8" w:space="0"/>
              <w:left w:val="nil"/>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Validation/Action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25" w:hRule="atLeast"/>
        </w:trPr>
        <w:tc>
          <w:tcPr>
            <w:tcW w:w="5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3131"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Invigilator </w:t>
            </w:r>
            <w:r>
              <w:rPr>
                <w:rFonts w:hint="default" w:ascii="Calibri" w:hAnsi="Calibri" w:eastAsia="SimSun" w:cs="Calibri"/>
                <w:i w:val="0"/>
                <w:iCs w:val="0"/>
                <w:color w:val="000000"/>
                <w:kern w:val="0"/>
                <w:sz w:val="20"/>
                <w:szCs w:val="20"/>
                <w:u w:val="none"/>
                <w:lang w:val="en-US" w:eastAsia="zh-CN" w:bidi="ar"/>
              </w:rPr>
              <w:t>Name</w:t>
            </w:r>
          </w:p>
        </w:tc>
        <w:tc>
          <w:tcPr>
            <w:tcW w:w="177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98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Auto fetch based on </w:t>
            </w:r>
            <w:r>
              <w:rPr>
                <w:rFonts w:hint="default" w:cs="Calibri"/>
                <w:i w:val="0"/>
                <w:iCs w:val="0"/>
                <w:color w:val="000000"/>
                <w:kern w:val="0"/>
                <w:sz w:val="20"/>
                <w:szCs w:val="20"/>
                <w:u w:val="none"/>
                <w:lang w:val="en-IN" w:eastAsia="zh-CN" w:bidi="ar"/>
              </w:rPr>
              <w:t>Invigilator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0" w:hRule="atLeast"/>
        </w:trPr>
        <w:tc>
          <w:tcPr>
            <w:tcW w:w="5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3</w:t>
            </w:r>
          </w:p>
        </w:tc>
        <w:tc>
          <w:tcPr>
            <w:tcW w:w="3131"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Signature</w:t>
            </w:r>
          </w:p>
        </w:tc>
        <w:tc>
          <w:tcPr>
            <w:tcW w:w="177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98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r>
    </w:tbl>
    <w:p>
      <w:pPr>
        <w:bidi w:val="0"/>
        <w:outlineLvl w:val="9"/>
        <w:rPr>
          <w:rFonts w:hint="default" w:ascii="Calibri" w:hAnsi="Calibri" w:cs="Calibri"/>
          <w:b/>
          <w:bCs/>
          <w:color w:val="1F4E79" w:themeColor="accent1" w:themeShade="80"/>
          <w:lang w:val="en-IN"/>
        </w:rPr>
      </w:pPr>
    </w:p>
    <w:p>
      <w:pPr>
        <w:pStyle w:val="4"/>
        <w:numPr>
          <w:ilvl w:val="0"/>
          <w:numId w:val="0"/>
        </w:numPr>
        <w:bidi w:val="0"/>
        <w:ind w:leftChars="0"/>
        <w:rPr>
          <w:rFonts w:hint="default"/>
          <w:rtl w:val="0"/>
          <w:lang w:val="en-IN" w:eastAsia="zh-CN"/>
        </w:rPr>
      </w:pPr>
      <w:r>
        <w:rPr>
          <w:rFonts w:hint="default"/>
          <w:rtl w:val="0"/>
          <w:lang w:val="en-IN" w:eastAsia="zh-CN"/>
        </w:rPr>
        <w:t>Exam Score Sheet Print Format</w:t>
      </w:r>
    </w:p>
    <w:p>
      <w:pPr>
        <w:numPr>
          <w:ilvl w:val="0"/>
          <w:numId w:val="0"/>
        </w:numPr>
        <w:tabs>
          <w:tab w:val="left" w:pos="850"/>
        </w:tabs>
        <w:bidi w:val="0"/>
        <w:outlineLvl w:val="9"/>
        <w:rPr>
          <w:rFonts w:hint="default"/>
          <w:rtl w:val="0"/>
          <w:lang w:val="en-IN" w:eastAsia="zh-CN"/>
        </w:rPr>
      </w:pPr>
      <w:r>
        <w:rPr>
          <w:rFonts w:hint="default"/>
          <w:b/>
          <w:bCs/>
          <w:color w:val="000000"/>
          <w:sz w:val="24"/>
          <w:szCs w:val="24"/>
          <w:u w:val="single"/>
          <w:lang w:val="en-IN"/>
        </w:rPr>
        <w:t>General Description</w:t>
      </w:r>
    </w:p>
    <w:tbl>
      <w:tblPr>
        <w:tblStyle w:val="16"/>
        <w:tblpPr w:leftFromText="180" w:rightFromText="180" w:vertAnchor="text" w:horzAnchor="page" w:tblpX="1986" w:tblpY="266"/>
        <w:tblOverlap w:val="never"/>
        <w:tblW w:w="8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7"/>
        <w:gridCol w:w="6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17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6279" w:type="dxa"/>
            <w:noWrap w:val="0"/>
            <w:vAlign w:val="center"/>
          </w:tcPr>
          <w:p>
            <w:pPr>
              <w:keepNext w:val="0"/>
              <w:keepLines w:val="0"/>
              <w:widowControl/>
              <w:numPr>
                <w:ilvl w:val="0"/>
                <w:numId w:val="0"/>
              </w:numPr>
              <w:suppressLineNumbers w:val="0"/>
              <w:jc w:val="both"/>
              <w:rPr>
                <w:rFonts w:hint="default" w:ascii="Calibri" w:hAnsi="Calibri" w:cs="Calibri"/>
                <w:sz w:val="20"/>
                <w:szCs w:val="20"/>
                <w:rtl w:val="0"/>
                <w:lang w:val="en-US" w:eastAsia="zh-CN" w:bidi="ar-SA"/>
              </w:rPr>
            </w:pPr>
            <w:r>
              <w:rPr>
                <w:rFonts w:hint="default"/>
                <w:sz w:val="20"/>
                <w:szCs w:val="20"/>
                <w:lang w:val="en-IN"/>
              </w:rPr>
              <w:t>On Click of Print button in Exam Declaration Screen, a print format will be generated, it can also be converted into PDF 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9" w:hRule="atLeast"/>
        </w:trPr>
        <w:tc>
          <w:tcPr>
            <w:tcW w:w="217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6279"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6279"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Existing Screen Nam</w:t>
            </w:r>
            <w:r>
              <w:rPr>
                <w:rFonts w:hint="default" w:cs="Calibri"/>
                <w:b/>
                <w:bCs/>
                <w:sz w:val="20"/>
                <w:szCs w:val="20"/>
                <w:u w:val="none"/>
                <w:vertAlign w:val="baseline"/>
                <w:rtl w:val="0"/>
                <w:lang w:val="en-US" w:eastAsia="zh-CN"/>
              </w:rPr>
              <w:t>e</w:t>
            </w:r>
          </w:p>
        </w:tc>
        <w:tc>
          <w:tcPr>
            <w:tcW w:w="627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7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627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p>
        </w:tc>
      </w:tr>
    </w:tbl>
    <w:p>
      <w:pPr>
        <w:rPr>
          <w:rFonts w:hint="default"/>
          <w:lang w:val="en-IN"/>
        </w:rPr>
      </w:pPr>
    </w:p>
    <w:p>
      <w:pPr>
        <w:pStyle w:val="4"/>
        <w:bidi w:val="0"/>
        <w:rPr>
          <w:rFonts w:hint="default"/>
          <w:lang w:val="en-IN"/>
        </w:rPr>
      </w:pPr>
    </w:p>
    <w:p>
      <w:pPr>
        <w:pStyle w:val="4"/>
        <w:numPr>
          <w:ilvl w:val="0"/>
          <w:numId w:val="0"/>
        </w:numPr>
        <w:bidi w:val="0"/>
        <w:ind w:leftChars="0"/>
        <w:outlineLvl w:val="9"/>
        <w:rPr>
          <w:rFonts w:hint="default"/>
          <w:lang w:val="en-IN" w:eastAsia="zh-CN"/>
        </w:rPr>
      </w:pPr>
      <w:r>
        <w:rPr>
          <w:rFonts w:hint="default" w:ascii="Calibri" w:hAnsi="Calibri" w:eastAsia="SimSun" w:cs="Times New Roman"/>
          <w:b/>
          <w:bCs/>
          <w:color w:val="auto"/>
          <w:sz w:val="24"/>
          <w:szCs w:val="24"/>
          <w:u w:val="single"/>
          <w:rtl w:val="0"/>
          <w:lang w:val="en-IN" w:eastAsia="zh-CN" w:bidi="ar-SA"/>
        </w:rPr>
        <w:t>Exam Score Sheet Print Format Screenshot</w:t>
      </w:r>
    </w:p>
    <w:p>
      <w:pPr>
        <w:rPr>
          <w:rFonts w:hint="default"/>
          <w:rtl w:val="0"/>
          <w:lang w:val="en-IN" w:eastAsia="zh-CN"/>
        </w:rPr>
      </w:pPr>
      <w:r>
        <w:rPr>
          <w:rFonts w:hint="default"/>
          <w:lang w:val="en-IN" w:eastAsia="zh-CN"/>
        </w:rPr>
        <w:drawing>
          <wp:anchor distT="0" distB="0" distL="114300" distR="114300" simplePos="0" relativeHeight="251667456" behindDoc="1" locked="0" layoutInCell="1" allowOverlap="1">
            <wp:simplePos x="0" y="0"/>
            <wp:positionH relativeFrom="column">
              <wp:posOffset>64135</wp:posOffset>
            </wp:positionH>
            <wp:positionV relativeFrom="paragraph">
              <wp:posOffset>125730</wp:posOffset>
            </wp:positionV>
            <wp:extent cx="5377815" cy="2020570"/>
            <wp:effectExtent l="9525" t="9525" r="10160" b="65405"/>
            <wp:wrapTight wrapText="bothSides">
              <wp:wrapPolygon>
                <wp:start x="-38" y="-102"/>
                <wp:lineTo x="-38" y="21620"/>
                <wp:lineTo x="21590" y="21620"/>
                <wp:lineTo x="21590" y="-102"/>
                <wp:lineTo x="-38" y="-102"/>
              </wp:wrapPolygon>
            </wp:wrapTight>
            <wp:docPr id="49" name="Picture 49"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mage (1)"/>
                    <pic:cNvPicPr>
                      <a:picLocks noChangeAspect="1"/>
                    </pic:cNvPicPr>
                  </pic:nvPicPr>
                  <pic:blipFill>
                    <a:blip r:embed="rId21"/>
                    <a:stretch>
                      <a:fillRect/>
                    </a:stretch>
                  </pic:blipFill>
                  <pic:spPr>
                    <a:xfrm>
                      <a:off x="0" y="0"/>
                      <a:ext cx="5377815" cy="2020570"/>
                    </a:xfrm>
                    <a:prstGeom prst="rect">
                      <a:avLst/>
                    </a:prstGeom>
                    <a:noFill/>
                    <a:ln>
                      <a:solidFill>
                        <a:schemeClr val="tx1"/>
                      </a:solidFill>
                    </a:ln>
                  </pic:spPr>
                </pic:pic>
              </a:graphicData>
            </a:graphic>
          </wp:anchor>
        </w:drawing>
      </w:r>
    </w:p>
    <w:p>
      <w:pPr>
        <w:pStyle w:val="10"/>
        <w:bidi w:val="0"/>
        <w:jc w:val="center"/>
        <w:outlineLvl w:val="9"/>
        <w:rPr>
          <w:rFonts w:hint="default" w:ascii="Calibri" w:hAnsi="Calibri" w:eastAsia="SimSun" w:cs="Times New Roman"/>
          <w:b/>
          <w:bCs/>
          <w:color w:val="auto"/>
          <w:sz w:val="24"/>
          <w:szCs w:val="24"/>
          <w:u w:val="single"/>
          <w:rtl w:val="0"/>
          <w:lang w:val="en-IN" w:eastAsia="zh-CN" w:bidi="ar-SA"/>
        </w:rPr>
      </w:pPr>
      <w:r>
        <w:t xml:space="preserve">Figure </w:t>
      </w:r>
      <w:r>
        <w:fldChar w:fldCharType="begin"/>
      </w:r>
      <w:r>
        <w:instrText xml:space="preserve"> SEQ Figure \* ARABIC </w:instrText>
      </w:r>
      <w:r>
        <w:fldChar w:fldCharType="separate"/>
      </w:r>
      <w:r>
        <w:t>9</w:t>
      </w:r>
      <w:r>
        <w:fldChar w:fldCharType="end"/>
      </w:r>
      <w:r>
        <w:rPr>
          <w:lang w:val="en-IN"/>
        </w:rPr>
        <w:t xml:space="preserve"> :</w:t>
      </w:r>
      <w:r>
        <w:rPr>
          <w:rFonts w:hint="default"/>
          <w:lang w:val="en-IN"/>
        </w:rPr>
        <w:t xml:space="preserve"> Exam Score Sheet Print Format</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Exam Score Sheet Print Format Field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Score Sheet Print Format</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9"/>
        <w:tblW w:w="4707" w:type="pct"/>
        <w:jc w:val="center"/>
        <w:tblLayout w:type="fixed"/>
        <w:tblCellMar>
          <w:top w:w="0" w:type="dxa"/>
          <w:left w:w="108" w:type="dxa"/>
          <w:bottom w:w="0" w:type="dxa"/>
          <w:right w:w="108" w:type="dxa"/>
        </w:tblCellMar>
      </w:tblPr>
      <w:tblGrid>
        <w:gridCol w:w="826"/>
        <w:gridCol w:w="1795"/>
        <w:gridCol w:w="1354"/>
        <w:gridCol w:w="4048"/>
      </w:tblGrid>
      <w:tr>
        <w:tblPrEx>
          <w:tblCellMar>
            <w:top w:w="0" w:type="dxa"/>
            <w:left w:w="108" w:type="dxa"/>
            <w:bottom w:w="0" w:type="dxa"/>
            <w:right w:w="108" w:type="dxa"/>
          </w:tblCellMar>
        </w:tblPrEx>
        <w:trPr>
          <w:trHeight w:val="195" w:hRule="atLeast"/>
          <w:jc w:val="center"/>
        </w:trPr>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1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8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5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r>
      <w:tr>
        <w:tblPrEx>
          <w:tblCellMar>
            <w:top w:w="0" w:type="dxa"/>
            <w:left w:w="108" w:type="dxa"/>
            <w:bottom w:w="0" w:type="dxa"/>
            <w:right w:w="108" w:type="dxa"/>
          </w:tblCellMar>
        </w:tblPrEx>
        <w:trPr>
          <w:trHeight w:val="554"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Department</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572"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US" w:eastAsia="zh-C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sz w:val="20"/>
                <w:szCs w:val="20"/>
                <w:lang w:val="en-IN"/>
              </w:rPr>
              <w:t>Course</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364"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Module Name</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484"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Year</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496"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Academic Term</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239"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Date of Assignment</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399"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sz w:val="20"/>
                <w:szCs w:val="20"/>
                <w:lang w:val="en-IN"/>
              </w:rPr>
            </w:pPr>
            <w:r>
              <w:rPr>
                <w:rFonts w:hint="default"/>
                <w:sz w:val="20"/>
                <w:szCs w:val="20"/>
                <w:lang w:val="en-IN"/>
              </w:rPr>
              <w:t>Assessmemt Component</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456"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sz w:val="20"/>
                <w:szCs w:val="20"/>
                <w:lang w:val="en-IN"/>
              </w:rPr>
            </w:pPr>
            <w:r>
              <w:rPr>
                <w:rFonts w:hint="default"/>
                <w:b w:val="0"/>
                <w:bCs w:val="0"/>
                <w:sz w:val="20"/>
                <w:szCs w:val="20"/>
                <w:lang w:val="en-IN"/>
              </w:rPr>
              <w:t>Maximum Marks</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r>
        <w:tblPrEx>
          <w:tblCellMar>
            <w:top w:w="0" w:type="dxa"/>
            <w:left w:w="108" w:type="dxa"/>
            <w:bottom w:w="0" w:type="dxa"/>
            <w:right w:w="108" w:type="dxa"/>
          </w:tblCellMar>
        </w:tblPrEx>
        <w:trPr>
          <w:trHeight w:val="399"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sz w:val="20"/>
                <w:szCs w:val="20"/>
                <w:lang w:val="en-IN" w:eastAsia="zh-CN" w:bidi="ar-SA"/>
              </w:rPr>
            </w:pPr>
            <w:r>
              <w:rPr>
                <w:rFonts w:hint="default" w:cs="Times New Roman"/>
                <w:sz w:val="20"/>
                <w:szCs w:val="20"/>
                <w:lang w:val="en-IN" w:eastAsia="zh-CN" w:bidi="ar-SA"/>
              </w:rPr>
              <w:t>Name &amp; Signature of the Marker</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User Input</w:t>
            </w:r>
          </w:p>
        </w:tc>
      </w:tr>
      <w:tr>
        <w:tblPrEx>
          <w:tblCellMar>
            <w:top w:w="0" w:type="dxa"/>
            <w:left w:w="108" w:type="dxa"/>
            <w:bottom w:w="0" w:type="dxa"/>
            <w:right w:w="108" w:type="dxa"/>
          </w:tblCellMar>
        </w:tblPrEx>
        <w:trPr>
          <w:trHeight w:val="399"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bCs/>
                <w:sz w:val="20"/>
                <w:szCs w:val="20"/>
                <w:lang w:val="en-IN"/>
              </w:rPr>
            </w:pPr>
            <w:r>
              <w:rPr>
                <w:rFonts w:hint="default"/>
                <w:b w:val="0"/>
                <w:bCs w:val="0"/>
                <w:sz w:val="20"/>
                <w:szCs w:val="20"/>
                <w:lang w:val="en-IN"/>
              </w:rPr>
              <w:t>Name &amp; Signature of the Course Manager</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rPr>
              <w:t>Text Field</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User Input</w:t>
            </w:r>
          </w:p>
        </w:tc>
      </w:tr>
      <w:tr>
        <w:tblPrEx>
          <w:tblCellMar>
            <w:top w:w="0" w:type="dxa"/>
            <w:left w:w="108" w:type="dxa"/>
            <w:bottom w:w="0" w:type="dxa"/>
            <w:right w:w="108" w:type="dxa"/>
          </w:tblCellMar>
        </w:tblPrEx>
        <w:trPr>
          <w:trHeight w:val="399" w:hRule="atLeast"/>
          <w:jc w:val="center"/>
        </w:trPr>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9"/>
              </w:numPr>
              <w:suppressLineNumbers w:val="0"/>
              <w:ind w:left="425" w:leftChars="0" w:hanging="425" w:firstLineChars="0"/>
              <w:jc w:val="center"/>
              <w:textAlignment w:val="bottom"/>
              <w:rPr>
                <w:rFonts w:hint="default"/>
                <w:sz w:val="20"/>
                <w:szCs w:val="20"/>
                <w:lang w:val="en-IN"/>
              </w:rPr>
            </w:pPr>
          </w:p>
        </w:tc>
        <w:tc>
          <w:tcPr>
            <w:tcW w:w="11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sz w:val="20"/>
                <w:szCs w:val="20"/>
                <w:lang w:val="en-IN" w:eastAsia="zh-CN" w:bidi="ar-SA"/>
              </w:rPr>
            </w:pPr>
            <w:r>
              <w:rPr>
                <w:rFonts w:hint="default"/>
                <w:b/>
                <w:bCs/>
                <w:sz w:val="20"/>
                <w:szCs w:val="20"/>
                <w:lang w:val="en-IN"/>
              </w:rPr>
              <w:t>Students</w:t>
            </w:r>
          </w:p>
        </w:tc>
        <w:tc>
          <w:tcPr>
            <w:tcW w:w="8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25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US" w:eastAsia="zh-CN" w:bidi="ar-SA"/>
              </w:rPr>
            </w:pPr>
            <w:r>
              <w:rPr>
                <w:rFonts w:hint="default" w:ascii="Calibri" w:hAnsi="Calibri"/>
                <w:color w:val="000000"/>
                <w:sz w:val="20"/>
                <w:szCs w:val="20"/>
              </w:rPr>
              <w:t>Auto fetch based on</w:t>
            </w:r>
            <w:r>
              <w:rPr>
                <w:rFonts w:hint="default"/>
                <w:color w:val="000000"/>
                <w:sz w:val="20"/>
                <w:szCs w:val="20"/>
                <w:lang w:val="en-IN"/>
              </w:rPr>
              <w:t xml:space="preserve"> “Examination process screen”</w:t>
            </w:r>
          </w:p>
        </w:tc>
      </w:tr>
    </w:tbl>
    <w:p>
      <w:pPr>
        <w:bidi w:val="0"/>
        <w:outlineLvl w:val="9"/>
        <w:rPr>
          <w:rFonts w:hint="default" w:ascii="Calibri" w:hAnsi="Calibri" w:cs="Calibri"/>
          <w:b/>
          <w:bCs/>
          <w:color w:val="1F4E79" w:themeColor="accent1" w:themeShade="80"/>
          <w:lang w:val="en-IN"/>
        </w:rPr>
      </w:pPr>
    </w:p>
    <w:tbl>
      <w:tblPr>
        <w:tblStyle w:val="9"/>
        <w:tblW w:w="8058" w:type="dxa"/>
        <w:jc w:val="center"/>
        <w:tblLayout w:type="fixed"/>
        <w:tblCellMar>
          <w:top w:w="0" w:type="dxa"/>
          <w:left w:w="108" w:type="dxa"/>
          <w:bottom w:w="0" w:type="dxa"/>
          <w:right w:w="108" w:type="dxa"/>
        </w:tblCellMar>
      </w:tblPr>
      <w:tblGrid>
        <w:gridCol w:w="815"/>
        <w:gridCol w:w="1815"/>
        <w:gridCol w:w="1362"/>
        <w:gridCol w:w="4066"/>
      </w:tblGrid>
      <w:tr>
        <w:tblPrEx>
          <w:tblCellMar>
            <w:top w:w="0" w:type="dxa"/>
            <w:left w:w="108" w:type="dxa"/>
            <w:bottom w:w="0" w:type="dxa"/>
            <w:right w:w="108" w:type="dxa"/>
          </w:tblCellMar>
        </w:tblPrEx>
        <w:trPr>
          <w:trHeight w:val="212" w:hRule="atLeast"/>
          <w:jc w:val="center"/>
        </w:trPr>
        <w:tc>
          <w:tcPr>
            <w:tcW w:w="8058" w:type="dxa"/>
            <w:gridSpan w:val="4"/>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rPr>
              <w:t>Student List</w:t>
            </w:r>
          </w:p>
        </w:tc>
      </w:tr>
      <w:tr>
        <w:trPr>
          <w:trHeight w:val="212" w:hRule="atLeast"/>
          <w:jc w:val="center"/>
        </w:trPr>
        <w:tc>
          <w:tcPr>
            <w:tcW w:w="8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cs="Calibri"/>
                <w:b/>
                <w:bCs/>
                <w:color w:val="FFFFFF"/>
                <w:sz w:val="20"/>
                <w:szCs w:val="20"/>
                <w:lang w:val="en-IN" w:bidi="ar"/>
              </w:rPr>
              <w:t>ID</w:t>
            </w:r>
          </w:p>
        </w:tc>
        <w:tc>
          <w:tcPr>
            <w:tcW w:w="18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4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r>
      <w:tr>
        <w:tblPrEx>
          <w:tblCellMar>
            <w:top w:w="0" w:type="dxa"/>
            <w:left w:w="108" w:type="dxa"/>
            <w:bottom w:w="0" w:type="dxa"/>
            <w:right w:w="108" w:type="dxa"/>
          </w:tblCellMar>
        </w:tblPrEx>
        <w:trPr>
          <w:trHeight w:val="521" w:hRule="atLeast"/>
          <w:jc w:val="center"/>
        </w:trPr>
        <w:tc>
          <w:tcPr>
            <w:tcW w:w="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lang w:val="en-IN"/>
              </w:rPr>
              <w:t>Student</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4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r>
      <w:tr>
        <w:tblPrEx>
          <w:tblCellMar>
            <w:top w:w="0" w:type="dxa"/>
            <w:left w:w="108" w:type="dxa"/>
            <w:bottom w:w="0" w:type="dxa"/>
            <w:right w:w="108" w:type="dxa"/>
          </w:tblCellMar>
        </w:tblPrEx>
        <w:trPr>
          <w:trHeight w:val="520" w:hRule="atLeast"/>
          <w:jc w:val="center"/>
        </w:trPr>
        <w:tc>
          <w:tcPr>
            <w:tcW w:w="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Student Name</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Text Field</w:t>
            </w:r>
          </w:p>
        </w:tc>
        <w:tc>
          <w:tcPr>
            <w:tcW w:w="4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r>
      <w:tr>
        <w:trPr>
          <w:trHeight w:val="448" w:hRule="atLeast"/>
          <w:jc w:val="center"/>
        </w:trPr>
        <w:tc>
          <w:tcPr>
            <w:tcW w:w="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Roll No</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Text Field</w:t>
            </w:r>
          </w:p>
        </w:tc>
        <w:tc>
          <w:tcPr>
            <w:tcW w:w="4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ascii="Calibri" w:hAnsi="Calibri"/>
                <w:color w:val="000000"/>
                <w:sz w:val="20"/>
                <w:szCs w:val="20"/>
              </w:rPr>
              <w:t>Auto fetch based on</w:t>
            </w:r>
            <w:r>
              <w:rPr>
                <w:rFonts w:hint="default"/>
                <w:color w:val="000000"/>
                <w:sz w:val="20"/>
                <w:szCs w:val="20"/>
                <w:lang w:val="en-IN"/>
              </w:rPr>
              <w:t xml:space="preserve"> “Exam Declaration”</w:t>
            </w:r>
          </w:p>
        </w:tc>
      </w:tr>
      <w:tr>
        <w:tblPrEx>
          <w:tblCellMar>
            <w:top w:w="0" w:type="dxa"/>
            <w:left w:w="108" w:type="dxa"/>
            <w:bottom w:w="0" w:type="dxa"/>
            <w:right w:w="108" w:type="dxa"/>
          </w:tblCellMar>
        </w:tblPrEx>
        <w:trPr>
          <w:trHeight w:val="340" w:hRule="atLeast"/>
          <w:jc w:val="center"/>
        </w:trPr>
        <w:tc>
          <w:tcPr>
            <w:tcW w:w="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Earned Marks</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Number</w:t>
            </w:r>
          </w:p>
        </w:tc>
        <w:tc>
          <w:tcPr>
            <w:tcW w:w="4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olor w:val="000000"/>
                <w:sz w:val="20"/>
                <w:szCs w:val="20"/>
                <w:lang w:val="en-IN"/>
              </w:rPr>
            </w:pPr>
            <w:r>
              <w:rPr>
                <w:rFonts w:hint="default"/>
                <w:color w:val="000000"/>
                <w:sz w:val="20"/>
                <w:szCs w:val="20"/>
                <w:lang w:val="en-IN"/>
              </w:rPr>
              <w:t>User Input</w:t>
            </w:r>
          </w:p>
        </w:tc>
      </w:tr>
    </w:tbl>
    <w:p>
      <w:pPr>
        <w:rPr>
          <w:rFonts w:hint="default"/>
          <w:rtl w:val="0"/>
          <w:lang w:val="en-IN" w:eastAsia="zh-CN"/>
        </w:rPr>
      </w:pPr>
    </w:p>
    <w:p>
      <w:pPr>
        <w:rPr>
          <w:rFonts w:hint="default"/>
          <w:rtl w:val="0"/>
          <w:lang w:val="en-IN" w:eastAsia="zh-CN"/>
        </w:rPr>
      </w:pPr>
    </w:p>
    <w:p>
      <w:pPr>
        <w:rPr>
          <w:rFonts w:hint="default"/>
          <w:rtl w:val="0"/>
          <w:lang w:val="en-IN" w:eastAsia="zh-CN"/>
        </w:rPr>
      </w:pPr>
    </w:p>
    <w:p>
      <w:pPr>
        <w:rPr>
          <w:rFonts w:hint="default"/>
          <w:rtl w:val="0"/>
          <w:lang w:val="en-IN" w:eastAsia="zh-CN"/>
        </w:rPr>
      </w:pPr>
      <w:r>
        <w:rPr>
          <w:rFonts w:hint="default"/>
          <w:rtl w:val="0"/>
          <w:lang w:val="en-IN" w:eastAsia="zh-CN"/>
        </w:rPr>
        <w:t>Note:</w:t>
      </w:r>
    </w:p>
    <w:p>
      <w:pPr>
        <w:rPr>
          <w:rFonts w:hint="default"/>
          <w:rtl w:val="0"/>
          <w:lang w:val="en-IN" w:eastAsia="zh-CN"/>
        </w:rPr>
      </w:pPr>
    </w:p>
    <w:p>
      <w:pPr>
        <w:numPr>
          <w:ilvl w:val="0"/>
          <w:numId w:val="20"/>
        </w:numPr>
        <w:ind w:left="420" w:leftChars="0" w:hanging="420" w:firstLineChars="0"/>
        <w:rPr>
          <w:rFonts w:hint="default"/>
          <w:rtl w:val="0"/>
          <w:lang w:val="en-IN" w:eastAsia="zh-CN"/>
        </w:rPr>
      </w:pPr>
      <w:r>
        <w:rPr>
          <w:rFonts w:hint="default"/>
          <w:rtl w:val="0"/>
          <w:lang w:val="en-IN" w:eastAsia="zh-CN"/>
        </w:rPr>
        <w:t>A notification or mail will be sent directly to the student after the exam declaration are announced</w:t>
      </w:r>
    </w:p>
    <w:p>
      <w:pPr>
        <w:numPr>
          <w:ilvl w:val="0"/>
          <w:numId w:val="20"/>
        </w:numPr>
        <w:ind w:left="420" w:leftChars="0" w:hanging="420" w:firstLineChars="0"/>
        <w:rPr>
          <w:rFonts w:hint="default"/>
          <w:rtl w:val="0"/>
          <w:lang w:val="en-IN" w:eastAsia="zh-CN"/>
        </w:rPr>
      </w:pPr>
      <w:r>
        <w:rPr>
          <w:rFonts w:hint="default"/>
          <w:rtl w:val="0"/>
          <w:lang w:val="en-IN" w:eastAsia="zh-CN"/>
        </w:rPr>
        <w:t>A field is required for exam Declaration to show which room.</w:t>
      </w:r>
    </w:p>
    <w:p>
      <w:pPr>
        <w:numPr>
          <w:ilvl w:val="0"/>
          <w:numId w:val="20"/>
        </w:numPr>
        <w:ind w:left="420" w:leftChars="0" w:hanging="420" w:firstLineChars="0"/>
        <w:rPr>
          <w:rFonts w:hint="default"/>
          <w:rtl w:val="0"/>
          <w:lang w:val="en-IN" w:eastAsia="zh-CN"/>
        </w:rPr>
      </w:pPr>
      <w:r>
        <w:rPr>
          <w:rFonts w:hint="default"/>
          <w:rtl w:val="0"/>
          <w:lang w:val="en-IN" w:eastAsia="zh-CN"/>
        </w:rPr>
        <w:t>One field must be added to the course offered table of the Exam Declaration screen to identify the conducting venue for their respective courses</w:t>
      </w:r>
    </w:p>
    <w:p>
      <w:pPr>
        <w:numPr>
          <w:ilvl w:val="0"/>
          <w:numId w:val="20"/>
        </w:numPr>
        <w:ind w:left="420" w:leftChars="0" w:hanging="420" w:firstLineChars="0"/>
        <w:rPr>
          <w:rFonts w:hint="default"/>
          <w:rtl w:val="0"/>
          <w:lang w:val="en-IN" w:eastAsia="zh-CN"/>
        </w:rPr>
      </w:pPr>
      <w:r>
        <w:rPr>
          <w:rFonts w:hint="default"/>
          <w:rtl w:val="0"/>
          <w:lang w:val="en-IN" w:eastAsia="zh-CN"/>
        </w:rPr>
        <w:t>A provision to assign an invigilator, a marker, and a checker should be included in the exam declaration screen for a specific course</w:t>
      </w:r>
    </w:p>
    <w:p>
      <w:pPr>
        <w:numPr>
          <w:ilvl w:val="0"/>
          <w:numId w:val="20"/>
        </w:numPr>
        <w:ind w:left="420" w:leftChars="0" w:hanging="420" w:firstLineChars="0"/>
        <w:rPr>
          <w:rFonts w:hint="default"/>
          <w:rtl w:val="0"/>
          <w:lang w:val="en-IN" w:eastAsia="zh-CN"/>
        </w:rPr>
      </w:pPr>
      <w:r>
        <w:rPr>
          <w:rFonts w:hint="default"/>
          <w:rtl w:val="0"/>
          <w:lang w:val="en-IN" w:eastAsia="zh-CN"/>
        </w:rPr>
        <w:t>If a student fails either semester 1, they will have to take a retest before the start of semester 2</w:t>
      </w:r>
    </w:p>
    <w:p>
      <w:pPr>
        <w:numPr>
          <w:ilvl w:val="0"/>
          <w:numId w:val="20"/>
        </w:numPr>
        <w:ind w:left="420" w:leftChars="0" w:hanging="420" w:firstLineChars="0"/>
        <w:rPr>
          <w:rFonts w:hint="default"/>
          <w:rtl w:val="0"/>
          <w:lang w:val="en-IN" w:eastAsia="zh-CN"/>
        </w:rPr>
      </w:pPr>
      <w:r>
        <w:rPr>
          <w:rFonts w:hint="default"/>
          <w:rtl w:val="0"/>
          <w:lang w:val="en-IN" w:eastAsia="zh-CN"/>
        </w:rPr>
        <w:t>Need to make a reminder for students and instructors regarding exams and send it before a certain time period. It should be applicable for  both In-Module/End-Module. Also, reminder notifications could be sent to students /instructors prior to exam</w:t>
      </w:r>
    </w:p>
    <w:p>
      <w:pPr>
        <w:numPr>
          <w:ilvl w:val="0"/>
          <w:numId w:val="20"/>
        </w:numPr>
        <w:ind w:left="420" w:leftChars="0" w:hanging="420" w:firstLineChars="0"/>
        <w:rPr>
          <w:rFonts w:hint="default"/>
          <w:rtl w:val="0"/>
          <w:lang w:val="en-IN" w:eastAsia="zh-CN"/>
        </w:rPr>
      </w:pPr>
      <w:r>
        <w:rPr>
          <w:rFonts w:hint="default"/>
          <w:rtl w:val="0"/>
          <w:lang w:val="en-IN" w:eastAsia="zh-CN"/>
        </w:rPr>
        <w:t>One of the user roles will be exam co-coordinator</w:t>
      </w:r>
    </w:p>
    <w:p>
      <w:pPr>
        <w:numPr>
          <w:ilvl w:val="0"/>
          <w:numId w:val="20"/>
        </w:numPr>
        <w:ind w:left="420" w:leftChars="0" w:hanging="420" w:firstLineChars="0"/>
        <w:rPr>
          <w:rFonts w:hint="default"/>
          <w:rtl w:val="0"/>
          <w:lang w:val="en-IN" w:eastAsia="zh-CN"/>
        </w:rPr>
      </w:pPr>
      <w:r>
        <w:rPr>
          <w:rFonts w:hint="default"/>
          <w:rtl w:val="0"/>
          <w:lang w:val="en-IN" w:eastAsia="zh-CN"/>
        </w:rPr>
        <w:t>For  attendance sheet,  format must be the same across multiple modules but will have the names of respective modules, dates , student names and course name</w:t>
      </w:r>
    </w:p>
    <w:p>
      <w:pPr>
        <w:numPr>
          <w:ilvl w:val="0"/>
          <w:numId w:val="20"/>
        </w:numPr>
        <w:ind w:left="420" w:leftChars="0" w:hanging="420" w:firstLineChars="0"/>
        <w:rPr>
          <w:rFonts w:hint="default"/>
          <w:rtl w:val="0"/>
          <w:lang w:val="en-IN" w:eastAsia="zh-CN"/>
        </w:rPr>
      </w:pPr>
      <w:r>
        <w:rPr>
          <w:rFonts w:hint="default"/>
          <w:rtl w:val="0"/>
          <w:lang w:val="en-IN" w:eastAsia="zh-CN"/>
        </w:rPr>
        <w:t>Also must have a provision for downloading the template and student will sign in the attendance sheet</w:t>
      </w:r>
    </w:p>
    <w:p>
      <w:pPr>
        <w:numPr>
          <w:ilvl w:val="0"/>
          <w:numId w:val="20"/>
        </w:numPr>
        <w:ind w:left="420" w:leftChars="0" w:hanging="420" w:firstLineChars="0"/>
        <w:rPr>
          <w:rFonts w:hint="default"/>
          <w:rtl w:val="0"/>
          <w:lang w:val="en-IN" w:eastAsia="zh-CN"/>
        </w:rPr>
      </w:pPr>
      <w:r>
        <w:rPr>
          <w:rFonts w:hint="default"/>
          <w:rtl w:val="0"/>
          <w:lang w:val="en-IN" w:eastAsia="zh-CN"/>
        </w:rPr>
        <w:t>Once the semester starts, exam schedule is provided to the students within 15/30 days</w:t>
      </w:r>
    </w:p>
    <w:p>
      <w:pPr>
        <w:numPr>
          <w:ilvl w:val="0"/>
          <w:numId w:val="20"/>
        </w:numPr>
        <w:ind w:left="420" w:leftChars="0" w:hanging="420" w:firstLineChars="0"/>
        <w:rPr>
          <w:rFonts w:hint="default"/>
          <w:rtl w:val="0"/>
          <w:lang w:val="en-IN" w:eastAsia="zh-CN"/>
        </w:rPr>
      </w:pPr>
      <w:r>
        <w:rPr>
          <w:rFonts w:hint="default"/>
          <w:rtl w:val="0"/>
          <w:lang w:val="en-IN" w:eastAsia="zh-CN"/>
        </w:rPr>
        <w:t>In-module academic calendar is issued 1 month prior to semester</w:t>
      </w:r>
    </w:p>
    <w:p>
      <w:pPr>
        <w:rPr>
          <w:rFonts w:hint="default"/>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sz w:val="24"/>
          <w:szCs w:val="24"/>
          <w:lang w:val="en-IN"/>
        </w:rPr>
      </w:pPr>
    </w:p>
    <w:tbl>
      <w:tblPr>
        <w:tblStyle w:val="9"/>
        <w:tblW w:w="7927" w:type="dxa"/>
        <w:jc w:val="center"/>
        <w:tblLayout w:type="fixed"/>
        <w:tblCellMar>
          <w:top w:w="0" w:type="dxa"/>
          <w:left w:w="108" w:type="dxa"/>
          <w:bottom w:w="0" w:type="dxa"/>
          <w:right w:w="108" w:type="dxa"/>
        </w:tblCellMar>
      </w:tblPr>
      <w:tblGrid>
        <w:gridCol w:w="615"/>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1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bidi w:val="0"/>
        <w:outlineLvl w:val="9"/>
        <w:rPr>
          <w:rFonts w:hint="default" w:ascii="Calibri" w:hAnsi="Calibri" w:cs="Calibri"/>
          <w:b/>
          <w:bCs/>
          <w:color w:val="1F4E79" w:themeColor="accent1" w:themeShade="80"/>
          <w:lang w:val="en-IN"/>
        </w:rPr>
      </w:pPr>
    </w:p>
    <w:p>
      <w:pPr>
        <w:bidi w:val="0"/>
        <w:outlineLvl w:val="9"/>
        <w:rPr>
          <w:rFonts w:hint="default" w:ascii="Calibri" w:hAnsi="Calibri" w:cs="Calibri"/>
          <w:b/>
          <w:bCs/>
          <w:color w:val="1F4E79" w:themeColor="accent1" w:themeShade="80"/>
          <w:lang w:val="en-IN"/>
        </w:rPr>
      </w:pPr>
    </w:p>
    <w:p>
      <w:pPr>
        <w:pStyle w:val="3"/>
        <w:numPr>
          <w:ilvl w:val="1"/>
          <w:numId w:val="6"/>
        </w:numPr>
        <w:bidi w:val="0"/>
        <w:ind w:left="567" w:leftChars="0" w:hanging="567" w:firstLineChars="0"/>
        <w:rPr>
          <w:rFonts w:hint="default"/>
          <w:lang w:val="en-US" w:eastAsia="zh-CN"/>
        </w:rPr>
      </w:pPr>
      <w:bookmarkStart w:id="63" w:name="_Toc9426"/>
      <w:bookmarkStart w:id="64" w:name="_Toc19041"/>
      <w:r>
        <w:rPr>
          <w:rFonts w:hint="default"/>
          <w:lang w:val="en-US" w:eastAsia="zh-CN"/>
        </w:rPr>
        <w:t>Exam Evaluation Plan</w:t>
      </w:r>
      <w:bookmarkEnd w:id="63"/>
      <w:bookmarkEnd w:id="64"/>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6"/>
        <w:tblpPr w:leftFromText="180" w:rightFromText="180" w:vertAnchor="text" w:horzAnchor="page" w:tblpX="1682" w:tblpY="266"/>
        <w:tblOverlap w:val="never"/>
        <w:tblW w:w="87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trPr>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45"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An Exam Evaluation Plan is a schedule to conduct the examination/assessment of a particular course for a group of students studying that course in an on-going academic term.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45"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45" w:type="dxa"/>
            <w:noWrap w:val="0"/>
            <w:vAlign w:val="center"/>
          </w:tcPr>
          <w:p>
            <w:pPr>
              <w:widowControl w:val="0"/>
              <w:numPr>
                <w:ilvl w:val="0"/>
                <w:numId w:val="21"/>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21"/>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Instructor &amp; Instructor Log</w:t>
            </w:r>
          </w:p>
          <w:p>
            <w:pPr>
              <w:widowControl w:val="0"/>
              <w:numPr>
                <w:ilvl w:val="0"/>
                <w:numId w:val="21"/>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Program</w:t>
            </w:r>
          </w:p>
          <w:p>
            <w:pPr>
              <w:widowControl w:val="0"/>
              <w:numPr>
                <w:ilvl w:val="0"/>
                <w:numId w:val="21"/>
              </w:numPr>
              <w:tabs>
                <w:tab w:val="clear" w:pos="425"/>
              </w:tabs>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Semester</w:t>
            </w:r>
          </w:p>
          <w:p>
            <w:pPr>
              <w:widowControl w:val="0"/>
              <w:numPr>
                <w:ilvl w:val="0"/>
                <w:numId w:val="21"/>
              </w:numPr>
              <w:tabs>
                <w:tab w:val="clear" w:pos="425"/>
              </w:tabs>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rtl w:val="0"/>
                <w:lang w:val="en-US" w:eastAsia="zh-CN"/>
              </w:rPr>
              <w:t>Course</w:t>
            </w:r>
          </w:p>
          <w:p>
            <w:pPr>
              <w:widowControl w:val="0"/>
              <w:numPr>
                <w:ilvl w:val="0"/>
                <w:numId w:val="21"/>
              </w:numPr>
              <w:tabs>
                <w:tab w:val="clear" w:pos="425"/>
              </w:tabs>
              <w:ind w:left="425" w:leftChars="0" w:right="104" w:rightChars="52" w:hanging="425" w:firstLineChars="0"/>
              <w:jc w:val="both"/>
              <w:rPr>
                <w:rFonts w:hint="default" w:ascii="Calibri" w:hAnsi="Calibri" w:eastAsia="SimSun" w:cs="Calibri"/>
                <w:sz w:val="20"/>
                <w:szCs w:val="20"/>
                <w:rtl w:val="0"/>
                <w:lang w:val="en-IN" w:eastAsia="zh-CN" w:bidi="ar-SA"/>
              </w:rPr>
            </w:pPr>
            <w:r>
              <w:rPr>
                <w:rFonts w:hint="default"/>
                <w:sz w:val="20"/>
                <w:szCs w:val="20"/>
                <w:rtl w:val="0"/>
                <w:lang w:val="en-US" w:eastAsia="zh-CN"/>
              </w:rPr>
              <w:t>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4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4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Paper Evaluation Plan</w:t>
            </w:r>
          </w:p>
        </w:tc>
      </w:tr>
    </w:tbl>
    <w:p>
      <w:pPr>
        <w:pStyle w:val="4"/>
        <w:bidi w:val="0"/>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pPr>
        <w:numPr>
          <w:ilvl w:val="0"/>
          <w:numId w:val="0"/>
        </w:numPr>
        <w:ind w:leftChars="0" w:right="104" w:rightChars="52"/>
        <w:jc w:val="both"/>
      </w:pPr>
      <w:r>
        <w:drawing>
          <wp:inline distT="0" distB="0" distL="114300" distR="114300">
            <wp:extent cx="5271135" cy="3616960"/>
            <wp:effectExtent l="9525" t="9525" r="22860" b="1587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2"/>
                    <a:stretch>
                      <a:fillRect/>
                    </a:stretch>
                  </pic:blipFill>
                  <pic:spPr>
                    <a:xfrm>
                      <a:off x="0" y="0"/>
                      <a:ext cx="5271135" cy="3616960"/>
                    </a:xfrm>
                    <a:prstGeom prst="rect">
                      <a:avLst/>
                    </a:prstGeom>
                    <a:noFill/>
                    <a:ln>
                      <a:solidFill>
                        <a:schemeClr val="tx1"/>
                      </a:solidFill>
                    </a:ln>
                  </pic:spPr>
                </pic:pic>
              </a:graphicData>
            </a:graphic>
          </wp:inline>
        </w:drawing>
      </w:r>
    </w:p>
    <w:p>
      <w:pPr>
        <w:numPr>
          <w:ilvl w:val="0"/>
          <w:numId w:val="0"/>
        </w:numPr>
        <w:ind w:leftChars="0" w:right="104" w:rightChars="52"/>
        <w:jc w:val="both"/>
      </w:pPr>
      <w:r>
        <w:drawing>
          <wp:inline distT="0" distB="0" distL="114300" distR="114300">
            <wp:extent cx="5266690" cy="2843530"/>
            <wp:effectExtent l="9525" t="9525" r="12065" b="1206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3"/>
                    <a:stretch>
                      <a:fillRect/>
                    </a:stretch>
                  </pic:blipFill>
                  <pic:spPr>
                    <a:xfrm>
                      <a:off x="0" y="0"/>
                      <a:ext cx="5266690" cy="2843530"/>
                    </a:xfrm>
                    <a:prstGeom prst="rect">
                      <a:avLst/>
                    </a:prstGeom>
                    <a:noFill/>
                    <a:ln>
                      <a:solidFill>
                        <a:schemeClr val="tx1"/>
                      </a:solidFill>
                    </a:ln>
                  </pic:spPr>
                </pic:pic>
              </a:graphicData>
            </a:graphic>
          </wp:inline>
        </w:drawing>
      </w:r>
    </w:p>
    <w:p>
      <w:pPr>
        <w:pStyle w:val="10"/>
        <w:numPr>
          <w:ilvl w:val="0"/>
          <w:numId w:val="0"/>
        </w:numPr>
        <w:ind w:leftChars="0" w:right="104" w:rightChars="52"/>
        <w:jc w:val="center"/>
        <w:rPr>
          <w:rFonts w:hint="default"/>
          <w:lang w:val="en-IN"/>
        </w:rPr>
      </w:pPr>
      <w:r>
        <w:t xml:space="preserve">Figure </w:t>
      </w:r>
      <w:r>
        <w:fldChar w:fldCharType="begin"/>
      </w:r>
      <w:r>
        <w:instrText xml:space="preserve"> SEQ Figure \* ARABIC </w:instrText>
      </w:r>
      <w:r>
        <w:fldChar w:fldCharType="separate"/>
      </w:r>
      <w:r>
        <w:t>10</w:t>
      </w:r>
      <w:r>
        <w:fldChar w:fldCharType="end"/>
      </w:r>
      <w:r>
        <w:rPr>
          <w:lang w:val="en-IN"/>
        </w:rPr>
        <w:t xml:space="preserve"> :</w:t>
      </w:r>
      <w:r>
        <w:rPr>
          <w:rFonts w:hint="default"/>
          <w:lang w:val="en-IN"/>
        </w:rPr>
        <w:t xml:space="preserve"> Exam Evaluation Plan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US" w:eastAsia="zh-CN" w:bidi="ar-SA"/>
        </w:rPr>
        <w:t>F</w:t>
      </w:r>
      <w:r>
        <w:rPr>
          <w:rFonts w:hint="default" w:ascii="Calibri" w:hAnsi="Calibri" w:eastAsia="SimSun" w:cs="Times New Roman"/>
          <w:b/>
          <w:bCs/>
          <w:color w:val="auto"/>
          <w:sz w:val="24"/>
          <w:szCs w:val="24"/>
          <w:u w:val="single"/>
          <w:rtl w:val="0"/>
          <w:lang w:val="en-IN" w:eastAsia="zh-CN" w:bidi="ar-SA"/>
        </w:rPr>
        <w:t>ield List</w:t>
      </w:r>
    </w:p>
    <w:p>
      <w:pPr>
        <w:rPr>
          <w:rFonts w:hint="default"/>
          <w:rtl w:val="0"/>
          <w:lang w:val="en-IN" w:eastAsia="zh-CN"/>
        </w:rPr>
      </w:pPr>
    </w:p>
    <w:p>
      <w:pPr>
        <w:ind w:right="104" w:rightChars="52"/>
        <w:jc w:val="both"/>
        <w:rPr>
          <w:rFonts w:hint="default" w:ascii="Calibri" w:hAnsi="Calibri" w:cs="Calibri"/>
          <w:sz w:val="20"/>
          <w:szCs w:val="20"/>
          <w:lang w:val="en-US" w:eastAsia="zh-CN"/>
        </w:rPr>
      </w:pPr>
      <w:r>
        <w:rPr>
          <w:rFonts w:hint="default" w:ascii="Calibri" w:hAnsi="Calibri" w:cs="Calibri"/>
          <w:sz w:val="20"/>
          <w:szCs w:val="20"/>
          <w:lang w:val="en-US" w:eastAsia="zh-CN"/>
        </w:rPr>
        <w:t>The “</w:t>
      </w:r>
      <w:r>
        <w:rPr>
          <w:rFonts w:hint="default" w:ascii="Calibri" w:hAnsi="Calibri" w:cs="Calibri"/>
          <w:sz w:val="20"/>
          <w:szCs w:val="20"/>
          <w:lang w:val="en-IN" w:eastAsia="zh-CN"/>
        </w:rPr>
        <w:t>Exam Evaluation Plan</w:t>
      </w:r>
      <w:r>
        <w:rPr>
          <w:rFonts w:hint="default" w:ascii="Calibri" w:hAnsi="Calibri" w:cs="Calibri"/>
          <w:sz w:val="20"/>
          <w:szCs w:val="20"/>
          <w:lang w:val="en-US" w:eastAsia="zh-CN"/>
        </w:rPr>
        <w:t>” screen shall consist of the following fields:</w:t>
      </w:r>
    </w:p>
    <w:p>
      <w:pPr>
        <w:ind w:right="104" w:rightChars="52"/>
        <w:jc w:val="both"/>
        <w:rPr>
          <w:rFonts w:hint="default"/>
          <w:sz w:val="24"/>
          <w:szCs w:val="24"/>
          <w:lang w:val="en-US" w:eastAsia="zh-CN"/>
        </w:rPr>
      </w:pPr>
    </w:p>
    <w:tbl>
      <w:tblPr>
        <w:tblStyle w:val="9"/>
        <w:tblW w:w="5123" w:type="pct"/>
        <w:jc w:val="center"/>
        <w:tblLayout w:type="fixed"/>
        <w:tblCellMar>
          <w:top w:w="0" w:type="dxa"/>
          <w:left w:w="108" w:type="dxa"/>
          <w:bottom w:w="0" w:type="dxa"/>
          <w:right w:w="108" w:type="dxa"/>
        </w:tblCellMar>
      </w:tblPr>
      <w:tblGrid>
        <w:gridCol w:w="504"/>
        <w:gridCol w:w="1268"/>
        <w:gridCol w:w="1125"/>
        <w:gridCol w:w="2460"/>
        <w:gridCol w:w="1290"/>
        <w:gridCol w:w="997"/>
        <w:gridCol w:w="1088"/>
      </w:tblGrid>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7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Label</w:t>
            </w:r>
          </w:p>
        </w:tc>
        <w:tc>
          <w:tcPr>
            <w:tcW w:w="6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Field Type</w:t>
            </w:r>
          </w:p>
        </w:tc>
        <w:tc>
          <w:tcPr>
            <w:tcW w:w="14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w:t>
            </w:r>
            <w:r>
              <w:rPr>
                <w:rFonts w:hint="default" w:ascii="Calibri" w:hAnsi="Calibri" w:eastAsia="SimSun" w:cs="Calibri"/>
                <w:b/>
                <w:bCs/>
                <w:i w:val="0"/>
                <w:iCs w:val="0"/>
                <w:color w:val="FFFFFF"/>
                <w:kern w:val="0"/>
                <w:sz w:val="20"/>
                <w:szCs w:val="20"/>
                <w:u w:val="none"/>
                <w:lang w:val="en-IN" w:eastAsia="zh-CN" w:bidi="ar"/>
              </w:rPr>
              <w:t>/Action</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IN" w:eastAsia="zh-CN" w:bidi="ar"/>
              </w:rPr>
              <w:t>Mandatory</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Remarks</w:t>
            </w:r>
          </w:p>
        </w:tc>
        <w:tc>
          <w:tcPr>
            <w:tcW w:w="6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R/N/D</w:t>
            </w: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Exam Declaration</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(R)Exam Schedule</w:t>
            </w: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Filtered will be applied based on selected “Programs” and existing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rPr>
              <w:t>Auto fetch based on “Exam Declaration”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8</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Exam Assessment Plan Item</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w:t>
            </w:r>
            <w:r>
              <w:rPr>
                <w:rFonts w:ascii="Calibri" w:hAnsi="Calibri"/>
                <w:color w:val="000000"/>
                <w:sz w:val="20"/>
                <w:szCs w:val="20"/>
                <w:lang w:val="en-IN"/>
              </w:rPr>
              <w:t xml:space="preserve"> </w:t>
            </w:r>
            <w:r>
              <w:rPr>
                <w:rFonts w:hint="default" w:ascii="Calibri" w:hAnsi="Calibri"/>
                <w:color w:val="000000"/>
                <w:sz w:val="20"/>
                <w:szCs w:val="20"/>
                <w:lang w:val="en-IN"/>
              </w:rPr>
              <w:t>Course Assessment Plan Item</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This table is described below</w:t>
            </w: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Paper Setting Start Date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Date Picker</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rPr>
            </w:pPr>
            <w:r>
              <w:rPr>
                <w:rFonts w:hint="default" w:ascii="Calibri" w:hAnsi="Calibri" w:eastAsia="SimSun" w:cs="Calibri"/>
                <w:i w:val="0"/>
                <w:iCs w:val="0"/>
                <w:color w:val="000000"/>
                <w:kern w:val="0"/>
                <w:sz w:val="20"/>
                <w:szCs w:val="20"/>
                <w:u w:val="none"/>
                <w:lang w:val="en-US" w:eastAsia="zh-CN" w:bidi="ar"/>
              </w:rPr>
              <w:t>10</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000000"/>
              </w:rPr>
              <w:t>Paper Setting End Date</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Date Picker</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User Input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On the basis of the end date, the paper setter needs to submit the paper sets, that he/she prepared</w:t>
            </w: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11</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b/>
                <w:bCs/>
                <w:color w:val="000000"/>
              </w:rPr>
              <w:t>Paper Setter List</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Child Table: Moderator List</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This tables is described below</w:t>
            </w: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244" w:hRule="atLeast"/>
          <w:jc w:val="center"/>
        </w:trPr>
        <w:tc>
          <w:tcPr>
            <w:tcW w:w="2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color w:val="000000"/>
              </w:rPr>
            </w:pPr>
            <w:r>
              <w:rPr>
                <w:rFonts w:hint="default" w:ascii="Calibri" w:hAnsi="Calibri" w:eastAsia="SimSun" w:cs="Calibri"/>
                <w:i w:val="0"/>
                <w:iCs w:val="0"/>
                <w:color w:val="000000"/>
                <w:kern w:val="0"/>
                <w:sz w:val="20"/>
                <w:szCs w:val="20"/>
                <w:u w:val="none"/>
                <w:lang w:val="en-US" w:eastAsia="zh-CN" w:bidi="ar"/>
              </w:rPr>
              <w:t>12</w:t>
            </w:r>
          </w:p>
        </w:tc>
        <w:tc>
          <w:tcPr>
            <w:tcW w:w="7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b/>
                <w:bCs/>
                <w:color w:val="000000"/>
              </w:rPr>
              <w:t>Moderator List</w:t>
            </w:r>
          </w:p>
        </w:tc>
        <w:tc>
          <w:tcPr>
            <w:tcW w:w="6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4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Child Table: Exam Assessment Plan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This table is described below</w:t>
            </w:r>
          </w:p>
        </w:tc>
        <w:tc>
          <w:tcPr>
            <w:tcW w:w="6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rPr>
          <w:rFonts w:hint="default"/>
          <w:lang w:val="en-US"/>
        </w:rPr>
      </w:pPr>
    </w:p>
    <w:tbl>
      <w:tblPr>
        <w:tblStyle w:val="9"/>
        <w:tblW w:w="8810" w:type="dxa"/>
        <w:jc w:val="center"/>
        <w:tblLayout w:type="fixed"/>
        <w:tblCellMar>
          <w:top w:w="0" w:type="dxa"/>
          <w:left w:w="108" w:type="dxa"/>
          <w:bottom w:w="0" w:type="dxa"/>
          <w:right w:w="108" w:type="dxa"/>
        </w:tblCellMar>
      </w:tblPr>
      <w:tblGrid>
        <w:gridCol w:w="543"/>
        <w:gridCol w:w="1260"/>
        <w:gridCol w:w="1155"/>
        <w:gridCol w:w="2430"/>
        <w:gridCol w:w="1305"/>
        <w:gridCol w:w="1050"/>
        <w:gridCol w:w="1067"/>
      </w:tblGrid>
      <w:tr>
        <w:tblPrEx>
          <w:tblCellMar>
            <w:top w:w="0" w:type="dxa"/>
            <w:left w:w="108" w:type="dxa"/>
            <w:bottom w:w="0" w:type="dxa"/>
            <w:right w:w="108" w:type="dxa"/>
          </w:tblCellMar>
        </w:tblPrEx>
        <w:trPr>
          <w:trHeight w:val="291" w:hRule="atLeast"/>
          <w:jc w:val="center"/>
        </w:trPr>
        <w:tc>
          <w:tcPr>
            <w:tcW w:w="881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Exam Assessment Plan Item</w:t>
            </w:r>
          </w:p>
        </w:tc>
      </w:tr>
      <w:tr>
        <w:trPr>
          <w:trHeight w:val="340" w:hRule="atLeast"/>
          <w:jc w:val="center"/>
        </w:trPr>
        <w:tc>
          <w:tcPr>
            <w:tcW w:w="5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4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0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rPr>
              <w:t xml:space="preserve">Auto fetch based on </w:t>
            </w:r>
            <w:r>
              <w:rPr>
                <w:rFonts w:hint="default"/>
                <w:lang w:val="en-IN"/>
              </w:rPr>
              <w:t xml:space="preserve">selected </w:t>
            </w:r>
            <w:r>
              <w:rPr>
                <w:rFonts w:hint="default"/>
              </w:rPr>
              <w:t>“</w:t>
            </w:r>
            <w:r>
              <w:rPr>
                <w:rFonts w:hint="default"/>
                <w:lang w:val="en-IN"/>
              </w:rPr>
              <w:t>Programs</w:t>
            </w:r>
            <w:r>
              <w:rPr>
                <w:rFonts w:hint="default"/>
              </w:rPr>
              <w:t>”</w:t>
            </w:r>
            <w:r>
              <w:rPr>
                <w:rFonts w:hint="default"/>
                <w:lang w:val="en-IN"/>
              </w:rPr>
              <w:t xml:space="preserve"> &amp; “Semester” &amp; “Assessment Criteria”</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Name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Code</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Passing Marks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Marks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Total Credit</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24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0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bl>
    <w:p>
      <w:pPr>
        <w:ind w:right="104" w:rightChars="52"/>
        <w:rPr>
          <w:rFonts w:hint="default"/>
          <w:lang w:val="en-US"/>
        </w:rPr>
      </w:pPr>
    </w:p>
    <w:tbl>
      <w:tblPr>
        <w:tblStyle w:val="9"/>
        <w:tblpPr w:leftFromText="180" w:rightFromText="180" w:vertAnchor="text" w:horzAnchor="page" w:tblpXSpec="center" w:tblpY="235"/>
        <w:tblOverlap w:val="never"/>
        <w:tblW w:w="8756" w:type="dxa"/>
        <w:jc w:val="center"/>
        <w:tblLayout w:type="fixed"/>
        <w:tblCellMar>
          <w:top w:w="0" w:type="dxa"/>
          <w:left w:w="108" w:type="dxa"/>
          <w:bottom w:w="0" w:type="dxa"/>
          <w:right w:w="108" w:type="dxa"/>
        </w:tblCellMar>
      </w:tblPr>
      <w:tblGrid>
        <w:gridCol w:w="555"/>
        <w:gridCol w:w="1230"/>
        <w:gridCol w:w="1200"/>
        <w:gridCol w:w="2144"/>
        <w:gridCol w:w="1335"/>
        <w:gridCol w:w="1110"/>
        <w:gridCol w:w="1182"/>
      </w:tblGrid>
      <w:tr>
        <w:tblPrEx>
          <w:tblCellMar>
            <w:top w:w="0" w:type="dxa"/>
            <w:left w:w="108" w:type="dxa"/>
            <w:bottom w:w="0" w:type="dxa"/>
            <w:right w:w="108" w:type="dxa"/>
          </w:tblCellMar>
        </w:tblPrEx>
        <w:trPr>
          <w:trHeight w:val="207" w:hRule="atLeast"/>
          <w:jc w:val="center"/>
        </w:trPr>
        <w:tc>
          <w:tcPr>
            <w:tcW w:w="875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Paper Setter List</w:t>
            </w:r>
          </w:p>
        </w:tc>
      </w:tr>
      <w:tr>
        <w:tblPrEx>
          <w:tblCellMar>
            <w:top w:w="0" w:type="dxa"/>
            <w:left w:w="108" w:type="dxa"/>
            <w:bottom w:w="0" w:type="dxa"/>
            <w:right w:w="108" w:type="dxa"/>
          </w:tblCellMar>
        </w:tblPrEx>
        <w:trPr>
          <w:trHeight w:val="296" w:hRule="atLeast"/>
          <w:jc w:val="center"/>
        </w:trPr>
        <w:tc>
          <w:tcPr>
            <w:tcW w:w="5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8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 xml:space="preserve">Only fetch those courses which belongs to the </w:t>
            </w:r>
            <w:r>
              <w:rPr>
                <w:rFonts w:hint="default" w:cs="Calibri"/>
                <w:color w:val="000000"/>
                <w:sz w:val="20"/>
                <w:szCs w:val="20"/>
                <w:lang w:val="en-IN" w:eastAsia="zh-CN" w:bidi="ar-SA"/>
              </w:rPr>
              <w:t>selected</w:t>
            </w:r>
            <w:r>
              <w:rPr>
                <w:rFonts w:hint="default" w:cs="Calibri"/>
                <w:color w:val="000000"/>
                <w:sz w:val="20"/>
                <w:szCs w:val="20"/>
                <w:lang w:val="en-US" w:eastAsia="zh-CN" w:bidi="ar-SA"/>
              </w:rPr>
              <w:t xml:space="preserve"> semester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Code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Paper Setter</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Full Name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Paper Setter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732" w:hRule="atLeast"/>
          <w:jc w:val="center"/>
        </w:trPr>
        <w:tc>
          <w:tcPr>
            <w:tcW w:w="5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No of Sets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Number</w:t>
            </w:r>
          </w:p>
        </w:tc>
        <w:tc>
          <w:tcPr>
            <w:tcW w:w="21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8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bl>
    <w:p>
      <w:pPr>
        <w:ind w:right="104" w:rightChars="52"/>
        <w:rPr>
          <w:rFonts w:hint="default"/>
          <w:lang w:val="en-US"/>
        </w:rPr>
      </w:pPr>
    </w:p>
    <w:tbl>
      <w:tblPr>
        <w:tblStyle w:val="9"/>
        <w:tblpPr w:leftFromText="180" w:rightFromText="180" w:vertAnchor="text" w:horzAnchor="page" w:tblpX="1706" w:tblpY="226"/>
        <w:tblOverlap w:val="never"/>
        <w:tblW w:w="8707" w:type="dxa"/>
        <w:tblInd w:w="0" w:type="dxa"/>
        <w:tblLayout w:type="fixed"/>
        <w:tblCellMar>
          <w:top w:w="0" w:type="dxa"/>
          <w:left w:w="108" w:type="dxa"/>
          <w:bottom w:w="0" w:type="dxa"/>
          <w:right w:w="108" w:type="dxa"/>
        </w:tblCellMar>
      </w:tblPr>
      <w:tblGrid>
        <w:gridCol w:w="517"/>
        <w:gridCol w:w="1260"/>
        <w:gridCol w:w="1170"/>
        <w:gridCol w:w="2160"/>
        <w:gridCol w:w="1320"/>
        <w:gridCol w:w="1125"/>
        <w:gridCol w:w="1155"/>
      </w:tblGrid>
      <w:tr>
        <w:tblPrEx>
          <w:tblCellMar>
            <w:top w:w="0" w:type="dxa"/>
            <w:left w:w="108" w:type="dxa"/>
            <w:bottom w:w="0" w:type="dxa"/>
            <w:right w:w="108" w:type="dxa"/>
          </w:tblCellMar>
        </w:tblPrEx>
        <w:trPr>
          <w:trHeight w:val="387" w:hRule="atLeast"/>
        </w:trPr>
        <w:tc>
          <w:tcPr>
            <w:tcW w:w="870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rPr>
            </w:pPr>
            <w:r>
              <w:rPr>
                <w:rFonts w:hint="default"/>
                <w:b/>
                <w:bCs/>
                <w:color w:val="FFFFFF"/>
              </w:rPr>
              <w:t>Moderator List</w:t>
            </w:r>
          </w:p>
        </w:tc>
      </w:tr>
      <w:tr>
        <w:tblPrEx>
          <w:tblCellMar>
            <w:top w:w="0" w:type="dxa"/>
            <w:left w:w="108" w:type="dxa"/>
            <w:bottom w:w="0" w:type="dxa"/>
            <w:right w:w="108" w:type="dxa"/>
          </w:tblCellMar>
        </w:tblPrEx>
        <w:trPr>
          <w:trHeight w:val="508" w:hRule="atLeast"/>
        </w:trPr>
        <w:tc>
          <w:tcPr>
            <w:tcW w:w="5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21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928"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ascii="Calibri" w:hAnsi="Calibri"/>
                <w:color w:val="000000"/>
                <w:sz w:val="20"/>
                <w:szCs w:val="20"/>
              </w:rPr>
              <w:t>F</w:t>
            </w:r>
            <w:r>
              <w:rPr>
                <w:rFonts w:hint="default"/>
                <w:color w:val="000000"/>
                <w:sz w:val="20"/>
                <w:szCs w:val="20"/>
                <w:lang w:val="en-US"/>
              </w:rPr>
              <w:t>etched those course which are present in Paper setter list</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70"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Course Code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70"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806"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Moderator</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Instructor master</w:t>
            </w:r>
            <w:r>
              <w:rPr>
                <w:rFonts w:ascii="Calibri" w:hAnsi="Calibri" w:cs="Calibri"/>
                <w:color w:val="000000"/>
                <w:sz w:val="20"/>
                <w:szCs w:val="20"/>
                <w:lang w:val="en-IN"/>
              </w:rPr>
              <w:t xml:space="preserve"> screen</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Y</w:t>
            </w:r>
            <w:r>
              <w:rPr>
                <w:rFonts w:hint="default" w:cs="Calibri"/>
                <w:color w:val="000000"/>
                <w:sz w:val="20"/>
                <w:szCs w:val="20"/>
                <w:lang w:val="en-IN"/>
              </w:rPr>
              <w:t>es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r>
      <w:tr>
        <w:tblPrEx>
          <w:tblCellMar>
            <w:top w:w="0" w:type="dxa"/>
            <w:left w:w="108" w:type="dxa"/>
            <w:bottom w:w="0" w:type="dxa"/>
            <w:right w:w="108" w:type="dxa"/>
          </w:tblCellMar>
        </w:tblPrEx>
        <w:trPr>
          <w:trHeight w:val="666" w:hRule="atLeast"/>
        </w:trPr>
        <w:tc>
          <w:tcPr>
            <w:tcW w:w="5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Moderator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21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Moderator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r>
    </w:tbl>
    <w:p>
      <w:pPr>
        <w:pStyle w:val="4"/>
        <w:numPr>
          <w:ilvl w:val="0"/>
          <w:numId w:val="0"/>
        </w:numPr>
        <w:bidi w:val="0"/>
        <w:ind w:leftChars="0"/>
        <w:outlineLvl w:val="9"/>
        <w:rPr>
          <w:rFonts w:hint="default" w:cs="Times New Roman"/>
          <w:b/>
          <w:bCs/>
          <w:color w:val="auto"/>
          <w:sz w:val="24"/>
          <w:szCs w:val="24"/>
          <w:u w:val="single"/>
          <w:rtl w:val="0"/>
          <w:lang w:val="en-IN" w:eastAsia="zh-CN" w:bidi="ar-SA"/>
        </w:rPr>
      </w:pPr>
      <w:r>
        <w:rPr>
          <w:rFonts w:hint="default" w:cs="Times New Roman"/>
          <w:b/>
          <w:bCs/>
          <w:color w:val="auto"/>
          <w:sz w:val="24"/>
          <w:szCs w:val="24"/>
          <w:u w:val="single"/>
          <w:rtl w:val="0"/>
          <w:lang w:val="en-IN" w:eastAsia="zh-CN" w:bidi="ar-SA"/>
        </w:rPr>
        <w:t>Note:</w:t>
      </w:r>
    </w:p>
    <w:p>
      <w:pPr>
        <w:rPr>
          <w:rFonts w:hint="default"/>
          <w:b/>
          <w:bCs/>
          <w:u w:val="none"/>
          <w:rtl w:val="0"/>
          <w:lang w:val="en-IN" w:eastAsia="zh-CN"/>
        </w:rPr>
      </w:pPr>
      <w:r>
        <w:rPr>
          <w:rFonts w:hint="default"/>
          <w:b/>
          <w:bCs/>
          <w:u w:val="none"/>
          <w:rtl w:val="0"/>
          <w:lang w:val="en-IN" w:eastAsia="zh-CN"/>
        </w:rPr>
        <w:t>Need to add Workflow in the following ways:-</w:t>
      </w:r>
    </w:p>
    <w:p>
      <w:pPr>
        <w:numPr>
          <w:ilvl w:val="0"/>
          <w:numId w:val="22"/>
        </w:numPr>
        <w:ind w:left="425" w:leftChars="0" w:hanging="425" w:firstLineChars="0"/>
        <w:rPr>
          <w:rFonts w:hint="default"/>
          <w:b w:val="0"/>
          <w:bCs w:val="0"/>
          <w:u w:val="none"/>
          <w:rtl w:val="0"/>
          <w:lang w:val="en-IN" w:eastAsia="zh-CN"/>
        </w:rPr>
      </w:pPr>
      <w:r>
        <w:rPr>
          <w:rFonts w:hint="default"/>
          <w:b w:val="0"/>
          <w:bCs w:val="0"/>
          <w:u w:val="none"/>
          <w:rtl w:val="0"/>
          <w:lang w:val="en-IN" w:eastAsia="zh-CN"/>
        </w:rPr>
        <w:t>Paper setter will be assigned for a particular module in exam evaluation plan.</w:t>
      </w:r>
    </w:p>
    <w:p>
      <w:pPr>
        <w:numPr>
          <w:ilvl w:val="0"/>
          <w:numId w:val="22"/>
        </w:numPr>
        <w:ind w:left="425" w:leftChars="0" w:hanging="425" w:firstLineChars="0"/>
        <w:rPr>
          <w:rFonts w:hint="default"/>
          <w:rtl w:val="0"/>
          <w:lang w:val="en-IN" w:eastAsia="zh-CN"/>
        </w:rPr>
      </w:pPr>
      <w:r>
        <w:rPr>
          <w:rFonts w:hint="default"/>
          <w:rtl w:val="0"/>
          <w:lang w:val="en-IN" w:eastAsia="zh-CN"/>
        </w:rPr>
        <w:t xml:space="preserve">Paper setter will attach the paper sets and submit the record. </w:t>
      </w:r>
    </w:p>
    <w:p>
      <w:pPr>
        <w:numPr>
          <w:ilvl w:val="0"/>
          <w:numId w:val="22"/>
        </w:numPr>
        <w:ind w:left="425" w:leftChars="0" w:hanging="425" w:firstLineChars="0"/>
        <w:rPr>
          <w:rFonts w:hint="default"/>
          <w:rtl w:val="0"/>
          <w:lang w:val="en-IN" w:eastAsia="zh-CN"/>
        </w:rPr>
      </w:pPr>
      <w:r>
        <w:rPr>
          <w:rFonts w:hint="default"/>
          <w:rtl w:val="0"/>
          <w:lang w:val="en-IN" w:eastAsia="zh-CN"/>
        </w:rPr>
        <w:t>Once record will be submitted, along with the Paper Setter it will only be visible to the exam coordinator.</w:t>
      </w:r>
    </w:p>
    <w:p>
      <w:pPr>
        <w:numPr>
          <w:ilvl w:val="0"/>
          <w:numId w:val="22"/>
        </w:numPr>
        <w:ind w:left="425" w:leftChars="0" w:hanging="425" w:firstLineChars="0"/>
        <w:rPr>
          <w:rFonts w:hint="default"/>
          <w:rtl w:val="0"/>
          <w:lang w:val="en-IN" w:eastAsia="zh-CN"/>
        </w:rPr>
      </w:pPr>
      <w:r>
        <w:rPr>
          <w:rFonts w:hint="default"/>
          <w:rtl w:val="0"/>
          <w:lang w:val="en-IN" w:eastAsia="zh-CN"/>
        </w:rPr>
        <w:t xml:space="preserve">Once Exam Coordinator will send the paper sets to Moderator, then along with the Paper Setter and Exam Coordinator, It will only be visible to the Moderator. </w:t>
      </w:r>
    </w:p>
    <w:p>
      <w:pPr>
        <w:numPr>
          <w:ilvl w:val="0"/>
          <w:numId w:val="22"/>
        </w:numPr>
        <w:ind w:left="425" w:leftChars="0" w:hanging="425" w:firstLineChars="0"/>
        <w:rPr>
          <w:rFonts w:hint="default"/>
          <w:rtl w:val="0"/>
          <w:lang w:val="en-IN" w:eastAsia="zh-CN"/>
        </w:rPr>
      </w:pPr>
      <w:r>
        <w:rPr>
          <w:rFonts w:hint="default"/>
          <w:rtl w:val="0"/>
          <w:lang w:val="en-IN" w:eastAsia="zh-CN"/>
        </w:rPr>
        <w:t>Once Moderator Approved the paper set, Exam Coordinator will send the final paper set to examination cell.</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IN" w:eastAsia="zh-CN"/>
        </w:rPr>
      </w:pPr>
      <w:r>
        <w:rPr>
          <w:rFonts w:hint="default" w:ascii="Calibri" w:hAnsi="Calibri" w:cs="Calibri"/>
          <w:sz w:val="20"/>
          <w:szCs w:val="20"/>
          <w:lang w:val="en-IN" w:eastAsia="zh-CN"/>
        </w:rPr>
        <w:t>The following table describes the users and their roles and permissions for the screens :</w:t>
      </w:r>
    </w:p>
    <w:p>
      <w:pPr>
        <w:ind w:right="104" w:rightChars="52"/>
        <w:jc w:val="both"/>
        <w:rPr>
          <w:rFonts w:hint="default" w:ascii="Calibri" w:hAnsi="Calibri" w:cs="Calibri"/>
          <w:sz w:val="20"/>
          <w:szCs w:val="20"/>
          <w:lang w:val="en-IN" w:eastAsia="zh-CN"/>
        </w:rPr>
      </w:pPr>
    </w:p>
    <w:tbl>
      <w:tblPr>
        <w:tblStyle w:val="9"/>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40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pStyle w:val="3"/>
        <w:numPr>
          <w:ilvl w:val="1"/>
          <w:numId w:val="6"/>
        </w:numPr>
        <w:bidi w:val="0"/>
        <w:rPr>
          <w:rFonts w:hint="default"/>
          <w:lang w:val="en-US" w:eastAsia="zh-CN"/>
        </w:rPr>
      </w:pPr>
      <w:bookmarkStart w:id="65" w:name="_Toc2673"/>
      <w:bookmarkStart w:id="66" w:name="_Toc21629"/>
      <w:bookmarkStart w:id="67" w:name="_Toc22064"/>
      <w:bookmarkStart w:id="68" w:name="_Toc12889"/>
      <w:r>
        <w:rPr>
          <w:rFonts w:hint="default"/>
          <w:lang w:val="en-US" w:eastAsia="zh-CN"/>
        </w:rPr>
        <w:t>Exam Paper Setting</w:t>
      </w:r>
      <w:bookmarkEnd w:id="65"/>
      <w:bookmarkEnd w:id="66"/>
      <w:bookmarkEnd w:id="67"/>
      <w:bookmarkEnd w:id="68"/>
    </w:p>
    <w:p>
      <w:pPr>
        <w:numPr>
          <w:ilvl w:val="0"/>
          <w:numId w:val="0"/>
        </w:numPr>
        <w:tabs>
          <w:tab w:val="left" w:pos="850"/>
        </w:tabs>
        <w:bidi w:val="0"/>
        <w:outlineLvl w:val="9"/>
        <w:rPr>
          <w:rFonts w:hint="default"/>
          <w:lang w:val="en-US" w:eastAsia="zh-CN"/>
        </w:rPr>
      </w:pPr>
      <w:r>
        <w:rPr>
          <w:rFonts w:hint="default"/>
          <w:b/>
          <w:bCs/>
          <w:color w:val="000000"/>
          <w:sz w:val="24"/>
          <w:szCs w:val="24"/>
          <w:u w:val="single"/>
          <w:lang w:val="en-IN"/>
        </w:rPr>
        <w:t>General Description</w:t>
      </w:r>
    </w:p>
    <w:tbl>
      <w:tblPr>
        <w:tblStyle w:val="16"/>
        <w:tblpPr w:leftFromText="180" w:rightFromText="180" w:vertAnchor="text" w:horzAnchor="page" w:tblpX="1682" w:tblpY="26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8"/>
        <w:gridCol w:w="5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trPr>
        <w:tc>
          <w:tcPr>
            <w:tcW w:w="283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rPr>
              <w:t>The Exam Paper Setting is used to prepare paper setting schedules and plan for paper setters</w:t>
            </w:r>
            <w:r>
              <w:rPr>
                <w:rFonts w:hint="default"/>
                <w:sz w:val="20"/>
                <w:szCs w:val="20"/>
                <w:lang w:val="en-IN"/>
              </w:rPr>
              <w:t xml:space="preserve"> </w:t>
            </w:r>
            <w:r>
              <w:rPr>
                <w:rFonts w:hint="default"/>
                <w:sz w:val="20"/>
                <w:szCs w:val="20"/>
              </w:rPr>
              <w:t xml:space="preserve">and moderators for a particular exam declaration.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rPr>
              <w:t>Home &gt; Examination &gt; Examination&gt; Exam Paper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right="104" w:rightChars="52"/>
              <w:jc w:val="both"/>
              <w:rPr>
                <w:rFonts w:hint="default" w:ascii="Calibri" w:hAnsi="Calibri" w:eastAsia="SimSun" w:cs="Calibri"/>
                <w:sz w:val="20"/>
                <w:szCs w:val="20"/>
                <w:rtl w:val="0"/>
                <w:lang w:val="en-IN" w:eastAsia="zh-CN" w:bidi="ar-SA"/>
              </w:rPr>
            </w:pPr>
            <w:r>
              <w:rPr>
                <w:rFonts w:hint="default"/>
                <w:sz w:val="20"/>
                <w:szCs w:val="20"/>
                <w:rtl w:val="0"/>
                <w:lang w:val="en-US" w:eastAsia="zh-CN"/>
              </w:rPr>
              <w:t>Exam Evaluation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Exam Paper Settings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6"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bidi w:val="0"/>
        <w:outlineLvl w:val="9"/>
        <w:rPr>
          <w:rFonts w:hint="default"/>
          <w:lang w:val="en-IN" w:eastAsia="zh-CN"/>
        </w:rPr>
      </w:pPr>
    </w:p>
    <w:p>
      <w:pPr>
        <w:bidi w:val="0"/>
        <w:outlineLvl w:val="9"/>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85105" cy="3083560"/>
            <wp:effectExtent l="9525" t="9525" r="24130" b="1587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4"/>
                    <a:stretch>
                      <a:fillRect/>
                    </a:stretch>
                  </pic:blipFill>
                  <pic:spPr>
                    <a:xfrm>
                      <a:off x="0" y="0"/>
                      <a:ext cx="5285105" cy="3083560"/>
                    </a:xfrm>
                    <a:prstGeom prst="rect">
                      <a:avLst/>
                    </a:prstGeom>
                    <a:noFill/>
                    <a:ln>
                      <a:solidFill>
                        <a:schemeClr val="tx1"/>
                      </a:solidFill>
                    </a:ln>
                  </pic:spPr>
                </pic:pic>
              </a:graphicData>
            </a:graphic>
          </wp:inline>
        </w:drawing>
      </w:r>
    </w:p>
    <w:p>
      <w:pPr>
        <w:pStyle w:val="10"/>
        <w:jc w:val="center"/>
        <w:rPr>
          <w:rFonts w:hint="default"/>
          <w:lang w:val="en-IN"/>
        </w:rPr>
      </w:pPr>
      <w:r>
        <w:t xml:space="preserve">Figure </w:t>
      </w:r>
      <w:r>
        <w:fldChar w:fldCharType="begin"/>
      </w:r>
      <w:r>
        <w:instrText xml:space="preserve"> SEQ Figure \* ARABIC </w:instrText>
      </w:r>
      <w:r>
        <w:fldChar w:fldCharType="separate"/>
      </w:r>
      <w:r>
        <w:t>11</w:t>
      </w:r>
      <w:r>
        <w:fldChar w:fldCharType="end"/>
      </w:r>
      <w:r>
        <w:rPr>
          <w:lang w:val="en-IN"/>
        </w:rPr>
        <w:t xml:space="preserve"> : </w:t>
      </w:r>
      <w:r>
        <w:rPr>
          <w:rFonts w:hint="default"/>
        </w:rPr>
        <w:t>Exam Paper Setting</w:t>
      </w:r>
      <w:r>
        <w:rPr>
          <w:rFonts w:hint="default"/>
          <w:lang w:val="en-IN"/>
        </w:rPr>
        <w:t xml:space="preserve">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“Exam Paper Setting” screen shall consist of the following fields:</w:t>
      </w:r>
    </w:p>
    <w:p>
      <w:pPr>
        <w:ind w:right="104" w:rightChars="52"/>
        <w:jc w:val="both"/>
        <w:rPr>
          <w:rFonts w:hint="default"/>
          <w:sz w:val="24"/>
          <w:szCs w:val="24"/>
          <w:lang w:val="en-US"/>
        </w:rPr>
      </w:pPr>
    </w:p>
    <w:tbl>
      <w:tblPr>
        <w:tblStyle w:val="9"/>
        <w:tblW w:w="5000" w:type="pct"/>
        <w:jc w:val="center"/>
        <w:tblLayout w:type="fixed"/>
        <w:tblCellMar>
          <w:top w:w="0" w:type="dxa"/>
          <w:left w:w="108" w:type="dxa"/>
          <w:bottom w:w="0" w:type="dxa"/>
          <w:right w:w="108" w:type="dxa"/>
        </w:tblCellMar>
      </w:tblPr>
      <w:tblGrid>
        <w:gridCol w:w="542"/>
        <w:gridCol w:w="1365"/>
        <w:gridCol w:w="1215"/>
        <w:gridCol w:w="1905"/>
        <w:gridCol w:w="1350"/>
        <w:gridCol w:w="1155"/>
        <w:gridCol w:w="990"/>
      </w:tblGrid>
      <w:tr>
        <w:tblPrEx>
          <w:tblCellMar>
            <w:top w:w="0" w:type="dxa"/>
            <w:left w:w="108" w:type="dxa"/>
            <w:bottom w:w="0" w:type="dxa"/>
            <w:right w:w="108" w:type="dxa"/>
          </w:tblCellMar>
        </w:tblPrEx>
        <w:trPr>
          <w:trHeight w:val="26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8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Posting Date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ascii="Calibri" w:hAnsi="Calibri" w:cs="Calibri"/>
                <w:color w:val="000000"/>
                <w:sz w:val="20"/>
                <w:szCs w:val="20"/>
                <w:lang w:val="en-IN"/>
              </w:rPr>
              <w:t>Date</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By default, Today’s date is fetched</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700"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Evaluation Plan</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ascii="Calibri" w:hAnsi="Calibri"/>
                <w:color w:val="000000"/>
                <w:sz w:val="20"/>
                <w:szCs w:val="20"/>
                <w:lang w:val="en-IN"/>
              </w:rPr>
              <w:t xml:space="preserve">Exam </w:t>
            </w:r>
            <w:r>
              <w:rPr>
                <w:rFonts w:hint="default"/>
              </w:rPr>
              <w:t>Evaluation</w:t>
            </w:r>
            <w:r>
              <w:rPr>
                <w:rFonts w:hint="default" w:ascii="Calibri" w:hAnsi="Calibri"/>
                <w:color w:val="000000"/>
                <w:sz w:val="20"/>
                <w:szCs w:val="20"/>
                <w:lang w:val="en-IN"/>
              </w:rPr>
              <w:t xml:space="preserve"> Plan</w:t>
            </w:r>
            <w:r>
              <w:rPr>
                <w:rFonts w:hint="default"/>
                <w:color w:val="000000"/>
                <w:sz w:val="20"/>
                <w:szCs w:val="20"/>
                <w:lang w:val="en-IN"/>
              </w:rPr>
              <w:t xml:space="preserve"> </w:t>
            </w:r>
            <w:r>
              <w:rPr>
                <w:rFonts w:ascii="Calibri" w:hAnsi="Calibri" w:cs="Calibri"/>
                <w:color w:val="000000"/>
                <w:sz w:val="20"/>
                <w:szCs w:val="20"/>
                <w:lang w:val="en-IN"/>
              </w:rPr>
              <w:t>master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vertAlign w:val="subscript"/>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Course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6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Code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56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65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color w:val="000000"/>
                <w:sz w:val="20"/>
                <w:szCs w:val="20"/>
                <w:lang w:val="en-IN"/>
              </w:rPr>
              <w:t>Auto fetched based on “</w:t>
            </w:r>
            <w:r>
              <w:rPr>
                <w:rFonts w:hint="default"/>
              </w:rPr>
              <w:t>Exam Evaluation Plan</w:t>
            </w:r>
            <w:r>
              <w:rPr>
                <w:rFonts w:hint="default"/>
                <w:color w:val="000000"/>
                <w:sz w:val="20"/>
                <w:szCs w:val="20"/>
                <w:lang w:val="en-IN"/>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Examiner</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Examiner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9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Moderator Name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w:t>
            </w:r>
            <w:r>
              <w:rPr>
                <w:rFonts w:ascii="Calibri" w:hAnsi="Calibri" w:eastAsia="SimSun" w:cs="Calibri"/>
                <w:color w:val="000000"/>
                <w:sz w:val="20"/>
                <w:szCs w:val="20"/>
                <w:lang w:val="en-IN" w:bidi="ar"/>
              </w:rPr>
              <w:t xml:space="preserve">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olor w:val="000000"/>
                <w:sz w:val="20"/>
                <w:szCs w:val="20"/>
              </w:rPr>
            </w:pPr>
            <w:r>
              <w:rPr>
                <w:rFonts w:hint="default"/>
              </w:rPr>
              <w:t>Examiner</w:t>
            </w:r>
            <w:r>
              <w:rPr>
                <w:rFonts w:hint="default" w:cs="Calibri"/>
                <w:color w:val="000000"/>
                <w:sz w:val="20"/>
                <w:szCs w:val="20"/>
                <w:lang w:val="en-IN" w:eastAsia="zh-CN" w:bidi="ar-SA"/>
              </w:rPr>
              <w:t xml:space="preserve"> will be fetched based on selected “</w:t>
            </w:r>
            <w:r>
              <w:rPr>
                <w:rFonts w:hint="default"/>
              </w:rPr>
              <w:t>Exam Evaluation Plan</w:t>
            </w:r>
            <w:r>
              <w:rPr>
                <w:rFonts w:hint="default" w:cs="Calibri"/>
                <w:color w:val="000000"/>
                <w:sz w:val="20"/>
                <w:szCs w:val="20"/>
                <w:lang w:val="en-IN" w:eastAsia="zh-CN" w:bidi="ar-SA"/>
              </w:rPr>
              <w: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Schedule Date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ascii="Calibri" w:hAnsi="Calibri" w:cs="Calibri"/>
                <w:color w:val="000000"/>
                <w:sz w:val="20"/>
                <w:szCs w:val="20"/>
                <w:lang w:val="en-IN"/>
              </w:rPr>
              <w:t>Date</w:t>
            </w:r>
            <w:r>
              <w:rPr>
                <w:rFonts w:hint="default" w:cs="Calibri"/>
                <w:color w:val="000000"/>
                <w:sz w:val="20"/>
                <w:szCs w:val="20"/>
                <w:lang w:val="en-IN"/>
              </w:rPr>
              <w:t xml:space="preserv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From Time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cs="Calibri"/>
                <w:color w:val="000000"/>
                <w:sz w:val="20"/>
                <w:szCs w:val="20"/>
                <w:lang w:val="en-IN"/>
              </w:rPr>
              <w:t>Time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393"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 Time</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Time picker</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cs="Calibri"/>
                <w:color w:val="000000"/>
                <w:sz w:val="20"/>
                <w:szCs w:val="20"/>
                <w:lang w:val="en-IN"/>
              </w:rPr>
              <w:t>User Input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p>
        </w:tc>
      </w:tr>
      <w:tr>
        <w:tblPrEx>
          <w:tblCellMar>
            <w:top w:w="0" w:type="dxa"/>
            <w:left w:w="108" w:type="dxa"/>
            <w:bottom w:w="0" w:type="dxa"/>
            <w:right w:w="108" w:type="dxa"/>
          </w:tblCellMar>
        </w:tblPrEx>
        <w:trPr>
          <w:trHeight w:val="90"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Paper copy</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Attachment Button</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3"/>
              </w:numPr>
              <w:ind w:left="425" w:leftChars="0" w:right="104" w:rightChars="52" w:hanging="425" w:firstLineChars="0"/>
              <w:jc w:val="left"/>
              <w:textAlignment w:val="bottom"/>
              <w:rPr>
                <w:rFonts w:hint="default" w:ascii="Calibri" w:hAnsi="Calibri"/>
                <w:color w:val="000000"/>
                <w:sz w:val="20"/>
                <w:szCs w:val="20"/>
                <w:lang w:val="en-IN"/>
              </w:rPr>
            </w:pPr>
            <w:r>
              <w:rPr>
                <w:rFonts w:hint="default" w:cs="Calibri"/>
                <w:color w:val="000000"/>
                <w:sz w:val="20"/>
                <w:szCs w:val="20"/>
                <w:lang w:val="en-US"/>
              </w:rPr>
              <w:t xml:space="preserve">Attach button will </w:t>
            </w:r>
            <w:r>
              <w:rPr>
                <w:rFonts w:hint="default" w:cs="Calibri"/>
                <w:color w:val="000000"/>
                <w:sz w:val="20"/>
                <w:szCs w:val="20"/>
                <w:lang w:val="en-IN"/>
              </w:rPr>
              <w:t>only be</w:t>
            </w:r>
            <w:r>
              <w:rPr>
                <w:rFonts w:hint="default" w:cs="Calibri"/>
                <w:color w:val="000000"/>
                <w:sz w:val="20"/>
                <w:szCs w:val="20"/>
                <w:lang w:val="en-US"/>
              </w:rPr>
              <w:t xml:space="preserve"> visible to that instructor whose name is provided </w:t>
            </w:r>
            <w:r>
              <w:rPr>
                <w:rFonts w:hint="default" w:cs="Calibri"/>
                <w:color w:val="000000"/>
                <w:sz w:val="20"/>
                <w:szCs w:val="20"/>
                <w:lang w:val="en-IN"/>
              </w:rPr>
              <w:t>on</w:t>
            </w:r>
            <w:r>
              <w:rPr>
                <w:rFonts w:hint="default" w:cs="Calibri"/>
                <w:color w:val="000000"/>
                <w:sz w:val="20"/>
                <w:szCs w:val="20"/>
                <w:lang w:val="en-US"/>
              </w:rPr>
              <w:t xml:space="preserve"> paper setter list</w:t>
            </w:r>
            <w:r>
              <w:rPr>
                <w:rFonts w:hint="default" w:cs="Calibri"/>
                <w:color w:val="000000"/>
                <w:sz w:val="20"/>
                <w:szCs w:val="20"/>
                <w:lang w:val="en-IN"/>
              </w:rPr>
              <w:t>.</w:t>
            </w:r>
          </w:p>
          <w:p>
            <w:pPr>
              <w:numPr>
                <w:ilvl w:val="0"/>
                <w:numId w:val="23"/>
              </w:numPr>
              <w:ind w:left="425" w:leftChars="0" w:right="104" w:rightChars="52" w:hanging="425" w:firstLineChars="0"/>
              <w:jc w:val="left"/>
              <w:textAlignment w:val="bottom"/>
              <w:rPr>
                <w:rFonts w:hint="default" w:cs="Calibri"/>
                <w:color w:val="000000"/>
                <w:sz w:val="20"/>
                <w:szCs w:val="20"/>
                <w:lang w:val="en-IN"/>
              </w:rPr>
            </w:pPr>
            <w:r>
              <w:rPr>
                <w:rFonts w:hint="default" w:cs="Calibri"/>
                <w:i w:val="0"/>
                <w:iCs w:val="0"/>
                <w:color w:val="000000"/>
                <w:sz w:val="20"/>
                <w:szCs w:val="20"/>
                <w:u w:val="none"/>
                <w:lang w:val="en-IN"/>
              </w:rPr>
              <w:t>On attachment, a dialogue box will popup where the user can attach the files, take the picture with the help camera or can link any URL.</w:t>
            </w:r>
          </w:p>
          <w:p>
            <w:pPr>
              <w:numPr>
                <w:ilvl w:val="0"/>
                <w:numId w:val="23"/>
              </w:numPr>
              <w:ind w:left="425" w:leftChars="0" w:right="104" w:rightChars="52" w:hanging="425" w:firstLineChars="0"/>
              <w:jc w:val="left"/>
              <w:textAlignment w:val="bottom"/>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Y</w:t>
            </w:r>
            <w:r>
              <w:rPr>
                <w:rFonts w:hint="default" w:cs="Calibri"/>
                <w:color w:val="000000"/>
                <w:sz w:val="20"/>
                <w:szCs w:val="20"/>
                <w:lang w:val="en-IN"/>
              </w:rPr>
              <w:t>es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p>
        </w:tc>
        <w:tc>
          <w:tcPr>
            <w:tcW w:w="5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p>
        </w:tc>
      </w:tr>
    </w:tbl>
    <w:p/>
    <w:p>
      <w:pPr>
        <w:rPr>
          <w:rFonts w:hint="default"/>
          <w:lang w:val="en-IN"/>
        </w:rPr>
      </w:pPr>
      <w:r>
        <w:rPr>
          <w:rFonts w:hint="default"/>
          <w:lang w:val="en-IN"/>
        </w:rPr>
        <w:t>Note:</w:t>
      </w:r>
    </w:p>
    <w:p>
      <w:pPr>
        <w:numPr>
          <w:ilvl w:val="0"/>
          <w:numId w:val="24"/>
        </w:numPr>
        <w:tabs>
          <w:tab w:val="clear" w:pos="420"/>
        </w:tabs>
        <w:ind w:left="420" w:leftChars="0" w:right="104" w:rightChars="52" w:hanging="420" w:firstLineChars="0"/>
        <w:jc w:val="both"/>
        <w:rPr>
          <w:rFonts w:hint="default" w:ascii="Calibri" w:hAnsi="Calibri" w:cs="Calibri"/>
          <w:sz w:val="20"/>
          <w:szCs w:val="20"/>
          <w:lang w:val="en-IN" w:eastAsia="zh-CN"/>
        </w:rPr>
      </w:pPr>
      <w:r>
        <w:rPr>
          <w:rFonts w:hint="default" w:ascii="Calibri" w:hAnsi="Calibri" w:cs="Calibri"/>
          <w:sz w:val="20"/>
          <w:szCs w:val="20"/>
          <w:lang w:val="en-IN" w:eastAsia="zh-CN"/>
        </w:rPr>
        <w:t xml:space="preserve">After the paper setter moderator list is published, the paper setter will take three weeks to set the paper, and the moderator will take </w:t>
      </w:r>
      <w:r>
        <w:rPr>
          <w:rFonts w:hint="default" w:cs="Calibri"/>
          <w:sz w:val="20"/>
          <w:szCs w:val="20"/>
          <w:lang w:val="en-IN" w:eastAsia="zh-CN"/>
        </w:rPr>
        <w:t xml:space="preserve">three days </w:t>
      </w:r>
      <w:r>
        <w:rPr>
          <w:rFonts w:hint="default" w:ascii="Calibri" w:hAnsi="Calibri" w:cs="Calibri"/>
          <w:sz w:val="20"/>
          <w:szCs w:val="20"/>
          <w:lang w:val="en-IN" w:eastAsia="zh-CN"/>
        </w:rPr>
        <w:t>to check the paper sets</w:t>
      </w:r>
    </w:p>
    <w:p>
      <w:pPr>
        <w:numPr>
          <w:ilvl w:val="0"/>
          <w:numId w:val="24"/>
        </w:numPr>
        <w:tabs>
          <w:tab w:val="clear" w:pos="420"/>
        </w:tabs>
        <w:ind w:left="420" w:leftChars="0" w:hanging="420" w:firstLineChars="0"/>
        <w:rPr>
          <w:rFonts w:hint="default" w:ascii="Calibri" w:hAnsi="Calibri"/>
          <w:b w:val="0"/>
          <w:bCs/>
          <w:color w:val="000000"/>
          <w:sz w:val="20"/>
          <w:szCs w:val="20"/>
          <w:lang w:val="en-IN"/>
        </w:rPr>
      </w:pPr>
      <w:r>
        <w:rPr>
          <w:rFonts w:hint="default" w:ascii="Calibri" w:hAnsi="Calibri"/>
          <w:b w:val="0"/>
          <w:bCs/>
          <w:color w:val="000000"/>
          <w:sz w:val="20"/>
          <w:szCs w:val="20"/>
          <w:lang w:val="en-IN"/>
        </w:rPr>
        <w:t xml:space="preserve">Once the paper setter created the paper sets, </w:t>
      </w:r>
    </w:p>
    <w:p>
      <w:pPr>
        <w:numPr>
          <w:ilvl w:val="0"/>
          <w:numId w:val="25"/>
        </w:numPr>
        <w:tabs>
          <w:tab w:val="clear" w:pos="840"/>
        </w:tabs>
        <w:ind w:left="840" w:leftChars="0" w:hanging="420" w:firstLineChars="0"/>
        <w:rPr>
          <w:rFonts w:hint="default" w:ascii="Calibri" w:hAnsi="Calibri"/>
          <w:b w:val="0"/>
          <w:bCs/>
          <w:color w:val="000000"/>
          <w:sz w:val="20"/>
          <w:szCs w:val="20"/>
          <w:lang w:val="en-IN"/>
        </w:rPr>
      </w:pPr>
      <w:r>
        <w:rPr>
          <w:rFonts w:hint="default" w:ascii="Calibri" w:hAnsi="Calibri"/>
          <w:b w:val="0"/>
          <w:bCs/>
          <w:color w:val="000000"/>
          <w:sz w:val="20"/>
          <w:szCs w:val="20"/>
          <w:lang w:val="en-IN"/>
        </w:rPr>
        <w:t>Then reminder sent to the director and Examination Head for review through mail</w:t>
      </w:r>
    </w:p>
    <w:p>
      <w:pPr>
        <w:numPr>
          <w:ilvl w:val="0"/>
          <w:numId w:val="25"/>
        </w:numPr>
        <w:tabs>
          <w:tab w:val="clear" w:pos="840"/>
        </w:tabs>
        <w:ind w:left="840" w:leftChars="0" w:hanging="420" w:firstLineChars="0"/>
        <w:rPr>
          <w:rFonts w:hint="default" w:ascii="Calibri" w:hAnsi="Calibri"/>
          <w:b w:val="0"/>
          <w:bCs/>
          <w:color w:val="000000"/>
          <w:sz w:val="20"/>
          <w:szCs w:val="20"/>
          <w:lang w:val="en-IN"/>
        </w:rPr>
      </w:pPr>
      <w:r>
        <w:rPr>
          <w:rFonts w:hint="default" w:ascii="Calibri" w:hAnsi="Calibri"/>
          <w:b w:val="0"/>
          <w:bCs/>
          <w:color w:val="000000"/>
          <w:sz w:val="20"/>
          <w:szCs w:val="20"/>
          <w:lang w:val="en-IN"/>
        </w:rPr>
        <w:t xml:space="preserve">Paper sets  needs to be approved either  by director or  Examination Head </w:t>
      </w:r>
    </w:p>
    <w:p>
      <w:pPr>
        <w:numPr>
          <w:ilvl w:val="0"/>
          <w:numId w:val="25"/>
        </w:numPr>
        <w:tabs>
          <w:tab w:val="clear" w:pos="840"/>
        </w:tabs>
        <w:ind w:left="840" w:leftChars="0" w:hanging="420" w:firstLineChars="0"/>
        <w:rPr>
          <w:rFonts w:hint="default"/>
          <w:sz w:val="20"/>
          <w:szCs w:val="20"/>
          <w:lang w:val="en-IN"/>
        </w:rPr>
      </w:pPr>
      <w:r>
        <w:rPr>
          <w:rFonts w:hint="default" w:ascii="Calibri" w:hAnsi="Calibri"/>
          <w:b w:val="0"/>
          <w:bCs/>
          <w:color w:val="000000"/>
          <w:sz w:val="20"/>
          <w:szCs w:val="20"/>
          <w:lang w:val="en-IN"/>
        </w:rPr>
        <w:t>Mail will be triggered to the paper setter and director when approved by Examination Head</w:t>
      </w:r>
      <w:r>
        <w:rPr>
          <w:rFonts w:hint="default"/>
          <w:b w:val="0"/>
          <w:bCs/>
          <w:color w:val="000000"/>
          <w:sz w:val="20"/>
          <w:szCs w:val="20"/>
          <w:lang w:val="en-IN"/>
        </w:rPr>
        <w:t>.</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9"/>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9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8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69" w:name="_Toc19207"/>
      <w:bookmarkStart w:id="70" w:name="_Toc12112"/>
      <w:r>
        <w:rPr>
          <w:rFonts w:hint="default"/>
          <w:lang w:val="en-US" w:eastAsia="zh-CN"/>
        </w:rPr>
        <w:t>Criteria</w:t>
      </w:r>
      <w:r>
        <w:rPr>
          <w:rFonts w:hint="default"/>
          <w:lang w:val="en-IN" w:eastAsia="zh-CN"/>
        </w:rPr>
        <w:t xml:space="preserve"> W</w:t>
      </w:r>
      <w:r>
        <w:rPr>
          <w:rFonts w:hint="default"/>
          <w:lang w:val="en-US" w:eastAsia="zh-CN"/>
        </w:rPr>
        <w:t>ise Evaluatio</w:t>
      </w:r>
      <w:r>
        <w:rPr>
          <w:rFonts w:hint="default"/>
          <w:lang w:val="en-IN" w:eastAsia="zh-CN"/>
        </w:rPr>
        <w:t>n</w:t>
      </w:r>
      <w:bookmarkEnd w:id="69"/>
      <w:bookmarkEnd w:id="70"/>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6"/>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7"/>
        <w:gridCol w:w="5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1" w:type="dxa"/>
            <w:noWrap w:val="0"/>
            <w:vAlign w:val="center"/>
          </w:tcPr>
          <w:p>
            <w:pPr>
              <w:widowControl w:val="0"/>
              <w:numPr>
                <w:ilvl w:val="0"/>
                <w:numId w:val="0"/>
              </w:numPr>
              <w:ind w:leftChars="0"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Criteria Wise Evaluation allows us to create an evaluation for a particular assessment criterion in a course for a student enrolled in that course. </w:t>
            </w:r>
            <w:r>
              <w:rPr>
                <w:rFonts w:hint="default" w:ascii="Calibri" w:hAnsi="Calibri" w:cs="Calibri"/>
                <w:sz w:val="20"/>
                <w:szCs w:val="20"/>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1"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1" w:type="dxa"/>
            <w:noWrap w:val="0"/>
            <w:vAlign w:val="center"/>
          </w:tcPr>
          <w:p>
            <w:pPr>
              <w:widowControl w:val="0"/>
              <w:numPr>
                <w:ilvl w:val="0"/>
                <w:numId w:val="26"/>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Exam Declaration</w:t>
            </w:r>
          </w:p>
          <w:p>
            <w:pPr>
              <w:widowControl w:val="0"/>
              <w:numPr>
                <w:ilvl w:val="0"/>
                <w:numId w:val="26"/>
              </w:numPr>
              <w:ind w:left="425" w:leftChars="0" w:right="104" w:rightChars="52" w:hanging="425" w:firstLineChars="0"/>
              <w:jc w:val="both"/>
              <w:rPr>
                <w:rFonts w:hint="default"/>
                <w:sz w:val="20"/>
                <w:szCs w:val="20"/>
                <w:rtl w:val="0"/>
                <w:lang w:val="en-US" w:eastAsia="zh-CN"/>
              </w:rPr>
            </w:pPr>
            <w:r>
              <w:rPr>
                <w:rFonts w:hint="default"/>
                <w:sz w:val="20"/>
                <w:szCs w:val="20"/>
                <w:rtl w:val="0"/>
                <w:lang w:val="en-US" w:eastAsia="zh-CN"/>
              </w:rPr>
              <w:t>Course</w:t>
            </w:r>
          </w:p>
          <w:p>
            <w:pPr>
              <w:widowControl w:val="0"/>
              <w:numPr>
                <w:ilvl w:val="0"/>
                <w:numId w:val="26"/>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Assessment Criteria</w:t>
            </w:r>
          </w:p>
          <w:p>
            <w:pPr>
              <w:widowControl w:val="0"/>
              <w:numPr>
                <w:ilvl w:val="0"/>
                <w:numId w:val="26"/>
              </w:numPr>
              <w:ind w:left="425" w:leftChars="0" w:right="104" w:rightChars="52" w:hanging="425" w:firstLineChars="0"/>
              <w:jc w:val="both"/>
              <w:rPr>
                <w:rFonts w:hint="default"/>
                <w:sz w:val="20"/>
                <w:szCs w:val="20"/>
                <w:rtl w:val="0"/>
                <w:lang w:val="en-IN" w:eastAsia="zh-CN"/>
              </w:rPr>
            </w:pPr>
            <w:r>
              <w:rPr>
                <w:rFonts w:hint="default"/>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7"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1"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6690" cy="2898775"/>
            <wp:effectExtent l="9525" t="9525" r="12065" b="1778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5"/>
                    <a:stretch>
                      <a:fillRect/>
                    </a:stretch>
                  </pic:blipFill>
                  <pic:spPr>
                    <a:xfrm>
                      <a:off x="0" y="0"/>
                      <a:ext cx="5266690" cy="2898775"/>
                    </a:xfrm>
                    <a:prstGeom prst="rect">
                      <a:avLst/>
                    </a:prstGeom>
                    <a:noFill/>
                    <a:ln>
                      <a:solidFill>
                        <a:schemeClr val="tx1"/>
                      </a:solidFill>
                    </a:ln>
                  </pic:spPr>
                </pic:pic>
              </a:graphicData>
            </a:graphic>
          </wp:inline>
        </w:drawing>
      </w:r>
    </w:p>
    <w:p>
      <w:pPr>
        <w:pStyle w:val="10"/>
        <w:jc w:val="center"/>
        <w:rPr>
          <w:rFonts w:hint="default"/>
          <w:lang w:val="en-IN"/>
        </w:rPr>
      </w:pPr>
      <w:r>
        <w:t xml:space="preserve">Figure </w:t>
      </w:r>
      <w:r>
        <w:fldChar w:fldCharType="begin"/>
      </w:r>
      <w:r>
        <w:instrText xml:space="preserve"> SEQ Figure \* ARABIC </w:instrText>
      </w:r>
      <w:r>
        <w:fldChar w:fldCharType="separate"/>
      </w:r>
      <w:r>
        <w:t>12</w:t>
      </w:r>
      <w:r>
        <w:fldChar w:fldCharType="end"/>
      </w:r>
      <w:r>
        <w:rPr>
          <w:lang w:val="en-IN"/>
        </w:rPr>
        <w:t xml:space="preserve"> :</w:t>
      </w:r>
      <w:r>
        <w:rPr>
          <w:rFonts w:hint="default"/>
          <w:lang w:val="en-IN"/>
        </w:rPr>
        <w:t xml:space="preserve"> Criteria Wise Evaluation Screen</w:t>
      </w:r>
    </w:p>
    <w:p>
      <w:pPr>
        <w:rPr>
          <w:rFonts w:hint="default"/>
          <w:lang w:val="en-IN"/>
        </w:rPr>
      </w:pPr>
    </w:p>
    <w:p>
      <w:pPr>
        <w:numPr>
          <w:ilvl w:val="0"/>
          <w:numId w:val="27"/>
        </w:numPr>
        <w:ind w:left="418" w:leftChars="0" w:right="104" w:rightChars="52" w:hanging="418" w:firstLineChars="0"/>
        <w:jc w:val="both"/>
        <w:rPr>
          <w:rFonts w:hint="default"/>
          <w:sz w:val="20"/>
          <w:szCs w:val="20"/>
          <w:lang w:val="en-IN"/>
        </w:rPr>
      </w:pPr>
      <w:r>
        <w:rPr>
          <w:rFonts w:hint="default"/>
          <w:sz w:val="20"/>
          <w:szCs w:val="20"/>
          <w:lang w:val="en-IN"/>
        </w:rPr>
        <w:t>Two instructors independently evaluate a student's assessment without knowing the other's score and then come together to compare their results and determine the final grade.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w:t>
      </w:r>
      <w:r>
        <w:rPr>
          <w:rFonts w:hint="default"/>
          <w:sz w:val="20"/>
          <w:szCs w:val="20"/>
          <w:lang w:val="en-US"/>
        </w:rPr>
        <w:t>” screen shall consist of the following fields:</w:t>
      </w:r>
    </w:p>
    <w:p>
      <w:pPr>
        <w:ind w:right="104" w:rightChars="52"/>
        <w:jc w:val="both"/>
        <w:rPr>
          <w:rFonts w:hint="default"/>
          <w:sz w:val="20"/>
          <w:szCs w:val="20"/>
          <w:lang w:val="en-IN"/>
        </w:rPr>
      </w:pPr>
    </w:p>
    <w:tbl>
      <w:tblPr>
        <w:tblStyle w:val="9"/>
        <w:tblW w:w="5079" w:type="pct"/>
        <w:jc w:val="center"/>
        <w:tblLayout w:type="fixed"/>
        <w:tblCellMar>
          <w:top w:w="0" w:type="dxa"/>
          <w:left w:w="108" w:type="dxa"/>
          <w:bottom w:w="0" w:type="dxa"/>
          <w:right w:w="108" w:type="dxa"/>
        </w:tblCellMar>
      </w:tblPr>
      <w:tblGrid>
        <w:gridCol w:w="505"/>
        <w:gridCol w:w="1350"/>
        <w:gridCol w:w="1230"/>
        <w:gridCol w:w="1980"/>
        <w:gridCol w:w="1372"/>
        <w:gridCol w:w="1148"/>
        <w:gridCol w:w="1072"/>
      </w:tblGrid>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59"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Student Id</w:t>
            </w: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filtered will be applied Student enrolled 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526"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Programs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fetched based on selected “Exam Declaration”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w:t>
            </w:r>
          </w:p>
        </w:tc>
      </w:tr>
      <w:tr>
        <w:tblPrEx>
          <w:tblCellMar>
            <w:top w:w="0" w:type="dxa"/>
            <w:left w:w="108" w:type="dxa"/>
            <w:bottom w:w="0" w:type="dxa"/>
            <w:right w:w="108" w:type="dxa"/>
          </w:tblCellMar>
        </w:tblPrEx>
        <w:trPr>
          <w:trHeight w:val="76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be applied to selected programs</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00"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Exam Assessment Plan</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Link Field</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15</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8" w:hRule="atLeast"/>
          <w:jc w:val="center"/>
        </w:trPr>
        <w:tc>
          <w:tcPr>
            <w:tcW w:w="2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16</w:t>
            </w:r>
          </w:p>
        </w:tc>
        <w:tc>
          <w:tcPr>
            <w:tcW w:w="7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auto"/>
              </w:rPr>
            </w:pPr>
            <w:r>
              <w:rPr>
                <w:rFonts w:hint="default"/>
                <w:color w:val="auto"/>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Auto fetched based on selected Course from Course master</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9"/>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32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346"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71" w:name="_Toc113"/>
      <w:bookmarkStart w:id="72" w:name="_Toc7020"/>
      <w:r>
        <w:rPr>
          <w:rFonts w:hint="default"/>
          <w:lang w:val="en-IN" w:eastAsia="zh-CN"/>
        </w:rPr>
        <w:t>Criteria Wise Evaluation Tool</w:t>
      </w:r>
      <w:bookmarkEnd w:id="71"/>
      <w:bookmarkEnd w:id="72"/>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6"/>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9"/>
        <w:gridCol w:w="5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281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9"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sz w:val="20"/>
                <w:szCs w:val="20"/>
                <w:lang w:val="en-IN"/>
              </w:rPr>
              <w:t>Criteria Wise Evaluation Tool helps in entering marks earned by the students in a semester for</w:t>
            </w:r>
            <w:r>
              <w:rPr>
                <w:rFonts w:hint="default"/>
                <w:sz w:val="20"/>
                <w:szCs w:val="20"/>
                <w:lang w:val="en-US"/>
              </w:rPr>
              <w:t xml:space="preserve"> </w:t>
            </w:r>
            <w:r>
              <w:rPr>
                <w:rFonts w:hint="default"/>
                <w:sz w:val="20"/>
                <w:szCs w:val="20"/>
                <w:lang w:val="en-IN"/>
              </w:rPr>
              <w:t xml:space="preserve">a particular course and particular assessment criteria.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9"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9" w:type="dxa"/>
            <w:noWrap w:val="0"/>
            <w:vAlign w:val="center"/>
          </w:tcPr>
          <w:p>
            <w:pPr>
              <w:widowControl w:val="0"/>
              <w:numPr>
                <w:ilvl w:val="0"/>
                <w:numId w:val="28"/>
              </w:numPr>
              <w:ind w:left="425" w:leftChars="0" w:right="104" w:rightChars="52" w:hanging="425" w:firstLineChars="0"/>
              <w:jc w:val="both"/>
              <w:rPr>
                <w:rFonts w:hint="default" w:cs="Times New Roman"/>
                <w:sz w:val="20"/>
                <w:szCs w:val="20"/>
                <w:rtl w:val="0"/>
                <w:lang w:val="en-US" w:eastAsia="zh-CN"/>
              </w:rPr>
            </w:pPr>
            <w:r>
              <w:rPr>
                <w:rFonts w:hint="default" w:cs="Times New Roman"/>
                <w:sz w:val="20"/>
                <w:szCs w:val="20"/>
                <w:rtl w:val="0"/>
                <w:lang w:val="en-US" w:eastAsia="zh-CN"/>
              </w:rPr>
              <w:t>Exam Declaration</w:t>
            </w:r>
          </w:p>
          <w:p>
            <w:pPr>
              <w:widowControl w:val="0"/>
              <w:numPr>
                <w:ilvl w:val="0"/>
                <w:numId w:val="28"/>
              </w:numPr>
              <w:ind w:left="425" w:leftChars="0" w:right="104" w:rightChars="52" w:hanging="425" w:firstLineChars="0"/>
              <w:jc w:val="both"/>
              <w:rPr>
                <w:rFonts w:hint="default" w:cs="Times New Roman"/>
                <w:sz w:val="20"/>
                <w:szCs w:val="20"/>
                <w:rtl w:val="0"/>
                <w:lang w:val="en-IN" w:eastAsia="zh-CN"/>
              </w:rPr>
            </w:pPr>
            <w:r>
              <w:rPr>
                <w:rFonts w:hint="default" w:cs="Times New Roman"/>
                <w:sz w:val="20"/>
                <w:szCs w:val="20"/>
                <w:rtl w:val="0"/>
                <w:lang w:val="en-US" w:eastAsia="zh-CN"/>
              </w:rPr>
              <w:t>Course</w:t>
            </w:r>
          </w:p>
          <w:p>
            <w:pPr>
              <w:widowControl w:val="0"/>
              <w:numPr>
                <w:ilvl w:val="0"/>
                <w:numId w:val="28"/>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Assessment Criteria</w:t>
            </w:r>
          </w:p>
          <w:p>
            <w:pPr>
              <w:widowControl w:val="0"/>
              <w:numPr>
                <w:ilvl w:val="0"/>
                <w:numId w:val="28"/>
              </w:numPr>
              <w:ind w:left="425" w:leftChars="0" w:right="104" w:rightChars="52" w:hanging="425" w:firstLineChars="0"/>
              <w:jc w:val="both"/>
              <w:rPr>
                <w:rFonts w:hint="default"/>
                <w:sz w:val="20"/>
                <w:szCs w:val="20"/>
                <w:rtl w:val="0"/>
                <w:lang w:val="en-IN" w:eastAsia="zh-CN"/>
              </w:rPr>
            </w:pPr>
            <w:r>
              <w:rPr>
                <w:rFonts w:hint="default" w:cs="Times New Roman"/>
                <w:sz w:val="20"/>
                <w:szCs w:val="20"/>
                <w:rtl w:val="0"/>
                <w:lang w:val="en-US" w:eastAsia="zh-CN"/>
              </w:rPr>
              <w:t>Grading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sz w:val="20"/>
                <w:szCs w:val="20"/>
                <w:lang w:val="en-IN"/>
              </w:rPr>
              <w:t>Criteria Wise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1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numPr>
          <w:ilvl w:val="0"/>
          <w:numId w:val="0"/>
        </w:numPr>
        <w:ind w:right="104" w:rightChars="52"/>
        <w:jc w:val="both"/>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1135" cy="2529205"/>
            <wp:effectExtent l="9525" t="9525" r="22860" b="2159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6"/>
                    <a:stretch>
                      <a:fillRect/>
                    </a:stretch>
                  </pic:blipFill>
                  <pic:spPr>
                    <a:xfrm>
                      <a:off x="0" y="0"/>
                      <a:ext cx="5271135" cy="2529205"/>
                    </a:xfrm>
                    <a:prstGeom prst="rect">
                      <a:avLst/>
                    </a:prstGeom>
                    <a:noFill/>
                    <a:ln>
                      <a:solidFill>
                        <a:schemeClr val="tx1"/>
                      </a:solidFill>
                    </a:ln>
                  </pic:spPr>
                </pic:pic>
              </a:graphicData>
            </a:graphic>
          </wp:inline>
        </w:drawing>
      </w:r>
    </w:p>
    <w:p>
      <w:pPr>
        <w:pStyle w:val="10"/>
        <w:jc w:val="center"/>
        <w:rPr>
          <w:rFonts w:hint="default"/>
          <w:lang w:val="en-IN"/>
        </w:rPr>
      </w:pPr>
      <w:r>
        <w:t xml:space="preserve">Figure </w:t>
      </w:r>
      <w:r>
        <w:fldChar w:fldCharType="begin"/>
      </w:r>
      <w:r>
        <w:instrText xml:space="preserve"> SEQ Figure \* ARABIC </w:instrText>
      </w:r>
      <w:r>
        <w:fldChar w:fldCharType="separate"/>
      </w:r>
      <w:r>
        <w:t>13</w:t>
      </w:r>
      <w:r>
        <w:fldChar w:fldCharType="end"/>
      </w:r>
      <w:r>
        <w:rPr>
          <w:lang w:val="en-IN"/>
        </w:rPr>
        <w:t xml:space="preserve"> :</w:t>
      </w:r>
      <w:r>
        <w:rPr>
          <w:rFonts w:hint="default"/>
          <w:lang w:val="en-IN"/>
        </w:rPr>
        <w:t xml:space="preserve"> Criteria Wise Evaluation Tool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Criteria Wise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9"/>
        <w:tblW w:w="5061" w:type="pct"/>
        <w:jc w:val="center"/>
        <w:tblLayout w:type="fixed"/>
        <w:tblCellMar>
          <w:top w:w="0" w:type="dxa"/>
          <w:left w:w="108" w:type="dxa"/>
          <w:bottom w:w="0" w:type="dxa"/>
          <w:right w:w="108" w:type="dxa"/>
        </w:tblCellMar>
      </w:tblPr>
      <w:tblGrid>
        <w:gridCol w:w="550"/>
        <w:gridCol w:w="1305"/>
        <w:gridCol w:w="1305"/>
        <w:gridCol w:w="1980"/>
        <w:gridCol w:w="1350"/>
        <w:gridCol w:w="1132"/>
        <w:gridCol w:w="1005"/>
      </w:tblGrid>
      <w:tr>
        <w:tblPrEx>
          <w:tblCellMar>
            <w:top w:w="0" w:type="dxa"/>
            <w:left w:w="108" w:type="dxa"/>
            <w:bottom w:w="0" w:type="dxa"/>
            <w:right w:w="108" w:type="dxa"/>
          </w:tblCellMar>
        </w:tblPrEx>
        <w:trPr>
          <w:trHeight w:val="170" w:hRule="atLeast"/>
          <w:jc w:val="center"/>
        </w:trPr>
        <w:tc>
          <w:tcPr>
            <w:tcW w:w="31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 applied on the basis of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07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Declaration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Exam Declaration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 and Academic Term</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24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Exam Assessment Plan</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Exam Assessment Plan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31"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 Grade</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filtered applied on the basis of Program Grade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Courses</w:t>
            </w: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cs="Calibri"/>
                <w:color w:val="000000"/>
                <w:sz w:val="20"/>
                <w:szCs w:val="20"/>
                <w:lang w:val="en-IN"/>
              </w:rPr>
            </w:pPr>
            <w:r>
              <w:rPr>
                <w:rFonts w:hint="default" w:cs="Calibri"/>
                <w:color w:val="000000"/>
                <w:sz w:val="20"/>
                <w:szCs w:val="20"/>
                <w:lang w:val="en-IN"/>
              </w:rPr>
              <w:t>Module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Code</w:t>
            </w:r>
          </w:p>
        </w:tc>
      </w:tr>
      <w:tr>
        <w:tblPrEx>
          <w:tblCellMar>
            <w:top w:w="0" w:type="dxa"/>
            <w:left w:w="108" w:type="dxa"/>
            <w:bottom w:w="0" w:type="dxa"/>
            <w:right w:w="108" w:type="dxa"/>
          </w:tblCellMar>
        </w:tblPrEx>
        <w:trPr>
          <w:trHeight w:val="627"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w:t>
            </w:r>
          </w:p>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Module Name</w:t>
            </w:r>
          </w:p>
        </w:tc>
      </w:tr>
      <w:tr>
        <w:tblPrEx>
          <w:tblCellMar>
            <w:top w:w="0" w:type="dxa"/>
            <w:left w:w="108" w:type="dxa"/>
            <w:bottom w:w="0" w:type="dxa"/>
            <w:right w:w="108" w:type="dxa"/>
          </w:tblCellMar>
        </w:tblPrEx>
        <w:trPr>
          <w:trHeight w:val="1109"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(R)Assessment Component</w:t>
            </w:r>
          </w:p>
        </w:tc>
      </w:tr>
      <w:tr>
        <w:tblPrEx>
          <w:tblCellMar>
            <w:top w:w="0" w:type="dxa"/>
            <w:left w:w="108" w:type="dxa"/>
            <w:bottom w:w="0" w:type="dxa"/>
            <w:right w:w="108" w:type="dxa"/>
          </w:tblCellMar>
        </w:tblPrEx>
        <w:trPr>
          <w:trHeight w:val="555" w:hRule="atLeast"/>
          <w:jc w:val="center"/>
        </w:trPr>
        <w:tc>
          <w:tcPr>
            <w:tcW w:w="31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13</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Student Details Data</w:t>
            </w:r>
          </w:p>
        </w:tc>
        <w:tc>
          <w:tcPr>
            <w:tcW w:w="7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HTML</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This table is described below</w:t>
            </w:r>
          </w:p>
        </w:tc>
        <w:tc>
          <w:tcPr>
            <w:tcW w:w="5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tbl>
      <w:tblPr>
        <w:tblStyle w:val="9"/>
        <w:tblW w:w="8817" w:type="dxa"/>
        <w:jc w:val="center"/>
        <w:tblLayout w:type="fixed"/>
        <w:tblCellMar>
          <w:top w:w="0" w:type="dxa"/>
          <w:left w:w="108" w:type="dxa"/>
          <w:bottom w:w="0" w:type="dxa"/>
          <w:right w:w="108" w:type="dxa"/>
        </w:tblCellMar>
      </w:tblPr>
      <w:tblGrid>
        <w:gridCol w:w="747"/>
        <w:gridCol w:w="1263"/>
        <w:gridCol w:w="1260"/>
        <w:gridCol w:w="1875"/>
        <w:gridCol w:w="1335"/>
        <w:gridCol w:w="1110"/>
        <w:gridCol w:w="1227"/>
      </w:tblGrid>
      <w:tr>
        <w:tblPrEx>
          <w:tblCellMar>
            <w:top w:w="0" w:type="dxa"/>
            <w:left w:w="108" w:type="dxa"/>
            <w:bottom w:w="0" w:type="dxa"/>
            <w:right w:w="108" w:type="dxa"/>
          </w:tblCellMar>
        </w:tblPrEx>
        <w:trPr>
          <w:trHeight w:val="150" w:hRule="atLeast"/>
          <w:jc w:val="center"/>
        </w:trPr>
        <w:tc>
          <w:tcPr>
            <w:tcW w:w="881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80"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126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12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8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11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12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Student Id</w:t>
            </w: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Student Name</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Roll No</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Earned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bidi="ar"/>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55" w:hRule="atLeast"/>
          <w:jc w:val="center"/>
        </w:trPr>
        <w:tc>
          <w:tcPr>
            <w:tcW w:w="74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12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b w:val="0"/>
                <w:bCs w:val="0"/>
                <w:color w:val="000000"/>
                <w:lang w:val="en-IN"/>
              </w:rPr>
            </w:pPr>
            <w:r>
              <w:rPr>
                <w:rFonts w:hint="default"/>
                <w:b w:val="0"/>
                <w:bCs w:val="0"/>
                <w:color w:val="000000"/>
                <w:lang w:val="en-IN"/>
              </w:rPr>
              <w:t>Total Marks</w:t>
            </w:r>
          </w:p>
        </w:tc>
        <w:tc>
          <w:tcPr>
            <w:tcW w:w="12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fetched when all the above relevant inputs given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9"/>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2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5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1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ind w:right="104" w:rightChars="52"/>
        <w:jc w:val="left"/>
        <w:rPr>
          <w:rFonts w:hint="default" w:ascii="Calibri" w:hAnsi="Calibri" w:cs="Calibri"/>
          <w:lang w:val="en-IN" w:eastAsia="zh-CN"/>
        </w:rPr>
      </w:pPr>
    </w:p>
    <w:p>
      <w:pPr>
        <w:ind w:right="104" w:rightChars="52"/>
        <w:jc w:val="left"/>
        <w:rPr>
          <w:rFonts w:hint="default" w:ascii="Calibri" w:hAnsi="Calibri" w:cs="Calibri"/>
          <w:lang w:val="en-IN" w:eastAsia="zh-CN"/>
        </w:rPr>
      </w:pPr>
    </w:p>
    <w:p>
      <w:pPr>
        <w:pStyle w:val="3"/>
        <w:numPr>
          <w:ilvl w:val="1"/>
          <w:numId w:val="6"/>
        </w:numPr>
        <w:bidi w:val="0"/>
        <w:rPr>
          <w:rFonts w:hint="default"/>
          <w:lang w:val="en-IN" w:eastAsia="zh-CN"/>
        </w:rPr>
      </w:pPr>
      <w:bookmarkStart w:id="73" w:name="_Toc19205"/>
      <w:bookmarkStart w:id="74" w:name="_Toc30300"/>
      <w:r>
        <w:rPr>
          <w:rFonts w:hint="default"/>
          <w:lang w:val="en-IN" w:eastAsia="zh-CN"/>
        </w:rPr>
        <w:t>Continuous Evaluation</w:t>
      </w:r>
      <w:bookmarkEnd w:id="73"/>
      <w:bookmarkEnd w:id="74"/>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6"/>
        <w:tblpPr w:leftFromText="180" w:rightFromText="180" w:vertAnchor="text" w:horzAnchor="page" w:tblpX="1694"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6"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6"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6"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6"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Rechecking Process</w:t>
            </w:r>
          </w:p>
        </w:tc>
      </w:tr>
    </w:tbl>
    <w:p>
      <w:pPr>
        <w:rPr>
          <w:rFonts w:hint="default"/>
          <w:lang w:val="en-IN" w:eastAsia="zh-CN"/>
        </w:rPr>
      </w:pPr>
    </w:p>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73675" cy="2300605"/>
            <wp:effectExtent l="9525" t="9525" r="20320" b="2159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7"/>
                    <a:stretch>
                      <a:fillRect/>
                    </a:stretch>
                  </pic:blipFill>
                  <pic:spPr>
                    <a:xfrm>
                      <a:off x="0" y="0"/>
                      <a:ext cx="5273675" cy="2300605"/>
                    </a:xfrm>
                    <a:prstGeom prst="rect">
                      <a:avLst/>
                    </a:prstGeom>
                    <a:noFill/>
                    <a:ln>
                      <a:solidFill>
                        <a:schemeClr val="tx1"/>
                      </a:solidFill>
                    </a:ln>
                  </pic:spPr>
                </pic:pic>
              </a:graphicData>
            </a:graphic>
          </wp:inline>
        </w:drawing>
      </w:r>
    </w:p>
    <w:p>
      <w:pPr>
        <w:pStyle w:val="10"/>
        <w:jc w:val="center"/>
        <w:rPr>
          <w:rFonts w:hint="default"/>
          <w:lang w:val="en-IN" w:eastAsia="zh-CN"/>
        </w:rPr>
      </w:pPr>
      <w:r>
        <w:t xml:space="preserve">Figure </w:t>
      </w:r>
      <w:r>
        <w:fldChar w:fldCharType="begin"/>
      </w:r>
      <w:r>
        <w:instrText xml:space="preserve"> SEQ Figure \* ARABIC </w:instrText>
      </w:r>
      <w:r>
        <w:fldChar w:fldCharType="separate"/>
      </w:r>
      <w:r>
        <w:t>14</w:t>
      </w:r>
      <w:r>
        <w:fldChar w:fldCharType="end"/>
      </w:r>
      <w:r>
        <w:rPr>
          <w:lang w:val="en-IN"/>
        </w:rPr>
        <w:t xml:space="preserve"> :</w:t>
      </w:r>
      <w:r>
        <w:rPr>
          <w:rFonts w:hint="default"/>
          <w:lang w:val="en-IN"/>
        </w:rPr>
        <w:t xml:space="preserve"> Continuous Evaluation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w:t>
      </w:r>
      <w:r>
        <w:rPr>
          <w:rFonts w:hint="default"/>
          <w:sz w:val="20"/>
          <w:szCs w:val="20"/>
          <w:lang w:val="en-US"/>
        </w:rPr>
        <w:t>” screen shall consist of the following fields:</w:t>
      </w:r>
    </w:p>
    <w:p>
      <w:pPr>
        <w:ind w:right="104" w:rightChars="52"/>
        <w:jc w:val="both"/>
        <w:rPr>
          <w:rFonts w:hint="default"/>
          <w:sz w:val="24"/>
          <w:szCs w:val="24"/>
          <w:lang w:val="en-IN" w:eastAsia="zh-CN"/>
        </w:rPr>
      </w:pPr>
    </w:p>
    <w:p>
      <w:pPr>
        <w:ind w:right="104" w:rightChars="52"/>
        <w:jc w:val="both"/>
        <w:rPr>
          <w:rFonts w:hint="default"/>
          <w:sz w:val="24"/>
          <w:szCs w:val="24"/>
          <w:lang w:val="en-IN" w:eastAsia="zh-CN"/>
        </w:rPr>
      </w:pPr>
    </w:p>
    <w:p>
      <w:pPr>
        <w:ind w:right="104" w:rightChars="52"/>
        <w:jc w:val="both"/>
        <w:rPr>
          <w:rFonts w:hint="default"/>
          <w:sz w:val="24"/>
          <w:szCs w:val="24"/>
          <w:lang w:val="en-IN" w:eastAsia="zh-CN"/>
        </w:rPr>
      </w:pPr>
    </w:p>
    <w:tbl>
      <w:tblPr>
        <w:tblStyle w:val="9"/>
        <w:tblW w:w="5000" w:type="pct"/>
        <w:jc w:val="center"/>
        <w:tblLayout w:type="fixed"/>
        <w:tblCellMar>
          <w:top w:w="0" w:type="dxa"/>
          <w:left w:w="108" w:type="dxa"/>
          <w:bottom w:w="0" w:type="dxa"/>
          <w:right w:w="108" w:type="dxa"/>
        </w:tblCellMar>
      </w:tblPr>
      <w:tblGrid>
        <w:gridCol w:w="602"/>
        <w:gridCol w:w="1215"/>
        <w:gridCol w:w="1245"/>
        <w:gridCol w:w="1875"/>
        <w:gridCol w:w="1305"/>
        <w:gridCol w:w="1094"/>
        <w:gridCol w:w="1186"/>
      </w:tblGrid>
      <w:tr>
        <w:tblPrEx>
          <w:tblCellMar>
            <w:top w:w="0" w:type="dxa"/>
            <w:left w:w="108" w:type="dxa"/>
            <w:bottom w:w="0" w:type="dxa"/>
            <w:right w:w="108" w:type="dxa"/>
          </w:tblCellMar>
        </w:tblPrEx>
        <w:trPr>
          <w:trHeight w:val="90" w:hRule="atLeast"/>
          <w:jc w:val="center"/>
        </w:trPr>
        <w:tc>
          <w:tcPr>
            <w:tcW w:w="3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31"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Student Id</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3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(D)</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Code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Course Name</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Criteria</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477"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Assessments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06"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Final Credit Item</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Final Credit Item</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This table is described below</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(R)Final Module Marks</w:t>
            </w:r>
          </w:p>
        </w:tc>
      </w:tr>
      <w:tr>
        <w:tblPrEx>
          <w:tblCellMar>
            <w:top w:w="0" w:type="dxa"/>
            <w:left w:w="108" w:type="dxa"/>
            <w:bottom w:w="0" w:type="dxa"/>
            <w:right w:w="108" w:type="dxa"/>
          </w:tblCellMar>
        </w:tblPrEx>
        <w:trPr>
          <w:trHeight w:val="1393"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Grace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olor w:val="000000"/>
                <w:sz w:val="20"/>
                <w:szCs w:val="20"/>
                <w:lang w:val="en-IN"/>
              </w:rPr>
              <w:t>User Input If needed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rPr>
              <w:t>Earned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Credits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 D )</w:t>
            </w:r>
          </w:p>
        </w:tc>
      </w:tr>
      <w:tr>
        <w:tblPrEx>
          <w:tblCellMar>
            <w:top w:w="0" w:type="dxa"/>
            <w:left w:w="108" w:type="dxa"/>
            <w:bottom w:w="0" w:type="dxa"/>
            <w:right w:w="108" w:type="dxa"/>
          </w:tblCellMar>
        </w:tblPrEx>
        <w:trPr>
          <w:trHeight w:val="1164"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rPr>
            </w:pPr>
            <w:r>
              <w:rPr>
                <w:rFonts w:hint="default"/>
              </w:rPr>
              <w:t>Weightage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b w:val="0"/>
                <w:bCs w:val="0"/>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8"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Final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Fetched from criteria wise evaluation screen respective record</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95" w:hRule="atLeast"/>
          <w:jc w:val="center"/>
        </w:trPr>
        <w:tc>
          <w:tcPr>
            <w:tcW w:w="3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auto"/>
              </w:rPr>
            </w:pPr>
            <w:r>
              <w:rPr>
                <w:rFonts w:hint="default" w:ascii="Calibri" w:hAnsi="Calibri" w:eastAsia="SimSun" w:cs="Calibri"/>
                <w:i w:val="0"/>
                <w:iCs w:val="0"/>
                <w:color w:val="000000"/>
                <w:kern w:val="0"/>
                <w:sz w:val="20"/>
                <w:szCs w:val="20"/>
                <w:u w:val="none"/>
                <w:lang w:val="en-US" w:eastAsia="zh-CN" w:bidi="ar"/>
              </w:rPr>
              <w:t>18</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FF0000"/>
              </w:rPr>
            </w:pPr>
            <w:r>
              <w:rPr>
                <w:rFonts w:hint="default"/>
                <w:color w:val="auto"/>
              </w:rPr>
              <w:t>Out of Marks</w:t>
            </w: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9"/>
        <w:tblW w:w="5000" w:type="pct"/>
        <w:jc w:val="center"/>
        <w:tblLayout w:type="fixed"/>
        <w:tblCellMar>
          <w:top w:w="0" w:type="dxa"/>
          <w:left w:w="108" w:type="dxa"/>
          <w:bottom w:w="0" w:type="dxa"/>
          <w:right w:w="108" w:type="dxa"/>
        </w:tblCellMar>
      </w:tblPr>
      <w:tblGrid>
        <w:gridCol w:w="616"/>
        <w:gridCol w:w="1343"/>
        <w:gridCol w:w="1170"/>
        <w:gridCol w:w="1808"/>
        <w:gridCol w:w="1335"/>
        <w:gridCol w:w="1245"/>
        <w:gridCol w:w="1005"/>
      </w:tblGrid>
      <w:tr>
        <w:tblPrEx>
          <w:tblCellMar>
            <w:top w:w="0" w:type="dxa"/>
            <w:left w:w="108" w:type="dxa"/>
            <w:bottom w:w="0" w:type="dxa"/>
            <w:right w:w="108" w:type="dxa"/>
          </w:tblCellMar>
        </w:tblPrEx>
        <w:trPr>
          <w:trHeight w:val="161"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b/>
                <w:bCs/>
                <w:color w:val="FFFFFF"/>
                <w:sz w:val="20"/>
                <w:szCs w:val="20"/>
                <w:lang w:val="en-IN"/>
              </w:rPr>
            </w:pPr>
            <w:r>
              <w:rPr>
                <w:rFonts w:hint="default"/>
                <w:b/>
                <w:bCs/>
                <w:color w:val="FFFFFF"/>
                <w:sz w:val="20"/>
                <w:szCs w:val="20"/>
                <w:lang w:val="en-IN"/>
              </w:rPr>
              <w:t>Final Credit Item</w:t>
            </w:r>
          </w:p>
        </w:tc>
      </w:tr>
      <w:tr>
        <w:tblPrEx>
          <w:tblCellMar>
            <w:top w:w="0" w:type="dxa"/>
            <w:left w:w="108" w:type="dxa"/>
            <w:bottom w:w="0" w:type="dxa"/>
            <w:right w:w="108" w:type="dxa"/>
          </w:tblCellMar>
        </w:tblPrEx>
        <w:trPr>
          <w:trHeight w:val="451" w:hRule="atLeast"/>
          <w:jc w:val="center"/>
        </w:trPr>
        <w:tc>
          <w:tcPr>
            <w:tcW w:w="3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89"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 Assessment</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Course Assessment master</w:t>
            </w:r>
            <w:r>
              <w:rPr>
                <w:rFonts w:ascii="Calibri" w:hAnsi="Calibri" w:cs="Calibri"/>
                <w:color w:val="000000"/>
                <w:sz w:val="20"/>
                <w:szCs w:val="20"/>
                <w:lang w:val="en-IN"/>
              </w:rPr>
              <w:t xml:space="preserve"> screen</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74"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Earned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0"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Grace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r>
              <w:rPr>
                <w:rFonts w:hint="default"/>
                <w:color w:val="000000"/>
                <w:sz w:val="20"/>
                <w:szCs w:val="20"/>
                <w:lang w:val="en-IN"/>
              </w:rPr>
              <w:t>User Input If needed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36" w:hRule="atLeast"/>
          <w:jc w:val="center"/>
        </w:trPr>
        <w:tc>
          <w:tcPr>
            <w:tcW w:w="3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Total Marks</w:t>
            </w:r>
          </w:p>
        </w:tc>
        <w:tc>
          <w:tcPr>
            <w:tcW w:w="6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0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olor w:val="000000"/>
                <w:sz w:val="20"/>
                <w:szCs w:val="20"/>
                <w:lang w:val="en-IN"/>
              </w:rPr>
              <w:t>Auto Fetched from criteria wise evaluation screen respective record</w:t>
            </w:r>
          </w:p>
        </w:tc>
        <w:tc>
          <w:tcPr>
            <w:tcW w:w="7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7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rPr>
          <w:rFonts w:hint="default"/>
          <w:lang w:val="en-IN" w:eastAsia="zh-CN"/>
        </w:rPr>
      </w:pPr>
    </w:p>
    <w:p>
      <w:pPr>
        <w:rPr>
          <w:rFonts w:hint="default"/>
          <w:lang w:val="en-IN" w:eastAsia="zh-CN"/>
        </w:rPr>
      </w:pPr>
      <w:r>
        <w:rPr>
          <w:rFonts w:hint="default"/>
          <w:lang w:val="en-IN" w:eastAsia="zh-CN"/>
        </w:rPr>
        <w:t>Note:</w:t>
      </w:r>
    </w:p>
    <w:p>
      <w:pPr>
        <w:numPr>
          <w:ilvl w:val="0"/>
          <w:numId w:val="29"/>
        </w:numPr>
        <w:ind w:left="420" w:leftChars="0" w:hanging="420" w:firstLineChars="0"/>
        <w:rPr>
          <w:rFonts w:hint="default" w:ascii="Calibri" w:hAnsi="Calibri"/>
          <w:b w:val="0"/>
          <w:bCs/>
          <w:color w:val="000000"/>
          <w:sz w:val="20"/>
          <w:szCs w:val="20"/>
          <w:lang w:val="en-IN"/>
        </w:rPr>
      </w:pPr>
      <w:r>
        <w:rPr>
          <w:rFonts w:hint="default" w:ascii="Calibri" w:hAnsi="Calibri"/>
          <w:b w:val="0"/>
          <w:bCs/>
          <w:color w:val="000000"/>
          <w:sz w:val="20"/>
          <w:szCs w:val="20"/>
          <w:lang w:val="en-IN"/>
        </w:rPr>
        <w:t>The weight-age for In-module is 60% and End-module is 40%</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9"/>
        <w:tblW w:w="7973" w:type="dxa"/>
        <w:jc w:val="center"/>
        <w:tblLayout w:type="fixed"/>
        <w:tblCellMar>
          <w:top w:w="0" w:type="dxa"/>
          <w:left w:w="108" w:type="dxa"/>
          <w:bottom w:w="0" w:type="dxa"/>
          <w:right w:w="108" w:type="dxa"/>
        </w:tblCellMar>
      </w:tblPr>
      <w:tblGrid>
        <w:gridCol w:w="661"/>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6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84"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42"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62" w:hRule="atLeast"/>
          <w:jc w:val="center"/>
        </w:trPr>
        <w:tc>
          <w:tcPr>
            <w:tcW w:w="6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cs="Times New Roman"/>
          <w:b/>
          <w:bCs/>
          <w:lang w:val="en-IN"/>
        </w:rPr>
      </w:pPr>
      <w:bookmarkStart w:id="75" w:name="_Toc28382"/>
      <w:bookmarkStart w:id="76" w:name="_Toc31186"/>
      <w:r>
        <w:rPr>
          <w:rFonts w:hint="default"/>
          <w:lang w:val="en-IN" w:eastAsia="zh-CN"/>
        </w:rPr>
        <w:t xml:space="preserve">Continuous </w:t>
      </w:r>
      <w:r>
        <w:rPr>
          <w:rFonts w:hint="default" w:cs="Times New Roman"/>
          <w:b/>
          <w:bCs/>
          <w:lang w:val="en-IN"/>
        </w:rPr>
        <w:t>Evaluation Tool</w:t>
      </w:r>
      <w:bookmarkEnd w:id="75"/>
      <w:bookmarkEnd w:id="76"/>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6"/>
        <w:tblpPr w:leftFromText="180" w:rightFromText="180" w:vertAnchor="text" w:horzAnchor="page" w:tblpX="1682" w:tblpY="266"/>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07"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 xml:space="preserve">Continuous Evaluation Tool is used to assess the Assessment Criteria done for a course for an individual student.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07"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07" w:type="dxa"/>
            <w:noWrap w:val="0"/>
            <w:vAlign w:val="center"/>
          </w:tcPr>
          <w:p>
            <w:pPr>
              <w:widowControl w:val="0"/>
              <w:ind w:right="104" w:rightChars="52"/>
              <w:jc w:val="both"/>
              <w:rPr>
                <w:rFonts w:hint="default" w:cs="Times New Roman"/>
                <w:sz w:val="20"/>
                <w:szCs w:val="20"/>
                <w:rtl w:val="0"/>
                <w:lang w:val="en-IN" w:eastAsia="zh-CN"/>
              </w:rPr>
            </w:pPr>
            <w:r>
              <w:rPr>
                <w:rFonts w:hint="default" w:cs="Times New Roman"/>
                <w:sz w:val="20"/>
                <w:szCs w:val="20"/>
                <w:rtl w:val="0"/>
                <w:lang w:val="en-US" w:eastAsia="zh-CN"/>
              </w:rPr>
              <w:t>Criteria Wise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07" w:type="dxa"/>
            <w:noWrap w:val="0"/>
            <w:vAlign w:val="center"/>
          </w:tcPr>
          <w:p>
            <w:pPr>
              <w:widowControl w:val="0"/>
              <w:ind w:right="104" w:rightChars="52"/>
              <w:jc w:val="both"/>
              <w:rPr>
                <w:rFonts w:hint="default" w:cs="Times New Roman"/>
                <w:sz w:val="20"/>
                <w:szCs w:val="20"/>
                <w:rtl w:val="0"/>
                <w:lang w:val="en-US" w:eastAsia="zh-CN"/>
              </w:rPr>
            </w:pPr>
            <w:r>
              <w:rPr>
                <w:rFonts w:hint="default"/>
                <w:sz w:val="20"/>
                <w:szCs w:val="20"/>
                <w:lang w:val="en-IN"/>
              </w:rPr>
              <w:t>Continuous Evaluation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07"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Rechecking Process Tool</w:t>
            </w:r>
          </w:p>
        </w:tc>
      </w:tr>
    </w:tbl>
    <w:p>
      <w:pPr>
        <w:rPr>
          <w:rFonts w:hint="default"/>
          <w:lang w:val="en-IN" w:eastAsia="zh-CN"/>
        </w:rPr>
      </w:pPr>
    </w:p>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0500" cy="1103630"/>
            <wp:effectExtent l="9525" t="9525" r="23495" b="1460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8"/>
                    <a:stretch>
                      <a:fillRect/>
                    </a:stretch>
                  </pic:blipFill>
                  <pic:spPr>
                    <a:xfrm>
                      <a:off x="0" y="0"/>
                      <a:ext cx="5270500" cy="1103630"/>
                    </a:xfrm>
                    <a:prstGeom prst="rect">
                      <a:avLst/>
                    </a:prstGeom>
                    <a:noFill/>
                    <a:ln>
                      <a:solidFill>
                        <a:schemeClr val="tx1"/>
                      </a:solidFill>
                    </a:ln>
                  </pic:spPr>
                </pic:pic>
              </a:graphicData>
            </a:graphic>
          </wp:inline>
        </w:drawing>
      </w:r>
    </w:p>
    <w:p>
      <w:pPr>
        <w:pStyle w:val="10"/>
        <w:jc w:val="center"/>
        <w:rPr>
          <w:rFonts w:hint="default"/>
          <w:lang w:val="en-IN"/>
        </w:rPr>
      </w:pPr>
      <w:r>
        <w:t xml:space="preserve">Figure </w:t>
      </w:r>
      <w:r>
        <w:fldChar w:fldCharType="begin"/>
      </w:r>
      <w:r>
        <w:instrText xml:space="preserve"> SEQ Figure \* ARABIC </w:instrText>
      </w:r>
      <w:r>
        <w:fldChar w:fldCharType="separate"/>
      </w:r>
      <w:r>
        <w:t>15</w:t>
      </w:r>
      <w:r>
        <w:fldChar w:fldCharType="end"/>
      </w:r>
      <w:r>
        <w:rPr>
          <w:lang w:val="en-IN"/>
        </w:rPr>
        <w:t xml:space="preserve"> :</w:t>
      </w:r>
      <w:r>
        <w:rPr>
          <w:rFonts w:hint="default"/>
          <w:lang w:val="en-IN"/>
        </w:rPr>
        <w:t xml:space="preserve"> Continuous Evaluation Screen</w:t>
      </w:r>
    </w:p>
    <w:p>
      <w:pPr>
        <w:pStyle w:val="4"/>
        <w:bidi w:val="0"/>
        <w:outlineLvl w:val="9"/>
        <w:rPr>
          <w:rFonts w:hint="default"/>
          <w:b/>
          <w:bCs/>
          <w:color w:val="1F4E79" w:themeColor="accent1" w:themeShade="80"/>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IN" w:eastAsia="zh-CN" w:bidi="ar-SA"/>
        </w:rPr>
        <w:t xml:space="preserve">Field </w:t>
      </w:r>
      <w:r>
        <w:rPr>
          <w:rFonts w:hint="default" w:ascii="Calibri" w:hAnsi="Calibri" w:eastAsia="SimSun" w:cs="Times New Roman"/>
          <w:b/>
          <w:bCs/>
          <w:color w:val="auto"/>
          <w:sz w:val="24"/>
          <w:szCs w:val="24"/>
          <w:u w:val="single"/>
          <w:rtl w:val="0"/>
          <w:lang w:val="en-US" w:eastAsia="zh-CN" w:bidi="ar-SA"/>
        </w:rPr>
        <w:t>List</w:t>
      </w:r>
    </w:p>
    <w:p>
      <w:pPr>
        <w:rPr>
          <w:rFonts w:hint="default"/>
          <w:rtl w:val="0"/>
          <w:lang w:val="en-US"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Continuous Evaluation Tool</w:t>
      </w:r>
      <w:r>
        <w:rPr>
          <w:rFonts w:hint="default"/>
          <w:sz w:val="20"/>
          <w:szCs w:val="20"/>
          <w:lang w:val="en-US"/>
        </w:rPr>
        <w:t>” screen shall consist of the following fields:</w:t>
      </w:r>
    </w:p>
    <w:p>
      <w:pPr>
        <w:ind w:right="104" w:rightChars="52"/>
        <w:jc w:val="both"/>
        <w:rPr>
          <w:rFonts w:hint="default"/>
          <w:sz w:val="24"/>
          <w:szCs w:val="24"/>
          <w:lang w:val="en-US"/>
        </w:rPr>
      </w:pPr>
    </w:p>
    <w:tbl>
      <w:tblPr>
        <w:tblStyle w:val="9"/>
        <w:tblW w:w="5105" w:type="pct"/>
        <w:jc w:val="center"/>
        <w:tblLayout w:type="fixed"/>
        <w:tblCellMar>
          <w:top w:w="0" w:type="dxa"/>
          <w:left w:w="108" w:type="dxa"/>
          <w:bottom w:w="0" w:type="dxa"/>
          <w:right w:w="108" w:type="dxa"/>
        </w:tblCellMar>
      </w:tblPr>
      <w:tblGrid>
        <w:gridCol w:w="587"/>
        <w:gridCol w:w="1297"/>
        <w:gridCol w:w="1215"/>
        <w:gridCol w:w="2078"/>
        <w:gridCol w:w="1260"/>
        <w:gridCol w:w="1106"/>
        <w:gridCol w:w="1159"/>
      </w:tblGrid>
      <w:tr>
        <w:tblPrEx>
          <w:tblCellMar>
            <w:top w:w="0" w:type="dxa"/>
            <w:left w:w="108" w:type="dxa"/>
            <w:bottom w:w="0" w:type="dxa"/>
            <w:right w:w="108" w:type="dxa"/>
          </w:tblCellMar>
        </w:tblPrEx>
        <w:trPr>
          <w:trHeight w:val="206" w:hRule="atLeast"/>
          <w:jc w:val="center"/>
        </w:trPr>
        <w:tc>
          <w:tcPr>
            <w:tcW w:w="3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4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36"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Year</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 Grade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 Grade</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Semester</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882"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Semester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Code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Code</w:t>
            </w:r>
          </w:p>
        </w:tc>
      </w:tr>
      <w:tr>
        <w:tblPrEx>
          <w:tblCellMar>
            <w:top w:w="0" w:type="dxa"/>
            <w:left w:w="108" w:type="dxa"/>
            <w:bottom w:w="0" w:type="dxa"/>
            <w:right w:w="108" w:type="dxa"/>
          </w:tblCellMar>
        </w:tblPrEx>
        <w:trPr>
          <w:trHeight w:val="627"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Course Name</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rPr>
              <w:t>Course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 Name</w:t>
            </w:r>
          </w:p>
        </w:tc>
      </w:tr>
      <w:tr>
        <w:tblPrEx>
          <w:tblCellMar>
            <w:top w:w="0" w:type="dxa"/>
            <w:left w:w="108" w:type="dxa"/>
            <w:bottom w:w="0" w:type="dxa"/>
            <w:right w:w="108" w:type="dxa"/>
          </w:tblCellMar>
        </w:tblPrEx>
        <w:trPr>
          <w:trHeight w:val="1109"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Assessment Criteria</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(R)Assessment Component</w:t>
            </w:r>
          </w:p>
        </w:tc>
      </w:tr>
      <w:tr>
        <w:tblPrEx>
          <w:tblCellMar>
            <w:top w:w="0" w:type="dxa"/>
            <w:left w:w="108" w:type="dxa"/>
            <w:bottom w:w="0" w:type="dxa"/>
            <w:right w:w="108" w:type="dxa"/>
          </w:tblCellMar>
        </w:tblPrEx>
        <w:trPr>
          <w:trHeight w:val="555" w:hRule="atLeast"/>
          <w:jc w:val="center"/>
        </w:trPr>
        <w:tc>
          <w:tcPr>
            <w:tcW w:w="3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4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rPr>
              <w:t>Student Inputs</w:t>
            </w:r>
          </w:p>
        </w:tc>
        <w:tc>
          <w:tcPr>
            <w:tcW w:w="6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HTML</w:t>
            </w:r>
          </w:p>
        </w:tc>
        <w:tc>
          <w:tcPr>
            <w:tcW w:w="11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9"/>
        <w:tblW w:w="5110" w:type="pct"/>
        <w:jc w:val="center"/>
        <w:tblLayout w:type="fixed"/>
        <w:tblCellMar>
          <w:top w:w="0" w:type="dxa"/>
          <w:left w:w="108" w:type="dxa"/>
          <w:bottom w:w="0" w:type="dxa"/>
          <w:right w:w="108" w:type="dxa"/>
        </w:tblCellMar>
      </w:tblPr>
      <w:tblGrid>
        <w:gridCol w:w="576"/>
        <w:gridCol w:w="1275"/>
        <w:gridCol w:w="1237"/>
        <w:gridCol w:w="2052"/>
        <w:gridCol w:w="1316"/>
        <w:gridCol w:w="1166"/>
        <w:gridCol w:w="1088"/>
      </w:tblGrid>
      <w:tr>
        <w:tblPrEx>
          <w:tblCellMar>
            <w:top w:w="0" w:type="dxa"/>
            <w:left w:w="108" w:type="dxa"/>
            <w:bottom w:w="0" w:type="dxa"/>
            <w:right w:w="108" w:type="dxa"/>
          </w:tblCellMar>
        </w:tblPrEx>
        <w:trPr>
          <w:trHeight w:val="126"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b/>
                <w:bCs/>
                <w:color w:val="FFFFFF"/>
                <w:lang w:val="en-IN"/>
              </w:rPr>
            </w:pPr>
            <w:r>
              <w:rPr>
                <w:rFonts w:hint="default"/>
                <w:b/>
                <w:bCs/>
                <w:color w:val="FFFFFF"/>
                <w:lang w:val="en-IN"/>
              </w:rPr>
              <w:t>Student Details Data</w:t>
            </w:r>
          </w:p>
        </w:tc>
      </w:tr>
      <w:tr>
        <w:tblPrEx>
          <w:tblCellMar>
            <w:top w:w="0" w:type="dxa"/>
            <w:left w:w="108" w:type="dxa"/>
            <w:bottom w:w="0" w:type="dxa"/>
            <w:right w:w="108" w:type="dxa"/>
          </w:tblCellMar>
        </w:tblPrEx>
        <w:trPr>
          <w:trHeight w:val="220"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2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(R)</w:t>
            </w:r>
            <w:r>
              <w:rPr>
                <w:rFonts w:hint="default"/>
                <w:b w:val="0"/>
                <w:bCs w:val="0"/>
                <w:color w:val="000000"/>
                <w:lang w:val="en-IN"/>
              </w:rPr>
              <w:t>Student Id</w:t>
            </w: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Student Name</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Roll No</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4</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Earned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55" w:hRule="atLeast"/>
          <w:jc w:val="center"/>
        </w:trPr>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b w:val="0"/>
                <w:bCs w:val="0"/>
                <w:color w:val="000000"/>
                <w:lang w:val="en-IN"/>
              </w:rPr>
            </w:pPr>
            <w:r>
              <w:rPr>
                <w:rFonts w:hint="default" w:ascii="Calibri" w:hAnsi="Calibri" w:eastAsia="SimSun" w:cs="Calibri"/>
                <w:i w:val="0"/>
                <w:iCs w:val="0"/>
                <w:color w:val="000000"/>
                <w:kern w:val="0"/>
                <w:sz w:val="20"/>
                <w:szCs w:val="20"/>
                <w:u w:val="none"/>
                <w:lang w:val="en-US" w:eastAsia="zh-CN" w:bidi="ar"/>
              </w:rPr>
              <w:t>5</w:t>
            </w:r>
          </w:p>
        </w:tc>
        <w:tc>
          <w:tcPr>
            <w:tcW w:w="7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textAlignment w:val="bottom"/>
              <w:rPr>
                <w:rFonts w:hint="default" w:ascii="Calibri" w:hAnsi="Calibri" w:eastAsia="SimSun" w:cs="Times New Roman"/>
                <w:b w:val="0"/>
                <w:bCs w:val="0"/>
                <w:color w:val="000000"/>
                <w:lang w:val="en-IN" w:eastAsia="zh-CN" w:bidi="ar-SA"/>
              </w:rPr>
            </w:pPr>
            <w:r>
              <w:rPr>
                <w:rFonts w:hint="default"/>
                <w:b w:val="0"/>
                <w:bCs w:val="0"/>
                <w:color w:val="000000"/>
                <w:lang w:val="en-IN"/>
              </w:rPr>
              <w:t>Total Marks</w:t>
            </w:r>
          </w:p>
        </w:tc>
        <w:tc>
          <w:tcPr>
            <w:tcW w:w="710"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HTML Field</w:t>
            </w:r>
          </w:p>
        </w:tc>
        <w:tc>
          <w:tcPr>
            <w:tcW w:w="1177"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Auto fetched when all the above relevant inputs given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c>
          <w:tcPr>
            <w:tcW w:w="624" w:type="pct"/>
            <w:tcBorders>
              <w:top w:val="single" w:color="4F81BD" w:sz="8" w:space="0"/>
              <w:left w:val="single" w:color="4F81BD" w:sz="8" w:space="0"/>
              <w:bottom w:val="single" w:color="4F81BD" w:sz="8" w:space="0"/>
              <w:right w:val="single" w:color="4F81BD" w:sz="8" w:space="0"/>
            </w:tcBorders>
            <w:shd w:val="clear" w:color="auto" w:fill="FFFFFF"/>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p>
      <w:pPr>
        <w:rPr>
          <w:rFonts w:hint="default"/>
          <w:lang w:val="en-IN" w:eastAsia="zh-CN"/>
        </w:rPr>
      </w:pPr>
      <w:r>
        <w:rPr>
          <w:rFonts w:hint="default"/>
          <w:lang w:val="en-IN" w:eastAsia="zh-CN"/>
        </w:rPr>
        <w:t xml:space="preserve">Note: </w:t>
      </w:r>
    </w:p>
    <w:p>
      <w:pPr>
        <w:numPr>
          <w:ilvl w:val="0"/>
          <w:numId w:val="30"/>
        </w:numPr>
        <w:tabs>
          <w:tab w:val="clear" w:pos="425"/>
        </w:tabs>
        <w:ind w:left="425" w:leftChars="0" w:hanging="425" w:firstLineChars="0"/>
        <w:rPr>
          <w:rFonts w:hint="default"/>
          <w:lang w:val="en-IN" w:eastAsia="zh-CN"/>
        </w:rPr>
      </w:pPr>
      <w:r>
        <w:rPr>
          <w:rFonts w:hint="default"/>
          <w:lang w:val="en-IN" w:eastAsia="zh-CN"/>
        </w:rPr>
        <w:t>Marker/ Trainer will only able to give marks in Criteria Wise Evaluation Screen.</w:t>
      </w:r>
    </w:p>
    <w:p>
      <w:pPr>
        <w:numPr>
          <w:ilvl w:val="0"/>
          <w:numId w:val="30"/>
        </w:numPr>
        <w:tabs>
          <w:tab w:val="clear" w:pos="425"/>
        </w:tabs>
        <w:ind w:left="425" w:leftChars="0" w:hanging="425" w:firstLineChars="0"/>
        <w:rPr>
          <w:rFonts w:hint="default"/>
          <w:lang w:val="en-IN" w:eastAsia="zh-CN"/>
        </w:rPr>
      </w:pPr>
      <w:r>
        <w:rPr>
          <w:rFonts w:hint="default"/>
          <w:lang w:val="en-IN" w:eastAsia="zh-CN"/>
        </w:rPr>
        <w:t>Marker/ Trainer will not be able to change any thing after submission of Marks on Criteria Wise Evaluation Screen.</w:t>
      </w:r>
    </w:p>
    <w:p>
      <w:pPr>
        <w:numPr>
          <w:ilvl w:val="0"/>
          <w:numId w:val="30"/>
        </w:numPr>
        <w:tabs>
          <w:tab w:val="clear" w:pos="425"/>
        </w:tabs>
        <w:ind w:left="425" w:leftChars="0" w:hanging="425" w:firstLineChars="0"/>
        <w:rPr>
          <w:rFonts w:hint="default"/>
          <w:lang w:val="en-IN" w:eastAsia="zh-CN"/>
        </w:rPr>
      </w:pPr>
      <w:r>
        <w:rPr>
          <w:rFonts w:hint="default"/>
          <w:lang w:val="en-IN" w:eastAsia="zh-CN"/>
        </w:rPr>
        <w:t>Exam Coordinator/Examination Cell Will Recheck - Add or subtract the marks in the Rechecking Process Screen which was given by the Trainer/Marker in the Criteria Wise Evaluation Screen.</w:t>
      </w:r>
    </w:p>
    <w:p>
      <w:pPr>
        <w:numPr>
          <w:ilvl w:val="0"/>
          <w:numId w:val="30"/>
        </w:numPr>
        <w:tabs>
          <w:tab w:val="clear" w:pos="425"/>
        </w:tabs>
        <w:ind w:left="425" w:leftChars="0" w:hanging="425" w:firstLineChars="0"/>
        <w:rPr>
          <w:rFonts w:hint="default"/>
          <w:lang w:val="en-IN" w:eastAsia="zh-CN"/>
        </w:rPr>
      </w:pPr>
      <w:r>
        <w:rPr>
          <w:rFonts w:hint="default"/>
          <w:lang w:val="en-IN" w:eastAsia="zh-CN"/>
        </w:rPr>
        <w:t>Once Finalized the Marks and Records Submitted by the Exam Coordinator/ Examination Cell, Director Needs to Approved the Records.</w:t>
      </w:r>
    </w:p>
    <w:p>
      <w:pPr>
        <w:numPr>
          <w:ilvl w:val="0"/>
          <w:numId w:val="30"/>
        </w:numPr>
        <w:tabs>
          <w:tab w:val="clear" w:pos="425"/>
        </w:tabs>
        <w:ind w:left="425" w:leftChars="0" w:hanging="425" w:firstLineChars="0"/>
        <w:rPr>
          <w:rFonts w:hint="default"/>
          <w:lang w:val="en-IN" w:eastAsia="zh-CN"/>
        </w:rPr>
      </w:pPr>
      <w:r>
        <w:rPr>
          <w:rFonts w:hint="default"/>
          <w:lang w:val="en-IN" w:eastAsia="zh-CN"/>
        </w:rPr>
        <w:t>Once Marks are approved by the Director, Examination Cell can publish the record on Final Exam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4"/>
          <w:szCs w:val="24"/>
          <w:lang w:val="en-IN"/>
        </w:rPr>
      </w:pPr>
    </w:p>
    <w:tbl>
      <w:tblPr>
        <w:tblStyle w:val="9"/>
        <w:tblW w:w="7822" w:type="dxa"/>
        <w:jc w:val="center"/>
        <w:tblLayout w:type="fixed"/>
        <w:tblCellMar>
          <w:top w:w="0" w:type="dxa"/>
          <w:left w:w="108" w:type="dxa"/>
          <w:bottom w:w="0" w:type="dxa"/>
          <w:right w:w="108" w:type="dxa"/>
        </w:tblCellMar>
      </w:tblPr>
      <w:tblGrid>
        <w:gridCol w:w="510"/>
        <w:gridCol w:w="1338"/>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8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78"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74"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rPr>
      </w:pPr>
      <w:bookmarkStart w:id="77" w:name="_Toc10366"/>
      <w:bookmarkStart w:id="78" w:name="_Toc24662"/>
      <w:r>
        <w:rPr>
          <w:rFonts w:hint="default"/>
          <w:lang w:val="en-IN"/>
        </w:rPr>
        <w:t xml:space="preserve">Final </w:t>
      </w:r>
      <w:r>
        <w:rPr>
          <w:rFonts w:hint="default"/>
          <w:lang w:val="en-IN" w:eastAsia="zh-CN"/>
        </w:rPr>
        <w:t xml:space="preserve">Exam </w:t>
      </w:r>
      <w:r>
        <w:rPr>
          <w:rFonts w:hint="default"/>
          <w:lang w:val="en-IN"/>
        </w:rPr>
        <w:t>Result</w:t>
      </w:r>
      <w:bookmarkEnd w:id="77"/>
      <w:bookmarkEnd w:id="78"/>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6"/>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28"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Exam Result is used to evaluate the final assessment of a student for a particular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28"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Evaluation &gt; 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28"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2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2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Semester Result</w:t>
            </w:r>
          </w:p>
        </w:tc>
      </w:tr>
    </w:tbl>
    <w:p>
      <w:pPr>
        <w:ind w:right="104" w:rightChars="52"/>
        <w:rPr>
          <w:rFonts w:hint="default"/>
          <w:lang w:val="en-IN" w:eastAsia="zh-CN"/>
        </w:rPr>
      </w:pPr>
    </w:p>
    <w:p>
      <w:pPr>
        <w:ind w:right="104" w:rightChars="52"/>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69230" cy="3368040"/>
            <wp:effectExtent l="9525" t="9525" r="9525" b="209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9"/>
                    <a:stretch>
                      <a:fillRect/>
                    </a:stretch>
                  </pic:blipFill>
                  <pic:spPr>
                    <a:xfrm>
                      <a:off x="0" y="0"/>
                      <a:ext cx="5269230" cy="3368040"/>
                    </a:xfrm>
                    <a:prstGeom prst="rect">
                      <a:avLst/>
                    </a:prstGeom>
                    <a:noFill/>
                    <a:ln>
                      <a:solidFill>
                        <a:schemeClr val="tx1"/>
                      </a:solidFill>
                    </a:ln>
                  </pic:spPr>
                </pic:pic>
              </a:graphicData>
            </a:graphic>
          </wp:inline>
        </w:drawing>
      </w:r>
    </w:p>
    <w:p>
      <w:pPr>
        <w:pStyle w:val="10"/>
        <w:jc w:val="center"/>
        <w:rPr>
          <w:rFonts w:hint="default"/>
          <w:lang w:val="en-IN" w:eastAsia="zh-CN"/>
        </w:rPr>
      </w:pPr>
      <w:r>
        <w:t xml:space="preserve">Figure </w:t>
      </w:r>
      <w:r>
        <w:fldChar w:fldCharType="begin"/>
      </w:r>
      <w:r>
        <w:instrText xml:space="preserve"> SEQ Figure \* ARABIC </w:instrText>
      </w:r>
      <w:r>
        <w:fldChar w:fldCharType="separate"/>
      </w:r>
      <w:r>
        <w:t>16</w:t>
      </w:r>
      <w:r>
        <w:fldChar w:fldCharType="end"/>
      </w:r>
      <w:r>
        <w:rPr>
          <w:lang w:val="en-IN"/>
        </w:rPr>
        <w:t xml:space="preserve"> :</w:t>
      </w:r>
      <w:r>
        <w:rPr>
          <w:rFonts w:hint="default"/>
          <w:lang w:val="en-IN"/>
        </w:rPr>
        <w:t xml:space="preserve"> Final Exam Result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ind w:right="104" w:rightChars="52"/>
        <w:jc w:val="both"/>
        <w:rPr>
          <w:rFonts w:hint="default"/>
          <w:sz w:val="20"/>
          <w:szCs w:val="20"/>
          <w:lang w:val="en-IN" w:eastAsia="zh-CN"/>
        </w:rPr>
      </w:pPr>
      <w:r>
        <w:rPr>
          <w:rFonts w:hint="default"/>
          <w:sz w:val="20"/>
          <w:szCs w:val="20"/>
          <w:lang w:val="en-US"/>
        </w:rPr>
        <w:t>The “</w:t>
      </w:r>
      <w:r>
        <w:rPr>
          <w:rFonts w:hint="default"/>
          <w:sz w:val="20"/>
          <w:szCs w:val="20"/>
          <w:lang w:val="en-IN"/>
        </w:rPr>
        <w:t>Final Exam Result</w:t>
      </w:r>
      <w:r>
        <w:rPr>
          <w:rFonts w:hint="default"/>
          <w:sz w:val="20"/>
          <w:szCs w:val="20"/>
          <w:lang w:val="en-US"/>
        </w:rPr>
        <w:t>” screen shall consist of the following fields:</w:t>
      </w:r>
    </w:p>
    <w:tbl>
      <w:tblPr>
        <w:tblStyle w:val="9"/>
        <w:tblpPr w:leftFromText="180" w:rightFromText="180" w:vertAnchor="text" w:horzAnchor="page" w:tblpX="1706" w:tblpY="661"/>
        <w:tblOverlap w:val="never"/>
        <w:tblW w:w="5133" w:type="pct"/>
        <w:tblInd w:w="0" w:type="dxa"/>
        <w:tblLayout w:type="fixed"/>
        <w:tblCellMar>
          <w:top w:w="0" w:type="dxa"/>
          <w:left w:w="108" w:type="dxa"/>
          <w:bottom w:w="0" w:type="dxa"/>
          <w:right w:w="108" w:type="dxa"/>
        </w:tblCellMar>
      </w:tblPr>
      <w:tblGrid>
        <w:gridCol w:w="562"/>
        <w:gridCol w:w="1282"/>
        <w:gridCol w:w="1133"/>
        <w:gridCol w:w="2055"/>
        <w:gridCol w:w="1383"/>
        <w:gridCol w:w="1339"/>
        <w:gridCol w:w="996"/>
      </w:tblGrid>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ID</w:t>
            </w:r>
          </w:p>
        </w:tc>
        <w:tc>
          <w:tcPr>
            <w:tcW w:w="73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5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Courses</w:t>
            </w:r>
          </w:p>
        </w:tc>
      </w:tr>
      <w:tr>
        <w:tblPrEx>
          <w:tblCellMar>
            <w:top w:w="0" w:type="dxa"/>
            <w:left w:w="108" w:type="dxa"/>
            <w:bottom w:w="0" w:type="dxa"/>
            <w:right w:w="108" w:type="dxa"/>
          </w:tblCellMar>
        </w:tblPrEx>
        <w:trPr>
          <w:trHeight w:val="49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cs="Calibri"/>
                <w:color w:val="000000"/>
                <w:sz w:val="20"/>
                <w:szCs w:val="20"/>
                <w:lang w:val="en-IN"/>
              </w:rPr>
              <w:t>Needs</w:t>
            </w:r>
            <w:r>
              <w:rPr>
                <w:rFonts w:hint="default" w:cs="Calibri"/>
                <w:color w:val="000000"/>
                <w:sz w:val="20"/>
                <w:szCs w:val="20"/>
                <w:lang w:val="en-US"/>
              </w:rPr>
              <w:t xml:space="preserve">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2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Course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(R) Module</w:t>
            </w:r>
          </w:p>
        </w:tc>
      </w:tr>
      <w:tr>
        <w:tblPrEx>
          <w:tblCellMar>
            <w:top w:w="0" w:type="dxa"/>
            <w:left w:w="108" w:type="dxa"/>
            <w:bottom w:w="0" w:type="dxa"/>
            <w:right w:w="108" w:type="dxa"/>
          </w:tblCellMar>
        </w:tblPrEx>
        <w:trPr>
          <w:trHeight w:val="45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Academic Year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lang w:val="en-IN"/>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IN"/>
              </w:rPr>
              <w:t>Needs</w:t>
            </w:r>
            <w:r>
              <w:rPr>
                <w:rFonts w:hint="default"/>
                <w:color w:val="000000"/>
                <w:sz w:val="20"/>
                <w:szCs w:val="20"/>
                <w:lang w:val="en-US"/>
              </w:rPr>
              <w:t xml:space="preserve"> to be entered manually</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(R)Student Id</w:t>
            </w: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Student Name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Roll No</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2"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 xml:space="preserve">Auto fetch </w:t>
            </w:r>
            <w:r>
              <w:rPr>
                <w:rFonts w:hint="default"/>
                <w:color w:val="000000"/>
                <w:sz w:val="20"/>
                <w:szCs w:val="20"/>
                <w:lang w:val="en-US"/>
              </w:rPr>
              <w:t xml:space="preserve">when </w:t>
            </w:r>
            <w:r>
              <w:rPr>
                <w:rFonts w:ascii="Calibri" w:hAnsi="Calibri"/>
                <w:color w:val="000000"/>
                <w:sz w:val="20"/>
                <w:szCs w:val="20"/>
                <w:lang w:val="en-IN"/>
              </w:rPr>
              <w:t xml:space="preserve"> </w:t>
            </w:r>
            <w:r>
              <w:rPr>
                <w:rFonts w:hint="default"/>
                <w:color w:val="000000"/>
                <w:sz w:val="20"/>
                <w:szCs w:val="20"/>
                <w:lang w:val="en-IN"/>
              </w:rPr>
              <w:t xml:space="preserve">Student </w:t>
            </w:r>
            <w:r>
              <w:rPr>
                <w:rFonts w:hint="default"/>
                <w:color w:val="000000"/>
                <w:sz w:val="20"/>
                <w:szCs w:val="20"/>
                <w:lang w:val="en-US"/>
              </w:rPr>
              <w:t>Id is entered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(D)</w:t>
            </w: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Assessment Status</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12</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Result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Button</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Assessment Result</w:t>
            </w:r>
            <w:r>
              <w:rPr>
                <w:rFonts w:hint="default"/>
                <w:b/>
                <w:bCs/>
                <w:lang w:val="en-IN"/>
              </w:rPr>
              <w:t xml:space="preserve"> </w:t>
            </w:r>
            <w:r>
              <w:rPr>
                <w:rFonts w:hint="default"/>
                <w:b/>
                <w:bCs/>
              </w:rPr>
              <w:t>Item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After Clicking on Get Result, the </w:t>
            </w:r>
            <w:r>
              <w:rPr>
                <w:rFonts w:hint="default"/>
                <w:b/>
                <w:bCs/>
              </w:rPr>
              <w:t>Assessment Result</w:t>
            </w:r>
            <w:r>
              <w:rPr>
                <w:rFonts w:hint="default"/>
                <w:b/>
                <w:bCs/>
                <w:lang w:val="en-IN"/>
              </w:rPr>
              <w:t xml:space="preserve"> </w:t>
            </w:r>
            <w:r>
              <w:rPr>
                <w:rFonts w:hint="default"/>
                <w:b/>
                <w:bCs/>
              </w:rPr>
              <w:t>Item</w:t>
            </w:r>
            <w:r>
              <w:rPr>
                <w:rFonts w:hint="default"/>
                <w:b w:val="0"/>
                <w:bCs w:val="0"/>
                <w:lang w:val="en-US"/>
              </w:rPr>
              <w:t xml:space="preserve"> table will auto fetch</w:t>
            </w:r>
            <w:r>
              <w:rPr>
                <w:rFonts w:hint="default"/>
                <w:b/>
                <w:bCs/>
                <w:lang w:val="en-US"/>
              </w:rPr>
              <w:t>.</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This table is described below</w:t>
            </w: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8"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14</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Evaluation Result Item</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eastAsia="zh-CN" w:bidi="ar-SA"/>
              </w:rPr>
              <w:t>Table</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 xml:space="preserve">This table will visible when a record is in </w:t>
            </w:r>
            <w:r>
              <w:rPr>
                <w:rFonts w:hint="default"/>
                <w:b/>
                <w:bCs/>
                <w:color w:val="000000"/>
                <w:sz w:val="20"/>
                <w:szCs w:val="20"/>
                <w:lang w:val="en-US"/>
              </w:rPr>
              <w:t xml:space="preserve">Draft </w:t>
            </w:r>
            <w:r>
              <w:rPr>
                <w:rFonts w:hint="default"/>
                <w:color w:val="000000"/>
                <w:sz w:val="20"/>
                <w:szCs w:val="20"/>
                <w:lang w:val="en-US"/>
              </w:rPr>
              <w:t>Status</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This table is described below</w:t>
            </w: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US"/>
              </w:rPr>
            </w:pPr>
            <w:r>
              <w:rPr>
                <w:rFonts w:hint="default"/>
                <w:color w:val="000000"/>
                <w:sz w:val="20"/>
                <w:szCs w:val="20"/>
                <w:lang w:val="en-US"/>
              </w:rPr>
              <w:t>Auto Calculated after saving the record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Pass/Fail</w:t>
            </w: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Total Marks</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calculated from Evaluation Result Item Table Total Marks Field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17</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Secured Marks</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color w:val="000000"/>
                <w:sz w:val="20"/>
                <w:szCs w:val="20"/>
                <w:lang w:val="en-IN"/>
              </w:rPr>
              <w:t>Auto calculated from Evaluation Result Item Table Earned Marks Field</w:t>
            </w: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18</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Comment</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Small Text Field</w:t>
            </w: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19</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SGPA</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343" w:hRule="atLeast"/>
        </w:trPr>
        <w:tc>
          <w:tcPr>
            <w:tcW w:w="3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20</w:t>
            </w:r>
          </w:p>
        </w:tc>
        <w:tc>
          <w:tcPr>
            <w:tcW w:w="7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Overall CGPA</w:t>
            </w:r>
          </w:p>
        </w:tc>
        <w:tc>
          <w:tcPr>
            <w:tcW w:w="6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p>
        </w:tc>
        <w:tc>
          <w:tcPr>
            <w:tcW w:w="11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9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bidi="ar"/>
              </w:rPr>
              <w:t>( D )</w:t>
            </w:r>
          </w:p>
        </w:tc>
      </w:tr>
    </w:tbl>
    <w:p>
      <w:pPr>
        <w:rPr>
          <w:rFonts w:hint="default"/>
          <w:lang w:val="en-IN" w:eastAsia="zh-CN"/>
        </w:rPr>
      </w:pPr>
    </w:p>
    <w:tbl>
      <w:tblPr>
        <w:tblStyle w:val="16"/>
        <w:tblW w:w="5166" w:type="pct"/>
        <w:tblInd w:w="-1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82"/>
        <w:gridCol w:w="1231"/>
        <w:gridCol w:w="1202"/>
        <w:gridCol w:w="2040"/>
        <w:gridCol w:w="1355"/>
        <w:gridCol w:w="1078"/>
        <w:gridCol w:w="1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Assessment Result Item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FFFFFF" w:sz="1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58"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69"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ascii="Calibri" w:hAnsi="Calibri" w:eastAsia="SimSun" w:cs="Calibri"/>
                <w:b/>
                <w:bCs/>
                <w:color w:val="FFFFFF"/>
                <w:sz w:val="20"/>
                <w:szCs w:val="20"/>
                <w:lang w:val="en-IN" w:bidi="ar"/>
              </w:rPr>
              <w:t>Mandatory</w:t>
            </w:r>
          </w:p>
        </w:tc>
        <w:tc>
          <w:tcPr>
            <w:tcW w:w="612"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Remarks</w:t>
            </w:r>
          </w:p>
        </w:tc>
        <w:tc>
          <w:tcPr>
            <w:tcW w:w="747" w:type="pct"/>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Course</w:t>
            </w:r>
          </w:p>
        </w:tc>
        <w:tc>
          <w:tcPr>
            <w:tcW w:w="68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69"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12"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Assessment Criteria</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Assessment Criteria master</w:t>
            </w:r>
            <w:r>
              <w:rPr>
                <w:rFonts w:ascii="Calibri" w:hAnsi="Calibri" w:cs="Calibri"/>
                <w:color w:val="000000"/>
                <w:sz w:val="20"/>
                <w:szCs w:val="20"/>
                <w:lang w:val="en-IN"/>
              </w:rPr>
              <w:t xml:space="preserve"> screen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(R)Assessment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rPr>
              <w:t>Earned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olor w:val="000000"/>
                <w:sz w:val="20"/>
                <w:szCs w:val="20"/>
                <w:lang w:val="en-IN"/>
              </w:rPr>
              <w:t>Total CR</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Earned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Total Marks</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Grade</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0"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69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lang w:val="en-IN" w:eastAsia="zh-CN" w:bidi="ar-SA"/>
              </w:rPr>
            </w:pPr>
            <w:r>
              <w:rPr>
                <w:rFonts w:hint="default"/>
                <w:color w:val="000000"/>
                <w:sz w:val="20"/>
                <w:szCs w:val="20"/>
                <w:lang w:val="en-IN"/>
              </w:rPr>
              <w:t>Result</w:t>
            </w:r>
          </w:p>
        </w:tc>
        <w:tc>
          <w:tcPr>
            <w:tcW w:w="68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Drop down</w:t>
            </w:r>
          </w:p>
        </w:tc>
        <w:tc>
          <w:tcPr>
            <w:tcW w:w="115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rPr>
              <w:t>Auto fetched on the basis of Get Result Button</w:t>
            </w:r>
          </w:p>
        </w:tc>
        <w:tc>
          <w:tcPr>
            <w:tcW w:w="769"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r>
              <w:rPr>
                <w:rFonts w:hint="default"/>
                <w:color w:val="000000"/>
                <w:sz w:val="20"/>
                <w:szCs w:val="20"/>
                <w:lang w:val="en-IN"/>
              </w:rPr>
              <w:t>P/F</w:t>
            </w:r>
          </w:p>
        </w:tc>
        <w:tc>
          <w:tcPr>
            <w:tcW w:w="612"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lang w:val="en-IN" w:eastAsia="zh-C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
        <w:gridCol w:w="1228"/>
        <w:gridCol w:w="1173"/>
        <w:gridCol w:w="2073"/>
        <w:gridCol w:w="1318"/>
        <w:gridCol w:w="1103"/>
        <w:gridCol w:w="1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Evaluation Result Item</w:t>
            </w:r>
            <w:r>
              <w:rPr>
                <w:rFonts w:hint="default" w:cs="Calibri"/>
                <w:b/>
                <w:bCs/>
                <w:color w:val="FFFFFF"/>
                <w:sz w:val="20"/>
                <w:szCs w:val="20"/>
                <w:lang w:val="en-US" w:bidi="ar"/>
              </w:rPr>
              <w:t xml:space="preserve"> (This table will visible when the record is in draft stage)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4F81BD"/>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8"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16"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ascii="Calibri" w:hAnsi="Calibri" w:eastAsia="SimSun" w:cs="Calibri"/>
                <w:b/>
                <w:bCs/>
                <w:color w:val="FFFFFF"/>
                <w:sz w:val="20"/>
                <w:szCs w:val="20"/>
                <w:lang w:val="en-IN" w:bidi="ar"/>
              </w:rPr>
              <w:t>Mandatory</w:t>
            </w:r>
          </w:p>
        </w:tc>
        <w:tc>
          <w:tcPr>
            <w:tcW w:w="647"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Remarks</w:t>
            </w:r>
          </w:p>
        </w:tc>
        <w:tc>
          <w:tcPr>
            <w:tcW w:w="691" w:type="pct"/>
            <w:tcBorders>
              <w:top w:val="single" w:color="4F81BD" w:sz="8" w:space="0"/>
              <w:left w:val="single" w:color="4F81BD" w:sz="8" w:space="0"/>
              <w:bottom w:val="single" w:color="4F81BD" w:sz="8" w:space="0"/>
              <w:right w:val="single" w:color="4F81BD" w:sz="8" w:space="0"/>
            </w:tcBorders>
            <w:shd w:val="clear" w:color="auto" w:fill="4F81BD"/>
            <w:vAlign w:val="center"/>
          </w:tcPr>
          <w:p>
            <w:pPr>
              <w:widowControl w:val="0"/>
              <w:ind w:right="104" w:rightChars="52"/>
              <w:jc w:val="center"/>
              <w:textAlignment w:val="bottom"/>
              <w:rPr>
                <w:rFonts w:hint="default"/>
                <w:color w:val="FFFFFF"/>
                <w:vertAlign w:val="baseline"/>
                <w:rtl w:val="0"/>
                <w:lang w:val="en-US" w:eastAsia="zh-CN"/>
              </w:rPr>
            </w:pPr>
            <w:r>
              <w:rPr>
                <w:rFonts w:hint="default" w:ascii="Calibri" w:hAnsi="Calibri" w:cs="Calibri"/>
                <w:b/>
                <w:bCs/>
                <w:color w:val="FFFFFF"/>
                <w:sz w:val="20"/>
                <w:szCs w:val="20"/>
                <w:lang w:val="en-I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Link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Yes</w:t>
            </w: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rtl w:val="0"/>
                <w:lang w:val="en-US" w:eastAsia="zh-CN" w:bidi="ar-SA"/>
              </w:rPr>
            </w:pPr>
            <w:r>
              <w:rPr>
                <w:rFonts w:hint="default"/>
                <w:color w:val="000000"/>
                <w:lang w:val="en-IN"/>
              </w:rPr>
              <w:t>Course Code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b w:val="0"/>
                <w:bCs w:val="0"/>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rPr>
              <w:t>(R) Module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ascii="Calibri" w:hAnsi="Calibri"/>
                <w:color w:val="000000"/>
                <w:sz w:val="20"/>
                <w:szCs w:val="20"/>
                <w:lang w:val="en-IN"/>
              </w:rPr>
              <w:t>Course Name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rPr>
              <w:t>(R) Module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Earned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Float</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CR</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 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Earned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Total Marks</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8</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Grade</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Text Field</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 w:type="pct"/>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9</w:t>
            </w:r>
          </w:p>
        </w:tc>
        <w:tc>
          <w:tcPr>
            <w:tcW w:w="72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Times New Roman"/>
                <w:color w:val="000000"/>
                <w:sz w:val="20"/>
                <w:szCs w:val="20"/>
                <w:rtl w:val="0"/>
                <w:lang w:val="en-US" w:eastAsia="zh-CN" w:bidi="ar-SA"/>
              </w:rPr>
            </w:pPr>
            <w:r>
              <w:rPr>
                <w:rFonts w:hint="default"/>
                <w:color w:val="000000"/>
                <w:sz w:val="20"/>
                <w:szCs w:val="20"/>
                <w:lang w:val="en-IN"/>
              </w:rPr>
              <w:t>Result</w:t>
            </w:r>
          </w:p>
        </w:tc>
        <w:tc>
          <w:tcPr>
            <w:tcW w:w="688"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r>
              <w:rPr>
                <w:rFonts w:hint="default" w:cs="Calibri"/>
                <w:color w:val="000000"/>
                <w:sz w:val="20"/>
                <w:szCs w:val="20"/>
                <w:lang w:val="en-IN" w:bidi="ar"/>
              </w:rPr>
              <w:t>Drop down</w:t>
            </w:r>
          </w:p>
        </w:tc>
        <w:tc>
          <w:tcPr>
            <w:tcW w:w="1216"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SA"/>
              </w:rPr>
            </w:pPr>
            <w:r>
              <w:rPr>
                <w:rFonts w:hint="default"/>
                <w:color w:val="000000"/>
                <w:sz w:val="20"/>
                <w:szCs w:val="20"/>
                <w:lang w:val="en-IN"/>
              </w:rPr>
              <w:t>P/F</w:t>
            </w:r>
          </w:p>
        </w:tc>
        <w:tc>
          <w:tcPr>
            <w:tcW w:w="773"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47"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c>
          <w:tcPr>
            <w:tcW w:w="691" w:type="pct"/>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ind w:right="104" w:rightChars="52"/>
              <w:jc w:val="center"/>
              <w:textAlignment w:val="bottom"/>
              <w:rPr>
                <w:rFonts w:hint="default" w:ascii="Calibri" w:hAnsi="Calibri" w:eastAsia="SimSun" w:cs="Calibri"/>
                <w:color w:val="000000"/>
                <w:sz w:val="20"/>
                <w:szCs w:val="20"/>
                <w:rtl w:val="0"/>
                <w:lang w:val="en-US" w:eastAsia="zh-CN" w:bidi="ar"/>
              </w:rPr>
            </w:pPr>
          </w:p>
        </w:tc>
      </w:tr>
    </w:tbl>
    <w:p>
      <w:pPr>
        <w:rPr>
          <w:rFonts w:hint="default"/>
          <w:rtl w:val="0"/>
          <w:lang w:val="en-US" w:eastAsia="zh-CN"/>
        </w:rPr>
      </w:pPr>
    </w:p>
    <w:p>
      <w:pPr>
        <w:rPr>
          <w:rFonts w:hint="default"/>
          <w:rtl w:val="0"/>
          <w:lang w:val="en-IN" w:eastAsia="zh-CN"/>
        </w:rPr>
      </w:pPr>
      <w:r>
        <w:rPr>
          <w:rFonts w:hint="default"/>
          <w:rtl w:val="0"/>
          <w:lang w:val="en-IN" w:eastAsia="zh-CN"/>
        </w:rPr>
        <w:t>Note:</w:t>
      </w:r>
    </w:p>
    <w:p>
      <w:pPr>
        <w:numPr>
          <w:ilvl w:val="0"/>
          <w:numId w:val="31"/>
        </w:numPr>
        <w:tabs>
          <w:tab w:val="clear" w:pos="420"/>
        </w:tabs>
        <w:ind w:left="800" w:leftChars="0" w:hanging="400" w:firstLineChars="0"/>
        <w:rPr>
          <w:rFonts w:hint="default"/>
          <w:sz w:val="20"/>
          <w:szCs w:val="20"/>
          <w:lang w:val="en-US"/>
        </w:rPr>
      </w:pPr>
      <w:r>
        <w:rPr>
          <w:rFonts w:hint="default"/>
          <w:sz w:val="20"/>
          <w:szCs w:val="20"/>
          <w:lang w:val="en-US"/>
        </w:rPr>
        <w:t>Remove/Hide the CGPA, SGPA, and Credit features from the Final Exam Result and display the percentage and grade instead</w:t>
      </w:r>
    </w:p>
    <w:p>
      <w:pPr>
        <w:numPr>
          <w:ilvl w:val="0"/>
          <w:numId w:val="31"/>
        </w:numPr>
        <w:tabs>
          <w:tab w:val="clear" w:pos="420"/>
        </w:tabs>
        <w:ind w:left="800" w:leftChars="0" w:hanging="400" w:firstLineChars="0"/>
        <w:rPr>
          <w:rFonts w:hint="default"/>
          <w:sz w:val="20"/>
          <w:szCs w:val="20"/>
          <w:lang w:val="en-US"/>
        </w:rPr>
      </w:pPr>
      <w:r>
        <w:rPr>
          <w:rFonts w:hint="default"/>
          <w:sz w:val="20"/>
          <w:szCs w:val="20"/>
          <w:lang w:val="en-US"/>
        </w:rPr>
        <w:t>Students must have access to view their results/reports</w:t>
      </w:r>
    </w:p>
    <w:p>
      <w:pPr>
        <w:numPr>
          <w:ilvl w:val="0"/>
          <w:numId w:val="31"/>
        </w:numPr>
        <w:tabs>
          <w:tab w:val="clear" w:pos="420"/>
        </w:tabs>
        <w:ind w:left="800" w:leftChars="0" w:hanging="400" w:firstLineChars="0"/>
        <w:rPr>
          <w:rFonts w:hint="default"/>
          <w:sz w:val="20"/>
          <w:szCs w:val="20"/>
          <w:lang w:val="en-US"/>
        </w:rPr>
      </w:pPr>
      <w:r>
        <w:rPr>
          <w:rFonts w:hint="default"/>
          <w:sz w:val="20"/>
          <w:szCs w:val="20"/>
          <w:lang w:val="en-US"/>
        </w:rPr>
        <w:t>A pictorial representation of student’s final results is required</w:t>
      </w:r>
    </w:p>
    <w:p>
      <w:pPr>
        <w:numPr>
          <w:ilvl w:val="0"/>
          <w:numId w:val="31"/>
        </w:numPr>
        <w:tabs>
          <w:tab w:val="clear" w:pos="420"/>
        </w:tabs>
        <w:ind w:left="800" w:leftChars="0" w:hanging="400" w:firstLineChars="0"/>
        <w:rPr>
          <w:rFonts w:hint="default"/>
          <w:sz w:val="20"/>
          <w:szCs w:val="20"/>
          <w:lang w:val="en-US"/>
        </w:rPr>
      </w:pPr>
      <w:r>
        <w:rPr>
          <w:rFonts w:hint="default"/>
          <w:sz w:val="20"/>
          <w:szCs w:val="20"/>
          <w:lang w:val="en-US"/>
        </w:rPr>
        <w:t xml:space="preserve">If a student is absent </w:t>
      </w:r>
      <w:r>
        <w:rPr>
          <w:rFonts w:hint="default"/>
          <w:sz w:val="20"/>
          <w:szCs w:val="20"/>
          <w:lang w:val="en-IN"/>
        </w:rPr>
        <w:t xml:space="preserve">or fails </w:t>
      </w:r>
      <w:r>
        <w:rPr>
          <w:rFonts w:hint="default"/>
          <w:sz w:val="20"/>
          <w:szCs w:val="20"/>
          <w:lang w:val="en-US"/>
        </w:rPr>
        <w:t xml:space="preserve">during </w:t>
      </w:r>
      <w:r>
        <w:rPr>
          <w:rFonts w:hint="default"/>
          <w:sz w:val="20"/>
          <w:szCs w:val="20"/>
          <w:lang w:val="en-IN"/>
        </w:rPr>
        <w:t>a semester exam</w:t>
      </w:r>
      <w:r>
        <w:rPr>
          <w:rFonts w:hint="default"/>
          <w:sz w:val="20"/>
          <w:szCs w:val="20"/>
          <w:lang w:val="en-US"/>
        </w:rPr>
        <w:t xml:space="preserve">,  </w:t>
      </w:r>
      <w:r>
        <w:rPr>
          <w:rFonts w:hint="default"/>
          <w:sz w:val="20"/>
          <w:szCs w:val="20"/>
          <w:lang w:val="en-IN"/>
        </w:rPr>
        <w:t xml:space="preserve">then </w:t>
      </w:r>
      <w:r>
        <w:rPr>
          <w:rFonts w:hint="default"/>
          <w:sz w:val="20"/>
          <w:szCs w:val="20"/>
          <w:lang w:val="en-US"/>
        </w:rPr>
        <w:t>student'</w:t>
      </w:r>
      <w:r>
        <w:rPr>
          <w:rFonts w:hint="default"/>
          <w:sz w:val="20"/>
          <w:szCs w:val="20"/>
          <w:lang w:val="en-IN"/>
        </w:rPr>
        <w:t>s</w:t>
      </w:r>
      <w:r>
        <w:rPr>
          <w:rFonts w:hint="default"/>
          <w:sz w:val="20"/>
          <w:szCs w:val="20"/>
          <w:lang w:val="en-US"/>
        </w:rPr>
        <w:t xml:space="preserve"> data</w:t>
      </w:r>
      <w:r>
        <w:rPr>
          <w:rFonts w:hint="default"/>
          <w:sz w:val="20"/>
          <w:szCs w:val="20"/>
          <w:lang w:val="en-IN"/>
        </w:rPr>
        <w:t xml:space="preserve"> such as next program enrollment</w:t>
      </w:r>
      <w:r>
        <w:rPr>
          <w:rFonts w:hint="default"/>
          <w:sz w:val="20"/>
          <w:szCs w:val="20"/>
          <w:lang w:val="en-US"/>
        </w:rPr>
        <w:t xml:space="preserve"> should not affect</w:t>
      </w:r>
    </w:p>
    <w:p>
      <w:pPr>
        <w:rPr>
          <w:rFonts w:hint="default"/>
          <w:rtl w:val="0"/>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9"/>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284"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Yes</w:t>
            </w:r>
          </w:p>
        </w:tc>
      </w:tr>
      <w:tr>
        <w:tblPrEx>
          <w:tblCellMar>
            <w:top w:w="0" w:type="dxa"/>
            <w:left w:w="108" w:type="dxa"/>
            <w:bottom w:w="0" w:type="dxa"/>
            <w:right w:w="108" w:type="dxa"/>
          </w:tblCellMar>
        </w:tblPrEx>
        <w:trPr>
          <w:trHeight w:val="278"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Yes</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r>
        <w:tblPrEx>
          <w:tblCellMar>
            <w:top w:w="0" w:type="dxa"/>
            <w:left w:w="108" w:type="dxa"/>
            <w:bottom w:w="0" w:type="dxa"/>
            <w:right w:w="108" w:type="dxa"/>
          </w:tblCellMar>
        </w:tblPrEx>
        <w:trPr>
          <w:trHeight w:val="238"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r>
    </w:tbl>
    <w:p>
      <w:pPr>
        <w:rPr>
          <w:rFonts w:hint="default"/>
          <w:lang w:val="en-IN" w:eastAsia="zh-CN"/>
        </w:rPr>
      </w:pPr>
    </w:p>
    <w:p>
      <w:pPr>
        <w:pStyle w:val="3"/>
        <w:numPr>
          <w:ilvl w:val="1"/>
          <w:numId w:val="6"/>
        </w:numPr>
        <w:bidi w:val="0"/>
        <w:rPr>
          <w:rFonts w:hint="default"/>
          <w:lang w:val="en-IN"/>
        </w:rPr>
      </w:pPr>
      <w:bookmarkStart w:id="79" w:name="_Toc22054"/>
      <w:bookmarkStart w:id="80" w:name="_Toc30515"/>
      <w:r>
        <w:rPr>
          <w:rFonts w:hint="default"/>
          <w:lang w:val="en-IN"/>
        </w:rPr>
        <w:t xml:space="preserve">Final </w:t>
      </w:r>
      <w:r>
        <w:rPr>
          <w:rFonts w:hint="default"/>
          <w:lang w:val="en-IN" w:eastAsia="zh-CN"/>
        </w:rPr>
        <w:t xml:space="preserve">Result </w:t>
      </w:r>
      <w:r>
        <w:rPr>
          <w:rFonts w:hint="default"/>
          <w:lang w:val="en-IN"/>
        </w:rPr>
        <w:t>Declaration Tool</w:t>
      </w:r>
      <w:bookmarkEnd w:id="79"/>
      <w:bookmarkEnd w:id="80"/>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6"/>
        <w:tblpPr w:leftFromText="180" w:rightFromText="180" w:vertAnchor="text" w:horzAnchor="page" w:tblpX="1682"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9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9" w:type="dxa"/>
            <w:noWrap w:val="0"/>
            <w:vAlign w:val="center"/>
          </w:tcPr>
          <w:p>
            <w:pPr>
              <w:widowControl w:val="0"/>
              <w:ind w:right="104" w:rightChars="52"/>
              <w:jc w:val="both"/>
              <w:rPr>
                <w:rFonts w:hint="default" w:ascii="Calibri" w:hAnsi="Calibri" w:cs="Calibri"/>
                <w:sz w:val="20"/>
                <w:szCs w:val="20"/>
                <w:rtl w:val="0"/>
                <w:lang w:val="en-US" w:eastAsia="zh-CN" w:bidi="ar-SA"/>
              </w:rPr>
            </w:pPr>
            <w:r>
              <w:rPr>
                <w:rFonts w:hint="default"/>
                <w:sz w:val="20"/>
                <w:szCs w:val="20"/>
                <w:lang w:val="en-IN"/>
              </w:rPr>
              <w:t>Final Result Declaration Tool is used to declare the final exam results for a particular group/batch of students in a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9" w:type="dxa"/>
            <w:noWrap w:val="0"/>
            <w:vAlign w:val="center"/>
          </w:tcPr>
          <w:p>
            <w:pPr>
              <w:widowControl w:val="0"/>
              <w:numPr>
                <w:ilvl w:val="0"/>
                <w:numId w:val="0"/>
              </w:numPr>
              <w:ind w:leftChars="0"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9" w:type="dxa"/>
            <w:noWrap w:val="0"/>
            <w:vAlign w:val="center"/>
          </w:tcPr>
          <w:p>
            <w:pPr>
              <w:widowControl w:val="0"/>
              <w:numPr>
                <w:ilvl w:val="0"/>
                <w:numId w:val="0"/>
              </w:numPr>
              <w:ind w:leftChars="0" w:right="104" w:rightChars="52"/>
              <w:jc w:val="both"/>
              <w:rPr>
                <w:rFonts w:hint="default"/>
                <w:sz w:val="20"/>
                <w:szCs w:val="20"/>
                <w:rtl w:val="0"/>
                <w:lang w:val="en-IN" w:eastAsia="zh-CN"/>
              </w:rPr>
            </w:pPr>
            <w:r>
              <w:rPr>
                <w:rFonts w:hint="default"/>
                <w:sz w:val="20"/>
                <w:szCs w:val="20"/>
                <w:rtl w:val="0"/>
                <w:lang w:val="en-US" w:eastAsia="zh-CN"/>
              </w:rPr>
              <w:t>Continuous 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Result Declaration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9"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pStyle w:val="4"/>
        <w:bidi w:val="0"/>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eastAsia="zh-CN"/>
        </w:rPr>
      </w:pPr>
    </w:p>
    <w:p>
      <w:r>
        <w:drawing>
          <wp:inline distT="0" distB="0" distL="114300" distR="114300">
            <wp:extent cx="5273040" cy="2712085"/>
            <wp:effectExtent l="9525" t="9525" r="20955" b="2159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30"/>
                    <a:stretch>
                      <a:fillRect/>
                    </a:stretch>
                  </pic:blipFill>
                  <pic:spPr>
                    <a:xfrm>
                      <a:off x="0" y="0"/>
                      <a:ext cx="5273040" cy="2712085"/>
                    </a:xfrm>
                    <a:prstGeom prst="rect">
                      <a:avLst/>
                    </a:prstGeom>
                    <a:noFill/>
                    <a:ln>
                      <a:solidFill>
                        <a:schemeClr val="tx1"/>
                      </a:solidFill>
                    </a:ln>
                  </pic:spPr>
                </pic:pic>
              </a:graphicData>
            </a:graphic>
          </wp:inline>
        </w:drawing>
      </w:r>
    </w:p>
    <w:p>
      <w:pPr>
        <w:pStyle w:val="10"/>
        <w:jc w:val="center"/>
        <w:rPr>
          <w:rFonts w:hint="default"/>
          <w:lang w:val="en-IN"/>
        </w:rPr>
      </w:pPr>
      <w:r>
        <w:t xml:space="preserve">Figure </w:t>
      </w:r>
      <w:r>
        <w:fldChar w:fldCharType="begin"/>
      </w:r>
      <w:r>
        <w:instrText xml:space="preserve"> SEQ Figure \* ARABIC </w:instrText>
      </w:r>
      <w:r>
        <w:fldChar w:fldCharType="separate"/>
      </w:r>
      <w:r>
        <w:t>17</w:t>
      </w:r>
      <w:r>
        <w:fldChar w:fldCharType="end"/>
      </w:r>
      <w:r>
        <w:rPr>
          <w:lang w:val="en-IN"/>
        </w:rPr>
        <w:t xml:space="preserve"> :</w:t>
      </w:r>
      <w:r>
        <w:rPr>
          <w:rFonts w:hint="default"/>
          <w:lang w:val="en-IN"/>
        </w:rPr>
        <w:t xml:space="preserve"> Final Result Declaration Tool Screen</w:t>
      </w:r>
    </w:p>
    <w:p>
      <w:pPr>
        <w:rPr>
          <w:rFonts w:hint="default"/>
          <w:lang w:val="en-I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Final Result Declaration Tool</w:t>
      </w:r>
      <w:r>
        <w:rPr>
          <w:rFonts w:hint="default"/>
          <w:sz w:val="20"/>
          <w:szCs w:val="20"/>
          <w:lang w:val="en-US"/>
        </w:rPr>
        <w:t>” screen shall consist of the following fields:</w:t>
      </w:r>
    </w:p>
    <w:p>
      <w:pPr>
        <w:ind w:right="104" w:rightChars="52"/>
        <w:rPr>
          <w:rFonts w:hint="default"/>
          <w:lang w:val="en-US"/>
        </w:rPr>
      </w:pPr>
    </w:p>
    <w:tbl>
      <w:tblPr>
        <w:tblStyle w:val="9"/>
        <w:tblW w:w="5088" w:type="pct"/>
        <w:jc w:val="center"/>
        <w:tblLayout w:type="fixed"/>
        <w:tblCellMar>
          <w:top w:w="0" w:type="dxa"/>
          <w:left w:w="108" w:type="dxa"/>
          <w:bottom w:w="0" w:type="dxa"/>
          <w:right w:w="108" w:type="dxa"/>
        </w:tblCellMar>
      </w:tblPr>
      <w:tblGrid>
        <w:gridCol w:w="422"/>
        <w:gridCol w:w="1485"/>
        <w:gridCol w:w="1170"/>
        <w:gridCol w:w="2175"/>
        <w:gridCol w:w="1305"/>
        <w:gridCol w:w="1155"/>
        <w:gridCol w:w="960"/>
      </w:tblGrid>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5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5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59"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 Grade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Grades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Programs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 Grade</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Semester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Programs</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48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Grading scale</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Grading Scale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45"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Academic Year</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Academic Term</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Academic Term master</w:t>
            </w:r>
            <w:r>
              <w:rPr>
                <w:rFonts w:ascii="Calibri" w:hAnsi="Calibri" w:cs="Calibri"/>
                <w:color w:val="000000"/>
                <w:sz w:val="20"/>
                <w:szCs w:val="20"/>
                <w:lang w:val="en-IN"/>
              </w:rPr>
              <w:t xml:space="preserve"> screen</w:t>
            </w:r>
            <w:r>
              <w:rPr>
                <w:rFonts w:hint="default" w:cs="Calibri"/>
                <w:color w:val="000000"/>
                <w:sz w:val="20"/>
                <w:szCs w:val="20"/>
                <w:lang w:val="en-IN"/>
              </w:rPr>
              <w:t xml:space="preserve"> and filtered applied on the basis of Academic Year</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hint="default" w:cs="Calibri"/>
                <w:color w:val="000000"/>
                <w:sz w:val="20"/>
                <w:szCs w:val="20"/>
                <w:lang w:val="en-IN"/>
              </w:rPr>
              <w:t>Yes</w:t>
            </w: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5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 Down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rPr>
            </w:pPr>
            <w:r>
              <w:rPr>
                <w:rFonts w:hint="default"/>
              </w:rPr>
              <w:t>In Process</w:t>
            </w:r>
          </w:p>
          <w:p>
            <w:pPr>
              <w:ind w:right="104" w:rightChars="52"/>
              <w:jc w:val="center"/>
              <w:rPr>
                <w:rFonts w:hint="default"/>
              </w:rPr>
            </w:pPr>
            <w:r>
              <w:rPr>
                <w:rFonts w:hint="default"/>
              </w:rPr>
              <w:t>Failed</w:t>
            </w:r>
          </w:p>
          <w:p>
            <w:pPr>
              <w:ind w:right="104" w:rightChars="52"/>
              <w:jc w:val="center"/>
              <w:rPr>
                <w:rFonts w:ascii="Calibri" w:hAnsi="Calibri"/>
                <w:color w:val="000000"/>
                <w:sz w:val="20"/>
                <w:szCs w:val="20"/>
              </w:rPr>
            </w:pPr>
            <w:r>
              <w:rPr>
                <w:rFonts w:hint="default"/>
              </w:rPr>
              <w:t>Successful</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22"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Enrolled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Auto created when clicked on Get Student Button</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7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10</w:t>
            </w:r>
          </w:p>
        </w:tc>
        <w:tc>
          <w:tcPr>
            <w:tcW w:w="85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Result Declaration Student</w:t>
            </w:r>
          </w:p>
        </w:tc>
        <w:tc>
          <w:tcPr>
            <w:tcW w:w="6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25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Result Declaration Student</w:t>
            </w:r>
          </w:p>
        </w:tc>
        <w:tc>
          <w:tcPr>
            <w:tcW w:w="7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This table is described below</w:t>
            </w:r>
          </w:p>
        </w:tc>
        <w:tc>
          <w:tcPr>
            <w:tcW w:w="5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ind w:right="104" w:rightChars="52"/>
        <w:jc w:val="both"/>
      </w:pPr>
    </w:p>
    <w:tbl>
      <w:tblPr>
        <w:tblStyle w:val="9"/>
        <w:tblW w:w="5114" w:type="pct"/>
        <w:jc w:val="center"/>
        <w:tblLayout w:type="fixed"/>
        <w:tblCellMar>
          <w:top w:w="0" w:type="dxa"/>
          <w:left w:w="108" w:type="dxa"/>
          <w:bottom w:w="0" w:type="dxa"/>
          <w:right w:w="108" w:type="dxa"/>
        </w:tblCellMar>
      </w:tblPr>
      <w:tblGrid>
        <w:gridCol w:w="430"/>
        <w:gridCol w:w="1515"/>
        <w:gridCol w:w="1245"/>
        <w:gridCol w:w="2085"/>
        <w:gridCol w:w="1320"/>
        <w:gridCol w:w="1134"/>
        <w:gridCol w:w="988"/>
      </w:tblGrid>
      <w:tr>
        <w:tblPrEx>
          <w:tblCellMar>
            <w:top w:w="0" w:type="dxa"/>
            <w:left w:w="108" w:type="dxa"/>
            <w:bottom w:w="0" w:type="dxa"/>
            <w:right w:w="108" w:type="dxa"/>
          </w:tblCellMar>
        </w:tblPrEx>
        <w:trPr>
          <w:trHeight w:val="258"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Result Declaration Student</w:t>
            </w:r>
          </w:p>
        </w:tc>
      </w:tr>
      <w:tr>
        <w:tblPrEx>
          <w:tblCellMar>
            <w:top w:w="0" w:type="dxa"/>
            <w:left w:w="108" w:type="dxa"/>
            <w:bottom w:w="0" w:type="dxa"/>
            <w:right w:w="108" w:type="dxa"/>
          </w:tblCellMar>
        </w:tblPrEx>
        <w:trPr>
          <w:trHeight w:val="139" w:hRule="atLeast"/>
          <w:jc w:val="center"/>
        </w:trPr>
        <w:tc>
          <w:tcPr>
            <w:tcW w:w="2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ascii="Calibri" w:hAnsi="Calibri" w:eastAsia="SimSun" w:cs="Calibri"/>
                <w:b/>
                <w:bCs/>
                <w:color w:val="FFFFFF"/>
                <w:sz w:val="20"/>
                <w:szCs w:val="20"/>
                <w:lang w:val="en-IN" w:bidi="ar"/>
              </w:rPr>
              <w:t>Mandatory</w:t>
            </w:r>
          </w:p>
        </w:tc>
        <w:tc>
          <w:tcPr>
            <w:tcW w:w="6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12"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Student</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17"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Student Name</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39" w:hRule="atLeast"/>
          <w:jc w:val="center"/>
        </w:trPr>
        <w:tc>
          <w:tcPr>
            <w:tcW w:w="2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8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Roll No</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bl>
    <w:p>
      <w:pPr>
        <w:pStyle w:val="4"/>
        <w:numPr>
          <w:ilvl w:val="0"/>
          <w:numId w:val="0"/>
        </w:numPr>
        <w:bidi w:val="0"/>
        <w:ind w:leftChars="0"/>
        <w:rPr>
          <w:rFonts w:hint="default" w:ascii="Calibri" w:hAnsi="Calibri" w:cs="Calibri"/>
          <w:b/>
          <w:bCs/>
          <w:color w:val="1F4E79" w:themeColor="accent1" w:themeShade="80"/>
          <w:rtl w:val="0"/>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sz w:val="20"/>
          <w:szCs w:val="20"/>
          <w:lang w:val="en-IN"/>
        </w:rPr>
      </w:pPr>
    </w:p>
    <w:tbl>
      <w:tblPr>
        <w:tblStyle w:val="9"/>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344"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02"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10"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81" w:name="_Toc5911"/>
      <w:bookmarkStart w:id="82" w:name="_Toc17530"/>
      <w:r>
        <w:rPr>
          <w:rFonts w:hint="default"/>
          <w:lang w:val="en-IN" w:eastAsia="zh-CN"/>
        </w:rPr>
        <w:t>Module Wise Pass Percentage</w:t>
      </w:r>
      <w:bookmarkEnd w:id="81"/>
      <w:bookmarkEnd w:id="82"/>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6"/>
        <w:tblpPr w:leftFromText="180" w:rightFromText="180" w:vertAnchor="text" w:horzAnchor="page" w:tblpX="1897"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0"/>
        <w:gridCol w:w="5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8" w:hRule="atLeast"/>
        </w:trPr>
        <w:tc>
          <w:tcPr>
            <w:tcW w:w="261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The module pass percentage can be used to assess the overall academic performance of each module or course during a given academic year. Module Pass Percentage is used to calculate the percentage of students who successfully completed any given module in any given Academic Year.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 w:hRule="atLeast"/>
        </w:trPr>
        <w:tc>
          <w:tcPr>
            <w:tcW w:w="261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Module Wise Pass Percentage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pPr>
        <w:rPr>
          <w:rFonts w:hint="default"/>
          <w:lang w:val="en-IN" w:eastAsia="zh-CN"/>
        </w:rPr>
      </w:pPr>
      <w:r>
        <w:rPr>
          <w:rFonts w:hint="default"/>
          <w:lang w:val="en-IN" w:eastAsia="zh-CN"/>
        </w:rPr>
        <w:drawing>
          <wp:inline distT="0" distB="0" distL="114300" distR="114300">
            <wp:extent cx="5271135" cy="1607185"/>
            <wp:effectExtent l="0" t="0" r="5715" b="12065"/>
            <wp:docPr id="41" name="Picture 41" descr="C:\Users\SOUL-1\Downloads\image.pn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SOUL-1\Downloads\image.pngimage"/>
                    <pic:cNvPicPr>
                      <a:picLocks noChangeAspect="1"/>
                    </pic:cNvPicPr>
                  </pic:nvPicPr>
                  <pic:blipFill>
                    <a:blip r:embed="rId31"/>
                    <a:srcRect/>
                    <a:stretch>
                      <a:fillRect/>
                    </a:stretch>
                  </pic:blipFill>
                  <pic:spPr>
                    <a:xfrm>
                      <a:off x="0" y="0"/>
                      <a:ext cx="5271135" cy="1607185"/>
                    </a:xfrm>
                    <a:prstGeom prst="rect">
                      <a:avLst/>
                    </a:prstGeom>
                  </pic:spPr>
                </pic:pic>
              </a:graphicData>
            </a:graphic>
          </wp:inline>
        </w:drawing>
      </w:r>
    </w:p>
    <w:p>
      <w:pPr>
        <w:pStyle w:val="10"/>
        <w:jc w:val="center"/>
        <w:rPr>
          <w:lang w:val="en-IN"/>
        </w:rPr>
      </w:pPr>
      <w:r>
        <w:t xml:space="preserve">Figure </w:t>
      </w:r>
      <w:r>
        <w:fldChar w:fldCharType="begin"/>
      </w:r>
      <w:r>
        <w:instrText xml:space="preserve"> SEQ Figure \* ARABIC </w:instrText>
      </w:r>
      <w:r>
        <w:fldChar w:fldCharType="separate"/>
      </w:r>
      <w:r>
        <w:t>18</w:t>
      </w:r>
      <w:r>
        <w:fldChar w:fldCharType="end"/>
      </w:r>
      <w:r>
        <w:rPr>
          <w:lang w:val="en-IN"/>
        </w:rPr>
        <w:t xml:space="preserve"> : Module Wise Pass Percentage Screen</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rPr>
          <w:rFonts w:hint="default"/>
          <w:lang w:val="en-US"/>
        </w:rPr>
      </w:pPr>
      <w:r>
        <w:rPr>
          <w:rFonts w:hint="default"/>
          <w:lang w:val="en-US"/>
        </w:rPr>
        <w:t>The “</w:t>
      </w:r>
      <w:r>
        <w:rPr>
          <w:rFonts w:hint="default"/>
          <w:lang w:val="en-IN"/>
        </w:rPr>
        <w:t>Module Wise Pass Percentage</w:t>
      </w:r>
      <w:r>
        <w:rPr>
          <w:rFonts w:hint="default"/>
          <w:lang w:val="en-US"/>
        </w:rPr>
        <w:t>” screen shall consist of the following fields:</w:t>
      </w:r>
    </w:p>
    <w:p>
      <w:pPr>
        <w:ind w:right="104" w:rightChars="52"/>
        <w:rPr>
          <w:rFonts w:hint="default"/>
          <w:lang w:val="en-US"/>
        </w:rPr>
      </w:pPr>
    </w:p>
    <w:tbl>
      <w:tblPr>
        <w:tblStyle w:val="9"/>
        <w:tblW w:w="5110" w:type="pct"/>
        <w:jc w:val="center"/>
        <w:tblLayout w:type="fixed"/>
        <w:tblCellMar>
          <w:top w:w="0" w:type="dxa"/>
          <w:left w:w="108" w:type="dxa"/>
          <w:bottom w:w="0" w:type="dxa"/>
          <w:right w:w="108" w:type="dxa"/>
        </w:tblCellMar>
      </w:tblPr>
      <w:tblGrid>
        <w:gridCol w:w="426"/>
        <w:gridCol w:w="1245"/>
        <w:gridCol w:w="1260"/>
        <w:gridCol w:w="2280"/>
        <w:gridCol w:w="1290"/>
        <w:gridCol w:w="1284"/>
        <w:gridCol w:w="925"/>
      </w:tblGrid>
      <w:tr>
        <w:trPr>
          <w:trHeight w:val="332" w:hRule="atLeast"/>
          <w:jc w:val="center"/>
        </w:trPr>
        <w:tc>
          <w:tcPr>
            <w:tcW w:w="2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2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Grade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 Grade</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Module Name</w:t>
            </w:r>
          </w:p>
        </w:tc>
        <w:tc>
          <w:tcPr>
            <w:tcW w:w="72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Module master</w:t>
            </w:r>
            <w:r>
              <w:rPr>
                <w:rFonts w:ascii="Calibri" w:hAnsi="Calibri" w:cs="Calibri"/>
                <w:color w:val="000000"/>
                <w:sz w:val="20"/>
                <w:szCs w:val="20"/>
                <w:lang w:val="en-IN"/>
              </w:rPr>
              <w:t xml:space="preserve"> screen</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tbl>
      <w:tblPr>
        <w:tblStyle w:val="9"/>
        <w:tblW w:w="5127" w:type="pct"/>
        <w:jc w:val="center"/>
        <w:tblLayout w:type="fixed"/>
        <w:tblCellMar>
          <w:top w:w="0" w:type="dxa"/>
          <w:left w:w="108" w:type="dxa"/>
          <w:bottom w:w="0" w:type="dxa"/>
          <w:right w:w="108" w:type="dxa"/>
        </w:tblCellMar>
      </w:tblPr>
      <w:tblGrid>
        <w:gridCol w:w="426"/>
        <w:gridCol w:w="1245"/>
        <w:gridCol w:w="1305"/>
        <w:gridCol w:w="2235"/>
        <w:gridCol w:w="1320"/>
        <w:gridCol w:w="1329"/>
        <w:gridCol w:w="879"/>
      </w:tblGrid>
      <w:tr>
        <w:tblPrEx>
          <w:tblCellMar>
            <w:top w:w="0" w:type="dxa"/>
            <w:left w:w="108" w:type="dxa"/>
            <w:bottom w:w="0" w:type="dxa"/>
            <w:right w:w="108" w:type="dxa"/>
          </w:tblCellMar>
        </w:tblPrEx>
        <w:trPr>
          <w:trHeight w:val="332" w:hRule="atLeast"/>
          <w:jc w:val="center"/>
        </w:trPr>
        <w:tc>
          <w:tcPr>
            <w:tcW w:w="2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2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Exam Type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Exam Type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Enrolled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the number of students enrolled in the selected course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Absent</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Calculated based on Exam Attendance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Appeared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Exam Attendance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Failed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 %</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2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US"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9"/>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lang w:val="en-IN" w:eastAsia="zh-CN"/>
        </w:rPr>
      </w:pPr>
      <w:bookmarkStart w:id="83" w:name="_Toc16094"/>
      <w:bookmarkStart w:id="84" w:name="_Toc32464"/>
      <w:r>
        <w:rPr>
          <w:rFonts w:hint="default"/>
          <w:lang w:val="en-IN" w:eastAsia="zh-CN"/>
        </w:rPr>
        <w:t>Course Wise Pass Percentage</w:t>
      </w:r>
      <w:bookmarkEnd w:id="83"/>
      <w:bookmarkEnd w:id="84"/>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6"/>
        <w:tblpPr w:leftFromText="180" w:rightFromText="180" w:vertAnchor="text" w:horzAnchor="page" w:tblpX="1682" w:tblpY="2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57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5" w:hRule="atLeast"/>
        </w:trPr>
        <w:tc>
          <w:tcPr>
            <w:tcW w:w="282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15" w:type="dxa"/>
            <w:noWrap w:val="0"/>
            <w:vAlign w:val="center"/>
          </w:tcPr>
          <w:p>
            <w:pPr>
              <w:keepNext w:val="0"/>
              <w:keepLines w:val="0"/>
              <w:widowControl/>
              <w:suppressLineNumbers w:val="0"/>
              <w:jc w:val="both"/>
              <w:rPr>
                <w:rFonts w:hint="default" w:ascii="Calibri" w:hAnsi="Calibri" w:cs="Calibri"/>
                <w:sz w:val="20"/>
                <w:szCs w:val="20"/>
                <w:rtl w:val="0"/>
                <w:lang w:val="en-US" w:eastAsia="zh-CN" w:bidi="ar-SA"/>
              </w:rPr>
            </w:pPr>
            <w:r>
              <w:rPr>
                <w:rFonts w:hint="default"/>
                <w:color w:val="000000"/>
                <w:sz w:val="20"/>
                <w:szCs w:val="20"/>
                <w:lang w:val="en-IN"/>
              </w:rPr>
              <w:t>Course Pass Percentage is used to calculate the percentage of students who successfully completed any given course during any given Academic Year. The pass percentage for each course in the institute examination is used to assess students' overall performance in that course.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5"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7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pStyle w:val="4"/>
        <w:bidi w:val="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pPr>
        <w:rPr>
          <w:rFonts w:hint="default"/>
          <w:lang w:val="en-IN" w:eastAsia="zh-CN"/>
        </w:rPr>
      </w:pPr>
      <w:r>
        <w:rPr>
          <w:rFonts w:hint="default"/>
          <w:lang w:val="en-IN" w:eastAsia="zh-CN"/>
        </w:rPr>
        <w:drawing>
          <wp:inline distT="0" distB="0" distL="114300" distR="114300">
            <wp:extent cx="5271135" cy="1593850"/>
            <wp:effectExtent l="0" t="0" r="5715" b="6350"/>
            <wp:docPr id="38" name="Picture 38" descr="C:\Users\SOUL-1\Downloads\image (1).png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SOUL-1\Downloads\image (1).pngimage (1)"/>
                    <pic:cNvPicPr>
                      <a:picLocks noChangeAspect="1"/>
                    </pic:cNvPicPr>
                  </pic:nvPicPr>
                  <pic:blipFill>
                    <a:blip r:embed="rId32"/>
                    <a:srcRect/>
                    <a:stretch>
                      <a:fillRect/>
                    </a:stretch>
                  </pic:blipFill>
                  <pic:spPr>
                    <a:xfrm>
                      <a:off x="0" y="0"/>
                      <a:ext cx="5271135" cy="1593850"/>
                    </a:xfrm>
                    <a:prstGeom prst="rect">
                      <a:avLst/>
                    </a:prstGeom>
                  </pic:spPr>
                </pic:pic>
              </a:graphicData>
            </a:graphic>
          </wp:inline>
        </w:drawing>
      </w:r>
    </w:p>
    <w:p>
      <w:pPr>
        <w:pStyle w:val="10"/>
        <w:jc w:val="center"/>
        <w:rPr>
          <w:rFonts w:hint="default"/>
          <w:lang w:val="en-IN" w:eastAsia="zh-CN"/>
        </w:rPr>
      </w:pPr>
      <w:r>
        <w:t xml:space="preserve">Figure </w:t>
      </w:r>
      <w:r>
        <w:fldChar w:fldCharType="begin"/>
      </w:r>
      <w:r>
        <w:instrText xml:space="preserve"> SEQ Figure \* ARABIC </w:instrText>
      </w:r>
      <w:r>
        <w:fldChar w:fldCharType="separate"/>
      </w:r>
      <w:r>
        <w:t>19</w:t>
      </w:r>
      <w:r>
        <w:fldChar w:fldCharType="end"/>
      </w:r>
      <w:r>
        <w:rPr>
          <w:lang w:val="en-IN"/>
        </w:rPr>
        <w:t xml:space="preserve"> : Course Wise Pass Percentage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eastAsia="zh-CN"/>
        </w:rPr>
        <w:t>Course Wise Pass Percentage</w:t>
      </w:r>
      <w:r>
        <w:rPr>
          <w:rFonts w:hint="default"/>
          <w:sz w:val="20"/>
          <w:szCs w:val="20"/>
          <w:lang w:val="en-US"/>
        </w:rPr>
        <w:t>” screen shall consist of the following fields:</w:t>
      </w:r>
    </w:p>
    <w:p>
      <w:pPr>
        <w:ind w:right="104" w:rightChars="52"/>
        <w:rPr>
          <w:rFonts w:hint="default"/>
          <w:lang w:val="en-US"/>
        </w:rPr>
      </w:pPr>
    </w:p>
    <w:tbl>
      <w:tblPr>
        <w:tblStyle w:val="9"/>
        <w:tblW w:w="5118" w:type="pct"/>
        <w:jc w:val="center"/>
        <w:tblLayout w:type="fixed"/>
        <w:tblCellMar>
          <w:top w:w="0" w:type="dxa"/>
          <w:left w:w="108" w:type="dxa"/>
          <w:bottom w:w="0" w:type="dxa"/>
          <w:right w:w="108" w:type="dxa"/>
        </w:tblCellMar>
      </w:tblPr>
      <w:tblGrid>
        <w:gridCol w:w="433"/>
        <w:gridCol w:w="1230"/>
        <w:gridCol w:w="1215"/>
        <w:gridCol w:w="1965"/>
        <w:gridCol w:w="1350"/>
        <w:gridCol w:w="1590"/>
        <w:gridCol w:w="941"/>
      </w:tblGrid>
      <w:tr>
        <w:tblPrEx>
          <w:tblCellMar>
            <w:top w:w="0" w:type="dxa"/>
            <w:left w:w="108" w:type="dxa"/>
            <w:bottom w:w="0" w:type="dxa"/>
            <w:right w:w="108" w:type="dxa"/>
          </w:tblCellMar>
        </w:tblPrEx>
        <w:trPr>
          <w:trHeight w:val="332" w:hRule="atLeast"/>
          <w:jc w:val="center"/>
        </w:trPr>
        <w:tc>
          <w:tcPr>
            <w:tcW w:w="2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0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2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Grade</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 Grade</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0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Course Name</w:t>
            </w:r>
          </w:p>
        </w:tc>
        <w:tc>
          <w:tcPr>
            <w:tcW w:w="6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2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Program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US" w:eastAsia="zh-CN"/>
        </w:rPr>
      </w:pPr>
    </w:p>
    <w:tbl>
      <w:tblPr>
        <w:tblStyle w:val="9"/>
        <w:tblW w:w="5127" w:type="pct"/>
        <w:jc w:val="center"/>
        <w:tblLayout w:type="fixed"/>
        <w:tblCellMar>
          <w:top w:w="0" w:type="dxa"/>
          <w:left w:w="108" w:type="dxa"/>
          <w:bottom w:w="0" w:type="dxa"/>
          <w:right w:w="108" w:type="dxa"/>
        </w:tblCellMar>
      </w:tblPr>
      <w:tblGrid>
        <w:gridCol w:w="456"/>
        <w:gridCol w:w="1260"/>
        <w:gridCol w:w="1185"/>
        <w:gridCol w:w="1935"/>
        <w:gridCol w:w="1365"/>
        <w:gridCol w:w="1658"/>
        <w:gridCol w:w="880"/>
      </w:tblGrid>
      <w:tr>
        <w:tblPrEx>
          <w:tblCellMar>
            <w:top w:w="0" w:type="dxa"/>
            <w:left w:w="108" w:type="dxa"/>
            <w:bottom w:w="0" w:type="dxa"/>
            <w:right w:w="108" w:type="dxa"/>
          </w:tblCellMar>
        </w:tblPrEx>
        <w:trPr>
          <w:trHeight w:val="332" w:hRule="atLeast"/>
          <w:jc w:val="center"/>
        </w:trPr>
        <w:tc>
          <w:tcPr>
            <w:tcW w:w="2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94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Exam Type</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Exam Type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Enrolled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the number of students enrolled in the selected course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Absent</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Calculated based on Exam Attendance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Appeared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Calculated based on Exam Attendance</w:t>
            </w: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Failed</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Number</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r>
        <w:tblPrEx>
          <w:tblCellMar>
            <w:top w:w="0" w:type="dxa"/>
            <w:left w:w="108" w:type="dxa"/>
            <w:bottom w:w="0" w:type="dxa"/>
            <w:right w:w="108" w:type="dxa"/>
          </w:tblCellMar>
        </w:tblPrEx>
        <w:trPr>
          <w:trHeight w:val="527" w:hRule="atLeast"/>
          <w:jc w:val="center"/>
        </w:trPr>
        <w:tc>
          <w:tcPr>
            <w:tcW w:w="2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Pass %</w:t>
            </w:r>
          </w:p>
        </w:tc>
        <w:tc>
          <w:tcPr>
            <w:tcW w:w="6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Float</w:t>
            </w:r>
          </w:p>
        </w:tc>
        <w:tc>
          <w:tcPr>
            <w:tcW w:w="110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94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N</w:t>
            </w: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9"/>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pStyle w:val="3"/>
        <w:numPr>
          <w:ilvl w:val="1"/>
          <w:numId w:val="6"/>
        </w:numPr>
        <w:bidi w:val="0"/>
        <w:rPr>
          <w:rFonts w:hint="default"/>
          <w:lang w:val="en-IN" w:eastAsia="zh-CN"/>
        </w:rPr>
      </w:pPr>
      <w:bookmarkStart w:id="85" w:name="_Toc28456"/>
      <w:bookmarkStart w:id="86" w:name="_Toc8580"/>
      <w:r>
        <w:rPr>
          <w:rFonts w:hint="default"/>
          <w:lang w:val="en-IN" w:eastAsia="zh-CN"/>
        </w:rPr>
        <w:t>Back Paper Tracking</w:t>
      </w:r>
      <w:bookmarkEnd w:id="85"/>
      <w:bookmarkEnd w:id="86"/>
    </w:p>
    <w:p>
      <w:pPr>
        <w:numPr>
          <w:ilvl w:val="0"/>
          <w:numId w:val="0"/>
        </w:numPr>
        <w:tabs>
          <w:tab w:val="left" w:pos="850"/>
        </w:tabs>
        <w:bidi w:val="0"/>
        <w:outlineLvl w:val="9"/>
        <w:rPr>
          <w:rFonts w:hint="default"/>
          <w:lang w:val="en-IN" w:eastAsia="zh-CN"/>
        </w:rPr>
      </w:pPr>
      <w:r>
        <w:rPr>
          <w:rFonts w:hint="default"/>
          <w:b/>
          <w:bCs/>
          <w:color w:val="000000"/>
          <w:sz w:val="24"/>
          <w:szCs w:val="24"/>
          <w:u w:val="single"/>
          <w:lang w:val="en-IN"/>
        </w:rPr>
        <w:t>General Description</w:t>
      </w:r>
    </w:p>
    <w:tbl>
      <w:tblPr>
        <w:tblStyle w:val="16"/>
        <w:tblpPr w:leftFromText="180" w:rightFromText="180" w:vertAnchor="text" w:horzAnchor="page" w:tblpX="1706" w:tblpY="245"/>
        <w:tblOverlap w:val="never"/>
        <w:tblW w:w="87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3" w:hRule="atLeast"/>
        </w:trPr>
        <w:tc>
          <w:tcPr>
            <w:tcW w:w="280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899" w:type="dxa"/>
            <w:noWrap w:val="0"/>
            <w:vAlign w:val="center"/>
          </w:tcPr>
          <w:p>
            <w:pPr>
              <w:keepNext w:val="0"/>
              <w:keepLines w:val="0"/>
              <w:widowControl/>
              <w:suppressLineNumbers w:val="0"/>
              <w:jc w:val="both"/>
              <w:rPr>
                <w:rFonts w:hint="default" w:ascii="Calibri" w:hAnsi="Calibri" w:cs="Calibri"/>
                <w:sz w:val="20"/>
                <w:szCs w:val="20"/>
                <w:rtl w:val="0"/>
                <w:lang w:val="en-US" w:eastAsia="zh-CN" w:bidi="ar-SA"/>
              </w:rPr>
            </w:pPr>
            <w:r>
              <w:rPr>
                <w:rFonts w:hint="default"/>
                <w:color w:val="000000"/>
                <w:sz w:val="20"/>
                <w:szCs w:val="20"/>
                <w:lang w:val="en-IN" w:eastAsia="zh-CN"/>
              </w:rPr>
              <w:t>Back Paper Tracking is used to actively track and maintain the history of the whole Examination process of a student who has failed in one or more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899"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899"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89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US" w:eastAsia="zh-CN" w:bidi="ar-SA"/>
              </w:rPr>
            </w:pPr>
            <w:r>
              <w:rPr>
                <w:rFonts w:hint="default" w:ascii="Calibri" w:hAnsi="Calibri" w:cs="Calibri"/>
                <w:b/>
                <w:bCs/>
                <w:sz w:val="20"/>
                <w:szCs w:val="20"/>
                <w:u w:val="none"/>
                <w:vertAlign w:val="baseline"/>
                <w:rtl w:val="0"/>
                <w:lang w:val="en-IN" w:eastAsia="zh-CN"/>
              </w:rPr>
              <w:t>New Screen Nam</w:t>
            </w:r>
            <w:r>
              <w:rPr>
                <w:rFonts w:hint="default" w:cs="Calibri"/>
                <w:b/>
                <w:bCs/>
                <w:sz w:val="20"/>
                <w:szCs w:val="20"/>
                <w:u w:val="none"/>
                <w:vertAlign w:val="baseline"/>
                <w:rtl w:val="0"/>
                <w:lang w:val="en-US" w:eastAsia="zh-CN"/>
              </w:rPr>
              <w:t>e</w:t>
            </w:r>
          </w:p>
        </w:tc>
        <w:tc>
          <w:tcPr>
            <w:tcW w:w="5899"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lang w:val="en-IN"/>
        </w:rPr>
      </w:pPr>
    </w:p>
    <w:p>
      <w:r>
        <w:drawing>
          <wp:inline distT="0" distB="0" distL="114300" distR="114300">
            <wp:extent cx="5263515" cy="2255520"/>
            <wp:effectExtent l="9525" t="9525" r="22860" b="2095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33"/>
                    <a:stretch>
                      <a:fillRect/>
                    </a:stretch>
                  </pic:blipFill>
                  <pic:spPr>
                    <a:xfrm>
                      <a:off x="0" y="0"/>
                      <a:ext cx="5263515" cy="2255520"/>
                    </a:xfrm>
                    <a:prstGeom prst="rect">
                      <a:avLst/>
                    </a:prstGeom>
                    <a:noFill/>
                    <a:ln>
                      <a:solidFill>
                        <a:schemeClr val="tx1"/>
                      </a:solidFill>
                    </a:ln>
                  </pic:spPr>
                </pic:pic>
              </a:graphicData>
            </a:graphic>
          </wp:inline>
        </w:drawing>
      </w:r>
    </w:p>
    <w:p>
      <w:pPr>
        <w:pStyle w:val="10"/>
        <w:jc w:val="center"/>
        <w:rPr>
          <w:rFonts w:hint="default"/>
          <w:lang w:val="en-IN" w:eastAsia="zh-CN"/>
        </w:rPr>
      </w:pPr>
      <w:r>
        <w:t xml:space="preserve">Figure </w:t>
      </w:r>
      <w:r>
        <w:fldChar w:fldCharType="begin"/>
      </w:r>
      <w:r>
        <w:instrText xml:space="preserve"> SEQ Figure \* ARABIC </w:instrText>
      </w:r>
      <w:r>
        <w:fldChar w:fldCharType="separate"/>
      </w:r>
      <w:r>
        <w:t>20</w:t>
      </w:r>
      <w:r>
        <w:fldChar w:fldCharType="end"/>
      </w:r>
      <w:r>
        <w:rPr>
          <w:lang w:val="en-IN"/>
        </w:rPr>
        <w:t xml:space="preserve"> : Back Paper Tracking Screen</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 xml:space="preserve"> 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eastAsia="zh-CN"/>
        </w:rPr>
        <w:t>Back Paper Tracking</w:t>
      </w:r>
      <w:r>
        <w:rPr>
          <w:rFonts w:hint="default"/>
          <w:sz w:val="20"/>
          <w:szCs w:val="20"/>
          <w:lang w:val="en-IN"/>
        </w:rPr>
        <w:t xml:space="preserve"> Screenshot</w:t>
      </w:r>
      <w:r>
        <w:rPr>
          <w:rFonts w:hint="default"/>
          <w:sz w:val="20"/>
          <w:szCs w:val="20"/>
          <w:lang w:val="en-US"/>
        </w:rPr>
        <w:t>” screen shall consist of the following fields:</w:t>
      </w:r>
    </w:p>
    <w:p>
      <w:pPr>
        <w:ind w:right="104" w:rightChars="52"/>
        <w:rPr>
          <w:rFonts w:hint="default"/>
          <w:lang w:val="en-US"/>
        </w:rPr>
      </w:pPr>
    </w:p>
    <w:tbl>
      <w:tblPr>
        <w:tblStyle w:val="9"/>
        <w:tblW w:w="5118" w:type="pct"/>
        <w:jc w:val="center"/>
        <w:tblLayout w:type="fixed"/>
        <w:tblCellMar>
          <w:top w:w="0" w:type="dxa"/>
          <w:left w:w="108" w:type="dxa"/>
          <w:bottom w:w="0" w:type="dxa"/>
          <w:right w:w="108" w:type="dxa"/>
        </w:tblCellMar>
      </w:tblPr>
      <w:tblGrid>
        <w:gridCol w:w="493"/>
        <w:gridCol w:w="1260"/>
        <w:gridCol w:w="1350"/>
        <w:gridCol w:w="1860"/>
        <w:gridCol w:w="1365"/>
        <w:gridCol w:w="1242"/>
        <w:gridCol w:w="1154"/>
      </w:tblGrid>
      <w:tr>
        <w:tblPrEx>
          <w:tblCellMar>
            <w:top w:w="0" w:type="dxa"/>
            <w:left w:w="108" w:type="dxa"/>
            <w:bottom w:w="0" w:type="dxa"/>
            <w:right w:w="108" w:type="dxa"/>
          </w:tblCellMar>
        </w:tblPrEx>
        <w:trPr>
          <w:trHeight w:val="332" w:hRule="atLeast"/>
          <w:jc w:val="center"/>
        </w:trPr>
        <w:tc>
          <w:tcPr>
            <w:tcW w:w="2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2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1</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Program Grade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 Grade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Course Grade</w:t>
            </w: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Year</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Academic Year</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3</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 xml:space="preserve">Fetched </w:t>
            </w:r>
            <w:r>
              <w:rPr>
                <w:color w:val="000000"/>
                <w:sz w:val="20"/>
                <w:szCs w:val="20"/>
                <w:lang w:val="en-IN"/>
              </w:rPr>
              <w:t>from the</w:t>
            </w:r>
            <w:r>
              <w:rPr>
                <w:rFonts w:hint="default"/>
                <w:color w:val="000000"/>
                <w:sz w:val="20"/>
                <w:szCs w:val="20"/>
                <w:lang w:val="en-IN"/>
              </w:rPr>
              <w:t xml:space="preserve"> </w:t>
            </w:r>
            <w:r>
              <w:rPr>
                <w:rFonts w:hint="default"/>
                <w:lang w:val="en-IN"/>
              </w:rPr>
              <w:t>Academic Term</w:t>
            </w:r>
            <w:r>
              <w:rPr>
                <w:rFonts w:hint="default"/>
                <w:color w:val="000000"/>
                <w:sz w:val="20"/>
                <w:szCs w:val="20"/>
                <w:lang w:val="en-IN"/>
              </w:rPr>
              <w:t xml:space="preserve"> master</w:t>
            </w:r>
            <w:r>
              <w:rPr>
                <w:rFonts w:ascii="Calibri" w:hAnsi="Calibri" w:cs="Calibri"/>
                <w:color w:val="000000"/>
                <w:sz w:val="20"/>
                <w:szCs w:val="20"/>
                <w:lang w:val="en-IN"/>
              </w:rPr>
              <w:t xml:space="preserve"> screen</w:t>
            </w:r>
            <w:r>
              <w:rPr>
                <w:rFonts w:hint="default" w:cs="Calibri"/>
                <w:color w:val="000000"/>
                <w:sz w:val="20"/>
                <w:szCs w:val="20"/>
                <w:lang w:val="en-IN"/>
              </w:rPr>
              <w:t>,filter will be applied based on Academic Year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4</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Programs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Programs</w:t>
            </w:r>
            <w:r>
              <w:rPr>
                <w:rFonts w:hint="default"/>
                <w:color w:val="000000"/>
                <w:sz w:val="20"/>
                <w:szCs w:val="20"/>
                <w:lang w:val="en-IN"/>
              </w:rPr>
              <w:t xml:space="preserve"> 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Course</w:t>
            </w:r>
          </w:p>
        </w:tc>
      </w:tr>
      <w:tr>
        <w:tblPrEx>
          <w:tblCellMar>
            <w:top w:w="0" w:type="dxa"/>
            <w:left w:w="108" w:type="dxa"/>
            <w:bottom w:w="0" w:type="dxa"/>
            <w:right w:w="108" w:type="dxa"/>
          </w:tblCellMar>
        </w:tblPrEx>
        <w:trPr>
          <w:trHeight w:val="806"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5</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Semester</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ascii="Calibri" w:hAnsi="Calibri"/>
                <w:color w:val="000000"/>
                <w:sz w:val="20"/>
                <w:szCs w:val="20"/>
              </w:rPr>
              <w:t>Fetched from</w:t>
            </w:r>
            <w:r>
              <w:rPr>
                <w:rFonts w:hint="default"/>
                <w:color w:val="000000"/>
                <w:sz w:val="20"/>
                <w:szCs w:val="20"/>
                <w:lang w:val="en-IN"/>
              </w:rPr>
              <w:t xml:space="preserve"> Semester master</w:t>
            </w:r>
            <w:r>
              <w:rPr>
                <w:rFonts w:ascii="Calibri" w:hAnsi="Calibri" w:cs="Calibri"/>
                <w:color w:val="000000"/>
                <w:sz w:val="20"/>
                <w:szCs w:val="20"/>
                <w:lang w:val="en-IN"/>
              </w:rPr>
              <w:t xml:space="preserve"> screen</w:t>
            </w:r>
            <w:r>
              <w:rPr>
                <w:rFonts w:hint="default" w:cs="Calibri"/>
                <w:color w:val="000000"/>
                <w:sz w:val="20"/>
                <w:szCs w:val="20"/>
                <w:lang w:val="en-IN"/>
              </w:rPr>
              <w:t>,filtered will be applied based on selected 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6</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lang w:val="en-IN"/>
              </w:rPr>
              <w:t>Course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lang w:val="en-IN"/>
              </w:rPr>
              <w:t xml:space="preserve">Course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R ) Module</w:t>
            </w: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7</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lang w:val="en-IN"/>
              </w:rPr>
              <w:t>Get Students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lang w:val="en-IN"/>
              </w:rPr>
            </w:pPr>
            <w:r>
              <w:rPr>
                <w:rFonts w:hint="default" w:ascii="Calibri" w:hAnsi="Calibri" w:eastAsia="SimSun" w:cs="Calibri"/>
                <w:i w:val="0"/>
                <w:iCs w:val="0"/>
                <w:color w:val="000000"/>
                <w:kern w:val="0"/>
                <w:sz w:val="20"/>
                <w:szCs w:val="20"/>
                <w:u w:val="none"/>
                <w:lang w:val="en-US" w:eastAsia="zh-CN" w:bidi="ar"/>
              </w:rPr>
              <w:t>8</w:t>
            </w:r>
          </w:p>
        </w:tc>
        <w:tc>
          <w:tcPr>
            <w:tcW w:w="72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IN"/>
              </w:rPr>
            </w:pPr>
            <w:r>
              <w:rPr>
                <w:rFonts w:hint="default"/>
                <w:b/>
                <w:bCs/>
                <w:lang w:val="en-IN"/>
              </w:rPr>
              <w:t>Backlog Details</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0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This table is described below</w:t>
            </w:r>
          </w:p>
        </w:tc>
        <w:tc>
          <w:tcPr>
            <w:tcW w:w="66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tbl>
      <w:tblPr>
        <w:tblStyle w:val="9"/>
        <w:tblW w:w="5114" w:type="pct"/>
        <w:jc w:val="center"/>
        <w:tblLayout w:type="fixed"/>
        <w:tblCellMar>
          <w:top w:w="0" w:type="dxa"/>
          <w:left w:w="108" w:type="dxa"/>
          <w:bottom w:w="0" w:type="dxa"/>
          <w:right w:w="108" w:type="dxa"/>
        </w:tblCellMar>
      </w:tblPr>
      <w:tblGrid>
        <w:gridCol w:w="405"/>
        <w:gridCol w:w="1247"/>
        <w:gridCol w:w="1395"/>
        <w:gridCol w:w="1815"/>
        <w:gridCol w:w="1380"/>
        <w:gridCol w:w="1245"/>
        <w:gridCol w:w="1230"/>
      </w:tblGrid>
      <w:tr>
        <w:tblPrEx>
          <w:tblCellMar>
            <w:top w:w="0" w:type="dxa"/>
            <w:left w:w="108" w:type="dxa"/>
            <w:bottom w:w="0" w:type="dxa"/>
            <w:right w:w="108" w:type="dxa"/>
          </w:tblCellMar>
        </w:tblPrEx>
        <w:trPr>
          <w:trHeight w:val="140"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rPr>
                <w:rFonts w:hint="default" w:cs="Calibri"/>
                <w:b/>
                <w:bCs/>
                <w:color w:val="FFFFFF"/>
                <w:sz w:val="20"/>
                <w:szCs w:val="20"/>
                <w:lang w:val="en-IN" w:eastAsia="zh-CN" w:bidi="ar-SA"/>
              </w:rPr>
            </w:pPr>
            <w:r>
              <w:rPr>
                <w:rFonts w:hint="default" w:cs="Calibri"/>
                <w:b/>
                <w:bCs/>
                <w:color w:val="FFFFFF"/>
                <w:sz w:val="20"/>
                <w:szCs w:val="20"/>
                <w:lang w:val="en-IN" w:eastAsia="zh-CN" w:bidi="ar-SA"/>
              </w:rPr>
              <w:t>Students</w:t>
            </w:r>
          </w:p>
        </w:tc>
      </w:tr>
      <w:tr>
        <w:tblPrEx>
          <w:tblCellMar>
            <w:top w:w="0" w:type="dxa"/>
            <w:left w:w="108" w:type="dxa"/>
            <w:bottom w:w="0" w:type="dxa"/>
            <w:right w:w="108" w:type="dxa"/>
          </w:tblCellMar>
        </w:tblPrEx>
        <w:trPr>
          <w:trHeight w:val="229"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80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4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7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70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06"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1</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lang w:val="en-IN"/>
              </w:rPr>
            </w:pPr>
            <w:r>
              <w:rPr>
                <w:rFonts w:hint="default"/>
                <w:color w:val="000000"/>
                <w:lang w:val="en-IN"/>
              </w:rPr>
              <w:t>Student</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Failed student will be fetched clicking on Get Student Button</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6"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2</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Student Name</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87" w:hRule="atLeast"/>
          <w:jc w:val="center"/>
        </w:trPr>
        <w:tc>
          <w:tcPr>
            <w:tcW w:w="2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lang w:val="en-IN"/>
              </w:rPr>
            </w:pPr>
            <w:r>
              <w:rPr>
                <w:rFonts w:hint="default" w:ascii="Calibri" w:hAnsi="Calibri" w:eastAsia="SimSun" w:cs="Calibri"/>
                <w:i w:val="0"/>
                <w:iCs w:val="0"/>
                <w:color w:val="000000"/>
                <w:kern w:val="0"/>
                <w:sz w:val="20"/>
                <w:szCs w:val="20"/>
                <w:u w:val="none"/>
                <w:lang w:val="en-US" w:eastAsia="zh-CN" w:bidi="ar"/>
              </w:rPr>
              <w:t>3</w:t>
            </w:r>
          </w:p>
        </w:tc>
        <w:tc>
          <w:tcPr>
            <w:tcW w:w="7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color w:val="000000"/>
                <w:lang w:val="en-IN" w:eastAsia="zh-CN" w:bidi="ar-SA"/>
              </w:rPr>
            </w:pPr>
            <w:r>
              <w:rPr>
                <w:rFonts w:hint="default"/>
                <w:color w:val="000000"/>
                <w:lang w:val="en-IN"/>
              </w:rPr>
              <w:t>Result</w:t>
            </w:r>
          </w:p>
        </w:tc>
        <w:tc>
          <w:tcPr>
            <w:tcW w:w="8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s="Times New Roman"/>
                <w:color w:val="000000"/>
                <w:sz w:val="20"/>
                <w:szCs w:val="20"/>
                <w:lang w:val="en-IN" w:eastAsia="zh-CN" w:bidi="ar-SA"/>
              </w:rPr>
              <w:t>Fail</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bl>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9"/>
        <w:tblW w:w="4516"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921"/>
      </w:tblGrid>
      <w:tr>
        <w:tblPrEx>
          <w:tblCellMar>
            <w:top w:w="0" w:type="dxa"/>
            <w:left w:w="108" w:type="dxa"/>
            <w:bottom w:w="0" w:type="dxa"/>
            <w:right w:w="108" w:type="dxa"/>
          </w:tblCellMar>
        </w:tblPrEx>
        <w:trPr>
          <w:trHeight w:val="208" w:hRule="atLeast"/>
          <w:jc w:val="center"/>
        </w:trPr>
        <w:tc>
          <w:tcPr>
            <w:tcW w:w="3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6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59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31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21"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86" w:hRule="atLeast"/>
          <w:jc w:val="center"/>
        </w:trPr>
        <w:tc>
          <w:tcPr>
            <w:tcW w:w="3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59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pStyle w:val="3"/>
        <w:numPr>
          <w:ilvl w:val="1"/>
          <w:numId w:val="6"/>
        </w:numPr>
        <w:bidi w:val="0"/>
        <w:rPr>
          <w:rFonts w:hint="default" w:cs="Times New Roman"/>
          <w:lang w:val="en-IN"/>
        </w:rPr>
      </w:pPr>
      <w:bookmarkStart w:id="87" w:name="_Toc24145"/>
      <w:bookmarkStart w:id="88" w:name="_Toc28290"/>
      <w:r>
        <w:rPr>
          <w:rFonts w:hint="default"/>
          <w:lang w:val="en-IN" w:eastAsia="zh-CN"/>
        </w:rPr>
        <w:t xml:space="preserve">Cumulative </w:t>
      </w:r>
      <w:r>
        <w:rPr>
          <w:rFonts w:hint="default" w:cs="Times New Roman"/>
          <w:lang w:val="en-IN"/>
        </w:rPr>
        <w:t>Marksheet</w:t>
      </w:r>
      <w:bookmarkEnd w:id="87"/>
      <w:bookmarkEnd w:id="88"/>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6"/>
        <w:tblpPr w:leftFromText="180" w:rightFromText="180" w:vertAnchor="text" w:horzAnchor="page" w:tblpX="1682" w:tblpY="245"/>
        <w:tblOverlap w:val="never"/>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1"/>
        <w:gridCol w:w="5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8" w:hRule="atLeast"/>
        </w:trPr>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15"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Cumulative Marksheet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15"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Transcripts &gt; 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15"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21"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15"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rPr>
          <w:rFonts w:hint="default"/>
          <w:lang w:val="en-IN" w:eastAsia="zh-CN"/>
        </w:rPr>
      </w:pP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66690" cy="3122295"/>
            <wp:effectExtent l="9525" t="9525" r="12065" b="228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stretch>
                      <a:fillRect/>
                    </a:stretch>
                  </pic:blipFill>
                  <pic:spPr>
                    <a:xfrm>
                      <a:off x="0" y="0"/>
                      <a:ext cx="5266690" cy="3122295"/>
                    </a:xfrm>
                    <a:prstGeom prst="rect">
                      <a:avLst/>
                    </a:prstGeom>
                    <a:noFill/>
                    <a:ln>
                      <a:solidFill>
                        <a:schemeClr val="tx1"/>
                      </a:solidFill>
                    </a:ln>
                  </pic:spPr>
                </pic:pic>
              </a:graphicData>
            </a:graphic>
          </wp:inline>
        </w:drawing>
      </w:r>
    </w:p>
    <w:p>
      <w:r>
        <w:drawing>
          <wp:inline distT="0" distB="0" distL="114300" distR="114300">
            <wp:extent cx="5267960" cy="2117090"/>
            <wp:effectExtent l="9525" t="9525" r="10795" b="222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stretch>
                      <a:fillRect/>
                    </a:stretch>
                  </pic:blipFill>
                  <pic:spPr>
                    <a:xfrm>
                      <a:off x="0" y="0"/>
                      <a:ext cx="5267960" cy="2117090"/>
                    </a:xfrm>
                    <a:prstGeom prst="rect">
                      <a:avLst/>
                    </a:prstGeom>
                    <a:noFill/>
                    <a:ln>
                      <a:solidFill>
                        <a:schemeClr val="tx1"/>
                      </a:solidFill>
                    </a:ln>
                  </pic:spPr>
                </pic:pic>
              </a:graphicData>
            </a:graphic>
          </wp:inline>
        </w:drawing>
      </w:r>
    </w:p>
    <w:p>
      <w:pPr>
        <w:pStyle w:val="10"/>
        <w:jc w:val="center"/>
        <w:rPr>
          <w:rFonts w:hint="default"/>
          <w:color w:val="000000"/>
          <w:lang w:val="en-IN"/>
        </w:rPr>
      </w:pPr>
      <w:r>
        <w:t xml:space="preserve">Figure </w:t>
      </w:r>
      <w:r>
        <w:fldChar w:fldCharType="begin"/>
      </w:r>
      <w:r>
        <w:instrText xml:space="preserve"> SEQ Figure \* ARABIC </w:instrText>
      </w:r>
      <w:r>
        <w:fldChar w:fldCharType="separate"/>
      </w:r>
      <w:r>
        <w:t>21</w:t>
      </w:r>
      <w:r>
        <w:fldChar w:fldCharType="end"/>
      </w:r>
      <w:r>
        <w:rPr>
          <w:lang w:val="en-IN"/>
        </w:rPr>
        <w:t xml:space="preserve"> :</w:t>
      </w:r>
      <w:r>
        <w:rPr>
          <w:rFonts w:hint="default"/>
          <w:lang w:val="en-IN"/>
        </w:rPr>
        <w:t xml:space="preserve"> </w:t>
      </w:r>
      <w:r>
        <w:rPr>
          <w:rFonts w:hint="default"/>
          <w:color w:val="000000"/>
          <w:lang w:val="en-IN"/>
        </w:rPr>
        <w:t>Cumulative Marksheet Screen</w:t>
      </w:r>
    </w:p>
    <w:p>
      <w:pPr>
        <w:rPr>
          <w:rFonts w:hint="default"/>
          <w:color w:val="000000"/>
          <w:lang w:val="en-IN"/>
        </w:rPr>
      </w:pPr>
    </w:p>
    <w:p>
      <w:pPr>
        <w:numPr>
          <w:ilvl w:val="0"/>
          <w:numId w:val="32"/>
        </w:numPr>
        <w:ind w:left="418" w:leftChars="0" w:right="104" w:rightChars="52" w:hanging="418" w:firstLineChars="0"/>
        <w:jc w:val="both"/>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Cumulative Marksheet</w:t>
      </w:r>
      <w:r>
        <w:rPr>
          <w:rFonts w:hint="default"/>
          <w:sz w:val="20"/>
          <w:szCs w:val="20"/>
          <w:lang w:val="en-US"/>
        </w:rPr>
        <w:t>” screen shall consist of the following fields:</w:t>
      </w:r>
    </w:p>
    <w:p>
      <w:pPr>
        <w:ind w:right="104" w:rightChars="52"/>
        <w:rPr>
          <w:rFonts w:hint="default"/>
          <w:lang w:val="en-US"/>
        </w:rPr>
      </w:pPr>
    </w:p>
    <w:tbl>
      <w:tblPr>
        <w:tblStyle w:val="9"/>
        <w:tblW w:w="5136" w:type="pct"/>
        <w:jc w:val="center"/>
        <w:tblLayout w:type="fixed"/>
        <w:tblCellMar>
          <w:top w:w="0" w:type="dxa"/>
          <w:left w:w="108" w:type="dxa"/>
          <w:bottom w:w="0" w:type="dxa"/>
          <w:right w:w="108" w:type="dxa"/>
        </w:tblCellMar>
      </w:tblPr>
      <w:tblGrid>
        <w:gridCol w:w="553"/>
        <w:gridCol w:w="1312"/>
        <w:gridCol w:w="1208"/>
        <w:gridCol w:w="2400"/>
        <w:gridCol w:w="1350"/>
        <w:gridCol w:w="1050"/>
        <w:gridCol w:w="881"/>
      </w:tblGrid>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59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646"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Student</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Student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Student Name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40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Roll No</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23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BRANCH</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Registration Number</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COMPLETED 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1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7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Completion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hint="default"/>
                <w:color w:val="000000"/>
                <w:sz w:val="20"/>
                <w:szCs w:val="20"/>
                <w:lang w:val="en-IN"/>
              </w:rPr>
              <w:t>Linked with Academic Year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64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PROGRAMME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Link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(R)COURSE NAME</w:t>
            </w: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School of</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926"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Courses Item</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Cumulative Courses Item</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13</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Grades Item</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Table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Times New Roman"/>
                <w:color w:val="000000"/>
                <w:sz w:val="20"/>
                <w:szCs w:val="20"/>
                <w:lang w:val="en-IN" w:eastAsia="zh-CN" w:bidi="ar-SA"/>
              </w:rPr>
            </w:pPr>
            <w:r>
              <w:rPr>
                <w:rFonts w:hint="default"/>
                <w:color w:val="000000"/>
                <w:sz w:val="20"/>
                <w:szCs w:val="20"/>
                <w:lang w:val="en-IN"/>
              </w:rPr>
              <w:t>Child Table: Cumulative Grades Item</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US"/>
              </w:rPr>
            </w:pPr>
            <w:r>
              <w:rPr>
                <w:rFonts w:hint="default" w:ascii="Calibri" w:hAnsi="Calibri" w:eastAsia="SimSun" w:cs="Calibri"/>
                <w:i w:val="0"/>
                <w:iCs w:val="0"/>
                <w:color w:val="000000"/>
                <w:kern w:val="0"/>
                <w:sz w:val="20"/>
                <w:szCs w:val="20"/>
                <w:u w:val="none"/>
                <w:lang w:val="en-US" w:eastAsia="zh-CN" w:bidi="ar"/>
              </w:rPr>
              <w:t>14</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lang w:val="en-US"/>
              </w:rPr>
            </w:pPr>
            <w:r>
              <w:rPr>
                <w:rFonts w:hint="default"/>
                <w:lang w:val="en-US"/>
              </w:rPr>
              <w:t>Overall Grade</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Float</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3"/>
              </w:num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32"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15</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User Input</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53" w:hRule="atLeast"/>
          <w:jc w:val="center"/>
        </w:trPr>
        <w:tc>
          <w:tcPr>
            <w:tcW w:w="3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16</w:t>
            </w:r>
          </w:p>
        </w:tc>
        <w:tc>
          <w:tcPr>
            <w:tcW w:w="7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Signature of Examiner</w:t>
            </w:r>
          </w:p>
        </w:tc>
        <w:tc>
          <w:tcPr>
            <w:tcW w:w="6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eastAsia="zh-CN" w:bidi="ar"/>
              </w:rPr>
            </w:pPr>
            <w:r>
              <w:rPr>
                <w:rFonts w:hint="default" w:cs="Calibri"/>
                <w:color w:val="000000"/>
                <w:sz w:val="20"/>
                <w:szCs w:val="20"/>
                <w:lang w:val="en-IN" w:eastAsia="zh-CN" w:bidi="ar"/>
              </w:rPr>
              <w:t>Attach image</w:t>
            </w:r>
          </w:p>
        </w:tc>
        <w:tc>
          <w:tcPr>
            <w:tcW w:w="13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4"/>
              </w:numPr>
              <w:jc w:val="left"/>
              <w:rPr>
                <w:rFonts w:hint="default" w:cs="Calibri"/>
                <w:color w:val="000000"/>
                <w:sz w:val="20"/>
                <w:szCs w:val="20"/>
                <w:lang w:val="en-IN"/>
              </w:rPr>
            </w:pPr>
            <w:r>
              <w:rPr>
                <w:rFonts w:hint="default" w:cs="Calibri"/>
                <w:i w:val="0"/>
                <w:iCs w:val="0"/>
                <w:color w:val="000000"/>
                <w:sz w:val="20"/>
                <w:szCs w:val="20"/>
                <w:u w:val="none"/>
                <w:lang w:val="en-IN"/>
              </w:rPr>
              <w:t>On attachment, a dialogue box will popup where the user can attach the files, take the picture with the help camera or can link to any URL.</w:t>
            </w:r>
          </w:p>
          <w:p>
            <w:pPr>
              <w:numPr>
                <w:ilvl w:val="0"/>
                <w:numId w:val="34"/>
              </w:numPr>
              <w:jc w:val="left"/>
              <w:rPr>
                <w:rFonts w:hint="default" w:cs="Calibri"/>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7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color w:val="000000"/>
          <w:lang w:val="en-IN" w:eastAsia="zh-CN"/>
        </w:rPr>
      </w:pPr>
    </w:p>
    <w:tbl>
      <w:tblPr>
        <w:tblStyle w:val="9"/>
        <w:tblW w:w="5118" w:type="pct"/>
        <w:jc w:val="center"/>
        <w:tblLayout w:type="fixed"/>
        <w:tblCellMar>
          <w:top w:w="0" w:type="dxa"/>
          <w:left w:w="108" w:type="dxa"/>
          <w:bottom w:w="0" w:type="dxa"/>
          <w:right w:w="108" w:type="dxa"/>
        </w:tblCellMar>
      </w:tblPr>
      <w:tblGrid>
        <w:gridCol w:w="583"/>
        <w:gridCol w:w="1335"/>
        <w:gridCol w:w="1365"/>
        <w:gridCol w:w="1950"/>
        <w:gridCol w:w="1305"/>
        <w:gridCol w:w="1110"/>
        <w:gridCol w:w="1076"/>
      </w:tblGrid>
      <w:tr>
        <w:tblPrEx>
          <w:tblCellMar>
            <w:top w:w="0" w:type="dxa"/>
            <w:left w:w="108" w:type="dxa"/>
            <w:bottom w:w="0" w:type="dxa"/>
            <w:right w:w="108" w:type="dxa"/>
          </w:tblCellMar>
        </w:tblPrEx>
        <w:trPr>
          <w:trHeight w:val="204"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Courses Item</w:t>
            </w:r>
          </w:p>
        </w:tc>
      </w:tr>
      <w:tr>
        <w:tblPrEx>
          <w:tblCellMar>
            <w:top w:w="0" w:type="dxa"/>
            <w:left w:w="108" w:type="dxa"/>
            <w:bottom w:w="0" w:type="dxa"/>
            <w:right w:w="108" w:type="dxa"/>
          </w:tblCellMar>
        </w:tblPrEx>
        <w:trPr>
          <w:trHeight w:val="233" w:hRule="atLeast"/>
          <w:jc w:val="center"/>
        </w:trPr>
        <w:tc>
          <w:tcPr>
            <w:tcW w:w="33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1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4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80"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Programs</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660"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Semester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675"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Course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Course master</w:t>
            </w:r>
            <w:r>
              <w:rPr>
                <w:rFonts w:ascii="Calibri" w:hAnsi="Calibri" w:cs="Calibri"/>
                <w:color w:val="000000"/>
                <w:sz w:val="20"/>
                <w:szCs w:val="20"/>
                <w:lang w:val="en-IN"/>
              </w:rPr>
              <w:t xml:space="preserve"> screen</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w:t>
            </w:r>
          </w:p>
        </w:tc>
      </w:tr>
      <w:tr>
        <w:tblPrEx>
          <w:tblCellMar>
            <w:top w:w="0" w:type="dxa"/>
            <w:left w:w="108" w:type="dxa"/>
            <w:bottom w:w="0" w:type="dxa"/>
            <w:right w:w="108" w:type="dxa"/>
          </w:tblCellMar>
        </w:tblPrEx>
        <w:trPr>
          <w:trHeight w:val="562"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color w:val="000000"/>
                <w:sz w:val="20"/>
                <w:szCs w:val="20"/>
                <w:lang w:val="en-IN"/>
              </w:rPr>
              <w:t>Course Code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Code</w:t>
            </w:r>
          </w:p>
        </w:tc>
      </w:tr>
      <w:tr>
        <w:tblPrEx>
          <w:tblCellMar>
            <w:top w:w="0" w:type="dxa"/>
            <w:left w:w="108" w:type="dxa"/>
            <w:bottom w:w="0" w:type="dxa"/>
            <w:right w:w="108" w:type="dxa"/>
          </w:tblCellMar>
        </w:tblPrEx>
        <w:trPr>
          <w:trHeight w:val="562"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Course Name</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ascii="Calibri" w:hAnsi="Calibri"/>
                <w:color w:val="000000"/>
                <w:sz w:val="20"/>
                <w:szCs w:val="20"/>
                <w:lang w:val="en-IN"/>
              </w:rPr>
              <w:t>Course</w:t>
            </w: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(R) Module Name</w:t>
            </w:r>
          </w:p>
        </w:tc>
      </w:tr>
      <w:tr>
        <w:tblPrEx>
          <w:tblCellMar>
            <w:top w:w="0" w:type="dxa"/>
            <w:left w:w="108" w:type="dxa"/>
            <w:bottom w:w="0" w:type="dxa"/>
            <w:right w:w="108" w:type="dxa"/>
          </w:tblCellMar>
        </w:tblPrEx>
        <w:trPr>
          <w:trHeight w:val="244"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CR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r>
        <w:tblPrEx>
          <w:tblCellMar>
            <w:top w:w="0" w:type="dxa"/>
            <w:left w:w="108" w:type="dxa"/>
            <w:bottom w:w="0" w:type="dxa"/>
            <w:right w:w="108" w:type="dxa"/>
          </w:tblCellMar>
        </w:tblPrEx>
        <w:trPr>
          <w:trHeight w:val="234" w:hRule="atLeast"/>
          <w:jc w:val="center"/>
        </w:trPr>
        <w:tc>
          <w:tcPr>
            <w:tcW w:w="33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olor w:val="000000"/>
                <w:sz w:val="20"/>
                <w:szCs w:val="20"/>
                <w:lang w:val="en-IN"/>
              </w:rPr>
            </w:pPr>
            <w:r>
              <w:rPr>
                <w:rFonts w:hint="default"/>
                <w:color w:val="000000"/>
                <w:sz w:val="20"/>
                <w:szCs w:val="20"/>
                <w:lang w:val="en-IN"/>
              </w:rPr>
              <w:t>GR</w:t>
            </w:r>
          </w:p>
        </w:tc>
        <w:tc>
          <w:tcPr>
            <w:tcW w:w="7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1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p>
        </w:tc>
        <w:tc>
          <w:tcPr>
            <w:tcW w:w="7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eastAsia="SimSun" w:cs="Calibri"/>
                <w:color w:val="000000"/>
                <w:sz w:val="20"/>
                <w:szCs w:val="20"/>
                <w:lang w:val="en-IN" w:bidi="ar"/>
              </w:rPr>
            </w:pPr>
          </w:p>
        </w:tc>
        <w:tc>
          <w:tcPr>
            <w:tcW w:w="6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 D )</w:t>
            </w:r>
          </w:p>
        </w:tc>
      </w:tr>
    </w:tbl>
    <w:p>
      <w:pPr>
        <w:rPr>
          <w:rFonts w:hint="default"/>
          <w:color w:val="000000"/>
          <w:lang w:val="en-IN" w:eastAsia="zh-CN"/>
        </w:rPr>
      </w:pPr>
    </w:p>
    <w:tbl>
      <w:tblPr>
        <w:tblStyle w:val="9"/>
        <w:tblW w:w="5126" w:type="pct"/>
        <w:jc w:val="center"/>
        <w:tblLayout w:type="fixed"/>
        <w:tblCellMar>
          <w:top w:w="0" w:type="dxa"/>
          <w:left w:w="108" w:type="dxa"/>
          <w:bottom w:w="0" w:type="dxa"/>
          <w:right w:w="108" w:type="dxa"/>
        </w:tblCellMar>
      </w:tblPr>
      <w:tblGrid>
        <w:gridCol w:w="440"/>
        <w:gridCol w:w="1215"/>
        <w:gridCol w:w="1230"/>
        <w:gridCol w:w="1860"/>
        <w:gridCol w:w="1290"/>
        <w:gridCol w:w="1080"/>
        <w:gridCol w:w="1623"/>
      </w:tblGrid>
      <w:tr>
        <w:tblPrEx>
          <w:tblCellMar>
            <w:top w:w="0" w:type="dxa"/>
            <w:left w:w="108" w:type="dxa"/>
            <w:bottom w:w="0" w:type="dxa"/>
            <w:right w:w="108" w:type="dxa"/>
          </w:tblCellMar>
        </w:tblPrEx>
        <w:trPr>
          <w:trHeight w:val="191"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Cumulative</w:t>
            </w:r>
            <w:r>
              <w:rPr>
                <w:rFonts w:hint="default" w:ascii="Calibri" w:hAnsi="Calibri" w:eastAsia="SimSun" w:cs="Calibri"/>
                <w:b/>
                <w:bCs/>
                <w:color w:val="FFFFFF"/>
                <w:sz w:val="20"/>
                <w:szCs w:val="20"/>
                <w:lang w:val="en-IN" w:bidi="ar"/>
              </w:rPr>
              <w:t xml:space="preserve"> Grades Item</w:t>
            </w:r>
          </w:p>
        </w:tc>
      </w:tr>
      <w:tr>
        <w:tblPrEx>
          <w:tblCellMar>
            <w:top w:w="0" w:type="dxa"/>
            <w:left w:w="108" w:type="dxa"/>
            <w:bottom w:w="0" w:type="dxa"/>
            <w:right w:w="108" w:type="dxa"/>
          </w:tblCellMar>
        </w:tblPrEx>
        <w:trPr>
          <w:trHeight w:val="308" w:hRule="atLeast"/>
          <w:jc w:val="center"/>
        </w:trPr>
        <w:tc>
          <w:tcPr>
            <w:tcW w:w="2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69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92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1045"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Semester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Program master</w:t>
            </w:r>
            <w:r>
              <w:rPr>
                <w:rFonts w:ascii="Calibri" w:hAnsi="Calibri" w:cs="Calibri"/>
                <w:color w:val="000000"/>
                <w:sz w:val="20"/>
                <w:szCs w:val="20"/>
                <w:lang w:val="en-IN"/>
              </w:rPr>
              <w:t xml:space="preserve"> screen</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503"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lang w:val="en-IN"/>
              </w:rPr>
            </w:pPr>
            <w:r>
              <w:rPr>
                <w:rFonts w:hint="default" w:ascii="Calibri" w:hAnsi="Calibri" w:eastAsia="SimSun" w:cs="Calibri"/>
                <w:i w:val="0"/>
                <w:iCs w:val="0"/>
                <w:color w:val="000000"/>
                <w:kern w:val="0"/>
                <w:sz w:val="20"/>
                <w:szCs w:val="20"/>
                <w:u w:val="none"/>
                <w:lang w:val="en-US" w:eastAsia="zh-CN" w:bidi="ar"/>
              </w:rPr>
              <w:t>2</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lang w:val="en-IN"/>
              </w:rPr>
              <w:t>Semester Order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Drop down</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b w:val="0"/>
                <w:bCs w:val="0"/>
                <w:color w:val="000000"/>
                <w:sz w:val="20"/>
                <w:szCs w:val="20"/>
                <w:lang w:val="en-IN"/>
              </w:rPr>
            </w:pPr>
            <w:r>
              <w:rPr>
                <w:rFonts w:hint="default"/>
                <w:b w:val="0"/>
                <w:bCs w:val="0"/>
                <w:color w:val="000000"/>
                <w:sz w:val="20"/>
                <w:szCs w:val="20"/>
                <w:lang w:val="en-IN"/>
              </w:rPr>
              <w:t>1ST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2ND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3RD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4TH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5TH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6TH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7TH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8TH SEM</w:t>
            </w:r>
          </w:p>
          <w:p>
            <w:pPr>
              <w:ind w:right="104" w:rightChars="52"/>
              <w:jc w:val="center"/>
              <w:rPr>
                <w:rFonts w:hint="default"/>
                <w:b w:val="0"/>
                <w:bCs w:val="0"/>
                <w:color w:val="000000"/>
                <w:sz w:val="20"/>
                <w:szCs w:val="20"/>
                <w:lang w:val="en-IN"/>
              </w:rPr>
            </w:pPr>
            <w:r>
              <w:rPr>
                <w:rFonts w:hint="default"/>
                <w:b w:val="0"/>
                <w:bCs w:val="0"/>
                <w:color w:val="000000"/>
                <w:sz w:val="20"/>
                <w:szCs w:val="20"/>
                <w:lang w:val="en-IN"/>
              </w:rPr>
              <w:t>9TH SEM</w:t>
            </w:r>
          </w:p>
          <w:p>
            <w:pPr>
              <w:ind w:right="104" w:rightChars="52"/>
              <w:jc w:val="center"/>
              <w:rPr>
                <w:rFonts w:hint="default" w:cs="Calibri"/>
                <w:b w:val="0"/>
                <w:bCs w:val="0"/>
                <w:color w:val="000000"/>
                <w:sz w:val="20"/>
                <w:szCs w:val="20"/>
                <w:lang w:val="en-IN"/>
              </w:rPr>
            </w:pPr>
            <w:r>
              <w:rPr>
                <w:rFonts w:hint="default"/>
                <w:b w:val="0"/>
                <w:bCs w:val="0"/>
                <w:color w:val="000000"/>
                <w:sz w:val="20"/>
                <w:szCs w:val="20"/>
                <w:lang w:val="en-IN"/>
              </w:rPr>
              <w:t>10TH SEM</w:t>
            </w: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591" w:hRule="atLeast"/>
          <w:jc w:val="center"/>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3</w:t>
            </w:r>
          </w:p>
        </w:tc>
        <w:tc>
          <w:tcPr>
            <w:tcW w:w="6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US"/>
              </w:rPr>
            </w:pPr>
            <w:r>
              <w:rPr>
                <w:rFonts w:hint="default"/>
                <w:color w:val="000000"/>
                <w:sz w:val="20"/>
                <w:szCs w:val="20"/>
                <w:lang w:val="en-US"/>
              </w:rPr>
              <w:t>Grade</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rPr>
              <w:t>Text Field</w:t>
            </w:r>
          </w:p>
        </w:tc>
        <w:tc>
          <w:tcPr>
            <w:tcW w:w="106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ascii="Calibri" w:hAnsi="Calibri" w:cs="Calibri"/>
                <w:color w:val="000000"/>
                <w:sz w:val="20"/>
                <w:szCs w:val="20"/>
              </w:rPr>
            </w:pPr>
          </w:p>
        </w:tc>
        <w:tc>
          <w:tcPr>
            <w:tcW w:w="7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92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ind w:right="104" w:rightChars="52"/>
              <w:jc w:val="center"/>
              <w:rPr>
                <w:rFonts w:hint="default" w:ascii="Calibri" w:hAnsi="Calibri" w:eastAsia="SimSun" w:cs="Calibri"/>
                <w:color w:val="000000"/>
                <w:sz w:val="20"/>
                <w:szCs w:val="20"/>
                <w:lang w:val="en-IN" w:bidi="ar"/>
              </w:rPr>
            </w:pPr>
            <w:r>
              <w:rPr>
                <w:rFonts w:hint="default" w:cs="Calibri"/>
                <w:color w:val="000000"/>
                <w:sz w:val="20"/>
                <w:szCs w:val="20"/>
                <w:lang w:val="en-IN"/>
              </w:rPr>
              <w:t>(D) These field will be deleted</w:t>
            </w:r>
          </w:p>
        </w:tc>
      </w:tr>
    </w:tbl>
    <w:p>
      <w:pPr>
        <w:rPr>
          <w:rFonts w:hint="default"/>
          <w:color w:val="000000"/>
          <w:lang w:val="en-IN" w:eastAsia="zh-CN"/>
        </w:rPr>
      </w:pPr>
    </w:p>
    <w:p>
      <w:pPr>
        <w:rPr>
          <w:rFonts w:hint="default"/>
          <w:color w:val="000000"/>
          <w:lang w:val="en-IN" w:eastAsia="zh-CN"/>
        </w:rPr>
      </w:pPr>
      <w:r>
        <w:rPr>
          <w:rFonts w:hint="default"/>
          <w:color w:val="000000"/>
          <w:lang w:val="en-IN" w:eastAsia="zh-CN"/>
        </w:rPr>
        <w:t>Role:</w:t>
      </w:r>
    </w:p>
    <w:p>
      <w:pPr>
        <w:numPr>
          <w:ilvl w:val="0"/>
          <w:numId w:val="35"/>
        </w:numPr>
        <w:tabs>
          <w:tab w:val="clear" w:pos="420"/>
        </w:tabs>
        <w:ind w:left="420" w:leftChars="0" w:hanging="420" w:firstLineChars="0"/>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numPr>
          <w:ilvl w:val="0"/>
          <w:numId w:val="35"/>
        </w:numPr>
        <w:tabs>
          <w:tab w:val="clear" w:pos="420"/>
        </w:tabs>
        <w:ind w:left="420" w:leftChars="0" w:hanging="420" w:firstLineChars="0"/>
        <w:rPr>
          <w:rFonts w:hint="default" w:ascii="Calibri" w:hAnsi="Calibri"/>
          <w:b w:val="0"/>
          <w:bCs/>
          <w:color w:val="000000"/>
          <w:sz w:val="20"/>
          <w:szCs w:val="20"/>
          <w:lang w:val="en-IN"/>
        </w:rPr>
      </w:pPr>
      <w:r>
        <w:rPr>
          <w:rFonts w:hint="default" w:ascii="Calibri" w:hAnsi="Calibri"/>
          <w:b w:val="0"/>
          <w:bCs/>
          <w:color w:val="000000"/>
          <w:sz w:val="20"/>
          <w:szCs w:val="20"/>
          <w:lang w:val="en-IN"/>
        </w:rPr>
        <w:t>Renaming of labels is required in Cumulative Courses Item child table for Course, Course Name, and Course Code to Module, Module Name, and Module Code respectively.</w:t>
      </w:r>
    </w:p>
    <w:p>
      <w:pPr>
        <w:numPr>
          <w:ilvl w:val="0"/>
          <w:numId w:val="35"/>
        </w:numPr>
        <w:ind w:left="420" w:leftChars="0" w:hanging="420" w:firstLineChars="0"/>
        <w:rPr>
          <w:rFonts w:hint="default"/>
          <w:color w:val="000000"/>
          <w:sz w:val="20"/>
          <w:szCs w:val="20"/>
          <w:lang w:val="en-IN" w:eastAsia="zh-CN"/>
        </w:rPr>
      </w:pPr>
      <w:r>
        <w:rPr>
          <w:rFonts w:hint="default"/>
          <w:sz w:val="20"/>
          <w:szCs w:val="20"/>
          <w:lang w:val="en-IN"/>
        </w:rPr>
        <w:t>Deletion of “Overall grade” Field and “Grade” Field in Cumulative Grades Item child table.</w:t>
      </w: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9"/>
        <w:tblW w:w="4624"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1105"/>
      </w:tblGrid>
      <w:tr>
        <w:tblPrEx>
          <w:tblCellMar>
            <w:top w:w="0" w:type="dxa"/>
            <w:left w:w="108" w:type="dxa"/>
            <w:bottom w:w="0" w:type="dxa"/>
            <w:right w:w="108" w:type="dxa"/>
          </w:tblCellMar>
        </w:tblPrEx>
        <w:trPr>
          <w:trHeight w:val="208" w:hRule="atLeast"/>
          <w:jc w:val="center"/>
        </w:trPr>
        <w:tc>
          <w:tcPr>
            <w:tcW w:w="3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4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70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01" w:hRule="atLeast"/>
          <w:jc w:val="center"/>
        </w:trPr>
        <w:tc>
          <w:tcPr>
            <w:tcW w:w="3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7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41" w:hRule="atLeast"/>
          <w:jc w:val="center"/>
        </w:trPr>
        <w:tc>
          <w:tcPr>
            <w:tcW w:w="3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7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346" w:hRule="atLeast"/>
          <w:jc w:val="center"/>
        </w:trPr>
        <w:tc>
          <w:tcPr>
            <w:tcW w:w="3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4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70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color w:val="000000"/>
          <w:lang w:val="en-IN" w:eastAsia="zh-CN"/>
        </w:rPr>
      </w:pPr>
    </w:p>
    <w:p>
      <w:pPr>
        <w:rPr>
          <w:rFonts w:hint="default"/>
          <w:color w:val="000000"/>
          <w:lang w:val="en-IN" w:eastAsia="zh-CN"/>
        </w:rPr>
      </w:pPr>
    </w:p>
    <w:p>
      <w:pPr>
        <w:pStyle w:val="3"/>
        <w:numPr>
          <w:ilvl w:val="1"/>
          <w:numId w:val="6"/>
        </w:numPr>
        <w:bidi w:val="0"/>
        <w:rPr>
          <w:rFonts w:hint="default" w:cs="Times New Roman"/>
          <w:lang w:val="en-IN"/>
        </w:rPr>
      </w:pPr>
      <w:bookmarkStart w:id="89" w:name="_Toc11041"/>
      <w:bookmarkStart w:id="90" w:name="_Toc27265"/>
      <w:r>
        <w:rPr>
          <w:rFonts w:hint="default" w:cs="Times New Roman"/>
          <w:lang w:val="en-IN"/>
        </w:rPr>
        <w:t xml:space="preserve">Cumulative </w:t>
      </w:r>
      <w:r>
        <w:rPr>
          <w:rFonts w:hint="default"/>
          <w:lang w:val="en-IN" w:eastAsia="zh-CN"/>
        </w:rPr>
        <w:t xml:space="preserve">Marksheet </w:t>
      </w:r>
      <w:r>
        <w:rPr>
          <w:rFonts w:hint="default" w:cs="Times New Roman"/>
          <w:lang w:val="en-IN"/>
        </w:rPr>
        <w:t>Tool</w:t>
      </w:r>
      <w:bookmarkEnd w:id="89"/>
      <w:bookmarkEnd w:id="90"/>
    </w:p>
    <w:p>
      <w:pPr>
        <w:numPr>
          <w:ilvl w:val="0"/>
          <w:numId w:val="0"/>
        </w:numPr>
        <w:tabs>
          <w:tab w:val="left" w:pos="850"/>
        </w:tabs>
        <w:bidi w:val="0"/>
        <w:outlineLvl w:val="9"/>
        <w:rPr>
          <w:rFonts w:hint="default"/>
          <w:lang w:val="en-IN"/>
        </w:rPr>
      </w:pPr>
      <w:r>
        <w:rPr>
          <w:rFonts w:hint="default"/>
          <w:b/>
          <w:bCs/>
          <w:color w:val="000000"/>
          <w:sz w:val="24"/>
          <w:szCs w:val="24"/>
          <w:u w:val="single"/>
          <w:lang w:val="en-IN"/>
        </w:rPr>
        <w:t>General Description</w:t>
      </w:r>
    </w:p>
    <w:tbl>
      <w:tblPr>
        <w:tblStyle w:val="16"/>
        <w:tblpPr w:leftFromText="180" w:rightFromText="180" w:vertAnchor="text" w:horzAnchor="page" w:tblpX="1670" w:tblpY="24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8" w:hRule="atLeast"/>
        </w:trPr>
        <w:tc>
          <w:tcPr>
            <w:tcW w:w="283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930" w:type="dxa"/>
            <w:noWrap w:val="0"/>
            <w:vAlign w:val="center"/>
          </w:tcPr>
          <w:p>
            <w:pPr>
              <w:widowControl w:val="0"/>
              <w:numPr>
                <w:ilvl w:val="0"/>
                <w:numId w:val="0"/>
              </w:numPr>
              <w:ind w:right="104" w:rightChars="52"/>
              <w:jc w:val="both"/>
              <w:rPr>
                <w:rFonts w:hint="default" w:ascii="Calibri" w:hAnsi="Calibri" w:cs="Calibri"/>
                <w:sz w:val="20"/>
                <w:szCs w:val="20"/>
                <w:rtl w:val="0"/>
                <w:lang w:val="en-US" w:eastAsia="zh-CN" w:bidi="ar-SA"/>
              </w:rPr>
            </w:pPr>
            <w:r>
              <w:rPr>
                <w:rFonts w:hint="default"/>
                <w:color w:val="000000"/>
                <w:sz w:val="20"/>
                <w:szCs w:val="20"/>
                <w:lang w:val="en-IN"/>
              </w:rPr>
              <w:t xml:space="preserve">Cumulative Marksheet Tool is a compilation of all the semesters with their grades in a single certificate. The Cumulative marksheet will have a list of subjects, grades obtained and CGPA (Cumulative Grade Point Average). And also details of students, such as roll number, name, age and date of birth, program enrollment.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930" w:type="dxa"/>
            <w:noWrap w:val="0"/>
            <w:vAlign w:val="center"/>
          </w:tcPr>
          <w:p>
            <w:pPr>
              <w:widowControl w:val="0"/>
              <w:ind w:right="104" w:rightChars="52"/>
              <w:jc w:val="both"/>
              <w:rPr>
                <w:rFonts w:hint="default" w:ascii="Calibri" w:hAnsi="Calibri" w:cs="Calibri"/>
                <w:b/>
                <w:bCs/>
                <w:sz w:val="20"/>
                <w:szCs w:val="20"/>
                <w:u w:val="single"/>
                <w:vertAlign w:val="baseline"/>
                <w:lang w:val="en-IN"/>
              </w:rPr>
            </w:pPr>
            <w:r>
              <w:rPr>
                <w:rFonts w:hint="default"/>
                <w:color w:val="00B0F0"/>
                <w:sz w:val="20"/>
                <w:szCs w:val="20"/>
                <w:lang w:val="en-IN"/>
              </w:rPr>
              <w:t>Home &gt; Examination &gt; Tools &gt; Cumulative Marksheet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keepNext w:val="0"/>
              <w:keepLines w:val="0"/>
              <w:widowControl/>
              <w:suppressLineNumbers w:val="0"/>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930" w:type="dxa"/>
            <w:noWrap w:val="0"/>
            <w:vAlign w:val="center"/>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US" w:eastAsia="zh-CN" w:bidi="ar-SA"/>
              </w:rPr>
              <w:t>Final Exam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Existing Screen Name</w:t>
            </w:r>
          </w:p>
        </w:tc>
        <w:tc>
          <w:tcPr>
            <w:tcW w:w="593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olor w:val="000000"/>
                <w:sz w:val="20"/>
                <w:szCs w:val="20"/>
                <w:lang w:val="en-IN"/>
              </w:rPr>
              <w:t>Cumulative Marksheet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noWrap w:val="0"/>
            <w:vAlign w:val="center"/>
          </w:tcPr>
          <w:p>
            <w:pPr>
              <w:keepNext w:val="0"/>
              <w:keepLines w:val="0"/>
              <w:widowControl/>
              <w:suppressLineNumbers w:val="0"/>
              <w:jc w:val="both"/>
              <w:rPr>
                <w:rFonts w:hint="default" w:ascii="Calibri" w:hAnsi="Calibri" w:eastAsia="SimSun" w:cs="Calibri"/>
                <w:b/>
                <w:bCs/>
                <w:sz w:val="20"/>
                <w:szCs w:val="20"/>
                <w:u w:val="none"/>
                <w:vertAlign w:val="baseline"/>
                <w:rtl w:val="0"/>
                <w:lang w:val="en-IN" w:eastAsia="zh-CN" w:bidi="ar-SA"/>
              </w:rPr>
            </w:pPr>
            <w:r>
              <w:rPr>
                <w:rFonts w:hint="default" w:ascii="Calibri" w:hAnsi="Calibri" w:cs="Calibri"/>
                <w:b/>
                <w:bCs/>
                <w:sz w:val="20"/>
                <w:szCs w:val="20"/>
                <w:u w:val="none"/>
                <w:vertAlign w:val="baseline"/>
                <w:rtl w:val="0"/>
                <w:lang w:val="en-IN" w:eastAsia="zh-CN"/>
              </w:rPr>
              <w:t>New Screen Name</w:t>
            </w:r>
          </w:p>
        </w:tc>
        <w:tc>
          <w:tcPr>
            <w:tcW w:w="5930"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bl>
    <w:p>
      <w:pPr>
        <w:numPr>
          <w:ilvl w:val="0"/>
          <w:numId w:val="0"/>
        </w:numPr>
        <w:ind w:leftChars="0"/>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Screenshot</w:t>
      </w:r>
    </w:p>
    <w:p>
      <w:pPr>
        <w:rPr>
          <w:rFonts w:hint="default"/>
          <w:rtl w:val="0"/>
          <w:lang w:val="en-IN" w:eastAsia="zh-CN"/>
        </w:rPr>
      </w:pPr>
    </w:p>
    <w:p>
      <w:r>
        <w:drawing>
          <wp:inline distT="0" distB="0" distL="114300" distR="114300">
            <wp:extent cx="5264150" cy="2548890"/>
            <wp:effectExtent l="9525" t="9525" r="14605" b="171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36"/>
                    <a:stretch>
                      <a:fillRect/>
                    </a:stretch>
                  </pic:blipFill>
                  <pic:spPr>
                    <a:xfrm>
                      <a:off x="0" y="0"/>
                      <a:ext cx="5264150" cy="2548890"/>
                    </a:xfrm>
                    <a:prstGeom prst="rect">
                      <a:avLst/>
                    </a:prstGeom>
                    <a:noFill/>
                    <a:ln>
                      <a:solidFill>
                        <a:schemeClr val="tx1"/>
                      </a:solidFill>
                    </a:ln>
                  </pic:spPr>
                </pic:pic>
              </a:graphicData>
            </a:graphic>
          </wp:inline>
        </w:drawing>
      </w:r>
    </w:p>
    <w:p>
      <w:r>
        <w:drawing>
          <wp:inline distT="0" distB="0" distL="114300" distR="114300">
            <wp:extent cx="5273040" cy="1766570"/>
            <wp:effectExtent l="9525" t="9525" r="20955" b="2222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7"/>
                    <a:stretch>
                      <a:fillRect/>
                    </a:stretch>
                  </pic:blipFill>
                  <pic:spPr>
                    <a:xfrm>
                      <a:off x="0" y="0"/>
                      <a:ext cx="5273040" cy="1766570"/>
                    </a:xfrm>
                    <a:prstGeom prst="rect">
                      <a:avLst/>
                    </a:prstGeom>
                    <a:noFill/>
                    <a:ln>
                      <a:solidFill>
                        <a:schemeClr val="tx1"/>
                      </a:solidFill>
                    </a:ln>
                  </pic:spPr>
                </pic:pic>
              </a:graphicData>
            </a:graphic>
          </wp:inline>
        </w:drawing>
      </w:r>
    </w:p>
    <w:p>
      <w:pPr>
        <w:pStyle w:val="10"/>
        <w:numPr>
          <w:ilvl w:val="0"/>
          <w:numId w:val="0"/>
        </w:numPr>
        <w:ind w:leftChars="0"/>
        <w:jc w:val="center"/>
        <w:rPr>
          <w:lang w:val="en-IN"/>
        </w:rPr>
      </w:pPr>
      <w:r>
        <w:t xml:space="preserve">Figure </w:t>
      </w:r>
      <w:r>
        <w:fldChar w:fldCharType="begin"/>
      </w:r>
      <w:r>
        <w:instrText xml:space="preserve"> SEQ Figure \* ARABIC </w:instrText>
      </w:r>
      <w:r>
        <w:fldChar w:fldCharType="separate"/>
      </w:r>
      <w:r>
        <w:t>22</w:t>
      </w:r>
      <w:r>
        <w:fldChar w:fldCharType="end"/>
      </w:r>
      <w:r>
        <w:rPr>
          <w:lang w:val="en-IN"/>
        </w:rPr>
        <w:t xml:space="preserve"> : Cumulative Marksheet Tool</w:t>
      </w:r>
    </w:p>
    <w:p>
      <w:pPr>
        <w:rPr>
          <w:rFonts w:hint="default"/>
          <w:lang w:val="en-IN" w:eastAsia="zh-CN"/>
        </w:rPr>
      </w:pPr>
    </w:p>
    <w:p>
      <w:pPr>
        <w:numPr>
          <w:ilvl w:val="0"/>
          <w:numId w:val="36"/>
        </w:numPr>
        <w:ind w:left="418" w:leftChars="0" w:right="104" w:rightChars="52" w:hanging="418" w:firstLineChars="0"/>
        <w:jc w:val="both"/>
        <w:rPr>
          <w:rFonts w:hint="default"/>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IN" w:eastAsia="zh-CN" w:bidi="ar-SA"/>
        </w:rPr>
      </w:pPr>
      <w:r>
        <w:rPr>
          <w:rFonts w:hint="default" w:ascii="Calibri" w:hAnsi="Calibri" w:eastAsia="SimSun" w:cs="Times New Roman"/>
          <w:b/>
          <w:bCs/>
          <w:color w:val="auto"/>
          <w:sz w:val="24"/>
          <w:szCs w:val="24"/>
          <w:u w:val="single"/>
          <w:rtl w:val="0"/>
          <w:lang w:val="en-IN" w:eastAsia="zh-CN" w:bidi="ar-SA"/>
        </w:rPr>
        <w:t>Field List</w:t>
      </w:r>
    </w:p>
    <w:p>
      <w:pPr>
        <w:rPr>
          <w:rFonts w:hint="default"/>
          <w:rtl w:val="0"/>
          <w:lang w:val="en-IN" w:eastAsia="zh-CN"/>
        </w:rPr>
      </w:pPr>
    </w:p>
    <w:p>
      <w:pPr>
        <w:ind w:right="104" w:rightChars="52"/>
        <w:jc w:val="both"/>
        <w:rPr>
          <w:rFonts w:hint="default"/>
          <w:sz w:val="20"/>
          <w:szCs w:val="20"/>
          <w:lang w:val="en-US"/>
        </w:rPr>
      </w:pPr>
      <w:r>
        <w:rPr>
          <w:rFonts w:hint="default"/>
          <w:sz w:val="20"/>
          <w:szCs w:val="20"/>
          <w:lang w:val="en-US"/>
        </w:rPr>
        <w:t>The “</w:t>
      </w:r>
      <w:r>
        <w:rPr>
          <w:rFonts w:hint="default"/>
          <w:sz w:val="20"/>
          <w:szCs w:val="20"/>
          <w:lang w:val="en-IN"/>
        </w:rPr>
        <w:t>Cumulative Marksheet Tool</w:t>
      </w:r>
      <w:r>
        <w:rPr>
          <w:rFonts w:hint="default"/>
          <w:sz w:val="20"/>
          <w:szCs w:val="20"/>
          <w:lang w:val="en-US"/>
        </w:rPr>
        <w:t>” screen shall consist of the following fields:</w:t>
      </w:r>
    </w:p>
    <w:p>
      <w:pPr>
        <w:ind w:right="104" w:rightChars="52"/>
        <w:jc w:val="both"/>
        <w:rPr>
          <w:rFonts w:hint="default"/>
          <w:sz w:val="24"/>
          <w:szCs w:val="24"/>
          <w:lang w:val="en-IN"/>
        </w:rPr>
      </w:pPr>
    </w:p>
    <w:tbl>
      <w:tblPr>
        <w:tblStyle w:val="9"/>
        <w:tblW w:w="5108" w:type="pct"/>
        <w:jc w:val="center"/>
        <w:tblLayout w:type="fixed"/>
        <w:tblCellMar>
          <w:top w:w="0" w:type="dxa"/>
          <w:left w:w="108" w:type="dxa"/>
          <w:bottom w:w="0" w:type="dxa"/>
          <w:right w:w="108" w:type="dxa"/>
        </w:tblCellMar>
      </w:tblPr>
      <w:tblGrid>
        <w:gridCol w:w="477"/>
        <w:gridCol w:w="1428"/>
        <w:gridCol w:w="1208"/>
        <w:gridCol w:w="1860"/>
        <w:gridCol w:w="1455"/>
        <w:gridCol w:w="1125"/>
        <w:gridCol w:w="1154"/>
      </w:tblGrid>
      <w:tr>
        <w:tblPrEx>
          <w:tblCellMar>
            <w:top w:w="0" w:type="dxa"/>
            <w:left w:w="108" w:type="dxa"/>
            <w:bottom w:w="0" w:type="dxa"/>
            <w:right w:w="108" w:type="dxa"/>
          </w:tblCellMar>
        </w:tblPrEx>
        <w:trPr>
          <w:trHeight w:val="332" w:hRule="atLeast"/>
          <w:jc w:val="center"/>
        </w:trPr>
        <w:tc>
          <w:tcPr>
            <w:tcW w:w="2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8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6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0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8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4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6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72"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BRANCH</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63"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IN" w:eastAsia="zh-CN" w:bidi="ar-SA"/>
              </w:rPr>
            </w:pPr>
            <w:r>
              <w:rPr>
                <w:rFonts w:hint="default"/>
              </w:rPr>
              <w:t>School of</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3</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Times New Roman"/>
                <w:lang w:val="en-US" w:eastAsia="zh-CN" w:bidi="ar-SA"/>
              </w:rPr>
            </w:pPr>
            <w:r>
              <w:rPr>
                <w:rFonts w:hint="default"/>
              </w:rPr>
              <w:t>Specialization</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Programs</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Programs master</w:t>
            </w:r>
            <w:r>
              <w:rPr>
                <w:rFonts w:ascii="Calibri" w:hAnsi="Calibri" w:cs="Calibri"/>
                <w:color w:val="000000"/>
                <w:sz w:val="20"/>
                <w:szCs w:val="20"/>
                <w:lang w:val="en-IN"/>
              </w:rPr>
              <w:t xml:space="preserve"> screen</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527"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5</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Current Academic Term</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Times New Roman"/>
                <w:color w:val="000000"/>
                <w:sz w:val="20"/>
                <w:szCs w:val="20"/>
                <w:lang w:val="en-US" w:eastAsia="zh-CN" w:bidi="ar-SA"/>
              </w:rPr>
            </w:pPr>
            <w:r>
              <w:rPr>
                <w:rFonts w:ascii="Calibri" w:hAnsi="Calibri"/>
                <w:color w:val="000000"/>
                <w:sz w:val="20"/>
                <w:szCs w:val="20"/>
              </w:rPr>
              <w:t>Fetched from</w:t>
            </w:r>
            <w:r>
              <w:rPr>
                <w:rFonts w:hint="default"/>
                <w:color w:val="000000"/>
                <w:sz w:val="20"/>
                <w:szCs w:val="20"/>
                <w:lang w:val="en-IN"/>
              </w:rPr>
              <w:t xml:space="preserve"> </w:t>
            </w:r>
            <w:r>
              <w:rPr>
                <w:rFonts w:hint="default"/>
              </w:rPr>
              <w:t xml:space="preserve">Academic </w:t>
            </w:r>
            <w:r>
              <w:rPr>
                <w:rFonts w:hint="default"/>
                <w:lang w:val="en-IN"/>
              </w:rPr>
              <w:t xml:space="preserve">Term </w:t>
            </w:r>
            <w:r>
              <w:rPr>
                <w:rFonts w:hint="default"/>
                <w:color w:val="000000"/>
                <w:sz w:val="20"/>
                <w:szCs w:val="20"/>
                <w:lang w:val="en-IN"/>
              </w:rPr>
              <w:t>master</w:t>
            </w:r>
            <w:r>
              <w:rPr>
                <w:rFonts w:ascii="Calibri" w:hAnsi="Calibri" w:cs="Calibri"/>
                <w:color w:val="000000"/>
                <w:sz w:val="20"/>
                <w:szCs w:val="20"/>
                <w:lang w:val="en-IN"/>
              </w:rPr>
              <w:t xml:space="preserve"> screen</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Y</w:t>
            </w:r>
            <w:r>
              <w:rPr>
                <w:rFonts w:hint="default" w:cs="Calibri"/>
                <w:color w:val="000000"/>
                <w:sz w:val="20"/>
                <w:szCs w:val="20"/>
                <w:lang w:val="en-IN"/>
              </w:rPr>
              <w:t>es</w:t>
            </w: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eastAsia="zh-CN" w:bidi="ar-SA"/>
              </w:rPr>
            </w:pPr>
          </w:p>
        </w:tc>
      </w:tr>
      <w:tr>
        <w:tblPrEx>
          <w:tblCellMar>
            <w:top w:w="0" w:type="dxa"/>
            <w:left w:w="108" w:type="dxa"/>
            <w:bottom w:w="0" w:type="dxa"/>
            <w:right w:w="108" w:type="dxa"/>
          </w:tblCellMar>
        </w:tblPrEx>
        <w:trPr>
          <w:trHeight w:val="652"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6</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Admission</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332"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7</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COMPLETED ON</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8</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Year of Completion</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Link Field</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olor w:val="000000"/>
                <w:sz w:val="20"/>
                <w:szCs w:val="20"/>
              </w:rPr>
            </w:pPr>
            <w:r>
              <w:rPr>
                <w:rFonts w:ascii="Calibri" w:hAnsi="Calibri"/>
                <w:color w:val="000000"/>
                <w:sz w:val="20"/>
                <w:szCs w:val="20"/>
              </w:rPr>
              <w:t>Fetched from</w:t>
            </w:r>
            <w:r>
              <w:rPr>
                <w:rFonts w:hint="default"/>
                <w:color w:val="000000"/>
                <w:sz w:val="20"/>
                <w:szCs w:val="20"/>
                <w:lang w:val="en-IN"/>
              </w:rPr>
              <w:t xml:space="preserve"> Academic Year master</w:t>
            </w:r>
            <w:r>
              <w:rPr>
                <w:rFonts w:ascii="Calibri" w:hAnsi="Calibri" w:cs="Calibri"/>
                <w:color w:val="000000"/>
                <w:sz w:val="20"/>
                <w:szCs w:val="20"/>
                <w:lang w:val="en-IN"/>
              </w:rPr>
              <w:t xml:space="preserve"> screen</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9</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Result Creation Status</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Dropdown</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olor w:val="000000"/>
                <w:sz w:val="20"/>
                <w:szCs w:val="20"/>
                <w:lang w:val="en-IN"/>
              </w:rPr>
            </w:pPr>
            <w:r>
              <w:rPr>
                <w:rFonts w:hint="default" w:ascii="Calibri" w:hAnsi="Calibri"/>
                <w:color w:val="000000"/>
                <w:sz w:val="20"/>
                <w:szCs w:val="20"/>
              </w:rPr>
              <w:t>In Process</w:t>
            </w:r>
            <w:r>
              <w:rPr>
                <w:rFonts w:hint="default"/>
                <w:color w:val="000000"/>
                <w:sz w:val="20"/>
                <w:szCs w:val="20"/>
                <w:lang w:val="en-IN"/>
              </w:rPr>
              <w:t>/</w:t>
            </w:r>
            <w:r>
              <w:rPr>
                <w:rFonts w:hint="default" w:ascii="Calibri" w:hAnsi="Calibri"/>
                <w:color w:val="000000"/>
                <w:sz w:val="20"/>
                <w:szCs w:val="20"/>
              </w:rPr>
              <w:t>Failed</w:t>
            </w:r>
            <w:r>
              <w:rPr>
                <w:rFonts w:hint="default"/>
                <w:color w:val="000000"/>
                <w:sz w:val="20"/>
                <w:szCs w:val="20"/>
                <w:lang w:val="en-IN"/>
              </w:rPr>
              <w:t>/</w:t>
            </w:r>
          </w:p>
          <w:p>
            <w:pPr>
              <w:ind w:right="104" w:rightChars="52"/>
              <w:jc w:val="center"/>
              <w:rPr>
                <w:rFonts w:ascii="Calibri" w:hAnsi="Calibri"/>
                <w:color w:val="000000"/>
                <w:sz w:val="20"/>
                <w:szCs w:val="20"/>
              </w:rPr>
            </w:pPr>
            <w:r>
              <w:rPr>
                <w:rFonts w:hint="default" w:ascii="Calibri" w:hAnsi="Calibri"/>
                <w:color w:val="000000"/>
                <w:sz w:val="20"/>
                <w:szCs w:val="20"/>
              </w:rPr>
              <w:t>Successful</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10</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Get Students</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Button</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 xml:space="preserve">On click this button Student will fetch based on Programs &amp; Academic Term in the </w:t>
            </w:r>
            <w:r>
              <w:rPr>
                <w:rFonts w:hint="default" w:ascii="Calibri" w:hAnsi="Calibri" w:eastAsia="SimSun" w:cs="Calibri"/>
                <w:b w:val="0"/>
                <w:bCs w:val="0"/>
                <w:color w:val="000000" w:themeColor="text1"/>
                <w:sz w:val="20"/>
                <w:szCs w:val="20"/>
                <w:lang w:val="en-US" w:bidi="ar"/>
                <w14:textFill>
                  <w14:solidFill>
                    <w14:schemeClr w14:val="tx1"/>
                  </w14:solidFill>
                </w14:textFill>
              </w:rPr>
              <w:t>Cumulative Marksheet Student</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11</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Total Students for Marksheet</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Number</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rPr>
            </w:pP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b/>
                <w:bCs/>
              </w:rPr>
            </w:pPr>
            <w:r>
              <w:rPr>
                <w:rFonts w:hint="default" w:ascii="Calibri" w:hAnsi="Calibri" w:eastAsia="SimSun" w:cs="Calibri"/>
                <w:i w:val="0"/>
                <w:iCs w:val="0"/>
                <w:color w:val="000000"/>
                <w:kern w:val="0"/>
                <w:sz w:val="20"/>
                <w:szCs w:val="20"/>
                <w:u w:val="none"/>
                <w:lang w:val="en-US" w:eastAsia="zh-CN" w:bidi="ar"/>
              </w:rPr>
              <w:t>12</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b/>
                <w:bCs/>
              </w:rPr>
              <w:t>Cumulative Marksheet Student</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Table</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olor w:val="000000"/>
                <w:sz w:val="20"/>
                <w:szCs w:val="20"/>
                <w:lang w:val="en-IN"/>
              </w:rPr>
            </w:pPr>
            <w:r>
              <w:rPr>
                <w:rFonts w:hint="default"/>
                <w:color w:val="000000"/>
                <w:sz w:val="20"/>
                <w:szCs w:val="20"/>
                <w:lang w:val="en-IN"/>
              </w:rPr>
              <w:t>Child Table: Cumulative Marksheet Student</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These table is describe below</w:t>
            </w: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780" w:hRule="atLeast"/>
          <w:jc w:val="center"/>
        </w:trPr>
        <w:tc>
          <w:tcPr>
            <w:tcW w:w="2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13</w:t>
            </w:r>
          </w:p>
        </w:tc>
        <w:tc>
          <w:tcPr>
            <w:tcW w:w="8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rPr>
            </w:pPr>
            <w:r>
              <w:rPr>
                <w:rFonts w:hint="default"/>
              </w:rPr>
              <w:t>Signature of Examiner</w:t>
            </w:r>
          </w:p>
        </w:tc>
        <w:tc>
          <w:tcPr>
            <w:tcW w:w="6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bidi="ar"/>
              </w:rPr>
            </w:pPr>
            <w:r>
              <w:rPr>
                <w:rFonts w:hint="default" w:cs="Calibri"/>
                <w:color w:val="000000"/>
                <w:sz w:val="20"/>
                <w:szCs w:val="20"/>
                <w:lang w:val="en-IN" w:bidi="ar"/>
              </w:rPr>
              <w:t>Attach image</w:t>
            </w:r>
          </w:p>
        </w:tc>
        <w:tc>
          <w:tcPr>
            <w:tcW w:w="10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34"/>
              </w:numPr>
              <w:jc w:val="left"/>
              <w:rPr>
                <w:rFonts w:hint="default" w:ascii="Calibri" w:hAnsi="Calibri"/>
                <w:color w:val="000000"/>
                <w:sz w:val="20"/>
                <w:szCs w:val="20"/>
                <w:lang w:val="en-IN"/>
              </w:rPr>
            </w:pPr>
            <w:r>
              <w:rPr>
                <w:rFonts w:hint="default" w:cs="Calibri"/>
                <w:i w:val="0"/>
                <w:iCs w:val="0"/>
                <w:color w:val="000000"/>
                <w:sz w:val="20"/>
                <w:szCs w:val="20"/>
                <w:u w:val="none"/>
                <w:lang w:val="en-IN"/>
              </w:rPr>
              <w:t>On attachment, a dialogue box will be popup where the user can attach the files, take the picture with the help camera or can link to any URL.</w:t>
            </w:r>
          </w:p>
          <w:p>
            <w:pPr>
              <w:ind w:right="104" w:rightChars="52"/>
              <w:jc w:val="left"/>
              <w:rPr>
                <w:rFonts w:hint="default"/>
                <w:color w:val="000000"/>
                <w:sz w:val="20"/>
                <w:szCs w:val="20"/>
                <w:lang w:val="en-IN"/>
              </w:rPr>
            </w:pPr>
            <w:r>
              <w:rPr>
                <w:rFonts w:hint="default" w:cs="Calibri"/>
                <w:i w:val="0"/>
                <w:iCs w:val="0"/>
                <w:color w:val="000000"/>
                <w:sz w:val="20"/>
                <w:szCs w:val="20"/>
                <w:u w:val="none"/>
                <w:lang w:val="en-IN"/>
              </w:rPr>
              <w:t>If photos or images attached then the size will be maximum 200 kb</w:t>
            </w:r>
          </w:p>
        </w:tc>
        <w:tc>
          <w:tcPr>
            <w:tcW w:w="8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bl>
    <w:p>
      <w:pPr>
        <w:rPr>
          <w:rFonts w:hint="default"/>
          <w:lang w:val="en-IN" w:eastAsia="zh-CN"/>
        </w:rPr>
      </w:pPr>
    </w:p>
    <w:tbl>
      <w:tblPr>
        <w:tblStyle w:val="9"/>
        <w:tblW w:w="5110" w:type="pct"/>
        <w:jc w:val="center"/>
        <w:tblLayout w:type="fixed"/>
        <w:tblCellMar>
          <w:top w:w="0" w:type="dxa"/>
          <w:left w:w="108" w:type="dxa"/>
          <w:bottom w:w="0" w:type="dxa"/>
          <w:right w:w="108" w:type="dxa"/>
        </w:tblCellMar>
      </w:tblPr>
      <w:tblGrid>
        <w:gridCol w:w="426"/>
        <w:gridCol w:w="1350"/>
        <w:gridCol w:w="1283"/>
        <w:gridCol w:w="2317"/>
        <w:gridCol w:w="1320"/>
        <w:gridCol w:w="1071"/>
        <w:gridCol w:w="943"/>
      </w:tblGrid>
      <w:tr>
        <w:tblPrEx>
          <w:tblCellMar>
            <w:top w:w="0" w:type="dxa"/>
            <w:left w:w="108" w:type="dxa"/>
            <w:bottom w:w="0" w:type="dxa"/>
            <w:right w:w="108" w:type="dxa"/>
          </w:tblCellMar>
        </w:tblPrEx>
        <w:trPr>
          <w:trHeight w:val="180" w:hRule="atLeast"/>
          <w:jc w:val="center"/>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US" w:bidi="ar"/>
              </w:rPr>
              <w:t>Cumulative Marksheet Student</w:t>
            </w:r>
          </w:p>
        </w:tc>
      </w:tr>
      <w:tr>
        <w:tblPrEx>
          <w:tblCellMar>
            <w:top w:w="0" w:type="dxa"/>
            <w:left w:w="108" w:type="dxa"/>
            <w:bottom w:w="0" w:type="dxa"/>
            <w:right w:w="108" w:type="dxa"/>
          </w:tblCellMar>
        </w:tblPrEx>
        <w:trPr>
          <w:trHeight w:val="221" w:hRule="atLeast"/>
          <w:jc w:val="center"/>
        </w:trPr>
        <w:tc>
          <w:tcPr>
            <w:tcW w:w="24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i w:val="0"/>
                <w:iCs w:val="0"/>
                <w:color w:val="FFFFFF"/>
                <w:kern w:val="0"/>
                <w:sz w:val="20"/>
                <w:szCs w:val="20"/>
                <w:u w:val="none"/>
                <w:lang w:val="en-US" w:eastAsia="zh-CN" w:bidi="ar"/>
              </w:rPr>
              <w:t>ID</w:t>
            </w:r>
          </w:p>
        </w:tc>
        <w:tc>
          <w:tcPr>
            <w:tcW w:w="7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Label</w:t>
            </w:r>
          </w:p>
        </w:tc>
        <w:tc>
          <w:tcPr>
            <w:tcW w:w="73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ascii="Calibri" w:hAnsi="Calibri" w:eastAsia="SimSun" w:cs="Calibri"/>
                <w:b/>
                <w:bCs/>
                <w:color w:val="FFFFFF"/>
                <w:sz w:val="20"/>
                <w:szCs w:val="20"/>
                <w:lang w:bidi="ar"/>
              </w:rPr>
              <w:t>Type</w:t>
            </w:r>
          </w:p>
        </w:tc>
        <w:tc>
          <w:tcPr>
            <w:tcW w:w="133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5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1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890"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1</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rPr>
              <w:t>Student</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s="Calibri"/>
                <w:color w:val="000000"/>
                <w:sz w:val="20"/>
                <w:szCs w:val="20"/>
                <w:lang w:val="en-IN" w:bidi="ar"/>
              </w:rPr>
              <w:t>Link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ascii="Calibri" w:hAnsi="Calibri"/>
                <w:color w:val="000000"/>
                <w:sz w:val="20"/>
                <w:szCs w:val="20"/>
              </w:rPr>
              <w:t>Fetched from</w:t>
            </w:r>
            <w:r>
              <w:rPr>
                <w:rFonts w:hint="default"/>
                <w:color w:val="000000"/>
                <w:sz w:val="20"/>
                <w:szCs w:val="20"/>
                <w:lang w:val="en-IN"/>
              </w:rPr>
              <w:t xml:space="preserve"> “Get Students” Button</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71"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2</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Times New Roman"/>
                <w:lang w:val="en-IN"/>
              </w:rPr>
            </w:pPr>
            <w:r>
              <w:rPr>
                <w:rFonts w:hint="default"/>
              </w:rPr>
              <w:t>Student Name</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b w:val="0"/>
                <w:bCs w:val="0"/>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p>
        </w:tc>
      </w:tr>
      <w:tr>
        <w:tblPrEx>
          <w:tblCellMar>
            <w:top w:w="0" w:type="dxa"/>
            <w:left w:w="108" w:type="dxa"/>
            <w:bottom w:w="0" w:type="dxa"/>
            <w:right w:w="108" w:type="dxa"/>
          </w:tblCellMar>
        </w:tblPrEx>
        <w:trPr>
          <w:trHeight w:val="375"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olor w:val="000000"/>
                <w:sz w:val="20"/>
                <w:szCs w:val="20"/>
                <w:lang w:val="en-IN"/>
              </w:rPr>
              <w:t>Roll No</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562" w:hRule="atLeast"/>
          <w:jc w:val="center"/>
        </w:trPr>
        <w:tc>
          <w:tcPr>
            <w:tcW w:w="24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rPr>
            </w:pPr>
            <w:r>
              <w:rPr>
                <w:rFonts w:hint="default" w:ascii="Calibri" w:hAnsi="Calibri" w:eastAsia="SimSun" w:cs="Calibri"/>
                <w:i w:val="0"/>
                <w:iCs w:val="0"/>
                <w:color w:val="000000"/>
                <w:kern w:val="0"/>
                <w:sz w:val="20"/>
                <w:szCs w:val="20"/>
                <w:u w:val="none"/>
                <w:lang w:val="en-US" w:eastAsia="zh-CN" w:bidi="ar"/>
              </w:rPr>
              <w:t>4</w:t>
            </w:r>
          </w:p>
        </w:tc>
        <w:tc>
          <w:tcPr>
            <w:tcW w:w="7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20"/>
                <w:szCs w:val="20"/>
                <w:lang w:val="en-IN"/>
              </w:rPr>
            </w:pPr>
            <w:r>
              <w:rPr>
                <w:rFonts w:hint="default"/>
              </w:rPr>
              <w:t>Registration Number</w:t>
            </w:r>
          </w:p>
        </w:tc>
        <w:tc>
          <w:tcPr>
            <w:tcW w:w="73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eastAsia="zh-CN" w:bidi="ar"/>
              </w:rPr>
            </w:pPr>
            <w:r>
              <w:rPr>
                <w:rFonts w:hint="default" w:cs="Calibri"/>
                <w:color w:val="000000"/>
                <w:sz w:val="20"/>
                <w:szCs w:val="20"/>
                <w:lang w:val="en-IN" w:bidi="ar"/>
              </w:rPr>
              <w:t>Text Field</w:t>
            </w:r>
          </w:p>
        </w:tc>
        <w:tc>
          <w:tcPr>
            <w:tcW w:w="133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cs="Calibri"/>
                <w:color w:val="000000"/>
                <w:sz w:val="20"/>
                <w:szCs w:val="20"/>
                <w:lang w:val="en-IN"/>
              </w:rPr>
            </w:pPr>
            <w:r>
              <w:rPr>
                <w:rFonts w:ascii="Calibri" w:hAnsi="Calibri"/>
                <w:color w:val="000000"/>
                <w:sz w:val="20"/>
                <w:szCs w:val="20"/>
              </w:rPr>
              <w:t>Auto fetch based on</w:t>
            </w:r>
            <w:r>
              <w:rPr>
                <w:rFonts w:ascii="Calibri" w:hAnsi="Calibri"/>
                <w:color w:val="000000"/>
                <w:sz w:val="20"/>
                <w:szCs w:val="20"/>
                <w:lang w:val="en-IN"/>
              </w:rPr>
              <w:t xml:space="preserve"> </w:t>
            </w:r>
            <w:r>
              <w:rPr>
                <w:rFonts w:hint="default"/>
                <w:color w:val="000000"/>
                <w:sz w:val="20"/>
                <w:szCs w:val="20"/>
                <w:lang w:val="en-IN"/>
              </w:rPr>
              <w:t>Student</w:t>
            </w:r>
          </w:p>
        </w:tc>
        <w:tc>
          <w:tcPr>
            <w:tcW w:w="75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eastAsia="SimSun" w:cs="Calibri"/>
                <w:color w:val="000000"/>
                <w:sz w:val="20"/>
                <w:szCs w:val="20"/>
                <w:lang w:val="en-IN" w:bidi="ar"/>
              </w:rPr>
            </w:pPr>
            <w:r>
              <w:rPr>
                <w:rFonts w:hint="default" w:cs="Calibri"/>
                <w:color w:val="000000"/>
                <w:sz w:val="20"/>
                <w:szCs w:val="20"/>
                <w:lang w:val="en-IN" w:bidi="ar"/>
              </w:rPr>
              <w:t>(D)</w:t>
            </w:r>
          </w:p>
        </w:tc>
      </w:tr>
    </w:tbl>
    <w:p>
      <w:pPr>
        <w:rPr>
          <w:rFonts w:hint="default"/>
          <w:lang w:val="en-IN" w:eastAsia="zh-CN"/>
        </w:rPr>
      </w:pPr>
    </w:p>
    <w:p>
      <w:pPr>
        <w:rPr>
          <w:rFonts w:hint="default"/>
          <w:lang w:val="en-IN" w:eastAsia="zh-CN"/>
        </w:rPr>
      </w:pPr>
    </w:p>
    <w:p>
      <w:pPr>
        <w:rPr>
          <w:rFonts w:hint="default"/>
          <w:lang w:val="en-IN" w:eastAsia="zh-CN"/>
        </w:rPr>
      </w:pPr>
      <w:r>
        <w:rPr>
          <w:rFonts w:hint="default"/>
          <w:lang w:val="en-IN" w:eastAsia="zh-CN"/>
        </w:rPr>
        <w:t>Notes :</w:t>
      </w:r>
    </w:p>
    <w:p>
      <w:pPr>
        <w:numPr>
          <w:ilvl w:val="0"/>
          <w:numId w:val="31"/>
        </w:numPr>
        <w:tabs>
          <w:tab w:val="clear" w:pos="420"/>
        </w:tabs>
        <w:ind w:left="400" w:leftChars="0" w:hanging="400" w:firstLineChars="0"/>
        <w:rPr>
          <w:rFonts w:hint="default" w:ascii="Calibri" w:hAnsi="Calibri"/>
          <w:b w:val="0"/>
          <w:bCs/>
          <w:color w:val="000000"/>
          <w:sz w:val="20"/>
          <w:szCs w:val="20"/>
          <w:lang w:val="en-IN"/>
        </w:rPr>
      </w:pPr>
      <w:r>
        <w:rPr>
          <w:rFonts w:hint="default"/>
          <w:sz w:val="20"/>
          <w:szCs w:val="20"/>
          <w:lang w:val="en-US"/>
        </w:rPr>
        <w:t xml:space="preserve">Remove/Hide the CGPA, SGPA, and Credit features from the </w:t>
      </w:r>
      <w:r>
        <w:rPr>
          <w:rFonts w:hint="default"/>
          <w:sz w:val="20"/>
          <w:szCs w:val="20"/>
          <w:lang w:val="en-IN"/>
        </w:rPr>
        <w:t>Cumulative Mark sheet</w:t>
      </w:r>
      <w:r>
        <w:rPr>
          <w:rFonts w:hint="default"/>
          <w:sz w:val="20"/>
          <w:szCs w:val="20"/>
          <w:lang w:val="en-US"/>
        </w:rPr>
        <w:t xml:space="preserve"> and display the percentage and grade instead</w:t>
      </w:r>
    </w:p>
    <w:p>
      <w:pPr>
        <w:rPr>
          <w:rFonts w:hint="default"/>
          <w:lang w:val="en-IN" w:eastAsia="zh-CN"/>
        </w:rPr>
      </w:pPr>
    </w:p>
    <w:p>
      <w:pPr>
        <w:pStyle w:val="4"/>
        <w:numPr>
          <w:ilvl w:val="0"/>
          <w:numId w:val="0"/>
        </w:numPr>
        <w:bidi w:val="0"/>
        <w:ind w:leftChars="0"/>
        <w:outlineLvl w:val="9"/>
        <w:rPr>
          <w:rFonts w:hint="default" w:ascii="Calibri" w:hAnsi="Calibri" w:eastAsia="SimSun" w:cs="Times New Roman"/>
          <w:b/>
          <w:bCs/>
          <w:color w:val="auto"/>
          <w:sz w:val="24"/>
          <w:szCs w:val="24"/>
          <w:u w:val="single"/>
          <w:rtl w:val="0"/>
          <w:lang w:val="en-US" w:eastAsia="zh-CN" w:bidi="ar-SA"/>
        </w:rPr>
      </w:pPr>
      <w:r>
        <w:rPr>
          <w:rFonts w:hint="default" w:ascii="Calibri" w:hAnsi="Calibri" w:eastAsia="SimSun" w:cs="Times New Roman"/>
          <w:b/>
          <w:bCs/>
          <w:color w:val="auto"/>
          <w:sz w:val="24"/>
          <w:szCs w:val="24"/>
          <w:u w:val="single"/>
          <w:rtl w:val="0"/>
          <w:lang w:val="en-US" w:eastAsia="zh-CN" w:bidi="ar-SA"/>
        </w:rPr>
        <w:t>User: Roles &amp; Permission</w:t>
      </w:r>
    </w:p>
    <w:p>
      <w:pPr>
        <w:rPr>
          <w:rFonts w:hint="default"/>
          <w:rtl w:val="0"/>
          <w:lang w:val="en-US" w:eastAsia="zh-CN"/>
        </w:rPr>
      </w:pPr>
    </w:p>
    <w:p>
      <w:pPr>
        <w:ind w:right="104" w:rightChars="52"/>
        <w:jc w:val="both"/>
        <w:rPr>
          <w:rFonts w:hint="default"/>
          <w:sz w:val="20"/>
          <w:szCs w:val="20"/>
          <w:lang w:val="en-IN"/>
        </w:rPr>
      </w:pPr>
      <w:r>
        <w:rPr>
          <w:rFonts w:hint="default"/>
          <w:sz w:val="20"/>
          <w:szCs w:val="20"/>
          <w:lang w:val="en-IN"/>
        </w:rPr>
        <w:t>The following table describes the users and their roles and permissions for the screens :</w:t>
      </w:r>
    </w:p>
    <w:p>
      <w:pPr>
        <w:ind w:right="104" w:rightChars="52"/>
        <w:jc w:val="both"/>
        <w:rPr>
          <w:rFonts w:hint="default" w:ascii="Calibri" w:hAnsi="Calibri" w:cs="Calibri"/>
          <w:sz w:val="24"/>
          <w:szCs w:val="24"/>
          <w:lang w:val="en-IN"/>
        </w:rPr>
      </w:pPr>
    </w:p>
    <w:tbl>
      <w:tblPr>
        <w:tblStyle w:val="9"/>
        <w:tblW w:w="4614" w:type="pct"/>
        <w:jc w:val="center"/>
        <w:tblLayout w:type="autofit"/>
        <w:tblCellMar>
          <w:top w:w="0" w:type="dxa"/>
          <w:left w:w="108" w:type="dxa"/>
          <w:bottom w:w="0" w:type="dxa"/>
          <w:right w:w="108" w:type="dxa"/>
        </w:tblCellMar>
      </w:tblPr>
      <w:tblGrid>
        <w:gridCol w:w="610"/>
        <w:gridCol w:w="1123"/>
        <w:gridCol w:w="740"/>
        <w:gridCol w:w="792"/>
        <w:gridCol w:w="867"/>
        <w:gridCol w:w="867"/>
        <w:gridCol w:w="911"/>
        <w:gridCol w:w="866"/>
        <w:gridCol w:w="1088"/>
      </w:tblGrid>
      <w:tr>
        <w:tblPrEx>
          <w:tblCellMar>
            <w:top w:w="0" w:type="dxa"/>
            <w:left w:w="108" w:type="dxa"/>
            <w:bottom w:w="0" w:type="dxa"/>
            <w:right w:w="108" w:type="dxa"/>
          </w:tblCellMar>
        </w:tblPrEx>
        <w:trPr>
          <w:trHeight w:val="208" w:hRule="atLeast"/>
          <w:jc w:val="center"/>
        </w:trPr>
        <w:tc>
          <w:tcPr>
            <w:tcW w:w="38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71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5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5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5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5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55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6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Admin</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color w:val="000000"/>
                <w:sz w:val="20"/>
                <w:szCs w:val="20"/>
                <w:lang w:val="en-IN"/>
              </w:rPr>
              <w:t>Instructor</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406" w:hRule="atLeast"/>
          <w:jc w:val="center"/>
        </w:trPr>
        <w:tc>
          <w:tcPr>
            <w:tcW w:w="38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7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Student</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Yes</w:t>
            </w:r>
          </w:p>
        </w:tc>
        <w:tc>
          <w:tcPr>
            <w:tcW w:w="5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No</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cs="Calibri"/>
                <w:color w:val="000000"/>
                <w:sz w:val="20"/>
                <w:szCs w:val="20"/>
                <w:lang w:val="en-IN"/>
              </w:rPr>
              <w:t>NA</w:t>
            </w:r>
          </w:p>
        </w:tc>
        <w:tc>
          <w:tcPr>
            <w:tcW w:w="5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6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rPr>
          <w:rFonts w:hint="default"/>
          <w:lang w:val="en-IN" w:eastAsia="zh-CN"/>
        </w:rPr>
      </w:pPr>
    </w:p>
    <w:p>
      <w:pPr>
        <w:rPr>
          <w:rFonts w:hint="default"/>
          <w:lang w:val="en-IN" w:eastAsia="zh-CN"/>
        </w:rPr>
      </w:pPr>
    </w:p>
    <w:p>
      <w:pPr>
        <w:numPr>
          <w:ilvl w:val="0"/>
          <w:numId w:val="0"/>
        </w:numPr>
        <w:ind w:leftChars="0"/>
        <w:rPr>
          <w:rFonts w:hint="default"/>
          <w:lang w:val="en-IN" w:eastAsia="zh-C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entury Gothic">
    <w:panose1 w:val="020B0502020202020204"/>
    <w:charset w:val="00"/>
    <w:family w:val="swiss"/>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IW2sCugEAAJoDAAAOAAAAAAAAAAEAIAAAAB4BAABkcnMvZTJvRG9jLnhtbFBLBQYAAAAABgAG&#10;AFkBAABKBQAAAAA=&#10;">
              <v:fill on="f" focussize="0,0"/>
              <v:stroke on="f"/>
              <v:imagedata o:title=""/>
              <o:lock v:ext="edit" aspectratio="f"/>
              <v:textbox inset="0mm,0mm,0mm,0mm" style="mso-fit-shape-to-text:t;">
                <w:txbxContent>
                  <w:p>
                    <w:pPr>
                      <w:pStyle w:val="12"/>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E393C1"/>
    <w:multiLevelType w:val="multilevel"/>
    <w:tmpl w:val="9AE393C1"/>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9B601855"/>
    <w:multiLevelType w:val="multilevel"/>
    <w:tmpl w:val="9B60185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9CEED450"/>
    <w:multiLevelType w:val="singleLevel"/>
    <w:tmpl w:val="9CEED450"/>
    <w:lvl w:ilvl="0" w:tentative="0">
      <w:start w:val="1"/>
      <w:numFmt w:val="decimal"/>
      <w:lvlText w:val="%1."/>
      <w:lvlJc w:val="left"/>
      <w:pPr>
        <w:tabs>
          <w:tab w:val="left" w:pos="425"/>
        </w:tabs>
        <w:ind w:left="425" w:leftChars="0" w:hanging="425" w:firstLineChars="0"/>
      </w:pPr>
      <w:rPr>
        <w:rFonts w:hint="default"/>
      </w:rPr>
    </w:lvl>
  </w:abstractNum>
  <w:abstractNum w:abstractNumId="3">
    <w:nsid w:val="A4806BDF"/>
    <w:multiLevelType w:val="singleLevel"/>
    <w:tmpl w:val="A4806BDF"/>
    <w:lvl w:ilvl="0" w:tentative="0">
      <w:start w:val="1"/>
      <w:numFmt w:val="decimal"/>
      <w:lvlText w:val="%1."/>
      <w:lvlJc w:val="left"/>
      <w:pPr>
        <w:tabs>
          <w:tab w:val="left" w:pos="425"/>
        </w:tabs>
        <w:ind w:left="425" w:leftChars="0" w:hanging="425" w:firstLineChars="0"/>
      </w:pPr>
      <w:rPr>
        <w:rFonts w:hint="default"/>
      </w:rPr>
    </w:lvl>
  </w:abstractNum>
  <w:abstractNum w:abstractNumId="4">
    <w:nsid w:val="AE35C9CE"/>
    <w:multiLevelType w:val="singleLevel"/>
    <w:tmpl w:val="AE35C9CE"/>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5">
    <w:nsid w:val="B8D8EB44"/>
    <w:multiLevelType w:val="singleLevel"/>
    <w:tmpl w:val="B8D8EB44"/>
    <w:lvl w:ilvl="0" w:tentative="0">
      <w:start w:val="1"/>
      <w:numFmt w:val="decimal"/>
      <w:lvlText w:val="%1."/>
      <w:lvlJc w:val="left"/>
      <w:pPr>
        <w:tabs>
          <w:tab w:val="left" w:pos="425"/>
        </w:tabs>
        <w:ind w:left="425" w:leftChars="0" w:hanging="425" w:firstLineChars="0"/>
      </w:pPr>
      <w:rPr>
        <w:rFonts w:hint="default"/>
      </w:rPr>
    </w:lvl>
  </w:abstractNum>
  <w:abstractNum w:abstractNumId="6">
    <w:nsid w:val="BB676E96"/>
    <w:multiLevelType w:val="singleLevel"/>
    <w:tmpl w:val="BB676E96"/>
    <w:lvl w:ilvl="0" w:tentative="0">
      <w:start w:val="18"/>
      <w:numFmt w:val="upperLetter"/>
      <w:suff w:val="space"/>
      <w:lvlText w:val="(%1)"/>
      <w:lvlJc w:val="left"/>
    </w:lvl>
  </w:abstractNum>
  <w:abstractNum w:abstractNumId="7">
    <w:nsid w:val="BC18CF11"/>
    <w:multiLevelType w:val="singleLevel"/>
    <w:tmpl w:val="BC18CF11"/>
    <w:lvl w:ilvl="0" w:tentative="0">
      <w:start w:val="1"/>
      <w:numFmt w:val="decimal"/>
      <w:lvlText w:val="%1."/>
      <w:lvlJc w:val="left"/>
      <w:pPr>
        <w:tabs>
          <w:tab w:val="left" w:pos="425"/>
        </w:tabs>
        <w:ind w:left="425" w:leftChars="0" w:hanging="425" w:firstLineChars="0"/>
      </w:pPr>
      <w:rPr>
        <w:rFonts w:hint="default"/>
      </w:rPr>
    </w:lvl>
  </w:abstractNum>
  <w:abstractNum w:abstractNumId="8">
    <w:nsid w:val="C4C585B6"/>
    <w:multiLevelType w:val="multilevel"/>
    <w:tmpl w:val="C4C585B6"/>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C7B0D85E"/>
    <w:multiLevelType w:val="singleLevel"/>
    <w:tmpl w:val="C7B0D85E"/>
    <w:lvl w:ilvl="0" w:tentative="0">
      <w:start w:val="1"/>
      <w:numFmt w:val="decimal"/>
      <w:lvlText w:val="%1."/>
      <w:lvlJc w:val="left"/>
      <w:pPr>
        <w:tabs>
          <w:tab w:val="left" w:pos="425"/>
        </w:tabs>
        <w:ind w:left="425" w:leftChars="0" w:hanging="425" w:firstLineChars="0"/>
      </w:pPr>
      <w:rPr>
        <w:rFonts w:hint="default"/>
      </w:rPr>
    </w:lvl>
  </w:abstractNum>
  <w:abstractNum w:abstractNumId="10">
    <w:nsid w:val="C87AEBEE"/>
    <w:multiLevelType w:val="singleLevel"/>
    <w:tmpl w:val="C87AEB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C9DF569F"/>
    <w:multiLevelType w:val="multilevel"/>
    <w:tmpl w:val="C9DF569F"/>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2">
    <w:nsid w:val="D766F912"/>
    <w:multiLevelType w:val="multilevel"/>
    <w:tmpl w:val="D766F91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DA3F3846"/>
    <w:multiLevelType w:val="singleLevel"/>
    <w:tmpl w:val="DA3F384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4">
    <w:nsid w:val="DE8F7A1F"/>
    <w:multiLevelType w:val="singleLevel"/>
    <w:tmpl w:val="DE8F7A1F"/>
    <w:lvl w:ilvl="0" w:tentative="0">
      <w:start w:val="1"/>
      <w:numFmt w:val="decimal"/>
      <w:lvlText w:val="%1."/>
      <w:lvlJc w:val="left"/>
      <w:pPr>
        <w:tabs>
          <w:tab w:val="left" w:pos="425"/>
        </w:tabs>
        <w:ind w:left="425" w:leftChars="0" w:hanging="425" w:firstLineChars="0"/>
      </w:pPr>
      <w:rPr>
        <w:rFonts w:hint="default"/>
      </w:rPr>
    </w:lvl>
  </w:abstractNum>
  <w:abstractNum w:abstractNumId="15">
    <w:nsid w:val="DF7A45AE"/>
    <w:multiLevelType w:val="singleLevel"/>
    <w:tmpl w:val="DF7A45AE"/>
    <w:lvl w:ilvl="0" w:tentative="0">
      <w:start w:val="4"/>
      <w:numFmt w:val="upperLetter"/>
      <w:suff w:val="space"/>
      <w:lvlText w:val="(%1)"/>
      <w:lvlJc w:val="left"/>
    </w:lvl>
  </w:abstractNum>
  <w:abstractNum w:abstractNumId="16">
    <w:nsid w:val="E1A91D57"/>
    <w:multiLevelType w:val="singleLevel"/>
    <w:tmpl w:val="E1A91D57"/>
    <w:lvl w:ilvl="0" w:tentative="0">
      <w:start w:val="1"/>
      <w:numFmt w:val="decimal"/>
      <w:suff w:val="space"/>
      <w:lvlText w:val="%1."/>
      <w:lvlJc w:val="left"/>
    </w:lvl>
  </w:abstractNum>
  <w:abstractNum w:abstractNumId="17">
    <w:nsid w:val="EFF7D988"/>
    <w:multiLevelType w:val="singleLevel"/>
    <w:tmpl w:val="EFF7D988"/>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8">
    <w:nsid w:val="FC0AF9B2"/>
    <w:multiLevelType w:val="singleLevel"/>
    <w:tmpl w:val="FC0AF9B2"/>
    <w:lvl w:ilvl="0" w:tentative="0">
      <w:start w:val="1"/>
      <w:numFmt w:val="decimal"/>
      <w:lvlText w:val="%1."/>
      <w:lvlJc w:val="left"/>
      <w:pPr>
        <w:tabs>
          <w:tab w:val="left" w:pos="425"/>
        </w:tabs>
        <w:ind w:left="425" w:leftChars="0" w:hanging="425" w:firstLineChars="0"/>
      </w:pPr>
      <w:rPr>
        <w:rFonts w:hint="default"/>
      </w:rPr>
    </w:lvl>
  </w:abstractNum>
  <w:abstractNum w:abstractNumId="19">
    <w:nsid w:val="05B5A000"/>
    <w:multiLevelType w:val="singleLevel"/>
    <w:tmpl w:val="05B5A0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076736DA"/>
    <w:multiLevelType w:val="singleLevel"/>
    <w:tmpl w:val="076736DA"/>
    <w:lvl w:ilvl="0" w:tentative="0">
      <w:start w:val="1"/>
      <w:numFmt w:val="decimal"/>
      <w:lvlText w:val="%1."/>
      <w:lvlJc w:val="left"/>
      <w:pPr>
        <w:tabs>
          <w:tab w:val="left" w:pos="425"/>
        </w:tabs>
        <w:ind w:left="425" w:leftChars="0" w:hanging="425" w:firstLineChars="0"/>
      </w:pPr>
      <w:rPr>
        <w:rFonts w:hint="default"/>
      </w:rPr>
    </w:lvl>
  </w:abstractNum>
  <w:abstractNum w:abstractNumId="21">
    <w:nsid w:val="0D559FDC"/>
    <w:multiLevelType w:val="singleLevel"/>
    <w:tmpl w:val="0D559FDC"/>
    <w:lvl w:ilvl="0" w:tentative="0">
      <w:start w:val="1"/>
      <w:numFmt w:val="decimal"/>
      <w:lvlText w:val="%1."/>
      <w:lvlJc w:val="left"/>
      <w:pPr>
        <w:tabs>
          <w:tab w:val="left" w:pos="425"/>
        </w:tabs>
        <w:ind w:left="425" w:leftChars="0" w:hanging="425" w:firstLineChars="0"/>
      </w:pPr>
      <w:rPr>
        <w:rFonts w:hint="default"/>
      </w:rPr>
    </w:lvl>
  </w:abstractNum>
  <w:abstractNum w:abstractNumId="22">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3">
    <w:nsid w:val="162423AC"/>
    <w:multiLevelType w:val="singleLevel"/>
    <w:tmpl w:val="162423AC"/>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4">
    <w:nsid w:val="1BF4DA20"/>
    <w:multiLevelType w:val="multilevel"/>
    <w:tmpl w:val="1BF4DA20"/>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25">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6">
    <w:nsid w:val="25FD62CE"/>
    <w:multiLevelType w:val="singleLevel"/>
    <w:tmpl w:val="25FD62C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36C75A56"/>
    <w:multiLevelType w:val="singleLevel"/>
    <w:tmpl w:val="36C75A56"/>
    <w:lvl w:ilvl="0" w:tentative="0">
      <w:start w:val="1"/>
      <w:numFmt w:val="decimal"/>
      <w:lvlText w:val="%1."/>
      <w:lvlJc w:val="left"/>
      <w:pPr>
        <w:tabs>
          <w:tab w:val="left" w:pos="425"/>
        </w:tabs>
        <w:ind w:left="425" w:leftChars="0" w:hanging="425" w:firstLineChars="0"/>
      </w:pPr>
      <w:rPr>
        <w:rFonts w:hint="default"/>
      </w:rPr>
    </w:lvl>
  </w:abstractNum>
  <w:abstractNum w:abstractNumId="28">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9">
    <w:nsid w:val="46CBFC84"/>
    <w:multiLevelType w:val="multilevel"/>
    <w:tmpl w:val="46CBFC84"/>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0">
    <w:nsid w:val="58B47A9C"/>
    <w:multiLevelType w:val="singleLevel"/>
    <w:tmpl w:val="58B47A9C"/>
    <w:lvl w:ilvl="0" w:tentative="0">
      <w:start w:val="1"/>
      <w:numFmt w:val="upperLetter"/>
      <w:suff w:val="space"/>
      <w:lvlText w:val="%1."/>
      <w:lvlJc w:val="left"/>
    </w:lvl>
  </w:abstractNum>
  <w:abstractNum w:abstractNumId="31">
    <w:nsid w:val="5DA71E9B"/>
    <w:multiLevelType w:val="singleLevel"/>
    <w:tmpl w:val="5DA71E9B"/>
    <w:lvl w:ilvl="0" w:tentative="0">
      <w:start w:val="1"/>
      <w:numFmt w:val="decimal"/>
      <w:lvlText w:val="%1."/>
      <w:lvlJc w:val="left"/>
      <w:pPr>
        <w:tabs>
          <w:tab w:val="left" w:pos="425"/>
        </w:tabs>
        <w:ind w:left="425" w:leftChars="0" w:hanging="425" w:firstLineChars="0"/>
      </w:pPr>
      <w:rPr>
        <w:rFonts w:hint="default"/>
      </w:rPr>
    </w:lvl>
  </w:abstractNum>
  <w:abstractNum w:abstractNumId="32">
    <w:nsid w:val="60C5D8AA"/>
    <w:multiLevelType w:val="singleLevel"/>
    <w:tmpl w:val="60C5D8AA"/>
    <w:lvl w:ilvl="0" w:tentative="0">
      <w:start w:val="1"/>
      <w:numFmt w:val="decimal"/>
      <w:lvlText w:val="%1."/>
      <w:lvlJc w:val="left"/>
      <w:pPr>
        <w:tabs>
          <w:tab w:val="left" w:pos="425"/>
        </w:tabs>
        <w:ind w:left="425" w:leftChars="0" w:hanging="425" w:firstLineChars="0"/>
      </w:pPr>
      <w:rPr>
        <w:rFonts w:hint="default"/>
      </w:rPr>
    </w:lvl>
  </w:abstractNum>
  <w:abstractNum w:abstractNumId="33">
    <w:nsid w:val="6808530B"/>
    <w:multiLevelType w:val="singleLevel"/>
    <w:tmpl w:val="6808530B"/>
    <w:lvl w:ilvl="0" w:tentative="0">
      <w:start w:val="1"/>
      <w:numFmt w:val="decimal"/>
      <w:lvlText w:val="%1."/>
      <w:lvlJc w:val="left"/>
      <w:pPr>
        <w:tabs>
          <w:tab w:val="left" w:pos="425"/>
        </w:tabs>
        <w:ind w:left="425" w:leftChars="0" w:hanging="425" w:firstLineChars="0"/>
      </w:pPr>
      <w:rPr>
        <w:rFonts w:hint="default"/>
      </w:rPr>
    </w:lvl>
  </w:abstractNum>
  <w:abstractNum w:abstractNumId="34">
    <w:nsid w:val="6EE48D68"/>
    <w:multiLevelType w:val="singleLevel"/>
    <w:tmpl w:val="6EE48D6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30"/>
  </w:num>
  <w:num w:numId="2">
    <w:abstractNumId w:val="25"/>
  </w:num>
  <w:num w:numId="3">
    <w:abstractNumId w:val="35"/>
  </w:num>
  <w:num w:numId="4">
    <w:abstractNumId w:val="28"/>
  </w:num>
  <w:num w:numId="5">
    <w:abstractNumId w:val="11"/>
  </w:num>
  <w:num w:numId="6">
    <w:abstractNumId w:val="22"/>
  </w:num>
  <w:num w:numId="7">
    <w:abstractNumId w:val="12"/>
  </w:num>
  <w:num w:numId="8">
    <w:abstractNumId w:val="24"/>
  </w:num>
  <w:num w:numId="9">
    <w:abstractNumId w:val="8"/>
  </w:num>
  <w:num w:numId="10">
    <w:abstractNumId w:val="29"/>
  </w:num>
  <w:num w:numId="11">
    <w:abstractNumId w:val="6"/>
  </w:num>
  <w:num w:numId="12">
    <w:abstractNumId w:val="0"/>
  </w:num>
  <w:num w:numId="13">
    <w:abstractNumId w:val="27"/>
  </w:num>
  <w:num w:numId="14">
    <w:abstractNumId w:val="21"/>
  </w:num>
  <w:num w:numId="15">
    <w:abstractNumId w:val="3"/>
  </w:num>
  <w:num w:numId="16">
    <w:abstractNumId w:val="7"/>
  </w:num>
  <w:num w:numId="17">
    <w:abstractNumId w:val="5"/>
  </w:num>
  <w:num w:numId="18">
    <w:abstractNumId w:val="18"/>
  </w:num>
  <w:num w:numId="19">
    <w:abstractNumId w:val="20"/>
  </w:num>
  <w:num w:numId="20">
    <w:abstractNumId w:val="10"/>
  </w:num>
  <w:num w:numId="21">
    <w:abstractNumId w:val="32"/>
  </w:num>
  <w:num w:numId="22">
    <w:abstractNumId w:val="2"/>
  </w:num>
  <w:num w:numId="23">
    <w:abstractNumId w:val="14"/>
  </w:num>
  <w:num w:numId="24">
    <w:abstractNumId w:val="1"/>
  </w:num>
  <w:num w:numId="25">
    <w:abstractNumId w:val="13"/>
  </w:num>
  <w:num w:numId="26">
    <w:abstractNumId w:val="33"/>
  </w:num>
  <w:num w:numId="27">
    <w:abstractNumId w:val="4"/>
  </w:num>
  <w:num w:numId="28">
    <w:abstractNumId w:val="31"/>
  </w:num>
  <w:num w:numId="29">
    <w:abstractNumId w:val="19"/>
  </w:num>
  <w:num w:numId="30">
    <w:abstractNumId w:val="9"/>
  </w:num>
  <w:num w:numId="31">
    <w:abstractNumId w:val="26"/>
  </w:num>
  <w:num w:numId="32">
    <w:abstractNumId w:val="17"/>
  </w:num>
  <w:num w:numId="33">
    <w:abstractNumId w:val="15"/>
  </w:num>
  <w:num w:numId="34">
    <w:abstractNumId w:val="16"/>
  </w:num>
  <w:num w:numId="35">
    <w:abstractNumId w:val="34"/>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attachedTemplate r:id="rId1"/>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3B9"/>
    <w:rsid w:val="00040EEF"/>
    <w:rsid w:val="001F4AC6"/>
    <w:rsid w:val="00354551"/>
    <w:rsid w:val="00704F99"/>
    <w:rsid w:val="008943B9"/>
    <w:rsid w:val="00A17DBD"/>
    <w:rsid w:val="00BD2721"/>
    <w:rsid w:val="00D7652A"/>
    <w:rsid w:val="00D9492F"/>
    <w:rsid w:val="00E847B8"/>
    <w:rsid w:val="010C555A"/>
    <w:rsid w:val="011629F0"/>
    <w:rsid w:val="014E5C34"/>
    <w:rsid w:val="01DA226F"/>
    <w:rsid w:val="01DF3294"/>
    <w:rsid w:val="022115FA"/>
    <w:rsid w:val="02B54036"/>
    <w:rsid w:val="02C41C50"/>
    <w:rsid w:val="02EF1C9D"/>
    <w:rsid w:val="03035A2B"/>
    <w:rsid w:val="032D4760"/>
    <w:rsid w:val="0360749E"/>
    <w:rsid w:val="037604DB"/>
    <w:rsid w:val="03EA5256"/>
    <w:rsid w:val="03F90AE6"/>
    <w:rsid w:val="0408302A"/>
    <w:rsid w:val="04692407"/>
    <w:rsid w:val="04803644"/>
    <w:rsid w:val="05790131"/>
    <w:rsid w:val="058439FE"/>
    <w:rsid w:val="05900FD6"/>
    <w:rsid w:val="05EA4E20"/>
    <w:rsid w:val="05F531E1"/>
    <w:rsid w:val="06150877"/>
    <w:rsid w:val="067B6400"/>
    <w:rsid w:val="068A5A80"/>
    <w:rsid w:val="07815462"/>
    <w:rsid w:val="078A507A"/>
    <w:rsid w:val="084D1B5C"/>
    <w:rsid w:val="086521EE"/>
    <w:rsid w:val="08966904"/>
    <w:rsid w:val="08B7636E"/>
    <w:rsid w:val="08C12EEC"/>
    <w:rsid w:val="093C6E99"/>
    <w:rsid w:val="09A04E7E"/>
    <w:rsid w:val="09BA0B1C"/>
    <w:rsid w:val="0A27015B"/>
    <w:rsid w:val="0A4C5507"/>
    <w:rsid w:val="0AF142C5"/>
    <w:rsid w:val="0B071F8A"/>
    <w:rsid w:val="0C9462C4"/>
    <w:rsid w:val="0CCA2657"/>
    <w:rsid w:val="0D3F3A0E"/>
    <w:rsid w:val="0DDC74AE"/>
    <w:rsid w:val="0DF30D4B"/>
    <w:rsid w:val="0E442CF5"/>
    <w:rsid w:val="0E4D690B"/>
    <w:rsid w:val="0E8A6F0A"/>
    <w:rsid w:val="0EEA79A9"/>
    <w:rsid w:val="0FD04DF1"/>
    <w:rsid w:val="103343D0"/>
    <w:rsid w:val="10C02E96"/>
    <w:rsid w:val="10E943BC"/>
    <w:rsid w:val="10F736A7"/>
    <w:rsid w:val="11053ADB"/>
    <w:rsid w:val="11976BFB"/>
    <w:rsid w:val="126D74FD"/>
    <w:rsid w:val="13687F77"/>
    <w:rsid w:val="13E512E7"/>
    <w:rsid w:val="142B0688"/>
    <w:rsid w:val="14A32DC5"/>
    <w:rsid w:val="14B95E54"/>
    <w:rsid w:val="16647751"/>
    <w:rsid w:val="16A04A98"/>
    <w:rsid w:val="16A05EF5"/>
    <w:rsid w:val="17B965B0"/>
    <w:rsid w:val="17F86219"/>
    <w:rsid w:val="188F4D95"/>
    <w:rsid w:val="18DD52A0"/>
    <w:rsid w:val="1900159C"/>
    <w:rsid w:val="191B7802"/>
    <w:rsid w:val="1A66027B"/>
    <w:rsid w:val="1B8E5CA5"/>
    <w:rsid w:val="1BAE5928"/>
    <w:rsid w:val="1C7E0C23"/>
    <w:rsid w:val="1CCB7D67"/>
    <w:rsid w:val="1D210671"/>
    <w:rsid w:val="1D7237C9"/>
    <w:rsid w:val="1D920729"/>
    <w:rsid w:val="1D983183"/>
    <w:rsid w:val="1DF52521"/>
    <w:rsid w:val="1E075E82"/>
    <w:rsid w:val="1E087E4C"/>
    <w:rsid w:val="1E8B1176"/>
    <w:rsid w:val="1EC11E8C"/>
    <w:rsid w:val="1ED62D5C"/>
    <w:rsid w:val="1EEE18D5"/>
    <w:rsid w:val="1EF31BC4"/>
    <w:rsid w:val="1F013EC6"/>
    <w:rsid w:val="1F697E5C"/>
    <w:rsid w:val="1F841EC1"/>
    <w:rsid w:val="1FD23D5E"/>
    <w:rsid w:val="20E56E95"/>
    <w:rsid w:val="20F65EFC"/>
    <w:rsid w:val="211860AE"/>
    <w:rsid w:val="212866C5"/>
    <w:rsid w:val="213760C2"/>
    <w:rsid w:val="21B7196D"/>
    <w:rsid w:val="221E7B88"/>
    <w:rsid w:val="22A243CB"/>
    <w:rsid w:val="22DE1524"/>
    <w:rsid w:val="230D4664"/>
    <w:rsid w:val="23316725"/>
    <w:rsid w:val="23BA5B12"/>
    <w:rsid w:val="23DE58D7"/>
    <w:rsid w:val="24BB277F"/>
    <w:rsid w:val="24CC7095"/>
    <w:rsid w:val="24D571B8"/>
    <w:rsid w:val="24F24792"/>
    <w:rsid w:val="25224138"/>
    <w:rsid w:val="254952D2"/>
    <w:rsid w:val="25802757"/>
    <w:rsid w:val="25A2320D"/>
    <w:rsid w:val="260458EE"/>
    <w:rsid w:val="267E6EFD"/>
    <w:rsid w:val="26A27CA4"/>
    <w:rsid w:val="26E60143"/>
    <w:rsid w:val="27354E79"/>
    <w:rsid w:val="27AC1848"/>
    <w:rsid w:val="28505D62"/>
    <w:rsid w:val="288011CF"/>
    <w:rsid w:val="298F54D6"/>
    <w:rsid w:val="2A7C1C44"/>
    <w:rsid w:val="2AE02205"/>
    <w:rsid w:val="2B0F45C8"/>
    <w:rsid w:val="2B193B03"/>
    <w:rsid w:val="2B1D409C"/>
    <w:rsid w:val="2B542531"/>
    <w:rsid w:val="2B55091F"/>
    <w:rsid w:val="2C1A1476"/>
    <w:rsid w:val="2CC6515A"/>
    <w:rsid w:val="2CEB2BB0"/>
    <w:rsid w:val="2D1027FF"/>
    <w:rsid w:val="2D3A33EA"/>
    <w:rsid w:val="2D4B0ABF"/>
    <w:rsid w:val="2DA630AC"/>
    <w:rsid w:val="2DC23B73"/>
    <w:rsid w:val="2EC137C3"/>
    <w:rsid w:val="2F1200EA"/>
    <w:rsid w:val="2F140C21"/>
    <w:rsid w:val="2F3D6BA4"/>
    <w:rsid w:val="2F4B4E93"/>
    <w:rsid w:val="30BD1F4D"/>
    <w:rsid w:val="31214637"/>
    <w:rsid w:val="31244FCC"/>
    <w:rsid w:val="31267B67"/>
    <w:rsid w:val="31FC1332"/>
    <w:rsid w:val="32A001FB"/>
    <w:rsid w:val="32B92755"/>
    <w:rsid w:val="33215CFB"/>
    <w:rsid w:val="33727325"/>
    <w:rsid w:val="33BE4DDD"/>
    <w:rsid w:val="341669C7"/>
    <w:rsid w:val="343B1416"/>
    <w:rsid w:val="34831B82"/>
    <w:rsid w:val="355D6871"/>
    <w:rsid w:val="36BF4A54"/>
    <w:rsid w:val="37007691"/>
    <w:rsid w:val="370435BB"/>
    <w:rsid w:val="37CA3CD5"/>
    <w:rsid w:val="380B3F3F"/>
    <w:rsid w:val="381C2A64"/>
    <w:rsid w:val="387F6EF7"/>
    <w:rsid w:val="38DA71C1"/>
    <w:rsid w:val="38F919AD"/>
    <w:rsid w:val="396B770E"/>
    <w:rsid w:val="3A285628"/>
    <w:rsid w:val="3AD55C2D"/>
    <w:rsid w:val="3B711F09"/>
    <w:rsid w:val="3C575C34"/>
    <w:rsid w:val="3C8B095F"/>
    <w:rsid w:val="3CE968BC"/>
    <w:rsid w:val="3CF41DDE"/>
    <w:rsid w:val="3D243DB4"/>
    <w:rsid w:val="3DC72AE0"/>
    <w:rsid w:val="3E5037D4"/>
    <w:rsid w:val="3E813F9A"/>
    <w:rsid w:val="3FB528EC"/>
    <w:rsid w:val="3FFF0C57"/>
    <w:rsid w:val="4000052B"/>
    <w:rsid w:val="40394030"/>
    <w:rsid w:val="404D6100"/>
    <w:rsid w:val="40591A3B"/>
    <w:rsid w:val="40A1265B"/>
    <w:rsid w:val="40C611D1"/>
    <w:rsid w:val="40E77640"/>
    <w:rsid w:val="413724E4"/>
    <w:rsid w:val="415015B9"/>
    <w:rsid w:val="42471C54"/>
    <w:rsid w:val="44112D07"/>
    <w:rsid w:val="44561FB7"/>
    <w:rsid w:val="44590F71"/>
    <w:rsid w:val="44F1461A"/>
    <w:rsid w:val="451B34AC"/>
    <w:rsid w:val="455C2CBA"/>
    <w:rsid w:val="46276B39"/>
    <w:rsid w:val="463F1A61"/>
    <w:rsid w:val="465D2233"/>
    <w:rsid w:val="475B7703"/>
    <w:rsid w:val="48933EF0"/>
    <w:rsid w:val="49272B78"/>
    <w:rsid w:val="497E1C1A"/>
    <w:rsid w:val="49B01B50"/>
    <w:rsid w:val="4A416E39"/>
    <w:rsid w:val="4AF421DE"/>
    <w:rsid w:val="4AFA1CF3"/>
    <w:rsid w:val="4AFC297C"/>
    <w:rsid w:val="4C0B5ADC"/>
    <w:rsid w:val="4C1E4723"/>
    <w:rsid w:val="4C6721C8"/>
    <w:rsid w:val="4C8E1386"/>
    <w:rsid w:val="4D6525F5"/>
    <w:rsid w:val="4D693BB4"/>
    <w:rsid w:val="4D8E4CB8"/>
    <w:rsid w:val="4DE5226B"/>
    <w:rsid w:val="4E45017D"/>
    <w:rsid w:val="4E93713A"/>
    <w:rsid w:val="4EB40041"/>
    <w:rsid w:val="4EDE5BC3"/>
    <w:rsid w:val="4F9C0AD7"/>
    <w:rsid w:val="4FB410CF"/>
    <w:rsid w:val="4FDF6B72"/>
    <w:rsid w:val="50552311"/>
    <w:rsid w:val="50677E95"/>
    <w:rsid w:val="51071094"/>
    <w:rsid w:val="51B307E5"/>
    <w:rsid w:val="51F2145C"/>
    <w:rsid w:val="52273E54"/>
    <w:rsid w:val="5245622B"/>
    <w:rsid w:val="52834775"/>
    <w:rsid w:val="529B22FB"/>
    <w:rsid w:val="534856DA"/>
    <w:rsid w:val="53710099"/>
    <w:rsid w:val="53723F9A"/>
    <w:rsid w:val="53910024"/>
    <w:rsid w:val="53D61877"/>
    <w:rsid w:val="53F06A32"/>
    <w:rsid w:val="54D12FF9"/>
    <w:rsid w:val="55523196"/>
    <w:rsid w:val="555E07D6"/>
    <w:rsid w:val="55894817"/>
    <w:rsid w:val="562F0AFF"/>
    <w:rsid w:val="565D5D9E"/>
    <w:rsid w:val="566B214F"/>
    <w:rsid w:val="56DE4E8C"/>
    <w:rsid w:val="572C012C"/>
    <w:rsid w:val="58095CBB"/>
    <w:rsid w:val="583F7158"/>
    <w:rsid w:val="596C6317"/>
    <w:rsid w:val="59AE5330"/>
    <w:rsid w:val="59D127C7"/>
    <w:rsid w:val="59F72B17"/>
    <w:rsid w:val="5A6E271F"/>
    <w:rsid w:val="5B157129"/>
    <w:rsid w:val="5B242EC8"/>
    <w:rsid w:val="5B3C2851"/>
    <w:rsid w:val="5B486474"/>
    <w:rsid w:val="5B523272"/>
    <w:rsid w:val="5B8E09FD"/>
    <w:rsid w:val="5BB10966"/>
    <w:rsid w:val="5BC70423"/>
    <w:rsid w:val="5C3746EE"/>
    <w:rsid w:val="5C517A5C"/>
    <w:rsid w:val="5C776994"/>
    <w:rsid w:val="5C7E1E6F"/>
    <w:rsid w:val="5C854E40"/>
    <w:rsid w:val="5CA32D73"/>
    <w:rsid w:val="5CFE577B"/>
    <w:rsid w:val="5D2D4B48"/>
    <w:rsid w:val="5D3D413B"/>
    <w:rsid w:val="5D5215F5"/>
    <w:rsid w:val="5D805E7A"/>
    <w:rsid w:val="5EDB416D"/>
    <w:rsid w:val="5F055850"/>
    <w:rsid w:val="5F6347AC"/>
    <w:rsid w:val="5FA008CA"/>
    <w:rsid w:val="5FE63D20"/>
    <w:rsid w:val="60346D91"/>
    <w:rsid w:val="605E1725"/>
    <w:rsid w:val="60750133"/>
    <w:rsid w:val="60770BD3"/>
    <w:rsid w:val="60B80CCC"/>
    <w:rsid w:val="60C50A8A"/>
    <w:rsid w:val="611E6D6F"/>
    <w:rsid w:val="6147112B"/>
    <w:rsid w:val="616D0AF5"/>
    <w:rsid w:val="61FA4982"/>
    <w:rsid w:val="62A43479"/>
    <w:rsid w:val="63E458EA"/>
    <w:rsid w:val="64460353"/>
    <w:rsid w:val="653603C7"/>
    <w:rsid w:val="65D85D38"/>
    <w:rsid w:val="65E971E8"/>
    <w:rsid w:val="66851A1B"/>
    <w:rsid w:val="668E57EA"/>
    <w:rsid w:val="66B977A2"/>
    <w:rsid w:val="681E0BBB"/>
    <w:rsid w:val="684E5A28"/>
    <w:rsid w:val="69407A67"/>
    <w:rsid w:val="69901FCA"/>
    <w:rsid w:val="6AE2678E"/>
    <w:rsid w:val="6B105BA9"/>
    <w:rsid w:val="6B125C86"/>
    <w:rsid w:val="6B4127B9"/>
    <w:rsid w:val="6B451357"/>
    <w:rsid w:val="6BD10E4A"/>
    <w:rsid w:val="6BD51848"/>
    <w:rsid w:val="6C6D2921"/>
    <w:rsid w:val="6CAC686A"/>
    <w:rsid w:val="6CC612D1"/>
    <w:rsid w:val="6CD83E66"/>
    <w:rsid w:val="6CDE58D6"/>
    <w:rsid w:val="6D3F547E"/>
    <w:rsid w:val="6D5204B7"/>
    <w:rsid w:val="6D684FC9"/>
    <w:rsid w:val="6D6A0A2A"/>
    <w:rsid w:val="6E1D264F"/>
    <w:rsid w:val="6E4F45E6"/>
    <w:rsid w:val="6F106C53"/>
    <w:rsid w:val="6F597F87"/>
    <w:rsid w:val="6FC31879"/>
    <w:rsid w:val="6FE32EFA"/>
    <w:rsid w:val="70506E51"/>
    <w:rsid w:val="70785520"/>
    <w:rsid w:val="70D576DC"/>
    <w:rsid w:val="71121FEA"/>
    <w:rsid w:val="71330EE2"/>
    <w:rsid w:val="71445C1A"/>
    <w:rsid w:val="714730B2"/>
    <w:rsid w:val="71A02719"/>
    <w:rsid w:val="71F00017"/>
    <w:rsid w:val="72387B96"/>
    <w:rsid w:val="725364A2"/>
    <w:rsid w:val="729B45A7"/>
    <w:rsid w:val="729D5967"/>
    <w:rsid w:val="72A87E6A"/>
    <w:rsid w:val="7367613B"/>
    <w:rsid w:val="736F0761"/>
    <w:rsid w:val="73720F11"/>
    <w:rsid w:val="73D976C6"/>
    <w:rsid w:val="75922B14"/>
    <w:rsid w:val="75AB47B9"/>
    <w:rsid w:val="761D7201"/>
    <w:rsid w:val="768D7713"/>
    <w:rsid w:val="76BD26F7"/>
    <w:rsid w:val="770008FA"/>
    <w:rsid w:val="771D2F98"/>
    <w:rsid w:val="7738555A"/>
    <w:rsid w:val="7759653E"/>
    <w:rsid w:val="78485EB0"/>
    <w:rsid w:val="78825D96"/>
    <w:rsid w:val="791D0EE8"/>
    <w:rsid w:val="793B7903"/>
    <w:rsid w:val="79467E37"/>
    <w:rsid w:val="79B1583D"/>
    <w:rsid w:val="7A1D5BCE"/>
    <w:rsid w:val="7A2D61B9"/>
    <w:rsid w:val="7B6B02CC"/>
    <w:rsid w:val="7BC566B5"/>
    <w:rsid w:val="7BF54DCD"/>
    <w:rsid w:val="7C1A3C13"/>
    <w:rsid w:val="7C6F4493"/>
    <w:rsid w:val="7CC145C3"/>
    <w:rsid w:val="7CF27E69"/>
    <w:rsid w:val="7CF90201"/>
    <w:rsid w:val="7D0A3857"/>
    <w:rsid w:val="7D642E03"/>
    <w:rsid w:val="7D9B4C6E"/>
    <w:rsid w:val="7DCA6AF5"/>
    <w:rsid w:val="7DE61CEA"/>
    <w:rsid w:val="7F003179"/>
    <w:rsid w:val="7F76246F"/>
    <w:rsid w:val="7F99015C"/>
    <w:rsid w:val="7FA564AA"/>
    <w:rsid w:val="7FC81E70"/>
    <w:rsid w:val="7FD62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9"/>
    <w:pPr>
      <w:keepNext/>
      <w:keepLines/>
      <w:spacing w:before="120" w:after="120" w:line="240" w:lineRule="auto"/>
      <w:outlineLvl w:val="0"/>
    </w:pPr>
    <w:rPr>
      <w:b/>
      <w:bCs/>
      <w:color w:val="203864" w:themeColor="accent5" w:themeShade="80"/>
      <w:kern w:val="44"/>
      <w:sz w:val="32"/>
      <w:szCs w:val="44"/>
    </w:rPr>
  </w:style>
  <w:style w:type="paragraph" w:styleId="3">
    <w:name w:val="heading 2"/>
    <w:basedOn w:val="1"/>
    <w:next w:val="1"/>
    <w:unhideWhenUsed/>
    <w:qFormat/>
    <w:uiPriority w:val="9"/>
    <w:pPr>
      <w:keepNext/>
      <w:keepLines/>
      <w:spacing w:before="120" w:after="120" w:line="240" w:lineRule="auto"/>
      <w:outlineLvl w:val="1"/>
    </w:pPr>
    <w:rPr>
      <w:b/>
      <w:bCs/>
      <w:color w:val="2F5597" w:themeColor="accent5" w:themeShade="BF"/>
      <w:sz w:val="28"/>
      <w:szCs w:val="32"/>
    </w:rPr>
  </w:style>
  <w:style w:type="paragraph" w:styleId="4">
    <w:name w:val="heading 3"/>
    <w:basedOn w:val="1"/>
    <w:next w:val="1"/>
    <w:unhideWhenUsed/>
    <w:qFormat/>
    <w:uiPriority w:val="9"/>
    <w:pPr>
      <w:keepNext/>
      <w:keepLines/>
      <w:numPr>
        <w:ilvl w:val="0"/>
        <w:numId w:val="0"/>
      </w:numPr>
      <w:spacing w:before="120" w:after="120" w:line="240" w:lineRule="auto"/>
      <w:outlineLvl w:val="9"/>
    </w:pPr>
    <w:rPr>
      <w:b/>
      <w:bCs/>
      <w:color w:val="1F4E79" w:themeColor="accent1" w:themeShade="80"/>
      <w:sz w:val="24"/>
      <w:szCs w:val="24"/>
    </w:rPr>
  </w:style>
  <w:style w:type="paragraph" w:styleId="5">
    <w:name w:val="heading 4"/>
    <w:basedOn w:val="1"/>
    <w:next w:val="1"/>
    <w:link w:val="26"/>
    <w:unhideWhenUsed/>
    <w:qFormat/>
    <w:uiPriority w:val="9"/>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9"/>
    <w:pPr>
      <w:spacing w:before="240" w:after="60"/>
      <w:outlineLvl w:val="4"/>
    </w:pPr>
    <w:rPr>
      <w:rFonts w:ascii="Arial" w:hAnsi="Arial" w:eastAsia="Arial" w:cs="Arial"/>
      <w:b/>
      <w:sz w:val="22"/>
      <w:szCs w:val="22"/>
      <w:lang w:eastAsia="en-US"/>
    </w:rPr>
  </w:style>
  <w:style w:type="paragraph" w:styleId="7">
    <w:name w:val="heading 6"/>
    <w:basedOn w:val="1"/>
    <w:next w:val="1"/>
    <w:unhideWhenUsed/>
    <w:qFormat/>
    <w:uiPriority w:val="9"/>
    <w:pPr>
      <w:spacing w:before="240" w:after="60"/>
      <w:outlineLvl w:val="5"/>
    </w:pPr>
    <w:rPr>
      <w:rFonts w:ascii="Times New Roman" w:hAnsi="Times New Roman" w:eastAsia="Times New Roman" w:cs="Times New Roman"/>
      <w:i/>
      <w:sz w:val="22"/>
      <w:szCs w:val="22"/>
      <w:lang w:eastAsia="en-US"/>
    </w:rPr>
  </w:style>
  <w:style w:type="character" w:default="1" w:styleId="8">
    <w:name w:val="Default Paragraph Font"/>
    <w:unhideWhenUsed/>
    <w:uiPriority w:val="1"/>
  </w:style>
  <w:style w:type="table" w:default="1" w:styleId="9">
    <w:name w:val="Normal Table"/>
    <w:unhideWhenUsed/>
    <w:uiPriority w:val="99"/>
    <w:tblPr>
      <w:tblCellMar>
        <w:top w:w="0" w:type="dxa"/>
        <w:left w:w="108" w:type="dxa"/>
        <w:bottom w:w="0" w:type="dxa"/>
        <w:right w:w="108" w:type="dxa"/>
      </w:tblCellMar>
    </w:tblPr>
  </w:style>
  <w:style w:type="paragraph" w:styleId="10">
    <w:name w:val="caption"/>
    <w:basedOn w:val="1"/>
    <w:next w:val="1"/>
    <w:semiHidden/>
    <w:unhideWhenUsed/>
    <w:qFormat/>
    <w:uiPriority w:val="35"/>
    <w:rPr>
      <w:rFonts w:ascii="Arial" w:hAnsi="Arial" w:eastAsia="黑体" w:cs="Arial"/>
      <w:sz w:val="20"/>
    </w:rPr>
  </w:style>
  <w:style w:type="paragraph" w:styleId="11">
    <w:name w:val="footer"/>
    <w:basedOn w:val="1"/>
    <w:semiHidden/>
    <w:unhideWhenUsed/>
    <w:uiPriority w:val="99"/>
    <w:pPr>
      <w:tabs>
        <w:tab w:val="center" w:pos="4153"/>
        <w:tab w:val="right" w:pos="8306"/>
      </w:tabs>
      <w:snapToGrid w:val="0"/>
      <w:jc w:val="left"/>
    </w:pPr>
    <w:rPr>
      <w:sz w:val="18"/>
      <w:szCs w:val="18"/>
    </w:rPr>
  </w:style>
  <w:style w:type="paragraph" w:styleId="12">
    <w:name w:val="header"/>
    <w:basedOn w:val="1"/>
    <w:unhideWhenUsed/>
    <w:uiPriority w:val="99"/>
    <w:pPr>
      <w:tabs>
        <w:tab w:val="center" w:pos="4153"/>
        <w:tab w:val="right" w:pos="8306"/>
      </w:tabs>
      <w:snapToGrid w:val="0"/>
    </w:pPr>
    <w:rPr>
      <w:sz w:val="18"/>
      <w:szCs w:val="18"/>
    </w:rPr>
  </w:style>
  <w:style w:type="paragraph" w:styleId="13">
    <w:name w:val="Normal (Web)"/>
    <w:semiHidden/>
    <w:unhideWhenUsed/>
    <w:uiPriority w:val="99"/>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8"/>
    <w:qFormat/>
    <w:uiPriority w:val="22"/>
    <w:rPr>
      <w:b/>
      <w:bCs/>
    </w:rPr>
  </w:style>
  <w:style w:type="paragraph" w:styleId="15">
    <w:name w:val="Subtitle"/>
    <w:basedOn w:val="1"/>
    <w:next w:val="1"/>
    <w:qFormat/>
    <w:uiPriority w:val="11"/>
    <w:pPr>
      <w:keepNext/>
      <w:keepLines/>
      <w:spacing w:before="360" w:after="80"/>
    </w:pPr>
    <w:rPr>
      <w:rFonts w:ascii="Georgia" w:hAnsi="Georgia" w:eastAsia="Georgia" w:cs="Georgia"/>
      <w:i/>
      <w:color w:val="666666"/>
      <w:sz w:val="48"/>
      <w:szCs w:val="48"/>
      <w:lang w:eastAsia="en-US"/>
    </w:rPr>
  </w:style>
  <w:style w:type="table" w:styleId="16">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qFormat/>
    <w:uiPriority w:val="10"/>
    <w:pPr>
      <w:keepNext/>
      <w:keepLines/>
      <w:spacing w:before="480" w:after="120"/>
    </w:pPr>
    <w:rPr>
      <w:rFonts w:ascii="Calibri" w:hAnsi="Calibri" w:eastAsia="Calibri" w:cs="Calibri"/>
      <w:b/>
      <w:sz w:val="72"/>
      <w:szCs w:val="72"/>
      <w:lang w:eastAsia="en-US"/>
    </w:rPr>
  </w:style>
  <w:style w:type="paragraph" w:styleId="18">
    <w:name w:val="toc 1"/>
    <w:basedOn w:val="1"/>
    <w:next w:val="1"/>
    <w:semiHidden/>
    <w:unhideWhenUsed/>
    <w:uiPriority w:val="39"/>
  </w:style>
  <w:style w:type="paragraph" w:styleId="19">
    <w:name w:val="toc 2"/>
    <w:basedOn w:val="1"/>
    <w:next w:val="1"/>
    <w:semiHidden/>
    <w:unhideWhenUsed/>
    <w:uiPriority w:val="39"/>
    <w:pPr>
      <w:ind w:left="420" w:leftChars="200"/>
    </w:pPr>
  </w:style>
  <w:style w:type="paragraph" w:styleId="20">
    <w:name w:val="toc 3"/>
    <w:basedOn w:val="1"/>
    <w:next w:val="1"/>
    <w:semiHidden/>
    <w:unhideWhenUsed/>
    <w:uiPriority w:val="39"/>
    <w:pPr>
      <w:ind w:left="840" w:leftChars="400"/>
    </w:pPr>
  </w:style>
  <w:style w:type="paragraph" w:styleId="21">
    <w:name w:val="toc 4"/>
    <w:basedOn w:val="1"/>
    <w:next w:val="1"/>
    <w:semiHidden/>
    <w:unhideWhenUsed/>
    <w:uiPriority w:val="39"/>
    <w:pPr>
      <w:ind w:left="1260" w:leftChars="600"/>
    </w:pPr>
  </w:style>
  <w:style w:type="paragraph" w:customStyle="1" w:styleId="22">
    <w:name w:val="WPSOffice手动目录 1"/>
    <w:qFormat/>
    <w:uiPriority w:val="0"/>
    <w:pPr>
      <w:ind w:leftChars="0"/>
    </w:pPr>
    <w:rPr>
      <w:rFonts w:ascii="Times New Roman" w:hAnsi="Times New Roman" w:eastAsia="SimSun" w:cs="Times New Roman"/>
      <w:sz w:val="20"/>
      <w:szCs w:val="20"/>
    </w:rPr>
  </w:style>
  <w:style w:type="paragraph" w:customStyle="1" w:styleId="23">
    <w:name w:val="No Spacing"/>
    <w:qFormat/>
    <w:uiPriority w:val="0"/>
    <w:rPr>
      <w:rFonts w:hint="default" w:ascii="Times New Roman" w:hAnsi="Times New Roman" w:eastAsia="SimSun" w:cs="Times New Roman"/>
      <w:sz w:val="22"/>
    </w:rPr>
  </w:style>
  <w:style w:type="paragraph" w:customStyle="1" w:styleId="24">
    <w:name w:val="WPSOffice手动目录 2"/>
    <w:qFormat/>
    <w:uiPriority w:val="0"/>
    <w:pPr>
      <w:ind w:leftChars="200"/>
    </w:pPr>
    <w:rPr>
      <w:rFonts w:ascii="Times New Roman" w:hAnsi="Times New Roman" w:eastAsia="SimSun" w:cs="Times New Roman"/>
      <w:sz w:val="20"/>
      <w:szCs w:val="20"/>
    </w:rPr>
  </w:style>
  <w:style w:type="paragraph" w:customStyle="1" w:styleId="25">
    <w:name w:val="WPSOffice手动目录 3"/>
    <w:qFormat/>
    <w:uiPriority w:val="0"/>
    <w:pPr>
      <w:ind w:leftChars="400"/>
    </w:pPr>
    <w:rPr>
      <w:rFonts w:ascii="Times New Roman" w:hAnsi="Times New Roman" w:eastAsia="SimSun" w:cs="Times New Roman"/>
      <w:sz w:val="20"/>
      <w:szCs w:val="20"/>
    </w:rPr>
  </w:style>
  <w:style w:type="character" w:customStyle="1" w:styleId="26">
    <w:name w:val="Heading 4 Char"/>
    <w:link w:val="5"/>
    <w:qFormat/>
    <w:uiPriority w:val="0"/>
    <w:rPr>
      <w:b/>
      <w:bCs/>
      <w:color w:val="8DB3E2"/>
      <w:sz w:val="24"/>
      <w:szCs w:val="28"/>
    </w:rPr>
  </w:style>
  <w:style w:type="character" w:customStyle="1" w:styleId="27">
    <w:name w:val="font21"/>
    <w:qFormat/>
    <w:uiPriority w:val="0"/>
    <w:rPr>
      <w:rFonts w:hint="default" w:ascii="Calibri" w:hAnsi="Calibri" w:cs="Calibri"/>
      <w:color w:val="000000"/>
      <w:sz w:val="20"/>
      <w:szCs w:val="20"/>
      <w:u w:val="none"/>
    </w:rPr>
  </w:style>
  <w:style w:type="character" w:customStyle="1" w:styleId="28">
    <w:name w:val="font31"/>
    <w:qFormat/>
    <w:uiPriority w:val="0"/>
    <w:rPr>
      <w:rFonts w:hint="default" w:ascii="Calibri" w:hAnsi="Calibri" w:cs="Calibri"/>
      <w:color w:val="000000"/>
      <w:sz w:val="20"/>
      <w:szCs w:val="20"/>
      <w:u w:val="none"/>
    </w:rPr>
  </w:style>
  <w:style w:type="table" w:customStyle="1" w:styleId="29">
    <w:name w:val="_Style 11"/>
    <w:basedOn w:val="9"/>
    <w:uiPriority w:val="0"/>
    <w:tblPr>
      <w:tblStyle w:val="9"/>
      <w:tblCellMar>
        <w:left w:w="115" w:type="dxa"/>
        <w:right w:w="115" w:type="dxa"/>
      </w:tblCellMar>
    </w:tblPr>
  </w:style>
  <w:style w:type="table" w:customStyle="1" w:styleId="30">
    <w:name w:val="_Style 12"/>
    <w:basedOn w:val="9"/>
    <w:uiPriority w:val="0"/>
    <w:tblPr>
      <w:tblStyle w:val="9"/>
      <w:tblCellMar>
        <w:left w:w="36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atherkey\Desktop\Free%20Project%20Sign-Off%20Templates\IC-Simple-Project-Sign-Off-Sheet-11340_WORD.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2023-03-31T07:42:00Z</dcterms:created>
  <dc:creator>SOUL</dc:creator>
  <cp:lastModifiedBy>SHARMISTHA PANDA PANDA</cp:lastModifiedBy>
  <dcterms:modified xsi:type="dcterms:W3CDTF">2023-06-06T08:49:13Z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101AB339EA254ECC847CDC7DEE216353</vt:lpwstr>
  </property>
</Properties>
</file>