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4"/>
                    <a:stretch>
                      <a:fillRect/>
                    </a:stretch>
                  </pic:blipFill>
                  <pic:spPr>
                    <a:xfrm>
                      <a:off x="0" y="0"/>
                      <a:ext cx="1133475" cy="1064895"/>
                    </a:xfrm>
                    <a:prstGeom prst="rect">
                      <a:avLst/>
                    </a:prstGeom>
                    <a:noFill/>
                    <a:ln>
                      <a:noFill/>
                    </a:ln>
                  </pic:spPr>
                </pic:pic>
              </a:graphicData>
            </a:graphic>
          </wp:anchor>
        </w:drawing>
      </w:r>
      <w:r>
        <w:rPr>
          <w:sz w:val="40"/>
          <w:szCs w:val="40"/>
        </w:rPr>
        <w:drawing>
          <wp:anchor distT="0" distB="0" distL="0" distR="0" simplePos="0" relativeHeight="251660288" behindDoc="1" locked="0" layoutInCell="0" allowOverlap="1">
            <wp:simplePos x="0" y="0"/>
            <wp:positionH relativeFrom="page">
              <wp:posOffset>-98425</wp:posOffset>
            </wp:positionH>
            <wp:positionV relativeFrom="page">
              <wp:posOffset>-21590</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5"/>
                    <a:stretch>
                      <a:fillRect/>
                    </a:stretch>
                  </pic:blipFill>
                  <pic:spPr>
                    <a:xfrm>
                      <a:off x="0" y="0"/>
                      <a:ext cx="7811135" cy="6205220"/>
                    </a:xfrm>
                    <a:prstGeom prst="rect">
                      <a:avLst/>
                    </a:prstGeom>
                  </pic:spPr>
                </pic:pic>
              </a:graphicData>
            </a:graphic>
          </wp:anchor>
        </w:drawing>
      </w:r>
    </w:p>
    <w:p/>
    <w:p/>
    <w:p/>
    <w:p/>
    <w:p/>
    <w:p/>
    <w:p/>
    <w:p/>
    <w:p/>
    <w:p/>
    <w:p/>
    <w:p/>
    <w:p/>
    <w:p/>
    <w:p/>
    <w:p/>
    <w:p/>
    <w:p/>
    <w:p/>
    <w:p>
      <w:pPr>
        <w:bidi w:val="0"/>
        <w:jc w:val="center"/>
        <w:rPr>
          <w:rFonts w:ascii="Calibri" w:hAnsi="Calibri"/>
          <w:b/>
          <w:bCs/>
          <w:sz w:val="40"/>
          <w:szCs w:val="40"/>
        </w:rPr>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
    <w:p/>
    <w:p>
      <w:pPr>
        <w:jc w:val="center"/>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-356870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28.1pt;height:66pt;width:416.65pt;z-index:251665408;v-text-anchor:bottom;mso-width-relative:page;mso-height-relative:page;" filled="f" stroked="f" coordsize="21600,21600" o:gfxdata="UEsDBAoAAAAAAIdO4kAAAAAAAAAAAAAAAAAEAAAAZHJzL1BLAwQUAAAACACHTuJA0yy7GdkAAAAI&#10;AQAADwAAAGRycy9kb3ducmV2LnhtbE2PzU7DMBCE70i8g7VI3FqnLm3TEKcSP5XgSMoDbGM3iYjX&#10;aez+hKdnOcFptJrRzLf55uo6cbZDaD1pmE0TEJYqb1qqNXzutpMURIhIBjtPVsNoA2yK25scM+Mv&#10;9GHPZawFl1DIUEMTY59JGarGOgxT31ti7+AHh5HPoZZmwAuXu06qJFlKhy3xQoO9fW5s9VWenIby&#10;Xe1ejt/d6/Zt/YRHNR/NYTVqfX83Sx5BRHuNf2H4xWd0KJhp709kgug0TB44yLJYKhDsp3O1BrHX&#10;sFqkIItc/n+g+AF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MsuxnZAAAACA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-5236845</wp:posOffset>
                </wp:positionV>
                <wp:extent cx="6487795" cy="279590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412.3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GXghht4AAAAN&#10;AQAADwAAAGRycy9kb3ducmV2LnhtbE2PTU+DQBCG7yb+h82YeDHtUqQtRZYemhgbY9JIbc9bGIHI&#10;zlJ2C/XfO570Nh9P3nkmXV9NKwbsXWNJwWwagEAqbNlQpeBj/zyJQTivqdStJVTwjQ7W2e1NqpPS&#10;jvSOQ+4rwSHkEq2g9r5LpHRFjUa7qe2QePdpe6M9t30ly16PHG5aGQbBQhrdEF+odYebGouv/GIU&#10;jMVuOO7fXuTu4bi1dN6eN/nhVan7u1nwBMLj1f/B8KvP6pCx08leqHSiVTBZLeaMchGH0RIEI6tw&#10;HoI48egxjiKQWSr/f5H9AFBLAwQUAAAACACHTuJAzCXHLrcBAAB5AwAADgAAAGRycy9lMm9Eb2Mu&#10;eG1srVPLbtswELwX6D8QvNeSjTwFyznUSC9FGzTtB9DUSiLAV3dpS+7Xdyk5TptccsiF2l2SszOz&#10;1PpudFYcAMkEX8vlopQCvA6N8V0tf/28/3QjBSXlG2WDh1oegeTd5uOH9RArWIU+2AZQMIinaoi1&#10;7FOKVVGQ7sEpWoQInjfbgE4lTrErGlQDoztbrMryqhgCNhGDBiKubudNeULEtwCGtjUatkHvHfg0&#10;oyJYlVgS9SaS3Exs2xZ0+t62BEnYWrLSNK3chONdXovNWlUdqtgbfaKg3kLhhSanjOemZ6itSkrs&#10;0byCckZjoNCmhQ6umIVMjrCKZfnCm8deRZi0sNUUz6bT+8Hqb4cHFKap5aUUXjke+A82TfnOAomL&#10;7M8QqeJjj/EBTxlxmMWOLbr8ZRlinDw9nj2FMQnNxauLm+vrWwbXvLfi6La8zKjF8/WIlL5AcCIH&#10;tUTuP3mpDl8pzUefjuRuPtwba7muKuv/KzBmrhSZ8cwxR2ncjSfiu9AcWS6/fu7TB/wjxcCzryX9&#10;3isEKZTXXK5lego/p/mx7COarudby4l8xuWJTDJOryeP/N984vH8x2z+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l4IYbeAAAADQEAAA8AAAAAAAAAAQAgAAAAIgAAAGRycy9kb3ducmV2LnhtbFBL&#10;AQIUABQAAAAIAIdO4kDMJccutwEAAHkDAAAOAAAAAAAAAAEAIAAAAC0BAABkcnMvZTJvRG9jLnht&#10;bFBLBQYAAAAABgAGAFkBAABWBQAAAAA=&#10;">
                <v:fill on="f" focussize="0,0"/>
                <v:stroke on="f"/>
                <v:imagedata o:title=""/>
                <o:lock v:ext="edit" aspectratio="f"/>
                <v:textbox>
                  <w:txbxContent>
                    <w:p>
                      <w:pPr>
                        <w:pStyle w:val="21"/>
                        <w:jc w:val="center"/>
                        <w:rPr>
                          <w:rFonts w:hint="default"/>
                          <w:b/>
                          <w:bCs/>
                          <w:sz w:val="50"/>
                          <w:szCs w:val="50"/>
                          <w:lang w:val="en-IN" w:eastAsia="zh-CN"/>
                        </w:rPr>
                      </w:pPr>
                      <w:bookmarkStart w:id="155"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55"/>
                    <w:p>
                      <w:pPr>
                        <w:pStyle w:val="21"/>
                        <w:jc w:val="center"/>
                        <w:rPr>
                          <w:rFonts w:hint="default"/>
                          <w:b/>
                          <w:bCs/>
                          <w:sz w:val="50"/>
                          <w:szCs w:val="50"/>
                          <w:lang w:val="en-US"/>
                        </w:rPr>
                      </w:pPr>
                      <w:r>
                        <w:rPr>
                          <w:rFonts w:hint="default"/>
                          <w:b/>
                          <w:bCs/>
                          <w:sz w:val="50"/>
                          <w:szCs w:val="50"/>
                          <w:lang w:val="en-US"/>
                        </w:rPr>
                        <w:t>Training of Trainers (ToT) module</w:t>
                      </w:r>
                    </w:p>
                    <w:p>
                      <w:pPr>
                        <w:pStyle w:val="2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3"/>
            <w:tabs>
              <w:tab w:val="right" w:leader="dot" w:pos="8306"/>
            </w:tabs>
          </w:pPr>
          <w:r>
            <w:fldChar w:fldCharType="begin"/>
          </w:r>
          <w:r>
            <w:instrText xml:space="preserve">TOC \o "1-2" \h \u </w:instrText>
          </w:r>
          <w:r>
            <w:fldChar w:fldCharType="separate"/>
          </w:r>
          <w:r>
            <w:fldChar w:fldCharType="begin"/>
          </w:r>
          <w:r>
            <w:instrText xml:space="preserve"> HYPERLINK \l _Toc8738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_Toc8738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_Toc13880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_Toc13880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_Toc1015 </w:instrText>
          </w:r>
          <w:r>
            <w:fldChar w:fldCharType="separate"/>
          </w:r>
          <w:r>
            <w:rPr>
              <w:rFonts w:hint="default"/>
              <w:szCs w:val="32"/>
              <w:lang w:val="en-US" w:eastAsia="zh-CN"/>
            </w:rPr>
            <w:t>C. Definition, Acronyms and Abbreviations</w:t>
          </w:r>
          <w:r>
            <w:tab/>
          </w:r>
          <w:r>
            <w:fldChar w:fldCharType="begin"/>
          </w:r>
          <w:r>
            <w:instrText xml:space="preserve"> PAGEREF _Toc1015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_Toc12580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_Toc12580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_Toc2323 </w:instrText>
          </w:r>
          <w:r>
            <w:fldChar w:fldCharType="separate"/>
          </w:r>
          <w:r>
            <w:rPr>
              <w:rFonts w:hint="default"/>
              <w:szCs w:val="32"/>
              <w:lang w:val="en-IN" w:eastAsia="zh-CN"/>
            </w:rPr>
            <w:t>E. Scope of Education Module</w:t>
          </w:r>
          <w:r>
            <w:tab/>
          </w:r>
          <w:r>
            <w:fldChar w:fldCharType="begin"/>
          </w:r>
          <w:r>
            <w:instrText xml:space="preserve"> PAGEREF _Toc2323 \h </w:instrText>
          </w:r>
          <w:r>
            <w:fldChar w:fldCharType="separate"/>
          </w:r>
          <w:r>
            <w:t>4</w:t>
          </w:r>
          <w:r>
            <w:fldChar w:fldCharType="end"/>
          </w:r>
          <w:r>
            <w:fldChar w:fldCharType="end"/>
          </w:r>
        </w:p>
        <w:p>
          <w:pPr>
            <w:pStyle w:val="13"/>
            <w:tabs>
              <w:tab w:val="right" w:leader="dot" w:pos="8306"/>
            </w:tabs>
          </w:pPr>
          <w:r>
            <w:fldChar w:fldCharType="begin"/>
          </w:r>
          <w:r>
            <w:instrText xml:space="preserve"> HYPERLINK \l _Toc15060 </w:instrText>
          </w:r>
          <w:r>
            <w:fldChar w:fldCharType="separate"/>
          </w:r>
          <w:r>
            <w:rPr>
              <w:rFonts w:hint="default"/>
              <w:szCs w:val="32"/>
              <w:lang w:val="en-IN" w:eastAsia="zh-CN"/>
            </w:rPr>
            <w:t>F. WSC Student ToT Process Flow</w:t>
          </w:r>
          <w:r>
            <w:tab/>
          </w:r>
          <w:r>
            <w:fldChar w:fldCharType="begin"/>
          </w:r>
          <w:r>
            <w:instrText xml:space="preserve"> PAGEREF _Toc15060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_Toc12560 </w:instrText>
          </w:r>
          <w:r>
            <w:fldChar w:fldCharType="separate"/>
          </w:r>
          <w:r>
            <w:rPr>
              <w:rFonts w:hint="default"/>
              <w:szCs w:val="32"/>
              <w:lang w:val="en-IN" w:eastAsia="zh-CN"/>
            </w:rPr>
            <w:t>G. WSC Student ToT Process Flow Description</w:t>
          </w:r>
          <w:r>
            <w:tab/>
          </w:r>
          <w:r>
            <w:fldChar w:fldCharType="begin"/>
          </w:r>
          <w:r>
            <w:instrText xml:space="preserve"> PAGEREF _Toc12560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_Toc17232 </w:instrText>
          </w:r>
          <w:r>
            <w:fldChar w:fldCharType="separate"/>
          </w:r>
          <w:r>
            <w:rPr>
              <w:rFonts w:hint="default"/>
              <w:szCs w:val="32"/>
              <w:lang w:val="en-IN" w:eastAsia="zh-CN"/>
            </w:rPr>
            <w:t>H. List of Screens and their Descriptions</w:t>
          </w:r>
          <w:r>
            <w:tab/>
          </w:r>
          <w:r>
            <w:fldChar w:fldCharType="begin"/>
          </w:r>
          <w:r>
            <w:instrText xml:space="preserve"> PAGEREF _Toc17232 \h </w:instrText>
          </w:r>
          <w:r>
            <w:fldChar w:fldCharType="separate"/>
          </w:r>
          <w:r>
            <w:t>7</w:t>
          </w:r>
          <w:r>
            <w:fldChar w:fldCharType="end"/>
          </w:r>
          <w:r>
            <w:fldChar w:fldCharType="end"/>
          </w:r>
        </w:p>
        <w:p>
          <w:pPr>
            <w:pStyle w:val="13"/>
            <w:tabs>
              <w:tab w:val="right" w:leader="dot" w:pos="8306"/>
            </w:tabs>
          </w:pPr>
          <w:r>
            <w:fldChar w:fldCharType="begin"/>
          </w:r>
          <w:r>
            <w:instrText xml:space="preserve"> HYPERLINK \l _Toc10087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_Toc10087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_Toc32139 </w:instrText>
          </w:r>
          <w:r>
            <w:fldChar w:fldCharType="separate"/>
          </w:r>
          <w:r>
            <w:rPr>
              <w:rFonts w:hint="default" w:ascii="Calibri" w:hAnsi="Calibri" w:eastAsia="SimSun" w:cs="Times New Roman"/>
              <w:bCs/>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_Toc32139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_Toc15126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_Toc15126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_Toc11519 </w:instrText>
          </w:r>
          <w:r>
            <w:fldChar w:fldCharType="separate"/>
          </w:r>
          <w:r>
            <w:rPr>
              <w:rFonts w:hint="default" w:ascii="Calibri" w:hAnsi="Calibri" w:eastAsia="SimSun"/>
              <w:lang w:val="en-IN" w:eastAsia="zh-CN"/>
            </w:rPr>
            <w:t>1.2 Programs</w:t>
          </w:r>
          <w:r>
            <w:tab/>
          </w:r>
          <w:r>
            <w:fldChar w:fldCharType="begin"/>
          </w:r>
          <w:r>
            <w:instrText xml:space="preserve"> PAGEREF _Toc11519 \h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_Toc22617 </w:instrText>
          </w:r>
          <w:r>
            <w:fldChar w:fldCharType="separate"/>
          </w:r>
          <w:r>
            <w:rPr>
              <w:rFonts w:hint="default" w:ascii="Calibri" w:hAnsi="Calibri" w:eastAsia="SimSun"/>
              <w:lang w:val="en-US" w:eastAsia="zh-CN"/>
            </w:rPr>
            <w:t>1.3 Course</w:t>
          </w:r>
          <w:r>
            <w:tab/>
          </w:r>
          <w:r>
            <w:fldChar w:fldCharType="begin"/>
          </w:r>
          <w:r>
            <w:instrText xml:space="preserve"> PAGEREF _Toc22617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_Toc4342 </w:instrText>
          </w:r>
          <w:r>
            <w:fldChar w:fldCharType="separate"/>
          </w:r>
          <w:r>
            <w:rPr>
              <w:rFonts w:hint="default" w:ascii="Calibri" w:hAnsi="Calibri" w:eastAsia="SimSun"/>
              <w:lang w:val="en-IN" w:eastAsia="zh-CN"/>
            </w:rPr>
            <w:t>1.4 Semester</w:t>
          </w:r>
          <w:r>
            <w:tab/>
          </w:r>
          <w:r>
            <w:fldChar w:fldCharType="begin"/>
          </w:r>
          <w:r>
            <w:instrText xml:space="preserve"> PAGEREF _Toc4342 \h </w:instrText>
          </w:r>
          <w:r>
            <w:fldChar w:fldCharType="separate"/>
          </w:r>
          <w:r>
            <w:t>16</w:t>
          </w:r>
          <w:r>
            <w:fldChar w:fldCharType="end"/>
          </w:r>
          <w:r>
            <w:fldChar w:fldCharType="end"/>
          </w:r>
        </w:p>
        <w:p>
          <w:pPr>
            <w:pStyle w:val="14"/>
            <w:tabs>
              <w:tab w:val="right" w:leader="dot" w:pos="8306"/>
            </w:tabs>
          </w:pPr>
          <w:r>
            <w:fldChar w:fldCharType="begin"/>
          </w:r>
          <w:r>
            <w:instrText xml:space="preserve"> HYPERLINK \l _Toc15692 </w:instrText>
          </w:r>
          <w:r>
            <w:fldChar w:fldCharType="separate"/>
          </w:r>
          <w:r>
            <w:rPr>
              <w:rFonts w:hint="default" w:ascii="Calibri" w:hAnsi="Calibri" w:eastAsia="SimSun"/>
              <w:lang w:val="en-US" w:eastAsia="zh-CN"/>
            </w:rPr>
            <w:t>1.5 Topic</w:t>
          </w:r>
          <w:r>
            <w:tab/>
          </w:r>
          <w:r>
            <w:fldChar w:fldCharType="begin"/>
          </w:r>
          <w:r>
            <w:instrText xml:space="preserve"> PAGEREF _Toc15692 \h </w:instrText>
          </w:r>
          <w:r>
            <w:fldChar w:fldCharType="separate"/>
          </w:r>
          <w:r>
            <w:t>18</w:t>
          </w:r>
          <w:r>
            <w:fldChar w:fldCharType="end"/>
          </w:r>
          <w:r>
            <w:fldChar w:fldCharType="end"/>
          </w:r>
        </w:p>
        <w:p>
          <w:pPr>
            <w:pStyle w:val="14"/>
            <w:tabs>
              <w:tab w:val="right" w:leader="dot" w:pos="8306"/>
            </w:tabs>
          </w:pPr>
          <w:r>
            <w:fldChar w:fldCharType="begin"/>
          </w:r>
          <w:r>
            <w:instrText xml:space="preserve"> HYPERLINK \l _Toc25398 </w:instrText>
          </w:r>
          <w:r>
            <w:fldChar w:fldCharType="separate"/>
          </w:r>
          <w:r>
            <w:rPr>
              <w:rFonts w:hint="default" w:ascii="Calibri" w:hAnsi="Calibri" w:eastAsia="SimSun" w:cs="Times New Roman"/>
              <w:bCs/>
              <w:lang w:val="en-US" w:eastAsia="zh-CN"/>
            </w:rPr>
            <w:t xml:space="preserve">2. </w:t>
          </w:r>
          <w:r>
            <w:rPr>
              <w:rFonts w:hint="default" w:ascii="Calibri" w:hAnsi="Calibri" w:eastAsia="SimSun" w:cs="Times New Roman"/>
              <w:lang w:val="en-US" w:eastAsia="zh-CN"/>
            </w:rPr>
            <w:t>Admission</w:t>
          </w:r>
          <w:r>
            <w:tab/>
          </w:r>
          <w:r>
            <w:fldChar w:fldCharType="begin"/>
          </w:r>
          <w:r>
            <w:instrText xml:space="preserve"> PAGEREF _Toc25398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_Toc10346 </w:instrText>
          </w:r>
          <w:r>
            <w:fldChar w:fldCharType="separate"/>
          </w:r>
          <w:r>
            <w:rPr>
              <w:rFonts w:hint="default" w:ascii="Calibri" w:hAnsi="Calibri" w:eastAsia="SimSun"/>
              <w:lang w:val="en-IN" w:eastAsia="zh-CN"/>
            </w:rPr>
            <w:t>2.1 Student</w:t>
          </w:r>
          <w:r>
            <w:tab/>
          </w:r>
          <w:r>
            <w:fldChar w:fldCharType="begin"/>
          </w:r>
          <w:r>
            <w:instrText xml:space="preserve"> PAGEREF _Toc10346 \h </w:instrText>
          </w:r>
          <w:r>
            <w:fldChar w:fldCharType="separate"/>
          </w:r>
          <w:r>
            <w:t>19</w:t>
          </w:r>
          <w:r>
            <w:fldChar w:fldCharType="end"/>
          </w:r>
          <w:r>
            <w:fldChar w:fldCharType="end"/>
          </w:r>
        </w:p>
        <w:p>
          <w:pPr>
            <w:pStyle w:val="14"/>
            <w:tabs>
              <w:tab w:val="right" w:leader="dot" w:pos="8306"/>
            </w:tabs>
          </w:pPr>
          <w:r>
            <w:fldChar w:fldCharType="begin"/>
          </w:r>
          <w:r>
            <w:instrText xml:space="preserve"> HYPERLINK \l _Toc19688 </w:instrText>
          </w:r>
          <w:r>
            <w:fldChar w:fldCharType="separate"/>
          </w:r>
          <w:r>
            <w:rPr>
              <w:rFonts w:hint="default" w:ascii="Calibri" w:hAnsi="Calibri" w:eastAsia="SimSun"/>
              <w:lang w:val="en-IN" w:eastAsia="zh-CN"/>
            </w:rPr>
            <w:t xml:space="preserve">2.2 Program </w:t>
          </w:r>
          <w:r>
            <w:rPr>
              <w:rFonts w:hint="default" w:ascii="Calibri" w:hAnsi="Calibri" w:eastAsia="SimSun"/>
              <w:lang w:val="en-US" w:eastAsia="zh-CN"/>
            </w:rPr>
            <w:t>Enrollment</w:t>
          </w:r>
          <w:r>
            <w:tab/>
          </w:r>
          <w:r>
            <w:fldChar w:fldCharType="begin"/>
          </w:r>
          <w:r>
            <w:instrText xml:space="preserve"> PAGEREF _Toc19688 \h </w:instrText>
          </w:r>
          <w:r>
            <w:fldChar w:fldCharType="separate"/>
          </w:r>
          <w:r>
            <w:t>26</w:t>
          </w:r>
          <w:r>
            <w:fldChar w:fldCharType="end"/>
          </w:r>
          <w:r>
            <w:fldChar w:fldCharType="end"/>
          </w:r>
        </w:p>
        <w:p>
          <w:pPr>
            <w:pStyle w:val="14"/>
            <w:tabs>
              <w:tab w:val="right" w:leader="dot" w:pos="8306"/>
            </w:tabs>
          </w:pPr>
          <w:r>
            <w:fldChar w:fldCharType="begin"/>
          </w:r>
          <w:r>
            <w:instrText xml:space="preserve"> HYPERLINK \l _Toc30794 </w:instrText>
          </w:r>
          <w:r>
            <w:fldChar w:fldCharType="separate"/>
          </w:r>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r>
            <w:tab/>
          </w:r>
          <w:r>
            <w:fldChar w:fldCharType="begin"/>
          </w:r>
          <w:r>
            <w:instrText xml:space="preserve"> PAGEREF _Toc30794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_Toc3069 </w:instrText>
          </w:r>
          <w:r>
            <w:fldChar w:fldCharType="separate"/>
          </w:r>
          <w:r>
            <w:rPr>
              <w:rFonts w:hint="default" w:ascii="Calibri" w:hAnsi="Calibri" w:eastAsia="SimSun"/>
              <w:lang w:val="en-IN" w:eastAsia="zh-CN"/>
            </w:rPr>
            <w:t>2.4 ToT candidate list</w:t>
          </w:r>
          <w:r>
            <w:tab/>
          </w:r>
          <w:r>
            <w:fldChar w:fldCharType="begin"/>
          </w:r>
          <w:r>
            <w:instrText xml:space="preserve"> PAGEREF _Toc3069 \h </w:instrText>
          </w:r>
          <w:r>
            <w:fldChar w:fldCharType="separate"/>
          </w:r>
          <w:r>
            <w:t>36</w:t>
          </w:r>
          <w:r>
            <w:fldChar w:fldCharType="end"/>
          </w:r>
          <w:r>
            <w:fldChar w:fldCharType="end"/>
          </w:r>
        </w:p>
        <w:p>
          <w:pPr>
            <w:pStyle w:val="14"/>
            <w:tabs>
              <w:tab w:val="right" w:leader="dot" w:pos="8306"/>
            </w:tabs>
          </w:pPr>
          <w:r>
            <w:fldChar w:fldCharType="begin"/>
          </w:r>
          <w:r>
            <w:instrText xml:space="preserve"> HYPERLINK \l _Toc11790 </w:instrText>
          </w:r>
          <w:r>
            <w:fldChar w:fldCharType="separate"/>
          </w:r>
          <w:r>
            <w:rPr>
              <w:rFonts w:hint="default" w:ascii="Calibri" w:hAnsi="Calibri" w:eastAsia="SimSun"/>
              <w:lang w:val="en-IN" w:eastAsia="zh-CN"/>
            </w:rPr>
            <w:t xml:space="preserve">2.5 ToT candidate </w:t>
          </w:r>
          <w:r>
            <w:rPr>
              <w:rFonts w:hint="default" w:ascii="Calibri" w:hAnsi="Calibri" w:eastAsia="SimSun"/>
              <w:lang w:val="en-US" w:eastAsia="zh-CN"/>
            </w:rPr>
            <w:t>selection</w:t>
          </w:r>
          <w:r>
            <w:tab/>
          </w:r>
          <w:r>
            <w:fldChar w:fldCharType="begin"/>
          </w:r>
          <w:r>
            <w:instrText xml:space="preserve"> PAGEREF _Toc11790 \h </w:instrText>
          </w:r>
          <w:r>
            <w:fldChar w:fldCharType="separate"/>
          </w:r>
          <w:r>
            <w:t>40</w:t>
          </w:r>
          <w:r>
            <w:fldChar w:fldCharType="end"/>
          </w:r>
          <w:r>
            <w:fldChar w:fldCharType="end"/>
          </w:r>
        </w:p>
        <w:p>
          <w:pPr>
            <w:pStyle w:val="14"/>
            <w:tabs>
              <w:tab w:val="right" w:leader="dot" w:pos="8306"/>
            </w:tabs>
          </w:pPr>
          <w:r>
            <w:fldChar w:fldCharType="begin"/>
          </w:r>
          <w:r>
            <w:instrText xml:space="preserve"> HYPERLINK \l _Toc5202 </w:instrText>
          </w:r>
          <w:r>
            <w:fldChar w:fldCharType="separate"/>
          </w:r>
          <w:r>
            <w:rPr>
              <w:rFonts w:hint="default" w:ascii="Calibri" w:hAnsi="Calibri" w:eastAsia="SimSun"/>
              <w:lang w:val="en-IN" w:eastAsia="zh-CN"/>
            </w:rPr>
            <w:t xml:space="preserve">2.6 ToT candidate </w:t>
          </w:r>
          <w:r>
            <w:rPr>
              <w:rFonts w:hint="default" w:ascii="Calibri" w:hAnsi="Calibri" w:eastAsia="SimSun"/>
              <w:lang w:val="en-US" w:eastAsia="zh-CN"/>
            </w:rPr>
            <w:t>reporting</w:t>
          </w:r>
          <w:r>
            <w:tab/>
          </w:r>
          <w:r>
            <w:fldChar w:fldCharType="begin"/>
          </w:r>
          <w:r>
            <w:instrText xml:space="preserve"> PAGEREF _Toc5202 \h </w:instrText>
          </w:r>
          <w:r>
            <w:fldChar w:fldCharType="separate"/>
          </w:r>
          <w:r>
            <w:t>41</w:t>
          </w:r>
          <w:r>
            <w:fldChar w:fldCharType="end"/>
          </w:r>
          <w:r>
            <w:fldChar w:fldCharType="end"/>
          </w:r>
        </w:p>
        <w:p>
          <w:pPr>
            <w:pStyle w:val="14"/>
            <w:tabs>
              <w:tab w:val="right" w:leader="dot" w:pos="8306"/>
            </w:tabs>
          </w:pPr>
          <w:r>
            <w:fldChar w:fldCharType="begin"/>
          </w:r>
          <w:r>
            <w:instrText xml:space="preserve"> HYPERLINK \l _Toc4177 </w:instrText>
          </w:r>
          <w:r>
            <w:fldChar w:fldCharType="separate"/>
          </w:r>
          <w:r>
            <w:rPr>
              <w:rFonts w:hint="default" w:ascii="Calibri" w:hAnsi="Calibri" w:eastAsia="SimSun" w:cs="Times New Roman"/>
              <w:bCs/>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_Toc4177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_Toc4964 </w:instrText>
          </w:r>
          <w:r>
            <w:fldChar w:fldCharType="separate"/>
          </w:r>
          <w:r>
            <w:rPr>
              <w:rFonts w:hint="default" w:ascii="Calibri" w:hAnsi="Calibri" w:eastAsia="SimSun"/>
              <w:lang w:val="en-IN" w:eastAsia="zh-CN"/>
            </w:rPr>
            <w:t xml:space="preserve">3.1 </w:t>
          </w:r>
          <w:r>
            <w:rPr>
              <w:rFonts w:hint="default" w:ascii="Calibri" w:hAnsi="Calibri" w:eastAsia="SimSun"/>
              <w:lang w:val="en-US" w:eastAsia="zh-CN"/>
            </w:rPr>
            <w:t>Student Group</w:t>
          </w:r>
          <w:r>
            <w:tab/>
          </w:r>
          <w:r>
            <w:fldChar w:fldCharType="begin"/>
          </w:r>
          <w:r>
            <w:instrText xml:space="preserve"> PAGEREF _Toc4964 \h </w:instrText>
          </w:r>
          <w:r>
            <w:fldChar w:fldCharType="separate"/>
          </w:r>
          <w:r>
            <w:t>43</w:t>
          </w:r>
          <w:r>
            <w:fldChar w:fldCharType="end"/>
          </w:r>
          <w:r>
            <w:fldChar w:fldCharType="end"/>
          </w:r>
        </w:p>
        <w:p>
          <w:pPr>
            <w:pStyle w:val="14"/>
            <w:tabs>
              <w:tab w:val="right" w:leader="dot" w:pos="8306"/>
            </w:tabs>
          </w:pPr>
          <w:r>
            <w:fldChar w:fldCharType="begin"/>
          </w:r>
          <w:r>
            <w:instrText xml:space="preserve"> HYPERLINK \l _Toc23205 </w:instrText>
          </w:r>
          <w:r>
            <w:fldChar w:fldCharType="separate"/>
          </w:r>
          <w:r>
            <w:rPr>
              <w:rFonts w:hint="default" w:ascii="Calibri" w:hAnsi="Calibri" w:eastAsia="SimSun"/>
              <w:lang w:val="en-IN" w:eastAsia="zh-CN"/>
            </w:rPr>
            <w:t>3.2 Instructor</w:t>
          </w:r>
          <w:r>
            <w:tab/>
          </w:r>
          <w:r>
            <w:fldChar w:fldCharType="begin"/>
          </w:r>
          <w:r>
            <w:instrText xml:space="preserve"> PAGEREF _Toc23205 \h </w:instrText>
          </w:r>
          <w:r>
            <w:fldChar w:fldCharType="separate"/>
          </w:r>
          <w:r>
            <w:t>45</w:t>
          </w:r>
          <w:r>
            <w:fldChar w:fldCharType="end"/>
          </w:r>
          <w:r>
            <w:fldChar w:fldCharType="end"/>
          </w:r>
        </w:p>
        <w:p>
          <w:pPr>
            <w:pStyle w:val="14"/>
            <w:tabs>
              <w:tab w:val="right" w:leader="dot" w:pos="8306"/>
            </w:tabs>
          </w:pPr>
          <w:r>
            <w:fldChar w:fldCharType="begin"/>
          </w:r>
          <w:r>
            <w:instrText xml:space="preserve"> HYPERLINK \l _Toc12899 </w:instrText>
          </w:r>
          <w:r>
            <w:fldChar w:fldCharType="separate"/>
          </w:r>
          <w:r>
            <w:rPr>
              <w:rFonts w:hint="default" w:ascii="Calibri" w:hAnsi="Calibri" w:eastAsia="SimSun"/>
              <w:lang w:val="en-IN" w:eastAsia="zh-CN"/>
            </w:rPr>
            <w:t xml:space="preserve">3.3 </w:t>
          </w:r>
          <w:r>
            <w:rPr>
              <w:rFonts w:hint="default" w:ascii="Calibri" w:hAnsi="Calibri" w:eastAsia="SimSun"/>
              <w:lang w:val="en-US" w:eastAsia="zh-CN"/>
            </w:rPr>
            <w:t>Course Schedule</w:t>
          </w:r>
          <w:r>
            <w:tab/>
          </w:r>
          <w:r>
            <w:fldChar w:fldCharType="begin"/>
          </w:r>
          <w:r>
            <w:instrText xml:space="preserve"> PAGEREF _Toc12899 \h </w:instrText>
          </w:r>
          <w:r>
            <w:fldChar w:fldCharType="separate"/>
          </w:r>
          <w:r>
            <w:t>48</w:t>
          </w:r>
          <w:r>
            <w:fldChar w:fldCharType="end"/>
          </w:r>
          <w:r>
            <w:fldChar w:fldCharType="end"/>
          </w:r>
        </w:p>
        <w:p>
          <w:pPr>
            <w:pStyle w:val="14"/>
            <w:tabs>
              <w:tab w:val="right" w:leader="dot" w:pos="8306"/>
            </w:tabs>
          </w:pPr>
          <w:r>
            <w:fldChar w:fldCharType="begin"/>
          </w:r>
          <w:r>
            <w:instrText xml:space="preserve"> HYPERLINK \l _Toc1500 </w:instrText>
          </w:r>
          <w:r>
            <w:fldChar w:fldCharType="separate"/>
          </w:r>
          <w:r>
            <w:rPr>
              <w:rFonts w:hint="default" w:ascii="Calibri" w:hAnsi="Calibri" w:eastAsia="SimSun"/>
              <w:lang w:val="en-IN" w:eastAsia="zh-CN"/>
            </w:rPr>
            <w:t xml:space="preserve">3.4 </w:t>
          </w:r>
          <w:r>
            <w:rPr>
              <w:rFonts w:hint="default" w:ascii="Calibri" w:hAnsi="Calibri" w:eastAsia="SimSun"/>
              <w:lang w:val="en-US" w:eastAsia="zh-CN"/>
            </w:rPr>
            <w:t>Course Scheduling Tool</w:t>
          </w:r>
          <w:r>
            <w:tab/>
          </w:r>
          <w:r>
            <w:fldChar w:fldCharType="begin"/>
          </w:r>
          <w:r>
            <w:instrText xml:space="preserve"> PAGEREF _Toc1500 \h </w:instrText>
          </w:r>
          <w:r>
            <w:fldChar w:fldCharType="separate"/>
          </w:r>
          <w:r>
            <w:t>50</w:t>
          </w:r>
          <w:r>
            <w:fldChar w:fldCharType="end"/>
          </w:r>
          <w:r>
            <w:fldChar w:fldCharType="end"/>
          </w:r>
        </w:p>
        <w:p>
          <w:pPr>
            <w:pStyle w:val="14"/>
            <w:tabs>
              <w:tab w:val="right" w:leader="dot" w:pos="8306"/>
            </w:tabs>
          </w:pPr>
          <w:r>
            <w:fldChar w:fldCharType="begin"/>
          </w:r>
          <w:r>
            <w:instrText xml:space="preserve"> HYPERLINK \l _Toc4552 </w:instrText>
          </w:r>
          <w:r>
            <w:fldChar w:fldCharType="separate"/>
          </w:r>
          <w:r>
            <w:rPr>
              <w:rFonts w:hint="default" w:ascii="Calibri" w:hAnsi="Calibri" w:eastAsia="SimSun" w:cs="Calibri"/>
              <w:bCs/>
              <w:szCs w:val="28"/>
              <w:lang w:val="en-IN" w:eastAsia="zh-CN" w:bidi="ar-SA"/>
            </w:rPr>
            <w:t xml:space="preserve">3.5 </w:t>
          </w:r>
          <w:r>
            <w:rPr>
              <w:rFonts w:hint="default" w:ascii="Calibri" w:hAnsi="Calibri" w:eastAsia="SimSun" w:cs="Calibri"/>
              <w:bCs/>
              <w:szCs w:val="28"/>
              <w:lang w:val="en-US" w:eastAsia="zh-CN" w:bidi="ar-SA"/>
            </w:rPr>
            <w:t>Student Attendance</w:t>
          </w:r>
          <w:r>
            <w:tab/>
          </w:r>
          <w:r>
            <w:fldChar w:fldCharType="begin"/>
          </w:r>
          <w:r>
            <w:instrText xml:space="preserve"> PAGEREF _Toc4552 \h </w:instrText>
          </w:r>
          <w:r>
            <w:fldChar w:fldCharType="separate"/>
          </w:r>
          <w:r>
            <w:t>52</w:t>
          </w:r>
          <w:r>
            <w:fldChar w:fldCharType="end"/>
          </w:r>
          <w:r>
            <w:fldChar w:fldCharType="end"/>
          </w:r>
        </w:p>
        <w:p>
          <w:pPr>
            <w:pStyle w:val="14"/>
            <w:tabs>
              <w:tab w:val="right" w:leader="dot" w:pos="8306"/>
            </w:tabs>
          </w:pPr>
          <w:r>
            <w:fldChar w:fldCharType="begin"/>
          </w:r>
          <w:r>
            <w:instrText xml:space="preserve"> HYPERLINK \l _Toc22444 </w:instrText>
          </w:r>
          <w:r>
            <w:fldChar w:fldCharType="separate"/>
          </w:r>
          <w:r>
            <w:rPr>
              <w:rFonts w:hint="default" w:ascii="Calibri" w:hAnsi="Calibri" w:eastAsia="SimSun" w:cs="Calibri"/>
              <w:bCs/>
              <w:szCs w:val="28"/>
              <w:lang w:val="en-IN" w:eastAsia="zh-CN" w:bidi="ar-SA"/>
            </w:rPr>
            <w:t xml:space="preserve">3.6 </w:t>
          </w:r>
          <w:r>
            <w:rPr>
              <w:rFonts w:hint="default" w:ascii="Calibri" w:hAnsi="Calibri" w:eastAsia="SimSun" w:cs="Calibri"/>
              <w:bCs/>
              <w:szCs w:val="28"/>
              <w:lang w:val="en-US" w:eastAsia="zh-CN" w:bidi="ar-SA"/>
            </w:rPr>
            <w:t>Student Attendance Tool</w:t>
          </w:r>
          <w:r>
            <w:tab/>
          </w:r>
          <w:r>
            <w:fldChar w:fldCharType="begin"/>
          </w:r>
          <w:r>
            <w:instrText xml:space="preserve"> PAGEREF _Toc22444 \h </w:instrText>
          </w:r>
          <w:r>
            <w:fldChar w:fldCharType="separate"/>
          </w:r>
          <w:r>
            <w:t>54</w:t>
          </w:r>
          <w:r>
            <w:fldChar w:fldCharType="end"/>
          </w:r>
          <w:r>
            <w:fldChar w:fldCharType="end"/>
          </w:r>
        </w:p>
        <w:p>
          <w:pPr>
            <w:pStyle w:val="14"/>
            <w:tabs>
              <w:tab w:val="right" w:leader="dot" w:pos="8306"/>
            </w:tabs>
          </w:pPr>
          <w:r>
            <w:fldChar w:fldCharType="begin"/>
          </w:r>
          <w:r>
            <w:instrText xml:space="preserve"> HYPERLINK \l _Toc4851 </w:instrText>
          </w:r>
          <w:r>
            <w:fldChar w:fldCharType="separate"/>
          </w:r>
          <w:r>
            <w:rPr>
              <w:rFonts w:hint="default" w:ascii="Calibri" w:hAnsi="Calibri" w:eastAsia="SimSun" w:cs="Calibri"/>
              <w:bCs/>
              <w:szCs w:val="28"/>
              <w:lang w:val="en-IN" w:eastAsia="zh-CN" w:bidi="ar-SA"/>
            </w:rPr>
            <w:t>3.7 Assignment</w:t>
          </w:r>
          <w:r>
            <w:tab/>
          </w:r>
          <w:r>
            <w:fldChar w:fldCharType="begin"/>
          </w:r>
          <w:r>
            <w:instrText xml:space="preserve"> PAGEREF _Toc4851 \h </w:instrText>
          </w:r>
          <w:r>
            <w:fldChar w:fldCharType="separate"/>
          </w:r>
          <w:r>
            <w:t>55</w:t>
          </w:r>
          <w:r>
            <w:fldChar w:fldCharType="end"/>
          </w:r>
          <w:r>
            <w:fldChar w:fldCharType="end"/>
          </w:r>
        </w:p>
        <w:p>
          <w:pPr>
            <w:pStyle w:val="14"/>
            <w:tabs>
              <w:tab w:val="right" w:leader="dot" w:pos="8306"/>
            </w:tabs>
          </w:pPr>
          <w:r>
            <w:fldChar w:fldCharType="begin"/>
          </w:r>
          <w:r>
            <w:instrText xml:space="preserve"> HYPERLINK \l _Toc7287 </w:instrText>
          </w:r>
          <w:r>
            <w:fldChar w:fldCharType="separate"/>
          </w:r>
          <w:r>
            <w:rPr>
              <w:rFonts w:hint="default" w:ascii="Calibri" w:hAnsi="Calibri" w:eastAsia="SimSun" w:cs="Calibri"/>
              <w:bCs/>
              <w:szCs w:val="28"/>
              <w:lang w:val="en-IN" w:eastAsia="zh-CN" w:bidi="ar-SA"/>
            </w:rPr>
            <w:t>3.8 Assignment Upload</w:t>
          </w:r>
          <w:r>
            <w:tab/>
          </w:r>
          <w:r>
            <w:fldChar w:fldCharType="begin"/>
          </w:r>
          <w:r>
            <w:instrText xml:space="preserve"> PAGEREF _Toc7287 \h </w:instrText>
          </w:r>
          <w:r>
            <w:fldChar w:fldCharType="separate"/>
          </w:r>
          <w:r>
            <w:t>57</w:t>
          </w:r>
          <w:r>
            <w:fldChar w:fldCharType="end"/>
          </w:r>
          <w:r>
            <w:fldChar w:fldCharType="end"/>
          </w:r>
        </w:p>
        <w:p>
          <w:pPr>
            <w:pStyle w:val="14"/>
            <w:tabs>
              <w:tab w:val="right" w:leader="dot" w:pos="8306"/>
            </w:tabs>
          </w:pPr>
          <w:r>
            <w:fldChar w:fldCharType="begin"/>
          </w:r>
          <w:r>
            <w:instrText xml:space="preserve"> HYPERLINK \l _Toc26451 </w:instrText>
          </w:r>
          <w:r>
            <w:fldChar w:fldCharType="separate"/>
          </w:r>
          <w:r>
            <w:rPr>
              <w:rFonts w:hint="default" w:ascii="Calibri" w:hAnsi="Calibri" w:eastAsia="SimSun" w:cs="Times New Roman"/>
              <w:bCs/>
              <w:lang w:val="en-IN" w:eastAsia="zh-CN"/>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_Toc26451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_Toc17461 </w:instrText>
          </w:r>
          <w:r>
            <w:fldChar w:fldCharType="separate"/>
          </w:r>
          <w:r>
            <w:rPr>
              <w:rFonts w:hint="default" w:ascii="Calibri" w:hAnsi="Calibri" w:eastAsia="SimSun" w:cs="Calibri"/>
              <w:bCs/>
              <w:szCs w:val="28"/>
              <w:lang w:val="en-IN" w:eastAsia="zh-CN" w:bidi="ar-SA"/>
            </w:rPr>
            <w:t>4.1 Exam Declaration</w:t>
          </w:r>
          <w:r>
            <w:tab/>
          </w:r>
          <w:r>
            <w:fldChar w:fldCharType="begin"/>
          </w:r>
          <w:r>
            <w:instrText xml:space="preserve"> PAGEREF _Toc17461 \h </w:instrText>
          </w:r>
          <w:r>
            <w:fldChar w:fldCharType="separate"/>
          </w:r>
          <w:r>
            <w:t>59</w:t>
          </w:r>
          <w:r>
            <w:fldChar w:fldCharType="end"/>
          </w:r>
          <w:r>
            <w:fldChar w:fldCharType="end"/>
          </w:r>
        </w:p>
        <w:p>
          <w:pPr>
            <w:pStyle w:val="14"/>
            <w:tabs>
              <w:tab w:val="right" w:leader="dot" w:pos="8306"/>
            </w:tabs>
          </w:pPr>
          <w:r>
            <w:fldChar w:fldCharType="begin"/>
          </w:r>
          <w:r>
            <w:instrText xml:space="preserve"> HYPERLINK \l _Toc23073 </w:instrText>
          </w:r>
          <w:r>
            <w:fldChar w:fldCharType="separate"/>
          </w:r>
          <w:r>
            <w:rPr>
              <w:rFonts w:hint="default" w:ascii="Calibri" w:hAnsi="Calibri" w:eastAsia="SimSun" w:cs="Calibri"/>
              <w:bCs/>
              <w:szCs w:val="28"/>
              <w:lang w:val="en-IN" w:eastAsia="zh-CN" w:bidi="ar-SA"/>
            </w:rPr>
            <w:t xml:space="preserve">4.2 </w:t>
          </w:r>
          <w:r>
            <w:rPr>
              <w:rFonts w:hint="default" w:ascii="Calibri" w:hAnsi="Calibri" w:eastAsia="SimSun" w:cs="Calibri"/>
              <w:bCs/>
              <w:szCs w:val="28"/>
              <w:lang w:val="en-US" w:eastAsia="zh-CN" w:bidi="ar-SA"/>
            </w:rPr>
            <w:t>Criteria</w:t>
          </w:r>
          <w:r>
            <w:rPr>
              <w:rFonts w:hint="default" w:ascii="Calibri" w:hAnsi="Calibri" w:eastAsia="SimSun" w:cs="Calibri"/>
              <w:bCs/>
              <w:szCs w:val="28"/>
              <w:lang w:val="en-IN" w:eastAsia="zh-CN" w:bidi="ar-SA"/>
            </w:rPr>
            <w:t xml:space="preserve"> W</w:t>
          </w:r>
          <w:r>
            <w:rPr>
              <w:rFonts w:hint="default" w:ascii="Calibri" w:hAnsi="Calibri" w:eastAsia="SimSun" w:cs="Calibri"/>
              <w:bCs/>
              <w:szCs w:val="28"/>
              <w:lang w:val="en-US" w:eastAsia="zh-CN" w:bidi="ar-SA"/>
            </w:rPr>
            <w:t>ise Evaluatio</w:t>
          </w:r>
          <w:r>
            <w:rPr>
              <w:rFonts w:hint="default" w:ascii="Calibri" w:hAnsi="Calibri" w:eastAsia="SimSun" w:cs="Calibri"/>
              <w:bCs/>
              <w:szCs w:val="28"/>
              <w:lang w:val="en-IN" w:eastAsia="zh-CN" w:bidi="ar-SA"/>
            </w:rPr>
            <w:t>n</w:t>
          </w:r>
          <w:r>
            <w:tab/>
          </w:r>
          <w:r>
            <w:fldChar w:fldCharType="begin"/>
          </w:r>
          <w:r>
            <w:instrText xml:space="preserve"> PAGEREF _Toc23073 \h </w:instrText>
          </w:r>
          <w:r>
            <w:fldChar w:fldCharType="separate"/>
          </w:r>
          <w:r>
            <w:t>67</w:t>
          </w:r>
          <w:r>
            <w:fldChar w:fldCharType="end"/>
          </w:r>
          <w:r>
            <w:fldChar w:fldCharType="end"/>
          </w:r>
        </w:p>
        <w:p>
          <w:pPr>
            <w:pStyle w:val="14"/>
            <w:tabs>
              <w:tab w:val="right" w:leader="dot" w:pos="8306"/>
            </w:tabs>
          </w:pPr>
          <w:r>
            <w:fldChar w:fldCharType="begin"/>
          </w:r>
          <w:r>
            <w:instrText xml:space="preserve"> HYPERLINK \l _Toc9172 </w:instrText>
          </w:r>
          <w:r>
            <w:fldChar w:fldCharType="separate"/>
          </w:r>
          <w:r>
            <w:rPr>
              <w:rFonts w:hint="default" w:ascii="Calibri" w:hAnsi="Calibri" w:eastAsia="SimSun" w:cs="Calibri"/>
              <w:bCs/>
              <w:szCs w:val="28"/>
              <w:lang w:val="en-IN" w:eastAsia="zh-CN" w:bidi="ar-SA"/>
            </w:rPr>
            <w:t>4.3 Criteria Wise Evaluation Tool</w:t>
          </w:r>
          <w:r>
            <w:tab/>
          </w:r>
          <w:r>
            <w:fldChar w:fldCharType="begin"/>
          </w:r>
          <w:r>
            <w:instrText xml:space="preserve"> PAGEREF _Toc9172 \h </w:instrText>
          </w:r>
          <w:r>
            <w:fldChar w:fldCharType="separate"/>
          </w:r>
          <w:r>
            <w:t>70</w:t>
          </w:r>
          <w:r>
            <w:fldChar w:fldCharType="end"/>
          </w:r>
          <w:r>
            <w:fldChar w:fldCharType="end"/>
          </w:r>
        </w:p>
        <w:p>
          <w:pPr>
            <w:pStyle w:val="14"/>
            <w:tabs>
              <w:tab w:val="right" w:leader="dot" w:pos="8306"/>
            </w:tabs>
          </w:pPr>
          <w:r>
            <w:fldChar w:fldCharType="begin"/>
          </w:r>
          <w:r>
            <w:instrText xml:space="preserve"> HYPERLINK \l _Toc12482 </w:instrText>
          </w:r>
          <w:r>
            <w:fldChar w:fldCharType="separate"/>
          </w:r>
          <w:r>
            <w:rPr>
              <w:rFonts w:hint="default" w:ascii="Calibri" w:hAnsi="Calibri" w:eastAsia="SimSun" w:cs="Calibri"/>
              <w:bCs/>
              <w:szCs w:val="28"/>
              <w:lang w:val="en-IN" w:eastAsia="zh-CN" w:bidi="ar-SA"/>
            </w:rPr>
            <w:t>4.4 Continuous Evaluation</w:t>
          </w:r>
          <w:r>
            <w:tab/>
          </w:r>
          <w:r>
            <w:fldChar w:fldCharType="begin"/>
          </w:r>
          <w:r>
            <w:instrText xml:space="preserve"> PAGEREF _Toc12482 \h </w:instrText>
          </w:r>
          <w:r>
            <w:fldChar w:fldCharType="separate"/>
          </w:r>
          <w:r>
            <w:t>72</w:t>
          </w:r>
          <w:r>
            <w:fldChar w:fldCharType="end"/>
          </w:r>
          <w:r>
            <w:fldChar w:fldCharType="end"/>
          </w:r>
        </w:p>
        <w:p>
          <w:pPr>
            <w:pStyle w:val="14"/>
            <w:tabs>
              <w:tab w:val="right" w:leader="dot" w:pos="8306"/>
            </w:tabs>
          </w:pPr>
          <w:r>
            <w:fldChar w:fldCharType="begin"/>
          </w:r>
          <w:r>
            <w:instrText xml:space="preserve"> HYPERLINK \l _Toc26260 </w:instrText>
          </w:r>
          <w:r>
            <w:fldChar w:fldCharType="separate"/>
          </w:r>
          <w:r>
            <w:rPr>
              <w:rFonts w:hint="default" w:ascii="Calibri" w:hAnsi="Calibri" w:eastAsia="SimSun" w:cs="Calibri"/>
              <w:bCs/>
              <w:szCs w:val="28"/>
              <w:lang w:val="en-IN" w:eastAsia="zh-CN" w:bidi="ar-SA"/>
            </w:rPr>
            <w:t>4.5 Continuous Evaluation Tool</w:t>
          </w:r>
          <w:r>
            <w:tab/>
          </w:r>
          <w:r>
            <w:fldChar w:fldCharType="begin"/>
          </w:r>
          <w:r>
            <w:instrText xml:space="preserve"> PAGEREF _Toc26260 \h </w:instrText>
          </w:r>
          <w:r>
            <w:fldChar w:fldCharType="separate"/>
          </w:r>
          <w:r>
            <w:t>75</w:t>
          </w:r>
          <w:r>
            <w:fldChar w:fldCharType="end"/>
          </w:r>
          <w:r>
            <w:fldChar w:fldCharType="end"/>
          </w:r>
        </w:p>
        <w:p>
          <w:pPr>
            <w:pStyle w:val="14"/>
            <w:tabs>
              <w:tab w:val="right" w:leader="dot" w:pos="8306"/>
            </w:tabs>
          </w:pPr>
          <w:r>
            <w:fldChar w:fldCharType="begin"/>
          </w:r>
          <w:r>
            <w:instrText xml:space="preserve"> HYPERLINK \l _Toc7995 </w:instrText>
          </w:r>
          <w:r>
            <w:fldChar w:fldCharType="separate"/>
          </w:r>
          <w:r>
            <w:rPr>
              <w:rFonts w:hint="default" w:ascii="Calibri" w:hAnsi="Calibri" w:eastAsia="SimSun" w:cs="Calibri"/>
              <w:bCs/>
              <w:szCs w:val="28"/>
              <w:lang w:val="en-IN" w:eastAsia="zh-CN" w:bidi="ar-SA"/>
            </w:rPr>
            <w:t>4.6 Final Exam Result</w:t>
          </w:r>
          <w:r>
            <w:tab/>
          </w:r>
          <w:r>
            <w:fldChar w:fldCharType="begin"/>
          </w:r>
          <w:r>
            <w:instrText xml:space="preserve"> PAGEREF _Toc7995 \h </w:instrText>
          </w:r>
          <w:r>
            <w:fldChar w:fldCharType="separate"/>
          </w:r>
          <w:r>
            <w:t>77</w:t>
          </w:r>
          <w:r>
            <w:fldChar w:fldCharType="end"/>
          </w:r>
          <w:r>
            <w:fldChar w:fldCharType="end"/>
          </w:r>
        </w:p>
        <w:p>
          <w:pPr>
            <w:pStyle w:val="14"/>
            <w:tabs>
              <w:tab w:val="right" w:leader="dot" w:pos="8306"/>
            </w:tabs>
          </w:pPr>
          <w:r>
            <w:fldChar w:fldCharType="begin"/>
          </w:r>
          <w:r>
            <w:instrText xml:space="preserve"> HYPERLINK \l _Toc22300 </w:instrText>
          </w:r>
          <w:r>
            <w:fldChar w:fldCharType="separate"/>
          </w:r>
          <w:r>
            <w:rPr>
              <w:rFonts w:hint="default" w:ascii="Calibri" w:hAnsi="Calibri" w:eastAsia="SimSun" w:cs="Calibri"/>
              <w:bCs/>
              <w:szCs w:val="28"/>
              <w:lang w:val="en-IN" w:eastAsia="zh-CN" w:bidi="ar-SA"/>
            </w:rPr>
            <w:t>4.7 Final Result Declaration Tool</w:t>
          </w:r>
          <w:r>
            <w:tab/>
          </w:r>
          <w:r>
            <w:fldChar w:fldCharType="begin"/>
          </w:r>
          <w:r>
            <w:instrText xml:space="preserve"> PAGEREF _Toc22300 \h </w:instrText>
          </w:r>
          <w:r>
            <w:fldChar w:fldCharType="separate"/>
          </w:r>
          <w:r>
            <w:t>80</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15819"/>
      <w:bookmarkStart w:id="1" w:name="_Toc8738"/>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24598"/>
      <w:bookmarkStart w:id="4" w:name="_Toc13880"/>
      <w:bookmarkStart w:id="5" w:name="_Toc30968"/>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10868"/>
      <w:bookmarkStart w:id="7" w:name="_Toc25460"/>
      <w:bookmarkStart w:id="8" w:name="_Toc16257"/>
      <w:bookmarkStart w:id="9" w:name="_Toc1940"/>
      <w:bookmarkStart w:id="10" w:name="_Toc18171"/>
      <w:bookmarkStart w:id="11" w:name="_Toc1015"/>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10906"/>
      <w:bookmarkStart w:id="13" w:name="_Toc12580"/>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Candidate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Candidate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2323"/>
      <w:bookmarkStart w:id="15" w:name="_Toc10890"/>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students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Students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rPr>
        <w:t>Students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Students’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Students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Candidate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31388"/>
      <w:bookmarkStart w:id="17" w:name="_Toc1121"/>
      <w:bookmarkStart w:id="18" w:name="_Toc20230"/>
      <w:bookmarkStart w:id="19" w:name="_Toc15060"/>
      <w:r>
        <w:rPr>
          <w:rFonts w:hint="default"/>
          <w:sz w:val="32"/>
          <w:szCs w:val="32"/>
          <w:lang w:val="en-IN" w:eastAsia="zh-CN"/>
        </w:rPr>
        <w:t xml:space="preserve">WSC Student ToT </w:t>
      </w:r>
      <w:bookmarkEnd w:id="16"/>
      <w:bookmarkEnd w:id="17"/>
      <w:bookmarkEnd w:id="18"/>
      <w:r>
        <w:rPr>
          <w:rFonts w:hint="default"/>
          <w:sz w:val="32"/>
          <w:szCs w:val="32"/>
          <w:lang w:val="en-IN" w:eastAsia="zh-CN"/>
        </w:rPr>
        <w:t>Process Flow</w:t>
      </w:r>
      <w:bookmarkEnd w:id="19"/>
    </w:p>
    <w:p/>
    <w:p>
      <w:pPr>
        <w:rPr>
          <w:rFonts w:hint="default"/>
          <w:lang w:val="en-US"/>
        </w:rPr>
      </w:pPr>
      <w:r>
        <w:rPr>
          <w:rFonts w:hint="default"/>
          <w:lang w:val="en-US"/>
        </w:rPr>
        <w:drawing>
          <wp:inline distT="0" distB="0" distL="114300" distR="114300">
            <wp:extent cx="5267325" cy="5086350"/>
            <wp:effectExtent l="0" t="0" r="3175" b="6350"/>
            <wp:docPr id="31" name="Picture 31" descr="blank-doc.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lank-doc.drawio (5)"/>
                    <pic:cNvPicPr>
                      <a:picLocks noChangeAspect="1"/>
                    </pic:cNvPicPr>
                  </pic:nvPicPr>
                  <pic:blipFill>
                    <a:blip r:embed="rId6"/>
                    <a:stretch>
                      <a:fillRect/>
                    </a:stretch>
                  </pic:blipFill>
                  <pic:spPr>
                    <a:xfrm>
                      <a:off x="0" y="0"/>
                      <a:ext cx="5267325" cy="5086350"/>
                    </a:xfrm>
                    <a:prstGeom prst="rect">
                      <a:avLst/>
                    </a:prstGeom>
                  </pic:spPr>
                </pic:pic>
              </a:graphicData>
            </a:graphic>
          </wp:inline>
        </w:drawing>
      </w:r>
    </w:p>
    <w:p/>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
    <w:p/>
    <w:p/>
    <w:p/>
    <w:p/>
    <w:p/>
    <w:p/>
    <w:p/>
    <w:p/>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11211"/>
      <w:bookmarkStart w:id="21" w:name="_Toc202301"/>
      <w:bookmarkStart w:id="22" w:name="_Toc313881"/>
      <w:bookmarkStart w:id="23" w:name="_Toc12560"/>
      <w:r>
        <w:rPr>
          <w:rFonts w:hint="default"/>
          <w:sz w:val="32"/>
          <w:szCs w:val="32"/>
          <w:lang w:val="en-IN" w:eastAsia="zh-CN"/>
        </w:rPr>
        <w:t xml:space="preserve">WSC Student ToT </w:t>
      </w:r>
      <w:bookmarkEnd w:id="20"/>
      <w:bookmarkEnd w:id="21"/>
      <w:bookmarkEnd w:id="22"/>
      <w:r>
        <w:rPr>
          <w:rFonts w:hint="default"/>
          <w:sz w:val="32"/>
          <w:szCs w:val="32"/>
          <w:lang w:val="en-IN" w:eastAsia="zh-CN"/>
        </w:rPr>
        <w:t>Process Flow Description</w:t>
      </w:r>
      <w:bookmarkEnd w:id="23"/>
    </w:p>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 xml:space="preserve">Candidate list creation </w:t>
      </w:r>
    </w:p>
    <w:p>
      <w:pPr>
        <w:rPr>
          <w:rFonts w:hint="default"/>
          <w:lang w:val="en-US"/>
        </w:rPr>
      </w:pPr>
      <w:r>
        <w:rPr>
          <w:rFonts w:hint="default"/>
          <w:lang w:val="en-US"/>
        </w:rPr>
        <w:t>This allows the user to enter and maintain records of candidates who are eligible for the ToT program in the system.</w:t>
      </w:r>
    </w:p>
    <w:p>
      <w:pPr>
        <w:rPr>
          <w:rFonts w:hint="default"/>
          <w:lang w:val="en-US"/>
        </w:rPr>
      </w:pPr>
    </w:p>
    <w:p>
      <w:pPr>
        <w:numPr>
          <w:ilvl w:val="0"/>
          <w:numId w:val="0"/>
        </w:numPr>
        <w:bidi w:val="0"/>
        <w:outlineLvl w:val="9"/>
        <w:rPr>
          <w:rFonts w:hint="default"/>
          <w:lang w:val="en-US"/>
        </w:rPr>
      </w:pPr>
      <w:r>
        <w:rPr>
          <w:rFonts w:hint="default" w:ascii="Calibri" w:hAnsi="Calibri" w:eastAsia="SimSun" w:cs="Times New Roman"/>
          <w:b/>
          <w:bCs/>
          <w:color w:val="366091"/>
          <w:sz w:val="28"/>
          <w:szCs w:val="28"/>
          <w:lang w:val="en-US" w:eastAsia="zh-CN"/>
        </w:rPr>
        <w:t>Course selection</w:t>
      </w:r>
    </w:p>
    <w:p>
      <w:pPr>
        <w:rPr>
          <w:rFonts w:hint="default"/>
          <w:lang w:val="en-US"/>
        </w:rPr>
      </w:pPr>
      <w:r>
        <w:rPr>
          <w:rFonts w:hint="default"/>
          <w:lang w:val="en-US"/>
        </w:rPr>
        <w:t>This allows the user to create and maintain records of course(s)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Module creation</w:t>
      </w:r>
    </w:p>
    <w:p>
      <w:pPr>
        <w:rPr>
          <w:rFonts w:hint="default"/>
          <w:lang w:val="en-US"/>
        </w:rPr>
      </w:pPr>
      <w:r>
        <w:rPr>
          <w:rFonts w:hint="default"/>
          <w:lang w:val="en-US"/>
        </w:rPr>
        <w:t>This allows the user to create and maintain records of module(s) that will be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Sub-module creation</w:t>
      </w:r>
    </w:p>
    <w:p>
      <w:pPr>
        <w:rPr>
          <w:rFonts w:hint="default"/>
          <w:lang w:val="en-US"/>
        </w:rPr>
      </w:pPr>
      <w:r>
        <w:rPr>
          <w:rFonts w:hint="default"/>
          <w:lang w:val="en-US"/>
        </w:rPr>
        <w:t>This allows the user to create and maintain records of sub-module(s) that will be under the ToT program.</w:t>
      </w: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Candidate selection</w:t>
      </w:r>
    </w:p>
    <w:p>
      <w:pPr>
        <w:rPr>
          <w:rFonts w:hint="default"/>
          <w:lang w:val="en-US"/>
        </w:rPr>
      </w:pPr>
      <w:r>
        <w:rPr>
          <w:rFonts w:hint="default"/>
          <w:lang w:val="en-US"/>
        </w:rPr>
        <w:t>This allows the user to select candidates for a ToT program from the records maintained in the candidates list.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reporting </w:t>
      </w:r>
    </w:p>
    <w:p>
      <w:pPr>
        <w:rPr>
          <w:rFonts w:hint="default"/>
          <w:lang w:val="en-US"/>
        </w:rPr>
      </w:pPr>
      <w:r>
        <w:rPr>
          <w:rFonts w:hint="default"/>
          <w:lang w:val="en-US"/>
        </w:rPr>
        <w:t>This allows the user to mark a candidate 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Student record creation</w:t>
      </w:r>
    </w:p>
    <w:p>
      <w:pPr>
        <w:rPr>
          <w:rFonts w:hint="default"/>
          <w:lang w:val="en-US"/>
        </w:rPr>
      </w:pPr>
      <w:r>
        <w:rPr>
          <w:rFonts w:hint="default"/>
          <w:lang w:val="en-US"/>
        </w:rPr>
        <w:t>This allows the user to create a record of a candidate as a student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Course enrollment </w:t>
      </w:r>
    </w:p>
    <w:p>
      <w:pPr>
        <w:rPr>
          <w:rFonts w:hint="default"/>
          <w:lang w:val="en-US"/>
        </w:rPr>
      </w:pPr>
      <w:r>
        <w:rPr>
          <w:rFonts w:hint="default"/>
          <w:lang w:val="en-US"/>
        </w:rPr>
        <w:t>This allows the user to enroll a candidate with a record as a student into a course for their training.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Module enrollment </w:t>
      </w:r>
    </w:p>
    <w:p>
      <w:pPr>
        <w:rPr>
          <w:rFonts w:hint="default"/>
          <w:lang w:val="en-US"/>
        </w:rPr>
      </w:pPr>
      <w:r>
        <w:rPr>
          <w:rFonts w:hint="default"/>
          <w:lang w:val="en-US"/>
        </w:rPr>
        <w:t>This allows the user to enroll a candidate with a record as a student i</w:t>
      </w:r>
      <w:r>
        <w:rPr>
          <w:rFonts w:hint="default"/>
        </w:rPr>
        <w:t>nto a module for the</w:t>
      </w:r>
      <w:r>
        <w:rPr>
          <w:rFonts w:hint="default"/>
          <w:lang w:val="en-US"/>
        </w:rPr>
        <w:t>ir training.</w:t>
      </w:r>
    </w:p>
    <w:p>
      <w:pPr>
        <w:rPr>
          <w:rFonts w:hint="default"/>
          <w:b/>
          <w:bCs/>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r>
        <w:rPr>
          <w:rFonts w:hint="default" w:ascii="Calibri" w:hAnsi="Calibri" w:eastAsia="SimSun" w:cs="Times New Roman"/>
          <w:b/>
          <w:bCs/>
          <w:color w:val="366091"/>
          <w:sz w:val="28"/>
          <w:szCs w:val="28"/>
          <w:highlight w:val="none"/>
          <w:lang w:val="en-US" w:eastAsia="zh-CN"/>
        </w:rPr>
        <w:t xml:space="preserve">Scheduling of classes </w:t>
      </w:r>
    </w:p>
    <w:p>
      <w:pPr>
        <w:rPr>
          <w:rFonts w:hint="default"/>
          <w:lang w:val="en-US"/>
        </w:rPr>
      </w:pPr>
    </w:p>
    <w:p>
      <w:pPr>
        <w:rPr>
          <w:rFonts w:hint="default"/>
          <w:lang w:val="en-US"/>
        </w:rPr>
      </w:pPr>
      <w:r>
        <w:rPr>
          <w:rFonts w:hint="default"/>
          <w:lang w:val="en-US"/>
        </w:rPr>
        <w:t>This allows the user to schedule the classes for a module under the ToT program.</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This allows the user to record attendance of candidates during each class under the ToT program.</w:t>
      </w:r>
    </w:p>
    <w:p>
      <w:pPr>
        <w:rPr>
          <w:rFonts w:hint="default"/>
          <w:b/>
          <w:bCs/>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Exam declaration </w:t>
      </w:r>
      <w:r>
        <w:rPr>
          <w:rFonts w:hint="default"/>
          <w:lang w:val="en-US"/>
        </w:rPr>
        <w:br w:type="textWrapping"/>
      </w:r>
      <w:r>
        <w:rPr>
          <w:rFonts w:hint="default"/>
          <w:lang w:val="en-US"/>
        </w:rPr>
        <w:t>This allows the user to declare an exam fro various program in accordance with the ‘Academic Calendar’ template which was used during the start of each session.</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Attendance sheet</w:t>
      </w:r>
    </w:p>
    <w:p>
      <w:pPr>
        <w:rPr>
          <w:rFonts w:hint="default"/>
          <w:lang w:val="en-US"/>
        </w:rPr>
      </w:pPr>
      <w:r>
        <w:rPr>
          <w:rFonts w:hint="default"/>
          <w:lang w:val="en-US"/>
        </w:rPr>
        <w:t>Attendance sheets allows the user to maintain and mark attendance of students present in the examination room.</w:t>
      </w:r>
    </w:p>
    <w:p>
      <w:pPr>
        <w:rPr>
          <w:rFonts w:hint="default"/>
          <w:lang w:val="en-US"/>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Score sheet</w:t>
      </w:r>
    </w:p>
    <w:p>
      <w:pPr>
        <w:rPr>
          <w:rFonts w:hint="default"/>
          <w:lang w:val="en-US"/>
        </w:rPr>
      </w:pPr>
      <w:r>
        <w:rPr>
          <w:rFonts w:hint="default"/>
          <w:lang w:val="en-US"/>
        </w:rPr>
        <w:t>Score sheets are used to record the marks obtained by each student in an examination. The score sheet includes the name of the student, marks obtained in each subject and the total marks achieved by the student.</w:t>
      </w:r>
    </w:p>
    <w:p>
      <w:pPr>
        <w:rPr>
          <w:rFonts w:hint="default"/>
          <w:lang w:val="en-US"/>
        </w:rPr>
      </w:pPr>
    </w:p>
    <w:p>
      <w:pPr>
        <w:rPr>
          <w:rFonts w:hint="default"/>
          <w:highlight w:val="yellow"/>
          <w:lang w:val="en-US"/>
        </w:rPr>
      </w:pPr>
    </w:p>
    <w:p>
      <w:pPr>
        <w:numPr>
          <w:ilvl w:val="1"/>
          <w:numId w:val="0"/>
        </w:numPr>
        <w:tabs>
          <w:tab w:val="left" w:pos="850"/>
        </w:tabs>
        <w:bidi w:val="0"/>
        <w:ind w:leftChars="0"/>
        <w:outlineLvl w:val="9"/>
        <w:rPr>
          <w:rFonts w:hint="default"/>
          <w:highlight w:val="none"/>
          <w:lang w:val="en-US"/>
        </w:rPr>
      </w:pPr>
      <w:r>
        <w:rPr>
          <w:rFonts w:hint="default" w:ascii="Calibri" w:hAnsi="Calibri" w:eastAsia="SimSun" w:cs="Times New Roman"/>
          <w:b/>
          <w:bCs/>
          <w:color w:val="366091"/>
          <w:sz w:val="28"/>
          <w:szCs w:val="28"/>
          <w:highlight w:val="none"/>
          <w:lang w:val="en-US" w:eastAsia="zh-CN"/>
        </w:rPr>
        <w:t xml:space="preserve">Criteria wise evaluation </w:t>
      </w:r>
    </w:p>
    <w:p>
      <w:pPr>
        <w:rPr>
          <w:rFonts w:hint="default"/>
          <w:highlight w:val="none"/>
          <w:lang w:val="en-US"/>
        </w:rPr>
      </w:pPr>
      <w:r>
        <w:rPr>
          <w:rFonts w:hint="default"/>
          <w:highlight w:val="none"/>
          <w:lang w:val="en-US"/>
        </w:rPr>
        <w:t>Criteria wise evaluation allows to create an evaluation for a particular assessment criteria in a course for a student enrolled in that course</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Continuous evaluation </w:t>
      </w:r>
    </w:p>
    <w:p>
      <w:pPr>
        <w:rPr>
          <w:rFonts w:hint="default"/>
          <w:lang w:val="en-US"/>
        </w:rPr>
      </w:pPr>
      <w:r>
        <w:rPr>
          <w:rFonts w:hint="default"/>
          <w:lang w:val="en-US"/>
        </w:rPr>
        <w:t xml:space="preserve">It is used to assess the assessment criteria done for a course for an individual student. </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This allows the user to generate a certificate for the candidates after they have met all the criterias  required for a certificate.</w:t>
      </w: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3642"/>
      <w:bookmarkStart w:id="25" w:name="_Toc24426"/>
      <w:bookmarkStart w:id="26" w:name="_Toc25775"/>
      <w:bookmarkStart w:id="27" w:name="_Toc18482"/>
      <w:bookmarkStart w:id="28" w:name="_Toc17232"/>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7"/>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 xml:space="preserve">A </w:t>
            </w:r>
            <w:r>
              <w:rPr>
                <w:rFonts w:ascii="Calibri" w:hAnsi="Calibri" w:cs="Calibri"/>
                <w:sz w:val="20"/>
                <w:szCs w:val="20"/>
                <w:lang w:eastAsia="zh-CN" w:bidi="ar-SA"/>
              </w:rPr>
              <w:t xml:space="preserve">program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 and goals in each subject or </w:t>
            </w:r>
            <w:r>
              <w:rPr>
                <w:rFonts w:ascii="Calibri" w:hAnsi="Calibri" w:cs="Calibri"/>
                <w:sz w:val="20"/>
                <w:szCs w:val="20"/>
                <w:lang w:eastAsia="zh-CN" w:bidi="ar-SA"/>
              </w:rPr>
              <w:t>module</w:t>
            </w:r>
            <w:r>
              <w:rPr>
                <w:rFonts w:ascii="Calibri" w:hAnsi="Calibri" w:eastAsia="SimSun" w:cs="Calibri"/>
                <w:sz w:val="20"/>
                <w:szCs w:val="20"/>
                <w:lang w:val="en-US" w:eastAsia="zh-CN" w:bidi="ar-SA"/>
              </w:rPr>
              <w:t>.</w:t>
            </w:r>
            <w:r>
              <w:rPr>
                <w:rFonts w:ascii="Calibri" w:hAnsi="Calibri" w:eastAsia="SimSun" w:cs="Calibri"/>
                <w:color w:val="000000"/>
                <w:sz w:val="20"/>
                <w:szCs w:val="20"/>
                <w:lang w:val="en-US" w:eastAsia="zh-CN" w:bidi="ar"/>
              </w:rPr>
              <w:t xml:space="preserve"> </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Semester</w:t>
            </w:r>
          </w:p>
        </w:tc>
        <w:tc>
          <w:tcPr>
            <w:tcW w:w="5042" w:type="dxa"/>
            <w:tcBorders>
              <w:left w:val="single" w:color="000000" w:sz="4" w:space="0"/>
              <w:bottom w:val="single" w:color="000000" w:sz="4" w:space="0"/>
              <w:right w:val="single" w:color="000000" w:sz="4" w:space="0"/>
            </w:tcBorders>
          </w:tcPr>
          <w:p>
            <w:pPr>
              <w:bidi w:val="0"/>
              <w:ind w:left="0" w:right="0" w:firstLine="0"/>
              <w:jc w:val="left"/>
              <w:rPr>
                <w:rFonts w:ascii="Calibri" w:hAnsi="Calibri"/>
                <w:sz w:val="20"/>
                <w:szCs w:val="20"/>
              </w:rPr>
            </w:pPr>
            <w:r>
              <w:rPr>
                <w:rFonts w:ascii="Calibri" w:hAnsi="Calibri" w:cs="Calibri"/>
                <w:sz w:val="20"/>
                <w:szCs w:val="20"/>
                <w:u w:val="none"/>
                <w:lang w:val="en-US" w:eastAsia="zh-CN" w:bidi="ar-SA"/>
              </w:rPr>
              <w:t xml:space="preserve">A semester is individual part of a program. A semester system divides the academic year </w:t>
            </w:r>
            <w:r>
              <w:rPr>
                <w:rFonts w:ascii="Calibri" w:hAnsi="Calibri" w:cs="Calibri"/>
                <w:sz w:val="20"/>
                <w:szCs w:val="20"/>
                <w:u w:val="none"/>
                <w:lang w:eastAsia="zh-CN" w:bidi="ar-SA"/>
              </w:rPr>
              <w:t xml:space="preserve">into </w:t>
            </w:r>
            <w:r>
              <w:rPr>
                <w:rFonts w:ascii="Calibri" w:hAnsi="Calibri" w:cs="Calibri"/>
                <w:sz w:val="20"/>
                <w:szCs w:val="20"/>
                <w:u w:val="none"/>
                <w:lang w:val="en-US" w:eastAsia="zh-CN" w:bidi="ar-SA"/>
              </w:rPr>
              <w:t>different sessions which have various course enrollments enlisted in them.</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1"/>
                <w:rFonts w:ascii="Calibri" w:hAnsi="Calibri" w:eastAsia="Segoe UI" w:cs="Segoe UI"/>
                <w:b w:val="0"/>
                <w:bCs w:val="0"/>
                <w:i w:val="0"/>
                <w:iCs w:val="0"/>
                <w:caps w:val="0"/>
                <w:smallCaps w:val="0"/>
                <w:color w:val="192734"/>
                <w:spacing w:val="0"/>
                <w:sz w:val="20"/>
                <w:szCs w:val="20"/>
                <w:shd w:val="clear" w:fill="FFFFFF"/>
              </w:rPr>
            </w:pPr>
          </w:p>
          <w:p>
            <w:pPr>
              <w:bidi w:val="0"/>
            </w:pP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Student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student</w:t>
            </w:r>
            <w:r>
              <w:rPr>
                <w:rFonts w:ascii="Calibri" w:hAnsi="Calibri" w:cs="Calibri"/>
                <w:sz w:val="20"/>
                <w:szCs w:val="20"/>
                <w:lang w:val="en-IN" w:eastAsia="zh-CN" w:bidi="ar-SA"/>
              </w:rPr>
              <w: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The Student Group allows you to create a group of students for different classes for the ongoing Academic Year.</w:t>
            </w:r>
          </w:p>
        </w:tc>
      </w:tr>
      <w:tr>
        <w:tblPrEx>
          <w:tblCellMar>
            <w:top w:w="0" w:type="dxa"/>
            <w:left w:w="108" w:type="dxa"/>
            <w:bottom w:w="0" w:type="dxa"/>
            <w:right w:w="108" w:type="dxa"/>
          </w:tblCellMar>
        </w:tblPrEx>
        <w:trPr>
          <w:trHeight w:val="675"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Enrollment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eastAsia="SimSun" w:cs="Calibri"/>
                <w:color w:val="000000"/>
                <w:kern w:val="0"/>
                <w:sz w:val="20"/>
                <w:szCs w:val="20"/>
                <w:lang w:val="en-US" w:eastAsia="zh-CN" w:bidi="ar"/>
              </w:rPr>
            </w:pPr>
            <w:r>
              <w:rPr>
                <w:rFonts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Schedule</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A course schedule is a specialized functional area or a division within the Groups and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 Scheduling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Course Scheduling Tool allows a user  to create Course Schedules in bulk for the particular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Student Attendance allows you to keep track and mark the attendance of a student for a day. Attendance records can be created against </w:t>
            </w:r>
            <w:r>
              <w:rPr>
                <w:rFonts w:ascii="Calibri" w:hAnsi="Calibri"/>
                <w:kern w:val="0"/>
                <w:sz w:val="20"/>
                <w:szCs w:val="20"/>
                <w:lang w:val="en-IN" w:eastAsia="zh-CN"/>
              </w:rPr>
              <w:t>students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Student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The Student Attendance Tool allows user to bulk update the Attendance for Students based on Student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rPr>
            </w:pPr>
            <w:r>
              <w:rPr>
                <w:rFonts w:ascii="Calibri" w:hAnsi="Calibri" w:cs="Calibri"/>
                <w:kern w:val="0"/>
                <w:sz w:val="20"/>
                <w:szCs w:val="20"/>
                <w:lang w:val="en-IN" w:eastAsia="zh-CN" w:bidi="ar-SA"/>
              </w:rPr>
              <w:t>In Assignment Screen Trainers can easily provide assignment to their respective students, so that it gives a strong bonding between the students and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Assignment upload</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cs="Calibri"/>
                <w:kern w:val="0"/>
                <w:sz w:val="20"/>
                <w:szCs w:val="20"/>
                <w:lang w:val="en-IN" w:eastAsia="zh-CN" w:bidi="ar-SA"/>
              </w:rPr>
            </w:pPr>
            <w:r>
              <w:rPr>
                <w:rFonts w:ascii="Calibri" w:hAnsi="Calibri" w:cs="Calibri"/>
                <w:kern w:val="0"/>
                <w:sz w:val="20"/>
                <w:szCs w:val="20"/>
                <w:lang w:val="en-IN" w:eastAsia="zh-CN" w:bidi="ar-SA"/>
              </w:rPr>
              <w:t>In Assignment Upload Screen Students can easily upload their assignment and it will securely go to their respective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Exam declaration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color w:val="auto"/>
                <w:kern w:val="0"/>
                <w:sz w:val="20"/>
                <w:szCs w:val="20"/>
                <w:lang w:val="en-IN"/>
              </w:rPr>
            </w:pPr>
            <w:r>
              <w:rPr>
                <w:rFonts w:ascii="Calibri" w:hAnsi="Calibri"/>
                <w:color w:val="auto"/>
                <w:kern w:val="0"/>
                <w:sz w:val="20"/>
                <w:szCs w:val="20"/>
                <w:lang w:val="en-IN"/>
              </w:rPr>
              <w:t>The Exam Declaration will allow user to declare an exam for various programs in accordance with the ‘Academic Calendar’ template which was used during the start of each session.</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allows us to create an evaluation for a particular assessment criterion in a course for a student enrolled in that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Criteria wise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104" w:firstLine="0"/>
              <w:jc w:val="left"/>
              <w:rPr>
                <w:rFonts w:ascii="Calibri" w:hAnsi="Calibri"/>
                <w:kern w:val="0"/>
                <w:sz w:val="20"/>
                <w:szCs w:val="20"/>
                <w:lang w:val="en-IN"/>
              </w:rPr>
            </w:pPr>
            <w:r>
              <w:rPr>
                <w:rFonts w:ascii="Calibri" w:hAnsi="Calibri"/>
                <w:kern w:val="0"/>
                <w:sz w:val="20"/>
                <w:szCs w:val="20"/>
                <w:lang w:val="en-IN"/>
              </w:rPr>
              <w:t>Criteria Wise Evaluation Tool helps in entering marks earned by the students in a semester for a particular course and particular assessment criteria.</w:t>
            </w:r>
          </w:p>
        </w:tc>
      </w:tr>
      <w:tr>
        <w:tblPrEx>
          <w:tblCellMar>
            <w:top w:w="0" w:type="dxa"/>
            <w:left w:w="108" w:type="dxa"/>
            <w:bottom w:w="0" w:type="dxa"/>
            <w:right w:w="108" w:type="dxa"/>
          </w:tblCellMar>
        </w:tblPrEx>
        <w:trPr>
          <w:trHeight w:val="698"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Continuous evaluation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Continuous Evaluation Tool is used to assess the Assessment Criteria done for a course for an individual student.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exam result</w:t>
            </w: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ascii="Calibri" w:hAnsi="Calibri"/>
                <w:kern w:val="0"/>
                <w:sz w:val="20"/>
                <w:szCs w:val="20"/>
                <w:lang w:val="en-IN"/>
              </w:rPr>
            </w:pPr>
            <w:r>
              <w:rPr>
                <w:rFonts w:ascii="Calibri" w:hAnsi="Calibri"/>
                <w:kern w:val="0"/>
                <w:sz w:val="20"/>
                <w:szCs w:val="20"/>
                <w:lang w:val="en-IN"/>
              </w:rPr>
              <w:t>Final Exam Result is used to evaluate the final assessment of a student for a particular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ascii="Calibri" w:hAnsi="Calibri"/>
                <w:kern w:val="0"/>
                <w:sz w:val="20"/>
                <w:szCs w:val="20"/>
                <w:lang w:val="en-IN"/>
              </w:rPr>
            </w:pPr>
            <w:r>
              <w:rPr>
                <w:rFonts w:ascii="Calibri" w:hAnsi="Calibri"/>
                <w:kern w:val="0"/>
                <w:sz w:val="20"/>
                <w:szCs w:val="20"/>
                <w:lang w:val="en-IN"/>
              </w:rPr>
              <w:t>Final Result Declaration Tool is used to declare the final exam results for a particular group/batch of students in a semester.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creating and maintaining  records of eligible candidates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selecting candidates for trainings from the maintained ToT candidate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candidate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This screen is used for marking a candidate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0087"/>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rPr>
          <w:rFonts w:hint="default" w:ascii="Calibri" w:hAnsi="Calibri" w:eastAsia="SimSun" w:cs="Times New Roman"/>
          <w:color w:val="2F5496"/>
          <w:lang w:val="en-IN" w:eastAsia="zh-CN"/>
        </w:rPr>
      </w:pPr>
      <w:bookmarkStart w:id="33" w:name="_Toc32139"/>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15126"/>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7"/>
                    <a:stretch>
                      <a:fillRect/>
                    </a:stretch>
                  </pic:blipFill>
                  <pic:spPr>
                    <a:xfrm>
                      <a:off x="0" y="0"/>
                      <a:ext cx="5269865" cy="3616960"/>
                    </a:xfrm>
                    <a:prstGeom prst="rect">
                      <a:avLst/>
                    </a:prstGeom>
                    <a:noFill/>
                    <a:ln w="6350">
                      <a:noFill/>
                    </a:ln>
                  </pic:spPr>
                </pic:pic>
              </a:graphicData>
            </a:graphic>
          </wp:inline>
        </w:drawing>
      </w:r>
    </w:p>
    <w:p>
      <w:pPr>
        <w:pStyle w:val="8"/>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7"/>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17"/>
          <w:rFonts w:hint="default" w:ascii="Calibri" w:hAnsi="Calibri" w:cs="Times New Roman"/>
          <w:b w:val="0"/>
          <w:bCs w:val="0"/>
          <w:color w:val="000000"/>
          <w:sz w:val="20"/>
          <w:szCs w:val="20"/>
          <w:lang w:val="en-IN"/>
        </w:rPr>
      </w:pPr>
      <w:r>
        <w:rPr>
          <w:rStyle w:val="17"/>
          <w:rFonts w:hint="default" w:ascii="Calibri" w:hAnsi="Calibri"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11519"/>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8"/>
        <w:jc w:val="center"/>
        <w:rPr>
          <w:rFonts w:hint="default"/>
          <w:b/>
          <w:bCs/>
          <w:sz w:val="20"/>
          <w:szCs w:val="20"/>
          <w:u w:val="single"/>
          <w:lang w:val="en-IN"/>
        </w:rPr>
      </w:pPr>
      <w:r>
        <w:drawing>
          <wp:inline distT="0" distB="0" distL="114300" distR="114300">
            <wp:extent cx="5269230" cy="1788795"/>
            <wp:effectExtent l="0" t="0" r="7620" b="190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tretch>
                      <a:fillRect/>
                    </a:stretch>
                  </pic:blipFill>
                  <pic:spPr>
                    <a:xfrm>
                      <a:off x="0" y="0"/>
                      <a:ext cx="5269230" cy="1788795"/>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7"/>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Programs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1 Year</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2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3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4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5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6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7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8 Years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9 Years</w:t>
            </w:r>
          </w:p>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10 Years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(R) Course 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 of 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Add</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After saving the record, this button</w:t>
            </w:r>
          </w:p>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visible to the user.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Semesters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cs="Calibri"/>
                <w:i w:val="0"/>
                <w:iCs w:val="0"/>
                <w:color w:val="000000"/>
                <w:sz w:val="20"/>
                <w:szCs w:val="20"/>
                <w:u w:val="none"/>
                <w:lang w:val="en-US"/>
              </w:rPr>
              <w:t xml:space="preserve">Semester will automatically created after clicking on the button </w:t>
            </w:r>
            <w:r>
              <w:rPr>
                <w:rFonts w:hint="default" w:cs="Calibri"/>
                <w:b/>
                <w:bCs/>
                <w:i w:val="0"/>
                <w:iCs w:val="0"/>
                <w:color w:val="000000"/>
                <w:sz w:val="20"/>
                <w:szCs w:val="20"/>
                <w:u w:val="none"/>
                <w:lang w:val="en-US"/>
              </w:rPr>
              <w:t>Add Semesters</w:t>
            </w:r>
            <w:r>
              <w:rPr>
                <w:rFonts w:hint="default" w:cs="Calibri"/>
                <w:b/>
                <w:bCs/>
                <w:i w:val="0"/>
                <w:iCs w:val="0"/>
                <w:color w:val="000000"/>
                <w:sz w:val="20"/>
                <w:szCs w:val="20"/>
                <w:u w:val="none"/>
                <w:lang w:val="en-IN"/>
              </w:rPr>
              <w:t xml:space="preserve"> </w:t>
            </w:r>
            <w:r>
              <w:rPr>
                <w:rFonts w:hint="default" w:cs="Calibri"/>
                <w:b w:val="0"/>
                <w:bCs w:val="0"/>
                <w:i w:val="0"/>
                <w:iCs w:val="0"/>
                <w:color w:val="000000"/>
                <w:sz w:val="20"/>
                <w:szCs w:val="20"/>
                <w:u w:val="none"/>
                <w:lang w:val="en-IN"/>
              </w:rPr>
              <w:t>w.r.t. the Program Abbreviation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Semesters name auto fetch from semesters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22617"/>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Semeste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9"/>
                    <a:stretch>
                      <a:fillRect/>
                    </a:stretch>
                  </pic:blipFill>
                  <pic:spPr>
                    <a:xfrm>
                      <a:off x="0" y="0"/>
                      <a:ext cx="5257800" cy="1977390"/>
                    </a:xfrm>
                    <a:prstGeom prst="rect">
                      <a:avLst/>
                    </a:prstGeom>
                    <a:noFill/>
                    <a:ln>
                      <a:noFill/>
                    </a:ln>
                  </pic:spPr>
                </pic:pic>
              </a:graphicData>
            </a:graphic>
          </wp:inline>
        </w:drawing>
      </w:r>
    </w:p>
    <w:p>
      <w:pPr>
        <w:pStyle w:val="8"/>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Add to Semester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semester 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3"/>
        <w:numPr>
          <w:ilvl w:val="1"/>
          <w:numId w:val="0"/>
        </w:numPr>
        <w:bidi w:val="0"/>
        <w:spacing w:before="120" w:after="120"/>
        <w:ind w:leftChars="0"/>
        <w:outlineLvl w:val="1"/>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48" w:name="_Toc4342"/>
      <w:bookmarkStart w:id="49" w:name="_Toc16871"/>
      <w:r>
        <w:rPr>
          <w:rFonts w:hint="default" w:ascii="Calibri" w:hAnsi="Calibri" w:eastAsia="SimSun"/>
          <w:lang w:val="en-IN" w:eastAsia="zh-CN"/>
        </w:rPr>
        <w:t>Semester</w:t>
      </w:r>
      <w:bookmarkEnd w:id="48"/>
      <w:bookmarkEnd w:id="49"/>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50" w:name="_Toc24840"/>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8"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15"/>
              </w:numPr>
              <w:tabs>
                <w:tab w:val="clear" w:pos="425"/>
              </w:tabs>
              <w:ind w:left="425" w:leftChars="0" w:hanging="425" w:firstLineChars="0"/>
              <w:jc w:val="both"/>
              <w:rPr>
                <w:rFonts w:hint="default" w:cs="Calibri"/>
                <w:sz w:val="20"/>
                <w:szCs w:val="20"/>
                <w:u w:val="none"/>
                <w:rtl w:val="0"/>
                <w:lang w:val="en-IN" w:eastAsia="zh-CN" w:bidi="ar-SA"/>
              </w:rPr>
            </w:pPr>
            <w:r>
              <w:rPr>
                <w:rFonts w:hint="default" w:cs="Calibri"/>
                <w:sz w:val="20"/>
                <w:szCs w:val="20"/>
                <w:u w:val="none"/>
                <w:rtl w:val="0"/>
                <w:lang w:val="en-US" w:eastAsia="zh-CN" w:bidi="ar-SA"/>
              </w:rPr>
              <w:t xml:space="preserve">A semester is individual part of a program. A semester system divides the academic year </w:t>
            </w:r>
            <w:r>
              <w:rPr>
                <w:rFonts w:hint="default" w:cs="Calibri"/>
                <w:sz w:val="20"/>
                <w:szCs w:val="20"/>
                <w:u w:val="none"/>
                <w:rtl w:val="0"/>
                <w:lang w:val="en-IN" w:eastAsia="zh-CN" w:bidi="ar-SA"/>
              </w:rPr>
              <w:t xml:space="preserve">into </w:t>
            </w:r>
            <w:r>
              <w:rPr>
                <w:rFonts w:hint="default" w:cs="Calibri"/>
                <w:sz w:val="20"/>
                <w:szCs w:val="20"/>
                <w:u w:val="none"/>
                <w:rtl w:val="0"/>
                <w:lang w:val="en-US" w:eastAsia="zh-CN" w:bidi="ar-SA"/>
              </w:rPr>
              <w:t>different sessions which have various course enrollments enlisted in them.</w:t>
            </w:r>
          </w:p>
          <w:p>
            <w:pPr>
              <w:widowControl w:val="0"/>
              <w:numPr>
                <w:ilvl w:val="0"/>
                <w:numId w:val="15"/>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For example, a program in</w:t>
            </w:r>
            <w:r>
              <w:rPr>
                <w:rFonts w:hint="default" w:cs="Calibri"/>
                <w:color w:val="auto"/>
                <w:kern w:val="0"/>
                <w:sz w:val="20"/>
                <w:szCs w:val="20"/>
                <w:lang w:val="en-US" w:eastAsia="zh-CN" w:bidi="ar"/>
              </w:rPr>
              <w:t xml:space="preserve"> Mechatronics</w:t>
            </w:r>
            <w:r>
              <w:rPr>
                <w:rFonts w:hint="default" w:ascii="Calibri" w:hAnsi="Calibri" w:eastAsia="SimSun" w:cs="Calibri"/>
                <w:color w:val="auto"/>
                <w:kern w:val="0"/>
                <w:sz w:val="20"/>
                <w:szCs w:val="20"/>
                <w:lang w:val="en-US" w:eastAsia="zh-CN" w:bidi="ar"/>
              </w:rPr>
              <w:t xml:space="preserve"> can </w:t>
            </w:r>
            <w:r>
              <w:rPr>
                <w:rFonts w:hint="default" w:cs="Calibri"/>
                <w:color w:val="auto"/>
                <w:kern w:val="0"/>
                <w:sz w:val="20"/>
                <w:szCs w:val="20"/>
                <w:lang w:val="en-US" w:eastAsia="zh-CN" w:bidi="ar"/>
              </w:rPr>
              <w:t>consist</w:t>
            </w:r>
            <w:r>
              <w:rPr>
                <w:rFonts w:hint="default" w:ascii="Calibri" w:hAnsi="Calibri" w:eastAsia="SimSun" w:cs="Calibri"/>
                <w:color w:val="auto"/>
                <w:kern w:val="0"/>
                <w:sz w:val="20"/>
                <w:szCs w:val="20"/>
                <w:lang w:val="en-US" w:eastAsia="zh-CN" w:bidi="ar"/>
              </w:rPr>
              <w:t xml:space="preserve"> of </w:t>
            </w:r>
            <w:r>
              <w:rPr>
                <w:rFonts w:hint="default" w:cs="Calibri"/>
                <w:color w:val="auto"/>
                <w:kern w:val="0"/>
                <w:sz w:val="20"/>
                <w:szCs w:val="20"/>
                <w:lang w:val="en-US" w:eastAsia="zh-CN" w:bidi="ar"/>
              </w:rPr>
              <w:t>2</w:t>
            </w:r>
            <w:r>
              <w:rPr>
                <w:rFonts w:hint="default" w:ascii="Calibri" w:hAnsi="Calibri" w:eastAsia="SimSun" w:cs="Calibri"/>
                <w:color w:val="auto"/>
                <w:kern w:val="0"/>
                <w:sz w:val="20"/>
                <w:szCs w:val="20"/>
                <w:lang w:val="en-US" w:eastAsia="zh-CN" w:bidi="ar"/>
              </w:rPr>
              <w:t xml:space="preserve"> semesters.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6"/>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6"/>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u w:val="none"/>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1" w:name="_Toc703"/>
      <w:r>
        <w:rPr>
          <w:rFonts w:hint="default" w:ascii="Calibri" w:hAnsi="Calibri" w:eastAsia="SimSun" w:cs="Calibri"/>
          <w:b/>
          <w:bCs/>
          <w:color w:val="000000"/>
          <w:sz w:val="24"/>
          <w:szCs w:val="24"/>
          <w:u w:val="single"/>
          <w:lang w:val="en-US" w:eastAsia="zh-CN" w:bidi="ar-SA"/>
        </w:rPr>
        <w:t>Screenshot</w:t>
      </w:r>
      <w:bookmarkEnd w:id="51"/>
    </w:p>
    <w:p>
      <w:pPr>
        <w:numPr>
          <w:ilvl w:val="0"/>
          <w:numId w:val="0"/>
        </w:numPr>
        <w:tabs>
          <w:tab w:val="left" w:pos="850"/>
        </w:tabs>
        <w:bidi w:val="0"/>
        <w:outlineLvl w:val="9"/>
        <w:rPr>
          <w:rFonts w:hint="default" w:ascii="Calibri" w:hAnsi="Calibri" w:eastAsia="SimSun" w:cs="Calibri"/>
          <w:b/>
          <w:bCs/>
          <w:color w:val="000000"/>
          <w:sz w:val="24"/>
          <w:szCs w:val="24"/>
          <w:u w:val="single"/>
          <w:lang w:val="en-IN" w:eastAsia="zh-CN" w:bidi="ar-SA"/>
        </w:rPr>
      </w:pPr>
    </w:p>
    <w:p>
      <w:pPr>
        <w:pStyle w:val="8"/>
        <w:numPr>
          <w:ilvl w:val="0"/>
          <w:numId w:val="0"/>
        </w:numPr>
        <w:ind w:leftChars="0"/>
        <w:jc w:val="center"/>
        <w:rPr>
          <w:rFonts w:hint="default" w:cs="Calibri"/>
          <w:sz w:val="26"/>
          <w:szCs w:val="26"/>
          <w:lang w:val="en-IN"/>
        </w:rPr>
      </w:pPr>
      <w:r>
        <w:drawing>
          <wp:inline distT="0" distB="0" distL="114300" distR="114300">
            <wp:extent cx="5257800" cy="1723390"/>
            <wp:effectExtent l="0" t="0" r="0" b="381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0"/>
                    <a:stretch>
                      <a:fillRect/>
                    </a:stretch>
                  </pic:blipFill>
                  <pic:spPr>
                    <a:xfrm>
                      <a:off x="0" y="0"/>
                      <a:ext cx="5257800" cy="172339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rPr>
        <w:fldChar w:fldCharType="begin"/>
      </w:r>
      <w:r>
        <w:rPr>
          <w:rFonts w:hint="default" w:ascii="Calibri" w:hAnsi="Calibri" w:cs="Calibri"/>
          <w:sz w:val="20"/>
          <w:szCs w:val="20"/>
        </w:rPr>
        <w:instrText xml:space="preserve"> SEQ Figure \* ARABIC </w:instrText>
      </w:r>
      <w:r>
        <w:rPr>
          <w:rFonts w:hint="default" w:ascii="Calibri" w:hAnsi="Calibri" w:cs="Calibri"/>
          <w:sz w:val="20"/>
          <w:szCs w:val="20"/>
        </w:rPr>
        <w:fldChar w:fldCharType="separate"/>
      </w:r>
      <w:r>
        <w:rPr>
          <w:rFonts w:hint="default" w:ascii="Calibri" w:hAnsi="Calibri" w:cs="Calibri"/>
          <w:sz w:val="20"/>
          <w:szCs w:val="20"/>
        </w:rPr>
        <w:t>5</w:t>
      </w:r>
      <w:r>
        <w:rPr>
          <w:rFonts w:hint="default" w:ascii="Calibri" w:hAnsi="Calibri" w:cs="Calibri"/>
          <w:sz w:val="20"/>
          <w:szCs w:val="20"/>
        </w:rPr>
        <w:fldChar w:fldCharType="end"/>
      </w:r>
      <w:r>
        <w:rPr>
          <w:rFonts w:hint="default" w:ascii="Calibri" w:hAnsi="Calibri" w:cs="Calibri"/>
          <w:sz w:val="20"/>
          <w:szCs w:val="20"/>
          <w:lang w:val="en-IN"/>
        </w:rPr>
        <w:t xml:space="preserve"> : Semester 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52"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52"/>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7"/>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Name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Checking this checkbox will mark the student profile that will be created as one belonging to a ToT candidate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Program</w:t>
            </w:r>
            <w:r>
              <w:rPr>
                <w:rFonts w:hint="default" w:cs="Calibri"/>
                <w:i w:val="0"/>
                <w:iCs w:val="0"/>
                <w:color w:val="000000"/>
                <w:kern w:val="0"/>
                <w:sz w:val="20"/>
                <w:szCs w:val="20"/>
                <w:u w:val="none"/>
                <w:lang w:val="en-IN" w:eastAsia="zh-CN" w:bidi="ar"/>
              </w:rPr>
              <w:t>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rPr>
              <w:t>Program Name will come in a drop down on the basis of Department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Semester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ascii="Calibri" w:hAnsi="Calibri" w:eastAsia="SimSun" w:cs="Calibri"/>
                <w:b/>
                <w:bCs/>
                <w:i w:val="0"/>
                <w:iCs w:val="0"/>
                <w:color w:val="000000"/>
                <w:kern w:val="0"/>
                <w:sz w:val="20"/>
                <w:szCs w:val="20"/>
                <w:u w:val="none"/>
                <w:lang w:val="en-US" w:eastAsia="zh-CN" w:bidi="ar"/>
              </w:rPr>
              <w:t>Courses Table</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both"/>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Course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Mandatory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Disable?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fetched when course is entered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53"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numPr>
          <w:ilvl w:val="0"/>
          <w:numId w:val="0"/>
        </w:numPr>
        <w:ind w:leftChars="0"/>
        <w:jc w:val="both"/>
        <w:rPr>
          <w:rStyle w:val="17"/>
          <w:rFonts w:hint="default" w:ascii="Times New Roman" w:hAnsi="Times New Roman" w:cs="Times New Roman"/>
          <w:rtl w:val="0"/>
          <w:lang w:val="en-US" w:eastAsia="zh-CN"/>
        </w:rPr>
      </w:pPr>
    </w:p>
    <w:p>
      <w:pPr>
        <w:numPr>
          <w:ilvl w:val="0"/>
          <w:numId w:val="0"/>
        </w:numPr>
        <w:ind w:leftChars="0"/>
        <w:jc w:val="both"/>
        <w:rPr>
          <w:rStyle w:val="17"/>
          <w:rFonts w:hint="default" w:ascii="Calibri" w:hAnsi="Calibri" w:cs="Calibri"/>
          <w:sz w:val="20"/>
          <w:szCs w:val="20"/>
          <w:rtl w:val="0"/>
          <w:lang w:val="en-IN" w:eastAsia="zh-CN"/>
        </w:rPr>
      </w:pPr>
      <w:r>
        <w:rPr>
          <w:rStyle w:val="17"/>
          <w:rFonts w:hint="default" w:ascii="Calibri" w:hAnsi="Calibri" w:cs="Calibri"/>
          <w:b w:val="0"/>
          <w:bCs w:val="0"/>
          <w:color w:val="000000"/>
          <w:sz w:val="20"/>
          <w:szCs w:val="20"/>
          <w:lang w:val="en-IN"/>
        </w:rPr>
        <w:t>The following table describes the users and their roles and permissions for the screens :</w:t>
      </w:r>
    </w:p>
    <w:p>
      <w:pPr>
        <w:numPr>
          <w:ilvl w:val="0"/>
          <w:numId w:val="0"/>
        </w:numPr>
        <w:ind w:leftChars="0"/>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highlight w:val="none"/>
                <w:lang w:val="en-IN"/>
              </w:rPr>
            </w:pPr>
            <w:r>
              <w:rPr>
                <w:rFonts w:hint="default" w:ascii="Calibri" w:hAnsi="Calibri" w:eastAsia="SimSun" w:cs="Calibri"/>
                <w:color w:val="000000"/>
                <w:sz w:val="20"/>
                <w:szCs w:val="20"/>
                <w:highlight w:val="none"/>
                <w:lang w:val="en-US" w:eastAsia="zh-CN" w:bidi="ar-SA"/>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highlight w:val="none"/>
                <w:lang w:val="en-US" w:eastAsia="zh-CN" w:bidi="ar-SA"/>
              </w:rPr>
            </w:pPr>
            <w:r>
              <w:rPr>
                <w:rFonts w:hint="default" w:ascii="Calibri" w:hAnsi="Calibri" w:eastAsia="SimSun" w:cs="Calibri"/>
                <w:color w:val="000000"/>
                <w:sz w:val="20"/>
                <w:szCs w:val="20"/>
                <w:highlight w:val="none"/>
                <w:lang w:val="en-US" w:eastAsia="zh-CN" w:bidi="ar-SA"/>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highlight w:val="none"/>
                <w:lang w:val="en-IN"/>
              </w:rPr>
            </w:pPr>
            <w:r>
              <w:rPr>
                <w:rFonts w:hint="default" w:ascii="Calibri" w:hAnsi="Calibri" w:eastAsia="SimSun" w:cs="Calibri"/>
                <w:i w:val="0"/>
                <w:iCs w:val="0"/>
                <w:color w:val="000000"/>
                <w:kern w:val="0"/>
                <w:sz w:val="20"/>
                <w:szCs w:val="20"/>
                <w:highlight w:val="none"/>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highlight w:val="none"/>
                <w:lang w:val="en-IN"/>
              </w:rPr>
            </w:pPr>
            <w:r>
              <w:rPr>
                <w:rFonts w:hint="default" w:ascii="Calibri" w:hAnsi="Calibri" w:cs="Calibri"/>
                <w:color w:val="000000"/>
                <w:sz w:val="20"/>
                <w:szCs w:val="20"/>
                <w:highlight w:val="none"/>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highlight w:val="none"/>
                <w:lang w:val="en-US"/>
              </w:rPr>
            </w:pPr>
            <w:r>
              <w:rPr>
                <w:rFonts w:hint="default" w:ascii="Calibri" w:hAnsi="Calibri" w:cs="Calibri"/>
                <w:color w:val="000000"/>
                <w:sz w:val="20"/>
                <w:szCs w:val="20"/>
                <w:highlight w:val="none"/>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eastAsiaTheme="minorEastAsia"/>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outlineLvl w:val="1"/>
        <w:rPr>
          <w:rFonts w:hint="default"/>
          <w:lang w:val="en-US" w:eastAsia="zh-CN"/>
        </w:rPr>
      </w:pPr>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54" w:name="_Toc15692"/>
      <w:r>
        <w:rPr>
          <w:rFonts w:hint="default" w:ascii="Calibri" w:hAnsi="Calibri" w:eastAsia="SimSun"/>
          <w:lang w:val="en-US" w:eastAsia="zh-CN"/>
        </w:rPr>
        <w:t>Topic</w:t>
      </w:r>
      <w:bookmarkEnd w:id="54"/>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7"/>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1"/>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59264"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1"/>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7"/>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17"/>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17"/>
          <w:rFonts w:ascii="Calibri" w:hAnsi="Calibri" w:cs="Times New Roman"/>
          <w:sz w:val="20"/>
          <w:szCs w:val="20"/>
          <w:lang w:val="en-IN"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rPr>
          <w:rFonts w:hint="default"/>
          <w:lang w:val="en-IN" w:eastAsia="zh-CN"/>
        </w:rPr>
      </w:pPr>
      <w:bookmarkStart w:id="55" w:name="_Toc25398"/>
      <w:r>
        <w:rPr>
          <w:rFonts w:hint="default" w:ascii="Calibri" w:hAnsi="Calibri" w:eastAsia="SimSun" w:cs="Times New Roman"/>
          <w:color w:val="2F5496"/>
          <w:lang w:val="en-US" w:eastAsia="zh-CN"/>
        </w:rPr>
        <w:t>Admission</w:t>
      </w:r>
      <w:bookmarkEnd w:id="55"/>
      <w:bookmarkStart w:id="56" w:name="_Toc16180"/>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57" w:name="_Toc10346"/>
      <w:r>
        <w:rPr>
          <w:rFonts w:hint="default" w:ascii="Calibri" w:hAnsi="Calibri" w:eastAsia="SimSun"/>
          <w:lang w:val="en-IN" w:eastAsia="zh-CN"/>
        </w:rPr>
        <w:t>2.1 Student</w:t>
      </w:r>
      <w:bookmarkEnd w:id="56"/>
      <w:bookmarkEnd w:id="57"/>
    </w:p>
    <w:p>
      <w:pPr>
        <w:numPr>
          <w:ilvl w:val="0"/>
          <w:numId w:val="0"/>
        </w:numPr>
        <w:tabs>
          <w:tab w:val="left" w:pos="850"/>
        </w:tabs>
        <w:bidi w:val="0"/>
        <w:outlineLvl w:val="9"/>
        <w:rPr>
          <w:rFonts w:hint="default"/>
          <w:b/>
          <w:bCs/>
          <w:color w:val="000000"/>
          <w:sz w:val="24"/>
          <w:szCs w:val="24"/>
          <w:u w:val="single"/>
          <w:rtl w:val="0"/>
          <w:lang w:val="en-IN" w:eastAsia="zh-CN"/>
        </w:rPr>
      </w:pPr>
      <w:bookmarkStart w:id="58" w:name="_Toc15676"/>
      <w:r>
        <w:rPr>
          <w:rFonts w:hint="default"/>
          <w:b/>
          <w:bCs/>
          <w:color w:val="000000"/>
          <w:sz w:val="24"/>
          <w:szCs w:val="24"/>
          <w:u w:val="single"/>
          <w:lang w:val="en-IN"/>
        </w:rPr>
        <w:t>General Description</w:t>
      </w:r>
      <w:bookmarkEnd w:id="58"/>
    </w:p>
    <w:p>
      <w:pPr>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73" w:tblpY="132"/>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7"/>
        <w:gridCol w:w="4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33" w:type="dxa"/>
            <w:noWrap w:val="0"/>
            <w:vAlign w:val="top"/>
          </w:tcPr>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The Student document will hold all the data </w:t>
            </w:r>
            <w:r>
              <w:rPr>
                <w:rFonts w:hint="default" w:cs="Calibri"/>
                <w:sz w:val="20"/>
                <w:szCs w:val="20"/>
                <w:lang w:val="en-US" w:eastAsia="zh-CN" w:bidi="ar-SA"/>
              </w:rPr>
              <w:t>related to</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the student</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 xml:space="preserve">such as </w:t>
            </w:r>
            <w:r>
              <w:rPr>
                <w:rFonts w:hint="default" w:ascii="Calibri" w:hAnsi="Calibri" w:eastAsia="SimSun" w:cs="Calibri"/>
                <w:sz w:val="20"/>
                <w:szCs w:val="20"/>
                <w:lang w:val="en-US" w:eastAsia="zh-CN" w:bidi="ar-SA"/>
              </w:rPr>
              <w:t xml:space="preserve">their </w:t>
            </w:r>
            <w:r>
              <w:rPr>
                <w:rFonts w:hint="default" w:cs="Calibri"/>
                <w:sz w:val="20"/>
                <w:szCs w:val="20"/>
                <w:lang w:val="en-US" w:eastAsia="zh-CN" w:bidi="ar-SA"/>
              </w:rPr>
              <w:t>personal</w:t>
            </w:r>
            <w:r>
              <w:rPr>
                <w:rFonts w:hint="default" w:ascii="Calibri" w:hAnsi="Calibri" w:eastAsia="SimSun" w:cs="Calibri"/>
                <w:sz w:val="20"/>
                <w:szCs w:val="20"/>
                <w:lang w:val="en-US" w:eastAsia="zh-CN" w:bidi="ar-SA"/>
              </w:rPr>
              <w:t xml:space="preserve"> </w:t>
            </w:r>
            <w:r>
              <w:rPr>
                <w:rFonts w:hint="default" w:cs="Calibri"/>
                <w:sz w:val="20"/>
                <w:szCs w:val="20"/>
                <w:lang w:val="en-US" w:eastAsia="zh-CN" w:bidi="ar-SA"/>
              </w:rPr>
              <w:t>information</w:t>
            </w:r>
            <w:r>
              <w:rPr>
                <w:rFonts w:hint="default" w:ascii="Calibri" w:hAnsi="Calibri" w:eastAsia="SimSun" w:cs="Calibri"/>
                <w:sz w:val="20"/>
                <w:szCs w:val="20"/>
                <w:lang w:val="en-US" w:eastAsia="zh-CN" w:bidi="ar-SA"/>
              </w:rPr>
              <w:t>, Photo, Date of Birth, Address, etc.</w:t>
            </w:r>
          </w:p>
          <w:p>
            <w:pPr>
              <w:keepNext w:val="0"/>
              <w:keepLines w:val="0"/>
              <w:widowControl/>
              <w:numPr>
                <w:ilvl w:val="0"/>
                <w:numId w:val="17"/>
              </w:numPr>
              <w:suppressLineNumbers w:val="0"/>
              <w:tabs>
                <w:tab w:val="clear" w:pos="425"/>
              </w:tabs>
              <w:ind w:left="420" w:leftChars="0" w:hanging="420" w:firstLineChars="0"/>
              <w:jc w:val="left"/>
              <w:rPr>
                <w:rFonts w:hint="default" w:ascii="Calibri" w:hAnsi="Calibri" w:eastAsia="SimSun" w:cs="Calibri"/>
                <w:sz w:val="20"/>
                <w:szCs w:val="20"/>
                <w:lang w:val="en-US" w:eastAsia="zh-CN" w:bidi="ar-SA"/>
              </w:rPr>
            </w:pPr>
            <w:r>
              <w:rPr>
                <w:rFonts w:hint="default" w:ascii="Calibri" w:hAnsi="Calibri" w:eastAsia="SimSun" w:cs="Calibri"/>
                <w:sz w:val="20"/>
                <w:szCs w:val="20"/>
                <w:lang w:val="en-US" w:eastAsia="zh-CN" w:bidi="ar-SA"/>
              </w:rPr>
              <w:t xml:space="preserve">This form will also contain any additional </w:t>
            </w:r>
            <w:r>
              <w:rPr>
                <w:rFonts w:hint="default" w:cs="Calibri"/>
                <w:sz w:val="20"/>
                <w:szCs w:val="20"/>
                <w:lang w:val="en-US" w:eastAsia="zh-CN" w:bidi="ar-SA"/>
              </w:rPr>
              <w:t>details,</w:t>
            </w:r>
            <w:r>
              <w:rPr>
                <w:rFonts w:hint="default" w:ascii="Calibri" w:hAnsi="Calibri" w:eastAsia="SimSun" w:cs="Calibri"/>
                <w:sz w:val="20"/>
                <w:szCs w:val="20"/>
                <w:lang w:val="en-US" w:eastAsia="zh-CN" w:bidi="ar-SA"/>
              </w:rPr>
              <w:t xml:space="preserve"> like the Student's Guardian and Sibling details. </w:t>
            </w:r>
          </w:p>
          <w:p>
            <w:pPr>
              <w:keepNext w:val="0"/>
              <w:keepLines w:val="0"/>
              <w:widowControl/>
              <w:numPr>
                <w:ilvl w:val="0"/>
                <w:numId w:val="17"/>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cs="Calibri"/>
                <w:sz w:val="20"/>
                <w:szCs w:val="20"/>
                <w:u w:val="single"/>
                <w:lang w:val="en-US" w:eastAsia="zh-CN" w:bidi="ar-SA"/>
              </w:rPr>
              <w:t>Note :</w:t>
            </w:r>
            <w:r>
              <w:rPr>
                <w:rFonts w:hint="default" w:cs="Calibri"/>
                <w:sz w:val="20"/>
                <w:szCs w:val="20"/>
                <w:lang w:val="en-US" w:eastAsia="zh-CN" w:bidi="ar-SA"/>
              </w:rPr>
              <w:t xml:space="preserve"> </w:t>
            </w:r>
            <w:r>
              <w:rPr>
                <w:rFonts w:hint="default" w:ascii="Calibri" w:hAnsi="Calibri" w:eastAsia="SimSun" w:cs="Calibri"/>
                <w:i/>
                <w:iCs/>
                <w:sz w:val="20"/>
                <w:szCs w:val="20"/>
                <w:lang w:val="en-US" w:eastAsia="zh-CN" w:bidi="ar-SA"/>
              </w:rPr>
              <w:t xml:space="preserve">The student is enrolled in a </w:t>
            </w:r>
            <w:r>
              <w:rPr>
                <w:rFonts w:hint="default" w:cs="Calibri"/>
                <w:i/>
                <w:iCs/>
                <w:sz w:val="20"/>
                <w:szCs w:val="20"/>
                <w:lang w:val="en-US" w:eastAsia="zh-CN" w:bidi="ar-SA"/>
              </w:rPr>
              <w:t>program</w:t>
            </w:r>
            <w:r>
              <w:rPr>
                <w:rFonts w:hint="default" w:ascii="Calibri" w:hAnsi="Calibri" w:eastAsia="SimSun" w:cs="Calibri"/>
                <w:i/>
                <w:iCs/>
                <w:sz w:val="20"/>
                <w:szCs w:val="20"/>
                <w:lang w:val="en-US" w:eastAsia="zh-CN" w:bidi="ar-SA"/>
              </w:rPr>
              <w:t xml:space="preserve"> when the application</w:t>
            </w:r>
            <w:r>
              <w:rPr>
                <w:rFonts w:hint="default" w:cs="Calibri"/>
                <w:i/>
                <w:iCs/>
                <w:sz w:val="20"/>
                <w:szCs w:val="20"/>
                <w:lang w:val="en-US" w:eastAsia="zh-CN" w:bidi="ar-SA"/>
              </w:rPr>
              <w:t xml:space="preserve"> (Student Application)</w:t>
            </w:r>
            <w:r>
              <w:rPr>
                <w:rFonts w:hint="default" w:ascii="Calibri" w:hAnsi="Calibri" w:eastAsia="SimSun" w:cs="Calibri"/>
                <w:i/>
                <w:iCs/>
                <w:sz w:val="20"/>
                <w:szCs w:val="20"/>
                <w:lang w:val="en-US" w:eastAsia="zh-CN" w:bidi="ar-SA"/>
              </w:rPr>
              <w:t xml:space="preserve"> is approved. Once the enrollment is done</w:t>
            </w:r>
            <w:r>
              <w:rPr>
                <w:rFonts w:hint="default" w:cs="Calibri"/>
                <w:i/>
                <w:iCs/>
                <w:sz w:val="20"/>
                <w:szCs w:val="20"/>
                <w:lang w:val="en-US" w:eastAsia="zh-CN" w:bidi="ar-SA"/>
              </w:rPr>
              <w:t>,</w:t>
            </w:r>
            <w:r>
              <w:rPr>
                <w:rFonts w:hint="default" w:ascii="Calibri" w:hAnsi="Calibri" w:eastAsia="SimSun" w:cs="Calibri"/>
                <w:i/>
                <w:iCs/>
                <w:sz w:val="20"/>
                <w:szCs w:val="20"/>
                <w:lang w:val="en-US" w:eastAsia="zh-CN" w:bidi="ar-SA"/>
              </w:rPr>
              <w:t xml:space="preserve"> the Student Applicant status is </w:t>
            </w:r>
            <w:r>
              <w:rPr>
                <w:rFonts w:hint="default" w:cs="Calibri"/>
                <w:i/>
                <w:iCs/>
                <w:sz w:val="20"/>
                <w:szCs w:val="20"/>
                <w:lang w:val="en-US" w:eastAsia="zh-CN" w:bidi="ar-SA"/>
              </w:rPr>
              <w:t>updated</w:t>
            </w:r>
            <w:r>
              <w:rPr>
                <w:rFonts w:hint="default" w:ascii="Calibri" w:hAnsi="Calibri" w:eastAsia="SimSun" w:cs="Calibri"/>
                <w:i/>
                <w:iCs/>
                <w:sz w:val="20"/>
                <w:szCs w:val="20"/>
                <w:lang w:val="en-US" w:eastAsia="zh-CN" w:bidi="ar-SA"/>
              </w:rPr>
              <w:t xml:space="preserve"> to Admitted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33"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&gt; Admission &gt; Student &amp; Instructor &gt;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7"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33" w:type="dxa"/>
            <w:noWrap w:val="0"/>
            <w:vAlign w:val="top"/>
          </w:tcPr>
          <w:p>
            <w:pPr>
              <w:widowControl w:val="0"/>
              <w:numPr>
                <w:ilvl w:val="0"/>
                <w:numId w:val="0"/>
              </w:numPr>
              <w:ind w:leftChars="0"/>
              <w:jc w:val="both"/>
              <w:rPr>
                <w:rFonts w:hint="default" w:cs="Calibri"/>
                <w:sz w:val="20"/>
                <w:szCs w:val="20"/>
                <w:rtl w:val="0"/>
                <w:lang w:val="en-US" w:eastAsia="zh-CN" w:bidi="ar-SA"/>
              </w:rPr>
            </w:pP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9" w:name="_Toc29193"/>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Screenshot</w:t>
      </w:r>
      <w:bookmarkEnd w:id="5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6690" cy="2132330"/>
            <wp:effectExtent l="0" t="0" r="10160" b="12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2"/>
                    <a:stretch>
                      <a:fillRect/>
                    </a:stretch>
                  </pic:blipFill>
                  <pic:spPr>
                    <a:xfrm>
                      <a:off x="0" y="0"/>
                      <a:ext cx="5266690" cy="2132330"/>
                    </a:xfrm>
                    <a:prstGeom prst="rect">
                      <a:avLst/>
                    </a:prstGeom>
                    <a:noFill/>
                    <a:ln>
                      <a:noFill/>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1135" cy="3584575"/>
            <wp:effectExtent l="9525" t="9525" r="15240" b="25400"/>
            <wp:docPr id="34" name="Picture 232" descr="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2" descr="Picture8"/>
                    <pic:cNvPicPr>
                      <a:picLocks noChangeAspect="1"/>
                    </pic:cNvPicPr>
                  </pic:nvPicPr>
                  <pic:blipFill>
                    <a:blip r:embed="rId13"/>
                    <a:stretch>
                      <a:fillRect/>
                    </a:stretch>
                  </pic:blipFill>
                  <pic:spPr>
                    <a:xfrm>
                      <a:off x="0" y="0"/>
                      <a:ext cx="5271135" cy="35845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64150" cy="3166110"/>
            <wp:effectExtent l="9525" t="9525" r="22225" b="24765"/>
            <wp:docPr id="35" name="Picture 233" descr="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3" descr="Picture9"/>
                    <pic:cNvPicPr>
                      <a:picLocks noChangeAspect="1"/>
                    </pic:cNvPicPr>
                  </pic:nvPicPr>
                  <pic:blipFill>
                    <a:blip r:embed="rId14"/>
                    <a:stretch>
                      <a:fillRect/>
                    </a:stretch>
                  </pic:blipFill>
                  <pic:spPr>
                    <a:xfrm>
                      <a:off x="0" y="0"/>
                      <a:ext cx="5264150" cy="31661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rPr>
          <w:rFonts w:hint="default" w:ascii="Calibri" w:hAnsi="Calibri" w:eastAsia="SimSun" w:cs="Calibri"/>
          <w:b/>
          <w:bCs/>
          <w:color w:val="000000"/>
          <w:sz w:val="24"/>
          <w:szCs w:val="24"/>
          <w:u w:val="none"/>
          <w:rtl w:val="0"/>
          <w:lang w:val="en-IN" w:eastAsia="zh-CN" w:bidi="ar-SA"/>
        </w:rPr>
        <w:drawing>
          <wp:inline distT="0" distB="0" distL="114300" distR="114300">
            <wp:extent cx="5274310" cy="3415665"/>
            <wp:effectExtent l="9525" t="9525" r="12065" b="22860"/>
            <wp:docPr id="36" name="Picture 235" descr="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5" descr="Picture11"/>
                    <pic:cNvPicPr>
                      <a:picLocks noChangeAspect="1"/>
                    </pic:cNvPicPr>
                  </pic:nvPicPr>
                  <pic:blipFill>
                    <a:blip r:embed="rId15"/>
                    <a:stretch>
                      <a:fillRect/>
                    </a:stretch>
                  </pic:blipFill>
                  <pic:spPr>
                    <a:xfrm>
                      <a:off x="0" y="0"/>
                      <a:ext cx="5274310" cy="34156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7 : Student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color w:val="000000"/>
          <w:u w:val="single"/>
          <w:rtl w:val="0"/>
          <w:lang w:val="en-US" w:eastAsia="zh-CN"/>
        </w:rPr>
      </w:pPr>
      <w:bookmarkStart w:id="60" w:name="_Toc19208"/>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0"/>
    </w:p>
    <w:p>
      <w:pPr>
        <w:rPr>
          <w:rFonts w:hint="default"/>
          <w:rtl w:val="0"/>
          <w:lang w:val="en-US" w:eastAsia="zh-CN"/>
        </w:rPr>
      </w:pPr>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w:t>
      </w:r>
    </w:p>
    <w:tbl>
      <w:tblPr>
        <w:tblStyle w:val="7"/>
        <w:tblW w:w="87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7"/>
        <w:gridCol w:w="1366"/>
        <w:gridCol w:w="1350"/>
        <w:gridCol w:w="1417"/>
        <w:gridCol w:w="2066"/>
        <w:gridCol w:w="1169"/>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3" w:hRule="atLeast"/>
          <w:jc w:val="center"/>
        </w:trPr>
        <w:tc>
          <w:tcPr>
            <w:tcW w:w="4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Validation / Action</w:t>
            </w:r>
          </w:p>
        </w:tc>
        <w:tc>
          <w:tcPr>
            <w:tcW w:w="11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sz w:val="20"/>
                <w:szCs w:val="20"/>
                <w:u w:val="none"/>
                <w:lang w:val="en-IN"/>
              </w:rPr>
              <w:t>Remarks</w:t>
            </w:r>
          </w:p>
        </w:tc>
        <w:tc>
          <w:tcPr>
            <w:tcW w:w="9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22" w:hRule="atLeast"/>
          <w:jc w:val="center"/>
        </w:trPr>
        <w:tc>
          <w:tcPr>
            <w:tcW w:w="4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Enabled</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Student by default would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always be enabled.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Once user have recorded</w:t>
            </w:r>
          </w:p>
          <w:p>
            <w:pPr>
              <w:jc w:val="center"/>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the Student's Exit Details,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color w:val="000000"/>
                <w:kern w:val="0"/>
                <w:sz w:val="20"/>
                <w:szCs w:val="20"/>
                <w:lang w:val="en-US" w:eastAsia="zh-CN" w:bidi="ar"/>
              </w:rPr>
              <w:t xml:space="preserve">user must </w:t>
            </w:r>
            <w:r>
              <w:rPr>
                <w:rFonts w:hint="default" w:ascii="Calibri" w:hAnsi="Calibri" w:eastAsia="SimSun" w:cs="Calibri"/>
                <w:color w:val="000000"/>
                <w:kern w:val="0"/>
                <w:sz w:val="20"/>
                <w:szCs w:val="20"/>
                <w:lang w:val="en-IN" w:eastAsia="zh-CN" w:bidi="ar"/>
              </w:rPr>
              <w:t>unchecked</w:t>
            </w:r>
            <w:r>
              <w:rPr>
                <w:rFonts w:hint="default" w:ascii="Calibri" w:hAnsi="Calibri" w:eastAsia="SimSun" w:cs="Calibri"/>
                <w:color w:val="000000"/>
                <w:kern w:val="0"/>
                <w:sz w:val="20"/>
                <w:szCs w:val="20"/>
                <w:lang w:val="en-US" w:eastAsia="zh-CN" w:bidi="ar"/>
              </w:rPr>
              <w:t xml:space="preserve"> this box to disable the student.</w:t>
            </w:r>
          </w:p>
        </w:tc>
        <w:tc>
          <w:tcPr>
            <w:tcW w:w="11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c>
          <w:tcPr>
            <w:tcW w:w="9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kern w:val="0"/>
                <w:sz w:val="20"/>
                <w:szCs w:val="20"/>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User Screen</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After Stud approvent Applicant formed, the auto fetched the User id data in student.</w:t>
            </w:r>
          </w:p>
          <w:p>
            <w:pPr>
              <w:numPr>
                <w:ilvl w:val="0"/>
                <w:numId w:val="18"/>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manually Student record created, the user need to entered the User Id.</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Autogenerate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val="0"/>
                <w:bCs w:val="0"/>
                <w:i w:val="0"/>
                <w:iCs w:val="0"/>
                <w:color w:val="000000"/>
                <w:kern w:val="0"/>
                <w:sz w:val="20"/>
                <w:szCs w:val="20"/>
                <w:u w:val="none"/>
                <w:lang w:val="en-US"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Email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r>
              <w:rPr>
                <w:rFonts w:hint="default" w:ascii="Calibri" w:hAnsi="Calibri" w:eastAsia="SimSun" w:cs="Calibri"/>
                <w:b w:val="0"/>
                <w:bCs w:val="0"/>
                <w:i w:val="0"/>
                <w:iCs w:val="0"/>
                <w:color w:val="000000"/>
                <w:sz w:val="20"/>
                <w:szCs w:val="20"/>
                <w:u w:val="none"/>
                <w:lang w:val="en-IN"/>
              </w:rPr>
              <w:t>Need to be added Email format</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Mobile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Restricted to 10 digits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Joining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It is By default today's date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9"/>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Student Category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Kond</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Gabri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Dongri</w:t>
            </w:r>
          </w:p>
          <w:p>
            <w:pPr>
              <w:numPr>
                <w:ilvl w:val="0"/>
                <w:numId w:val="20"/>
              </w:num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etc</w:t>
            </w:r>
          </w:p>
          <w:p>
            <w:pPr>
              <w:jc w:val="center"/>
              <w:rPr>
                <w:rFonts w:hint="default" w:ascii="Calibri" w:hAnsi="Calibri" w:eastAsia="SimSun" w:cs="Calibri"/>
                <w:i w:val="0"/>
                <w:iCs w:val="0"/>
                <w:color w:val="000000"/>
                <w:sz w:val="20"/>
                <w:szCs w:val="20"/>
                <w:u w:val="none"/>
                <w:lang w:val="en-IN"/>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B -ve</w:t>
            </w:r>
          </w:p>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AB -ve</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 -ve</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Award Winner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00"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Current Educational Details</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Auto Updated when program enrollment record is submitted for individual Students</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IN" w:eastAsia="zh-CN" w:bidi="ar"/>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Program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Semester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Year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Links to Academic Term Screen, and auto fetched from program enrollment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Qualification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Links to Eligibility Parameter Screen</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Institute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Earned Marks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CGPA</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of Completion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Permanent</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Internship</w:t>
            </w:r>
          </w:p>
          <w:p>
            <w:pPr>
              <w:numPr>
                <w:ilvl w:val="0"/>
                <w:numId w:val="21"/>
              </w:numPr>
              <w:ind w:left="425" w:leftChars="0" w:hanging="425" w:firstLineChars="0"/>
              <w:jc w:val="left"/>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Contractual</w:t>
            </w:r>
          </w:p>
          <w:p>
            <w:pPr>
              <w:numPr>
                <w:ilvl w:val="0"/>
                <w:numId w:val="21"/>
              </w:numPr>
              <w:ind w:left="425" w:leftChars="0" w:hanging="425" w:firstLineChars="0"/>
              <w:jc w:val="left"/>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Non-contractual</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center"/>
              <w:rPr>
                <w:rFonts w:hint="default" w:ascii="Calibri" w:hAnsi="Calibri" w:eastAsia="SimSun" w:cs="Times New Roman"/>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Occupation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Mother's Annual Income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Contact No</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Local Guardian's Address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Relation with Student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Roll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Alumni</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2"/>
              </w:num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82</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6"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83</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Leaving Certificate Number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84</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 For Leaving</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85</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86</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87</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Mandatory</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4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88</w:t>
            </w:r>
          </w:p>
        </w:tc>
        <w:tc>
          <w:tcPr>
            <w:tcW w:w="13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3"/>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1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9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ind w:left="0" w:leftChars="0" w:firstLine="0" w:firstLineChars="0"/>
        <w:jc w:val="both"/>
        <w:rPr>
          <w:rFonts w:hint="default"/>
          <w:sz w:val="20"/>
          <w:szCs w:val="20"/>
          <w:lang w:val="en-IN"/>
        </w:rPr>
      </w:pPr>
    </w:p>
    <w:p>
      <w:pPr>
        <w:numPr>
          <w:ilvl w:val="0"/>
          <w:numId w:val="0"/>
        </w:numPr>
        <w:ind w:left="0" w:leftChars="0" w:firstLine="0" w:firstLineChars="0"/>
        <w:jc w:val="both"/>
        <w:rPr>
          <w:rFonts w:hint="default"/>
          <w:sz w:val="20"/>
          <w:szCs w:val="2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1" w:name="_Toc1736"/>
      <w:r>
        <w:rPr>
          <w:rFonts w:hint="default" w:ascii="Calibri" w:hAnsi="Calibri" w:eastAsia="SimSun" w:cs="Calibri"/>
          <w:b/>
          <w:bCs/>
          <w:color w:val="000000"/>
          <w:sz w:val="24"/>
          <w:szCs w:val="24"/>
          <w:u w:val="single"/>
          <w:rtl w:val="0"/>
          <w:lang w:val="en-US" w:eastAsia="zh-CN" w:bidi="ar-SA"/>
        </w:rPr>
        <w:t>Users: Roles &amp; Permission</w:t>
      </w:r>
      <w:bookmarkEnd w:id="61"/>
    </w:p>
    <w:p>
      <w:pPr>
        <w:numPr>
          <w:ilvl w:val="0"/>
          <w:numId w:val="0"/>
        </w:numPr>
        <w:tabs>
          <w:tab w:val="left" w:pos="850"/>
        </w:tabs>
        <w:bidi w:val="0"/>
        <w:outlineLvl w:val="9"/>
        <w:rPr>
          <w:rFonts w:hint="default" w:ascii="Calibri" w:hAnsi="Calibri" w:eastAsia="SimSun" w:cs="Calibri"/>
          <w:b/>
          <w:bCs/>
          <w:color w:val="366091"/>
          <w:sz w:val="24"/>
          <w:szCs w:val="24"/>
          <w:rtl w:val="0"/>
          <w:lang w:val="en-IN" w:eastAsia="zh-CN" w:bidi="ar-SA"/>
        </w:rPr>
      </w:pPr>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lang w:val="en-US" w:eastAsia="zh-CN"/>
        </w:rPr>
      </w:pPr>
      <w:bookmarkStart w:id="62" w:name="_Toc19688"/>
      <w:bookmarkStart w:id="63" w:name="_Toc27629"/>
      <w:bookmarkStart w:id="64" w:name="_Toc27046"/>
      <w:r>
        <w:rPr>
          <w:rFonts w:hint="default" w:ascii="Calibri" w:hAnsi="Calibri" w:eastAsia="SimSun"/>
          <w:lang w:val="en-IN" w:eastAsia="zh-CN"/>
        </w:rPr>
        <w:t xml:space="preserve">2.2 Program </w:t>
      </w:r>
      <w:r>
        <w:rPr>
          <w:rFonts w:hint="default" w:ascii="Calibri" w:hAnsi="Calibri" w:eastAsia="SimSun"/>
          <w:lang w:val="en-US" w:eastAsia="zh-CN"/>
        </w:rPr>
        <w:t>Enrollment</w:t>
      </w:r>
      <w:bookmarkEnd w:id="62"/>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5" w:name="_Toc21991"/>
      <w:r>
        <w:rPr>
          <w:rFonts w:hint="default"/>
          <w:b/>
          <w:bCs/>
          <w:color w:val="000000"/>
          <w:sz w:val="24"/>
          <w:szCs w:val="24"/>
          <w:u w:val="single"/>
          <w:lang w:val="en-IN"/>
        </w:rPr>
        <w:t>General Description</w:t>
      </w:r>
      <w:bookmarkEnd w:id="65"/>
    </w:p>
    <w:p>
      <w:pPr>
        <w:rPr>
          <w:rFonts w:hint="default"/>
          <w:rtl w:val="0"/>
          <w:lang w:val="en-IN" w:eastAsia="zh-CN"/>
        </w:rPr>
      </w:pPr>
    </w:p>
    <w:p>
      <w:pPr>
        <w:rPr>
          <w:rFonts w:hint="default"/>
          <w:lang w:val="en-US"/>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73" w:tblpY="198"/>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1"/>
        <w:gridCol w:w="4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19" w:type="dxa"/>
            <w:noWrap w:val="0"/>
            <w:vAlign w:val="top"/>
          </w:tcPr>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p>
            <w:pPr>
              <w:keepNext w:val="0"/>
              <w:keepLines w:val="0"/>
              <w:widowControl/>
              <w:numPr>
                <w:ilvl w:val="0"/>
                <w:numId w:val="24"/>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Program Enrollment must be created. The mandatory course in that program is automatically filled in the Enrolled Courses table while the elective or optional courses can be selected manually. </w:t>
            </w:r>
          </w:p>
          <w:p>
            <w:pPr>
              <w:keepNext w:val="0"/>
              <w:keepLines w:val="0"/>
              <w:widowControl/>
              <w:numPr>
                <w:ilvl w:val="0"/>
                <w:numId w:val="24"/>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Program Enrollment can be created from within the Student Applicant record via clicking on the Enroll button</w:t>
            </w:r>
            <w:r>
              <w:rPr>
                <w:rFonts w:hint="default" w:cs="Calibri"/>
                <w:color w:val="000000"/>
                <w:kern w:val="0"/>
                <w:sz w:val="20"/>
                <w:szCs w:val="20"/>
                <w:lang w:val="en-IN"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19"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rtl w:val="0"/>
                <w:lang w:val="en-US" w:eastAsia="zh-CN"/>
              </w:rPr>
              <w:t>Home &gt; Education &gt; Admission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19"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Student</w:t>
            </w:r>
          </w:p>
          <w:p>
            <w:pPr>
              <w:widowControl w:val="0"/>
              <w:numPr>
                <w:ilvl w:val="0"/>
                <w:numId w:val="0"/>
              </w:numPr>
              <w:ind w:leftChars="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Fee Structure </w:t>
            </w:r>
          </w:p>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color w:val="auto"/>
                <w:kern w:val="0"/>
                <w:sz w:val="20"/>
                <w:szCs w:val="20"/>
                <w:lang w:val="en-US" w:eastAsia="zh-CN" w:bidi="ar"/>
              </w:rPr>
              <w:t>Student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31"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Enrollment</w:t>
            </w: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6" w:name="_Toc19271"/>
      <w:r>
        <w:rPr>
          <w:rFonts w:hint="default" w:ascii="Calibri" w:hAnsi="Calibri" w:eastAsia="SimSun" w:cs="Calibri"/>
          <w:b/>
          <w:bCs/>
          <w:color w:val="000000"/>
          <w:sz w:val="24"/>
          <w:szCs w:val="24"/>
          <w:u w:val="single"/>
          <w:lang w:val="en-US" w:eastAsia="zh-CN" w:bidi="ar-SA"/>
        </w:rPr>
        <w:t>Screenshot</w:t>
      </w:r>
      <w:bookmarkEnd w:id="66"/>
    </w:p>
    <w:p>
      <w:pPr>
        <w:jc w:val="center"/>
        <w:rPr>
          <w:rFonts w:hint="default" w:ascii="Calibri" w:hAnsi="Calibri" w:cs="Calibri"/>
          <w:lang w:val="en-IN"/>
        </w:rPr>
      </w:pPr>
      <w:r>
        <w:drawing>
          <wp:anchor distT="0" distB="0" distL="114300" distR="114300" simplePos="0" relativeHeight="251661312" behindDoc="0" locked="0" layoutInCell="1" allowOverlap="1">
            <wp:simplePos x="0" y="0"/>
            <wp:positionH relativeFrom="column">
              <wp:posOffset>4445</wp:posOffset>
            </wp:positionH>
            <wp:positionV relativeFrom="paragraph">
              <wp:posOffset>113030</wp:posOffset>
            </wp:positionV>
            <wp:extent cx="5273675" cy="2529205"/>
            <wp:effectExtent l="9525" t="9525" r="12700" b="13970"/>
            <wp:wrapSquare wrapText="bothSides"/>
            <wp:docPr id="9"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4"/>
                    <pic:cNvPicPr>
                      <a:picLocks noChangeAspect="1"/>
                    </pic:cNvPicPr>
                  </pic:nvPicPr>
                  <pic:blipFill>
                    <a:blip r:embed="rId16"/>
                    <a:stretch>
                      <a:fillRect/>
                    </a:stretch>
                  </pic:blipFill>
                  <pic:spPr>
                    <a:xfrm>
                      <a:off x="0" y="0"/>
                      <a:ext cx="5273675" cy="252920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rPr>
        <w:t xml:space="preserve">Figure </w:t>
      </w:r>
      <w:r>
        <w:rPr>
          <w:rFonts w:hint="default" w:ascii="Calibri" w:hAnsi="Calibri" w:cs="Calibri"/>
          <w:lang w:val="en-IN"/>
        </w:rPr>
        <w:t>9 : Program Enrollment Screen</w:t>
      </w:r>
    </w:p>
    <w:p>
      <w:pPr>
        <w:numPr>
          <w:ilvl w:val="0"/>
          <w:numId w:val="0"/>
        </w:numPr>
        <w:tabs>
          <w:tab w:val="left" w:pos="850"/>
        </w:tabs>
        <w:bidi w:val="0"/>
        <w:outlineLvl w:val="9"/>
        <w:rPr>
          <w:rFonts w:hint="default" w:ascii="Calibri" w:hAnsi="Calibri" w:cs="Calibri"/>
          <w:b/>
          <w:bCs/>
          <w:color w:val="000000"/>
          <w:sz w:val="24"/>
          <w:szCs w:val="24"/>
          <w:u w:val="single"/>
          <w:lang w:val="en-US"/>
        </w:rPr>
      </w:pPr>
      <w:bookmarkStart w:id="67" w:name="_Toc4524"/>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67"/>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p>
      <w:pPr>
        <w:rPr>
          <w:rFonts w:hint="default"/>
          <w:lang w:val="en-US"/>
        </w:rPr>
      </w:pPr>
    </w:p>
    <w:tbl>
      <w:tblPr>
        <w:tblStyle w:val="7"/>
        <w:tblW w:w="8797"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0"/>
        <w:gridCol w:w="1340"/>
        <w:gridCol w:w="1384"/>
        <w:gridCol w:w="1816"/>
        <w:gridCol w:w="1250"/>
        <w:gridCol w:w="1434"/>
        <w:gridCol w:w="10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Validation / Action</w:t>
            </w:r>
          </w:p>
        </w:tc>
        <w:tc>
          <w:tcPr>
            <w:tcW w:w="143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103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w:t>
            </w:r>
            <w:r>
              <w:rPr>
                <w:rFonts w:hint="default" w:ascii="Calibri" w:hAnsi="Calibri" w:eastAsia="SimSun" w:cs="Calibri"/>
                <w:i w:val="0"/>
                <w:iCs w:val="0"/>
                <w:color w:val="000000"/>
                <w:kern w:val="0"/>
                <w:sz w:val="20"/>
                <w:szCs w:val="20"/>
                <w:u w:val="none"/>
                <w:lang w:val="en-IN" w:eastAsia="zh-CN" w:bidi="ar"/>
              </w:rPr>
              <w:t>, auto fetched when clicked enrolled button from  student or student Applicant screen.</w:t>
            </w:r>
          </w:p>
        </w:tc>
        <w:tc>
          <w:tcPr>
            <w:tcW w:w="143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when student id is inputted.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Gender</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r>
              <w:rPr>
                <w:rFonts w:hint="default" w:ascii="Calibri" w:hAnsi="Calibri" w:eastAsia="SimSun" w:cs="Calibri"/>
                <w:i w:val="0"/>
                <w:iCs w:val="0"/>
                <w:color w:val="000000"/>
                <w:kern w:val="0"/>
                <w:sz w:val="20"/>
                <w:szCs w:val="20"/>
                <w:u w:val="none"/>
                <w:lang w:val="en-IN" w:eastAsia="zh-CN" w:bidi="ar"/>
              </w:rPr>
              <w:t>,  auto fetched when clicked enrolled connection button from  student screen or enroll button from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Batch Name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School House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School House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Provisional Admission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Yes</w:t>
            </w:r>
          </w:p>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No</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Status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r>
              <w:rPr>
                <w:rFonts w:hint="default" w:ascii="Calibri" w:hAnsi="Calibri" w:eastAsia="SimSun" w:cs="Times New Roman"/>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rPr>
            </w:pPr>
            <w:r>
              <w:rPr>
                <w:rFonts w:hint="default" w:ascii="Calibri" w:hAnsi="Calibri" w:eastAsia="SimSun" w:cs="Times New Roman"/>
                <w:i w:val="0"/>
                <w:iCs w:val="0"/>
                <w:color w:val="000000"/>
                <w:sz w:val="20"/>
                <w:szCs w:val="20"/>
                <w:u w:val="none"/>
              </w:rPr>
              <w:t>Admitted</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Times New Roman"/>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ascii="Calibri" w:hAnsi="Calibri" w:eastAsia="SimSun" w:cs="Calibri"/>
                <w:i w:val="0"/>
                <w:iCs w:val="0"/>
                <w:color w:val="000000"/>
                <w:kern w:val="0"/>
                <w:sz w:val="20"/>
                <w:szCs w:val="20"/>
                <w:u w:val="none"/>
                <w:lang w:val="en-IN" w:eastAsia="zh-CN" w:bidi="ar"/>
              </w:rPr>
              <w:t xml:space="preserve"> and filtered on the basis of program  grade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Permanent Registration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Semester and filtered on the basis of programs</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Batch</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Year auto fetched when clicked enrolled connection button from  student screen. And enroll button form student applicant screen.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8"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master screen </w:t>
            </w:r>
            <w:r>
              <w:rPr>
                <w:rFonts w:hint="default" w:ascii="Calibri" w:hAnsi="Calibri" w:eastAsia="SimSun" w:cs="Calibri"/>
                <w:i w:val="0"/>
                <w:iCs w:val="0"/>
                <w:color w:val="000000"/>
                <w:kern w:val="0"/>
                <w:sz w:val="20"/>
                <w:szCs w:val="20"/>
                <w:u w:val="none"/>
                <w:lang w:val="en-IN" w:eastAsia="zh-CN" w:bidi="ar"/>
              </w:rPr>
              <w:t>Academic Term</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Year End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02"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Seat Reservation Type</w:t>
            </w:r>
            <w:r>
              <w:rPr>
                <w:rFonts w:hint="default" w:ascii="Calibri" w:hAnsi="Calibri" w:eastAsia="SimSun" w:cs="Calibri"/>
                <w:i w:val="0"/>
                <w:iCs w:val="0"/>
                <w:color w:val="000000"/>
                <w:kern w:val="0"/>
                <w:sz w:val="20"/>
                <w:szCs w:val="20"/>
                <w:u w:val="none"/>
                <w:lang w:val="en-IN" w:eastAsia="zh-CN" w:bidi="ar"/>
              </w:rPr>
              <w:t xml:space="preserve"> and fetched on the basis student category wise seat reservation</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 seats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Auto fetched from Student admission screen child table Reservation distribution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Boarding Student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w:t>
            </w:r>
            <w:r>
              <w:rPr>
                <w:rFonts w:hint="default" w:ascii="Calibri" w:hAnsi="Calibri" w:eastAsia="SimSun" w:cs="Calibri"/>
                <w:i w:val="0"/>
                <w:iCs w:val="0"/>
                <w:color w:val="000000"/>
                <w:kern w:val="0"/>
                <w:sz w:val="20"/>
                <w:szCs w:val="20"/>
                <w:u w:val="none"/>
                <w:lang w:val="en-IN" w:eastAsia="zh-CN" w:bidi="ar"/>
              </w:rPr>
              <w:t>kbox</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Enrolled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Courses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Description of the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Transportation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31</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Mode of Transportation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Vehicle/Bus Number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34</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35</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Fee Structure Item</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Once program enrollment record submitted for a particular student then in back-end the fees record for that particular student will created and then the student need to pay their fees from the Fees screen.</w:t>
            </w:r>
          </w:p>
          <w:p>
            <w:pPr>
              <w:numPr>
                <w:ilvl w:val="0"/>
                <w:numId w:val="0"/>
              </w:numPr>
              <w:jc w:val="left"/>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2. 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37</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6"/>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images, take the picture with the help camera.</w:t>
            </w:r>
          </w:p>
          <w:p>
            <w:pPr>
              <w:numPr>
                <w:ilvl w:val="0"/>
                <w:numId w:val="26"/>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0"/>
              </w:numPr>
              <w:ind w:leftChars="0"/>
              <w:jc w:val="both"/>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38</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Academic Calendar</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sz w:val="20"/>
                <w:szCs w:val="20"/>
                <w:u w:val="none"/>
                <w:lang w:val="en-IN"/>
              </w:rPr>
              <w:t>Description of this table is given below.</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42</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Voucher No.</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43</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Data</w:t>
            </w:r>
          </w:p>
        </w:tc>
        <w:tc>
          <w:tcPr>
            <w:tcW w:w="1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44</w:t>
            </w:r>
          </w:p>
        </w:tc>
        <w:tc>
          <w:tcPr>
            <w:tcW w:w="4540"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Submit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 xml:space="preserve">On submit the record the course enrollment auto created and student will  be enrolled  on those courses which are present in </w:t>
            </w:r>
            <w:r>
              <w:rPr>
                <w:rFonts w:hint="default" w:ascii="Calibri" w:hAnsi="Calibri" w:eastAsia="SimSun" w:cs="Calibri"/>
                <w:b/>
                <w:bCs/>
                <w:i w:val="0"/>
                <w:iCs w:val="0"/>
                <w:color w:val="000000"/>
                <w:sz w:val="20"/>
                <w:szCs w:val="20"/>
                <w:u w:val="none"/>
                <w:lang w:val="en-IN"/>
              </w:rPr>
              <w:t xml:space="preserve">course </w:t>
            </w:r>
            <w:r>
              <w:rPr>
                <w:rFonts w:hint="default" w:ascii="Calibri" w:hAnsi="Calibri" w:eastAsia="SimSun" w:cs="Calibri"/>
                <w:i w:val="0"/>
                <w:iCs w:val="0"/>
                <w:color w:val="000000"/>
                <w:sz w:val="20"/>
                <w:szCs w:val="20"/>
                <w:u w:val="none"/>
                <w:lang w:val="en-IN"/>
              </w:rPr>
              <w:t>child table</w:t>
            </w:r>
          </w:p>
        </w:tc>
        <w:tc>
          <w:tcPr>
            <w:tcW w:w="143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cs="Calibri"/>
          <w:color w:val="000000"/>
          <w:kern w:val="0"/>
          <w:sz w:val="20"/>
          <w:szCs w:val="20"/>
          <w:highlight w:val="none"/>
          <w:lang w:val="en-US" w:eastAsia="zh-CN" w:bidi="ar"/>
        </w:rPr>
      </w:pPr>
    </w:p>
    <w:tbl>
      <w:tblPr>
        <w:tblStyle w:val="7"/>
        <w:tblW w:w="8790"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7"/>
        <w:gridCol w:w="1500"/>
        <w:gridCol w:w="1350"/>
        <w:gridCol w:w="1833"/>
        <w:gridCol w:w="1267"/>
        <w:gridCol w:w="1417"/>
        <w:gridCol w:w="1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9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Program Enrollment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4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Course</w:t>
            </w:r>
            <w:r>
              <w:rPr>
                <w:rFonts w:hint="default" w:cs="Calibri"/>
                <w:i w:val="0"/>
                <w:iCs w:val="0"/>
                <w:color w:val="000000"/>
                <w:kern w:val="0"/>
                <w:sz w:val="20"/>
                <w:szCs w:val="20"/>
                <w:u w:val="none"/>
                <w:lang w:val="en-IN" w:eastAsia="zh-CN" w:bidi="ar"/>
              </w:rPr>
              <w:t>, and those courses will be visible which are linked with inputted semester</w:t>
            </w:r>
          </w:p>
        </w:tc>
        <w:tc>
          <w:tcPr>
            <w:tcW w:w="101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6"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Instructor</w:t>
            </w: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4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01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w:t>
            </w:r>
          </w:p>
        </w:tc>
      </w:tr>
    </w:tbl>
    <w:p>
      <w:pPr>
        <w:numPr>
          <w:ilvl w:val="0"/>
          <w:numId w:val="0"/>
        </w:numPr>
        <w:jc w:val="left"/>
        <w:rPr>
          <w:rFonts w:hint="default" w:cs="Calibri"/>
          <w:color w:val="000000"/>
          <w:kern w:val="0"/>
          <w:sz w:val="20"/>
          <w:szCs w:val="20"/>
          <w:highlight w:val="none"/>
          <w:lang w:val="en-US" w:eastAsia="zh-CN" w:bidi="ar"/>
        </w:rPr>
      </w:pPr>
    </w:p>
    <w:p>
      <w:pPr>
        <w:numPr>
          <w:ilvl w:val="0"/>
          <w:numId w:val="0"/>
        </w:numPr>
        <w:jc w:val="left"/>
        <w:rPr>
          <w:rFonts w:hint="default" w:cs="Calibri"/>
          <w:color w:val="000000"/>
          <w:kern w:val="0"/>
          <w:sz w:val="20"/>
          <w:szCs w:val="20"/>
          <w:highlight w:val="none"/>
          <w:lang w:val="en-US" w:eastAsia="zh-CN" w:bidi="ar"/>
        </w:rPr>
      </w:pPr>
    </w:p>
    <w:tbl>
      <w:tblPr>
        <w:tblStyle w:val="7"/>
        <w:tblW w:w="8764"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460"/>
        <w:gridCol w:w="1350"/>
        <w:gridCol w:w="1834"/>
        <w:gridCol w:w="1283"/>
        <w:gridCol w:w="1617"/>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876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8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Fee Structure</w:t>
            </w: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4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left"/>
        <w:rPr>
          <w:rFonts w:hint="default" w:ascii="Calibri" w:hAnsi="Calibri" w:eastAsia="SimSun" w:cs="Calibri"/>
          <w:color w:val="000000"/>
          <w:kern w:val="0"/>
          <w:sz w:val="20"/>
          <w:szCs w:val="20"/>
          <w:highlight w:val="none"/>
          <w:lang w:val="en-US" w:eastAsia="zh-CN" w:bidi="ar"/>
        </w:rPr>
      </w:pPr>
    </w:p>
    <w:tbl>
      <w:tblPr>
        <w:tblStyle w:val="7"/>
        <w:tblW w:w="8774"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0"/>
        <w:gridCol w:w="1377"/>
        <w:gridCol w:w="1350"/>
        <w:gridCol w:w="1833"/>
        <w:gridCol w:w="1250"/>
        <w:gridCol w:w="1617"/>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877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Academic Calendar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Events</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Events</w:t>
            </w:r>
            <w:r>
              <w:rPr>
                <w:rFonts w:hint="default" w:ascii="Calibri" w:hAnsi="Calibri" w:eastAsia="SimSun" w:cs="Calibri"/>
                <w:i w:val="0"/>
                <w:iCs w:val="0"/>
                <w:color w:val="000000"/>
                <w:kern w:val="0"/>
                <w:sz w:val="20"/>
                <w:szCs w:val="20"/>
                <w:u w:val="none"/>
                <w:lang w:val="en-IN" w:eastAsia="zh-CN" w:bidi="ar"/>
              </w:rPr>
              <w:t>, events will fetch w.r.t Academeic Calendar Template</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Start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End date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Number</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6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Duration will fetch w.r.t Academeic Calendar Template</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IN" w:eastAsia="zh-CN" w:bidi="ar"/>
              </w:rPr>
            </w:pPr>
          </w:p>
        </w:tc>
      </w:tr>
    </w:tbl>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jc w:val="left"/>
        <w:rPr>
          <w:rFonts w:hint="default" w:ascii="Calibri" w:hAnsi="Calibri" w:eastAsia="SimSun" w:cs="Calibri"/>
          <w:b/>
          <w:bCs/>
          <w:color w:val="366091"/>
          <w:sz w:val="24"/>
          <w:szCs w:val="24"/>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68" w:name="_Toc1888"/>
      <w:r>
        <w:rPr>
          <w:rFonts w:hint="default" w:ascii="Calibri" w:hAnsi="Calibri" w:eastAsia="SimSun" w:cs="Calibri"/>
          <w:b/>
          <w:bCs/>
          <w:color w:val="000000"/>
          <w:sz w:val="24"/>
          <w:szCs w:val="24"/>
          <w:u w:val="single"/>
          <w:rtl w:val="0"/>
          <w:lang w:val="en-US" w:eastAsia="zh-CN" w:bidi="ar-SA"/>
        </w:rPr>
        <w:t>User: Roles &amp; Permission</w:t>
      </w:r>
      <w:bookmarkEnd w:id="68"/>
    </w:p>
    <w:p>
      <w:pPr>
        <w:numPr>
          <w:ilvl w:val="0"/>
          <w:numId w:val="0"/>
        </w:numPr>
        <w:jc w:val="left"/>
        <w:rPr>
          <w:rFonts w:hint="default" w:cs="Calibri"/>
          <w:color w:val="000000"/>
          <w:kern w:val="0"/>
          <w:sz w:val="20"/>
          <w:szCs w:val="20"/>
          <w:highlight w:val="none"/>
          <w:lang w:val="en-US" w:eastAsia="zh-CN" w:bidi="ar"/>
        </w:rPr>
      </w:pPr>
    </w:p>
    <w:p>
      <w:pPr>
        <w:numPr>
          <w:ilvl w:val="0"/>
          <w:numId w:val="0"/>
        </w:numPr>
        <w:ind w:leftChars="0"/>
        <w:jc w:val="both"/>
        <w:rPr>
          <w:rFonts w:hint="default" w:ascii="Calibri" w:hAnsi="Calibri" w:cs="Calibri"/>
          <w:sz w:val="20"/>
          <w:szCs w:val="20"/>
        </w:rPr>
      </w:pPr>
      <w:r>
        <w:rPr>
          <w:rStyle w:val="17"/>
          <w:rFonts w:hint="default" w:ascii="Calibri" w:hAnsi="Calibri" w:cs="Calibr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jc w:val="both"/>
        <w:rPr>
          <w:rFonts w:hint="default" w:cs="Calibri"/>
          <w:color w:val="000000"/>
          <w:kern w:val="0"/>
          <w:sz w:val="20"/>
          <w:szCs w:val="20"/>
          <w:highlight w:val="none"/>
          <w:lang w:val="en-IN" w:eastAsia="zh-CN" w:bidi="ar"/>
        </w:rPr>
      </w:pPr>
    </w:p>
    <w:p>
      <w:pPr>
        <w:pStyle w:val="3"/>
        <w:numPr>
          <w:ilvl w:val="1"/>
          <w:numId w:val="0"/>
        </w:numPr>
        <w:bidi w:val="0"/>
        <w:rPr>
          <w:rFonts w:hint="default"/>
          <w:lang w:val="en-US" w:eastAsia="zh-CN"/>
        </w:rPr>
      </w:pPr>
      <w:bookmarkStart w:id="69" w:name="_Toc30251"/>
    </w:p>
    <w:p>
      <w:pPr>
        <w:pStyle w:val="4"/>
        <w:numPr>
          <w:ilvl w:val="0"/>
          <w:numId w:val="0"/>
        </w:numPr>
        <w:tabs>
          <w:tab w:val="left" w:pos="850"/>
          <w:tab w:val="clear" w:pos="425"/>
        </w:tabs>
        <w:bidi w:val="0"/>
        <w:ind w:leftChars="0"/>
        <w:outlineLvl w:val="1"/>
        <w:rPr>
          <w:rFonts w:hint="default" w:ascii="Calibri" w:hAnsi="Calibri" w:eastAsia="SimSun"/>
          <w:lang w:val="en-IN" w:eastAsia="zh-CN"/>
        </w:rPr>
      </w:pPr>
      <w:bookmarkStart w:id="70" w:name="_Toc30794"/>
      <w:r>
        <w:rPr>
          <w:rFonts w:hint="default" w:ascii="Calibri" w:hAnsi="Calibri" w:eastAsia="SimSun"/>
          <w:lang w:val="en-IN" w:eastAsia="zh-CN"/>
        </w:rPr>
        <w:t xml:space="preserve">2.3 </w:t>
      </w:r>
      <w:r>
        <w:rPr>
          <w:rFonts w:hint="default" w:ascii="Calibri" w:hAnsi="Calibri" w:eastAsia="SimSun"/>
          <w:lang w:val="en-US" w:eastAsia="zh-CN"/>
        </w:rPr>
        <w:t>Course Enrollmen</w:t>
      </w:r>
      <w:r>
        <w:rPr>
          <w:rFonts w:hint="default" w:ascii="Calibri" w:hAnsi="Calibri" w:eastAsia="SimSun"/>
          <w:lang w:val="en-IN" w:eastAsia="zh-CN"/>
        </w:rPr>
        <w:t>t</w:t>
      </w:r>
      <w:bookmarkEnd w:id="69"/>
      <w:bookmarkEnd w:id="70"/>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71" w:name="_Toc31072"/>
      <w:r>
        <w:rPr>
          <w:rFonts w:hint="default"/>
          <w:b/>
          <w:bCs/>
          <w:color w:val="000000"/>
          <w:sz w:val="24"/>
          <w:szCs w:val="24"/>
          <w:u w:val="single"/>
          <w:lang w:val="en-IN"/>
        </w:rPr>
        <w:t>General Description</w:t>
      </w:r>
      <w:bookmarkEnd w:id="71"/>
    </w:p>
    <w:p>
      <w:pPr>
        <w:rPr>
          <w:rFonts w:hint="default"/>
          <w:rtl w:val="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2"/>
        <w:tblW w:w="878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Description</w:t>
            </w:r>
          </w:p>
        </w:tc>
        <w:tc>
          <w:tcPr>
            <w:tcW w:w="4401" w:type="dxa"/>
            <w:noWrap w:val="0"/>
            <w:vAlign w:val="top"/>
          </w:tcPr>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To ensure that students are associated with a particular program in the system, their Course Enrollment must be created/auto-generated. The mandatory course in that program is automatically filled in the Enrolled Courses table while the elective or optional courses can be selected manually.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7"/>
              </w:numPr>
              <w:suppressLineNumbers w:val="0"/>
              <w:tabs>
                <w:tab w:val="clear" w:pos="425"/>
              </w:tabs>
              <w:ind w:left="420" w:leftChars="0" w:hanging="420" w:firstLineChars="0"/>
              <w:jc w:val="left"/>
              <w:rPr>
                <w:rFonts w:hint="default" w:ascii="Calibri" w:hAnsi="Calibri" w:cs="Calibri"/>
                <w:sz w:val="20"/>
                <w:szCs w:val="20"/>
              </w:rPr>
            </w:pPr>
            <w:r>
              <w:rPr>
                <w:rFonts w:hint="default" w:ascii="Calibri" w:hAnsi="Calibri" w:eastAsia="SimSun" w:cs="Calibri"/>
                <w:color w:val="000000"/>
                <w:kern w:val="0"/>
                <w:sz w:val="20"/>
                <w:szCs w:val="20"/>
                <w:lang w:val="en-US" w:eastAsia="zh-CN" w:bidi="ar"/>
              </w:rPr>
              <w:t>If the student has applied online for the admission in a particular Program and the application is approved, then the Course Enrollment is auto-created from within the Program Enrollment record.</w:t>
            </w:r>
          </w:p>
          <w:p>
            <w:pPr>
              <w:keepNext w:val="0"/>
              <w:keepLines w:val="0"/>
              <w:widowControl/>
              <w:numPr>
                <w:ilvl w:val="0"/>
                <w:numId w:val="0"/>
              </w:numPr>
              <w:suppressLineNumbers w:val="0"/>
              <w:ind w:left="0" w:leftChars="0" w:firstLine="0" w:firstLineChars="0"/>
              <w:jc w:val="left"/>
              <w:rPr>
                <w:rFonts w:hint="default" w:cs="Times New Roman"/>
                <w:sz w:val="20"/>
                <w:szCs w:val="2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b/>
                <w:bCs/>
                <w:sz w:val="20"/>
                <w:szCs w:val="20"/>
                <w:u w:val="none"/>
                <w:vertAlign w:val="baseline"/>
                <w:lang w:val="en-US"/>
              </w:rPr>
              <w:t>Navigation</w:t>
            </w:r>
          </w:p>
        </w:tc>
        <w:tc>
          <w:tcPr>
            <w:tcW w:w="4401" w:type="dxa"/>
            <w:noWrap w:val="0"/>
            <w:vAlign w:val="top"/>
          </w:tcPr>
          <w:p>
            <w:pPr>
              <w:keepNext w:val="0"/>
              <w:keepLines w:val="0"/>
              <w:widowControl/>
              <w:suppressLineNumbers w:val="0"/>
              <w:jc w:val="both"/>
              <w:rPr>
                <w:rFonts w:hint="default" w:cs="Times New Roman"/>
                <w:sz w:val="20"/>
                <w:szCs w:val="20"/>
                <w:vertAlign w:val="baseline"/>
                <w:lang w:val="en-US" w:eastAsia="zh-CN"/>
              </w:rPr>
            </w:pPr>
            <w:r>
              <w:rPr>
                <w:rFonts w:hint="default" w:cs="Times New Roman"/>
                <w:color w:val="00B0F0"/>
                <w:sz w:val="20"/>
                <w:szCs w:val="20"/>
                <w:rtl w:val="0"/>
                <w:lang w:val="en-US" w:eastAsia="zh-CN"/>
              </w:rPr>
              <w:t>Home &gt; Admission &gt; Application &amp; Enrollment &gt; Course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US" w:eastAsia="zh-CN"/>
              </w:rPr>
              <w:t>Pre-requisites</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US" w:eastAsia="zh-CN" w:bidi="ar-SA"/>
              </w:rPr>
              <w:t>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Existing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u w:val="none"/>
                <w:rtl w:val="0"/>
                <w:lang w:val="en-IN" w:eastAsia="zh-CN" w:bidi="ar-SA"/>
              </w:rPr>
              <w:t xml:space="preserve">Course </w:t>
            </w:r>
            <w:r>
              <w:rPr>
                <w:rFonts w:hint="default" w:cs="Calibri"/>
                <w:sz w:val="20"/>
                <w:szCs w:val="20"/>
                <w:u w:val="none"/>
                <w:rtl w:val="0"/>
                <w:lang w:val="en-US" w:eastAsia="zh-CN" w:bidi="ar-SA"/>
              </w:rPr>
              <w:t>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Times New Roman"/>
                <w:sz w:val="20"/>
                <w:szCs w:val="20"/>
                <w:vertAlign w:val="baseline"/>
                <w:lang w:val="en-US" w:eastAsia="zh-CN"/>
              </w:rPr>
            </w:pPr>
            <w:r>
              <w:rPr>
                <w:rFonts w:hint="default" w:cs="Calibri"/>
                <w:b/>
                <w:bCs/>
                <w:sz w:val="20"/>
                <w:szCs w:val="20"/>
                <w:u w:val="none"/>
                <w:vertAlign w:val="baseline"/>
                <w:rtl w:val="0"/>
                <w:lang w:val="en-IN" w:eastAsia="zh-CN"/>
              </w:rPr>
              <w:t>New Screen Name</w:t>
            </w:r>
          </w:p>
        </w:tc>
        <w:tc>
          <w:tcPr>
            <w:tcW w:w="4401" w:type="dxa"/>
            <w:noWrap w:val="0"/>
            <w:vAlign w:val="top"/>
          </w:tcPr>
          <w:p>
            <w:pPr>
              <w:widowControl w:val="0"/>
              <w:numPr>
                <w:ilvl w:val="0"/>
                <w:numId w:val="0"/>
              </w:numPr>
              <w:ind w:left="0" w:leftChars="0" w:firstLine="0" w:firstLineChars="0"/>
              <w:jc w:val="both"/>
              <w:rPr>
                <w:rFonts w:hint="default" w:cs="Times New Roman"/>
                <w:sz w:val="20"/>
                <w:szCs w:val="20"/>
                <w:vertAlign w:val="baseline"/>
                <w:lang w:val="en-US" w:eastAsia="zh-CN"/>
              </w:rPr>
            </w:pPr>
            <w:r>
              <w:rPr>
                <w:rFonts w:hint="default" w:cs="Calibri"/>
                <w:sz w:val="20"/>
                <w:szCs w:val="20"/>
                <w:rtl w:val="0"/>
                <w:lang w:val="en-IN" w:eastAsia="zh-CN" w:bidi="ar-SA"/>
              </w:rPr>
              <w:t>Module Enrollment</w:t>
            </w:r>
          </w:p>
        </w:tc>
      </w:tr>
    </w:tbl>
    <w:p>
      <w:pPr>
        <w:numPr>
          <w:ilvl w:val="0"/>
          <w:numId w:val="0"/>
        </w:numPr>
        <w:tabs>
          <w:tab w:val="left" w:pos="850"/>
        </w:tabs>
        <w:bidi w:val="0"/>
        <w:outlineLvl w:val="9"/>
        <w:rPr>
          <w:rFonts w:hint="default"/>
          <w:b/>
          <w:bCs/>
          <w:color w:val="366091"/>
          <w:sz w:val="24"/>
          <w:szCs w:val="24"/>
          <w:lang w:val="en-US" w:eastAsia="zh-CN"/>
        </w:rPr>
      </w:pPr>
      <w:bookmarkStart w:id="72" w:name="_Toc16581"/>
    </w:p>
    <w:p>
      <w:pPr>
        <w:numPr>
          <w:ilvl w:val="0"/>
          <w:numId w:val="0"/>
        </w:numPr>
        <w:tabs>
          <w:tab w:val="left" w:pos="850"/>
        </w:tabs>
        <w:bidi w:val="0"/>
        <w:outlineLvl w:val="9"/>
        <w:rPr>
          <w:rFonts w:hint="default"/>
          <w:b/>
          <w:bCs/>
          <w:color w:val="000000"/>
          <w:sz w:val="24"/>
          <w:szCs w:val="24"/>
          <w:u w:val="single"/>
          <w:lang w:val="en-US" w:eastAsia="zh-CN"/>
        </w:rPr>
      </w:pPr>
      <w:r>
        <w:rPr>
          <w:rFonts w:hint="default"/>
          <w:b/>
          <w:bCs/>
          <w:color w:val="000000"/>
          <w:sz w:val="24"/>
          <w:szCs w:val="24"/>
          <w:u w:val="single"/>
          <w:lang w:val="en-US" w:eastAsia="zh-CN"/>
        </w:rPr>
        <w:t>Screenshot</w:t>
      </w:r>
      <w:bookmarkEnd w:id="72"/>
    </w:p>
    <w:p>
      <w:pPr>
        <w:pStyle w:val="8"/>
        <w:numPr>
          <w:ilvl w:val="0"/>
          <w:numId w:val="0"/>
        </w:numPr>
        <w:jc w:val="center"/>
        <w:rPr>
          <w:rFonts w:hint="default" w:cs="Calibri"/>
          <w:color w:val="000000"/>
          <w:kern w:val="0"/>
          <w:sz w:val="20"/>
          <w:szCs w:val="20"/>
          <w:highlight w:val="none"/>
          <w:lang w:val="en-IN" w:eastAsia="zh-CN" w:bidi="ar"/>
        </w:rPr>
      </w:pPr>
      <w:r>
        <w:rPr>
          <w:rFonts w:hint="default" w:ascii="Calibri" w:hAnsi="Calibri" w:cs="Calibri"/>
        </w:rPr>
        <w:t xml:space="preserve">Figure </w:t>
      </w:r>
      <w:r>
        <w:rPr>
          <w:rFonts w:hint="default" w:ascii="Calibri" w:hAnsi="Calibri" w:cs="Calibri"/>
        </w:rPr>
        <w:drawing>
          <wp:anchor distT="0" distB="0" distL="114300" distR="114300" simplePos="0" relativeHeight="251662336" behindDoc="0" locked="0" layoutInCell="1" allowOverlap="1">
            <wp:simplePos x="0" y="0"/>
            <wp:positionH relativeFrom="column">
              <wp:posOffset>-13970</wp:posOffset>
            </wp:positionH>
            <wp:positionV relativeFrom="paragraph">
              <wp:posOffset>120650</wp:posOffset>
            </wp:positionV>
            <wp:extent cx="5273040" cy="2055495"/>
            <wp:effectExtent l="9525" t="9525" r="13335" b="11430"/>
            <wp:wrapSquare wrapText="bothSides"/>
            <wp:docPr id="4"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5"/>
                    <pic:cNvPicPr>
                      <a:picLocks noChangeAspect="1"/>
                    </pic:cNvPicPr>
                  </pic:nvPicPr>
                  <pic:blipFill>
                    <a:blip r:embed="rId17"/>
                    <a:stretch>
                      <a:fillRect/>
                    </a:stretch>
                  </pic:blipFill>
                  <pic:spPr>
                    <a:xfrm>
                      <a:off x="0" y="0"/>
                      <a:ext cx="5273040" cy="205549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default" w:ascii="Calibri" w:hAnsi="Calibri" w:cs="Calibri"/>
          <w:lang w:val="en-IN"/>
        </w:rPr>
        <w:t>10 : Course Enrollment Screen</w:t>
      </w:r>
    </w:p>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b/>
          <w:bCs/>
          <w:color w:val="000000"/>
          <w:sz w:val="24"/>
          <w:szCs w:val="24"/>
          <w:u w:val="single"/>
          <w:lang w:val="en-US" w:eastAsia="zh-CN"/>
        </w:rPr>
      </w:pPr>
      <w:bookmarkStart w:id="73" w:name="_Toc30756"/>
      <w:r>
        <w:rPr>
          <w:rFonts w:hint="default"/>
          <w:b/>
          <w:bCs/>
          <w:color w:val="000000"/>
          <w:sz w:val="24"/>
          <w:szCs w:val="24"/>
          <w:u w:val="single"/>
          <w:lang w:val="en-US" w:eastAsia="zh-CN"/>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numPr>
          <w:ilvl w:val="0"/>
          <w:numId w:val="0"/>
        </w:numPr>
        <w:ind w:leftChars="0"/>
        <w:jc w:val="both"/>
        <w:rPr>
          <w:rFonts w:hint="default" w:cs="Calibri"/>
          <w:b/>
          <w:bCs/>
          <w:kern w:val="0"/>
          <w:sz w:val="24"/>
          <w:szCs w:val="24"/>
          <w:lang w:val="en-US" w:eastAsia="zh-CN" w:bidi="ar"/>
        </w:rPr>
      </w:pPr>
      <w:r>
        <w:rPr>
          <w:rFonts w:hint="default"/>
          <w:sz w:val="20"/>
          <w:szCs w:val="20"/>
          <w:lang w:val="en-IN"/>
        </w:rPr>
        <w:t>The following table describes the UI fields present in this screen :</w:t>
      </w: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097"/>
        <w:gridCol w:w="1083"/>
        <w:gridCol w:w="1750"/>
        <w:gridCol w:w="1200"/>
        <w:gridCol w:w="1817"/>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0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0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Enrollment</w:t>
            </w:r>
          </w:p>
        </w:tc>
        <w:tc>
          <w:tcPr>
            <w:tcW w:w="10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 Enrollment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Course Enrollment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Student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Program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Term</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Academic Year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Date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Allocation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Label</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Credit distribution</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Grading Scale</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the master screen Grading Scale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Course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Total Module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0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Passing Marks</w:t>
            </w:r>
          </w:p>
        </w:tc>
        <w:tc>
          <w:tcPr>
            <w:tcW w:w="10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8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(R) Module Passing Marks</w:t>
            </w: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4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0"/>
        <w:gridCol w:w="1184"/>
        <w:gridCol w:w="1050"/>
        <w:gridCol w:w="1750"/>
        <w:gridCol w:w="1200"/>
        <w:gridCol w:w="1833"/>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874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Credit Distribution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trPr>
        <w:tc>
          <w:tcPr>
            <w:tcW w:w="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Assessment Criteria</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Assessment Criteria</w:t>
            </w: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Weightage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Weightage need to be maximum 100</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Credits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Passing Marks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bl>
    <w:p>
      <w:pPr>
        <w:numPr>
          <w:ilvl w:val="0"/>
          <w:numId w:val="0"/>
        </w:numPr>
        <w:jc w:val="both"/>
        <w:rPr>
          <w:rFonts w:hint="default" w:ascii="Calibri" w:hAnsi="Calibri" w:eastAsia="SimSun" w:cs="Calibri"/>
          <w:color w:val="000000"/>
          <w:kern w:val="0"/>
          <w:sz w:val="20"/>
          <w:szCs w:val="20"/>
          <w:highlight w:val="none"/>
          <w:lang w:val="en-IN" w:eastAsia="zh-CN" w:bidi="ar"/>
        </w:rPr>
      </w:pPr>
    </w:p>
    <w:tbl>
      <w:tblPr>
        <w:tblStyle w:val="7"/>
        <w:tblW w:w="8777" w:type="dxa"/>
        <w:tblInd w:w="-1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0"/>
        <w:gridCol w:w="1175"/>
        <w:gridCol w:w="1059"/>
        <w:gridCol w:w="1809"/>
        <w:gridCol w:w="1157"/>
        <w:gridCol w:w="1800"/>
        <w:gridCol w:w="1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877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sz w:val="20"/>
                <w:szCs w:val="20"/>
                <w:u w:val="none"/>
                <w:lang w:val="en-US"/>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05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3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2"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w:t>
            </w:r>
          </w:p>
        </w:tc>
        <w:tc>
          <w:tcPr>
            <w:tcW w:w="10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Topic</w:t>
            </w:r>
            <w:r>
              <w:rPr>
                <w:rFonts w:hint="default" w:ascii="Calibri" w:hAnsi="Calibri" w:eastAsia="SimSun" w:cs="Calibri"/>
                <w:i w:val="0"/>
                <w:iCs w:val="0"/>
                <w:color w:val="000000"/>
                <w:kern w:val="0"/>
                <w:sz w:val="20"/>
                <w:szCs w:val="20"/>
                <w:u w:val="none"/>
                <w:lang w:val="en-IN" w:eastAsia="zh-CN" w:bidi="ar"/>
              </w:rPr>
              <w:t>, and auto fetched from the course screen, w.r.t the course field data.</w:t>
            </w:r>
          </w:p>
        </w:tc>
        <w:tc>
          <w:tcPr>
            <w:tcW w:w="133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 R )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Topic Name</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R ) Sub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Duration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Time</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Long Text</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1"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1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Attachment</w:t>
            </w:r>
          </w:p>
        </w:tc>
        <w:tc>
          <w:tcPr>
            <w:tcW w:w="10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auto fetched from the course screen, w.r.t the course field data.</w:t>
            </w:r>
          </w:p>
          <w:p>
            <w:pPr>
              <w:numPr>
                <w:ilvl w:val="0"/>
                <w:numId w:val="28"/>
              </w:numPr>
              <w:ind w:left="0" w:leftChars="0" w:firstLine="0" w:firstLineChars="0"/>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28"/>
              </w:numPr>
              <w:jc w:val="left"/>
              <w:rPr>
                <w:rFonts w:hint="default" w:ascii="Calibri" w:hAnsi="Calibri" w:eastAsia="SimSun"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IN"/>
              </w:rPr>
              <w:t>If photos or images attached then the size will be maximum 200 kb.</w:t>
            </w:r>
          </w:p>
        </w:tc>
        <w:tc>
          <w:tcPr>
            <w:tcW w:w="13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9"/>
              </w:numPr>
              <w:jc w:val="center"/>
              <w:rPr>
                <w:rFonts w:hint="default" w:ascii="Calibri" w:hAnsi="Calibri" w:eastAsia="SimSun" w:cs="Calibri"/>
                <w:i w:val="0"/>
                <w:iCs w:val="0"/>
                <w:color w:val="000000"/>
                <w:sz w:val="20"/>
                <w:szCs w:val="20"/>
                <w:u w:val="none"/>
                <w:lang w:val="en-IN"/>
              </w:rPr>
            </w:pPr>
          </w:p>
        </w:tc>
      </w:tr>
    </w:tbl>
    <w:p>
      <w:pPr>
        <w:numPr>
          <w:ilvl w:val="0"/>
          <w:numId w:val="0"/>
        </w:numPr>
        <w:jc w:val="both"/>
        <w:rPr>
          <w:rFonts w:hint="default" w:cs="Calibri"/>
          <w:color w:val="000000"/>
          <w:kern w:val="0"/>
          <w:sz w:val="20"/>
          <w:szCs w:val="20"/>
          <w:highlight w:val="none"/>
          <w:lang w:val="en-IN" w:eastAsia="zh-CN" w:bidi="ar"/>
        </w:rPr>
      </w:pPr>
    </w:p>
    <w:p>
      <w:pPr>
        <w:numPr>
          <w:ilvl w:val="0"/>
          <w:numId w:val="0"/>
        </w:numPr>
        <w:tabs>
          <w:tab w:val="left" w:pos="850"/>
        </w:tabs>
        <w:bidi w:val="0"/>
        <w:outlineLvl w:val="9"/>
        <w:rPr>
          <w:rFonts w:hint="default"/>
          <w:lang w:val="en-IN" w:eastAsia="zh-CN"/>
        </w:rPr>
      </w:pPr>
      <w:bookmarkStart w:id="74" w:name="_Toc2834"/>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Fonts w:hint="default"/>
          <w:lang w:val="en-IN" w:eastAsia="zh-C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jc w:val="both"/>
        <w:rPr>
          <w:rFonts w:hint="default" w:cs="Calibri"/>
          <w:color w:val="000000"/>
          <w:kern w:val="0"/>
          <w:sz w:val="20"/>
          <w:szCs w:val="20"/>
          <w:highlight w:val="none"/>
          <w:lang w:val="en-IN"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pStyle w:val="4"/>
        <w:numPr>
          <w:ilvl w:val="0"/>
          <w:numId w:val="0"/>
        </w:numPr>
        <w:tabs>
          <w:tab w:val="left" w:pos="850"/>
          <w:tab w:val="clear" w:pos="425"/>
        </w:tabs>
        <w:bidi w:val="0"/>
        <w:ind w:leftChars="0"/>
        <w:outlineLvl w:val="1"/>
        <w:rPr>
          <w:rFonts w:ascii="Calibri" w:hAnsi="Calibri" w:eastAsia="SimSun" w:cs="Times New Roman"/>
          <w:color w:val="0F243E"/>
          <w:kern w:val="2"/>
          <w:sz w:val="20"/>
          <w:szCs w:val="20"/>
          <w:lang w:val="en-IN" w:bidi="ar-SA"/>
        </w:rPr>
      </w:pPr>
      <w:bookmarkStart w:id="75" w:name="_Toc3069"/>
      <w:r>
        <w:rPr>
          <w:rFonts w:hint="default" w:ascii="Calibri" w:hAnsi="Calibri" w:eastAsia="SimSun"/>
          <w:lang w:val="en-IN" w:eastAsia="zh-CN"/>
        </w:rPr>
        <w:t>2.4 ToT candidate list</w:t>
      </w:r>
      <w:bookmarkEnd w:id="7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color w:val="000000"/>
                <w:kern w:val="0"/>
                <w:sz w:val="20"/>
                <w:szCs w:val="20"/>
                <w:lang w:val="en-IN"/>
              </w:rPr>
            </w:pPr>
            <w:r>
              <w:rPr>
                <w:color w:val="000000"/>
                <w:kern w:val="0"/>
                <w:sz w:val="20"/>
                <w:szCs w:val="20"/>
                <w:lang w:val="en-IN"/>
              </w:rPr>
              <w:t>This screen is used to enter and maintain the details of eligible candidates for the ToT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No change </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r>
        <w:drawing>
          <wp:inline distT="0" distB="0" distL="114300" distR="114300">
            <wp:extent cx="5267960" cy="2950845"/>
            <wp:effectExtent l="0" t="0" r="889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8"/>
                    <a:stretch>
                      <a:fillRect/>
                    </a:stretch>
                  </pic:blipFill>
                  <pic:spPr>
                    <a:xfrm>
                      <a:off x="0" y="0"/>
                      <a:ext cx="5267960" cy="2950845"/>
                    </a:xfrm>
                    <a:prstGeom prst="rect">
                      <a:avLst/>
                    </a:prstGeom>
                    <a:noFill/>
                    <a:ln>
                      <a:noFill/>
                    </a:ln>
                  </pic:spPr>
                </pic:pic>
              </a:graphicData>
            </a:graphic>
          </wp:inline>
        </w:drawing>
      </w:r>
    </w:p>
    <w:p>
      <w:r>
        <w:drawing>
          <wp:inline distT="0" distB="0" distL="114300" distR="114300">
            <wp:extent cx="5267325" cy="346138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9"/>
                    <a:stretch>
                      <a:fillRect/>
                    </a:stretch>
                  </pic:blipFill>
                  <pic:spPr>
                    <a:xfrm>
                      <a:off x="0" y="0"/>
                      <a:ext cx="5267325" cy="3461385"/>
                    </a:xfrm>
                    <a:prstGeom prst="rect">
                      <a:avLst/>
                    </a:prstGeom>
                    <a:noFill/>
                    <a:ln>
                      <a:noFill/>
                    </a:ln>
                  </pic:spPr>
                </pic:pic>
              </a:graphicData>
            </a:graphic>
          </wp:inline>
        </w:drawing>
      </w:r>
    </w:p>
    <w:p>
      <w:pPr>
        <w:pStyle w:val="8"/>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candidate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“ToT candidate list” screen shall consist of the following fields:</w:t>
      </w:r>
    </w:p>
    <w:p>
      <w:pPr>
        <w:rPr>
          <w:lang w:val="en-IN"/>
        </w:rPr>
      </w:pPr>
    </w:p>
    <w:tbl>
      <w:tblPr>
        <w:tblStyle w:val="7"/>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ToT candidate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2"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Category Screen</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Sub Tribes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Kond</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Gabri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Dongri</w:t>
            </w:r>
          </w:p>
          <w:p>
            <w:pPr>
              <w:keepNext w:val="0"/>
              <w:keepLines w:val="0"/>
              <w:widowControl/>
              <w:numPr>
                <w:ilvl w:val="0"/>
                <w:numId w:val="0"/>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etc</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1"/>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32"/>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6" w:name="_Toc11790"/>
      <w:r>
        <w:rPr>
          <w:rFonts w:hint="default" w:ascii="Calibri" w:hAnsi="Calibri" w:eastAsia="SimSun"/>
          <w:lang w:val="en-IN" w:eastAsia="zh-CN"/>
        </w:rPr>
        <w:t xml:space="preserve">2.5 ToT candidate </w:t>
      </w:r>
      <w:r>
        <w:rPr>
          <w:rFonts w:hint="default" w:ascii="Calibri" w:hAnsi="Calibri" w:eastAsia="SimSun"/>
          <w:lang w:val="en-US" w:eastAsia="zh-CN"/>
        </w:rPr>
        <w:t>selection</w:t>
      </w:r>
      <w:bookmarkEnd w:id="76"/>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candidates chosen for a particular ToT training program.</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3"/>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ToT candidate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color w:val="000000"/>
                <w:kern w:val="0"/>
                <w:sz w:val="20"/>
                <w:szCs w:val="20"/>
                <w:lang w:val="en-US"/>
              </w:rPr>
            </w:pPr>
            <w:r>
              <w:rPr>
                <w:rFonts w:hint="default" w:ascii="Calibri" w:hAnsi="Calibri" w:cs="Calibri"/>
                <w:color w:val="000000"/>
                <w:kern w:val="0"/>
                <w:sz w:val="20"/>
                <w:szCs w:val="20"/>
                <w:lang w:val="en-US"/>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7960" cy="2957195"/>
            <wp:effectExtent l="0" t="0" r="8890"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20"/>
                    <a:stretch>
                      <a:fillRect/>
                    </a:stretch>
                  </pic:blipFill>
                  <pic:spPr>
                    <a:xfrm>
                      <a:off x="0" y="0"/>
                      <a:ext cx="5267960" cy="295719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candidate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“ToT candidate</w:t>
      </w:r>
      <w:r>
        <w:rPr>
          <w:rFonts w:hint="default"/>
          <w:sz w:val="20"/>
          <w:szCs w:val="20"/>
          <w:lang w:val="en-IN"/>
        </w:rPr>
        <w:t xml:space="preserve">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7"/>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146"/>
        <w:gridCol w:w="2582"/>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FFFFFF"/>
                <w:sz w:val="21"/>
                <w:szCs w:val="21"/>
                <w:u w:val="none"/>
              </w:rPr>
            </w:pPr>
            <w:r>
              <w:rPr>
                <w:rFonts w:hint="default" w:eastAsia="SimSun" w:cs="Times New Roman" w:asciiTheme="minorAscii" w:hAnsiTheme="minorAscii"/>
                <w:b/>
                <w:bCs/>
                <w:i w:val="0"/>
                <w:iCs w:val="0"/>
                <w:color w:val="FFFFFF"/>
                <w:kern w:val="0"/>
                <w:sz w:val="21"/>
                <w:szCs w:val="21"/>
                <w:u w:val="none"/>
                <w:lang w:val="en-US" w:eastAsia="zh-CN" w:bidi="ar"/>
              </w:rPr>
              <w:t>ToT candidate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ID</w:t>
            </w:r>
          </w:p>
        </w:tc>
        <w:tc>
          <w:tcPr>
            <w:tcW w:w="163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Label</w:t>
            </w:r>
          </w:p>
        </w:tc>
        <w:tc>
          <w:tcPr>
            <w:tcW w:w="106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Field Type</w:t>
            </w:r>
          </w:p>
        </w:tc>
        <w:tc>
          <w:tcPr>
            <w:tcW w:w="114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Mandatory</w:t>
            </w:r>
          </w:p>
        </w:tc>
        <w:tc>
          <w:tcPr>
            <w:tcW w:w="2582"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Validation/Action</w:t>
            </w:r>
          </w:p>
        </w:tc>
        <w:tc>
          <w:tcPr>
            <w:tcW w:w="12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Remarks</w:t>
            </w:r>
          </w:p>
        </w:tc>
        <w:tc>
          <w:tcPr>
            <w:tcW w:w="788"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cs="Calibri" w:asciiTheme="minorAscii" w:hAnsiTheme="minorAscii"/>
                <w:b/>
                <w:bCs/>
                <w:i w:val="0"/>
                <w:iCs w:val="0"/>
                <w:color w:val="FFFFFF"/>
                <w:sz w:val="21"/>
                <w:szCs w:val="21"/>
                <w:u w:val="none"/>
              </w:rPr>
            </w:pPr>
            <w:r>
              <w:rPr>
                <w:rFonts w:hint="default" w:eastAsia="SimSun" w:cs="Calibri" w:asciiTheme="minorAscii" w:hAnsiTheme="minorAscii"/>
                <w:b/>
                <w:bCs/>
                <w:i w:val="0"/>
                <w:iCs w:val="0"/>
                <w:color w:val="FFFFFF"/>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batch</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Student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Type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Auto fetched from Student screen</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7"/>
        <w:tblpPr w:leftFromText="180" w:rightFromText="180" w:vertAnchor="text" w:horzAnchor="page" w:tblpX="1302" w:tblpY="287"/>
        <w:tblOverlap w:val="never"/>
        <w:tblW w:w="5498" w:type="pct"/>
        <w:tblInd w:w="0" w:type="dxa"/>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77" w:name="_Toc5202"/>
      <w:r>
        <w:rPr>
          <w:rFonts w:hint="default" w:ascii="Calibri" w:hAnsi="Calibri" w:eastAsia="SimSun"/>
          <w:lang w:val="en-IN" w:eastAsia="zh-CN"/>
        </w:rPr>
        <w:t xml:space="preserve">2.6 ToT candidate </w:t>
      </w:r>
      <w:r>
        <w:rPr>
          <w:rFonts w:hint="default" w:ascii="Calibri" w:hAnsi="Calibri" w:eastAsia="SimSun"/>
          <w:lang w:val="en-US" w:eastAsia="zh-CN"/>
        </w:rPr>
        <w:t>reporting</w:t>
      </w:r>
      <w:bookmarkEnd w:id="77"/>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7"/>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his screen is used for marking a candidate/trainee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34"/>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ToT candidate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Existing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olor w:val="000000"/>
                <w:kern w:val="0"/>
                <w:sz w:val="20"/>
                <w:szCs w:val="20"/>
                <w:lang w:val="en-US"/>
              </w:rPr>
            </w:pPr>
            <w:r>
              <w:rPr>
                <w:rFonts w:hint="default"/>
                <w:color w:val="000000"/>
                <w:kern w:val="0"/>
                <w:sz w:val="20"/>
                <w:szCs w:val="20"/>
                <w:lang w:val="en-US"/>
              </w:rPr>
              <w:t>ToT candidate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No change</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r>
        <w:drawing>
          <wp:inline distT="0" distB="0" distL="114300" distR="114300">
            <wp:extent cx="5266055" cy="2949575"/>
            <wp:effectExtent l="0" t="0" r="1079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1"/>
                    <a:stretch>
                      <a:fillRect/>
                    </a:stretch>
                  </pic:blipFill>
                  <pic:spPr>
                    <a:xfrm>
                      <a:off x="0" y="0"/>
                      <a:ext cx="5266055" cy="2949575"/>
                    </a:xfrm>
                    <a:prstGeom prst="rect">
                      <a:avLst/>
                    </a:prstGeom>
                    <a:noFill/>
                    <a:ln>
                      <a:noFill/>
                    </a:ln>
                  </pic:spPr>
                </pic:pic>
              </a:graphicData>
            </a:graphic>
          </wp:inline>
        </w:drawing>
      </w:r>
    </w:p>
    <w:p>
      <w:pPr>
        <w:pStyle w:val="8"/>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candidate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candidate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Links to Student Screen</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7"/>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Candidate 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r>
    </w:tbl>
    <w:p>
      <w:pPr>
        <w:rPr>
          <w:rFonts w:hint="default"/>
          <w:lang w:val="en-US"/>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rPr>
          <w:rFonts w:hint="default" w:ascii="Calibri" w:hAnsi="Calibri" w:eastAsia="SimSun" w:cs="Times New Roman"/>
          <w:color w:val="2F5496"/>
          <w:lang w:val="en-US" w:eastAsia="zh-CN"/>
        </w:rPr>
      </w:pPr>
      <w:bookmarkStart w:id="78" w:name="_Toc4177"/>
    </w:p>
    <w:p>
      <w:pPr>
        <w:pStyle w:val="3"/>
        <w:numPr>
          <w:ilvl w:val="0"/>
          <w:numId w:val="6"/>
        </w:numPr>
        <w:bidi w:val="0"/>
        <w:spacing w:before="120" w:after="120"/>
        <w:rPr>
          <w:rFonts w:hint="default" w:ascii="Calibri" w:hAnsi="Calibri" w:eastAsia="SimSun" w:cs="Times New Roman"/>
          <w:color w:val="2F5496"/>
          <w:lang w:val="en-US" w:eastAsia="zh-CN"/>
        </w:rPr>
      </w:pPr>
      <w:r>
        <w:rPr>
          <w:rFonts w:hint="default" w:ascii="Calibri" w:hAnsi="Calibri" w:eastAsia="SimSun" w:cs="Times New Roman"/>
          <w:color w:val="2F5496"/>
          <w:lang w:val="en-US" w:eastAsia="zh-CN"/>
        </w:rPr>
        <w:t>Academics</w:t>
      </w:r>
      <w:bookmarkEnd w:id="78"/>
    </w:p>
    <w:p>
      <w:pPr>
        <w:pStyle w:val="4"/>
        <w:numPr>
          <w:ilvl w:val="0"/>
          <w:numId w:val="0"/>
        </w:numPr>
        <w:tabs>
          <w:tab w:val="left" w:pos="850"/>
          <w:tab w:val="clear" w:pos="425"/>
        </w:tabs>
        <w:bidi w:val="0"/>
        <w:ind w:leftChars="0"/>
        <w:outlineLvl w:val="1"/>
        <w:rPr>
          <w:rFonts w:hint="default"/>
          <w:lang w:val="en-US" w:eastAsia="zh-CN"/>
        </w:rPr>
      </w:pPr>
      <w:bookmarkStart w:id="79" w:name="_Toc4964"/>
      <w:r>
        <w:rPr>
          <w:rFonts w:hint="default" w:ascii="Calibri" w:hAnsi="Calibri" w:eastAsia="SimSun"/>
          <w:lang w:val="en-IN" w:eastAsia="zh-CN"/>
        </w:rPr>
        <w:t xml:space="preserve">3.1 </w:t>
      </w:r>
      <w:r>
        <w:rPr>
          <w:rFonts w:hint="default" w:ascii="Calibri" w:hAnsi="Calibri" w:eastAsia="SimSun"/>
          <w:lang w:val="en-US" w:eastAsia="zh-CN"/>
        </w:rPr>
        <w:t>Student Group</w:t>
      </w:r>
      <w:bookmarkEnd w:id="63"/>
      <w:bookmarkEnd w:id="64"/>
      <w:bookmarkEnd w:id="79"/>
    </w:p>
    <w:p>
      <w:pPr>
        <w:numPr>
          <w:ilvl w:val="0"/>
          <w:numId w:val="0"/>
        </w:numPr>
        <w:tabs>
          <w:tab w:val="left" w:pos="850"/>
        </w:tabs>
        <w:bidi w:val="0"/>
        <w:ind w:leftChars="0"/>
        <w:outlineLvl w:val="9"/>
        <w:rPr>
          <w:rFonts w:hint="default"/>
          <w:b/>
          <w:bCs/>
          <w:sz w:val="24"/>
          <w:szCs w:val="24"/>
          <w:u w:val="single"/>
          <w:lang w:val="en-IN"/>
        </w:rPr>
      </w:pPr>
      <w:bookmarkStart w:id="80" w:name="_Toc24369"/>
      <w:r>
        <w:rPr>
          <w:rFonts w:hint="default"/>
          <w:b/>
          <w:bCs/>
          <w:sz w:val="24"/>
          <w:szCs w:val="24"/>
          <w:u w:val="single"/>
          <w:lang w:val="en-IN" w:eastAsia="zh-CN"/>
        </w:rPr>
        <w:t>General Description</w:t>
      </w:r>
      <w:bookmarkEnd w:id="80"/>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35"/>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35"/>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group,batch,exam declaration,course ,mentor-mentee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36"/>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p>
            <w:pPr>
              <w:keepNext w:val="0"/>
              <w:keepLines w:val="0"/>
              <w:widowControl/>
              <w:numPr>
                <w:ilvl w:val="0"/>
                <w:numId w:val="36"/>
              </w:numPr>
              <w:suppressLineNumbers w:val="0"/>
              <w:jc w:val="left"/>
              <w:rPr>
                <w:rFonts w:hint="default" w:cs="Calibri"/>
                <w:sz w:val="20"/>
                <w:szCs w:val="20"/>
                <w:rtl w:val="0"/>
                <w:lang w:val="en-US" w:eastAsia="zh-CN" w:bidi="ar-SA"/>
              </w:rPr>
            </w:pPr>
            <w:r>
              <w:rPr>
                <w:rFonts w:hint="default" w:cs="Calibri"/>
                <w:color w:val="auto"/>
                <w:kern w:val="0"/>
                <w:sz w:val="20"/>
                <w:szCs w:val="20"/>
                <w:lang w:val="en-IN" w:eastAsia="zh-CN" w:bidi="ar"/>
              </w:rPr>
              <w:t>Exam Declaration</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1" w:name="_Toc16418"/>
      <w:r>
        <w:rPr>
          <w:rFonts w:hint="default"/>
          <w:b/>
          <w:bCs/>
          <w:color w:val="000000" w:themeColor="text1"/>
          <w:sz w:val="24"/>
          <w:szCs w:val="24"/>
          <w:u w:val="single"/>
          <w:lang w:val="en-IN" w:eastAsia="zh-CN"/>
          <w14:textFill>
            <w14:solidFill>
              <w14:schemeClr w14:val="tx1"/>
            </w14:solidFill>
          </w14:textFill>
        </w:rPr>
        <w:t>Screenshot</w:t>
      </w:r>
      <w:bookmarkEnd w:id="81"/>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rPr>
          <w:rFonts w:hint="default"/>
          <w:lang w:val="en-IN"/>
        </w:rPr>
        <w:t>8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82"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82"/>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student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student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7"/>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students with respect to the course will auto fetched in the students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38"/>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83" w:name="_Toc11464"/>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83"/>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84" w:name="_Toc8395"/>
    </w:p>
    <w:p>
      <w:pPr>
        <w:pStyle w:val="4"/>
        <w:numPr>
          <w:ilvl w:val="0"/>
          <w:numId w:val="0"/>
        </w:numPr>
        <w:tabs>
          <w:tab w:val="left" w:pos="850"/>
          <w:tab w:val="clear" w:pos="425"/>
        </w:tabs>
        <w:bidi w:val="0"/>
        <w:ind w:leftChars="0"/>
        <w:outlineLvl w:val="1"/>
        <w:rPr>
          <w:rFonts w:hint="default"/>
          <w:lang w:val="en-IN"/>
        </w:rPr>
      </w:pPr>
      <w:bookmarkStart w:id="85" w:name="_Toc23205"/>
      <w:r>
        <w:rPr>
          <w:rFonts w:hint="default" w:ascii="Calibri" w:hAnsi="Calibri" w:eastAsia="SimSun"/>
          <w:lang w:val="en-IN" w:eastAsia="zh-CN"/>
        </w:rPr>
        <w:t>3.2 Instructor</w:t>
      </w:r>
      <w:bookmarkEnd w:id="84"/>
      <w:bookmarkEnd w:id="85"/>
    </w:p>
    <w:p>
      <w:pPr>
        <w:numPr>
          <w:ilvl w:val="0"/>
          <w:numId w:val="0"/>
        </w:numPr>
        <w:tabs>
          <w:tab w:val="left" w:pos="850"/>
        </w:tabs>
        <w:bidi w:val="0"/>
        <w:outlineLvl w:val="9"/>
        <w:rPr>
          <w:rFonts w:hint="default"/>
          <w:b/>
          <w:bCs/>
          <w:color w:val="000000"/>
          <w:sz w:val="24"/>
          <w:szCs w:val="24"/>
          <w:u w:val="single"/>
          <w:lang w:val="en-IN"/>
        </w:rPr>
      </w:pPr>
      <w:bookmarkStart w:id="86" w:name="_Toc2266"/>
      <w:r>
        <w:rPr>
          <w:rFonts w:hint="default"/>
          <w:b/>
          <w:bCs/>
          <w:color w:val="000000"/>
          <w:sz w:val="24"/>
          <w:szCs w:val="24"/>
          <w:u w:val="single"/>
          <w:lang w:val="en-IN"/>
        </w:rPr>
        <w:t>General Description</w:t>
      </w:r>
      <w:bookmarkEnd w:id="86"/>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2"/>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39"/>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students.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39"/>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Student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40"/>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87" w:name="_Toc27130"/>
      <w:r>
        <w:rPr>
          <w:rFonts w:hint="default" w:ascii="Calibri" w:hAnsi="Calibri" w:eastAsia="SimSun" w:cs="Calibri"/>
          <w:b/>
          <w:bCs/>
          <w:color w:val="000000"/>
          <w:sz w:val="24"/>
          <w:szCs w:val="24"/>
          <w:u w:val="single"/>
          <w:rtl w:val="0"/>
          <w:lang w:val="en-US" w:eastAsia="zh-CN" w:bidi="ar-SA"/>
        </w:rPr>
        <w:t>Screenshot</w:t>
      </w:r>
      <w:bookmarkEnd w:id="8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23"/>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4"/>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8"/>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88"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88"/>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7"/>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1"/>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1"/>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89" w:name="_Toc479"/>
      <w:r>
        <w:rPr>
          <w:rFonts w:hint="default" w:ascii="Calibri" w:hAnsi="Calibri" w:eastAsia="SimSun" w:cs="Calibri"/>
          <w:b/>
          <w:bCs/>
          <w:color w:val="000000"/>
          <w:sz w:val="24"/>
          <w:szCs w:val="24"/>
          <w:u w:val="single"/>
          <w:rtl w:val="0"/>
          <w:lang w:val="en-US" w:eastAsia="zh-CN" w:bidi="ar-SA"/>
        </w:rPr>
        <w:t>Users: Roles &amp; Permission</w:t>
      </w:r>
      <w:bookmarkEnd w:id="89"/>
    </w:p>
    <w:p>
      <w:pPr>
        <w:numPr>
          <w:ilvl w:val="0"/>
          <w:numId w:val="0"/>
        </w:numPr>
        <w:ind w:leftChars="0"/>
        <w:jc w:val="both"/>
        <w:rPr>
          <w:rStyle w:val="17"/>
          <w:rFonts w:hint="default" w:ascii="Times New Roman" w:hAnsi="Times New Roman" w:cs="Times New Roman"/>
          <w:b w:val="0"/>
          <w:bCs w:val="0"/>
          <w:color w:val="000000"/>
          <w:sz w:val="20"/>
          <w:szCs w:val="20"/>
          <w:lang w:val="en-IN"/>
        </w:rPr>
      </w:pPr>
      <w:r>
        <w:rPr>
          <w:rStyle w:val="17"/>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ascii="Times New Roman" w:hAnsi="Times New Roman" w:cs="Times New Roman"/>
          <w:b w:val="0"/>
          <w:bCs w:val="0"/>
          <w:color w:val="000000"/>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90" w:name="_Toc23448"/>
      <w:bookmarkStart w:id="91" w:name="_Toc8341"/>
    </w:p>
    <w:p>
      <w:pPr>
        <w:pStyle w:val="4"/>
        <w:numPr>
          <w:ilvl w:val="0"/>
          <w:numId w:val="0"/>
        </w:numPr>
        <w:tabs>
          <w:tab w:val="left" w:pos="850"/>
          <w:tab w:val="clear" w:pos="425"/>
        </w:tabs>
        <w:bidi w:val="0"/>
        <w:ind w:leftChars="0"/>
        <w:outlineLvl w:val="1"/>
        <w:rPr>
          <w:rFonts w:hint="default" w:ascii="Calibri" w:hAnsi="Calibri" w:eastAsia="SimSun"/>
          <w:lang w:val="en-US" w:eastAsia="zh-CN"/>
        </w:rPr>
      </w:pPr>
      <w:bookmarkStart w:id="92" w:name="_Toc12899"/>
      <w:r>
        <w:rPr>
          <w:rFonts w:hint="default" w:ascii="Calibri" w:hAnsi="Calibri" w:eastAsia="SimSun"/>
          <w:lang w:val="en-IN" w:eastAsia="zh-CN"/>
        </w:rPr>
        <w:t xml:space="preserve">3.3 </w:t>
      </w:r>
      <w:r>
        <w:rPr>
          <w:rFonts w:hint="default" w:ascii="Calibri" w:hAnsi="Calibri" w:eastAsia="SimSun"/>
          <w:lang w:val="en-US" w:eastAsia="zh-CN"/>
        </w:rPr>
        <w:t>Course Schedule</w:t>
      </w:r>
      <w:bookmarkEnd w:id="90"/>
      <w:bookmarkEnd w:id="91"/>
      <w:bookmarkEnd w:id="92"/>
    </w:p>
    <w:p>
      <w:pPr>
        <w:numPr>
          <w:ilvl w:val="0"/>
          <w:numId w:val="0"/>
        </w:numPr>
        <w:tabs>
          <w:tab w:val="left" w:pos="850"/>
        </w:tabs>
        <w:bidi w:val="0"/>
        <w:ind w:leftChars="0"/>
        <w:outlineLvl w:val="9"/>
        <w:rPr>
          <w:rFonts w:hint="default"/>
          <w:b/>
          <w:bCs/>
          <w:sz w:val="24"/>
          <w:szCs w:val="24"/>
          <w:u w:val="single"/>
          <w:lang w:val="en-IN"/>
        </w:rPr>
      </w:pPr>
      <w:bookmarkStart w:id="93" w:name="_Toc12042"/>
      <w:r>
        <w:rPr>
          <w:rFonts w:hint="default"/>
          <w:b/>
          <w:bCs/>
          <w:sz w:val="24"/>
          <w:szCs w:val="24"/>
          <w:u w:val="single"/>
          <w:lang w:val="en-IN" w:eastAsia="zh-CN"/>
        </w:rPr>
        <w:t>General Description</w:t>
      </w:r>
      <w:bookmarkEnd w:id="93"/>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6"/>
        <w:gridCol w:w="4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56" w:type="dxa"/>
          </w:tcPr>
          <w:p>
            <w:pPr>
              <w:widowControl w:val="0"/>
              <w:numPr>
                <w:ilvl w:val="0"/>
                <w:numId w:val="42"/>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42"/>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42"/>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6"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56" w:type="dxa"/>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6"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56" w:type="dxa"/>
          </w:tcPr>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left"/>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left"/>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4406"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56"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Schedule</w:t>
            </w:r>
          </w:p>
        </w:tc>
      </w:tr>
    </w:tbl>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94" w:name="_Toc16925"/>
      <w:r>
        <w:rPr>
          <w:rFonts w:hint="default"/>
          <w:b/>
          <w:bCs/>
          <w:color w:val="000000" w:themeColor="text1"/>
          <w:sz w:val="24"/>
          <w:szCs w:val="24"/>
          <w:u w:val="single"/>
          <w:lang w:val="en-IN" w:eastAsia="zh-CN"/>
          <w14:textFill>
            <w14:solidFill>
              <w14:schemeClr w14:val="tx1"/>
            </w14:solidFill>
          </w14:textFill>
        </w:rPr>
        <w:t>Screenshot</w:t>
      </w:r>
      <w:bookmarkEnd w:id="94"/>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5"/>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rPr>
          <w:rFonts w:hint="default"/>
          <w:lang w:val="en-IN"/>
        </w:rPr>
        <w:t>12 : Course Schedule Screen</w:t>
      </w:r>
    </w:p>
    <w:p>
      <w:pPr>
        <w:numPr>
          <w:ilvl w:val="0"/>
          <w:numId w:val="0"/>
        </w:numPr>
        <w:tabs>
          <w:tab w:val="left" w:pos="850"/>
        </w:tabs>
        <w:bidi w:val="0"/>
        <w:ind w:leftChars="0"/>
        <w:outlineLvl w:val="9"/>
        <w:rPr>
          <w:rFonts w:hint="default"/>
          <w:b/>
          <w:bCs/>
          <w:sz w:val="24"/>
          <w:szCs w:val="24"/>
          <w:u w:val="single"/>
          <w:lang w:val="en-IN" w:eastAsia="zh-CN"/>
        </w:rPr>
      </w:pPr>
      <w:bookmarkStart w:id="95" w:name="_Toc6489"/>
      <w:r>
        <w:rPr>
          <w:rFonts w:hint="default"/>
          <w:b/>
          <w:bCs/>
          <w:sz w:val="24"/>
          <w:szCs w:val="24"/>
          <w:u w:val="single"/>
          <w:lang w:val="en-IN" w:eastAsia="zh-CN"/>
        </w:rPr>
        <w:t>Field List</w:t>
      </w:r>
      <w:bookmarkEnd w:id="95"/>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96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9"/>
        <w:gridCol w:w="1500"/>
        <w:gridCol w:w="1636"/>
        <w:gridCol w:w="2214"/>
        <w:gridCol w:w="1436"/>
        <w:gridCol w:w="1089"/>
        <w:gridCol w:w="1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53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6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36"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89"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3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53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6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43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5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 Time </w:t>
            </w:r>
          </w:p>
        </w:tc>
        <w:tc>
          <w:tcPr>
            <w:tcW w:w="16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43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4"/>
        <w:numPr>
          <w:ilvl w:val="0"/>
          <w:numId w:val="0"/>
        </w:numPr>
        <w:tabs>
          <w:tab w:val="left" w:pos="850"/>
          <w:tab w:val="clear" w:pos="425"/>
        </w:tabs>
        <w:bidi w:val="0"/>
        <w:ind w:leftChars="0"/>
        <w:outlineLvl w:val="1"/>
        <w:rPr>
          <w:rFonts w:hint="default" w:ascii="Calibri" w:hAnsi="Calibri" w:eastAsia="SimSun"/>
          <w:lang w:val="en-US" w:eastAsia="zh-CN"/>
        </w:rPr>
      </w:pPr>
    </w:p>
    <w:p>
      <w:pPr>
        <w:pStyle w:val="4"/>
        <w:numPr>
          <w:ilvl w:val="0"/>
          <w:numId w:val="0"/>
        </w:numPr>
        <w:tabs>
          <w:tab w:val="left" w:pos="850"/>
          <w:tab w:val="clear" w:pos="425"/>
        </w:tabs>
        <w:bidi w:val="0"/>
        <w:ind w:leftChars="0"/>
        <w:outlineLvl w:val="1"/>
        <w:rPr>
          <w:rFonts w:hint="default"/>
          <w:lang w:val="en-US" w:eastAsia="zh-CN"/>
        </w:rPr>
      </w:pPr>
      <w:bookmarkStart w:id="96" w:name="_Toc27963"/>
      <w:bookmarkStart w:id="97" w:name="_Toc8397"/>
      <w:bookmarkStart w:id="98" w:name="_Toc1500"/>
      <w:bookmarkStart w:id="99" w:name="_Toc12126"/>
      <w:bookmarkStart w:id="100" w:name="_Toc4721"/>
      <w:r>
        <w:rPr>
          <w:rFonts w:hint="default" w:ascii="Calibri" w:hAnsi="Calibri" w:eastAsia="SimSun"/>
          <w:lang w:val="en-IN" w:eastAsia="zh-CN"/>
        </w:rPr>
        <w:t xml:space="preserve">3.4 </w:t>
      </w:r>
      <w:r>
        <w:rPr>
          <w:rFonts w:hint="default" w:ascii="Calibri" w:hAnsi="Calibri" w:eastAsia="SimSun"/>
          <w:lang w:val="en-US" w:eastAsia="zh-CN"/>
        </w:rPr>
        <w:t>Course Scheduling Tool</w:t>
      </w:r>
      <w:bookmarkEnd w:id="96"/>
      <w:bookmarkEnd w:id="97"/>
      <w:bookmarkEnd w:id="98"/>
      <w:bookmarkEnd w:id="99"/>
      <w:bookmarkEnd w:id="100"/>
    </w:p>
    <w:p>
      <w:pPr>
        <w:numPr>
          <w:ilvl w:val="0"/>
          <w:numId w:val="0"/>
        </w:numPr>
        <w:tabs>
          <w:tab w:val="left" w:pos="850"/>
        </w:tabs>
        <w:bidi w:val="0"/>
        <w:ind w:leftChars="0"/>
        <w:outlineLvl w:val="9"/>
        <w:rPr>
          <w:rFonts w:hint="default"/>
          <w:b/>
          <w:bCs/>
          <w:sz w:val="24"/>
          <w:szCs w:val="24"/>
          <w:u w:val="single"/>
          <w:lang w:val="en-IN"/>
        </w:rPr>
      </w:pPr>
      <w:bookmarkStart w:id="101" w:name="_Toc28097"/>
      <w:r>
        <w:rPr>
          <w:rFonts w:hint="default"/>
          <w:b/>
          <w:bCs/>
          <w:sz w:val="24"/>
          <w:szCs w:val="24"/>
          <w:u w:val="single"/>
          <w:lang w:val="en-IN" w:eastAsia="zh-CN"/>
        </w:rPr>
        <w:t>General Description</w:t>
      </w:r>
      <w:bookmarkEnd w:id="101"/>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trPr>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Scheduling Tool</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2" w:name="_Toc12661"/>
      <w:r>
        <w:rPr>
          <w:rFonts w:hint="default"/>
          <w:b/>
          <w:bCs/>
          <w:color w:val="000000" w:themeColor="text1"/>
          <w:sz w:val="24"/>
          <w:szCs w:val="24"/>
          <w:u w:val="single"/>
          <w:lang w:val="en-IN" w:eastAsia="zh-CN"/>
          <w14:textFill>
            <w14:solidFill>
              <w14:schemeClr w14:val="tx1"/>
            </w14:solidFill>
          </w14:textFill>
        </w:rPr>
        <w:t>Screenshot</w:t>
      </w:r>
      <w:bookmarkEnd w:id="102"/>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24130" b="190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6"/>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rPr>
          <w:rFonts w:hint="default"/>
          <w:lang w:val="en-IN"/>
        </w:rPr>
        <w:t>13 : Course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03" w:name="_Toc8528"/>
      <w:r>
        <w:rPr>
          <w:rFonts w:hint="default"/>
          <w:b/>
          <w:bCs/>
          <w:color w:val="000000" w:themeColor="text1"/>
          <w:sz w:val="24"/>
          <w:szCs w:val="24"/>
          <w:u w:val="single"/>
          <w:lang w:val="en-IN" w:eastAsia="zh-CN"/>
          <w14:textFill>
            <w14:solidFill>
              <w14:schemeClr w14:val="tx1"/>
            </w14:solidFill>
          </w14:textFill>
        </w:rPr>
        <w:t>Field List</w:t>
      </w:r>
      <w:bookmarkEnd w:id="103"/>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850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8"/>
        <w:gridCol w:w="1214"/>
        <w:gridCol w:w="1092"/>
        <w:gridCol w:w="1850"/>
        <w:gridCol w:w="1300"/>
        <w:gridCol w:w="1117"/>
        <w:gridCol w:w="1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688"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092"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85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00"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117"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41" w:type="dxa"/>
            <w:tcBorders>
              <w:top w:val="single" w:color="4F81BD" w:sz="8" w:space="0"/>
              <w:left w:val="single" w:color="4F81BD" w:sz="8" w:space="0"/>
              <w:bottom w:val="single" w:color="FFFFFF" w:sz="18" w:space="0"/>
              <w:right w:val="single" w:color="4F81BD" w:sz="8" w:space="0"/>
            </w:tcBorders>
            <w:shd w:val="clear" w:color="5B9BD5" w:fill="4F81BD"/>
            <w:noWrap/>
            <w:vAlign w:val="bottom"/>
          </w:tcPr>
          <w:p>
            <w:pPr>
              <w:keepNext w:val="0"/>
              <w:keepLines w:val="0"/>
              <w:widowControl/>
              <w:suppressLineNumbers w:val="0"/>
              <w:jc w:val="both"/>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68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09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Value will be fetched from </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68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09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1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cs="Calibri"/>
                <w:i w:val="0"/>
                <w:iCs w:val="0"/>
                <w:color w:val="000000"/>
                <w:kern w:val="0"/>
                <w:sz w:val="20"/>
                <w:szCs w:val="20"/>
                <w:u w:val="none"/>
                <w:lang w:val="en-IN" w:eastAsia="zh-CN" w:bidi="ar"/>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43"/>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4" w:name="_Toc12234"/>
      <w:r>
        <w:rPr>
          <w:rFonts w:hint="default"/>
          <w:b/>
          <w:bCs/>
          <w:sz w:val="24"/>
          <w:szCs w:val="24"/>
          <w:u w:val="single"/>
          <w:lang w:val="en-IN" w:eastAsia="zh-CN"/>
        </w:rPr>
        <w:t>Users: Roles and Permissions</w:t>
      </w:r>
      <w:bookmarkEnd w:id="104"/>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05" w:name="_Toc9664"/>
      <w:bookmarkStart w:id="106" w:name="_Toc4552"/>
      <w:r>
        <w:rPr>
          <w:rFonts w:hint="default" w:ascii="Calibri" w:hAnsi="Calibri" w:eastAsia="SimSun" w:cs="Calibri"/>
          <w:b/>
          <w:bCs/>
          <w:color w:val="548DD4"/>
          <w:sz w:val="28"/>
          <w:szCs w:val="28"/>
          <w:lang w:val="en-IN" w:eastAsia="zh-CN" w:bidi="ar-SA"/>
        </w:rPr>
        <w:t xml:space="preserve">3.5 </w:t>
      </w:r>
      <w:r>
        <w:rPr>
          <w:rFonts w:hint="default" w:ascii="Calibri" w:hAnsi="Calibri" w:eastAsia="SimSun" w:cs="Calibri"/>
          <w:b/>
          <w:bCs/>
          <w:color w:val="548DD4"/>
          <w:sz w:val="28"/>
          <w:szCs w:val="28"/>
          <w:lang w:val="en-US" w:eastAsia="zh-CN" w:bidi="ar-SA"/>
        </w:rPr>
        <w:t>Student Attendance</w:t>
      </w:r>
      <w:bookmarkEnd w:id="105"/>
      <w:bookmarkEnd w:id="106"/>
    </w:p>
    <w:p>
      <w:pPr>
        <w:numPr>
          <w:ilvl w:val="0"/>
          <w:numId w:val="0"/>
        </w:numPr>
        <w:tabs>
          <w:tab w:val="left" w:pos="850"/>
        </w:tabs>
        <w:bidi w:val="0"/>
        <w:ind w:leftChars="0"/>
        <w:outlineLvl w:val="9"/>
        <w:rPr>
          <w:rFonts w:hint="default"/>
          <w:b/>
          <w:bCs/>
          <w:sz w:val="24"/>
          <w:szCs w:val="24"/>
          <w:u w:val="single"/>
          <w:lang w:val="en-IN"/>
        </w:rPr>
      </w:pPr>
      <w:bookmarkStart w:id="107" w:name="_Toc22035"/>
      <w:r>
        <w:rPr>
          <w:rFonts w:hint="default"/>
          <w:b/>
          <w:bCs/>
          <w:sz w:val="24"/>
          <w:szCs w:val="24"/>
          <w:u w:val="single"/>
          <w:lang w:val="en-IN" w:eastAsia="zh-CN"/>
        </w:rPr>
        <w:t>General Description</w:t>
      </w:r>
      <w:bookmarkEnd w:id="107"/>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108" w:name="_Toc13068"/>
      <w:r>
        <w:rPr>
          <w:rFonts w:hint="default"/>
          <w:b/>
          <w:bCs/>
          <w:sz w:val="24"/>
          <w:szCs w:val="24"/>
          <w:u w:val="single"/>
          <w:lang w:val="en-IN" w:eastAsia="zh-CN"/>
        </w:rPr>
        <w:t>Screenshot</w:t>
      </w:r>
      <w:bookmarkEnd w:id="108"/>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4445" b="8255"/>
            <wp:docPr id="12" name="Picture 12"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2"/>
                    <pic:cNvPicPr>
                      <a:picLocks noChangeAspect="1"/>
                    </pic:cNvPicPr>
                  </pic:nvPicPr>
                  <pic:blipFill>
                    <a:blip r:embed="rId27"/>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109" w:name="_Toc18102"/>
      <w:r>
        <w:rPr>
          <w:rFonts w:hint="default"/>
          <w:b/>
          <w:bCs/>
          <w:sz w:val="24"/>
          <w:szCs w:val="24"/>
          <w:u w:val="single"/>
          <w:lang w:val="en-IN" w:eastAsia="zh-CN"/>
        </w:rPr>
        <w:t>Field List:</w:t>
      </w:r>
      <w:bookmarkEnd w:id="109"/>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44"/>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sz w:val="20"/>
          <w:szCs w:val="20"/>
        </w:rPr>
      </w:pPr>
      <w:r>
        <w:rPr>
          <w:rFonts w:hint="default"/>
          <w:sz w:val="20"/>
          <w:szCs w:val="20"/>
          <w:lang w:val="en-US" w:eastAsia="zh-CN"/>
        </w:rPr>
        <w:t xml:space="preserve">**Note: The Attendance can be marked for the Exams and also the Student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110"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110"/>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US" w:eastAsia="zh-CN" w:bidi="ar-SA"/>
        </w:rPr>
      </w:pPr>
      <w:bookmarkStart w:id="111" w:name="_Toc12270"/>
      <w:bookmarkStart w:id="112" w:name="_Toc22444"/>
      <w:bookmarkStart w:id="113" w:name="_Toc3059"/>
      <w:r>
        <w:rPr>
          <w:rFonts w:hint="default" w:ascii="Calibri" w:hAnsi="Calibri" w:eastAsia="SimSun" w:cs="Calibri"/>
          <w:b/>
          <w:bCs/>
          <w:color w:val="548DD4"/>
          <w:sz w:val="28"/>
          <w:szCs w:val="28"/>
          <w:lang w:val="en-IN" w:eastAsia="zh-CN" w:bidi="ar-SA"/>
        </w:rPr>
        <w:t xml:space="preserve">3.6 </w:t>
      </w:r>
      <w:r>
        <w:rPr>
          <w:rFonts w:hint="default" w:ascii="Calibri" w:hAnsi="Calibri" w:eastAsia="SimSun" w:cs="Calibri"/>
          <w:b/>
          <w:bCs/>
          <w:color w:val="548DD4"/>
          <w:sz w:val="28"/>
          <w:szCs w:val="28"/>
          <w:lang w:val="en-US" w:eastAsia="zh-CN" w:bidi="ar-SA"/>
        </w:rPr>
        <w:t>Student Attendance Tool</w:t>
      </w:r>
      <w:bookmarkEnd w:id="111"/>
      <w:bookmarkEnd w:id="112"/>
      <w:bookmarkEnd w:id="113"/>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12235"/>
      <w:r>
        <w:rPr>
          <w:rFonts w:hint="default"/>
          <w:b/>
          <w:bCs/>
          <w:sz w:val="24"/>
          <w:szCs w:val="24"/>
          <w:u w:val="single"/>
          <w:lang w:val="en-IN" w:eastAsia="zh-CN"/>
        </w:rPr>
        <w:t>General Description</w:t>
      </w:r>
      <w:bookmarkEnd w:id="114"/>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Student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5" w:name="_Toc29586"/>
      <w:r>
        <w:rPr>
          <w:rFonts w:hint="default"/>
          <w:b/>
          <w:bCs/>
          <w:color w:val="000000" w:themeColor="text1"/>
          <w:sz w:val="24"/>
          <w:szCs w:val="24"/>
          <w:u w:val="single"/>
          <w:rtl w:val="0"/>
          <w:lang w:val="en-IN" w:eastAsia="zh-CN"/>
          <w14:textFill>
            <w14:solidFill>
              <w14:schemeClr w14:val="tx1"/>
            </w14:solidFill>
          </w14:textFill>
        </w:rPr>
        <w:t>Screenshot</w:t>
      </w:r>
      <w:bookmarkEnd w:id="115"/>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rPr>
          <w:rFonts w:hint="default"/>
          <w:lang w:val="en-IN"/>
        </w:rPr>
        <w:t>15 : Student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116"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16"/>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7" w:name="_Toc20016"/>
      <w:r>
        <w:rPr>
          <w:rFonts w:hint="default"/>
          <w:b/>
          <w:bCs/>
          <w:sz w:val="24"/>
          <w:szCs w:val="24"/>
          <w:u w:val="single"/>
          <w:rtl w:val="0"/>
          <w:lang w:val="en-IN" w:eastAsia="zh-CN"/>
        </w:rPr>
        <w:t>Users: Roles and Permissions</w:t>
      </w:r>
      <w:bookmarkEnd w:id="117"/>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118" w:name="_Toc2592"/>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19" w:name="_Toc4851"/>
      <w:r>
        <w:rPr>
          <w:rFonts w:hint="default" w:ascii="Calibri" w:hAnsi="Calibri" w:eastAsia="SimSun" w:cs="Calibri"/>
          <w:b/>
          <w:bCs/>
          <w:color w:val="548DD4"/>
          <w:sz w:val="28"/>
          <w:szCs w:val="28"/>
          <w:lang w:val="en-IN" w:eastAsia="zh-CN" w:bidi="ar-SA"/>
        </w:rPr>
        <w:t>3.7 Assignment</w:t>
      </w:r>
      <w:bookmarkEnd w:id="118"/>
      <w:bookmarkEnd w:id="119"/>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120" w:name="_Toc25423"/>
      <w:r>
        <w:rPr>
          <w:rFonts w:hint="default"/>
          <w:b/>
          <w:bCs/>
          <w:sz w:val="24"/>
          <w:szCs w:val="24"/>
          <w:u w:val="single"/>
          <w:lang w:val="en-IN" w:eastAsia="zh-CN"/>
        </w:rPr>
        <w:t>General Description</w:t>
      </w:r>
      <w:bookmarkEnd w:id="120"/>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45"/>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45"/>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21" w:name="_Toc14935"/>
      <w:r>
        <w:rPr>
          <w:rFonts w:hint="default"/>
          <w:b/>
          <w:bCs/>
          <w:sz w:val="24"/>
          <w:szCs w:val="24"/>
          <w:u w:val="single"/>
          <w:rtl w:val="0"/>
          <w:lang w:val="en-IN" w:eastAsia="zh-CN"/>
        </w:rPr>
        <w:t>Screenshot</w:t>
      </w:r>
      <w:bookmarkEnd w:id="121"/>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2"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22"/>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1"/>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23" w:name="_Toc17832"/>
      <w:r>
        <w:rPr>
          <w:rFonts w:hint="default"/>
          <w:b/>
          <w:bCs/>
          <w:sz w:val="24"/>
          <w:szCs w:val="24"/>
          <w:u w:val="single"/>
          <w:lang w:val="en-IN" w:eastAsia="zh-CN"/>
        </w:rPr>
        <w:t>Users: Roles and Permissions</w:t>
      </w:r>
      <w:bookmarkEnd w:id="123"/>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24" w:name="_Toc7287"/>
      <w:bookmarkStart w:id="125" w:name="_Toc10405"/>
    </w:p>
    <w:p>
      <w:pPr>
        <w:pStyle w:val="3"/>
        <w:numPr>
          <w:ilvl w:val="1"/>
          <w:numId w:val="0"/>
        </w:numPr>
        <w:bidi w:val="0"/>
        <w:spacing w:before="120" w:after="120"/>
        <w:outlineLvl w:val="1"/>
        <w:rPr>
          <w:rFonts w:hint="default"/>
          <w:lang w:val="en-US" w:eastAsia="zh-CN"/>
        </w:rPr>
      </w:pPr>
      <w:r>
        <w:rPr>
          <w:rFonts w:hint="default" w:ascii="Calibri" w:hAnsi="Calibri" w:eastAsia="SimSun" w:cs="Calibri"/>
          <w:b/>
          <w:bCs/>
          <w:color w:val="548DD4"/>
          <w:sz w:val="28"/>
          <w:szCs w:val="28"/>
          <w:lang w:val="en-IN" w:eastAsia="zh-CN" w:bidi="ar-SA"/>
        </w:rPr>
        <w:t>3.8 Assignment Upload</w:t>
      </w:r>
      <w:bookmarkEnd w:id="124"/>
      <w:bookmarkEnd w:id="125"/>
    </w:p>
    <w:p>
      <w:pPr>
        <w:numPr>
          <w:ilvl w:val="0"/>
          <w:numId w:val="0"/>
        </w:numPr>
        <w:tabs>
          <w:tab w:val="left" w:pos="850"/>
        </w:tabs>
        <w:bidi w:val="0"/>
        <w:ind w:leftChars="0"/>
        <w:outlineLvl w:val="9"/>
        <w:rPr>
          <w:rFonts w:hint="default"/>
          <w:b/>
          <w:bCs/>
          <w:sz w:val="24"/>
          <w:szCs w:val="24"/>
          <w:u w:val="single"/>
          <w:rtl w:val="0"/>
          <w:lang w:val="en-IN" w:eastAsia="zh-CN"/>
        </w:rPr>
      </w:pPr>
      <w:bookmarkStart w:id="126" w:name="_Toc9278"/>
      <w:r>
        <w:rPr>
          <w:rFonts w:hint="default"/>
          <w:b/>
          <w:bCs/>
          <w:sz w:val="24"/>
          <w:szCs w:val="24"/>
          <w:u w:val="single"/>
          <w:lang w:val="en-IN" w:eastAsia="zh-CN"/>
        </w:rPr>
        <w:t>General Description</w:t>
      </w:r>
      <w:bookmarkEnd w:id="126"/>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46"/>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46"/>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27" w:name="_Toc19773"/>
      <w:r>
        <w:rPr>
          <w:rFonts w:hint="default"/>
          <w:b/>
          <w:bCs/>
          <w:color w:val="000000" w:themeColor="text1"/>
          <w:sz w:val="24"/>
          <w:szCs w:val="24"/>
          <w:u w:val="single"/>
          <w:rtl w:val="0"/>
          <w:lang w:val="en-IN" w:eastAsia="zh-CN"/>
          <w14:textFill>
            <w14:solidFill>
              <w14:schemeClr w14:val="tx1"/>
            </w14:solidFill>
          </w14:textFill>
        </w:rPr>
        <w:t>Screenshot</w:t>
      </w:r>
      <w:bookmarkEnd w:id="127"/>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0"/>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28" w:name="_Toc8825"/>
      <w:r>
        <w:rPr>
          <w:rFonts w:hint="default"/>
          <w:b/>
          <w:bCs/>
          <w:sz w:val="24"/>
          <w:szCs w:val="24"/>
          <w:u w:val="single"/>
          <w:rtl w:val="0"/>
          <w:lang w:val="en-IN" w:eastAsia="zh-CN"/>
        </w:rPr>
        <w:t>Field Type</w:t>
      </w:r>
      <w:bookmarkEnd w:id="128"/>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47"/>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47"/>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9"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9"/>
    </w:p>
    <w:p>
      <w:pPr>
        <w:rPr>
          <w:rFonts w:hint="default"/>
          <w:lang w:val="en-IN" w:eastAsia="zh-CN"/>
        </w:rPr>
      </w:pPr>
    </w:p>
    <w:p>
      <w:pPr>
        <w:numPr>
          <w:ilvl w:val="0"/>
          <w:numId w:val="0"/>
        </w:numPr>
        <w:ind w:leftChars="0"/>
        <w:jc w:val="both"/>
        <w:rPr>
          <w:rStyle w:val="17"/>
          <w:rFonts w:hint="default" w:cs="Times New Roman" w:asciiTheme="minorAscii" w:hAnsiTheme="minorAscii"/>
          <w:b w:val="0"/>
          <w:bCs w:val="0"/>
          <w:color w:val="000000"/>
          <w:sz w:val="20"/>
          <w:szCs w:val="20"/>
          <w:lang w:val="en-IN"/>
        </w:rPr>
      </w:pPr>
      <w:r>
        <w:rPr>
          <w:rStyle w:val="17"/>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7"/>
          <w:rFonts w:hint="default" w:cs="Times New Roman" w:asciiTheme="minorAscii" w:hAnsiTheme="minorAscii"/>
          <w:b w:val="0"/>
          <w:bCs w:val="0"/>
          <w:color w:val="000000"/>
          <w:sz w:val="20"/>
          <w:szCs w:val="20"/>
          <w:lang w:val="en-US"/>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rPr>
          <w:rFonts w:hint="default"/>
          <w:lang w:val="en-US"/>
        </w:rPr>
      </w:pPr>
      <w:bookmarkStart w:id="130" w:name="_Toc26451"/>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130"/>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1" w:name="_Toc25224"/>
      <w:bookmarkStart w:id="132" w:name="_Toc28500"/>
      <w:bookmarkStart w:id="133" w:name="_Toc17461"/>
      <w:r>
        <w:rPr>
          <w:rFonts w:hint="default" w:ascii="Calibri" w:hAnsi="Calibri" w:eastAsia="SimSun" w:cs="Calibri"/>
          <w:b/>
          <w:bCs/>
          <w:color w:val="548DD4"/>
          <w:sz w:val="28"/>
          <w:szCs w:val="28"/>
          <w:lang w:val="en-IN" w:eastAsia="zh-CN" w:bidi="ar-SA"/>
        </w:rPr>
        <w:t>4.1 Exam Declaration</w:t>
      </w:r>
      <w:bookmarkEnd w:id="131"/>
      <w:bookmarkEnd w:id="132"/>
      <w:bookmarkEnd w:id="133"/>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US"/>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48"/>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8415" b="2603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31"/>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22860" b="1968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32"/>
                    <a:stretch>
                      <a:fillRect/>
                    </a:stretch>
                  </pic:blipFill>
                  <pic:spPr>
                    <a:xfrm>
                      <a:off x="0" y="0"/>
                      <a:ext cx="5339715" cy="3590290"/>
                    </a:xfrm>
                    <a:prstGeom prst="rect">
                      <a:avLst/>
                    </a:prstGeom>
                    <a:noFill/>
                    <a:ln>
                      <a:solidFill>
                        <a:schemeClr val="tx1"/>
                      </a:solidFill>
                    </a:ln>
                  </pic:spPr>
                </pic:pic>
              </a:graphicData>
            </a:graphic>
          </wp:inline>
        </w:drawing>
      </w:r>
    </w:p>
    <w:p>
      <w:pPr>
        <w:pStyle w:val="8"/>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Exam Declaration</w:t>
      </w:r>
    </w:p>
    <w:p>
      <w:pPr>
        <w:rPr>
          <w:rFonts w:hint="default"/>
          <w:lang w:val="en-IN"/>
        </w:rPr>
      </w:pPr>
    </w:p>
    <w:p>
      <w:pPr>
        <w:numPr>
          <w:ilvl w:val="0"/>
          <w:numId w:val="4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notification or mail will be sent directly to the student after the exam declaration are announced.</w:t>
      </w:r>
    </w:p>
    <w:p>
      <w:pPr>
        <w:numPr>
          <w:ilvl w:val="0"/>
          <w:numId w:val="4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A field is required for exam Declaration to show which room and seat number will be used.</w:t>
      </w:r>
    </w:p>
    <w:p>
      <w:pPr>
        <w:numPr>
          <w:ilvl w:val="0"/>
          <w:numId w:val="49"/>
        </w:numPr>
        <w:ind w:left="418" w:leftChars="0" w:right="104" w:rightChars="52" w:hanging="418"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There should be a provision in the exam declaration form for assigning an invigilator, a marker, and a checker for each module.</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tbl>
      <w:tblPr>
        <w:tblStyle w:val="7"/>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Type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Re-Exam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0"/>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50"/>
              </w:numPr>
              <w:ind w:left="425" w:leftChars="0" w:right="104" w:rightChars="52" w:hanging="425" w:firstLineChars="0"/>
              <w:jc w:val="center"/>
              <w:rPr>
                <w:rFonts w:hint="default" w:ascii="Calibri" w:hAnsi="Calibri"/>
                <w:color w:val="000000"/>
                <w:sz w:val="20"/>
                <w:szCs w:val="20"/>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51"/>
              </w:num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Program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rPr>
              <w:t>Link</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Exam Course</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Semesters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Examination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lang w:val="en-IN"/>
              </w:rPr>
              <w:t>Child table: Exam Courses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19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“Exam Program”,”Semester”,”Academic Year”,”Academic Term”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lang w:val="en-IN"/>
              </w:rPr>
              <w:t>Child table: Students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rPr>
            </w:pPr>
            <w:r>
              <w:rPr>
                <w:rFonts w:hint="default" w:ascii="Calibri" w:hAnsi="Calibri" w:eastAsia="SimSun" w:cs="Calibri"/>
                <w:i w:val="0"/>
                <w:iCs w:val="0"/>
                <w:color w:val="000000"/>
                <w:kern w:val="0"/>
                <w:sz w:val="20"/>
                <w:szCs w:val="20"/>
                <w:u w:val="none"/>
                <w:lang w:val="en-US" w:eastAsia="zh-CN" w:bidi="ar"/>
              </w:rPr>
              <w:t>24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25</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table will show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These table is describe below</w:t>
            </w: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7"/>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155"/>
        <w:gridCol w:w="1170"/>
        <w:gridCol w:w="2730"/>
        <w:gridCol w:w="1335"/>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18"/>
                <w:rFonts w:eastAsia="SimSun"/>
                <w:lang w:val="en-US" w:eastAsia="zh-CN" w:bidi="ar"/>
              </w:rPr>
              <w:t xml:space="preserve"> Semester master screen and filtered based on Selected “Exam Program”</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7"/>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19"/>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Examination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7</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8</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19"/>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7"/>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7"/>
        <w:tblW w:w="8730"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272"/>
        <w:gridCol w:w="1086"/>
        <w:gridCol w:w="2624"/>
        <w:gridCol w:w="1305"/>
        <w:gridCol w:w="990"/>
        <w:gridCol w:w="9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trPr>
        <w:tc>
          <w:tcPr>
            <w:tcW w:w="8730"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72"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86"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2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0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1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086"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30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262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30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72"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086"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2624"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9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916"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IN"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inline distT="0" distB="0" distL="114300" distR="114300">
            <wp:extent cx="5266690" cy="1910080"/>
            <wp:effectExtent l="9525" t="9525" r="19685" b="2349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33"/>
                    <a:stretch>
                      <a:fillRect/>
                    </a:stretch>
                  </pic:blipFill>
                  <pic:spPr>
                    <a:xfrm>
                      <a:off x="0" y="0"/>
                      <a:ext cx="5266690" cy="1910080"/>
                    </a:xfrm>
                    <a:prstGeom prst="rect">
                      <a:avLst/>
                    </a:prstGeom>
                    <a:noFill/>
                    <a:ln>
                      <a:solidFill>
                        <a:schemeClr val="tx1"/>
                      </a:solidFill>
                    </a:ln>
                  </pic:spPr>
                </pic:pic>
              </a:graphicData>
            </a:graphic>
          </wp:inline>
        </w:drawing>
      </w:r>
    </w:p>
    <w:p>
      <w:pPr>
        <w:pStyle w:val="8"/>
        <w:bidi w:val="0"/>
        <w:jc w:val="center"/>
        <w:outlineLvl w:val="9"/>
        <w:rPr>
          <w:rFonts w:hint="default"/>
          <w:rtl w:val="0"/>
          <w:lang w:val="en-IN" w:eastAsia="zh-CN"/>
        </w:rPr>
      </w:pPr>
      <w:r>
        <w:t xml:space="preserve">Figure </w:t>
      </w:r>
      <w:r>
        <w:rPr>
          <w:rFonts w:hint="default"/>
          <w:lang w:val="en-IN"/>
        </w:rPr>
        <w:t>19</w:t>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30" w:type="pct"/>
        <w:jc w:val="center"/>
        <w:tblLayout w:type="fixed"/>
        <w:tblCellMar>
          <w:top w:w="0" w:type="dxa"/>
          <w:left w:w="108" w:type="dxa"/>
          <w:bottom w:w="0" w:type="dxa"/>
          <w:right w:w="108" w:type="dxa"/>
        </w:tblCellMar>
      </w:tblPr>
      <w:tblGrid>
        <w:gridCol w:w="615"/>
        <w:gridCol w:w="1254"/>
        <w:gridCol w:w="1176"/>
        <w:gridCol w:w="2220"/>
        <w:gridCol w:w="1260"/>
        <w:gridCol w:w="1320"/>
        <w:gridCol w:w="900"/>
      </w:tblGrid>
      <w:tr>
        <w:tblPrEx>
          <w:tblCellMar>
            <w:top w:w="0" w:type="dxa"/>
            <w:left w:w="108" w:type="dxa"/>
            <w:bottom w:w="0" w:type="dxa"/>
            <w:right w:w="108" w:type="dxa"/>
          </w:tblCellMar>
        </w:tblPrEx>
        <w:trPr>
          <w:trHeight w:val="402" w:hRule="atLeast"/>
          <w:jc w:val="center"/>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Module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Trainer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732" w:hRule="atLeast"/>
          <w:jc w:val="center"/>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7"/>
        <w:tblW w:w="8745" w:type="dxa"/>
        <w:tblInd w:w="-8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85"/>
        <w:gridCol w:w="1245"/>
        <w:gridCol w:w="1165"/>
        <w:gridCol w:w="2240"/>
        <w:gridCol w:w="1245"/>
        <w:gridCol w:w="1320"/>
        <w:gridCol w:w="9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45"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24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2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4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245"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1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4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c>
          <w:tcPr>
            <w:tcW w:w="12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4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top"/>
          </w:tcPr>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top"/>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lang w:val="en-IN" w:eastAsia="zh-CN"/>
        </w:rPr>
      </w:pPr>
    </w:p>
    <w:p>
      <w:pPr>
        <w:rPr>
          <w:rFonts w:hint="default"/>
          <w:rtl w:val="0"/>
          <w:lang w:val="en-IN" w:eastAsia="zh-CN"/>
        </w:rPr>
      </w:pPr>
      <w:r>
        <w:rPr>
          <w:rFonts w:hint="default"/>
          <w:lang w:val="en-IN" w:eastAsia="zh-CN"/>
        </w:rPr>
        <w:drawing>
          <wp:inline distT="0" distB="0" distL="114300" distR="114300">
            <wp:extent cx="5262245" cy="1922145"/>
            <wp:effectExtent l="9525" t="9525" r="24130" b="11430"/>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34"/>
                    <a:stretch>
                      <a:fillRect/>
                    </a:stretch>
                  </pic:blipFill>
                  <pic:spPr>
                    <a:xfrm>
                      <a:off x="0" y="0"/>
                      <a:ext cx="5262245" cy="1922145"/>
                    </a:xfrm>
                    <a:prstGeom prst="rect">
                      <a:avLst/>
                    </a:prstGeom>
                    <a:noFill/>
                    <a:ln>
                      <a:solidFill>
                        <a:schemeClr val="tx1"/>
                      </a:solidFill>
                    </a:ln>
                  </pic:spPr>
                </pic:pic>
              </a:graphicData>
            </a:graphic>
          </wp:inline>
        </w:drawing>
      </w:r>
    </w:p>
    <w:p>
      <w:pPr>
        <w:pStyle w:val="8"/>
        <w:bidi w:val="0"/>
        <w:jc w:val="center"/>
        <w:outlineLvl w:val="9"/>
        <w:rPr>
          <w:rFonts w:hint="default"/>
          <w:lang w:val="en-IN"/>
        </w:rPr>
      </w:pPr>
      <w:r>
        <w:t xml:space="preserve">Figure </w:t>
      </w:r>
      <w:r>
        <w:rPr>
          <w:rFonts w:hint="default"/>
          <w:lang w:val="en-IN"/>
        </w:rPr>
        <w:t>20</w:t>
      </w:r>
      <w:r>
        <w:rPr>
          <w:lang w:val="en-IN"/>
        </w:rPr>
        <w:t xml:space="preserve"> :</w:t>
      </w:r>
      <w:r>
        <w:rPr>
          <w:rFonts w:hint="default"/>
          <w:lang w:val="en-IN"/>
        </w:rPr>
        <w:t xml:space="preserve"> Exam Score Sheet Print Format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7"/>
        <w:tblW w:w="5105" w:type="pct"/>
        <w:jc w:val="center"/>
        <w:tblLayout w:type="fixed"/>
        <w:tblCellMar>
          <w:top w:w="0" w:type="dxa"/>
          <w:left w:w="108" w:type="dxa"/>
          <w:bottom w:w="0" w:type="dxa"/>
          <w:right w:w="108" w:type="dxa"/>
        </w:tblCellMar>
      </w:tblPr>
      <w:tblGrid>
        <w:gridCol w:w="556"/>
        <w:gridCol w:w="1279"/>
        <w:gridCol w:w="1242"/>
        <w:gridCol w:w="2265"/>
        <w:gridCol w:w="1320"/>
        <w:gridCol w:w="1119"/>
        <w:gridCol w:w="921"/>
      </w:tblGrid>
      <w:tr>
        <w:tblPrEx>
          <w:tblCellMar>
            <w:top w:w="0" w:type="dxa"/>
            <w:left w:w="108" w:type="dxa"/>
            <w:bottom w:w="0" w:type="dxa"/>
            <w:right w:w="108" w:type="dxa"/>
          </w:tblCellMar>
        </w:tblPrEx>
        <w:trPr>
          <w:trHeight w:val="195" w:hRule="atLeast"/>
          <w:jc w:val="center"/>
        </w:trPr>
        <w:tc>
          <w:tcPr>
            <w:tcW w:w="3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0"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Course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2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Semester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608"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sz w:val="20"/>
                <w:szCs w:val="20"/>
                <w:lang w:val="en-IN"/>
              </w:rPr>
              <w:t>Module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6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84"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9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436"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Invigilator Name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23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99" w:hRule="atLeast"/>
          <w:jc w:val="center"/>
        </w:trPr>
        <w:tc>
          <w:tcPr>
            <w:tcW w:w="3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b/>
                <w:bCs/>
                <w:sz w:val="20"/>
                <w:szCs w:val="20"/>
                <w:lang w:val="en-IN"/>
              </w:rPr>
              <w:t>Students</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0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7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bl>
    <w:p>
      <w:pPr>
        <w:bidi w:val="0"/>
        <w:outlineLvl w:val="9"/>
        <w:rPr>
          <w:rFonts w:hint="default" w:ascii="Calibri" w:hAnsi="Calibri" w:cs="Calibri"/>
          <w:b/>
          <w:bCs/>
          <w:color w:val="1F4E79" w:themeColor="accent1" w:themeShade="80"/>
          <w:lang w:val="en-IN"/>
        </w:rPr>
      </w:pPr>
    </w:p>
    <w:tbl>
      <w:tblPr>
        <w:tblStyle w:val="7"/>
        <w:tblW w:w="8795" w:type="dxa"/>
        <w:jc w:val="center"/>
        <w:tblLayout w:type="fixed"/>
        <w:tblCellMar>
          <w:top w:w="0" w:type="dxa"/>
          <w:left w:w="108" w:type="dxa"/>
          <w:bottom w:w="0" w:type="dxa"/>
          <w:right w:w="108" w:type="dxa"/>
        </w:tblCellMar>
      </w:tblPr>
      <w:tblGrid>
        <w:gridCol w:w="570"/>
        <w:gridCol w:w="1234"/>
        <w:gridCol w:w="1173"/>
        <w:gridCol w:w="2235"/>
        <w:gridCol w:w="1320"/>
        <w:gridCol w:w="1155"/>
        <w:gridCol w:w="1108"/>
      </w:tblGrid>
      <w:tr>
        <w:tblPrEx>
          <w:tblCellMar>
            <w:top w:w="0" w:type="dxa"/>
            <w:left w:w="108" w:type="dxa"/>
            <w:bottom w:w="0" w:type="dxa"/>
            <w:right w:w="108" w:type="dxa"/>
          </w:tblCellMar>
        </w:tblPrEx>
        <w:trPr>
          <w:trHeight w:val="234" w:hRule="atLeast"/>
          <w:jc w:val="center"/>
        </w:trPr>
        <w:tc>
          <w:tcPr>
            <w:tcW w:w="879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Students</w:t>
            </w:r>
          </w:p>
        </w:tc>
      </w:tr>
      <w:tr>
        <w:tblPrEx>
          <w:tblCellMar>
            <w:top w:w="0" w:type="dxa"/>
            <w:left w:w="108" w:type="dxa"/>
            <w:bottom w:w="0" w:type="dxa"/>
            <w:right w:w="108" w:type="dxa"/>
          </w:tblCellMar>
        </w:tblPrEx>
        <w:trPr>
          <w:trHeight w:val="212" w:hRule="atLeast"/>
          <w:jc w:val="center"/>
        </w:trPr>
        <w:tc>
          <w:tcPr>
            <w:tcW w:w="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2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21"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2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4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88"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Registration Number</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olor w:val="000000"/>
                <w:sz w:val="20"/>
                <w:szCs w:val="20"/>
                <w:lang w:val="en-IN"/>
              </w:rPr>
              <w:t>Text Field</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4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0" w:hRule="atLeast"/>
          <w:jc w:val="center"/>
        </w:trPr>
        <w:tc>
          <w:tcPr>
            <w:tcW w:w="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22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ToT candidate</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bidi w:val="0"/>
        <w:outlineLvl w:val="9"/>
        <w:rPr>
          <w:rFonts w:hint="default" w:ascii="Calibri" w:hAnsi="Calibri" w:cs="Calibri"/>
          <w:b/>
          <w:bCs/>
          <w:color w:val="1F4E79" w:themeColor="accent1" w:themeShade="80"/>
          <w:lang w:val="en-IN"/>
        </w:rPr>
      </w:pPr>
    </w:p>
    <w:p>
      <w:pPr>
        <w:pStyle w:val="3"/>
        <w:numPr>
          <w:ilvl w:val="1"/>
          <w:numId w:val="0"/>
        </w:numPr>
        <w:bidi w:val="0"/>
        <w:ind w:leftChars="0"/>
        <w:rPr>
          <w:rFonts w:hint="default"/>
          <w:lang w:val="en-US" w:eastAsia="zh-CN"/>
        </w:rPr>
      </w:pPr>
      <w:bookmarkStart w:id="134" w:name="_Toc19041"/>
      <w:bookmarkStart w:id="135" w:name="_Toc8706"/>
      <w:bookmarkStart w:id="136" w:name="_Toc2607"/>
    </w:p>
    <w:bookmarkEnd w:id="134"/>
    <w:bookmarkEnd w:id="135"/>
    <w:bookmarkEnd w:id="136"/>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37" w:name="_Toc23073"/>
      <w:bookmarkStart w:id="138" w:name="_Toc31429"/>
      <w:bookmarkStart w:id="139" w:name="_Toc19207"/>
      <w:r>
        <w:rPr>
          <w:rFonts w:hint="default" w:ascii="Calibri" w:hAnsi="Calibri" w:eastAsia="SimSun" w:cs="Calibri"/>
          <w:b/>
          <w:bCs/>
          <w:color w:val="548DD4"/>
          <w:sz w:val="28"/>
          <w:szCs w:val="28"/>
          <w:lang w:val="en-IN" w:eastAsia="zh-CN" w:bidi="ar-SA"/>
        </w:rPr>
        <w:t xml:space="preserve">4.2 </w:t>
      </w:r>
      <w:r>
        <w:rPr>
          <w:rFonts w:hint="default" w:ascii="Calibri" w:hAnsi="Calibri" w:eastAsia="SimSun" w:cs="Calibri"/>
          <w:b/>
          <w:bCs/>
          <w:color w:val="548DD4"/>
          <w:sz w:val="28"/>
          <w:szCs w:val="28"/>
          <w:lang w:val="en-US" w:eastAsia="zh-CN" w:bidi="ar-SA"/>
        </w:rPr>
        <w:t>Criteria</w:t>
      </w:r>
      <w:r>
        <w:rPr>
          <w:rFonts w:hint="default" w:ascii="Calibri" w:hAnsi="Calibri" w:eastAsia="SimSun" w:cs="Calibri"/>
          <w:b/>
          <w:bCs/>
          <w:color w:val="548DD4"/>
          <w:sz w:val="28"/>
          <w:szCs w:val="28"/>
          <w:lang w:val="en-IN" w:eastAsia="zh-CN" w:bidi="ar-SA"/>
        </w:rPr>
        <w:t xml:space="preserve"> W</w:t>
      </w:r>
      <w:r>
        <w:rPr>
          <w:rFonts w:hint="default" w:ascii="Calibri" w:hAnsi="Calibri" w:eastAsia="SimSun" w:cs="Calibri"/>
          <w:b/>
          <w:bCs/>
          <w:color w:val="548DD4"/>
          <w:sz w:val="28"/>
          <w:szCs w:val="28"/>
          <w:lang w:val="en-US" w:eastAsia="zh-CN" w:bidi="ar-SA"/>
        </w:rPr>
        <w:t>ise Evaluatio</w:t>
      </w:r>
      <w:r>
        <w:rPr>
          <w:rFonts w:hint="default" w:ascii="Calibri" w:hAnsi="Calibri" w:eastAsia="SimSun" w:cs="Calibri"/>
          <w:b/>
          <w:bCs/>
          <w:color w:val="548DD4"/>
          <w:sz w:val="28"/>
          <w:szCs w:val="28"/>
          <w:lang w:val="en-IN" w:eastAsia="zh-CN" w:bidi="ar-SA"/>
        </w:rPr>
        <w:t>n</w:t>
      </w:r>
      <w:bookmarkEnd w:id="137"/>
      <w:bookmarkEnd w:id="138"/>
      <w:bookmarkEnd w:id="139"/>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52"/>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52"/>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52"/>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52"/>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9685" b="2540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35"/>
                    <a:stretch>
                      <a:fillRect/>
                    </a:stretch>
                  </pic:blipFill>
                  <pic:spPr>
                    <a:xfrm>
                      <a:off x="0" y="0"/>
                      <a:ext cx="5266690" cy="289877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Criteria Wise Evaluation Screen</w:t>
      </w:r>
    </w:p>
    <w:p>
      <w:pPr>
        <w:rPr>
          <w:rFonts w:hint="default"/>
          <w:lang w:val="en-IN"/>
        </w:rPr>
      </w:pPr>
    </w:p>
    <w:p>
      <w:pPr>
        <w:numPr>
          <w:ilvl w:val="0"/>
          <w:numId w:val="53"/>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7"/>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applied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0" w:name="_Toc9172"/>
      <w:bookmarkStart w:id="141" w:name="_Toc7020"/>
      <w:bookmarkStart w:id="142" w:name="_Toc27710"/>
      <w:r>
        <w:rPr>
          <w:rFonts w:hint="default" w:ascii="Calibri" w:hAnsi="Calibri" w:eastAsia="SimSun" w:cs="Calibri"/>
          <w:b/>
          <w:bCs/>
          <w:color w:val="548DD4"/>
          <w:sz w:val="28"/>
          <w:szCs w:val="28"/>
          <w:lang w:val="en-IN" w:eastAsia="zh-CN" w:bidi="ar-SA"/>
        </w:rPr>
        <w:t>4.3 Criteria Wise Evaluation Tool</w:t>
      </w:r>
      <w:bookmarkEnd w:id="140"/>
      <w:bookmarkEnd w:id="141"/>
      <w:bookmarkEnd w:id="14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54"/>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54"/>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54"/>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54"/>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15240" b="139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6"/>
                    <a:stretch>
                      <a:fillRect/>
                    </a:stretch>
                  </pic:blipFill>
                  <pic:spPr>
                    <a:xfrm>
                      <a:off x="0" y="0"/>
                      <a:ext cx="5271135" cy="252920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7"/>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3" w:name="_Toc21095"/>
      <w:bookmarkStart w:id="144" w:name="_Toc12482"/>
      <w:bookmarkStart w:id="145" w:name="_Toc30300"/>
      <w:r>
        <w:rPr>
          <w:rFonts w:hint="default" w:ascii="Calibri" w:hAnsi="Calibri" w:eastAsia="SimSun" w:cs="Calibri"/>
          <w:b/>
          <w:bCs/>
          <w:color w:val="548DD4"/>
          <w:sz w:val="28"/>
          <w:szCs w:val="28"/>
          <w:lang w:val="en-IN" w:eastAsia="zh-CN" w:bidi="ar-SA"/>
        </w:rPr>
        <w:t>4.4 Continuous Evaluation</w:t>
      </w:r>
      <w:bookmarkEnd w:id="143"/>
      <w:bookmarkEnd w:id="144"/>
      <w:bookmarkEnd w:id="145"/>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12700" b="1397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37"/>
                    <a:stretch>
                      <a:fillRect/>
                    </a:stretch>
                  </pic:blipFill>
                  <pic:spPr>
                    <a:xfrm>
                      <a:off x="0" y="0"/>
                      <a:ext cx="5273675" cy="2300605"/>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25</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rPr>
          <w:rFonts w:hint="default"/>
          <w:rtl w:val="0"/>
          <w:lang w:val="en-IN" w:eastAsia="zh-CN"/>
        </w:rPr>
      </w:pP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tbl>
      <w:tblPr>
        <w:tblStyle w:val="7"/>
        <w:tblW w:w="5000" w:type="pct"/>
        <w:jc w:val="center"/>
        <w:tblLayout w:type="fixed"/>
        <w:tblCellMar>
          <w:top w:w="0" w:type="dxa"/>
          <w:left w:w="108" w:type="dxa"/>
          <w:bottom w:w="0" w:type="dxa"/>
          <w:right w:w="108" w:type="dxa"/>
        </w:tblCellMar>
      </w:tblPr>
      <w:tblGrid>
        <w:gridCol w:w="602"/>
        <w:gridCol w:w="1215"/>
        <w:gridCol w:w="1245"/>
        <w:gridCol w:w="1875"/>
        <w:gridCol w:w="1305"/>
        <w:gridCol w:w="1250"/>
        <w:gridCol w:w="1030"/>
      </w:tblGrid>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5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tbl>
      <w:tblPr>
        <w:tblStyle w:val="7"/>
        <w:tblpPr w:leftFromText="180" w:rightFromText="180" w:vertAnchor="text" w:horzAnchor="page" w:tblpX="1798" w:tblpY="215"/>
        <w:tblOverlap w:val="never"/>
        <w:tblW w:w="5000" w:type="pct"/>
        <w:tblInd w:w="0" w:type="dxa"/>
        <w:tblLayout w:type="fixed"/>
        <w:tblCellMar>
          <w:top w:w="0" w:type="dxa"/>
          <w:left w:w="108" w:type="dxa"/>
          <w:bottom w:w="0" w:type="dxa"/>
          <w:right w:w="108" w:type="dxa"/>
        </w:tblCellMar>
      </w:tblPr>
      <w:tblGrid>
        <w:gridCol w:w="616"/>
        <w:gridCol w:w="1246"/>
        <w:gridCol w:w="1200"/>
        <w:gridCol w:w="1875"/>
        <w:gridCol w:w="1335"/>
        <w:gridCol w:w="1245"/>
        <w:gridCol w:w="1005"/>
      </w:tblGrid>
      <w:tr>
        <w:tblPrEx>
          <w:tblCellMar>
            <w:top w:w="0" w:type="dxa"/>
            <w:left w:w="108" w:type="dxa"/>
            <w:bottom w:w="0" w:type="dxa"/>
            <w:right w:w="108" w:type="dxa"/>
          </w:tblCellMar>
        </w:tblPrEx>
        <w:trPr>
          <w:trHeight w:val="161"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6" w:name="_Toc26260"/>
      <w:bookmarkStart w:id="147" w:name="_Toc9058"/>
      <w:bookmarkStart w:id="148" w:name="_Toc28382"/>
      <w:r>
        <w:rPr>
          <w:rFonts w:hint="default" w:ascii="Calibri" w:hAnsi="Calibri" w:eastAsia="SimSun" w:cs="Calibri"/>
          <w:b/>
          <w:bCs/>
          <w:color w:val="548DD4"/>
          <w:sz w:val="28"/>
          <w:szCs w:val="28"/>
          <w:lang w:val="en-IN" w:eastAsia="zh-CN" w:bidi="ar-SA"/>
        </w:rPr>
        <w:t>4.5 Continuous Evaluation Tool</w:t>
      </w:r>
      <w:bookmarkEnd w:id="146"/>
      <w:bookmarkEnd w:id="147"/>
      <w:bookmarkEnd w:id="14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top"/>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top"/>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15875" b="1079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8"/>
                    <a:stretch>
                      <a:fillRect/>
                    </a:stretch>
                  </pic:blipFill>
                  <pic:spPr>
                    <a:xfrm>
                      <a:off x="0" y="0"/>
                      <a:ext cx="5270500" cy="1103630"/>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rPr>
          <w:rFonts w:hint="default"/>
          <w:lang w:val="en-IN"/>
        </w:rPr>
        <w:t>26</w:t>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7"/>
        <w:tblW w:w="5105" w:type="pct"/>
        <w:jc w:val="center"/>
        <w:tblLayout w:type="fixed"/>
        <w:tblCellMar>
          <w:top w:w="0" w:type="dxa"/>
          <w:left w:w="108" w:type="dxa"/>
          <w:bottom w:w="0" w:type="dxa"/>
          <w:right w:w="108" w:type="dxa"/>
        </w:tblCellMar>
      </w:tblPr>
      <w:tblGrid>
        <w:gridCol w:w="587"/>
        <w:gridCol w:w="1215"/>
        <w:gridCol w:w="1170"/>
        <w:gridCol w:w="2205"/>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2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7"/>
        <w:tblW w:w="5110" w:type="pct"/>
        <w:jc w:val="center"/>
        <w:tblLayout w:type="fixed"/>
        <w:tblCellMar>
          <w:top w:w="0" w:type="dxa"/>
          <w:left w:w="108" w:type="dxa"/>
          <w:bottom w:w="0" w:type="dxa"/>
          <w:right w:w="108" w:type="dxa"/>
        </w:tblCellMar>
      </w:tblPr>
      <w:tblGrid>
        <w:gridCol w:w="576"/>
        <w:gridCol w:w="1275"/>
        <w:gridCol w:w="1185"/>
        <w:gridCol w:w="2104"/>
        <w:gridCol w:w="1316"/>
        <w:gridCol w:w="1115"/>
        <w:gridCol w:w="1139"/>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0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5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68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20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4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49" w:name="_Toc24662"/>
      <w:bookmarkStart w:id="150" w:name="_Toc7995"/>
      <w:bookmarkStart w:id="151" w:name="_Toc19581"/>
      <w:r>
        <w:rPr>
          <w:rFonts w:hint="default" w:ascii="Calibri" w:hAnsi="Calibri" w:eastAsia="SimSun" w:cs="Calibri"/>
          <w:b/>
          <w:bCs/>
          <w:color w:val="548DD4"/>
          <w:sz w:val="28"/>
          <w:szCs w:val="28"/>
          <w:lang w:val="en-IN" w:eastAsia="zh-CN" w:bidi="ar-SA"/>
        </w:rPr>
        <w:t>4.6 Final Exam Result</w:t>
      </w:r>
      <w:bookmarkEnd w:id="149"/>
      <w:bookmarkEnd w:id="150"/>
      <w:bookmarkEnd w:id="15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r>
        <w:drawing>
          <wp:inline distT="0" distB="0" distL="114300" distR="114300">
            <wp:extent cx="5269230" cy="3133090"/>
            <wp:effectExtent l="9525" t="9525" r="17145" b="1968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9"/>
                    <a:stretch>
                      <a:fillRect/>
                    </a:stretch>
                  </pic:blipFill>
                  <pic:spPr>
                    <a:xfrm>
                      <a:off x="0" y="0"/>
                      <a:ext cx="5269230" cy="3133090"/>
                    </a:xfrm>
                    <a:prstGeom prst="rect">
                      <a:avLst/>
                    </a:prstGeom>
                    <a:noFill/>
                    <a:ln>
                      <a:solidFill>
                        <a:schemeClr val="tx1"/>
                      </a:solidFill>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7"/>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Need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2"/>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52" w:name="_Toc22054"/>
            <w:bookmarkStart w:id="153" w:name="_Toc18874"/>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154" w:name="_Toc22300"/>
      <w:r>
        <w:rPr>
          <w:rFonts w:hint="default" w:ascii="Calibri" w:hAnsi="Calibri" w:eastAsia="SimSun" w:cs="Calibri"/>
          <w:b/>
          <w:bCs/>
          <w:color w:val="548DD4"/>
          <w:sz w:val="28"/>
          <w:szCs w:val="28"/>
          <w:lang w:val="en-IN" w:eastAsia="zh-CN" w:bidi="ar-SA"/>
        </w:rPr>
        <w:t>4.7 Final Result Declaration Tool</w:t>
      </w:r>
      <w:bookmarkEnd w:id="152"/>
      <w:bookmarkEnd w:id="153"/>
      <w:bookmarkEnd w:id="154"/>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2"/>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numPr>
          <w:ilvl w:val="0"/>
          <w:numId w:val="0"/>
        </w:numPr>
        <w:bidi w:val="0"/>
        <w:ind w:leftChars="0"/>
        <w:outlineLvl w:val="9"/>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13335" b="2159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0"/>
                    <a:stretch>
                      <a:fillRect/>
                    </a:stretch>
                  </pic:blipFill>
                  <pic:spPr>
                    <a:xfrm>
                      <a:off x="0" y="0"/>
                      <a:ext cx="5273040" cy="2712085"/>
                    </a:xfrm>
                    <a:prstGeom prst="rect">
                      <a:avLst/>
                    </a:prstGeom>
                    <a:noFill/>
                    <a:ln>
                      <a:solidFill>
                        <a:schemeClr val="tx1"/>
                      </a:solidFill>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7"/>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7"/>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7"/>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bookmarkStart w:id="156" w:name="_GoBack"/>
            <w:bookmarkEnd w:id="156"/>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8C696875"/>
    <w:multiLevelType w:val="singleLevel"/>
    <w:tmpl w:val="8C696875"/>
    <w:lvl w:ilvl="0" w:tentative="0">
      <w:start w:val="18"/>
      <w:numFmt w:val="upperLetter"/>
      <w:suff w:val="space"/>
      <w:lvlText w:val="(%1)"/>
      <w:lvlJc w:val="left"/>
    </w:lvl>
  </w:abstractNum>
  <w:abstractNum w:abstractNumId="2">
    <w:nsid w:val="9A80A9D8"/>
    <w:multiLevelType w:val="singleLevel"/>
    <w:tmpl w:val="9A80A9D8"/>
    <w:lvl w:ilvl="0" w:tentative="0">
      <w:start w:val="1"/>
      <w:numFmt w:val="decimal"/>
      <w:suff w:val="space"/>
      <w:lvlText w:val="%1."/>
      <w:lvlJc w:val="left"/>
    </w:lvl>
  </w:abstractNum>
  <w:abstractNum w:abstractNumId="3">
    <w:nsid w:val="9ADDA158"/>
    <w:multiLevelType w:val="singleLevel"/>
    <w:tmpl w:val="9ADDA158"/>
    <w:lvl w:ilvl="0" w:tentative="0">
      <w:start w:val="1"/>
      <w:numFmt w:val="decimal"/>
      <w:suff w:val="space"/>
      <w:lvlText w:val="%1."/>
      <w:lvlJc w:val="left"/>
    </w:lvl>
  </w:abstractNum>
  <w:abstractNum w:abstractNumId="4">
    <w:nsid w:val="9EFF7023"/>
    <w:multiLevelType w:val="singleLevel"/>
    <w:tmpl w:val="9EFF7023"/>
    <w:lvl w:ilvl="0" w:tentative="0">
      <w:start w:val="1"/>
      <w:numFmt w:val="decimal"/>
      <w:suff w:val="space"/>
      <w:lvlText w:val="%1."/>
      <w:lvlJc w:val="left"/>
    </w:lvl>
  </w:abstractNum>
  <w:abstractNum w:abstractNumId="5">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AC6D3ACF"/>
    <w:multiLevelType w:val="singleLevel"/>
    <w:tmpl w:val="AC6D3ACF"/>
    <w:lvl w:ilvl="0" w:tentative="0">
      <w:start w:val="1"/>
      <w:numFmt w:val="decimal"/>
      <w:lvlText w:val="%1."/>
      <w:lvlJc w:val="left"/>
      <w:pPr>
        <w:tabs>
          <w:tab w:val="left" w:pos="425"/>
        </w:tabs>
        <w:ind w:left="425" w:leftChars="0" w:hanging="425" w:firstLineChars="0"/>
      </w:pPr>
      <w:rPr>
        <w:rFonts w:hint="default"/>
        <w:b/>
        <w:bCs/>
      </w:rPr>
    </w:lvl>
  </w:abstractNum>
  <w:abstractNum w:abstractNumId="7">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8">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BB676E96"/>
    <w:multiLevelType w:val="singleLevel"/>
    <w:tmpl w:val="BB676E96"/>
    <w:lvl w:ilvl="0" w:tentative="0">
      <w:start w:val="18"/>
      <w:numFmt w:val="upperLetter"/>
      <w:suff w:val="space"/>
      <w:lvlText w:val="(%1)"/>
      <w:lvlJc w:val="left"/>
    </w:lvl>
  </w:abstractNum>
  <w:abstractNum w:abstractNumId="11">
    <w:nsid w:val="C1B13BB8"/>
    <w:multiLevelType w:val="singleLevel"/>
    <w:tmpl w:val="C1B13BB8"/>
    <w:lvl w:ilvl="0" w:tentative="0">
      <w:start w:val="1"/>
      <w:numFmt w:val="decimal"/>
      <w:suff w:val="space"/>
      <w:lvlText w:val="%1."/>
      <w:lvlJc w:val="left"/>
    </w:lvl>
  </w:abstractNum>
  <w:abstractNum w:abstractNumId="12">
    <w:nsid w:val="C2E9B60D"/>
    <w:multiLevelType w:val="singleLevel"/>
    <w:tmpl w:val="C2E9B60D"/>
    <w:lvl w:ilvl="0" w:tentative="0">
      <w:start w:val="1"/>
      <w:numFmt w:val="decimal"/>
      <w:suff w:val="space"/>
      <w:lvlText w:val="%1."/>
      <w:lvlJc w:val="left"/>
    </w:lvl>
  </w:abstractNum>
  <w:abstractNum w:abstractNumId="13">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D053250A"/>
    <w:multiLevelType w:val="singleLevel"/>
    <w:tmpl w:val="D053250A"/>
    <w:lvl w:ilvl="0" w:tentative="0">
      <w:start w:val="1"/>
      <w:numFmt w:val="lowerLetter"/>
      <w:suff w:val="space"/>
      <w:lvlText w:val="%1."/>
      <w:lvlJc w:val="left"/>
    </w:lvl>
  </w:abstractNum>
  <w:abstractNum w:abstractNumId="15">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16">
    <w:nsid w:val="D433B6F7"/>
    <w:multiLevelType w:val="singleLevel"/>
    <w:tmpl w:val="D433B6F7"/>
    <w:lvl w:ilvl="0" w:tentative="0">
      <w:start w:val="1"/>
      <w:numFmt w:val="decimal"/>
      <w:suff w:val="space"/>
      <w:lvlText w:val="%1."/>
      <w:lvlJc w:val="left"/>
    </w:lvl>
  </w:abstractNum>
  <w:abstractNum w:abstractNumId="17">
    <w:nsid w:val="D5D50809"/>
    <w:multiLevelType w:val="singleLevel"/>
    <w:tmpl w:val="D5D50809"/>
    <w:lvl w:ilvl="0" w:tentative="0">
      <w:start w:val="18"/>
      <w:numFmt w:val="upperLetter"/>
      <w:lvlText w:val="(%1)"/>
      <w:lvlJc w:val="left"/>
      <w:pPr>
        <w:tabs>
          <w:tab w:val="left" w:pos="312"/>
        </w:tabs>
      </w:pPr>
    </w:lvl>
  </w:abstractNum>
  <w:abstractNum w:abstractNumId="18">
    <w:nsid w:val="D635BE0F"/>
    <w:multiLevelType w:val="singleLevel"/>
    <w:tmpl w:val="D635BE0F"/>
    <w:lvl w:ilvl="0" w:tentative="0">
      <w:start w:val="1"/>
      <w:numFmt w:val="decimal"/>
      <w:lvlText w:val="%1."/>
      <w:lvlJc w:val="left"/>
      <w:pPr>
        <w:tabs>
          <w:tab w:val="left" w:pos="425"/>
        </w:tabs>
        <w:ind w:left="425" w:hanging="425"/>
      </w:pPr>
      <w:rPr>
        <w:rFonts w:hint="default"/>
      </w:rPr>
    </w:lvl>
  </w:abstractNum>
  <w:abstractNum w:abstractNumId="19">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0">
    <w:nsid w:val="E1B78802"/>
    <w:multiLevelType w:val="singleLevel"/>
    <w:tmpl w:val="E1B78802"/>
    <w:lvl w:ilvl="0" w:tentative="0">
      <w:start w:val="1"/>
      <w:numFmt w:val="decimal"/>
      <w:suff w:val="space"/>
      <w:lvlText w:val="%1."/>
      <w:lvlJc w:val="left"/>
    </w:lvl>
  </w:abstractNum>
  <w:abstractNum w:abstractNumId="21">
    <w:nsid w:val="E5DDCD08"/>
    <w:multiLevelType w:val="singleLevel"/>
    <w:tmpl w:val="E5DDCD08"/>
    <w:lvl w:ilvl="0" w:tentative="0">
      <w:start w:val="1"/>
      <w:numFmt w:val="decimal"/>
      <w:suff w:val="space"/>
      <w:lvlText w:val="%1."/>
      <w:lvlJc w:val="left"/>
    </w:lvl>
  </w:abstractNum>
  <w:abstractNum w:abstractNumId="22">
    <w:nsid w:val="FA79556E"/>
    <w:multiLevelType w:val="singleLevel"/>
    <w:tmpl w:val="FA79556E"/>
    <w:lvl w:ilvl="0" w:tentative="0">
      <w:start w:val="1"/>
      <w:numFmt w:val="decimal"/>
      <w:suff w:val="space"/>
      <w:lvlText w:val="%1."/>
      <w:lvlJc w:val="left"/>
    </w:lvl>
  </w:abstractNum>
  <w:abstractNum w:abstractNumId="23">
    <w:nsid w:val="FC200F85"/>
    <w:multiLevelType w:val="singleLevel"/>
    <w:tmpl w:val="FC200F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FD2BFAE1"/>
    <w:multiLevelType w:val="singleLevel"/>
    <w:tmpl w:val="FD2BFAE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5">
    <w:nsid w:val="FF64EE07"/>
    <w:multiLevelType w:val="singleLevel"/>
    <w:tmpl w:val="FF64EE07"/>
    <w:lvl w:ilvl="0" w:tentative="0">
      <w:start w:val="1"/>
      <w:numFmt w:val="decimal"/>
      <w:suff w:val="space"/>
      <w:lvlText w:val="%1."/>
      <w:lvlJc w:val="left"/>
    </w:lvl>
  </w:abstractNum>
  <w:abstractNum w:abstractNumId="26">
    <w:nsid w:val="FFD90CC6"/>
    <w:multiLevelType w:val="singleLevel"/>
    <w:tmpl w:val="FFD90CC6"/>
    <w:lvl w:ilvl="0" w:tentative="0">
      <w:start w:val="1"/>
      <w:numFmt w:val="decimal"/>
      <w:lvlText w:val="%1."/>
      <w:lvlJc w:val="left"/>
      <w:pPr>
        <w:tabs>
          <w:tab w:val="left" w:pos="425"/>
        </w:tabs>
        <w:ind w:left="425" w:hanging="425"/>
      </w:pPr>
      <w:rPr>
        <w:rFonts w:hint="default"/>
      </w:rPr>
    </w:lvl>
  </w:abstractNum>
  <w:abstractNum w:abstractNumId="27">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28">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29">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30">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31">
    <w:nsid w:val="18310702"/>
    <w:multiLevelType w:val="singleLevel"/>
    <w:tmpl w:val="18310702"/>
    <w:lvl w:ilvl="0" w:tentative="0">
      <w:start w:val="14"/>
      <w:numFmt w:val="upperLetter"/>
      <w:suff w:val="space"/>
      <w:lvlText w:val="(%1)"/>
      <w:lvlJc w:val="left"/>
    </w:lvl>
  </w:abstractNum>
  <w:abstractNum w:abstractNumId="32">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rPr>
    </w:lvl>
  </w:abstractNum>
  <w:abstractNum w:abstractNumId="33">
    <w:nsid w:val="1AF94F62"/>
    <w:multiLevelType w:val="singleLevel"/>
    <w:tmpl w:val="1AF94F62"/>
    <w:lvl w:ilvl="0" w:tentative="0">
      <w:start w:val="1"/>
      <w:numFmt w:val="decimal"/>
      <w:suff w:val="space"/>
      <w:lvlText w:val="%1."/>
      <w:lvlJc w:val="left"/>
    </w:lvl>
  </w:abstractNum>
  <w:abstractNum w:abstractNumId="34">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5">
    <w:nsid w:val="2D5D3A34"/>
    <w:multiLevelType w:val="singleLevel"/>
    <w:tmpl w:val="2D5D3A34"/>
    <w:lvl w:ilvl="0" w:tentative="0">
      <w:start w:val="1"/>
      <w:numFmt w:val="decimal"/>
      <w:suff w:val="space"/>
      <w:lvlText w:val="%1."/>
      <w:lvlJc w:val="left"/>
    </w:lvl>
  </w:abstractNum>
  <w:abstractNum w:abstractNumId="36">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37">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38">
    <w:nsid w:val="409CDCE2"/>
    <w:multiLevelType w:val="singleLevel"/>
    <w:tmpl w:val="409CDCE2"/>
    <w:lvl w:ilvl="0" w:tentative="0">
      <w:start w:val="1"/>
      <w:numFmt w:val="decimal"/>
      <w:suff w:val="space"/>
      <w:lvlText w:val="%1."/>
      <w:lvlJc w:val="left"/>
    </w:lvl>
  </w:abstractNum>
  <w:abstractNum w:abstractNumId="39">
    <w:nsid w:val="52327DA0"/>
    <w:multiLevelType w:val="singleLevel"/>
    <w:tmpl w:val="52327DA0"/>
    <w:lvl w:ilvl="0" w:tentative="0">
      <w:start w:val="1"/>
      <w:numFmt w:val="decimal"/>
      <w:suff w:val="space"/>
      <w:lvlText w:val="%1."/>
      <w:lvlJc w:val="left"/>
    </w:lvl>
  </w:abstractNum>
  <w:abstractNum w:abstractNumId="40">
    <w:nsid w:val="53DEE276"/>
    <w:multiLevelType w:val="singleLevel"/>
    <w:tmpl w:val="53DEE276"/>
    <w:lvl w:ilvl="0" w:tentative="0">
      <w:start w:val="1"/>
      <w:numFmt w:val="decimal"/>
      <w:suff w:val="space"/>
      <w:lvlText w:val="%1."/>
      <w:lvlJc w:val="left"/>
    </w:lvl>
  </w:abstractNum>
  <w:abstractNum w:abstractNumId="41">
    <w:nsid w:val="55B3E80F"/>
    <w:multiLevelType w:val="singleLevel"/>
    <w:tmpl w:val="55B3E80F"/>
    <w:lvl w:ilvl="0" w:tentative="0">
      <w:start w:val="1"/>
      <w:numFmt w:val="decimal"/>
      <w:suff w:val="space"/>
      <w:lvlText w:val="%1."/>
      <w:lvlJc w:val="left"/>
    </w:lvl>
  </w:abstractNum>
  <w:abstractNum w:abstractNumId="42">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3">
    <w:nsid w:val="5B152935"/>
    <w:multiLevelType w:val="singleLevel"/>
    <w:tmpl w:val="5B152935"/>
    <w:lvl w:ilvl="0" w:tentative="0">
      <w:start w:val="1"/>
      <w:numFmt w:val="decimal"/>
      <w:suff w:val="space"/>
      <w:lvlText w:val="%1."/>
      <w:lvlJc w:val="left"/>
    </w:lvl>
  </w:abstractNum>
  <w:abstractNum w:abstractNumId="44">
    <w:nsid w:val="5BE9527E"/>
    <w:multiLevelType w:val="singleLevel"/>
    <w:tmpl w:val="5BE9527E"/>
    <w:lvl w:ilvl="0" w:tentative="0">
      <w:start w:val="1"/>
      <w:numFmt w:val="decimal"/>
      <w:lvlText w:val="%1."/>
      <w:lvlJc w:val="left"/>
      <w:pPr>
        <w:tabs>
          <w:tab w:val="left" w:pos="425"/>
        </w:tabs>
        <w:ind w:left="425" w:hanging="425"/>
      </w:pPr>
      <w:rPr>
        <w:rFonts w:hint="default"/>
      </w:rPr>
    </w:lvl>
  </w:abstractNum>
  <w:abstractNum w:abstractNumId="45">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46">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47">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48">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49">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50">
    <w:nsid w:val="6B3DBB2F"/>
    <w:multiLevelType w:val="singleLevel"/>
    <w:tmpl w:val="6B3DBB2F"/>
    <w:lvl w:ilvl="0" w:tentative="0">
      <w:start w:val="1"/>
      <w:numFmt w:val="decimal"/>
      <w:suff w:val="space"/>
      <w:lvlText w:val="%1."/>
      <w:lvlJc w:val="left"/>
    </w:lvl>
  </w:abstractNum>
  <w:abstractNum w:abstractNumId="51">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52">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3">
    <w:nsid w:val="7F363CFE"/>
    <w:multiLevelType w:val="singleLevel"/>
    <w:tmpl w:val="7F363CFE"/>
    <w:lvl w:ilvl="0" w:tentative="0">
      <w:start w:val="1"/>
      <w:numFmt w:val="decimal"/>
      <w:lvlText w:val="%1."/>
      <w:lvlJc w:val="left"/>
      <w:pPr>
        <w:tabs>
          <w:tab w:val="left" w:pos="425"/>
        </w:tabs>
        <w:ind w:left="425" w:hanging="425"/>
      </w:pPr>
      <w:rPr>
        <w:rFonts w:hint="default"/>
      </w:rPr>
    </w:lvl>
  </w:abstractNum>
  <w:num w:numId="1">
    <w:abstractNumId w:val="5"/>
  </w:num>
  <w:num w:numId="2">
    <w:abstractNumId w:val="9"/>
  </w:num>
  <w:num w:numId="3">
    <w:abstractNumId w:val="30"/>
  </w:num>
  <w:num w:numId="4">
    <w:abstractNumId w:val="34"/>
  </w:num>
  <w:num w:numId="5">
    <w:abstractNumId w:val="42"/>
  </w:num>
  <w:num w:numId="6">
    <w:abstractNumId w:val="6"/>
  </w:num>
  <w:num w:numId="7">
    <w:abstractNumId w:val="52"/>
  </w:num>
  <w:num w:numId="8">
    <w:abstractNumId w:val="28"/>
  </w:num>
  <w:num w:numId="9">
    <w:abstractNumId w:val="46"/>
  </w:num>
  <w:num w:numId="10">
    <w:abstractNumId w:val="0"/>
  </w:num>
  <w:num w:numId="11">
    <w:abstractNumId w:val="17"/>
  </w:num>
  <w:num w:numId="12">
    <w:abstractNumId w:val="47"/>
  </w:num>
  <w:num w:numId="13">
    <w:abstractNumId w:val="51"/>
  </w:num>
  <w:num w:numId="14">
    <w:abstractNumId w:val="12"/>
  </w:num>
  <w:num w:numId="15">
    <w:abstractNumId w:val="19"/>
  </w:num>
  <w:num w:numId="16">
    <w:abstractNumId w:val="36"/>
  </w:num>
  <w:num w:numId="17">
    <w:abstractNumId w:val="18"/>
  </w:num>
  <w:num w:numId="18">
    <w:abstractNumId w:val="22"/>
  </w:num>
  <w:num w:numId="19">
    <w:abstractNumId w:val="40"/>
  </w:num>
  <w:num w:numId="20">
    <w:abstractNumId w:val="4"/>
  </w:num>
  <w:num w:numId="21">
    <w:abstractNumId w:val="53"/>
  </w:num>
  <w:num w:numId="22">
    <w:abstractNumId w:val="41"/>
  </w:num>
  <w:num w:numId="23">
    <w:abstractNumId w:val="25"/>
  </w:num>
  <w:num w:numId="24">
    <w:abstractNumId w:val="26"/>
  </w:num>
  <w:num w:numId="25">
    <w:abstractNumId w:val="11"/>
  </w:num>
  <w:num w:numId="26">
    <w:abstractNumId w:val="39"/>
  </w:num>
  <w:num w:numId="27">
    <w:abstractNumId w:val="44"/>
  </w:num>
  <w:num w:numId="28">
    <w:abstractNumId w:val="16"/>
  </w:num>
  <w:num w:numId="29">
    <w:abstractNumId w:val="31"/>
  </w:num>
  <w:num w:numId="30">
    <w:abstractNumId w:val="2"/>
  </w:num>
  <w:num w:numId="31">
    <w:abstractNumId w:val="20"/>
  </w:num>
  <w:num w:numId="32">
    <w:abstractNumId w:val="50"/>
  </w:num>
  <w:num w:numId="33">
    <w:abstractNumId w:val="43"/>
  </w:num>
  <w:num w:numId="34">
    <w:abstractNumId w:val="21"/>
  </w:num>
  <w:num w:numId="35">
    <w:abstractNumId w:val="7"/>
  </w:num>
  <w:num w:numId="36">
    <w:abstractNumId w:val="14"/>
  </w:num>
  <w:num w:numId="37">
    <w:abstractNumId w:val="38"/>
  </w:num>
  <w:num w:numId="38">
    <w:abstractNumId w:val="23"/>
  </w:num>
  <w:num w:numId="39">
    <w:abstractNumId w:val="15"/>
  </w:num>
  <w:num w:numId="40">
    <w:abstractNumId w:val="29"/>
  </w:num>
  <w:num w:numId="41">
    <w:abstractNumId w:val="33"/>
  </w:num>
  <w:num w:numId="42">
    <w:abstractNumId w:val="32"/>
  </w:num>
  <w:num w:numId="43">
    <w:abstractNumId w:val="3"/>
  </w:num>
  <w:num w:numId="44">
    <w:abstractNumId w:val="1"/>
  </w:num>
  <w:num w:numId="45">
    <w:abstractNumId w:val="49"/>
  </w:num>
  <w:num w:numId="46">
    <w:abstractNumId w:val="27"/>
  </w:num>
  <w:num w:numId="47">
    <w:abstractNumId w:val="35"/>
  </w:num>
  <w:num w:numId="48">
    <w:abstractNumId w:val="13"/>
  </w:num>
  <w:num w:numId="49">
    <w:abstractNumId w:val="24"/>
  </w:num>
  <w:num w:numId="50">
    <w:abstractNumId w:val="37"/>
  </w:num>
  <w:num w:numId="51">
    <w:abstractNumId w:val="10"/>
  </w:num>
  <w:num w:numId="52">
    <w:abstractNumId w:val="48"/>
  </w:num>
  <w:num w:numId="53">
    <w:abstractNumId w:val="8"/>
  </w:num>
  <w:num w:numId="5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72C3060"/>
    <w:rsid w:val="0004794B"/>
    <w:rsid w:val="00A93785"/>
    <w:rsid w:val="081A245B"/>
    <w:rsid w:val="085F5151"/>
    <w:rsid w:val="091958CD"/>
    <w:rsid w:val="0E915C14"/>
    <w:rsid w:val="0EFB410C"/>
    <w:rsid w:val="12066789"/>
    <w:rsid w:val="12910929"/>
    <w:rsid w:val="13687810"/>
    <w:rsid w:val="14FC4D89"/>
    <w:rsid w:val="1551281A"/>
    <w:rsid w:val="17D90A98"/>
    <w:rsid w:val="1B232485"/>
    <w:rsid w:val="1E013754"/>
    <w:rsid w:val="1E2550D2"/>
    <w:rsid w:val="20E87EB6"/>
    <w:rsid w:val="211F16FB"/>
    <w:rsid w:val="32002043"/>
    <w:rsid w:val="34175ED3"/>
    <w:rsid w:val="375802A9"/>
    <w:rsid w:val="39AA1C8E"/>
    <w:rsid w:val="3DE92D82"/>
    <w:rsid w:val="3FDA5E59"/>
    <w:rsid w:val="4240339D"/>
    <w:rsid w:val="43D048E5"/>
    <w:rsid w:val="46364EC5"/>
    <w:rsid w:val="464F5B24"/>
    <w:rsid w:val="4AB532EE"/>
    <w:rsid w:val="4DC61492"/>
    <w:rsid w:val="50C84F73"/>
    <w:rsid w:val="54400458"/>
    <w:rsid w:val="562D2A1F"/>
    <w:rsid w:val="56F42242"/>
    <w:rsid w:val="5E2D2184"/>
    <w:rsid w:val="5F0B3B64"/>
    <w:rsid w:val="5FF20AAD"/>
    <w:rsid w:val="63DC25E8"/>
    <w:rsid w:val="63EA37B2"/>
    <w:rsid w:val="689158C8"/>
    <w:rsid w:val="68973D2A"/>
    <w:rsid w:val="7127621E"/>
    <w:rsid w:val="7B7A73FC"/>
    <w:rsid w:val="7BC32B35"/>
    <w:rsid w:val="7D613DB4"/>
    <w:rsid w:val="7E582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0"/>
    <w:qFormat/>
    <w:uiPriority w:val="0"/>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0"/>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0"/>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17"/>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黑体" w:cs="Arial"/>
      <w:sz w:val="20"/>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right="0" w:firstLine="0"/>
    </w:pPr>
  </w:style>
  <w:style w:type="paragraph" w:customStyle="1" w:styleId="15">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16">
    <w:name w:val="Index Link"/>
    <w:qFormat/>
    <w:uiPriority w:val="0"/>
  </w:style>
  <w:style w:type="character" w:customStyle="1" w:styleId="17">
    <w:name w:val="Heading 4 Char"/>
    <w:link w:val="5"/>
    <w:qFormat/>
    <w:uiPriority w:val="0"/>
    <w:rPr>
      <w:b/>
      <w:bCs/>
      <w:color w:val="8DB3E2"/>
      <w:sz w:val="24"/>
      <w:szCs w:val="28"/>
    </w:rPr>
  </w:style>
  <w:style w:type="character" w:customStyle="1" w:styleId="18">
    <w:name w:val="font21"/>
    <w:qFormat/>
    <w:uiPriority w:val="0"/>
    <w:rPr>
      <w:rFonts w:hint="default" w:ascii="Calibri" w:hAnsi="Calibri" w:cs="Calibri"/>
      <w:color w:val="000000"/>
      <w:sz w:val="20"/>
      <w:szCs w:val="20"/>
      <w:u w:val="none"/>
    </w:rPr>
  </w:style>
  <w:style w:type="character" w:customStyle="1" w:styleId="19">
    <w:name w:val="font31"/>
    <w:qFormat/>
    <w:uiPriority w:val="0"/>
    <w:rPr>
      <w:rFonts w:hint="default" w:ascii="Calibri" w:hAnsi="Calibri" w:cs="Calibri"/>
      <w:color w:val="000000"/>
      <w:sz w:val="20"/>
      <w:szCs w:val="20"/>
      <w:u w:val="none"/>
    </w:rPr>
  </w:style>
  <w:style w:type="character" w:customStyle="1" w:styleId="20">
    <w:name w:val="Heading 1 Char"/>
    <w:link w:val="2"/>
    <w:qFormat/>
    <w:uiPriority w:val="0"/>
    <w:rPr>
      <w:b/>
      <w:bCs/>
      <w:color w:val="203864"/>
      <w:kern w:val="2"/>
      <w:sz w:val="32"/>
      <w:szCs w:val="44"/>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tousi</cp:lastModifiedBy>
  <dcterms:modified xsi:type="dcterms:W3CDTF">2023-04-26T10:01:41Z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08E3298E8A6F4A82BD125A8E7FE9E8BD</vt:lpwstr>
  </property>
</Properties>
</file>