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3B17E4" w14:textId="43E1DA03" w:rsidR="0009524E" w:rsidRDefault="00794F61" w:rsidP="000B7EF3">
      <w:pPr>
        <w:pStyle w:val="Title"/>
      </w:pPr>
      <w:r>
        <w:t xml:space="preserve">JVM </w:t>
      </w:r>
      <w:proofErr w:type="gramStart"/>
      <w:r>
        <w:t>Architecture :</w:t>
      </w:r>
      <w:proofErr w:type="gramEnd"/>
      <w:r>
        <w:t xml:space="preserve"> </w:t>
      </w:r>
    </w:p>
    <w:p w14:paraId="0DE59134" w14:textId="77777777" w:rsidR="00794F61" w:rsidRDefault="00794F61" w:rsidP="00794F61"/>
    <w:p w14:paraId="0EAF5C4B" w14:textId="14800ACB" w:rsidR="00794F61" w:rsidRDefault="00F70F01" w:rsidP="00794F61">
      <w:r>
        <w:t>JVM- Java Virtual Machine</w:t>
      </w:r>
    </w:p>
    <w:p w14:paraId="76ED11BF" w14:textId="5176C029" w:rsidR="00F70F01" w:rsidRDefault="00F70F01" w:rsidP="00794F61">
      <w:r w:rsidRPr="00F70F01">
        <w:rPr>
          <w:b/>
          <w:bCs/>
        </w:rPr>
        <w:t>JavaScript and Python</w:t>
      </w:r>
      <w:r w:rsidRPr="00F70F01">
        <w:t xml:space="preserve">, the computer executes the instructions directly without having to compile them. These languages are called </w:t>
      </w:r>
      <w:r w:rsidRPr="00F70F01">
        <w:rPr>
          <w:i/>
          <w:iCs/>
          <w:highlight w:val="yellow"/>
        </w:rPr>
        <w:t>interpreted languages</w:t>
      </w:r>
      <w:r w:rsidRPr="00F70F01">
        <w:t>.</w:t>
      </w:r>
    </w:p>
    <w:p w14:paraId="01D4C860" w14:textId="4D6DA482" w:rsidR="00F70F01" w:rsidRDefault="00F70F01" w:rsidP="00794F61">
      <w:r w:rsidRPr="00F70F01">
        <w:rPr>
          <w:b/>
          <w:bCs/>
        </w:rPr>
        <w:t xml:space="preserve">Java </w:t>
      </w:r>
      <w:r>
        <w:t xml:space="preserve">code first </w:t>
      </w:r>
      <w:r w:rsidRPr="00F70F01">
        <w:rPr>
          <w:i/>
          <w:iCs/>
          <w:highlight w:val="yellow"/>
        </w:rPr>
        <w:t>compile</w:t>
      </w:r>
      <w:r>
        <w:t xml:space="preserve"> and generate .class file. .class file </w:t>
      </w:r>
      <w:r w:rsidRPr="00F70F01">
        <w:rPr>
          <w:i/>
          <w:iCs/>
          <w:highlight w:val="yellow"/>
        </w:rPr>
        <w:t>interpreted</w:t>
      </w:r>
      <w:r>
        <w:t xml:space="preserve"> by </w:t>
      </w:r>
      <w:proofErr w:type="gramStart"/>
      <w:r>
        <w:t>JVM</w:t>
      </w:r>
      <w:proofErr w:type="gramEnd"/>
    </w:p>
    <w:p w14:paraId="4A77ABF0" w14:textId="77777777" w:rsidR="00106ABE" w:rsidRDefault="00106ABE" w:rsidP="00794F61"/>
    <w:p w14:paraId="22517F37" w14:textId="162F2681" w:rsidR="00106ABE" w:rsidRDefault="00106ABE" w:rsidP="00794F61">
      <w:r>
        <w:t>Java File(.</w:t>
      </w:r>
      <w:proofErr w:type="gramStart"/>
      <w:r>
        <w:t>java)  ---</w:t>
      </w:r>
      <w:proofErr w:type="gramEnd"/>
      <w:r>
        <w:t xml:space="preserve"> &gt; Compile using </w:t>
      </w:r>
      <w:proofErr w:type="spellStart"/>
      <w:r>
        <w:t>javac</w:t>
      </w:r>
      <w:proofErr w:type="spellEnd"/>
      <w:r w:rsidR="006871B7">
        <w:t xml:space="preserve"> </w:t>
      </w:r>
      <w:r>
        <w:t>(</w:t>
      </w:r>
      <w:r w:rsidR="006871B7">
        <w:t xml:space="preserve">byte code </w:t>
      </w:r>
      <w:r>
        <w:t>.class) ---- &gt; send to JVM for execution</w:t>
      </w:r>
    </w:p>
    <w:p w14:paraId="108DFE7A" w14:textId="77777777" w:rsidR="00106ABE" w:rsidRDefault="00106ABE" w:rsidP="00794F61"/>
    <w:p w14:paraId="68209935" w14:textId="6C16ECB0" w:rsidR="00106ABE" w:rsidRPr="006871B7" w:rsidRDefault="00106ABE" w:rsidP="00794F61">
      <w:pPr>
        <w:rPr>
          <w:b/>
          <w:bCs/>
          <w:sz w:val="24"/>
          <w:szCs w:val="24"/>
        </w:rPr>
      </w:pPr>
      <w:r w:rsidRPr="006871B7">
        <w:rPr>
          <w:b/>
          <w:bCs/>
          <w:sz w:val="24"/>
          <w:szCs w:val="24"/>
        </w:rPr>
        <w:t>JVM consists of 3 components:</w:t>
      </w:r>
    </w:p>
    <w:p w14:paraId="689FC0EA" w14:textId="77777777" w:rsidR="00106ABE" w:rsidRDefault="00106ABE" w:rsidP="00106ABE">
      <w:pPr>
        <w:pStyle w:val="ListParagraph"/>
        <w:numPr>
          <w:ilvl w:val="0"/>
          <w:numId w:val="2"/>
        </w:numPr>
      </w:pPr>
      <w:r>
        <w:t>Class Loader</w:t>
      </w:r>
    </w:p>
    <w:p w14:paraId="53B8CE49" w14:textId="77777777" w:rsidR="00106ABE" w:rsidRDefault="00106ABE" w:rsidP="00106ABE">
      <w:pPr>
        <w:pStyle w:val="ListParagraph"/>
        <w:numPr>
          <w:ilvl w:val="0"/>
          <w:numId w:val="2"/>
        </w:numPr>
      </w:pPr>
      <w:r>
        <w:t>Runtime Memory/Data Area</w:t>
      </w:r>
    </w:p>
    <w:p w14:paraId="23101A24" w14:textId="73CEBB54" w:rsidR="00106ABE" w:rsidRDefault="00106ABE" w:rsidP="00106ABE">
      <w:pPr>
        <w:pStyle w:val="ListParagraph"/>
        <w:numPr>
          <w:ilvl w:val="0"/>
          <w:numId w:val="2"/>
        </w:numPr>
      </w:pPr>
      <w:r>
        <w:t>Execution Engine</w:t>
      </w:r>
    </w:p>
    <w:p w14:paraId="08DA08E3" w14:textId="77777777" w:rsidR="0001718D" w:rsidRDefault="0001718D" w:rsidP="0001718D"/>
    <w:p w14:paraId="1BF7A9FD" w14:textId="40E19467" w:rsidR="0001718D" w:rsidRDefault="0001718D" w:rsidP="0001718D">
      <w:r w:rsidRPr="0001718D">
        <w:rPr>
          <w:noProof/>
        </w:rPr>
        <w:drawing>
          <wp:inline distT="0" distB="0" distL="0" distR="0" wp14:anchorId="29070A1D" wp14:editId="58485A15">
            <wp:extent cx="5943600" cy="3259455"/>
            <wp:effectExtent l="0" t="0" r="0" b="0"/>
            <wp:docPr id="65702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24854" name=""/>
                    <pic:cNvPicPr/>
                  </pic:nvPicPr>
                  <pic:blipFill>
                    <a:blip r:embed="rId5"/>
                    <a:stretch>
                      <a:fillRect/>
                    </a:stretch>
                  </pic:blipFill>
                  <pic:spPr>
                    <a:xfrm>
                      <a:off x="0" y="0"/>
                      <a:ext cx="5943600" cy="3259455"/>
                    </a:xfrm>
                    <a:prstGeom prst="rect">
                      <a:avLst/>
                    </a:prstGeom>
                  </pic:spPr>
                </pic:pic>
              </a:graphicData>
            </a:graphic>
          </wp:inline>
        </w:drawing>
      </w:r>
    </w:p>
    <w:p w14:paraId="322B6D34" w14:textId="77777777" w:rsidR="0001718D" w:rsidRDefault="0001718D" w:rsidP="0001718D"/>
    <w:p w14:paraId="495E176C" w14:textId="1854ED94" w:rsidR="0001718D" w:rsidRPr="000B7EF3" w:rsidRDefault="006871B7" w:rsidP="000B7EF3">
      <w:pPr>
        <w:pStyle w:val="Heading2"/>
        <w:rPr>
          <w:b/>
          <w:bCs/>
        </w:rPr>
      </w:pPr>
      <w:r w:rsidRPr="000B7EF3">
        <w:rPr>
          <w:b/>
          <w:bCs/>
        </w:rPr>
        <w:t xml:space="preserve">Class </w:t>
      </w:r>
      <w:proofErr w:type="gramStart"/>
      <w:r w:rsidRPr="000B7EF3">
        <w:rPr>
          <w:b/>
          <w:bCs/>
        </w:rPr>
        <w:t>Loader :</w:t>
      </w:r>
      <w:proofErr w:type="gramEnd"/>
    </w:p>
    <w:p w14:paraId="05EEC5BE" w14:textId="7A69247F" w:rsidR="006871B7" w:rsidRDefault="00FC3BD2" w:rsidP="00FC3BD2">
      <w:pPr>
        <w:pStyle w:val="ListParagraph"/>
        <w:numPr>
          <w:ilvl w:val="0"/>
          <w:numId w:val="3"/>
        </w:numPr>
      </w:pPr>
      <w:r w:rsidRPr="00FC3BD2">
        <w:t xml:space="preserve">Class loader loads </w:t>
      </w:r>
      <w:r>
        <w:t>.class file</w:t>
      </w:r>
      <w:r w:rsidRPr="00FC3BD2">
        <w:t xml:space="preserve"> into the main memory.</w:t>
      </w:r>
    </w:p>
    <w:p w14:paraId="4CD7C0E7" w14:textId="661C5555" w:rsidR="00FC3BD2" w:rsidRDefault="00FC3BD2" w:rsidP="00FC3BD2">
      <w:pPr>
        <w:pStyle w:val="ListParagraph"/>
        <w:numPr>
          <w:ilvl w:val="0"/>
          <w:numId w:val="3"/>
        </w:numPr>
      </w:pPr>
      <w:r>
        <w:t xml:space="preserve">First load the class that contains </w:t>
      </w:r>
      <w:proofErr w:type="gramStart"/>
      <w:r>
        <w:t>main(</w:t>
      </w:r>
      <w:proofErr w:type="gramEnd"/>
      <w:r>
        <w:t>)</w:t>
      </w:r>
    </w:p>
    <w:p w14:paraId="44248395" w14:textId="52D6F50C" w:rsidR="00FC3BD2" w:rsidRPr="00FC3BD2" w:rsidRDefault="00FC3BD2" w:rsidP="00FC3BD2">
      <w:pPr>
        <w:pStyle w:val="ListParagraph"/>
        <w:numPr>
          <w:ilvl w:val="0"/>
          <w:numId w:val="3"/>
        </w:numPr>
      </w:pPr>
      <w:r>
        <w:t>Th</w:t>
      </w:r>
      <w:r w:rsidRPr="00FC3BD2">
        <w:t xml:space="preserve">ree phases in the class loading process: </w:t>
      </w:r>
      <w:r w:rsidRPr="00FC3BD2">
        <w:rPr>
          <w:b/>
          <w:bCs/>
          <w:highlight w:val="yellow"/>
        </w:rPr>
        <w:t xml:space="preserve">loading, linking, and </w:t>
      </w:r>
      <w:proofErr w:type="gramStart"/>
      <w:r w:rsidRPr="00FC3BD2">
        <w:rPr>
          <w:b/>
          <w:bCs/>
          <w:highlight w:val="yellow"/>
        </w:rPr>
        <w:t>initialization</w:t>
      </w:r>
      <w:proofErr w:type="gramEnd"/>
    </w:p>
    <w:p w14:paraId="26B4AA0D" w14:textId="77777777" w:rsidR="00FC3BD2" w:rsidRDefault="00FC3BD2" w:rsidP="00FC3BD2">
      <w:pPr>
        <w:pStyle w:val="ListParagraph"/>
        <w:rPr>
          <w:b/>
          <w:bCs/>
        </w:rPr>
      </w:pPr>
    </w:p>
    <w:p w14:paraId="3BC46BE4" w14:textId="315E100B" w:rsidR="00FC3BD2" w:rsidRDefault="00FC3BD2" w:rsidP="00FC3BD2">
      <w:pPr>
        <w:pStyle w:val="ListParagraph"/>
      </w:pPr>
      <w:r w:rsidRPr="00FC3BD2">
        <w:rPr>
          <w:noProof/>
        </w:rPr>
        <w:lastRenderedPageBreak/>
        <w:drawing>
          <wp:inline distT="0" distB="0" distL="0" distR="0" wp14:anchorId="009A4C8B" wp14:editId="2C2A37C2">
            <wp:extent cx="5551445" cy="2876550"/>
            <wp:effectExtent l="0" t="0" r="0" b="0"/>
            <wp:docPr id="142732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21912" name=""/>
                    <pic:cNvPicPr/>
                  </pic:nvPicPr>
                  <pic:blipFill>
                    <a:blip r:embed="rId6"/>
                    <a:stretch>
                      <a:fillRect/>
                    </a:stretch>
                  </pic:blipFill>
                  <pic:spPr>
                    <a:xfrm>
                      <a:off x="0" y="0"/>
                      <a:ext cx="5561353" cy="2881684"/>
                    </a:xfrm>
                    <a:prstGeom prst="rect">
                      <a:avLst/>
                    </a:prstGeom>
                  </pic:spPr>
                </pic:pic>
              </a:graphicData>
            </a:graphic>
          </wp:inline>
        </w:drawing>
      </w:r>
    </w:p>
    <w:p w14:paraId="415AD5CB" w14:textId="77777777" w:rsidR="00DE5739" w:rsidRDefault="00DE5739" w:rsidP="00FC3BD2">
      <w:pPr>
        <w:pStyle w:val="ListParagraph"/>
      </w:pPr>
    </w:p>
    <w:p w14:paraId="3A66EB42" w14:textId="236B9664" w:rsidR="00A106CE" w:rsidRPr="00A106CE" w:rsidRDefault="00A106CE" w:rsidP="00EF3E38">
      <w:pPr>
        <w:rPr>
          <w:b/>
          <w:bCs/>
          <w:sz w:val="24"/>
          <w:szCs w:val="24"/>
        </w:rPr>
      </w:pPr>
      <w:r w:rsidRPr="00A106CE">
        <w:rPr>
          <w:b/>
          <w:bCs/>
          <w:sz w:val="24"/>
          <w:szCs w:val="24"/>
        </w:rPr>
        <w:t>Loading:</w:t>
      </w:r>
    </w:p>
    <w:p w14:paraId="2F108CA9" w14:textId="503272B2" w:rsidR="00DE5739" w:rsidRDefault="00DE5739" w:rsidP="00EF3E38">
      <w:r w:rsidRPr="00DE5739">
        <w:t>There are three built-in class loaders available in Java:</w:t>
      </w:r>
    </w:p>
    <w:p w14:paraId="3BE44405" w14:textId="686A4937" w:rsidR="00DE5739" w:rsidRDefault="00EF3E38" w:rsidP="00EF3E38">
      <w:pPr>
        <w:pStyle w:val="ListParagraph"/>
        <w:numPr>
          <w:ilvl w:val="0"/>
          <w:numId w:val="3"/>
        </w:numPr>
        <w:rPr>
          <w:b/>
          <w:bCs/>
        </w:rPr>
      </w:pPr>
      <w:r w:rsidRPr="00EF3E38">
        <w:rPr>
          <w:b/>
          <w:bCs/>
        </w:rPr>
        <w:t>Bootstrap Class Loader</w:t>
      </w:r>
    </w:p>
    <w:p w14:paraId="1437C28D" w14:textId="5DC5545F" w:rsidR="00EF3E38" w:rsidRDefault="00EF3E38" w:rsidP="00EF3E38">
      <w:pPr>
        <w:pStyle w:val="ListParagraph"/>
      </w:pPr>
      <w:r>
        <w:t xml:space="preserve">Load </w:t>
      </w:r>
      <w:proofErr w:type="spellStart"/>
      <w:proofErr w:type="gramStart"/>
      <w:r w:rsidRPr="00EF3E38">
        <w:rPr>
          <w:i/>
          <w:iCs/>
          <w:highlight w:val="yellow"/>
        </w:rPr>
        <w:t>java.lang</w:t>
      </w:r>
      <w:proofErr w:type="spellEnd"/>
      <w:proofErr w:type="gramEnd"/>
      <w:r w:rsidRPr="00EF3E38">
        <w:rPr>
          <w:i/>
          <w:iCs/>
          <w:highlight w:val="yellow"/>
        </w:rPr>
        <w:t xml:space="preserve">, java.net, </w:t>
      </w:r>
      <w:proofErr w:type="spellStart"/>
      <w:r w:rsidRPr="00EF3E38">
        <w:rPr>
          <w:i/>
          <w:iCs/>
          <w:highlight w:val="yellow"/>
        </w:rPr>
        <w:t>java.util</w:t>
      </w:r>
      <w:proofErr w:type="spellEnd"/>
      <w:r w:rsidRPr="00EF3E38">
        <w:rPr>
          <w:i/>
          <w:iCs/>
          <w:highlight w:val="yellow"/>
        </w:rPr>
        <w:t>, java.io and libraries present in the $JAVA_HOME/</w:t>
      </w:r>
      <w:proofErr w:type="spellStart"/>
      <w:r w:rsidRPr="00EF3E38">
        <w:rPr>
          <w:i/>
          <w:iCs/>
          <w:highlight w:val="yellow"/>
        </w:rPr>
        <w:t>jre</w:t>
      </w:r>
      <w:proofErr w:type="spellEnd"/>
      <w:r w:rsidRPr="00EF3E38">
        <w:rPr>
          <w:i/>
          <w:iCs/>
          <w:highlight w:val="yellow"/>
        </w:rPr>
        <w:t>/lib directory</w:t>
      </w:r>
      <w:r w:rsidRPr="00EF3E38">
        <w:t>.</w:t>
      </w:r>
    </w:p>
    <w:p w14:paraId="5ABE9FEF" w14:textId="034752A5" w:rsidR="00EF3E38" w:rsidRDefault="00EF3E38" w:rsidP="00EF3E38">
      <w:pPr>
        <w:pStyle w:val="ListParagraph"/>
        <w:numPr>
          <w:ilvl w:val="0"/>
          <w:numId w:val="3"/>
        </w:numPr>
        <w:rPr>
          <w:b/>
          <w:bCs/>
        </w:rPr>
      </w:pPr>
      <w:r w:rsidRPr="00EF3E38">
        <w:rPr>
          <w:b/>
          <w:bCs/>
        </w:rPr>
        <w:t>Extension Class Loader</w:t>
      </w:r>
    </w:p>
    <w:p w14:paraId="15C66A2A" w14:textId="78D38D80" w:rsidR="00EF3E38" w:rsidRDefault="00EF3E38" w:rsidP="00EF3E38">
      <w:pPr>
        <w:pStyle w:val="ListParagraph"/>
      </w:pPr>
      <w:r w:rsidRPr="00EF3E38">
        <w:t xml:space="preserve">This loads the extensions of standard Java libraries which are present in the </w:t>
      </w:r>
      <w:r w:rsidRPr="00EF3E38">
        <w:rPr>
          <w:i/>
          <w:iCs/>
          <w:highlight w:val="yellow"/>
        </w:rPr>
        <w:t>$JAVA_HOME/</w:t>
      </w:r>
      <w:proofErr w:type="spellStart"/>
      <w:r w:rsidRPr="00EF3E38">
        <w:rPr>
          <w:i/>
          <w:iCs/>
          <w:highlight w:val="yellow"/>
        </w:rPr>
        <w:t>jre</w:t>
      </w:r>
      <w:proofErr w:type="spellEnd"/>
      <w:r w:rsidRPr="00EF3E38">
        <w:rPr>
          <w:i/>
          <w:iCs/>
          <w:highlight w:val="yellow"/>
        </w:rPr>
        <w:t>/lib/</w:t>
      </w:r>
      <w:proofErr w:type="spellStart"/>
      <w:r w:rsidRPr="00EF3E38">
        <w:rPr>
          <w:i/>
          <w:iCs/>
          <w:highlight w:val="yellow"/>
        </w:rPr>
        <w:t>ext</w:t>
      </w:r>
      <w:proofErr w:type="spellEnd"/>
      <w:r w:rsidRPr="00EF3E38">
        <w:rPr>
          <w:i/>
          <w:iCs/>
          <w:highlight w:val="yellow"/>
        </w:rPr>
        <w:t xml:space="preserve"> directory</w:t>
      </w:r>
      <w:r w:rsidRPr="00EF3E38">
        <w:t>.</w:t>
      </w:r>
    </w:p>
    <w:p w14:paraId="2BECF2CB" w14:textId="5D990331" w:rsidR="00EF3E38" w:rsidRDefault="00EF3E38" w:rsidP="00EF3E38">
      <w:pPr>
        <w:pStyle w:val="ListParagraph"/>
        <w:numPr>
          <w:ilvl w:val="0"/>
          <w:numId w:val="3"/>
        </w:numPr>
        <w:rPr>
          <w:b/>
          <w:bCs/>
        </w:rPr>
      </w:pPr>
      <w:r w:rsidRPr="00EF3E38">
        <w:rPr>
          <w:b/>
          <w:bCs/>
        </w:rPr>
        <w:t>Application Class Loader</w:t>
      </w:r>
    </w:p>
    <w:p w14:paraId="07C36C40" w14:textId="6EA2306A" w:rsidR="00EF3E38" w:rsidRDefault="00EF3E38" w:rsidP="00EF3E38">
      <w:pPr>
        <w:pStyle w:val="ListParagraph"/>
      </w:pPr>
      <w:r w:rsidRPr="00EF3E38">
        <w:t xml:space="preserve">It loads the files </w:t>
      </w:r>
      <w:r w:rsidRPr="00EF3E38">
        <w:rPr>
          <w:i/>
          <w:iCs/>
          <w:highlight w:val="yellow"/>
        </w:rPr>
        <w:t xml:space="preserve">present on the </w:t>
      </w:r>
      <w:proofErr w:type="spellStart"/>
      <w:r w:rsidRPr="00EF3E38">
        <w:rPr>
          <w:i/>
          <w:iCs/>
          <w:highlight w:val="yellow"/>
        </w:rPr>
        <w:t>classpath</w:t>
      </w:r>
      <w:proofErr w:type="spellEnd"/>
      <w:r>
        <w:t>.</w:t>
      </w:r>
    </w:p>
    <w:p w14:paraId="59B93984" w14:textId="77872596" w:rsidR="0093326C" w:rsidRDefault="00CA434E" w:rsidP="0093326C">
      <w:r w:rsidRPr="00CA434E">
        <w:rPr>
          <w:highlight w:val="yellow"/>
        </w:rPr>
        <w:t xml:space="preserve">If a parent class loader is unable to find a class in any class loader, it throws </w:t>
      </w:r>
      <w:proofErr w:type="spellStart"/>
      <w:r w:rsidRPr="00CA434E">
        <w:rPr>
          <w:highlight w:val="yellow"/>
        </w:rPr>
        <w:t>NoClassDefFoundError</w:t>
      </w:r>
      <w:proofErr w:type="spellEnd"/>
      <w:r w:rsidRPr="00CA434E">
        <w:rPr>
          <w:highlight w:val="yellow"/>
        </w:rPr>
        <w:t xml:space="preserve"> or </w:t>
      </w:r>
      <w:proofErr w:type="spellStart"/>
      <w:r w:rsidRPr="00CA434E">
        <w:rPr>
          <w:highlight w:val="yellow"/>
        </w:rPr>
        <w:t>ClassNotFoundException</w:t>
      </w:r>
      <w:proofErr w:type="spellEnd"/>
      <w:r w:rsidRPr="00CA434E">
        <w:rPr>
          <w:highlight w:val="yellow"/>
        </w:rPr>
        <w:t>.</w:t>
      </w:r>
    </w:p>
    <w:p w14:paraId="00A01A7F" w14:textId="41627893" w:rsidR="003B7EFE" w:rsidRDefault="003B7EFE" w:rsidP="0093326C">
      <w:pPr>
        <w:rPr>
          <w:b/>
          <w:bCs/>
          <w:sz w:val="24"/>
          <w:szCs w:val="24"/>
        </w:rPr>
      </w:pPr>
      <w:proofErr w:type="gramStart"/>
      <w:r w:rsidRPr="003B7EFE">
        <w:rPr>
          <w:b/>
          <w:bCs/>
          <w:sz w:val="24"/>
          <w:szCs w:val="24"/>
        </w:rPr>
        <w:t>Linking :</w:t>
      </w:r>
      <w:proofErr w:type="gramEnd"/>
    </w:p>
    <w:p w14:paraId="350491B7" w14:textId="2BC601C0" w:rsidR="003B7EFE" w:rsidRDefault="001A5400" w:rsidP="0093326C">
      <w:r w:rsidRPr="001A5400">
        <w:t xml:space="preserve"> Linking includes the following steps:</w:t>
      </w:r>
    </w:p>
    <w:p w14:paraId="4216C71B" w14:textId="5D557825" w:rsidR="001A5400" w:rsidRDefault="001A5400" w:rsidP="0093326C">
      <w:r w:rsidRPr="007260CF">
        <w:rPr>
          <w:b/>
          <w:bCs/>
        </w:rPr>
        <w:t>Verification:</w:t>
      </w:r>
      <w:r w:rsidRPr="001A5400">
        <w:t xml:space="preserve"> This phase checks the structural correctness of the .class file by checking it against a set of constraints or rules.</w:t>
      </w:r>
    </w:p>
    <w:p w14:paraId="6C668A71" w14:textId="6511B902" w:rsidR="007260CF" w:rsidRDefault="007260CF" w:rsidP="0093326C">
      <w:r w:rsidRPr="007260CF">
        <w:t>For example, if the code has been built using Java 11, but is being run on a system that has Java 8 installed, the verification phase will fail</w:t>
      </w:r>
      <w:r>
        <w:t>.</w:t>
      </w:r>
    </w:p>
    <w:p w14:paraId="595538E8" w14:textId="6C442553" w:rsidR="00014870" w:rsidRDefault="00014870" w:rsidP="0093326C">
      <w:r w:rsidRPr="00014870">
        <w:rPr>
          <w:b/>
          <w:bCs/>
        </w:rPr>
        <w:t>Preparation:</w:t>
      </w:r>
      <w:r w:rsidRPr="00014870">
        <w:t xml:space="preserve"> In this phase, the JVM allocates memory for the static fields of a class or </w:t>
      </w:r>
      <w:proofErr w:type="gramStart"/>
      <w:r w:rsidRPr="00014870">
        <w:t>interface, and</w:t>
      </w:r>
      <w:proofErr w:type="gramEnd"/>
      <w:r w:rsidRPr="00014870">
        <w:t xml:space="preserve"> initializes them with default values.</w:t>
      </w:r>
    </w:p>
    <w:p w14:paraId="00FE7786" w14:textId="6AECB2EA" w:rsidR="00014870" w:rsidRDefault="00014870" w:rsidP="0093326C">
      <w:r w:rsidRPr="00014870">
        <w:rPr>
          <w:b/>
          <w:bCs/>
        </w:rPr>
        <w:t>Resolution</w:t>
      </w:r>
      <w:r w:rsidRPr="00014870">
        <w:t>: In this phase, symbolic references are replaced with direct references present in the runtime constant pool.</w:t>
      </w:r>
    </w:p>
    <w:p w14:paraId="1BE75A51" w14:textId="77777777" w:rsidR="00F10117" w:rsidRDefault="00F10117" w:rsidP="0093326C"/>
    <w:p w14:paraId="006B3803" w14:textId="44288A5C" w:rsidR="00F10117" w:rsidRDefault="00F10117" w:rsidP="0093326C">
      <w:pPr>
        <w:rPr>
          <w:b/>
          <w:bCs/>
        </w:rPr>
      </w:pPr>
      <w:proofErr w:type="gramStart"/>
      <w:r w:rsidRPr="00F10117">
        <w:rPr>
          <w:b/>
          <w:bCs/>
        </w:rPr>
        <w:t>Initialization</w:t>
      </w:r>
      <w:r>
        <w:rPr>
          <w:b/>
          <w:bCs/>
        </w:rPr>
        <w:t xml:space="preserve"> :</w:t>
      </w:r>
      <w:proofErr w:type="gramEnd"/>
    </w:p>
    <w:p w14:paraId="500B48BE" w14:textId="1D5DB741" w:rsidR="00F10117" w:rsidRDefault="00F10117" w:rsidP="0093326C">
      <w:r w:rsidRPr="00F10117">
        <w:t xml:space="preserve">This can include </w:t>
      </w:r>
      <w:r w:rsidRPr="00F10117">
        <w:rPr>
          <w:highlight w:val="yellow"/>
        </w:rPr>
        <w:t>calling the class's constructor, executing the static block, and assigning values to all the static</w:t>
      </w:r>
      <w:r w:rsidRPr="00F10117">
        <w:t xml:space="preserve"> </w:t>
      </w:r>
      <w:proofErr w:type="gramStart"/>
      <w:r w:rsidRPr="00F10117">
        <w:t>variables</w:t>
      </w:r>
      <w:proofErr w:type="gramEnd"/>
    </w:p>
    <w:p w14:paraId="66397F21" w14:textId="77777777" w:rsidR="00033694" w:rsidRDefault="00033694" w:rsidP="0093326C"/>
    <w:p w14:paraId="0E08B188" w14:textId="026C6296" w:rsidR="00033694" w:rsidRPr="000B7EF3" w:rsidRDefault="00033694" w:rsidP="000B7EF3">
      <w:pPr>
        <w:pStyle w:val="Heading2"/>
        <w:rPr>
          <w:b/>
          <w:bCs/>
        </w:rPr>
      </w:pPr>
      <w:r w:rsidRPr="000B7EF3">
        <w:rPr>
          <w:b/>
          <w:bCs/>
        </w:rPr>
        <w:lastRenderedPageBreak/>
        <w:t xml:space="preserve">Runtime Data </w:t>
      </w:r>
      <w:proofErr w:type="gramStart"/>
      <w:r w:rsidRPr="000B7EF3">
        <w:rPr>
          <w:b/>
          <w:bCs/>
        </w:rPr>
        <w:t>Area :</w:t>
      </w:r>
      <w:proofErr w:type="gramEnd"/>
      <w:r w:rsidRPr="000B7EF3">
        <w:rPr>
          <w:b/>
          <w:bCs/>
        </w:rPr>
        <w:t xml:space="preserve"> </w:t>
      </w:r>
    </w:p>
    <w:p w14:paraId="44E779A9" w14:textId="15FDB56C" w:rsidR="005F2795" w:rsidRDefault="005F2795" w:rsidP="0093326C">
      <w:pPr>
        <w:rPr>
          <w:b/>
          <w:bCs/>
          <w:sz w:val="24"/>
          <w:szCs w:val="24"/>
        </w:rPr>
      </w:pPr>
      <w:r w:rsidRPr="005F2795">
        <w:rPr>
          <w:b/>
          <w:bCs/>
          <w:noProof/>
          <w:sz w:val="24"/>
          <w:szCs w:val="24"/>
        </w:rPr>
        <w:drawing>
          <wp:inline distT="0" distB="0" distL="0" distR="0" wp14:anchorId="4125B7B7" wp14:editId="1DFC161A">
            <wp:extent cx="5911850" cy="2141403"/>
            <wp:effectExtent l="0" t="0" r="0" b="0"/>
            <wp:docPr id="1548826477" name="Picture 1" descr="A diagram of a data are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26477" name="Picture 1" descr="A diagram of a data area&#10;&#10;Description automatically generated with medium confidence"/>
                    <pic:cNvPicPr/>
                  </pic:nvPicPr>
                  <pic:blipFill>
                    <a:blip r:embed="rId7"/>
                    <a:stretch>
                      <a:fillRect/>
                    </a:stretch>
                  </pic:blipFill>
                  <pic:spPr>
                    <a:xfrm>
                      <a:off x="0" y="0"/>
                      <a:ext cx="5925644" cy="2146399"/>
                    </a:xfrm>
                    <a:prstGeom prst="rect">
                      <a:avLst/>
                    </a:prstGeom>
                  </pic:spPr>
                </pic:pic>
              </a:graphicData>
            </a:graphic>
          </wp:inline>
        </w:drawing>
      </w:r>
    </w:p>
    <w:p w14:paraId="7BB5A214" w14:textId="1A093544" w:rsidR="005F2795" w:rsidRDefault="00E01A19" w:rsidP="0093326C">
      <w:pPr>
        <w:rPr>
          <w:b/>
          <w:bCs/>
          <w:sz w:val="24"/>
          <w:szCs w:val="24"/>
        </w:rPr>
      </w:pPr>
      <w:r>
        <w:rPr>
          <w:b/>
          <w:bCs/>
          <w:sz w:val="24"/>
          <w:szCs w:val="24"/>
        </w:rPr>
        <w:t>Method Area:</w:t>
      </w:r>
    </w:p>
    <w:p w14:paraId="7D3569CB" w14:textId="77777777" w:rsidR="00E01A19" w:rsidRPr="00E01A19" w:rsidRDefault="00E01A19" w:rsidP="00E01A19">
      <w:r w:rsidRPr="00E01A19">
        <w:rPr>
          <w:i/>
          <w:iCs/>
          <w:highlight w:val="yellow"/>
        </w:rPr>
        <w:t>All the class level data such as the run-time constant pool, field, and method data, and the code for methods and constructors, are stored here</w:t>
      </w:r>
      <w:r w:rsidRPr="00E01A19">
        <w:t>.</w:t>
      </w:r>
    </w:p>
    <w:p w14:paraId="251313C9" w14:textId="01645F69" w:rsidR="00E01A19" w:rsidRDefault="00E01A19" w:rsidP="00E01A19">
      <w:pPr>
        <w:rPr>
          <w:i/>
          <w:iCs/>
        </w:rPr>
      </w:pPr>
      <w:r w:rsidRPr="00E01A19">
        <w:rPr>
          <w:i/>
          <w:iCs/>
          <w:highlight w:val="yellow"/>
        </w:rPr>
        <w:t xml:space="preserve">If the memory available in the method area is not sufficient for the program startup, the JVM throws an </w:t>
      </w:r>
      <w:proofErr w:type="spellStart"/>
      <w:r w:rsidRPr="00B1236C">
        <w:rPr>
          <w:b/>
          <w:bCs/>
          <w:i/>
          <w:iCs/>
          <w:highlight w:val="yellow"/>
        </w:rPr>
        <w:t>OutOfMemoryError</w:t>
      </w:r>
      <w:proofErr w:type="spellEnd"/>
      <w:r w:rsidRPr="00E01A19">
        <w:rPr>
          <w:i/>
          <w:iCs/>
          <w:highlight w:val="yellow"/>
        </w:rPr>
        <w:t>.</w:t>
      </w:r>
    </w:p>
    <w:p w14:paraId="5FAB4827" w14:textId="6B8A7826" w:rsidR="00E01A19" w:rsidRDefault="00E01A19" w:rsidP="00E01A19">
      <w:r>
        <w:t>Ex:</w:t>
      </w:r>
    </w:p>
    <w:p w14:paraId="2378AF35" w14:textId="77777777" w:rsidR="00E01A19" w:rsidRDefault="00E01A19" w:rsidP="00E01A19">
      <w:r>
        <w:t>public class Employee {</w:t>
      </w:r>
    </w:p>
    <w:p w14:paraId="0AE87994" w14:textId="77777777" w:rsidR="00E01A19" w:rsidRDefault="00E01A19" w:rsidP="00E01A19">
      <w:r>
        <w:t xml:space="preserve">  private String </w:t>
      </w:r>
      <w:proofErr w:type="gramStart"/>
      <w:r>
        <w:t>name;</w:t>
      </w:r>
      <w:proofErr w:type="gramEnd"/>
    </w:p>
    <w:p w14:paraId="138CC77C" w14:textId="77777777" w:rsidR="00E01A19" w:rsidRDefault="00E01A19" w:rsidP="00E01A19">
      <w:r>
        <w:t xml:space="preserve">  private int </w:t>
      </w:r>
      <w:proofErr w:type="gramStart"/>
      <w:r>
        <w:t>age;</w:t>
      </w:r>
      <w:proofErr w:type="gramEnd"/>
    </w:p>
    <w:p w14:paraId="5BA70D17" w14:textId="22C57705" w:rsidR="00E01A19" w:rsidRDefault="00E01A19" w:rsidP="00E01A19">
      <w:r>
        <w:t xml:space="preserve">    public </w:t>
      </w:r>
      <w:proofErr w:type="gramStart"/>
      <w:r>
        <w:t>Employee(</w:t>
      </w:r>
      <w:proofErr w:type="gramEnd"/>
      <w:r>
        <w:t>String name, int age) {</w:t>
      </w:r>
    </w:p>
    <w:p w14:paraId="5D7C6D9F" w14:textId="77D274D9" w:rsidR="00E01A19" w:rsidRDefault="00E01A19" w:rsidP="00E01A19">
      <w:r>
        <w:t xml:space="preserve">      this.name = </w:t>
      </w:r>
      <w:proofErr w:type="gramStart"/>
      <w:r>
        <w:t>name;</w:t>
      </w:r>
      <w:proofErr w:type="gramEnd"/>
    </w:p>
    <w:p w14:paraId="098657D7" w14:textId="5B3531D4" w:rsidR="00E01A19" w:rsidRDefault="00E01A19" w:rsidP="00E01A19">
      <w:r>
        <w:t xml:space="preserve">      </w:t>
      </w:r>
      <w:proofErr w:type="spellStart"/>
      <w:r>
        <w:t>this.age</w:t>
      </w:r>
      <w:proofErr w:type="spellEnd"/>
      <w:r>
        <w:t xml:space="preserve"> = </w:t>
      </w:r>
      <w:proofErr w:type="gramStart"/>
      <w:r>
        <w:t>age;</w:t>
      </w:r>
      <w:proofErr w:type="gramEnd"/>
    </w:p>
    <w:p w14:paraId="01E475E0" w14:textId="77777777" w:rsidR="00E01A19" w:rsidRDefault="00E01A19" w:rsidP="00E01A19">
      <w:r>
        <w:t xml:space="preserve">  }</w:t>
      </w:r>
    </w:p>
    <w:p w14:paraId="64EB1611" w14:textId="348AD0A4" w:rsidR="00E01A19" w:rsidRDefault="00E01A19" w:rsidP="00E01A19">
      <w:r>
        <w:t>}</w:t>
      </w:r>
    </w:p>
    <w:p w14:paraId="3E63D379" w14:textId="43D9A874" w:rsidR="00E01A19" w:rsidRDefault="00551485" w:rsidP="00E01A19">
      <w:r w:rsidRPr="00551485">
        <w:t>In this code example, the field name and age and the constructor details are loaded into the method area.</w:t>
      </w:r>
    </w:p>
    <w:p w14:paraId="78C4CC99" w14:textId="760BAE02" w:rsidR="00EB0CAB" w:rsidRDefault="00EB0CAB" w:rsidP="00E01A19">
      <w:pPr>
        <w:rPr>
          <w:b/>
          <w:bCs/>
          <w:sz w:val="24"/>
          <w:szCs w:val="24"/>
        </w:rPr>
      </w:pPr>
      <w:r w:rsidRPr="00EB0CAB">
        <w:rPr>
          <w:b/>
          <w:bCs/>
          <w:sz w:val="24"/>
          <w:szCs w:val="24"/>
        </w:rPr>
        <w:t xml:space="preserve">Heap </w:t>
      </w:r>
      <w:proofErr w:type="gramStart"/>
      <w:r w:rsidRPr="00EB0CAB">
        <w:rPr>
          <w:b/>
          <w:bCs/>
          <w:sz w:val="24"/>
          <w:szCs w:val="24"/>
        </w:rPr>
        <w:t>Area :</w:t>
      </w:r>
      <w:proofErr w:type="gramEnd"/>
    </w:p>
    <w:p w14:paraId="735F3542" w14:textId="024F53A3" w:rsidR="008D1D99" w:rsidRDefault="008D1D99" w:rsidP="00E01A19">
      <w:r w:rsidRPr="008D1D99">
        <w:t>All the objects and their corresponding instance variables are stored here.</w:t>
      </w:r>
    </w:p>
    <w:p w14:paraId="4E8E3FFA" w14:textId="3E7F24A1" w:rsidR="00711BB4" w:rsidRDefault="00711BB4" w:rsidP="00E01A19">
      <w:pPr>
        <w:rPr>
          <w:b/>
          <w:bCs/>
          <w:sz w:val="24"/>
          <w:szCs w:val="24"/>
        </w:rPr>
      </w:pPr>
      <w:r w:rsidRPr="00711BB4">
        <w:rPr>
          <w:b/>
          <w:bCs/>
          <w:sz w:val="24"/>
          <w:szCs w:val="24"/>
        </w:rPr>
        <w:t xml:space="preserve">Stack </w:t>
      </w:r>
      <w:proofErr w:type="gramStart"/>
      <w:r w:rsidRPr="00711BB4">
        <w:rPr>
          <w:b/>
          <w:bCs/>
          <w:sz w:val="24"/>
          <w:szCs w:val="24"/>
        </w:rPr>
        <w:t>Area :</w:t>
      </w:r>
      <w:proofErr w:type="gramEnd"/>
    </w:p>
    <w:p w14:paraId="5BE44AAA" w14:textId="46175F9F" w:rsidR="00711BB4" w:rsidRDefault="00711BB4" w:rsidP="00E01A19">
      <w:r w:rsidRPr="00711BB4">
        <w:t>Whenever a new thread is created in the JVM, a separate runtime stack is also created at the same time. All local variables, method calls, and partial results are stored in the stack area.</w:t>
      </w:r>
    </w:p>
    <w:p w14:paraId="147BCBCB" w14:textId="3C74EE2C" w:rsidR="00711BB4" w:rsidRDefault="00711BB4" w:rsidP="00E01A19">
      <w:r>
        <w:t>Stack Area follow Last-in First-out (LIFO)</w:t>
      </w:r>
    </w:p>
    <w:p w14:paraId="337B84D3" w14:textId="7EEB9CF9" w:rsidR="00711BB4" w:rsidRDefault="00711BB4" w:rsidP="001207AE">
      <w:pPr>
        <w:pStyle w:val="ListParagraph"/>
        <w:numPr>
          <w:ilvl w:val="0"/>
          <w:numId w:val="6"/>
        </w:numPr>
      </w:pPr>
      <w:r>
        <w:t xml:space="preserve">It </w:t>
      </w:r>
      <w:proofErr w:type="gramStart"/>
      <w:r>
        <w:t>create</w:t>
      </w:r>
      <w:proofErr w:type="gramEnd"/>
      <w:r>
        <w:t xml:space="preserve"> as many no of thread created that many no of stacks</w:t>
      </w:r>
      <w:r w:rsidR="0008648E">
        <w:t>.</w:t>
      </w:r>
    </w:p>
    <w:p w14:paraId="08F2091E" w14:textId="2A45BDB3" w:rsidR="00E16E38" w:rsidRPr="001207AE" w:rsidRDefault="00E16E38" w:rsidP="00E16E38">
      <w:pPr>
        <w:pStyle w:val="ListParagraph"/>
        <w:numPr>
          <w:ilvl w:val="0"/>
          <w:numId w:val="6"/>
        </w:numPr>
        <w:rPr>
          <w:highlight w:val="yellow"/>
        </w:rPr>
      </w:pPr>
      <w:r w:rsidRPr="001207AE">
        <w:rPr>
          <w:highlight w:val="yellow"/>
        </w:rPr>
        <w:t xml:space="preserve">It stores primitive datatype and reference </w:t>
      </w:r>
      <w:proofErr w:type="gramStart"/>
      <w:r w:rsidRPr="001207AE">
        <w:rPr>
          <w:highlight w:val="yellow"/>
        </w:rPr>
        <w:t>variable</w:t>
      </w:r>
      <w:proofErr w:type="gramEnd"/>
    </w:p>
    <w:p w14:paraId="2A67692D" w14:textId="4CD87ABA" w:rsidR="00DC7053" w:rsidRDefault="00DC7053" w:rsidP="00E01A19">
      <w:r w:rsidRPr="00DC7053">
        <w:rPr>
          <w:noProof/>
        </w:rPr>
        <w:lastRenderedPageBreak/>
        <w:drawing>
          <wp:inline distT="0" distB="0" distL="0" distR="0" wp14:anchorId="27E91CCB" wp14:editId="62A7478C">
            <wp:extent cx="2133600" cy="1424403"/>
            <wp:effectExtent l="0" t="0" r="0" b="4445"/>
            <wp:docPr id="41008645" name="Picture 1" descr="A diagram of a stack are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8645" name="Picture 1" descr="A diagram of a stack area&#10;&#10;Description automatically generated"/>
                    <pic:cNvPicPr/>
                  </pic:nvPicPr>
                  <pic:blipFill>
                    <a:blip r:embed="rId8"/>
                    <a:stretch>
                      <a:fillRect/>
                    </a:stretch>
                  </pic:blipFill>
                  <pic:spPr>
                    <a:xfrm>
                      <a:off x="0" y="0"/>
                      <a:ext cx="2144276" cy="1431530"/>
                    </a:xfrm>
                    <a:prstGeom prst="rect">
                      <a:avLst/>
                    </a:prstGeom>
                  </pic:spPr>
                </pic:pic>
              </a:graphicData>
            </a:graphic>
          </wp:inline>
        </w:drawing>
      </w:r>
    </w:p>
    <w:p w14:paraId="6B719343" w14:textId="03B4D21E" w:rsidR="00DC7053" w:rsidRDefault="00274A67" w:rsidP="00E01A19">
      <w:r w:rsidRPr="00274A67">
        <w:t>The Stack Frame is divided into three sub-parts:</w:t>
      </w:r>
    </w:p>
    <w:p w14:paraId="1150DD00" w14:textId="66B2C45E" w:rsidR="00274A67" w:rsidRDefault="00274A67" w:rsidP="00274A67">
      <w:pPr>
        <w:pStyle w:val="ListParagraph"/>
        <w:numPr>
          <w:ilvl w:val="0"/>
          <w:numId w:val="3"/>
        </w:numPr>
      </w:pPr>
      <w:r>
        <w:t>Local Variables</w:t>
      </w:r>
    </w:p>
    <w:p w14:paraId="4F934F68" w14:textId="11BF7984" w:rsidR="00274A67" w:rsidRDefault="00274A67" w:rsidP="00274A67">
      <w:pPr>
        <w:pStyle w:val="ListParagraph"/>
        <w:numPr>
          <w:ilvl w:val="0"/>
          <w:numId w:val="3"/>
        </w:numPr>
      </w:pPr>
      <w:r>
        <w:t>Operand Stack</w:t>
      </w:r>
    </w:p>
    <w:p w14:paraId="5A310D90" w14:textId="573B1C74" w:rsidR="00274A67" w:rsidRDefault="00274A67" w:rsidP="00274A67">
      <w:pPr>
        <w:pStyle w:val="ListParagraph"/>
        <w:numPr>
          <w:ilvl w:val="0"/>
          <w:numId w:val="3"/>
        </w:numPr>
      </w:pPr>
      <w:r>
        <w:t>Frame Data</w:t>
      </w:r>
    </w:p>
    <w:p w14:paraId="08A0DED1" w14:textId="4E38FF14" w:rsidR="00482AD2" w:rsidRPr="00482AD2" w:rsidRDefault="00482AD2" w:rsidP="00482AD2">
      <w:pPr>
        <w:rPr>
          <w:b/>
          <w:bCs/>
          <w:sz w:val="24"/>
          <w:szCs w:val="24"/>
        </w:rPr>
      </w:pPr>
      <w:r w:rsidRPr="00482AD2">
        <w:rPr>
          <w:b/>
          <w:bCs/>
          <w:sz w:val="24"/>
          <w:szCs w:val="24"/>
        </w:rPr>
        <w:t xml:space="preserve">Program Counter (PC) </w:t>
      </w:r>
      <w:proofErr w:type="gramStart"/>
      <w:r w:rsidRPr="00482AD2">
        <w:rPr>
          <w:b/>
          <w:bCs/>
          <w:sz w:val="24"/>
          <w:szCs w:val="24"/>
        </w:rPr>
        <w:t>Registers :</w:t>
      </w:r>
      <w:proofErr w:type="gramEnd"/>
    </w:p>
    <w:p w14:paraId="5309ACEE" w14:textId="1E90A6D5" w:rsidR="00274A67" w:rsidRDefault="00482AD2" w:rsidP="00482AD2">
      <w:r>
        <w:t>The JVM supports multiple threads at the same time. Each thread has its own PC Register to hold the address of the currently executing JVM instruction. Once the instruction is executed, the PC register is updated with the next instruction.</w:t>
      </w:r>
    </w:p>
    <w:p w14:paraId="5EA0D858" w14:textId="3417126A" w:rsidR="00482AD2" w:rsidRPr="00482AD2" w:rsidRDefault="00482AD2" w:rsidP="00482AD2">
      <w:pPr>
        <w:rPr>
          <w:b/>
          <w:bCs/>
          <w:sz w:val="24"/>
          <w:szCs w:val="24"/>
        </w:rPr>
      </w:pPr>
      <w:r w:rsidRPr="00482AD2">
        <w:rPr>
          <w:b/>
          <w:bCs/>
          <w:sz w:val="24"/>
          <w:szCs w:val="24"/>
        </w:rPr>
        <w:t xml:space="preserve">Native Method </w:t>
      </w:r>
      <w:proofErr w:type="gramStart"/>
      <w:r w:rsidRPr="00482AD2">
        <w:rPr>
          <w:b/>
          <w:bCs/>
          <w:sz w:val="24"/>
          <w:szCs w:val="24"/>
        </w:rPr>
        <w:t>Stacks :</w:t>
      </w:r>
      <w:proofErr w:type="gramEnd"/>
    </w:p>
    <w:p w14:paraId="3ADB76B7" w14:textId="5B987EF6" w:rsidR="0008648E" w:rsidRDefault="00482AD2" w:rsidP="00482AD2">
      <w:r>
        <w:t>The JVM contains stacks that support native methods. These methods are written in a language other than the Java, such as C and C++. For every new thread, a separate native method stack is also allocated.</w:t>
      </w:r>
    </w:p>
    <w:p w14:paraId="11B4BA38" w14:textId="119B808D" w:rsidR="00482AD2" w:rsidRDefault="000B7EF3" w:rsidP="000B7EF3">
      <w:pPr>
        <w:pStyle w:val="Heading2"/>
        <w:rPr>
          <w:b/>
          <w:bCs/>
        </w:rPr>
      </w:pPr>
      <w:r w:rsidRPr="000B7EF3">
        <w:rPr>
          <w:b/>
          <w:bCs/>
        </w:rPr>
        <w:t xml:space="preserve">Execution </w:t>
      </w:r>
      <w:proofErr w:type="gramStart"/>
      <w:r w:rsidRPr="000B7EF3">
        <w:rPr>
          <w:b/>
          <w:bCs/>
        </w:rPr>
        <w:t>Engine :</w:t>
      </w:r>
      <w:proofErr w:type="gramEnd"/>
    </w:p>
    <w:p w14:paraId="1C59A9E2" w14:textId="09FE4AB2" w:rsidR="000B7EF3" w:rsidRDefault="007017B6" w:rsidP="000B7EF3">
      <w:r w:rsidRPr="007017B6">
        <w:t>Once the bytecode has been loaded into the main memory, and details are available in the runtime data area, the next step is to run the program. The Execution Engine handles this by executing the code present in each class.</w:t>
      </w:r>
    </w:p>
    <w:p w14:paraId="4E210679" w14:textId="77777777" w:rsidR="003E6A0D" w:rsidRDefault="003E6A0D" w:rsidP="000B7EF3"/>
    <w:p w14:paraId="4374787C" w14:textId="6050483F" w:rsidR="003E6A0D" w:rsidRDefault="003E6A0D" w:rsidP="000B7EF3">
      <w:r w:rsidRPr="003E6A0D">
        <w:rPr>
          <w:noProof/>
        </w:rPr>
        <w:drawing>
          <wp:inline distT="0" distB="0" distL="0" distR="0" wp14:anchorId="02F08131" wp14:editId="65AEA04E">
            <wp:extent cx="4241800" cy="1866900"/>
            <wp:effectExtent l="0" t="0" r="6350" b="0"/>
            <wp:docPr id="1267575017" name="Picture 1" descr="A diagram of a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75017" name="Picture 1" descr="A diagram of a machine&#10;&#10;Description automatically generated with medium confidence"/>
                    <pic:cNvPicPr/>
                  </pic:nvPicPr>
                  <pic:blipFill>
                    <a:blip r:embed="rId9"/>
                    <a:stretch>
                      <a:fillRect/>
                    </a:stretch>
                  </pic:blipFill>
                  <pic:spPr>
                    <a:xfrm>
                      <a:off x="0" y="0"/>
                      <a:ext cx="4241800" cy="1866900"/>
                    </a:xfrm>
                    <a:prstGeom prst="rect">
                      <a:avLst/>
                    </a:prstGeom>
                  </pic:spPr>
                </pic:pic>
              </a:graphicData>
            </a:graphic>
          </wp:inline>
        </w:drawing>
      </w:r>
    </w:p>
    <w:p w14:paraId="36E425C0" w14:textId="77777777" w:rsidR="003E6A0D" w:rsidRPr="003E6A0D" w:rsidRDefault="003E6A0D" w:rsidP="003E6A0D">
      <w:pPr>
        <w:rPr>
          <w:b/>
          <w:bCs/>
          <w:sz w:val="24"/>
          <w:szCs w:val="24"/>
        </w:rPr>
      </w:pPr>
      <w:r w:rsidRPr="003E6A0D">
        <w:rPr>
          <w:b/>
          <w:bCs/>
          <w:sz w:val="24"/>
          <w:szCs w:val="24"/>
        </w:rPr>
        <w:t>Interpreter</w:t>
      </w:r>
    </w:p>
    <w:p w14:paraId="3B4D7FA8" w14:textId="69891801" w:rsidR="003E6A0D" w:rsidRDefault="003E6A0D" w:rsidP="003E6A0D">
      <w:r>
        <w:t xml:space="preserve">The interpreter reads and executes the bytecode instructions line by line. Due to the </w:t>
      </w:r>
      <w:proofErr w:type="gramStart"/>
      <w:r>
        <w:t>line by line</w:t>
      </w:r>
      <w:proofErr w:type="gramEnd"/>
      <w:r>
        <w:t xml:space="preserve"> execution, the interpreter is comparatively slower.</w:t>
      </w:r>
    </w:p>
    <w:p w14:paraId="54EF66A9" w14:textId="4E6DA156" w:rsidR="003E6A0D" w:rsidRDefault="003E6A0D" w:rsidP="003E6A0D">
      <w:r>
        <w:t>It converts bytecode instructions to machine learning code.</w:t>
      </w:r>
    </w:p>
    <w:p w14:paraId="76773DA9" w14:textId="6AA0CF8E" w:rsidR="003E6A0D" w:rsidRPr="003E6A0D" w:rsidRDefault="003E6A0D" w:rsidP="003E6A0D">
      <w:pPr>
        <w:rPr>
          <w:b/>
          <w:bCs/>
          <w:sz w:val="24"/>
          <w:szCs w:val="24"/>
        </w:rPr>
      </w:pPr>
      <w:r w:rsidRPr="003E6A0D">
        <w:rPr>
          <w:b/>
          <w:bCs/>
          <w:sz w:val="24"/>
          <w:szCs w:val="24"/>
        </w:rPr>
        <w:t xml:space="preserve">JIT </w:t>
      </w:r>
      <w:proofErr w:type="gramStart"/>
      <w:r w:rsidRPr="003E6A0D">
        <w:rPr>
          <w:b/>
          <w:bCs/>
          <w:sz w:val="24"/>
          <w:szCs w:val="24"/>
        </w:rPr>
        <w:t>Compiler :</w:t>
      </w:r>
      <w:proofErr w:type="gramEnd"/>
    </w:p>
    <w:p w14:paraId="6A5C32CC" w14:textId="364778B1" w:rsidR="003E6A0D" w:rsidRDefault="003E6A0D" w:rsidP="003E6A0D">
      <w:r>
        <w:t>The JIT Compiler overcomes the disadvantage of the interpreter. The Execution Engine first uses the interpreter to execute the byte code, but when it finds some repeated code, it uses the JIT compiler.</w:t>
      </w:r>
    </w:p>
    <w:p w14:paraId="3C330C2D" w14:textId="70998506" w:rsidR="003F729E" w:rsidRPr="003F729E" w:rsidRDefault="003F729E" w:rsidP="003F729E">
      <w:pPr>
        <w:pStyle w:val="Heading2"/>
        <w:rPr>
          <w:b/>
          <w:bCs/>
        </w:rPr>
      </w:pPr>
      <w:r w:rsidRPr="003F729E">
        <w:rPr>
          <w:b/>
          <w:bCs/>
        </w:rPr>
        <w:lastRenderedPageBreak/>
        <w:t xml:space="preserve">Garbage </w:t>
      </w:r>
      <w:proofErr w:type="gramStart"/>
      <w:r w:rsidRPr="003F729E">
        <w:rPr>
          <w:b/>
          <w:bCs/>
        </w:rPr>
        <w:t>Collector :</w:t>
      </w:r>
      <w:proofErr w:type="gramEnd"/>
    </w:p>
    <w:p w14:paraId="64D40F74" w14:textId="0D66FA56" w:rsidR="003F729E" w:rsidRDefault="003F729E" w:rsidP="003F729E">
      <w:r>
        <w:t>The Garbage Collector (GC) collects and removes unreferenced objects from the heap area.</w:t>
      </w:r>
    </w:p>
    <w:p w14:paraId="2A7785AF" w14:textId="1B989A31" w:rsidR="003F729E" w:rsidRDefault="003F729E" w:rsidP="003F729E">
      <w:r w:rsidRPr="003F729E">
        <w:t xml:space="preserve">calling </w:t>
      </w:r>
      <w:proofErr w:type="spellStart"/>
      <w:proofErr w:type="gramStart"/>
      <w:r w:rsidRPr="003F729E">
        <w:rPr>
          <w:highlight w:val="yellow"/>
        </w:rPr>
        <w:t>System.gc</w:t>
      </w:r>
      <w:proofErr w:type="spellEnd"/>
      <w:r w:rsidRPr="003F729E">
        <w:rPr>
          <w:highlight w:val="yellow"/>
        </w:rPr>
        <w:t>(</w:t>
      </w:r>
      <w:proofErr w:type="gramEnd"/>
      <w:r w:rsidRPr="003F729E">
        <w:rPr>
          <w:highlight w:val="yellow"/>
        </w:rPr>
        <w:t>)</w:t>
      </w:r>
      <w:r>
        <w:t xml:space="preserve"> </w:t>
      </w:r>
      <w:r w:rsidRPr="003F729E">
        <w:t>is not guaranteed.</w:t>
      </w:r>
    </w:p>
    <w:p w14:paraId="0A14E1D8" w14:textId="22C49954" w:rsidR="00017434" w:rsidRDefault="00017434" w:rsidP="003F729E">
      <w:r w:rsidRPr="00017434">
        <w:t>The JVM contains 3 different types of garbage collectors:</w:t>
      </w:r>
    </w:p>
    <w:p w14:paraId="4ED6CD6F" w14:textId="59C7DCB7" w:rsidR="00017434" w:rsidRDefault="00362DE6" w:rsidP="00362DE6">
      <w:pPr>
        <w:pStyle w:val="ListParagraph"/>
        <w:numPr>
          <w:ilvl w:val="0"/>
          <w:numId w:val="4"/>
        </w:numPr>
      </w:pPr>
      <w:r w:rsidRPr="00362DE6">
        <w:rPr>
          <w:b/>
          <w:bCs/>
        </w:rPr>
        <w:t>Serial GC</w:t>
      </w:r>
      <w:r w:rsidRPr="00362DE6">
        <w:t xml:space="preserve"> - It uses a single thread for garbage collection. When it runs, it leads to a "stop the world" event where the </w:t>
      </w:r>
      <w:r w:rsidRPr="00362DE6">
        <w:rPr>
          <w:highlight w:val="yellow"/>
        </w:rPr>
        <w:t>entire application is paused</w:t>
      </w:r>
      <w:r w:rsidRPr="00362DE6">
        <w:t>. The JVM argument to use Serial Garbage Collector is -</w:t>
      </w:r>
      <w:proofErr w:type="gramStart"/>
      <w:r w:rsidRPr="00362DE6">
        <w:t>XX:+</w:t>
      </w:r>
      <w:proofErr w:type="spellStart"/>
      <w:proofErr w:type="gramEnd"/>
      <w:r w:rsidRPr="00362DE6">
        <w:t>UseSerialGC</w:t>
      </w:r>
      <w:proofErr w:type="spellEnd"/>
    </w:p>
    <w:p w14:paraId="27E69A9A" w14:textId="77777777" w:rsidR="00362DE6" w:rsidRPr="00362DE6" w:rsidRDefault="00362DE6" w:rsidP="00362DE6">
      <w:pPr>
        <w:pStyle w:val="ListParagraph"/>
        <w:numPr>
          <w:ilvl w:val="0"/>
          <w:numId w:val="4"/>
        </w:numPr>
      </w:pPr>
      <w:r w:rsidRPr="00362DE6">
        <w:rPr>
          <w:b/>
          <w:bCs/>
        </w:rPr>
        <w:t>Parallel GC</w:t>
      </w:r>
      <w:r w:rsidRPr="00362DE6">
        <w:t xml:space="preserve"> - This is </w:t>
      </w:r>
      <w:r w:rsidRPr="00362DE6">
        <w:rPr>
          <w:highlight w:val="yellow"/>
        </w:rPr>
        <w:t>the default implementation</w:t>
      </w:r>
      <w:r w:rsidRPr="00362DE6">
        <w:t xml:space="preserve"> of GC in the </w:t>
      </w:r>
      <w:proofErr w:type="gramStart"/>
      <w:r w:rsidRPr="00362DE6">
        <w:t>JVM, and</w:t>
      </w:r>
      <w:proofErr w:type="gramEnd"/>
      <w:r w:rsidRPr="00362DE6">
        <w:t xml:space="preserve"> is also known as Throughput Collector. It uses multiple threads for garbage collection, </w:t>
      </w:r>
      <w:r w:rsidRPr="00362DE6">
        <w:rPr>
          <w:highlight w:val="yellow"/>
        </w:rPr>
        <w:t>but still pauses the application when running</w:t>
      </w:r>
      <w:r w:rsidRPr="00362DE6">
        <w:t>. The JVM argument to use Parallel Garbage Collector is -</w:t>
      </w:r>
      <w:proofErr w:type="gramStart"/>
      <w:r w:rsidRPr="00362DE6">
        <w:t>XX:+</w:t>
      </w:r>
      <w:proofErr w:type="spellStart"/>
      <w:proofErr w:type="gramEnd"/>
      <w:r w:rsidRPr="00362DE6">
        <w:t>UseParallelGC</w:t>
      </w:r>
      <w:proofErr w:type="spellEnd"/>
      <w:r w:rsidRPr="00362DE6">
        <w:t>.</w:t>
      </w:r>
    </w:p>
    <w:p w14:paraId="4DA8E7BC" w14:textId="77777777" w:rsidR="00362DE6" w:rsidRPr="00362DE6" w:rsidRDefault="00362DE6" w:rsidP="00362DE6">
      <w:pPr>
        <w:pStyle w:val="ListParagraph"/>
        <w:numPr>
          <w:ilvl w:val="0"/>
          <w:numId w:val="4"/>
        </w:numPr>
      </w:pPr>
      <w:r w:rsidRPr="00362DE6">
        <w:rPr>
          <w:b/>
          <w:bCs/>
        </w:rPr>
        <w:t>Garbage First (G1) GC</w:t>
      </w:r>
      <w:r w:rsidRPr="00362DE6">
        <w:t xml:space="preserve"> - G1GC was designed </w:t>
      </w:r>
      <w:r w:rsidRPr="00362DE6">
        <w:rPr>
          <w:highlight w:val="yellow"/>
        </w:rPr>
        <w:t>for multi-threaded applications</w:t>
      </w:r>
      <w:r w:rsidRPr="00362DE6">
        <w:t xml:space="preserve"> that have a large heap size available (more than 4GB). It partitions the heap into a set of equal size </w:t>
      </w:r>
      <w:proofErr w:type="gramStart"/>
      <w:r w:rsidRPr="00362DE6">
        <w:t>regions, and</w:t>
      </w:r>
      <w:proofErr w:type="gramEnd"/>
      <w:r w:rsidRPr="00362DE6">
        <w:t xml:space="preserve"> uses multiple threads to scan them. G1GC identifies the regions with the most garbage and performs garbage collection on that region first. The JVM argument to use G1 Garbage Collector is -</w:t>
      </w:r>
      <w:proofErr w:type="gramStart"/>
      <w:r w:rsidRPr="00362DE6">
        <w:t>XX:+</w:t>
      </w:r>
      <w:proofErr w:type="gramEnd"/>
      <w:r w:rsidRPr="00362DE6">
        <w:t>UseG1GC</w:t>
      </w:r>
    </w:p>
    <w:p w14:paraId="26F411BB" w14:textId="3F274AAA" w:rsidR="00362DE6" w:rsidRDefault="00362DE6" w:rsidP="00362DE6">
      <w:r w:rsidRPr="00362DE6">
        <w:rPr>
          <w:b/>
          <w:bCs/>
        </w:rPr>
        <w:t>Note:</w:t>
      </w:r>
      <w:r w:rsidRPr="00362DE6">
        <w:t xml:space="preserve"> There is another type of garbage collector called </w:t>
      </w:r>
      <w:r w:rsidRPr="00172962">
        <w:rPr>
          <w:b/>
          <w:bCs/>
        </w:rPr>
        <w:t>Concurrent Mark Sweep</w:t>
      </w:r>
      <w:r w:rsidRPr="00362DE6">
        <w:t xml:space="preserve"> (CMS) GC. However, it has been deprecated since Java 9 and completely removed in Java 14 in </w:t>
      </w:r>
      <w:proofErr w:type="spellStart"/>
      <w:r w:rsidRPr="00362DE6">
        <w:t>favour</w:t>
      </w:r>
      <w:proofErr w:type="spellEnd"/>
      <w:r w:rsidRPr="00362DE6">
        <w:t xml:space="preserve"> of </w:t>
      </w:r>
      <w:proofErr w:type="gramStart"/>
      <w:r w:rsidRPr="00362DE6">
        <w:t>G1GC</w:t>
      </w:r>
      <w:proofErr w:type="gramEnd"/>
    </w:p>
    <w:p w14:paraId="2B1348C5" w14:textId="4F27A79D" w:rsidR="00D268B2" w:rsidRPr="00B50684" w:rsidRDefault="00D268B2" w:rsidP="00D268B2">
      <w:pPr>
        <w:rPr>
          <w:b/>
          <w:bCs/>
          <w:sz w:val="24"/>
          <w:szCs w:val="24"/>
        </w:rPr>
      </w:pPr>
      <w:r w:rsidRPr="00B50684">
        <w:rPr>
          <w:b/>
          <w:bCs/>
          <w:sz w:val="24"/>
          <w:szCs w:val="24"/>
        </w:rPr>
        <w:t>Java Native Interface (JNI</w:t>
      </w:r>
      <w:proofErr w:type="gramStart"/>
      <w:r w:rsidRPr="00B50684">
        <w:rPr>
          <w:b/>
          <w:bCs/>
          <w:sz w:val="24"/>
          <w:szCs w:val="24"/>
        </w:rPr>
        <w:t>) :</w:t>
      </w:r>
      <w:proofErr w:type="gramEnd"/>
    </w:p>
    <w:p w14:paraId="39074B9A" w14:textId="1DDB677E" w:rsidR="00D268B2" w:rsidRDefault="00D268B2" w:rsidP="00D268B2">
      <w:r>
        <w:t>At times, it is necessary to use native (non-Java) code (for example, C/C++).</w:t>
      </w:r>
    </w:p>
    <w:p w14:paraId="573B552F" w14:textId="6FE7059B" w:rsidR="00B50684" w:rsidRPr="00B50684" w:rsidRDefault="00B50684" w:rsidP="00B50684">
      <w:pPr>
        <w:rPr>
          <w:sz w:val="24"/>
          <w:szCs w:val="24"/>
        </w:rPr>
      </w:pPr>
      <w:r w:rsidRPr="00B50684">
        <w:rPr>
          <w:sz w:val="24"/>
          <w:szCs w:val="24"/>
        </w:rPr>
        <w:t xml:space="preserve">Native Method </w:t>
      </w:r>
      <w:proofErr w:type="gramStart"/>
      <w:r w:rsidRPr="00B50684">
        <w:rPr>
          <w:sz w:val="24"/>
          <w:szCs w:val="24"/>
        </w:rPr>
        <w:t>Libraries :</w:t>
      </w:r>
      <w:proofErr w:type="gramEnd"/>
    </w:p>
    <w:p w14:paraId="13A3B2D1" w14:textId="1A3FD7C0" w:rsidR="003F729E" w:rsidRDefault="00B50684" w:rsidP="00B50684">
      <w:r>
        <w:t>Native Method Libraries are libraries that are written in other programming languages, such as C, C++, and assembly. These libraries are usually present in the form of .</w:t>
      </w:r>
      <w:proofErr w:type="spellStart"/>
      <w:r>
        <w:t>dll</w:t>
      </w:r>
      <w:proofErr w:type="spellEnd"/>
      <w:r>
        <w:t xml:space="preserve"> or .so files. These native libraries can be loaded through JNI.</w:t>
      </w:r>
    </w:p>
    <w:p w14:paraId="139153E3" w14:textId="0ED53640" w:rsidR="00FB7B1E" w:rsidRPr="00FB7B1E" w:rsidRDefault="00FB7B1E" w:rsidP="00FB7B1E">
      <w:pPr>
        <w:pStyle w:val="Heading2"/>
        <w:rPr>
          <w:b/>
          <w:bCs/>
        </w:rPr>
      </w:pPr>
      <w:r w:rsidRPr="00FB7B1E">
        <w:rPr>
          <w:b/>
          <w:bCs/>
        </w:rPr>
        <w:t xml:space="preserve">Common JVM </w:t>
      </w:r>
      <w:proofErr w:type="gramStart"/>
      <w:r w:rsidRPr="00FB7B1E">
        <w:rPr>
          <w:b/>
          <w:bCs/>
        </w:rPr>
        <w:t>Errors</w:t>
      </w:r>
      <w:r>
        <w:rPr>
          <w:b/>
          <w:bCs/>
        </w:rPr>
        <w:t xml:space="preserve"> :</w:t>
      </w:r>
      <w:proofErr w:type="gramEnd"/>
    </w:p>
    <w:p w14:paraId="494BE72F" w14:textId="77777777" w:rsidR="00FB7B1E" w:rsidRDefault="00FB7B1E" w:rsidP="00FB7B1E">
      <w:proofErr w:type="spellStart"/>
      <w:r w:rsidRPr="00FB7B1E">
        <w:rPr>
          <w:b/>
          <w:bCs/>
        </w:rPr>
        <w:t>ClassNotFoundExcecption</w:t>
      </w:r>
      <w:proofErr w:type="spellEnd"/>
      <w:r w:rsidRPr="00FB7B1E">
        <w:rPr>
          <w:b/>
          <w:bCs/>
        </w:rPr>
        <w:t xml:space="preserve"> -</w:t>
      </w:r>
      <w:r>
        <w:t xml:space="preserve"> This occurs when the Class Loader is trying to load classes </w:t>
      </w:r>
      <w:r w:rsidRPr="00FB7B1E">
        <w:rPr>
          <w:highlight w:val="yellow"/>
        </w:rPr>
        <w:t xml:space="preserve">using </w:t>
      </w:r>
      <w:proofErr w:type="spellStart"/>
      <w:r w:rsidRPr="00FB7B1E">
        <w:rPr>
          <w:highlight w:val="yellow"/>
        </w:rPr>
        <w:t>Class.forName</w:t>
      </w:r>
      <w:proofErr w:type="spellEnd"/>
      <w:r w:rsidRPr="00FB7B1E">
        <w:rPr>
          <w:highlight w:val="yellow"/>
        </w:rPr>
        <w:t>(),</w:t>
      </w:r>
      <w:r>
        <w:t xml:space="preserve"> </w:t>
      </w:r>
      <w:proofErr w:type="spellStart"/>
      <w:r w:rsidRPr="00FB7B1E">
        <w:rPr>
          <w:highlight w:val="yellow"/>
        </w:rPr>
        <w:t>ClassLoader.loadClass</w:t>
      </w:r>
      <w:proofErr w:type="spellEnd"/>
      <w:r w:rsidRPr="00FB7B1E">
        <w:rPr>
          <w:highlight w:val="yellow"/>
        </w:rPr>
        <w:t xml:space="preserve">() or </w:t>
      </w:r>
      <w:proofErr w:type="spellStart"/>
      <w:r w:rsidRPr="00FB7B1E">
        <w:rPr>
          <w:highlight w:val="yellow"/>
        </w:rPr>
        <w:t>ClassLoader.findSystemClass</w:t>
      </w:r>
      <w:proofErr w:type="spellEnd"/>
      <w:r>
        <w:t>() but no definition for the class with the specified name is found.</w:t>
      </w:r>
    </w:p>
    <w:p w14:paraId="7FF0C6FE" w14:textId="77777777" w:rsidR="00FB7B1E" w:rsidRDefault="00FB7B1E" w:rsidP="00FB7B1E">
      <w:proofErr w:type="spellStart"/>
      <w:r w:rsidRPr="00FB7B1E">
        <w:rPr>
          <w:b/>
          <w:bCs/>
        </w:rPr>
        <w:t>NoClassDefFoundError</w:t>
      </w:r>
      <w:proofErr w:type="spellEnd"/>
      <w:r w:rsidRPr="00FB7B1E">
        <w:rPr>
          <w:b/>
          <w:bCs/>
        </w:rPr>
        <w:t xml:space="preserve"> </w:t>
      </w:r>
      <w:r>
        <w:t xml:space="preserve">- This occurs when a compiler has successfully compiled the class, but the Class Loader is not able </w:t>
      </w:r>
      <w:r w:rsidRPr="00FB7B1E">
        <w:rPr>
          <w:highlight w:val="yellow"/>
        </w:rPr>
        <w:t>to locate the class file at the runtime.</w:t>
      </w:r>
    </w:p>
    <w:p w14:paraId="530F0512" w14:textId="77777777" w:rsidR="00FB7B1E" w:rsidRDefault="00FB7B1E" w:rsidP="00FB7B1E">
      <w:proofErr w:type="spellStart"/>
      <w:r w:rsidRPr="00FB7B1E">
        <w:rPr>
          <w:b/>
          <w:bCs/>
        </w:rPr>
        <w:t>OutOfMemoryError</w:t>
      </w:r>
      <w:proofErr w:type="spellEnd"/>
      <w:r>
        <w:t xml:space="preserve"> - This occurs when the </w:t>
      </w:r>
      <w:r w:rsidRPr="00FB7B1E">
        <w:rPr>
          <w:highlight w:val="yellow"/>
        </w:rPr>
        <w:t>JVM cannot allocate an object because it is out of memory</w:t>
      </w:r>
      <w:r>
        <w:t>, and no more memory could be made available by the garbage collector.</w:t>
      </w:r>
    </w:p>
    <w:p w14:paraId="20F6E524" w14:textId="024254B1" w:rsidR="00FB7B1E" w:rsidRDefault="00FB7B1E" w:rsidP="00FB7B1E">
      <w:proofErr w:type="spellStart"/>
      <w:r w:rsidRPr="00FB7B1E">
        <w:rPr>
          <w:b/>
          <w:bCs/>
        </w:rPr>
        <w:t>StackOverflowError</w:t>
      </w:r>
      <w:proofErr w:type="spellEnd"/>
      <w:r w:rsidRPr="00FB7B1E">
        <w:rPr>
          <w:b/>
          <w:bCs/>
        </w:rPr>
        <w:t xml:space="preserve"> -</w:t>
      </w:r>
      <w:r>
        <w:t xml:space="preserve"> This occurs if the JVM runs out of space </w:t>
      </w:r>
      <w:r w:rsidRPr="00FB7B1E">
        <w:rPr>
          <w:highlight w:val="yellow"/>
        </w:rPr>
        <w:t>while creating new stack frames while processing a thread</w:t>
      </w:r>
      <w:r>
        <w:t>.</w:t>
      </w:r>
    </w:p>
    <w:p w14:paraId="776A4EFB" w14:textId="77777777" w:rsidR="0016000E" w:rsidRDefault="0016000E" w:rsidP="00FB7B1E"/>
    <w:tbl>
      <w:tblPr>
        <w:tblStyle w:val="TableGrid"/>
        <w:tblpPr w:leftFromText="180" w:rightFromText="180" w:vertAnchor="text" w:horzAnchor="margin" w:tblpY="54"/>
        <w:tblW w:w="0" w:type="auto"/>
        <w:tblLook w:val="04A0" w:firstRow="1" w:lastRow="0" w:firstColumn="1" w:lastColumn="0" w:noHBand="0" w:noVBand="1"/>
      </w:tblPr>
      <w:tblGrid>
        <w:gridCol w:w="4755"/>
        <w:gridCol w:w="4755"/>
      </w:tblGrid>
      <w:tr w:rsidR="0016000E" w14:paraId="49FAC295" w14:textId="77777777" w:rsidTr="0016000E">
        <w:trPr>
          <w:trHeight w:val="274"/>
        </w:trPr>
        <w:tc>
          <w:tcPr>
            <w:tcW w:w="4755" w:type="dxa"/>
          </w:tcPr>
          <w:p w14:paraId="59C95F6B" w14:textId="77777777" w:rsidR="0016000E" w:rsidRPr="0016000E" w:rsidRDefault="0016000E" w:rsidP="0016000E">
            <w:pPr>
              <w:rPr>
                <w:b/>
                <w:bCs/>
              </w:rPr>
            </w:pPr>
            <w:r w:rsidRPr="0016000E">
              <w:rPr>
                <w:b/>
                <w:bCs/>
              </w:rPr>
              <w:t>Components</w:t>
            </w:r>
          </w:p>
        </w:tc>
        <w:tc>
          <w:tcPr>
            <w:tcW w:w="4755" w:type="dxa"/>
          </w:tcPr>
          <w:p w14:paraId="1D5E694F" w14:textId="77777777" w:rsidR="0016000E" w:rsidRPr="0016000E" w:rsidRDefault="0016000E" w:rsidP="0016000E">
            <w:pPr>
              <w:rPr>
                <w:b/>
                <w:bCs/>
              </w:rPr>
            </w:pPr>
            <w:r w:rsidRPr="0016000E">
              <w:rPr>
                <w:b/>
                <w:bCs/>
              </w:rPr>
              <w:t>Memory</w:t>
            </w:r>
          </w:p>
        </w:tc>
      </w:tr>
      <w:tr w:rsidR="0016000E" w14:paraId="7539F3FE" w14:textId="77777777" w:rsidTr="0016000E">
        <w:trPr>
          <w:trHeight w:val="274"/>
        </w:trPr>
        <w:tc>
          <w:tcPr>
            <w:tcW w:w="4755" w:type="dxa"/>
          </w:tcPr>
          <w:p w14:paraId="3407A186" w14:textId="7476A470" w:rsidR="0016000E" w:rsidRDefault="0016000E" w:rsidP="0016000E">
            <w:r>
              <w:t>Static Variable</w:t>
            </w:r>
          </w:p>
        </w:tc>
        <w:tc>
          <w:tcPr>
            <w:tcW w:w="4755" w:type="dxa"/>
          </w:tcPr>
          <w:p w14:paraId="23CC71E4" w14:textId="35296A31" w:rsidR="0016000E" w:rsidRDefault="0016000E" w:rsidP="0016000E">
            <w:r>
              <w:t>Method Area</w:t>
            </w:r>
          </w:p>
        </w:tc>
      </w:tr>
      <w:tr w:rsidR="0016000E" w14:paraId="7807DB62" w14:textId="77777777" w:rsidTr="0016000E">
        <w:trPr>
          <w:trHeight w:val="274"/>
        </w:trPr>
        <w:tc>
          <w:tcPr>
            <w:tcW w:w="4755" w:type="dxa"/>
          </w:tcPr>
          <w:p w14:paraId="4B525201" w14:textId="77777777" w:rsidR="0016000E" w:rsidRDefault="0016000E" w:rsidP="0016000E">
            <w:r>
              <w:t>Methods</w:t>
            </w:r>
          </w:p>
        </w:tc>
        <w:tc>
          <w:tcPr>
            <w:tcW w:w="4755" w:type="dxa"/>
          </w:tcPr>
          <w:p w14:paraId="3020DE96" w14:textId="77777777" w:rsidR="0016000E" w:rsidRDefault="0016000E" w:rsidP="0016000E"/>
        </w:tc>
      </w:tr>
      <w:tr w:rsidR="0016000E" w14:paraId="67DC0363" w14:textId="77777777" w:rsidTr="0016000E">
        <w:trPr>
          <w:trHeight w:val="264"/>
        </w:trPr>
        <w:tc>
          <w:tcPr>
            <w:tcW w:w="4755" w:type="dxa"/>
          </w:tcPr>
          <w:p w14:paraId="607835F6" w14:textId="77777777" w:rsidR="0016000E" w:rsidRDefault="0016000E" w:rsidP="0016000E">
            <w:r>
              <w:t>Method local variable</w:t>
            </w:r>
          </w:p>
        </w:tc>
        <w:tc>
          <w:tcPr>
            <w:tcW w:w="4755" w:type="dxa"/>
          </w:tcPr>
          <w:p w14:paraId="7EBB05D7" w14:textId="77777777" w:rsidR="0016000E" w:rsidRDefault="0016000E" w:rsidP="0016000E"/>
        </w:tc>
      </w:tr>
      <w:tr w:rsidR="0016000E" w14:paraId="204F6247" w14:textId="77777777" w:rsidTr="0016000E">
        <w:trPr>
          <w:trHeight w:val="274"/>
        </w:trPr>
        <w:tc>
          <w:tcPr>
            <w:tcW w:w="4755" w:type="dxa"/>
          </w:tcPr>
          <w:p w14:paraId="7E7AD796" w14:textId="77777777" w:rsidR="0016000E" w:rsidRDefault="0016000E" w:rsidP="0016000E">
            <w:r>
              <w:t>Object</w:t>
            </w:r>
          </w:p>
        </w:tc>
        <w:tc>
          <w:tcPr>
            <w:tcW w:w="4755" w:type="dxa"/>
          </w:tcPr>
          <w:p w14:paraId="49AD818A" w14:textId="77777777" w:rsidR="0016000E" w:rsidRDefault="0016000E" w:rsidP="0016000E"/>
        </w:tc>
      </w:tr>
      <w:tr w:rsidR="0016000E" w14:paraId="6D1C7529" w14:textId="77777777" w:rsidTr="0016000E">
        <w:trPr>
          <w:trHeight w:val="274"/>
        </w:trPr>
        <w:tc>
          <w:tcPr>
            <w:tcW w:w="4755" w:type="dxa"/>
          </w:tcPr>
          <w:p w14:paraId="2079FAC9" w14:textId="77777777" w:rsidR="0016000E" w:rsidRDefault="0016000E" w:rsidP="0016000E">
            <w:r>
              <w:t>Constructor</w:t>
            </w:r>
          </w:p>
        </w:tc>
        <w:tc>
          <w:tcPr>
            <w:tcW w:w="4755" w:type="dxa"/>
          </w:tcPr>
          <w:p w14:paraId="0296C551" w14:textId="77777777" w:rsidR="0016000E" w:rsidRDefault="0016000E" w:rsidP="0016000E"/>
        </w:tc>
      </w:tr>
      <w:tr w:rsidR="00E16E38" w14:paraId="499586F7" w14:textId="77777777" w:rsidTr="0016000E">
        <w:trPr>
          <w:trHeight w:val="274"/>
        </w:trPr>
        <w:tc>
          <w:tcPr>
            <w:tcW w:w="4755" w:type="dxa"/>
          </w:tcPr>
          <w:p w14:paraId="5F356712" w14:textId="7D6278C8" w:rsidR="00E16E38" w:rsidRDefault="00E16E38" w:rsidP="0016000E">
            <w:r>
              <w:t>Array</w:t>
            </w:r>
          </w:p>
        </w:tc>
        <w:tc>
          <w:tcPr>
            <w:tcW w:w="4755" w:type="dxa"/>
          </w:tcPr>
          <w:p w14:paraId="1EC01294" w14:textId="77777777" w:rsidR="00E16E38" w:rsidRDefault="00E16E38" w:rsidP="0016000E"/>
        </w:tc>
      </w:tr>
      <w:tr w:rsidR="0016000E" w14:paraId="6B82A75F" w14:textId="77777777" w:rsidTr="0016000E">
        <w:trPr>
          <w:trHeight w:val="274"/>
        </w:trPr>
        <w:tc>
          <w:tcPr>
            <w:tcW w:w="4755" w:type="dxa"/>
          </w:tcPr>
          <w:p w14:paraId="77C7A3B3" w14:textId="7645F7FC" w:rsidR="0016000E" w:rsidRDefault="0016000E" w:rsidP="0016000E">
            <w:r>
              <w:t>Global variables</w:t>
            </w:r>
            <w:r w:rsidR="00E16E38">
              <w:t>/ Instance Variable</w:t>
            </w:r>
          </w:p>
        </w:tc>
        <w:tc>
          <w:tcPr>
            <w:tcW w:w="4755" w:type="dxa"/>
          </w:tcPr>
          <w:p w14:paraId="40DFF9E5" w14:textId="69D6C45E" w:rsidR="0016000E" w:rsidRDefault="001207AE" w:rsidP="0016000E">
            <w:r>
              <w:t>Heap</w:t>
            </w:r>
          </w:p>
        </w:tc>
      </w:tr>
    </w:tbl>
    <w:p w14:paraId="10287318" w14:textId="77777777" w:rsidR="0016000E" w:rsidRDefault="0016000E" w:rsidP="00FB7B1E"/>
    <w:p w14:paraId="4414F121" w14:textId="77777777" w:rsidR="00534F90" w:rsidRDefault="00534F90" w:rsidP="00FB7B1E"/>
    <w:p w14:paraId="163B19C6" w14:textId="77777777" w:rsidR="00534F90" w:rsidRDefault="00534F90" w:rsidP="00534F90">
      <w:pPr>
        <w:pStyle w:val="Title"/>
      </w:pPr>
    </w:p>
    <w:p w14:paraId="7FFDD0E2" w14:textId="77777777" w:rsidR="00534F90" w:rsidRDefault="00534F90" w:rsidP="00534F90">
      <w:pPr>
        <w:pStyle w:val="Title"/>
      </w:pPr>
    </w:p>
    <w:p w14:paraId="7E0B9930" w14:textId="77777777" w:rsidR="00534F90" w:rsidRDefault="00534F90" w:rsidP="00534F90">
      <w:pPr>
        <w:pStyle w:val="Title"/>
      </w:pPr>
    </w:p>
    <w:p w14:paraId="1CEB8942" w14:textId="77777777" w:rsidR="00534F90" w:rsidRDefault="00534F90" w:rsidP="00534F90">
      <w:pPr>
        <w:pStyle w:val="Title"/>
      </w:pPr>
    </w:p>
    <w:p w14:paraId="1FB91E52" w14:textId="77777777" w:rsidR="00534F90" w:rsidRDefault="00534F90" w:rsidP="00534F90">
      <w:pPr>
        <w:pStyle w:val="Title"/>
      </w:pPr>
    </w:p>
    <w:p w14:paraId="502337AB" w14:textId="12FD6FDD" w:rsidR="00534F90" w:rsidRDefault="00534F90" w:rsidP="00534F90">
      <w:pPr>
        <w:pStyle w:val="Title"/>
      </w:pPr>
      <w:r>
        <w:t xml:space="preserve">Memory Management </w:t>
      </w:r>
    </w:p>
    <w:p w14:paraId="68052CA7" w14:textId="77777777" w:rsidR="00534F90" w:rsidRDefault="00534F90" w:rsidP="00534F90"/>
    <w:p w14:paraId="690FF480" w14:textId="51DD30A4" w:rsidR="00534F90" w:rsidRDefault="00534F90" w:rsidP="00534F90">
      <w:r>
        <w:t>Java 7 and Java 8 memory management</w:t>
      </w:r>
    </w:p>
    <w:p w14:paraId="6CB5A433" w14:textId="2F497282" w:rsidR="00534F90" w:rsidRDefault="00534F90" w:rsidP="00534F90">
      <w:r w:rsidRPr="00534F90">
        <w:rPr>
          <w:noProof/>
        </w:rPr>
        <w:drawing>
          <wp:inline distT="0" distB="0" distL="0" distR="0" wp14:anchorId="2FBAA36B" wp14:editId="3811730B">
            <wp:extent cx="5135963" cy="2476500"/>
            <wp:effectExtent l="0" t="0" r="7620" b="0"/>
            <wp:docPr id="1453385621" name="Picture 1" descr="A diagram of memory manag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85621" name="Picture 1" descr="A diagram of memory management&#10;&#10;Description automatically generated"/>
                    <pic:cNvPicPr/>
                  </pic:nvPicPr>
                  <pic:blipFill>
                    <a:blip r:embed="rId10"/>
                    <a:stretch>
                      <a:fillRect/>
                    </a:stretch>
                  </pic:blipFill>
                  <pic:spPr>
                    <a:xfrm>
                      <a:off x="0" y="0"/>
                      <a:ext cx="5170370" cy="2493090"/>
                    </a:xfrm>
                    <a:prstGeom prst="rect">
                      <a:avLst/>
                    </a:prstGeom>
                  </pic:spPr>
                </pic:pic>
              </a:graphicData>
            </a:graphic>
          </wp:inline>
        </w:drawing>
      </w:r>
    </w:p>
    <w:p w14:paraId="4BD6C68D" w14:textId="77777777" w:rsidR="00534F90" w:rsidRDefault="00534F90" w:rsidP="00534F90"/>
    <w:p w14:paraId="57451ED0" w14:textId="0EB22EAA" w:rsidR="00534F90" w:rsidRPr="00534F90" w:rsidRDefault="00534F90" w:rsidP="00534F90">
      <w:pPr>
        <w:rPr>
          <w:b/>
          <w:bCs/>
        </w:rPr>
      </w:pPr>
      <w:r w:rsidRPr="00534F90">
        <w:rPr>
          <w:b/>
          <w:bCs/>
        </w:rPr>
        <w:t xml:space="preserve">Java Memory </w:t>
      </w:r>
      <w:proofErr w:type="gramStart"/>
      <w:r w:rsidRPr="00534F90">
        <w:rPr>
          <w:b/>
          <w:bCs/>
        </w:rPr>
        <w:t>Model :</w:t>
      </w:r>
      <w:proofErr w:type="gramEnd"/>
    </w:p>
    <w:p w14:paraId="09B7EF65" w14:textId="25A8C3DD" w:rsidR="00534F90" w:rsidRDefault="00534F90" w:rsidP="00534F90">
      <w:r w:rsidRPr="00534F90">
        <w:rPr>
          <w:noProof/>
        </w:rPr>
        <w:drawing>
          <wp:inline distT="0" distB="0" distL="0" distR="0" wp14:anchorId="566EB0B4" wp14:editId="4FAD4615">
            <wp:extent cx="5924550" cy="2629293"/>
            <wp:effectExtent l="0" t="0" r="0" b="0"/>
            <wp:docPr id="1794213125" name="Picture 1" descr="A diagram of a memory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13125" name="Picture 1" descr="A diagram of a memory model&#10;&#10;Description automatically generated"/>
                    <pic:cNvPicPr/>
                  </pic:nvPicPr>
                  <pic:blipFill>
                    <a:blip r:embed="rId11"/>
                    <a:stretch>
                      <a:fillRect/>
                    </a:stretch>
                  </pic:blipFill>
                  <pic:spPr>
                    <a:xfrm>
                      <a:off x="0" y="0"/>
                      <a:ext cx="5944474" cy="2638135"/>
                    </a:xfrm>
                    <a:prstGeom prst="rect">
                      <a:avLst/>
                    </a:prstGeom>
                  </pic:spPr>
                </pic:pic>
              </a:graphicData>
            </a:graphic>
          </wp:inline>
        </w:drawing>
      </w:r>
    </w:p>
    <w:p w14:paraId="57A80C7A" w14:textId="77777777" w:rsidR="00534F90" w:rsidRDefault="00534F90" w:rsidP="00534F90">
      <w:pPr>
        <w:pStyle w:val="ListParagraph"/>
        <w:numPr>
          <w:ilvl w:val="0"/>
          <w:numId w:val="5"/>
        </w:numPr>
      </w:pPr>
      <w:r w:rsidRPr="00534F90">
        <w:rPr>
          <w:b/>
          <w:bCs/>
        </w:rPr>
        <w:t>Heap Space:</w:t>
      </w:r>
      <w:r>
        <w:t xml:space="preserve"> Eden + Survivor + </w:t>
      </w:r>
      <w:proofErr w:type="gramStart"/>
      <w:r>
        <w:t>Tenured</w:t>
      </w:r>
      <w:proofErr w:type="gramEnd"/>
    </w:p>
    <w:p w14:paraId="64F37DDC" w14:textId="77777777" w:rsidR="00534F90" w:rsidRDefault="00534F90" w:rsidP="00534F90">
      <w:pPr>
        <w:pStyle w:val="ListParagraph"/>
        <w:numPr>
          <w:ilvl w:val="0"/>
          <w:numId w:val="5"/>
        </w:numPr>
      </w:pPr>
      <w:r w:rsidRPr="00534F90">
        <w:rPr>
          <w:b/>
          <w:bCs/>
        </w:rPr>
        <w:t>Non-Heap Space:</w:t>
      </w:r>
      <w:r>
        <w:t xml:space="preserve"> Stack + </w:t>
      </w:r>
      <w:proofErr w:type="spellStart"/>
      <w:r>
        <w:t>MetaSpace</w:t>
      </w:r>
      <w:proofErr w:type="spellEnd"/>
      <w:r>
        <w:t xml:space="preserve"> + Reserved (Not shown here)</w:t>
      </w:r>
    </w:p>
    <w:p w14:paraId="06823AC2" w14:textId="6C303D15" w:rsidR="00534F90" w:rsidRDefault="00534F90" w:rsidP="00534F90">
      <w:pPr>
        <w:pStyle w:val="ListParagraph"/>
        <w:numPr>
          <w:ilvl w:val="0"/>
          <w:numId w:val="5"/>
        </w:numPr>
        <w:rPr>
          <w:b/>
          <w:bCs/>
        </w:rPr>
      </w:pPr>
      <w:r w:rsidRPr="00534F90">
        <w:rPr>
          <w:b/>
          <w:bCs/>
        </w:rPr>
        <w:t>Cache</w:t>
      </w:r>
    </w:p>
    <w:p w14:paraId="1F2824F2" w14:textId="2D1018B4" w:rsidR="00534F90" w:rsidRDefault="00534F90" w:rsidP="00534F90">
      <w:pPr>
        <w:rPr>
          <w:b/>
          <w:bCs/>
        </w:rPr>
      </w:pPr>
      <w:r w:rsidRPr="00534F90">
        <w:rPr>
          <w:b/>
          <w:bCs/>
          <w:noProof/>
        </w:rPr>
        <w:lastRenderedPageBreak/>
        <w:drawing>
          <wp:inline distT="0" distB="0" distL="0" distR="0" wp14:anchorId="5D9087C8" wp14:editId="108F256E">
            <wp:extent cx="4406900" cy="3321050"/>
            <wp:effectExtent l="0" t="0" r="0" b="0"/>
            <wp:docPr id="1235874169" name="Picture 1" descr="A diagram of a mem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74169" name="Picture 1" descr="A diagram of a memory&#10;&#10;Description automatically generated"/>
                    <pic:cNvPicPr/>
                  </pic:nvPicPr>
                  <pic:blipFill>
                    <a:blip r:embed="rId12"/>
                    <a:stretch>
                      <a:fillRect/>
                    </a:stretch>
                  </pic:blipFill>
                  <pic:spPr>
                    <a:xfrm>
                      <a:off x="0" y="0"/>
                      <a:ext cx="4416424" cy="3328227"/>
                    </a:xfrm>
                    <a:prstGeom prst="rect">
                      <a:avLst/>
                    </a:prstGeom>
                  </pic:spPr>
                </pic:pic>
              </a:graphicData>
            </a:graphic>
          </wp:inline>
        </w:drawing>
      </w:r>
    </w:p>
    <w:p w14:paraId="01DA938F" w14:textId="77777777" w:rsidR="00397F70" w:rsidRPr="00397F70" w:rsidRDefault="00397F70" w:rsidP="00397F70">
      <w:r w:rsidRPr="00397F70">
        <w:rPr>
          <w:b/>
          <w:bCs/>
        </w:rPr>
        <w:t>Young Generation:</w:t>
      </w:r>
      <w:r w:rsidRPr="00397F70">
        <w:t xml:space="preserve"> All the new objects are allocated in this memory. Whenever this memory gets filled, the garbage collection is performed. This is called as </w:t>
      </w:r>
      <w:r w:rsidRPr="00397F70">
        <w:rPr>
          <w:b/>
          <w:bCs/>
          <w:highlight w:val="yellow"/>
        </w:rPr>
        <w:t>Minor Garbage Collection</w:t>
      </w:r>
      <w:r w:rsidRPr="00397F70">
        <w:rPr>
          <w:b/>
          <w:bCs/>
        </w:rPr>
        <w:t xml:space="preserve">. </w:t>
      </w:r>
      <w:r w:rsidRPr="00397F70">
        <w:rPr>
          <w:b/>
          <w:bCs/>
          <w:highlight w:val="yellow"/>
        </w:rPr>
        <w:t xml:space="preserve">Young Generation is divided into three parts – Eden and two </w:t>
      </w:r>
      <w:proofErr w:type="gramStart"/>
      <w:r w:rsidRPr="00397F70">
        <w:rPr>
          <w:b/>
          <w:bCs/>
          <w:highlight w:val="yellow"/>
        </w:rPr>
        <w:t>Survivor(</w:t>
      </w:r>
      <w:proofErr w:type="gramEnd"/>
      <w:r w:rsidRPr="00397F70">
        <w:rPr>
          <w:b/>
          <w:bCs/>
          <w:highlight w:val="yellow"/>
        </w:rPr>
        <w:t>S1, S2) Memory Spaces</w:t>
      </w:r>
      <w:r w:rsidRPr="00397F70">
        <w:t>. All newly created objects are placed in the Eden Space.</w:t>
      </w:r>
    </w:p>
    <w:p w14:paraId="395B8820" w14:textId="77777777" w:rsidR="00397F70" w:rsidRPr="00397F70" w:rsidRDefault="00397F70" w:rsidP="00397F70"/>
    <w:p w14:paraId="62ADF7AB" w14:textId="07820FCB" w:rsidR="00397F70" w:rsidRDefault="00397F70" w:rsidP="00397F70">
      <w:r w:rsidRPr="00397F70">
        <w:rPr>
          <w:b/>
          <w:bCs/>
        </w:rPr>
        <w:t>Old Generation:</w:t>
      </w:r>
      <w:r w:rsidRPr="00397F70">
        <w:t xml:space="preserve"> This is also known as </w:t>
      </w:r>
      <w:r w:rsidRPr="00397F70">
        <w:rPr>
          <w:b/>
          <w:bCs/>
        </w:rPr>
        <w:t>Tenured Space</w:t>
      </w:r>
      <w:r w:rsidRPr="00397F70">
        <w:t xml:space="preserve">. All the </w:t>
      </w:r>
      <w:proofErr w:type="gramStart"/>
      <w:r w:rsidRPr="00397F70">
        <w:rPr>
          <w:b/>
          <w:bCs/>
        </w:rPr>
        <w:t>long lived</w:t>
      </w:r>
      <w:proofErr w:type="gramEnd"/>
      <w:r w:rsidRPr="00397F70">
        <w:rPr>
          <w:b/>
          <w:bCs/>
        </w:rPr>
        <w:t xml:space="preserve"> objects</w:t>
      </w:r>
      <w:r w:rsidRPr="00397F70">
        <w:t xml:space="preserve"> which have survived many rounds of minor garbage collection is stored in this area. Whenever this memory gets filled, the garbage collection is performed. This is called as </w:t>
      </w:r>
      <w:r w:rsidRPr="00397F70">
        <w:rPr>
          <w:b/>
          <w:bCs/>
        </w:rPr>
        <w:t>Major Garbage Collection</w:t>
      </w:r>
      <w:r w:rsidRPr="00397F70">
        <w:t>.</w:t>
      </w:r>
    </w:p>
    <w:p w14:paraId="6A32717C" w14:textId="63C70FCF" w:rsidR="00D008A2" w:rsidRDefault="00D008A2" w:rsidP="00397F70">
      <w:proofErr w:type="spellStart"/>
      <w:r w:rsidRPr="00D008A2">
        <w:rPr>
          <w:b/>
          <w:bCs/>
        </w:rPr>
        <w:t>Metaspace</w:t>
      </w:r>
      <w:proofErr w:type="spellEnd"/>
      <w:r w:rsidRPr="00D008A2">
        <w:rPr>
          <w:b/>
          <w:bCs/>
        </w:rPr>
        <w:t>:</w:t>
      </w:r>
      <w:r w:rsidRPr="00D008A2">
        <w:t xml:space="preserve"> From Java 8 onwards, Permanent Generation has been replaced with </w:t>
      </w:r>
      <w:proofErr w:type="spellStart"/>
      <w:r w:rsidRPr="00D008A2">
        <w:t>MetaSpace</w:t>
      </w:r>
      <w:proofErr w:type="spellEnd"/>
      <w:r w:rsidRPr="00D008A2">
        <w:t xml:space="preserve">, which is a non-heap memory. </w:t>
      </w:r>
      <w:proofErr w:type="spellStart"/>
      <w:r w:rsidRPr="00D008A2">
        <w:t>MetaSpace</w:t>
      </w:r>
      <w:proofErr w:type="spellEnd"/>
      <w:r w:rsidRPr="00D008A2">
        <w:t xml:space="preserve"> holds the reflective data of JVM itself, like Class Loader related data, Class metadata, methods and more. </w:t>
      </w:r>
      <w:proofErr w:type="spellStart"/>
      <w:r w:rsidRPr="00D008A2">
        <w:t>MetaSpace</w:t>
      </w:r>
      <w:proofErr w:type="spellEnd"/>
      <w:r w:rsidRPr="00D008A2">
        <w:t xml:space="preserve"> is not a contiguous memory and can auto increase its size up to the limit that underlying OS allows, whereas Perm Gen always has a fixed maximum size. As long as the </w:t>
      </w:r>
      <w:proofErr w:type="spellStart"/>
      <w:r w:rsidRPr="00D008A2">
        <w:t>classloader</w:t>
      </w:r>
      <w:proofErr w:type="spellEnd"/>
      <w:r w:rsidRPr="00D008A2">
        <w:t xml:space="preserve"> is alive, the metadata remains alive in the </w:t>
      </w:r>
      <w:proofErr w:type="spellStart"/>
      <w:r w:rsidRPr="00D008A2">
        <w:t>Metaspace</w:t>
      </w:r>
      <w:proofErr w:type="spellEnd"/>
      <w:r w:rsidRPr="00D008A2">
        <w:t xml:space="preserve"> and can’t be freed.</w:t>
      </w:r>
    </w:p>
    <w:p w14:paraId="5C10A14F" w14:textId="42B7A1F7" w:rsidR="001207AE" w:rsidRDefault="000B7303" w:rsidP="001207AE">
      <w:pPr>
        <w:pStyle w:val="ListParagraph"/>
        <w:numPr>
          <w:ilvl w:val="0"/>
          <w:numId w:val="6"/>
        </w:numPr>
        <w:rPr>
          <w:highlight w:val="yellow"/>
        </w:rPr>
      </w:pPr>
      <w:r>
        <w:rPr>
          <w:highlight w:val="yellow"/>
        </w:rPr>
        <w:t>**</w:t>
      </w:r>
      <w:proofErr w:type="spellStart"/>
      <w:r w:rsidR="001207AE" w:rsidRPr="001207AE">
        <w:rPr>
          <w:highlight w:val="yellow"/>
        </w:rPr>
        <w:t>Metaspace</w:t>
      </w:r>
      <w:proofErr w:type="spellEnd"/>
      <w:r w:rsidR="001207AE" w:rsidRPr="001207AE">
        <w:rPr>
          <w:highlight w:val="yellow"/>
        </w:rPr>
        <w:t xml:space="preserve"> store long live data like – Static variables</w:t>
      </w:r>
    </w:p>
    <w:p w14:paraId="750FF09B" w14:textId="0567F1C9" w:rsidR="000B7303" w:rsidRPr="000B7303" w:rsidRDefault="000B7303" w:rsidP="001207AE">
      <w:pPr>
        <w:pStyle w:val="ListParagraph"/>
        <w:numPr>
          <w:ilvl w:val="0"/>
          <w:numId w:val="6"/>
        </w:numPr>
        <w:rPr>
          <w:highlight w:val="yellow"/>
        </w:rPr>
      </w:pPr>
      <w:r w:rsidRPr="000B7303">
        <w:t>Static variables store in method area</w:t>
      </w:r>
      <w:r>
        <w:t xml:space="preserve"> [method area is common for all the threads]</w:t>
      </w:r>
    </w:p>
    <w:p w14:paraId="201874AA" w14:textId="77777777" w:rsidR="000B7303" w:rsidRDefault="000B7303" w:rsidP="00134DFC">
      <w:pPr>
        <w:rPr>
          <w:highlight w:val="yellow"/>
        </w:rPr>
      </w:pPr>
    </w:p>
    <w:p w14:paraId="285A944D" w14:textId="47E782B1" w:rsidR="00134DFC" w:rsidRDefault="00134DFC" w:rsidP="00134DFC">
      <w:r w:rsidRPr="00134DFC">
        <w:t>ChatGPT</w:t>
      </w:r>
      <w:r>
        <w:t>:</w:t>
      </w:r>
    </w:p>
    <w:p w14:paraId="57330492" w14:textId="77777777" w:rsidR="00134DFC" w:rsidRDefault="00134DFC" w:rsidP="00134DFC">
      <w:pPr>
        <w:pStyle w:val="ListParagraph"/>
        <w:numPr>
          <w:ilvl w:val="0"/>
          <w:numId w:val="7"/>
        </w:numPr>
      </w:pPr>
      <w:r w:rsidRPr="00134DFC">
        <w:rPr>
          <w:b/>
          <w:bCs/>
        </w:rPr>
        <w:t>Heap Memor</w:t>
      </w:r>
      <w:r>
        <w:t>y: Used for dynamic memory allocation. All objects and their instance variables are stored here.</w:t>
      </w:r>
    </w:p>
    <w:p w14:paraId="5B433B3D" w14:textId="77777777" w:rsidR="00134DFC" w:rsidRDefault="00134DFC" w:rsidP="00134DFC">
      <w:pPr>
        <w:pStyle w:val="ListParagraph"/>
        <w:numPr>
          <w:ilvl w:val="0"/>
          <w:numId w:val="7"/>
        </w:numPr>
      </w:pPr>
      <w:r w:rsidRPr="00134DFC">
        <w:rPr>
          <w:b/>
          <w:bCs/>
        </w:rPr>
        <w:t>Method Area</w:t>
      </w:r>
      <w:r>
        <w:t xml:space="preserve"> (also called the </w:t>
      </w:r>
      <w:proofErr w:type="spellStart"/>
      <w:r>
        <w:t>Metaspace</w:t>
      </w:r>
      <w:proofErr w:type="spellEnd"/>
      <w:r>
        <w:t xml:space="preserve"> in Java 8 and later): Stores class-level data such as class definitions, static variables, and constants.</w:t>
      </w:r>
    </w:p>
    <w:p w14:paraId="3D448A12" w14:textId="77777777" w:rsidR="00134DFC" w:rsidRDefault="00134DFC" w:rsidP="00134DFC">
      <w:pPr>
        <w:pStyle w:val="ListParagraph"/>
        <w:numPr>
          <w:ilvl w:val="0"/>
          <w:numId w:val="7"/>
        </w:numPr>
      </w:pPr>
      <w:r w:rsidRPr="00134DFC">
        <w:rPr>
          <w:b/>
          <w:bCs/>
        </w:rPr>
        <w:t>Stack Memory:</w:t>
      </w:r>
      <w:r>
        <w:t xml:space="preserve"> Stores method call frames, including local variables and method parameters.</w:t>
      </w:r>
    </w:p>
    <w:p w14:paraId="0971B87F" w14:textId="77777777" w:rsidR="00134DFC" w:rsidRDefault="00134DFC" w:rsidP="00134DFC">
      <w:pPr>
        <w:pStyle w:val="ListParagraph"/>
        <w:numPr>
          <w:ilvl w:val="0"/>
          <w:numId w:val="7"/>
        </w:numPr>
      </w:pPr>
      <w:r w:rsidRPr="00134DFC">
        <w:rPr>
          <w:b/>
          <w:bCs/>
        </w:rPr>
        <w:t>PC Registers:</w:t>
      </w:r>
      <w:r>
        <w:t xml:space="preserve"> Each thread has its own PC register that stores the address of the current execution instruction.</w:t>
      </w:r>
    </w:p>
    <w:p w14:paraId="2BEC84F2" w14:textId="6ABF9F73" w:rsidR="00134DFC" w:rsidRPr="00134DFC" w:rsidRDefault="00134DFC" w:rsidP="00134DFC">
      <w:pPr>
        <w:pStyle w:val="ListParagraph"/>
        <w:numPr>
          <w:ilvl w:val="0"/>
          <w:numId w:val="7"/>
        </w:numPr>
      </w:pPr>
      <w:r w:rsidRPr="00134DFC">
        <w:rPr>
          <w:b/>
          <w:bCs/>
        </w:rPr>
        <w:t>Native Method Stack:</w:t>
      </w:r>
      <w:r>
        <w:t xml:space="preserve"> Contains all the native method information.</w:t>
      </w:r>
    </w:p>
    <w:sectPr w:rsidR="00134DFC" w:rsidRPr="00134DFC" w:rsidSect="00196B0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5F6"/>
    <w:multiLevelType w:val="hybridMultilevel"/>
    <w:tmpl w:val="2EB41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D6089A"/>
    <w:multiLevelType w:val="hybridMultilevel"/>
    <w:tmpl w:val="4800B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3B096A"/>
    <w:multiLevelType w:val="hybridMultilevel"/>
    <w:tmpl w:val="AA54C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AB420F"/>
    <w:multiLevelType w:val="hybridMultilevel"/>
    <w:tmpl w:val="DCF42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B4270D"/>
    <w:multiLevelType w:val="hybridMultilevel"/>
    <w:tmpl w:val="EEB09E9A"/>
    <w:lvl w:ilvl="0" w:tplc="E1EE0B1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A50CB6"/>
    <w:multiLevelType w:val="hybridMultilevel"/>
    <w:tmpl w:val="8C144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1E608A"/>
    <w:multiLevelType w:val="multilevel"/>
    <w:tmpl w:val="CAD6F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4217963">
    <w:abstractNumId w:val="6"/>
  </w:num>
  <w:num w:numId="2" w16cid:durableId="641152787">
    <w:abstractNumId w:val="1"/>
  </w:num>
  <w:num w:numId="3" w16cid:durableId="50814461">
    <w:abstractNumId w:val="0"/>
  </w:num>
  <w:num w:numId="4" w16cid:durableId="1544637655">
    <w:abstractNumId w:val="2"/>
  </w:num>
  <w:num w:numId="5" w16cid:durableId="1848518329">
    <w:abstractNumId w:val="3"/>
  </w:num>
  <w:num w:numId="6" w16cid:durableId="1074202960">
    <w:abstractNumId w:val="4"/>
  </w:num>
  <w:num w:numId="7" w16cid:durableId="8719216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3E0"/>
    <w:rsid w:val="00014870"/>
    <w:rsid w:val="0001718D"/>
    <w:rsid w:val="00017434"/>
    <w:rsid w:val="00033694"/>
    <w:rsid w:val="0008648E"/>
    <w:rsid w:val="0009524E"/>
    <w:rsid w:val="000B7303"/>
    <w:rsid w:val="000B7EF3"/>
    <w:rsid w:val="000E7E16"/>
    <w:rsid w:val="00106ABE"/>
    <w:rsid w:val="001207AE"/>
    <w:rsid w:val="00134DFC"/>
    <w:rsid w:val="0016000E"/>
    <w:rsid w:val="00172962"/>
    <w:rsid w:val="00196B08"/>
    <w:rsid w:val="001A5400"/>
    <w:rsid w:val="00274A67"/>
    <w:rsid w:val="00362DE6"/>
    <w:rsid w:val="00397F70"/>
    <w:rsid w:val="003B7EFE"/>
    <w:rsid w:val="003E6A0D"/>
    <w:rsid w:val="003F729E"/>
    <w:rsid w:val="00482AD2"/>
    <w:rsid w:val="00534F90"/>
    <w:rsid w:val="00551485"/>
    <w:rsid w:val="005F2795"/>
    <w:rsid w:val="006871B7"/>
    <w:rsid w:val="007017B6"/>
    <w:rsid w:val="00711BB4"/>
    <w:rsid w:val="007260CF"/>
    <w:rsid w:val="00794F61"/>
    <w:rsid w:val="007C4824"/>
    <w:rsid w:val="008D1D99"/>
    <w:rsid w:val="0093326C"/>
    <w:rsid w:val="009543E0"/>
    <w:rsid w:val="00A106CE"/>
    <w:rsid w:val="00AA2D95"/>
    <w:rsid w:val="00B1236C"/>
    <w:rsid w:val="00B50684"/>
    <w:rsid w:val="00CA434E"/>
    <w:rsid w:val="00D008A2"/>
    <w:rsid w:val="00D268B2"/>
    <w:rsid w:val="00DC7053"/>
    <w:rsid w:val="00DE5739"/>
    <w:rsid w:val="00E01A19"/>
    <w:rsid w:val="00E16E38"/>
    <w:rsid w:val="00EB0CAB"/>
    <w:rsid w:val="00EF3E38"/>
    <w:rsid w:val="00F10117"/>
    <w:rsid w:val="00F70F01"/>
    <w:rsid w:val="00FB7B1E"/>
    <w:rsid w:val="00FC3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AFF66"/>
  <w15:chartTrackingRefBased/>
  <w15:docId w15:val="{2CBCD604-EE24-4EA7-B89A-5090A03B4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F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336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101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F6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06ABE"/>
    <w:pPr>
      <w:ind w:left="720"/>
      <w:contextualSpacing/>
    </w:pPr>
  </w:style>
  <w:style w:type="character" w:styleId="HTMLCode">
    <w:name w:val="HTML Code"/>
    <w:basedOn w:val="DefaultParagraphFont"/>
    <w:uiPriority w:val="99"/>
    <w:semiHidden/>
    <w:unhideWhenUsed/>
    <w:rsid w:val="00CA434E"/>
    <w:rPr>
      <w:rFonts w:ascii="Courier New" w:eastAsia="Times New Roman" w:hAnsi="Courier New" w:cs="Courier New"/>
      <w:sz w:val="20"/>
      <w:szCs w:val="20"/>
    </w:rPr>
  </w:style>
  <w:style w:type="character" w:styleId="Emphasis">
    <w:name w:val="Emphasis"/>
    <w:basedOn w:val="DefaultParagraphFont"/>
    <w:uiPriority w:val="20"/>
    <w:qFormat/>
    <w:rsid w:val="00CA434E"/>
    <w:rPr>
      <w:i/>
      <w:iCs/>
    </w:rPr>
  </w:style>
  <w:style w:type="character" w:customStyle="1" w:styleId="Heading3Char">
    <w:name w:val="Heading 3 Char"/>
    <w:basedOn w:val="DefaultParagraphFont"/>
    <w:link w:val="Heading3"/>
    <w:uiPriority w:val="9"/>
    <w:semiHidden/>
    <w:rsid w:val="00F10117"/>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033694"/>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0B7EF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EF3"/>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160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60105">
      <w:bodyDiv w:val="1"/>
      <w:marLeft w:val="0"/>
      <w:marRight w:val="0"/>
      <w:marTop w:val="0"/>
      <w:marBottom w:val="0"/>
      <w:divBdr>
        <w:top w:val="none" w:sz="0" w:space="0" w:color="auto"/>
        <w:left w:val="none" w:sz="0" w:space="0" w:color="auto"/>
        <w:bottom w:val="none" w:sz="0" w:space="0" w:color="auto"/>
        <w:right w:val="none" w:sz="0" w:space="0" w:color="auto"/>
      </w:divBdr>
    </w:div>
    <w:div w:id="91973695">
      <w:bodyDiv w:val="1"/>
      <w:marLeft w:val="0"/>
      <w:marRight w:val="0"/>
      <w:marTop w:val="0"/>
      <w:marBottom w:val="0"/>
      <w:divBdr>
        <w:top w:val="none" w:sz="0" w:space="0" w:color="auto"/>
        <w:left w:val="none" w:sz="0" w:space="0" w:color="auto"/>
        <w:bottom w:val="none" w:sz="0" w:space="0" w:color="auto"/>
        <w:right w:val="none" w:sz="0" w:space="0" w:color="auto"/>
      </w:divBdr>
    </w:div>
    <w:div w:id="129594232">
      <w:bodyDiv w:val="1"/>
      <w:marLeft w:val="0"/>
      <w:marRight w:val="0"/>
      <w:marTop w:val="0"/>
      <w:marBottom w:val="0"/>
      <w:divBdr>
        <w:top w:val="none" w:sz="0" w:space="0" w:color="auto"/>
        <w:left w:val="none" w:sz="0" w:space="0" w:color="auto"/>
        <w:bottom w:val="none" w:sz="0" w:space="0" w:color="auto"/>
        <w:right w:val="none" w:sz="0" w:space="0" w:color="auto"/>
      </w:divBdr>
    </w:div>
    <w:div w:id="226377929">
      <w:bodyDiv w:val="1"/>
      <w:marLeft w:val="0"/>
      <w:marRight w:val="0"/>
      <w:marTop w:val="0"/>
      <w:marBottom w:val="0"/>
      <w:divBdr>
        <w:top w:val="none" w:sz="0" w:space="0" w:color="auto"/>
        <w:left w:val="none" w:sz="0" w:space="0" w:color="auto"/>
        <w:bottom w:val="none" w:sz="0" w:space="0" w:color="auto"/>
        <w:right w:val="none" w:sz="0" w:space="0" w:color="auto"/>
      </w:divBdr>
    </w:div>
    <w:div w:id="289749939">
      <w:bodyDiv w:val="1"/>
      <w:marLeft w:val="0"/>
      <w:marRight w:val="0"/>
      <w:marTop w:val="0"/>
      <w:marBottom w:val="0"/>
      <w:divBdr>
        <w:top w:val="none" w:sz="0" w:space="0" w:color="auto"/>
        <w:left w:val="none" w:sz="0" w:space="0" w:color="auto"/>
        <w:bottom w:val="none" w:sz="0" w:space="0" w:color="auto"/>
        <w:right w:val="none" w:sz="0" w:space="0" w:color="auto"/>
      </w:divBdr>
    </w:div>
    <w:div w:id="481655775">
      <w:bodyDiv w:val="1"/>
      <w:marLeft w:val="0"/>
      <w:marRight w:val="0"/>
      <w:marTop w:val="0"/>
      <w:marBottom w:val="0"/>
      <w:divBdr>
        <w:top w:val="none" w:sz="0" w:space="0" w:color="auto"/>
        <w:left w:val="none" w:sz="0" w:space="0" w:color="auto"/>
        <w:bottom w:val="none" w:sz="0" w:space="0" w:color="auto"/>
        <w:right w:val="none" w:sz="0" w:space="0" w:color="auto"/>
      </w:divBdr>
    </w:div>
    <w:div w:id="684988457">
      <w:bodyDiv w:val="1"/>
      <w:marLeft w:val="0"/>
      <w:marRight w:val="0"/>
      <w:marTop w:val="0"/>
      <w:marBottom w:val="0"/>
      <w:divBdr>
        <w:top w:val="none" w:sz="0" w:space="0" w:color="auto"/>
        <w:left w:val="none" w:sz="0" w:space="0" w:color="auto"/>
        <w:bottom w:val="none" w:sz="0" w:space="0" w:color="auto"/>
        <w:right w:val="none" w:sz="0" w:space="0" w:color="auto"/>
      </w:divBdr>
    </w:div>
    <w:div w:id="864635777">
      <w:bodyDiv w:val="1"/>
      <w:marLeft w:val="0"/>
      <w:marRight w:val="0"/>
      <w:marTop w:val="0"/>
      <w:marBottom w:val="0"/>
      <w:divBdr>
        <w:top w:val="none" w:sz="0" w:space="0" w:color="auto"/>
        <w:left w:val="none" w:sz="0" w:space="0" w:color="auto"/>
        <w:bottom w:val="none" w:sz="0" w:space="0" w:color="auto"/>
        <w:right w:val="none" w:sz="0" w:space="0" w:color="auto"/>
      </w:divBdr>
      <w:divsChild>
        <w:div w:id="725841028">
          <w:marLeft w:val="0"/>
          <w:marRight w:val="0"/>
          <w:marTop w:val="0"/>
          <w:marBottom w:val="0"/>
          <w:divBdr>
            <w:top w:val="none" w:sz="0" w:space="0" w:color="auto"/>
            <w:left w:val="none" w:sz="0" w:space="0" w:color="auto"/>
            <w:bottom w:val="none" w:sz="0" w:space="0" w:color="auto"/>
            <w:right w:val="none" w:sz="0" w:space="0" w:color="auto"/>
          </w:divBdr>
        </w:div>
        <w:div w:id="652563400">
          <w:marLeft w:val="0"/>
          <w:marRight w:val="0"/>
          <w:marTop w:val="0"/>
          <w:marBottom w:val="0"/>
          <w:divBdr>
            <w:top w:val="none" w:sz="0" w:space="0" w:color="auto"/>
            <w:left w:val="none" w:sz="0" w:space="0" w:color="auto"/>
            <w:bottom w:val="none" w:sz="0" w:space="0" w:color="auto"/>
            <w:right w:val="none" w:sz="0" w:space="0" w:color="auto"/>
          </w:divBdr>
        </w:div>
      </w:divsChild>
    </w:div>
    <w:div w:id="924459751">
      <w:bodyDiv w:val="1"/>
      <w:marLeft w:val="0"/>
      <w:marRight w:val="0"/>
      <w:marTop w:val="0"/>
      <w:marBottom w:val="0"/>
      <w:divBdr>
        <w:top w:val="none" w:sz="0" w:space="0" w:color="auto"/>
        <w:left w:val="none" w:sz="0" w:space="0" w:color="auto"/>
        <w:bottom w:val="none" w:sz="0" w:space="0" w:color="auto"/>
        <w:right w:val="none" w:sz="0" w:space="0" w:color="auto"/>
      </w:divBdr>
    </w:div>
    <w:div w:id="1013806018">
      <w:bodyDiv w:val="1"/>
      <w:marLeft w:val="0"/>
      <w:marRight w:val="0"/>
      <w:marTop w:val="0"/>
      <w:marBottom w:val="0"/>
      <w:divBdr>
        <w:top w:val="none" w:sz="0" w:space="0" w:color="auto"/>
        <w:left w:val="none" w:sz="0" w:space="0" w:color="auto"/>
        <w:bottom w:val="none" w:sz="0" w:space="0" w:color="auto"/>
        <w:right w:val="none" w:sz="0" w:space="0" w:color="auto"/>
      </w:divBdr>
    </w:div>
    <w:div w:id="1107895296">
      <w:bodyDiv w:val="1"/>
      <w:marLeft w:val="0"/>
      <w:marRight w:val="0"/>
      <w:marTop w:val="0"/>
      <w:marBottom w:val="0"/>
      <w:divBdr>
        <w:top w:val="none" w:sz="0" w:space="0" w:color="auto"/>
        <w:left w:val="none" w:sz="0" w:space="0" w:color="auto"/>
        <w:bottom w:val="none" w:sz="0" w:space="0" w:color="auto"/>
        <w:right w:val="none" w:sz="0" w:space="0" w:color="auto"/>
      </w:divBdr>
    </w:div>
    <w:div w:id="1162772182">
      <w:bodyDiv w:val="1"/>
      <w:marLeft w:val="0"/>
      <w:marRight w:val="0"/>
      <w:marTop w:val="0"/>
      <w:marBottom w:val="0"/>
      <w:divBdr>
        <w:top w:val="none" w:sz="0" w:space="0" w:color="auto"/>
        <w:left w:val="none" w:sz="0" w:space="0" w:color="auto"/>
        <w:bottom w:val="none" w:sz="0" w:space="0" w:color="auto"/>
        <w:right w:val="none" w:sz="0" w:space="0" w:color="auto"/>
      </w:divBdr>
    </w:div>
    <w:div w:id="1171025491">
      <w:bodyDiv w:val="1"/>
      <w:marLeft w:val="0"/>
      <w:marRight w:val="0"/>
      <w:marTop w:val="0"/>
      <w:marBottom w:val="0"/>
      <w:divBdr>
        <w:top w:val="none" w:sz="0" w:space="0" w:color="auto"/>
        <w:left w:val="none" w:sz="0" w:space="0" w:color="auto"/>
        <w:bottom w:val="none" w:sz="0" w:space="0" w:color="auto"/>
        <w:right w:val="none" w:sz="0" w:space="0" w:color="auto"/>
      </w:divBdr>
    </w:div>
    <w:div w:id="1268662929">
      <w:bodyDiv w:val="1"/>
      <w:marLeft w:val="0"/>
      <w:marRight w:val="0"/>
      <w:marTop w:val="0"/>
      <w:marBottom w:val="0"/>
      <w:divBdr>
        <w:top w:val="none" w:sz="0" w:space="0" w:color="auto"/>
        <w:left w:val="none" w:sz="0" w:space="0" w:color="auto"/>
        <w:bottom w:val="none" w:sz="0" w:space="0" w:color="auto"/>
        <w:right w:val="none" w:sz="0" w:space="0" w:color="auto"/>
      </w:divBdr>
    </w:div>
    <w:div w:id="1301695069">
      <w:bodyDiv w:val="1"/>
      <w:marLeft w:val="0"/>
      <w:marRight w:val="0"/>
      <w:marTop w:val="0"/>
      <w:marBottom w:val="0"/>
      <w:divBdr>
        <w:top w:val="none" w:sz="0" w:space="0" w:color="auto"/>
        <w:left w:val="none" w:sz="0" w:space="0" w:color="auto"/>
        <w:bottom w:val="none" w:sz="0" w:space="0" w:color="auto"/>
        <w:right w:val="none" w:sz="0" w:space="0" w:color="auto"/>
      </w:divBdr>
    </w:div>
    <w:div w:id="1490436109">
      <w:bodyDiv w:val="1"/>
      <w:marLeft w:val="0"/>
      <w:marRight w:val="0"/>
      <w:marTop w:val="0"/>
      <w:marBottom w:val="0"/>
      <w:divBdr>
        <w:top w:val="none" w:sz="0" w:space="0" w:color="auto"/>
        <w:left w:val="none" w:sz="0" w:space="0" w:color="auto"/>
        <w:bottom w:val="none" w:sz="0" w:space="0" w:color="auto"/>
        <w:right w:val="none" w:sz="0" w:space="0" w:color="auto"/>
      </w:divBdr>
    </w:div>
    <w:div w:id="1550999084">
      <w:bodyDiv w:val="1"/>
      <w:marLeft w:val="0"/>
      <w:marRight w:val="0"/>
      <w:marTop w:val="0"/>
      <w:marBottom w:val="0"/>
      <w:divBdr>
        <w:top w:val="none" w:sz="0" w:space="0" w:color="auto"/>
        <w:left w:val="none" w:sz="0" w:space="0" w:color="auto"/>
        <w:bottom w:val="none" w:sz="0" w:space="0" w:color="auto"/>
        <w:right w:val="none" w:sz="0" w:space="0" w:color="auto"/>
      </w:divBdr>
    </w:div>
    <w:div w:id="1555773485">
      <w:bodyDiv w:val="1"/>
      <w:marLeft w:val="0"/>
      <w:marRight w:val="0"/>
      <w:marTop w:val="0"/>
      <w:marBottom w:val="0"/>
      <w:divBdr>
        <w:top w:val="none" w:sz="0" w:space="0" w:color="auto"/>
        <w:left w:val="none" w:sz="0" w:space="0" w:color="auto"/>
        <w:bottom w:val="none" w:sz="0" w:space="0" w:color="auto"/>
        <w:right w:val="none" w:sz="0" w:space="0" w:color="auto"/>
      </w:divBdr>
    </w:div>
    <w:div w:id="1569612328">
      <w:bodyDiv w:val="1"/>
      <w:marLeft w:val="0"/>
      <w:marRight w:val="0"/>
      <w:marTop w:val="0"/>
      <w:marBottom w:val="0"/>
      <w:divBdr>
        <w:top w:val="none" w:sz="0" w:space="0" w:color="auto"/>
        <w:left w:val="none" w:sz="0" w:space="0" w:color="auto"/>
        <w:bottom w:val="none" w:sz="0" w:space="0" w:color="auto"/>
        <w:right w:val="none" w:sz="0" w:space="0" w:color="auto"/>
      </w:divBdr>
    </w:div>
    <w:div w:id="1716851805">
      <w:bodyDiv w:val="1"/>
      <w:marLeft w:val="0"/>
      <w:marRight w:val="0"/>
      <w:marTop w:val="0"/>
      <w:marBottom w:val="0"/>
      <w:divBdr>
        <w:top w:val="none" w:sz="0" w:space="0" w:color="auto"/>
        <w:left w:val="none" w:sz="0" w:space="0" w:color="auto"/>
        <w:bottom w:val="none" w:sz="0" w:space="0" w:color="auto"/>
        <w:right w:val="none" w:sz="0" w:space="0" w:color="auto"/>
      </w:divBdr>
    </w:div>
    <w:div w:id="1806654940">
      <w:bodyDiv w:val="1"/>
      <w:marLeft w:val="0"/>
      <w:marRight w:val="0"/>
      <w:marTop w:val="0"/>
      <w:marBottom w:val="0"/>
      <w:divBdr>
        <w:top w:val="none" w:sz="0" w:space="0" w:color="auto"/>
        <w:left w:val="none" w:sz="0" w:space="0" w:color="auto"/>
        <w:bottom w:val="none" w:sz="0" w:space="0" w:color="auto"/>
        <w:right w:val="none" w:sz="0" w:space="0" w:color="auto"/>
      </w:divBdr>
    </w:div>
    <w:div w:id="2055155067">
      <w:bodyDiv w:val="1"/>
      <w:marLeft w:val="0"/>
      <w:marRight w:val="0"/>
      <w:marTop w:val="0"/>
      <w:marBottom w:val="0"/>
      <w:divBdr>
        <w:top w:val="none" w:sz="0" w:space="0" w:color="auto"/>
        <w:left w:val="none" w:sz="0" w:space="0" w:color="auto"/>
        <w:bottom w:val="none" w:sz="0" w:space="0" w:color="auto"/>
        <w:right w:val="none" w:sz="0" w:space="0" w:color="auto"/>
      </w:divBdr>
    </w:div>
    <w:div w:id="2062247365">
      <w:bodyDiv w:val="1"/>
      <w:marLeft w:val="0"/>
      <w:marRight w:val="0"/>
      <w:marTop w:val="0"/>
      <w:marBottom w:val="0"/>
      <w:divBdr>
        <w:top w:val="none" w:sz="0" w:space="0" w:color="auto"/>
        <w:left w:val="none" w:sz="0" w:space="0" w:color="auto"/>
        <w:bottom w:val="none" w:sz="0" w:space="0" w:color="auto"/>
        <w:right w:val="none" w:sz="0" w:space="0" w:color="auto"/>
      </w:divBdr>
    </w:div>
    <w:div w:id="2101559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7539</TotalTime>
  <Pages>7</Pages>
  <Words>1299</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Subrat Sahu</dc:creator>
  <cp:keywords/>
  <dc:description/>
  <cp:lastModifiedBy>Subrat Sahu</cp:lastModifiedBy>
  <cp:revision>47</cp:revision>
  <dcterms:created xsi:type="dcterms:W3CDTF">2024-04-24T06:48:00Z</dcterms:created>
  <dcterms:modified xsi:type="dcterms:W3CDTF">2024-06-27T18:32:00Z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e551e3-0043-40f0-9a67-12d995049d50_Enabled">
    <vt:lpwstr>true</vt:lpwstr>
  </property>
  <property fmtid="{D5CDD505-2E9C-101B-9397-08002B2CF9AE}" pid="3" name="MSIP_Label_2ae551e3-0043-40f0-9a67-12d995049d50_SetDate">
    <vt:lpwstr>2024-04-24T06:48:15Z</vt:lpwstr>
  </property>
  <property fmtid="{D5CDD505-2E9C-101B-9397-08002B2CF9AE}" pid="4" name="MSIP_Label_2ae551e3-0043-40f0-9a67-12d995049d50_Method">
    <vt:lpwstr>Standard</vt:lpwstr>
  </property>
  <property fmtid="{D5CDD505-2E9C-101B-9397-08002B2CF9AE}" pid="5" name="MSIP_Label_2ae551e3-0043-40f0-9a67-12d995049d50_Name">
    <vt:lpwstr>Brillio Confidential</vt:lpwstr>
  </property>
  <property fmtid="{D5CDD505-2E9C-101B-9397-08002B2CF9AE}" pid="6" name="MSIP_Label_2ae551e3-0043-40f0-9a67-12d995049d50_SiteId">
    <vt:lpwstr>97984c2b-a229-4609-8185-ae84947bc3fc</vt:lpwstr>
  </property>
  <property fmtid="{D5CDD505-2E9C-101B-9397-08002B2CF9AE}" pid="7" name="MSIP_Label_2ae551e3-0043-40f0-9a67-12d995049d50_ActionId">
    <vt:lpwstr>51ff650e-9da9-4d56-ac7f-204154af0443</vt:lpwstr>
  </property>
  <property fmtid="{D5CDD505-2E9C-101B-9397-08002B2CF9AE}" pid="8" name="MSIP_Label_2ae551e3-0043-40f0-9a67-12d995049d50_ContentBits">
    <vt:lpwstr>0</vt:lpwstr>
  </property>
</Properties>
</file>