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2mkdea2k8j1s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Proposal: The Tax &amp; Leakage Auditor (MVP)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i1tb47r7vy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"The Tax &amp; Leakage Auditor" is an AI-powered financial diagnostic tool designed to answer one question: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"Am I losing money right now?"</w:t>
      </w:r>
      <w:r w:rsidDel="00000000" w:rsidR="00000000" w:rsidRPr="00000000">
        <w:rPr>
          <w:color w:val="1f1f1f"/>
          <w:rtl w:val="0"/>
        </w:rPr>
        <w:t xml:space="preserve"> Unlike generic budgeting apps, this tool ingests a user's Bank Statement (CSV) and Salary Slip (PDF), cross-references them with the latest Indian Income Tax Act, and identifies immediate "leaks" (missed deductions, unnecessary subscriptions).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MVP prioritizes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color w:val="1f1f1f"/>
          <w:rtl w:val="0"/>
        </w:rPr>
        <w:t xml:space="preserve"> (PII redaction),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 (Citations from Tax Acts),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 Trust</w:t>
      </w:r>
      <w:r w:rsidDel="00000000" w:rsidR="00000000" w:rsidRPr="00000000">
        <w:rPr>
          <w:color w:val="1f1f1f"/>
          <w:rtl w:val="0"/>
        </w:rPr>
        <w:t xml:space="preserve"> (Advisor persona with transparent reasoning).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ygo286ffhov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Project Goals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Identify Valid Leaks:</w:t>
      </w:r>
      <w:r w:rsidDel="00000000" w:rsidR="00000000" w:rsidRPr="00000000">
        <w:rPr>
          <w:color w:val="1f1f1f"/>
          <w:rtl w:val="0"/>
        </w:rPr>
        <w:t xml:space="preserve"> Successfully flag specific issues (e.g., "Missed 80C limit," "Unused Subscription") from raw data.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Zero-Retention Security:</w:t>
      </w:r>
      <w:r w:rsidDel="00000000" w:rsidR="00000000" w:rsidRPr="00000000">
        <w:rPr>
          <w:color w:val="1f1f1f"/>
          <w:rtl w:val="0"/>
        </w:rPr>
        <w:t xml:space="preserve"> Analyze data in memory (Session State) without persistent database storage of raw financial records.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Fact-Based Advisory:</w:t>
      </w:r>
      <w:r w:rsidDel="00000000" w:rsidR="00000000" w:rsidRPr="00000000">
        <w:rPr>
          <w:color w:val="1f1f1f"/>
          <w:rtl w:val="0"/>
        </w:rPr>
        <w:t xml:space="preserve"> Every tax-related claim must cite the specific section of the official Tax document.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Engaging Wait Times:</w:t>
      </w:r>
      <w:r w:rsidDel="00000000" w:rsidR="00000000" w:rsidRPr="00000000">
        <w:rPr>
          <w:color w:val="1f1f1f"/>
          <w:rtl w:val="0"/>
        </w:rPr>
        <w:t xml:space="preserve"> Use progressive disclosure (status indicators, interim reports) to mask the processing time of the LLM.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lhgsk1n5p9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Technical Architecture (The "Steel Thread")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color w:val="1f1f1f"/>
          <w:rtl w:val="0"/>
        </w:rPr>
        <w:t xml:space="preserve">. Optimized for "Progressive Loading" (showing status steps like "Scanning 80C..." while processing).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Orchestration: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color w:val="1f1f1f"/>
          <w:rtl w:val="0"/>
        </w:rPr>
        <w:t xml:space="preserve">. To manage the state between parsing, cleaning, analyzing, and reporting.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LLM (Brain):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GPT-4o</w:t>
      </w:r>
      <w:r w:rsidDel="00000000" w:rsidR="00000000" w:rsidRPr="00000000">
        <w:rPr>
          <w:color w:val="1f1f1f"/>
          <w:rtl w:val="0"/>
        </w:rPr>
        <w:t xml:space="preserve"> (for complex logic)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Llama 3 via Groq</w:t>
      </w:r>
      <w:r w:rsidDel="00000000" w:rsidR="00000000" w:rsidRPr="00000000">
        <w:rPr>
          <w:color w:val="1f1f1f"/>
          <w:rtl w:val="0"/>
        </w:rPr>
        <w:t xml:space="preserve"> (for speed).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 Database (Memory):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Qdrant</w:t>
      </w:r>
      <w:r w:rsidDel="00000000" w:rsidR="00000000" w:rsidRPr="00000000">
        <w:rPr>
          <w:color w:val="1f1f1f"/>
          <w:rtl w:val="0"/>
        </w:rPr>
        <w:t xml:space="preserve"> (Local mode for MVP). Stores the "Indian Income Tax Act" embeddings.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Processing: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 for CSV manipulation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Presidio</w:t>
      </w:r>
      <w:r w:rsidDel="00000000" w:rsidR="00000000" w:rsidRPr="00000000">
        <w:rPr>
          <w:color w:val="1f1f1f"/>
          <w:rtl w:val="0"/>
        </w:rPr>
        <w:t xml:space="preserve"> (or Regex) for PII scrubbing before sending to LLM.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color w:val="1f1f1f"/>
          <w:rtl w:val="0"/>
        </w:rPr>
        <w:t xml:space="preserve"> container hosted on a secure, private instance (e.g., AWS Lightsail or Render Private) with Password Authentication.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h0qbbzhvjs5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User Stories &amp; guided Implementation Steps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section is the "Build Manual." If your team follows these steps, the product will emerge effectively.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2l1twdfcnn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Module A: The Secure Data Ingest (Data Engineer + Security)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user, I want to upload my bank statement (CSV) and have my personal info protected, so I can get analysis without privacy risks.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Guided Steps: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Setup Streamlit Upload:</w:t>
      </w:r>
      <w:r w:rsidDel="00000000" w:rsidR="00000000" w:rsidRPr="00000000">
        <w:rPr>
          <w:color w:val="1f1f1f"/>
          <w:rtl w:val="0"/>
        </w:rPr>
        <w:t xml:space="preserve"> Create a file uploader that accepts CSV.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Schema Mapping (The "Messy Column" Fix):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Don't rely on fixed column names. Write a function that looks for keywords in the header row (e.g., "Date", "Txn Date", "Value Date" -&gt; maps to </w:t>
      </w:r>
      <w:r w:rsidDel="00000000" w:rsidR="00000000" w:rsidRPr="00000000">
        <w:rPr>
          <w:color w:val="444746"/>
          <w:shd w:fill="e9eef6" w:val="clear"/>
          <w:rtl w:val="0"/>
        </w:rPr>
        <w:t xml:space="preserve">date</w:t>
      </w:r>
      <w:r w:rsidDel="00000000" w:rsidR="00000000" w:rsidRPr="00000000">
        <w:rPr>
          <w:color w:val="1f1f1f"/>
          <w:rtl w:val="0"/>
        </w:rPr>
        <w:t xml:space="preserve">; "Debit", "Withdrawal", "Dr" -&gt; maps to </w:t>
      </w:r>
      <w:r w:rsidDel="00000000" w:rsidR="00000000" w:rsidRPr="00000000">
        <w:rPr>
          <w:color w:val="444746"/>
          <w:shd w:fill="e9eef6" w:val="clear"/>
          <w:rtl w:val="0"/>
        </w:rPr>
        <w:t xml:space="preserve">amount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Implementation Hint:</w:t>
      </w:r>
      <w:r w:rsidDel="00000000" w:rsidR="00000000" w:rsidRPr="00000000">
        <w:rPr>
          <w:color w:val="1f1f1f"/>
          <w:rtl w:val="0"/>
        </w:rPr>
        <w:t xml:space="preserve"> Use a small LLM prompt or Fuzzy Matching to normalize columns to: </w:t>
      </w:r>
      <w:r w:rsidDel="00000000" w:rsidR="00000000" w:rsidRPr="00000000">
        <w:rPr>
          <w:color w:val="444746"/>
          <w:shd w:fill="e9eef6" w:val="clear"/>
          <w:rtl w:val="0"/>
        </w:rPr>
        <w:t xml:space="preserve">[Date, Description, Amount, Category]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PII Scrubbing: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Crucial Step:</w:t>
      </w:r>
      <w:r w:rsidDel="00000000" w:rsidR="00000000" w:rsidRPr="00000000">
        <w:rPr>
          <w:color w:val="1f1f1f"/>
          <w:rtl w:val="0"/>
        </w:rPr>
        <w:t xml:space="preserve"> Before passing any data to the LLM for categorization, run a "Sanitizer" script.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Replace Account Numbers, Names, and Mobile Numbers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[REDACTED]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Library: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color w:val="444746"/>
          <w:shd w:fill="e9eef6" w:val="clear"/>
          <w:rtl w:val="0"/>
        </w:rPr>
        <w:t xml:space="preserve">presidio-analyzer</w:t>
      </w:r>
      <w:r w:rsidDel="00000000" w:rsidR="00000000" w:rsidRPr="00000000">
        <w:rPr>
          <w:color w:val="1f1f1f"/>
          <w:rtl w:val="0"/>
        </w:rPr>
        <w:t xml:space="preserve"> or standard Regex patterns for Indian Mobile/PAN formats.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Session State Storage:</w:t>
      </w:r>
      <w:r w:rsidDel="00000000" w:rsidR="00000000" w:rsidRPr="00000000">
        <w:rPr>
          <w:color w:val="1f1f1f"/>
          <w:rtl w:val="0"/>
        </w:rPr>
        <w:t xml:space="preserve"> Store the cleaned DataFrame in </w:t>
      </w:r>
      <w:r w:rsidDel="00000000" w:rsidR="00000000" w:rsidRPr="00000000">
        <w:rPr>
          <w:color w:val="444746"/>
          <w:shd w:fill="e9eef6" w:val="clear"/>
          <w:rtl w:val="0"/>
        </w:rPr>
        <w:t xml:space="preserve">st.session_state['financial_data']</w:t>
      </w:r>
      <w:r w:rsidDel="00000000" w:rsidR="00000000" w:rsidRPr="00000000">
        <w:rPr>
          <w:color w:val="1f1f1f"/>
          <w:rtl w:val="0"/>
        </w:rPr>
        <w:t xml:space="preserve">.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save to disk.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m4io3mi7n81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Module B: The RAG Librarian (RAG Architect)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user, I want tax advice to be based on official documents, so I don't get hallucinated legal advice.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Guided Steps: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 Ingestion:</w:t>
      </w:r>
      <w:r w:rsidDel="00000000" w:rsidR="00000000" w:rsidRPr="00000000">
        <w:rPr>
          <w:color w:val="1f1f1f"/>
          <w:rtl w:val="0"/>
        </w:rPr>
        <w:t xml:space="preserve"> Download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official</w:t>
      </w:r>
      <w:r w:rsidDel="00000000" w:rsidR="00000000" w:rsidRPr="00000000">
        <w:rPr>
          <w:color w:val="1f1f1f"/>
          <w:rtl w:val="0"/>
        </w:rPr>
        <w:t xml:space="preserve"> Income Tax Act or a high-quality "Tax Summary 2025" PDF.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Chunking Strategy: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Don't just chunk by character count. Chunk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Section/Article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Metadate:</w:t>
      </w:r>
      <w:r w:rsidDel="00000000" w:rsidR="00000000" w:rsidRPr="00000000">
        <w:rPr>
          <w:color w:val="1f1f1f"/>
          <w:rtl w:val="0"/>
        </w:rPr>
        <w:t xml:space="preserve"> Ensure every chunk has metadata: </w:t>
      </w:r>
      <w:r w:rsidDel="00000000" w:rsidR="00000000" w:rsidRPr="00000000">
        <w:rPr>
          <w:color w:val="444746"/>
          <w:shd w:fill="e9eef6" w:val="clear"/>
          <w:rtl w:val="0"/>
        </w:rPr>
        <w:t xml:space="preserve">{'source': 'Section 80C', 'page': 45}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 Store: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Initialize Qdrant (in-memory/local).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 retriever function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get_tax_rules(query)</w:t>
      </w:r>
      <w:r w:rsidDel="00000000" w:rsidR="00000000" w:rsidRPr="00000000">
        <w:rPr>
          <w:color w:val="1f1f1f"/>
          <w:rtl w:val="0"/>
        </w:rPr>
        <w:t xml:space="preserve"> that returns the top 3 chunks.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Citation Testing:</w:t>
      </w:r>
      <w:r w:rsidDel="00000000" w:rsidR="00000000" w:rsidRPr="00000000">
        <w:rPr>
          <w:color w:val="1f1f1f"/>
          <w:rtl w:val="0"/>
        </w:rPr>
        <w:t xml:space="preserve"> Write a test script: Input "What is the limit for PPF?" -&gt; Output must contain "Section 80C" and "1.5 Lakh".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wv7vv8t78sr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Module C: The "Auditor" Agent (Agent Builder - LangGraph)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user, I want the system to analyze my spending against tax rules and generate specific insights.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Guided Steps: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Define Nodes (LangGraph):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1: Categorizer.</w:t>
      </w:r>
      <w:r w:rsidDel="00000000" w:rsidR="00000000" w:rsidRPr="00000000">
        <w:rPr>
          <w:color w:val="1f1f1f"/>
          <w:rtl w:val="0"/>
        </w:rPr>
        <w:t xml:space="preserve"> Takes raw descriptions -&gt; Outputs Categories (Insurance, Food, Rent).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Tip: Batch process this to save time.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2: Aggregator.</w:t>
      </w:r>
      <w:r w:rsidDel="00000000" w:rsidR="00000000" w:rsidRPr="00000000">
        <w:rPr>
          <w:color w:val="1f1f1f"/>
          <w:rtl w:val="0"/>
        </w:rPr>
        <w:t xml:space="preserve"> Sums up categories (e.g., "Total Insurance = 50k").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3: Auditor.</w:t>
      </w:r>
      <w:r w:rsidDel="00000000" w:rsidR="00000000" w:rsidRPr="00000000">
        <w:rPr>
          <w:color w:val="1f1f1f"/>
          <w:rtl w:val="0"/>
        </w:rPr>
        <w:t xml:space="preserve"> Input: Aggregated Data + Tax Rules. Prompt: "Compare Total Insurance (50k) vs Tax Limit (1.5L). Output: Gap."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Define Edges: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Start -&gt; Categorizer -&gt; Aggregator -&gt; Auditor -&gt; End.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Latency Management (The "Glue"):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 the code,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st.status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st.spinner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UX Trick:</w:t>
      </w:r>
      <w:r w:rsidDel="00000000" w:rsidR="00000000" w:rsidRPr="00000000">
        <w:rPr>
          <w:color w:val="1f1f1f"/>
          <w:rtl w:val="0"/>
        </w:rPr>
        <w:t xml:space="preserve"> While the "Auditor" node is running, display a static tip on the UI: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"Did you know? Most people miss claiming their LTA..."</w:t>
      </w:r>
      <w:r w:rsidDel="00000000" w:rsidR="00000000" w:rsidRPr="00000000">
        <w:rPr>
          <w:color w:val="1f1f1f"/>
          <w:rtl w:val="0"/>
        </w:rPr>
        <w:t xml:space="preserve"> to keep the user engaged.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q9mxlf2kn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Module D: The Interface &amp; Report (UI/UX + PM)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user, I want a clear dashboard summarizing my leaks and a chat option to ask "How to fix it".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Guided Steps: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Dashboard: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Top:</w:t>
      </w:r>
      <w:r w:rsidDel="00000000" w:rsidR="00000000" w:rsidRPr="00000000">
        <w:rPr>
          <w:color w:val="1f1f1f"/>
          <w:rtl w:val="0"/>
        </w:rPr>
        <w:t xml:space="preserve"> Financial Health Score (0-100).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Middle:</w:t>
      </w:r>
      <w:r w:rsidDel="00000000" w:rsidR="00000000" w:rsidRPr="00000000">
        <w:rPr>
          <w:color w:val="1f1f1f"/>
          <w:rtl w:val="0"/>
        </w:rPr>
        <w:t xml:space="preserve"> 3 "Leak Cards" (Red borders). 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"Potential Saving: ₹12,000 via NPS"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Bottom:</w:t>
      </w:r>
      <w:r w:rsidDel="00000000" w:rsidR="00000000" w:rsidRPr="00000000">
        <w:rPr>
          <w:color w:val="1f1f1f"/>
          <w:rtl w:val="0"/>
        </w:rPr>
        <w:t xml:space="preserve"> Visual Pie Chart of spending.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Report Generator: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a Python library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fpdf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reportlab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 function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generate_pdf_report()</w:t>
      </w:r>
      <w:r w:rsidDel="00000000" w:rsidR="00000000" w:rsidRPr="00000000">
        <w:rPr>
          <w:color w:val="1f1f1f"/>
          <w:rtl w:val="0"/>
        </w:rPr>
        <w:t xml:space="preserve"> that takes the analysis JSON and formats it into a professional-looking PDF with the Disclaimer at the bottom.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Chatbot: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standard Streamlit Chat interface.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Prompt:</w:t>
      </w:r>
      <w:r w:rsidDel="00000000" w:rsidR="00000000" w:rsidRPr="00000000">
        <w:rPr>
          <w:color w:val="1f1f1f"/>
          <w:rtl w:val="0"/>
        </w:rPr>
        <w:t xml:space="preserve"> "You are a conservative Tax Advisor. Use the Context provided. Always cite the Section. If unsure, say 'Please consult a CA'."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1nbrg5doiz9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Team Structure &amp; Roles (Revised)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9.796685862029"/>
        <w:gridCol w:w="6615.715125161595"/>
        <w:tblGridChange w:id="0">
          <w:tblGrid>
            <w:gridCol w:w="2409.796685862029"/>
            <w:gridCol w:w="6615.715125161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Engineer</w:t>
            </w:r>
            <w:r w:rsidDel="00000000" w:rsidR="00000000" w:rsidRPr="00000000">
              <w:rPr>
                <w:color w:val="1f1f1f"/>
                <w:rtl w:val="0"/>
              </w:rPr>
              <w:t xml:space="preserve"> (Member 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Scrubber.</w:t>
            </w:r>
            <w:r w:rsidDel="00000000" w:rsidR="00000000" w:rsidRPr="00000000">
              <w:rPr>
                <w:color w:val="1f1f1f"/>
                <w:rtl w:val="0"/>
              </w:rPr>
              <w:t xml:space="preserve"> Responsible for PII redaction (Security) and Schema Mapping (Messy columns).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RAG Architect</w:t>
            </w:r>
            <w:r w:rsidDel="00000000" w:rsidR="00000000" w:rsidRPr="00000000">
              <w:rPr>
                <w:color w:val="1f1f1f"/>
                <w:rtl w:val="0"/>
              </w:rPr>
              <w:t xml:space="preserve"> (Member B)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Lawyer.</w:t>
            </w:r>
            <w:r w:rsidDel="00000000" w:rsidR="00000000" w:rsidRPr="00000000">
              <w:rPr>
                <w:color w:val="1f1f1f"/>
                <w:rtl w:val="0"/>
              </w:rPr>
              <w:t xml:space="preserve"> Ensuring the Vector DB retrieves the correct Tax Section. Accuracy is their KPI.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Agent Builder</w:t>
            </w:r>
            <w:r w:rsidDel="00000000" w:rsidR="00000000" w:rsidRPr="00000000">
              <w:rPr>
                <w:color w:val="1f1f1f"/>
                <w:rtl w:val="0"/>
              </w:rPr>
              <w:t xml:space="preserve"> (Member 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Orchestrator.</w:t>
            </w:r>
            <w:r w:rsidDel="00000000" w:rsidR="00000000" w:rsidRPr="00000000">
              <w:rPr>
                <w:color w:val="1f1f1f"/>
                <w:rtl w:val="0"/>
              </w:rPr>
              <w:t xml:space="preserve"> Building the LangGraph state machine and optimizing the "Wait Time" experience.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UI/UX Owner</w:t>
            </w:r>
            <w:r w:rsidDel="00000000" w:rsidR="00000000" w:rsidRPr="00000000">
              <w:rPr>
                <w:color w:val="1f1f1f"/>
                <w:rtl w:val="0"/>
              </w:rPr>
              <w:t xml:space="preserve"> (Member 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Visualizer.</w:t>
            </w:r>
            <w:r w:rsidDel="00000000" w:rsidR="00000000" w:rsidRPr="00000000">
              <w:rPr>
                <w:color w:val="1f1f1f"/>
                <w:rtl w:val="0"/>
              </w:rPr>
              <w:t xml:space="preserve"> Building the Streamlit dashboard, the Loading States (UX), and the PDF generator.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PM/DevOps</w:t>
            </w:r>
            <w:r w:rsidDel="00000000" w:rsidR="00000000" w:rsidRPr="00000000">
              <w:rPr>
                <w:color w:val="1f1f1f"/>
                <w:rtl w:val="0"/>
              </w:rPr>
              <w:t xml:space="preserve"> (Member 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Guardian.</w:t>
            </w:r>
            <w:r w:rsidDel="00000000" w:rsidR="00000000" w:rsidRPr="00000000">
              <w:rPr>
                <w:color w:val="1f1f1f"/>
                <w:rtl w:val="0"/>
              </w:rPr>
              <w:t xml:space="preserve"> Managing the Repo, setting up the Secure Private Docker deployment, and writing the Disclaimer text.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8x7h43g2usg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Project Plan (4-Week Sprint)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s0bxq0myye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Security &amp; Knowledge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Secure Ingestion &amp; Accurate Retrieval.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Setup Private Repo &amp; Streamlit Hello World.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Build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clean_and_redact(csv)</w:t>
      </w:r>
      <w:r w:rsidDel="00000000" w:rsidR="00000000" w:rsidRPr="00000000">
        <w:rPr>
          <w:color w:val="1f1f1f"/>
          <w:rtl w:val="0"/>
        </w:rPr>
        <w:t xml:space="preserve"> function.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RAG:</w:t>
      </w:r>
      <w:r w:rsidDel="00000000" w:rsidR="00000000" w:rsidRPr="00000000">
        <w:rPr>
          <w:color w:val="1f1f1f"/>
          <w:rtl w:val="0"/>
        </w:rPr>
        <w:t xml:space="preserve"> Index the Tax Document. Prove retrieval accuracy with 20 test questions.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A script that takes a raw CSV, anonymizes it, and returns a clean Pandas DataFrame.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oe8bou5mlqd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2: The Analytical Brain (LangGraph)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Connect Data to Rules.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Build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Categorizer Node</w:t>
      </w:r>
      <w:r w:rsidDel="00000000" w:rsidR="00000000" w:rsidRPr="00000000">
        <w:rPr>
          <w:color w:val="1f1f1f"/>
          <w:rtl w:val="0"/>
        </w:rPr>
        <w:t xml:space="preserve"> (LLM-based categorization of transactions).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Build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Auditor Logic</w:t>
      </w:r>
      <w:r w:rsidDel="00000000" w:rsidR="00000000" w:rsidRPr="00000000">
        <w:rPr>
          <w:color w:val="1f1f1f"/>
          <w:rtl w:val="0"/>
        </w:rPr>
        <w:t xml:space="preserve">: If </w:t>
      </w:r>
      <w:r w:rsidDel="00000000" w:rsidR="00000000" w:rsidRPr="00000000">
        <w:rPr>
          <w:color w:val="444746"/>
          <w:shd w:fill="e9eef6" w:val="clear"/>
          <w:rtl w:val="0"/>
        </w:rPr>
        <w:t xml:space="preserve">Rent &gt; 1L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No PAN submitted</w:t>
      </w:r>
      <w:r w:rsidDel="00000000" w:rsidR="00000000" w:rsidRPr="00000000">
        <w:rPr>
          <w:color w:val="1f1f1f"/>
          <w:rtl w:val="0"/>
        </w:rPr>
        <w:t xml:space="preserve"> -&gt; Flag Alert.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A backend script that outputs a JSON file of "Leaks" from a dummy statement.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2y3mnjpbk27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3: The User Experience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Dashboard &amp; Latency Masking.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Integrate backend with Streamlit.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UX: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st.status("Analyzing Tax Regime...")</w:t>
      </w:r>
      <w:r w:rsidDel="00000000" w:rsidR="00000000" w:rsidRPr="00000000">
        <w:rPr>
          <w:color w:val="1f1f1f"/>
          <w:rtl w:val="0"/>
        </w:rPr>
        <w:t xml:space="preserve"> steps.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Chat:</w:t>
      </w:r>
      <w:r w:rsidDel="00000000" w:rsidR="00000000" w:rsidRPr="00000000">
        <w:rPr>
          <w:color w:val="1f1f1f"/>
          <w:rtl w:val="0"/>
        </w:rPr>
        <w:t xml:space="preserve"> Connect the Chatbot to the RAG memory.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Working App on Localhost.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uoky4fnw574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4: Polish, Security &amp; Deployment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Secure Release.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Audit:</w:t>
      </w:r>
      <w:r w:rsidDel="00000000" w:rsidR="00000000" w:rsidRPr="00000000">
        <w:rPr>
          <w:color w:val="1f1f1f"/>
          <w:rtl w:val="0"/>
        </w:rPr>
        <w:t xml:space="preserve"> Ensure no temp files are left on the server after the session closes.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color w:val="1f1f1f"/>
          <w:rtl w:val="0"/>
        </w:rPr>
        <w:t xml:space="preserve"> Dockerize the app. Deploy to private cloud (e.g., Render/AWS). Add Basic Auth (Username/Password).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Disclaimer:</w:t>
      </w:r>
      <w:r w:rsidDel="00000000" w:rsidR="00000000" w:rsidRPr="00000000">
        <w:rPr>
          <w:color w:val="1f1f1f"/>
          <w:rtl w:val="0"/>
        </w:rPr>
        <w:t xml:space="preserve"> Add legal disclaimers prominently.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Live Demo Link &amp; Demo Video.</w:t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gvtu5xancz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Risk Assessment &amp; Mitigation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245"/>
        <w:gridCol w:w="5655"/>
        <w:tblGridChange w:id="0">
          <w:tblGrid>
            <w:gridCol w:w="2115"/>
            <w:gridCol w:w="1245"/>
            <w:gridCol w:w="56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Privacy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Stateless Architecture:</w:t>
            </w:r>
            <w:r w:rsidDel="00000000" w:rsidR="00000000" w:rsidRPr="00000000">
              <w:rPr>
                <w:color w:val="1f1f1f"/>
                <w:rtl w:val="0"/>
              </w:rPr>
              <w:t xml:space="preserve"> Use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st.session_state</w:t>
            </w:r>
            <w:r w:rsidDel="00000000" w:rsidR="00000000" w:rsidRPr="00000000">
              <w:rPr>
                <w:color w:val="1f1f1f"/>
                <w:rtl w:val="0"/>
              </w:rPr>
              <w:t xml:space="preserve"> only.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PII Scrubbing:</w:t>
            </w:r>
            <w:r w:rsidDel="00000000" w:rsidR="00000000" w:rsidRPr="00000000">
              <w:rPr>
                <w:color w:val="1f1f1f"/>
                <w:rtl w:val="0"/>
              </w:rPr>
              <w:t xml:space="preserve"> Redact names/numbers before LLM processing.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LLM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Strict RAG:</w:t>
            </w:r>
            <w:r w:rsidDel="00000000" w:rsidR="00000000" w:rsidRPr="00000000">
              <w:rPr>
                <w:color w:val="1f1f1f"/>
                <w:rtl w:val="0"/>
              </w:rPr>
              <w:t xml:space="preserve"> Set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temperature=0</w:t>
            </w:r>
            <w:r w:rsidDel="00000000" w:rsidR="00000000" w:rsidRPr="00000000">
              <w:rPr>
                <w:color w:val="1f1f1f"/>
                <w:rtl w:val="0"/>
              </w:rPr>
              <w:t xml:space="preserve">. Force the bot to output "Citation: Section X". If no citation found, output "I cannot verify this."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Processing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Progressive UI:</w:t>
            </w:r>
            <w:r w:rsidDel="00000000" w:rsidR="00000000" w:rsidRPr="00000000">
              <w:rPr>
                <w:color w:val="1f1f1f"/>
                <w:rtl w:val="0"/>
              </w:rPr>
              <w:t xml:space="preserve"> Show interim results (e.g., "CSV Parsed... Spending Categorized... Checking Rules...").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