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4749068"/>
        <w:docPartObj>
          <w:docPartGallery w:val="Cover Pages"/>
          <w:docPartUnique/>
        </w:docPartObj>
      </w:sdtPr>
      <w:sdtContent>
        <w:p w:rsidR="00AD4168" w:rsidRDefault="00AD4168">
          <w:pPr>
            <w:rPr>
              <w:rFonts w:asciiTheme="majorHAnsi" w:eastAsiaTheme="majorEastAsia" w:hAnsiTheme="majorHAnsi" w:cstheme="majorBidi"/>
              <w:b/>
              <w:bCs/>
              <w:color w:val="365F91" w:themeColor="accent1" w:themeShade="BF"/>
              <w:sz w:val="28"/>
              <w:szCs w:val="28"/>
            </w:rPr>
          </w:pPr>
          <w:r w:rsidRPr="00AD4168">
            <w:rPr>
              <w:rFonts w:asciiTheme="majorHAnsi" w:eastAsiaTheme="majorEastAsia" w:hAnsiTheme="majorHAnsi" w:cstheme="majorBidi"/>
              <w:b/>
              <w:bCs/>
              <w:noProof/>
              <w:color w:val="365F91" w:themeColor="accent1" w:themeShade="BF"/>
              <w:sz w:val="28"/>
              <w:szCs w:val="28"/>
            </w:rPr>
            <mc:AlternateContent>
              <mc:Choice Requires="wpg">
                <w:drawing>
                  <wp:anchor distT="0" distB="0" distL="114300" distR="114300" simplePos="0" relativeHeight="251659264" behindDoc="0" locked="0" layoutInCell="0" allowOverlap="1" wp14:anchorId="3BE2BAD0" wp14:editId="04259AC7">
                    <wp:simplePos x="0" y="0"/>
                    <wp:positionH relativeFrom="page">
                      <wp:align>center</wp:align>
                    </wp:positionH>
                    <wp:positionV relativeFrom="margin">
                      <wp:align>center</wp:align>
                    </wp:positionV>
                    <wp:extent cx="7772400" cy="8228965"/>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D4168" w:rsidRDefault="00AD4168">
                                  <w:pPr>
                                    <w:spacing w:after="0"/>
                                    <w:rPr>
                                      <w:b/>
                                      <w:bCs/>
                                      <w:color w:val="000000" w:themeColor="text1"/>
                                      <w:sz w:val="32"/>
                                      <w:szCs w:val="32"/>
                                    </w:rPr>
                                  </w:pPr>
                                </w:p>
                                <w:p w:rsidR="00AD4168" w:rsidRDefault="00AD4168">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AD4168" w:rsidRDefault="00AD4168">
                                      <w:pPr>
                                        <w:spacing w:after="0"/>
                                        <w:rPr>
                                          <w:b/>
                                          <w:bCs/>
                                          <w:color w:val="1F497D" w:themeColor="text2"/>
                                          <w:sz w:val="72"/>
                                          <w:szCs w:val="72"/>
                                        </w:rPr>
                                      </w:pPr>
                                      <w:r>
                                        <w:rPr>
                                          <w:b/>
                                          <w:bCs/>
                                          <w:color w:val="1F497D" w:themeColor="text2"/>
                                          <w:sz w:val="72"/>
                                          <w:szCs w:val="72"/>
                                        </w:rPr>
                                        <w:t xml:space="preserve">Perl </w:t>
                                      </w:r>
                                      <w:proofErr w:type="gramStart"/>
                                      <w:r>
                                        <w:rPr>
                                          <w:b/>
                                          <w:bCs/>
                                          <w:color w:val="1F497D" w:themeColor="text2"/>
                                          <w:sz w:val="72"/>
                                          <w:szCs w:val="72"/>
                                        </w:rPr>
                                        <w:t>On</w:t>
                                      </w:r>
                                      <w:proofErr w:type="gramEnd"/>
                                      <w:r>
                                        <w:rPr>
                                          <w:b/>
                                          <w:bCs/>
                                          <w:color w:val="1F497D" w:themeColor="text2"/>
                                          <w:sz w:val="72"/>
                                          <w:szCs w:val="72"/>
                                        </w:rPr>
                                        <w:t xml:space="preserve"> </w:t>
                                      </w:r>
                                      <w:proofErr w:type="spellStart"/>
                                      <w:r>
                                        <w:rPr>
                                          <w:b/>
                                          <w:bCs/>
                                          <w:color w:val="1F497D" w:themeColor="text2"/>
                                          <w:sz w:val="72"/>
                                          <w:szCs w:val="72"/>
                                        </w:rPr>
                                        <w:t>NetBeans</w:t>
                                      </w:r>
                                      <w:proofErr w:type="spellEnd"/>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AD4168" w:rsidRDefault="00AD4168">
                                      <w:pPr>
                                        <w:rPr>
                                          <w:b/>
                                          <w:bCs/>
                                          <w:color w:val="4F81BD" w:themeColor="accent1"/>
                                          <w:sz w:val="40"/>
                                          <w:szCs w:val="40"/>
                                        </w:rPr>
                                      </w:pPr>
                                      <w:r>
                                        <w:rPr>
                                          <w:b/>
                                          <w:bCs/>
                                          <w:color w:val="4F81BD" w:themeColor="accent1"/>
                                          <w:sz w:val="40"/>
                                          <w:szCs w:val="40"/>
                                        </w:rPr>
                                        <w:t>User Guide for version 0.1 (Beta)</w:t>
                                      </w:r>
                                    </w:p>
                                  </w:sdtContent>
                                </w:sdt>
                                <w:p w:rsidR="00AD4168" w:rsidRDefault="00AD4168">
                                  <w:pPr>
                                    <w:rPr>
                                      <w:b/>
                                      <w:bCs/>
                                      <w:color w:val="000000" w:themeColor="text1"/>
                                      <w:sz w:val="32"/>
                                      <w:szCs w:val="32"/>
                                    </w:rPr>
                                  </w:pPr>
                                </w:p>
                                <w:p w:rsidR="00AD4168" w:rsidRDefault="00AD4168">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AD4168" w:rsidRDefault="00AD4168">
                            <w:pPr>
                              <w:spacing w:after="0"/>
                              <w:rPr>
                                <w:b/>
                                <w:bCs/>
                                <w:color w:val="000000" w:themeColor="text1"/>
                                <w:sz w:val="32"/>
                                <w:szCs w:val="32"/>
                              </w:rPr>
                            </w:pPr>
                          </w:p>
                          <w:p w:rsidR="00AD4168" w:rsidRDefault="00AD4168">
                            <w:pPr>
                              <w:spacing w:after="0"/>
                              <w:rPr>
                                <w:b/>
                                <w:bCs/>
                                <w:color w:val="000000" w:themeColor="text1"/>
                                <w:sz w:val="32"/>
                                <w:szCs w:val="32"/>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AD4168" w:rsidRDefault="00AD4168">
                                <w:pPr>
                                  <w:spacing w:after="0"/>
                                  <w:rPr>
                                    <w:b/>
                                    <w:bCs/>
                                    <w:color w:val="1F497D" w:themeColor="text2"/>
                                    <w:sz w:val="72"/>
                                    <w:szCs w:val="72"/>
                                  </w:rPr>
                                </w:pPr>
                                <w:r>
                                  <w:rPr>
                                    <w:b/>
                                    <w:bCs/>
                                    <w:color w:val="1F497D" w:themeColor="text2"/>
                                    <w:sz w:val="72"/>
                                    <w:szCs w:val="72"/>
                                  </w:rPr>
                                  <w:t xml:space="preserve">Perl </w:t>
                                </w:r>
                                <w:proofErr w:type="gramStart"/>
                                <w:r>
                                  <w:rPr>
                                    <w:b/>
                                    <w:bCs/>
                                    <w:color w:val="1F497D" w:themeColor="text2"/>
                                    <w:sz w:val="72"/>
                                    <w:szCs w:val="72"/>
                                  </w:rPr>
                                  <w:t>On</w:t>
                                </w:r>
                                <w:proofErr w:type="gramEnd"/>
                                <w:r>
                                  <w:rPr>
                                    <w:b/>
                                    <w:bCs/>
                                    <w:color w:val="1F497D" w:themeColor="text2"/>
                                    <w:sz w:val="72"/>
                                    <w:szCs w:val="72"/>
                                  </w:rPr>
                                  <w:t xml:space="preserve"> </w:t>
                                </w:r>
                                <w:proofErr w:type="spellStart"/>
                                <w:r>
                                  <w:rPr>
                                    <w:b/>
                                    <w:bCs/>
                                    <w:color w:val="1F497D" w:themeColor="text2"/>
                                    <w:sz w:val="72"/>
                                    <w:szCs w:val="72"/>
                                  </w:rPr>
                                  <w:t>NetBeans</w:t>
                                </w:r>
                                <w:proofErr w:type="spellEnd"/>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AD4168" w:rsidRDefault="00AD4168">
                                <w:pPr>
                                  <w:rPr>
                                    <w:b/>
                                    <w:bCs/>
                                    <w:color w:val="4F81BD" w:themeColor="accent1"/>
                                    <w:sz w:val="40"/>
                                    <w:szCs w:val="40"/>
                                  </w:rPr>
                                </w:pPr>
                                <w:r>
                                  <w:rPr>
                                    <w:b/>
                                    <w:bCs/>
                                    <w:color w:val="4F81BD" w:themeColor="accent1"/>
                                    <w:sz w:val="40"/>
                                    <w:szCs w:val="40"/>
                                  </w:rPr>
                                  <w:t>User Guide for version 0.1 (Beta)</w:t>
                                </w:r>
                              </w:p>
                            </w:sdtContent>
                          </w:sdt>
                          <w:p w:rsidR="00AD4168" w:rsidRDefault="00AD4168">
                            <w:pPr>
                              <w:rPr>
                                <w:b/>
                                <w:bCs/>
                                <w:color w:val="000000" w:themeColor="text1"/>
                                <w:sz w:val="32"/>
                                <w:szCs w:val="32"/>
                              </w:rPr>
                            </w:pPr>
                          </w:p>
                          <w:p w:rsidR="00AD4168" w:rsidRDefault="00AD4168">
                            <w:pPr>
                              <w:rPr>
                                <w:b/>
                                <w:bCs/>
                                <w:color w:val="000000" w:themeColor="text1"/>
                                <w:sz w:val="32"/>
                                <w:szCs w:val="32"/>
                              </w:rPr>
                            </w:pPr>
                          </w:p>
                        </w:txbxContent>
                      </v:textbox>
                    </v:rect>
                    <w10:wrap anchorx="page" anchory="margin"/>
                  </v:group>
                </w:pict>
              </mc:Fallback>
            </mc:AlternateContent>
          </w:r>
          <w:r>
            <w:br w:type="page"/>
          </w:r>
        </w:p>
      </w:sdtContent>
    </w:sdt>
    <w:p w:rsidR="00F63AA4" w:rsidRPr="00D740E4" w:rsidRDefault="00F63AA4" w:rsidP="00D01662">
      <w:pPr>
        <w:pStyle w:val="Heading1"/>
      </w:pPr>
      <w:r w:rsidRPr="00D740E4">
        <w:lastRenderedPageBreak/>
        <w:t>Scope</w:t>
      </w:r>
    </w:p>
    <w:p w:rsidR="00F63AA4" w:rsidRPr="00D740E4" w:rsidRDefault="00F63AA4">
      <w:pPr>
        <w:rPr>
          <w:rFonts w:cstheme="minorHAnsi"/>
        </w:rPr>
      </w:pPr>
      <w:r w:rsidRPr="00D740E4">
        <w:rPr>
          <w:rFonts w:cstheme="minorHAnsi"/>
        </w:rPr>
        <w:t xml:space="preserve">Perl on </w:t>
      </w:r>
      <w:proofErr w:type="spellStart"/>
      <w:r w:rsidRPr="00D740E4">
        <w:rPr>
          <w:rFonts w:cstheme="minorHAnsi"/>
        </w:rPr>
        <w:t>NetBeans</w:t>
      </w:r>
      <w:proofErr w:type="spellEnd"/>
      <w:r w:rsidRPr="00D740E4">
        <w:rPr>
          <w:rFonts w:cstheme="minorHAnsi"/>
        </w:rPr>
        <w:t xml:space="preserve"> is intended for Perl programmers who want the intuitiveness of a great editor with the ease of being able to execute the program without having to do it through a Command Interpreter. Also, it has the capability to inspect the austerity of your Perl programs, and format the same in accordance to the best practices and conventions.</w:t>
      </w:r>
    </w:p>
    <w:p w:rsidR="000322E9" w:rsidRDefault="00D01662" w:rsidP="00D01662">
      <w:pPr>
        <w:pStyle w:val="Heading1"/>
        <w:rPr>
          <w:lang w:val="en"/>
        </w:rPr>
      </w:pPr>
      <w:r>
        <w:rPr>
          <w:lang w:val="en"/>
        </w:rPr>
        <w:t xml:space="preserve">Available features as of Beta </w:t>
      </w:r>
    </w:p>
    <w:p w:rsidR="00D01662" w:rsidRPr="00D740E4" w:rsidRDefault="00D01662" w:rsidP="00D01662">
      <w:pPr>
        <w:pStyle w:val="NormalWeb"/>
        <w:numPr>
          <w:ilvl w:val="0"/>
          <w:numId w:val="6"/>
        </w:numPr>
        <w:spacing w:after="0" w:afterAutospacing="0"/>
        <w:rPr>
          <w:rFonts w:asciiTheme="minorHAnsi" w:hAnsiTheme="minorHAnsi" w:cstheme="minorHAnsi"/>
          <w:sz w:val="22"/>
          <w:lang w:val="en"/>
        </w:rPr>
      </w:pPr>
      <w:r w:rsidRPr="00D740E4">
        <w:rPr>
          <w:rFonts w:asciiTheme="minorHAnsi" w:hAnsiTheme="minorHAnsi" w:cstheme="minorHAnsi"/>
          <w:sz w:val="22"/>
          <w:lang w:val="en"/>
        </w:rPr>
        <w:t xml:space="preserve">Perl File Type Support </w:t>
      </w:r>
    </w:p>
    <w:p w:rsidR="00D01662" w:rsidRPr="00D740E4" w:rsidRDefault="00D01662" w:rsidP="00D01662">
      <w:pPr>
        <w:pStyle w:val="NormalWeb"/>
        <w:numPr>
          <w:ilvl w:val="0"/>
          <w:numId w:val="6"/>
        </w:numPr>
        <w:spacing w:after="0" w:afterAutospacing="0"/>
        <w:rPr>
          <w:rFonts w:asciiTheme="minorHAnsi" w:hAnsiTheme="minorHAnsi" w:cstheme="minorHAnsi"/>
          <w:sz w:val="22"/>
          <w:lang w:val="en"/>
        </w:rPr>
      </w:pPr>
      <w:r w:rsidRPr="00D740E4">
        <w:rPr>
          <w:rFonts w:asciiTheme="minorHAnsi" w:hAnsiTheme="minorHAnsi" w:cstheme="minorHAnsi"/>
          <w:sz w:val="22"/>
          <w:lang w:val="en"/>
        </w:rPr>
        <w:t>Perl Project Type</w:t>
      </w:r>
    </w:p>
    <w:p w:rsidR="00D01662" w:rsidRDefault="00D01662" w:rsidP="00D01662">
      <w:pPr>
        <w:pStyle w:val="NormalWeb"/>
        <w:numPr>
          <w:ilvl w:val="0"/>
          <w:numId w:val="6"/>
        </w:numPr>
        <w:spacing w:after="0" w:afterAutospacing="0"/>
        <w:rPr>
          <w:rFonts w:asciiTheme="minorHAnsi" w:hAnsiTheme="minorHAnsi" w:cstheme="minorHAnsi"/>
          <w:sz w:val="22"/>
          <w:lang w:val="en"/>
        </w:rPr>
      </w:pPr>
      <w:r w:rsidRPr="00D740E4">
        <w:rPr>
          <w:rFonts w:asciiTheme="minorHAnsi" w:hAnsiTheme="minorHAnsi" w:cstheme="minorHAnsi"/>
          <w:sz w:val="22"/>
          <w:lang w:val="en"/>
        </w:rPr>
        <w:t xml:space="preserve">Code Execution </w:t>
      </w:r>
    </w:p>
    <w:p w:rsidR="00D01662" w:rsidRDefault="00D01662" w:rsidP="00D01662">
      <w:pPr>
        <w:pStyle w:val="NormalWeb"/>
        <w:numPr>
          <w:ilvl w:val="0"/>
          <w:numId w:val="6"/>
        </w:numPr>
        <w:spacing w:after="0" w:afterAutospacing="0"/>
        <w:rPr>
          <w:rFonts w:asciiTheme="minorHAnsi" w:hAnsiTheme="minorHAnsi" w:cstheme="minorHAnsi"/>
          <w:sz w:val="22"/>
          <w:lang w:val="en"/>
        </w:rPr>
      </w:pPr>
      <w:r>
        <w:rPr>
          <w:rFonts w:asciiTheme="minorHAnsi" w:hAnsiTheme="minorHAnsi" w:cstheme="minorHAnsi"/>
          <w:sz w:val="22"/>
          <w:lang w:val="en"/>
        </w:rPr>
        <w:t>Code execution with command line arguments</w:t>
      </w:r>
    </w:p>
    <w:p w:rsidR="00D01662" w:rsidRPr="00D740E4" w:rsidRDefault="00D01662" w:rsidP="00D01662">
      <w:pPr>
        <w:pStyle w:val="NormalWeb"/>
        <w:numPr>
          <w:ilvl w:val="0"/>
          <w:numId w:val="6"/>
        </w:numPr>
        <w:spacing w:after="0" w:afterAutospacing="0"/>
        <w:rPr>
          <w:rFonts w:asciiTheme="minorHAnsi" w:hAnsiTheme="minorHAnsi" w:cstheme="minorHAnsi"/>
          <w:sz w:val="22"/>
          <w:lang w:val="en"/>
        </w:rPr>
      </w:pPr>
      <w:r w:rsidRPr="00D740E4">
        <w:rPr>
          <w:rFonts w:asciiTheme="minorHAnsi" w:hAnsiTheme="minorHAnsi" w:cstheme="minorHAnsi"/>
          <w:sz w:val="22"/>
          <w:lang w:val="en"/>
        </w:rPr>
        <w:t>Syntax checking</w:t>
      </w:r>
    </w:p>
    <w:p w:rsidR="00D01662" w:rsidRDefault="00D01662" w:rsidP="00D01662">
      <w:pPr>
        <w:pStyle w:val="NormalWeb"/>
        <w:numPr>
          <w:ilvl w:val="0"/>
          <w:numId w:val="6"/>
        </w:numPr>
        <w:spacing w:after="0" w:afterAutospacing="0"/>
        <w:rPr>
          <w:rFonts w:asciiTheme="minorHAnsi" w:hAnsiTheme="minorHAnsi" w:cstheme="minorHAnsi"/>
          <w:sz w:val="22"/>
          <w:lang w:val="en"/>
        </w:rPr>
      </w:pPr>
      <w:r w:rsidRPr="00D740E4">
        <w:rPr>
          <w:rFonts w:asciiTheme="minorHAnsi" w:hAnsiTheme="minorHAnsi" w:cstheme="minorHAnsi"/>
          <w:sz w:val="22"/>
          <w:lang w:val="en"/>
        </w:rPr>
        <w:t xml:space="preserve">Source code formatting </w:t>
      </w:r>
    </w:p>
    <w:p w:rsidR="00D01662" w:rsidRPr="00D740E4" w:rsidRDefault="00D01662" w:rsidP="00D01662">
      <w:pPr>
        <w:pStyle w:val="NormalWeb"/>
        <w:numPr>
          <w:ilvl w:val="0"/>
          <w:numId w:val="6"/>
        </w:numPr>
        <w:spacing w:after="0" w:afterAutospacing="0"/>
        <w:rPr>
          <w:rFonts w:asciiTheme="minorHAnsi" w:hAnsiTheme="minorHAnsi" w:cstheme="minorHAnsi"/>
          <w:sz w:val="22"/>
          <w:lang w:val="en"/>
        </w:rPr>
      </w:pPr>
      <w:r>
        <w:rPr>
          <w:rFonts w:asciiTheme="minorHAnsi" w:hAnsiTheme="minorHAnsi" w:cstheme="minorHAnsi"/>
          <w:sz w:val="22"/>
          <w:lang w:val="en"/>
        </w:rPr>
        <w:t xml:space="preserve">Source code </w:t>
      </w:r>
      <w:r w:rsidRPr="00D740E4">
        <w:rPr>
          <w:rFonts w:asciiTheme="minorHAnsi" w:hAnsiTheme="minorHAnsi" w:cstheme="minorHAnsi"/>
          <w:sz w:val="22"/>
          <w:lang w:val="en"/>
        </w:rPr>
        <w:t>analysis</w:t>
      </w:r>
    </w:p>
    <w:p w:rsidR="00D01662" w:rsidRPr="00D740E4" w:rsidRDefault="00D01662" w:rsidP="00D01662">
      <w:pPr>
        <w:pStyle w:val="NormalWeb"/>
        <w:numPr>
          <w:ilvl w:val="0"/>
          <w:numId w:val="6"/>
        </w:numPr>
        <w:spacing w:after="0" w:afterAutospacing="0"/>
        <w:rPr>
          <w:rFonts w:asciiTheme="minorHAnsi" w:hAnsiTheme="minorHAnsi" w:cstheme="minorHAnsi"/>
          <w:sz w:val="22"/>
          <w:lang w:val="en"/>
        </w:rPr>
      </w:pPr>
      <w:r w:rsidRPr="00D740E4">
        <w:rPr>
          <w:rFonts w:asciiTheme="minorHAnsi" w:hAnsiTheme="minorHAnsi" w:cstheme="minorHAnsi"/>
          <w:sz w:val="22"/>
          <w:lang w:val="en"/>
        </w:rPr>
        <w:t>Syntax highlighting</w:t>
      </w:r>
      <w:r>
        <w:rPr>
          <w:rFonts w:asciiTheme="minorHAnsi" w:hAnsiTheme="minorHAnsi" w:cstheme="minorHAnsi"/>
          <w:sz w:val="22"/>
          <w:lang w:val="en"/>
        </w:rPr>
        <w:t xml:space="preserve"> (</w:t>
      </w:r>
      <w:r w:rsidRPr="00D01662">
        <w:rPr>
          <w:rFonts w:asciiTheme="minorHAnsi" w:hAnsiTheme="minorHAnsi" w:cstheme="minorHAnsi"/>
          <w:i/>
          <w:sz w:val="22"/>
          <w:lang w:val="en"/>
        </w:rPr>
        <w:t>incubating</w:t>
      </w:r>
      <w:r>
        <w:rPr>
          <w:rFonts w:asciiTheme="minorHAnsi" w:hAnsiTheme="minorHAnsi" w:cstheme="minorHAnsi"/>
          <w:sz w:val="22"/>
          <w:lang w:val="en"/>
        </w:rPr>
        <w:t>)</w:t>
      </w:r>
    </w:p>
    <w:p w:rsidR="00D01662" w:rsidRDefault="00D01662" w:rsidP="00D01662">
      <w:pPr>
        <w:pStyle w:val="NormalWeb"/>
        <w:numPr>
          <w:ilvl w:val="0"/>
          <w:numId w:val="6"/>
        </w:numPr>
        <w:spacing w:after="0" w:afterAutospacing="0"/>
        <w:rPr>
          <w:rFonts w:asciiTheme="minorHAnsi" w:hAnsiTheme="minorHAnsi" w:cstheme="minorHAnsi"/>
          <w:sz w:val="22"/>
          <w:lang w:val="en"/>
        </w:rPr>
      </w:pPr>
      <w:r w:rsidRPr="00D740E4">
        <w:rPr>
          <w:rFonts w:asciiTheme="minorHAnsi" w:hAnsiTheme="minorHAnsi" w:cstheme="minorHAnsi"/>
          <w:sz w:val="22"/>
          <w:lang w:val="en"/>
        </w:rPr>
        <w:t>Brace matching</w:t>
      </w:r>
    </w:p>
    <w:p w:rsidR="00D01662" w:rsidRPr="00D740E4" w:rsidRDefault="00D01662" w:rsidP="00D01662">
      <w:pPr>
        <w:pStyle w:val="NormalWeb"/>
        <w:numPr>
          <w:ilvl w:val="0"/>
          <w:numId w:val="6"/>
        </w:numPr>
        <w:spacing w:after="0" w:afterAutospacing="0"/>
        <w:rPr>
          <w:rFonts w:asciiTheme="minorHAnsi" w:hAnsiTheme="minorHAnsi" w:cstheme="minorHAnsi"/>
          <w:sz w:val="22"/>
          <w:lang w:val="en"/>
        </w:rPr>
      </w:pPr>
      <w:r>
        <w:rPr>
          <w:rFonts w:asciiTheme="minorHAnsi" w:hAnsiTheme="minorHAnsi" w:cstheme="minorHAnsi"/>
          <w:sz w:val="22"/>
          <w:lang w:val="en"/>
        </w:rPr>
        <w:t>Configuration using the Options Panel</w:t>
      </w:r>
    </w:p>
    <w:p w:rsidR="00D01662" w:rsidRPr="00D01662" w:rsidRDefault="00D01662" w:rsidP="00D01662">
      <w:pPr>
        <w:rPr>
          <w:lang w:val="en"/>
        </w:rPr>
      </w:pPr>
    </w:p>
    <w:p w:rsidR="00112A53" w:rsidRPr="00D740E4" w:rsidRDefault="00112A53" w:rsidP="00D01662">
      <w:pPr>
        <w:pStyle w:val="Heading1"/>
        <w:rPr>
          <w:rFonts w:eastAsia="Times New Roman"/>
          <w:lang w:val="en"/>
        </w:rPr>
      </w:pPr>
      <w:r w:rsidRPr="00D740E4">
        <w:rPr>
          <w:rFonts w:eastAsia="Times New Roman"/>
          <w:lang w:val="en"/>
        </w:rPr>
        <w:t>Pre-requisites</w:t>
      </w:r>
    </w:p>
    <w:p w:rsidR="00112A53" w:rsidRPr="00D740E4" w:rsidRDefault="00112A53" w:rsidP="00112A53">
      <w:pPr>
        <w:spacing w:before="100" w:beforeAutospacing="1" w:after="0" w:line="240" w:lineRule="auto"/>
        <w:rPr>
          <w:rFonts w:eastAsia="Times New Roman" w:cstheme="minorHAnsi"/>
          <w:sz w:val="20"/>
          <w:szCs w:val="24"/>
          <w:lang w:val="en"/>
        </w:rPr>
      </w:pPr>
      <w:r w:rsidRPr="00D740E4">
        <w:rPr>
          <w:rFonts w:eastAsia="Times New Roman" w:cstheme="minorHAnsi"/>
          <w:sz w:val="20"/>
          <w:szCs w:val="24"/>
          <w:lang w:val="en"/>
        </w:rPr>
        <w:t>This IDE requires the following to be installed on your system for the IDE to work properly:</w:t>
      </w:r>
    </w:p>
    <w:p w:rsidR="00112A53" w:rsidRPr="00D740E4" w:rsidRDefault="00112A53" w:rsidP="00112A53">
      <w:pPr>
        <w:numPr>
          <w:ilvl w:val="0"/>
          <w:numId w:val="2"/>
        </w:numPr>
        <w:spacing w:before="100" w:beforeAutospacing="1" w:after="0" w:line="240" w:lineRule="auto"/>
        <w:rPr>
          <w:rFonts w:eastAsia="Times New Roman" w:cstheme="minorHAnsi"/>
          <w:sz w:val="20"/>
          <w:szCs w:val="24"/>
          <w:lang w:val="en"/>
        </w:rPr>
      </w:pPr>
      <w:r w:rsidRPr="00D740E4">
        <w:rPr>
          <w:rFonts w:eastAsia="Times New Roman" w:cstheme="minorHAnsi"/>
          <w:sz w:val="20"/>
          <w:szCs w:val="24"/>
          <w:lang w:val="en"/>
        </w:rPr>
        <w:t>Perl v5.8 or greater</w:t>
      </w:r>
    </w:p>
    <w:p w:rsidR="00112A53" w:rsidRPr="00D740E4" w:rsidRDefault="00112A53" w:rsidP="00112A53">
      <w:pPr>
        <w:numPr>
          <w:ilvl w:val="0"/>
          <w:numId w:val="2"/>
        </w:numPr>
        <w:spacing w:before="100" w:beforeAutospacing="1" w:after="0" w:line="240" w:lineRule="auto"/>
        <w:rPr>
          <w:rFonts w:eastAsia="Times New Roman" w:cstheme="minorHAnsi"/>
          <w:sz w:val="20"/>
          <w:szCs w:val="24"/>
          <w:lang w:val="en"/>
        </w:rPr>
      </w:pPr>
      <w:r w:rsidRPr="00D740E4">
        <w:rPr>
          <w:rFonts w:eastAsia="Times New Roman" w:cstheme="minorHAnsi"/>
          <w:sz w:val="20"/>
          <w:szCs w:val="24"/>
          <w:lang w:val="en"/>
        </w:rPr>
        <w:t>Java 6 or greater</w:t>
      </w:r>
    </w:p>
    <w:p w:rsidR="00112A53" w:rsidRPr="00D740E4" w:rsidRDefault="00112A53" w:rsidP="00D01662">
      <w:pPr>
        <w:pStyle w:val="Heading1"/>
        <w:rPr>
          <w:rFonts w:eastAsia="Times New Roman"/>
          <w:lang w:val="en"/>
        </w:rPr>
      </w:pPr>
      <w:r w:rsidRPr="00D740E4">
        <w:rPr>
          <w:rFonts w:eastAsia="Times New Roman"/>
          <w:lang w:val="en"/>
        </w:rPr>
        <w:t>Installation</w:t>
      </w:r>
    </w:p>
    <w:p w:rsidR="00112A53" w:rsidRPr="00D740E4" w:rsidRDefault="00112A53" w:rsidP="00112A53">
      <w:pPr>
        <w:spacing w:before="100" w:beforeAutospacing="1" w:after="0" w:line="240" w:lineRule="auto"/>
        <w:rPr>
          <w:rFonts w:eastAsia="Times New Roman" w:cstheme="minorHAnsi"/>
          <w:sz w:val="20"/>
          <w:szCs w:val="24"/>
          <w:lang w:val="en"/>
        </w:rPr>
      </w:pPr>
      <w:r w:rsidRPr="00D740E4">
        <w:rPr>
          <w:rFonts w:eastAsia="Times New Roman" w:cstheme="minorHAnsi"/>
          <w:sz w:val="20"/>
          <w:szCs w:val="24"/>
          <w:lang w:val="en"/>
        </w:rPr>
        <w:t xml:space="preserve">The installation of “Perl </w:t>
      </w:r>
      <w:proofErr w:type="gramStart"/>
      <w:r w:rsidRPr="00D740E4">
        <w:rPr>
          <w:rFonts w:eastAsia="Times New Roman" w:cstheme="minorHAnsi"/>
          <w:sz w:val="20"/>
          <w:szCs w:val="24"/>
          <w:lang w:val="en"/>
        </w:rPr>
        <w:t>On</w:t>
      </w:r>
      <w:proofErr w:type="gramEnd"/>
      <w:r w:rsidRPr="00D740E4">
        <w:rPr>
          <w:rFonts w:eastAsia="Times New Roman" w:cstheme="minorHAnsi"/>
          <w:sz w:val="20"/>
          <w:szCs w:val="24"/>
          <w:lang w:val="en"/>
        </w:rPr>
        <w:t xml:space="preserve"> </w:t>
      </w:r>
      <w:proofErr w:type="spellStart"/>
      <w:r w:rsidRPr="00D740E4">
        <w:rPr>
          <w:rFonts w:eastAsia="Times New Roman" w:cstheme="minorHAnsi"/>
          <w:sz w:val="20"/>
          <w:szCs w:val="24"/>
          <w:lang w:val="en"/>
        </w:rPr>
        <w:t>NetBeans</w:t>
      </w:r>
      <w:proofErr w:type="spellEnd"/>
      <w:r w:rsidRPr="00D740E4">
        <w:rPr>
          <w:rFonts w:eastAsia="Times New Roman" w:cstheme="minorHAnsi"/>
          <w:sz w:val="20"/>
          <w:szCs w:val="24"/>
          <w:lang w:val="en"/>
        </w:rPr>
        <w:t>” can be summarized in the following steps:</w:t>
      </w:r>
    </w:p>
    <w:p w:rsidR="00112A53" w:rsidRPr="00D740E4" w:rsidRDefault="00112A53" w:rsidP="00112A53">
      <w:pPr>
        <w:numPr>
          <w:ilvl w:val="0"/>
          <w:numId w:val="3"/>
        </w:numPr>
        <w:spacing w:before="100" w:beforeAutospacing="1" w:after="0" w:line="240" w:lineRule="auto"/>
        <w:rPr>
          <w:rFonts w:eastAsia="Times New Roman" w:cstheme="minorHAnsi"/>
          <w:sz w:val="20"/>
          <w:szCs w:val="24"/>
          <w:lang w:val="en"/>
        </w:rPr>
      </w:pPr>
      <w:r w:rsidRPr="00D740E4">
        <w:rPr>
          <w:rFonts w:eastAsia="Times New Roman" w:cstheme="minorHAnsi"/>
          <w:sz w:val="20"/>
          <w:szCs w:val="24"/>
          <w:lang w:val="en"/>
        </w:rPr>
        <w:t>Downloading the IDE from Google Code</w:t>
      </w:r>
    </w:p>
    <w:p w:rsidR="00112A53" w:rsidRPr="00D740E4" w:rsidRDefault="00112A53" w:rsidP="00112A53">
      <w:pPr>
        <w:numPr>
          <w:ilvl w:val="0"/>
          <w:numId w:val="3"/>
        </w:numPr>
        <w:spacing w:before="100" w:beforeAutospacing="1" w:after="0" w:line="240" w:lineRule="auto"/>
        <w:rPr>
          <w:rFonts w:eastAsia="Times New Roman" w:cstheme="minorHAnsi"/>
          <w:sz w:val="20"/>
          <w:szCs w:val="24"/>
          <w:lang w:val="en"/>
        </w:rPr>
      </w:pPr>
      <w:r w:rsidRPr="00D740E4">
        <w:rPr>
          <w:rFonts w:eastAsia="Times New Roman" w:cstheme="minorHAnsi"/>
          <w:sz w:val="20"/>
          <w:szCs w:val="24"/>
          <w:lang w:val="en"/>
        </w:rPr>
        <w:t>Extracting the downloaded archive file to any location</w:t>
      </w:r>
    </w:p>
    <w:p w:rsidR="00112A53" w:rsidRPr="00D01662" w:rsidRDefault="00D01662" w:rsidP="00D01662">
      <w:pPr>
        <w:numPr>
          <w:ilvl w:val="0"/>
          <w:numId w:val="3"/>
        </w:numPr>
        <w:spacing w:before="100" w:beforeAutospacing="1" w:after="0" w:line="240" w:lineRule="auto"/>
        <w:rPr>
          <w:rFonts w:eastAsia="Times New Roman" w:cstheme="minorHAnsi"/>
          <w:i/>
          <w:color w:val="365F91" w:themeColor="accent1" w:themeShade="BF"/>
          <w:sz w:val="20"/>
          <w:szCs w:val="24"/>
          <w:u w:val="single"/>
          <w:lang w:val="en"/>
        </w:rPr>
      </w:pPr>
      <w:r>
        <w:rPr>
          <w:rFonts w:eastAsia="Times New Roman" w:cstheme="minorHAnsi"/>
          <w:sz w:val="20"/>
          <w:szCs w:val="24"/>
          <w:lang w:val="en"/>
        </w:rPr>
        <w:t xml:space="preserve">Go to the extracted location -&gt; </w:t>
      </w:r>
      <w:r w:rsidRPr="00D01662">
        <w:rPr>
          <w:rFonts w:eastAsia="Times New Roman" w:cstheme="minorHAnsi"/>
          <w:i/>
          <w:color w:val="365F91" w:themeColor="accent1" w:themeShade="BF"/>
          <w:sz w:val="20"/>
          <w:szCs w:val="24"/>
          <w:u w:val="single"/>
          <w:lang w:val="en"/>
        </w:rPr>
        <w:t xml:space="preserve">Perl On </w:t>
      </w:r>
      <w:proofErr w:type="spellStart"/>
      <w:r w:rsidRPr="00D01662">
        <w:rPr>
          <w:rFonts w:eastAsia="Times New Roman" w:cstheme="minorHAnsi"/>
          <w:i/>
          <w:color w:val="365F91" w:themeColor="accent1" w:themeShade="BF"/>
          <w:sz w:val="20"/>
          <w:szCs w:val="24"/>
          <w:u w:val="single"/>
          <w:lang w:val="en"/>
        </w:rPr>
        <w:t>NetBeans</w:t>
      </w:r>
      <w:proofErr w:type="spellEnd"/>
      <w:r w:rsidRPr="00D01662">
        <w:rPr>
          <w:rFonts w:eastAsia="Times New Roman" w:cstheme="minorHAnsi"/>
          <w:i/>
          <w:color w:val="365F91" w:themeColor="accent1" w:themeShade="BF"/>
          <w:sz w:val="20"/>
          <w:szCs w:val="24"/>
          <w:u w:val="single"/>
          <w:lang w:val="en"/>
        </w:rPr>
        <w:t xml:space="preserve"> v0.1 Beta (Win)\</w:t>
      </w:r>
      <w:proofErr w:type="spellStart"/>
      <w:r w:rsidRPr="00D01662">
        <w:rPr>
          <w:rFonts w:eastAsia="Times New Roman" w:cstheme="minorHAnsi"/>
          <w:i/>
          <w:color w:val="365F91" w:themeColor="accent1" w:themeShade="BF"/>
          <w:sz w:val="20"/>
          <w:szCs w:val="24"/>
          <w:u w:val="single"/>
          <w:lang w:val="en"/>
        </w:rPr>
        <w:t>perl_on_netbeans</w:t>
      </w:r>
      <w:proofErr w:type="spellEnd"/>
      <w:r w:rsidRPr="00D01662">
        <w:rPr>
          <w:rFonts w:eastAsia="Times New Roman" w:cstheme="minorHAnsi"/>
          <w:i/>
          <w:color w:val="365F91" w:themeColor="accent1" w:themeShade="BF"/>
          <w:sz w:val="20"/>
          <w:szCs w:val="24"/>
          <w:u w:val="single"/>
          <w:lang w:val="en"/>
        </w:rPr>
        <w:t>\bin\</w:t>
      </w:r>
      <w:r w:rsidRPr="00D01662">
        <w:rPr>
          <w:i/>
          <w:color w:val="365F91" w:themeColor="accent1" w:themeShade="BF"/>
          <w:u w:val="single"/>
        </w:rPr>
        <w:t xml:space="preserve"> </w:t>
      </w:r>
      <w:r w:rsidRPr="00D01662">
        <w:rPr>
          <w:rFonts w:eastAsia="Times New Roman" w:cstheme="minorHAnsi"/>
          <w:i/>
          <w:color w:val="365F91" w:themeColor="accent1" w:themeShade="BF"/>
          <w:sz w:val="20"/>
          <w:szCs w:val="24"/>
          <w:u w:val="single"/>
          <w:lang w:val="en"/>
        </w:rPr>
        <w:t>perl_on_netbeans.exe</w:t>
      </w:r>
    </w:p>
    <w:p w:rsidR="000044D0" w:rsidRDefault="000044D0">
      <w:pPr>
        <w:rPr>
          <w:rFonts w:asciiTheme="majorHAnsi" w:eastAsia="Times New Roman" w:hAnsiTheme="majorHAnsi" w:cstheme="majorBidi"/>
          <w:b/>
          <w:bCs/>
          <w:color w:val="365F91" w:themeColor="accent1" w:themeShade="BF"/>
          <w:sz w:val="28"/>
          <w:szCs w:val="28"/>
          <w:lang w:val="en"/>
        </w:rPr>
      </w:pPr>
      <w:r>
        <w:rPr>
          <w:rFonts w:eastAsia="Times New Roman"/>
          <w:lang w:val="en"/>
        </w:rPr>
        <w:br w:type="page"/>
      </w:r>
    </w:p>
    <w:p w:rsidR="00112A53" w:rsidRPr="00D740E4" w:rsidRDefault="00112A53" w:rsidP="00D01662">
      <w:pPr>
        <w:pStyle w:val="Heading1"/>
        <w:rPr>
          <w:rFonts w:eastAsia="Times New Roman"/>
          <w:lang w:val="en"/>
        </w:rPr>
      </w:pPr>
      <w:r w:rsidRPr="00D740E4">
        <w:rPr>
          <w:rFonts w:eastAsia="Times New Roman"/>
          <w:lang w:val="en"/>
        </w:rPr>
        <w:lastRenderedPageBreak/>
        <w:t>Features</w:t>
      </w:r>
    </w:p>
    <w:p w:rsidR="00112A53" w:rsidRPr="00D740E4" w:rsidRDefault="00112A53" w:rsidP="00112A53">
      <w:pPr>
        <w:spacing w:before="100" w:beforeAutospacing="1" w:after="0" w:line="240" w:lineRule="auto"/>
        <w:rPr>
          <w:rFonts w:eastAsia="Times New Roman" w:cstheme="minorHAnsi"/>
          <w:sz w:val="20"/>
          <w:szCs w:val="24"/>
          <w:lang w:val="en"/>
        </w:rPr>
      </w:pPr>
      <w:r w:rsidRPr="00D740E4">
        <w:rPr>
          <w:rFonts w:eastAsia="Times New Roman" w:cstheme="minorHAnsi"/>
          <w:sz w:val="20"/>
          <w:szCs w:val="24"/>
          <w:lang w:val="en"/>
        </w:rPr>
        <w:t>The IDE currently just has the following features.</w:t>
      </w:r>
    </w:p>
    <w:p w:rsidR="00112A53" w:rsidRPr="00D740E4" w:rsidRDefault="00112A53" w:rsidP="00112A53">
      <w:pPr>
        <w:spacing w:after="0" w:line="240" w:lineRule="auto"/>
        <w:ind w:left="720"/>
        <w:rPr>
          <w:rFonts w:eastAsia="Times New Roman" w:cstheme="minorHAnsi"/>
          <w:sz w:val="20"/>
          <w:szCs w:val="24"/>
          <w:lang w:val="en"/>
        </w:rPr>
      </w:pPr>
    </w:p>
    <w:p w:rsidR="00887279" w:rsidRPr="00EE0F92" w:rsidRDefault="00112A53" w:rsidP="00EE0F92">
      <w:pPr>
        <w:numPr>
          <w:ilvl w:val="0"/>
          <w:numId w:val="4"/>
        </w:numPr>
        <w:spacing w:before="100" w:beforeAutospacing="1" w:after="100" w:afterAutospacing="1" w:line="240" w:lineRule="auto"/>
        <w:rPr>
          <w:rStyle w:val="Heading2Char"/>
        </w:rPr>
      </w:pPr>
      <w:r w:rsidRPr="00EE0F92">
        <w:rPr>
          <w:rStyle w:val="Heading2Char"/>
          <w:bCs w:val="0"/>
        </w:rPr>
        <w:t>Start-up</w:t>
      </w:r>
      <w:r w:rsidRPr="00EE0F92">
        <w:rPr>
          <w:rStyle w:val="Heading2Char"/>
        </w:rPr>
        <w:t xml:space="preserve"> </w:t>
      </w:r>
      <w:bookmarkStart w:id="0" w:name="_GoBack"/>
      <w:bookmarkEnd w:id="0"/>
    </w:p>
    <w:p w:rsidR="00EE0F92" w:rsidRDefault="00112A53" w:rsidP="00EE0F92">
      <w:pPr>
        <w:keepNext/>
        <w:spacing w:before="100" w:beforeAutospacing="1" w:after="100" w:afterAutospacing="1" w:line="240" w:lineRule="auto"/>
        <w:ind w:left="720"/>
        <w:rPr>
          <w:rFonts w:eastAsia="Times New Roman" w:cstheme="minorHAnsi"/>
          <w:sz w:val="20"/>
          <w:szCs w:val="24"/>
          <w:lang w:val="en"/>
        </w:rPr>
      </w:pPr>
      <w:r w:rsidRPr="00887279">
        <w:rPr>
          <w:rFonts w:eastAsia="Times New Roman" w:cstheme="minorHAnsi"/>
          <w:sz w:val="20"/>
          <w:szCs w:val="24"/>
          <w:lang w:val="en"/>
        </w:rPr>
        <w:t xml:space="preserve">Once the project is downloaded and extracted, you need to go to the folder </w:t>
      </w:r>
      <w:proofErr w:type="spellStart"/>
      <w:r w:rsidRPr="00887279">
        <w:rPr>
          <w:rFonts w:eastAsia="Times New Roman" w:cstheme="minorHAnsi"/>
          <w:b/>
          <w:bCs/>
          <w:sz w:val="20"/>
          <w:szCs w:val="24"/>
          <w:lang w:val="en"/>
        </w:rPr>
        <w:t>perlonnetbeans</w:t>
      </w:r>
      <w:proofErr w:type="spellEnd"/>
      <w:r w:rsidRPr="00887279">
        <w:rPr>
          <w:rFonts w:eastAsia="Times New Roman" w:cstheme="minorHAnsi"/>
          <w:b/>
          <w:bCs/>
          <w:sz w:val="20"/>
          <w:szCs w:val="24"/>
          <w:lang w:val="en"/>
        </w:rPr>
        <w:t xml:space="preserve">/bin </w:t>
      </w:r>
      <w:r w:rsidRPr="00887279">
        <w:rPr>
          <w:rFonts w:eastAsia="Times New Roman" w:cstheme="minorHAnsi"/>
          <w:sz w:val="20"/>
          <w:szCs w:val="24"/>
          <w:lang w:val="en"/>
        </w:rPr>
        <w:t xml:space="preserve">and use the </w:t>
      </w:r>
      <w:proofErr w:type="spellStart"/>
      <w:r w:rsidRPr="00887279">
        <w:rPr>
          <w:rFonts w:eastAsia="Times New Roman" w:cstheme="minorHAnsi"/>
          <w:b/>
          <w:bCs/>
          <w:sz w:val="20"/>
          <w:szCs w:val="24"/>
          <w:lang w:val="en"/>
        </w:rPr>
        <w:t>perlonnetbeans</w:t>
      </w:r>
      <w:proofErr w:type="spellEnd"/>
      <w:r w:rsidRPr="00887279">
        <w:rPr>
          <w:rFonts w:eastAsia="Times New Roman" w:cstheme="minorHAnsi"/>
          <w:b/>
          <w:bCs/>
          <w:sz w:val="20"/>
          <w:szCs w:val="24"/>
          <w:lang w:val="en"/>
        </w:rPr>
        <w:t xml:space="preserve"> </w:t>
      </w:r>
      <w:r w:rsidRPr="00887279">
        <w:rPr>
          <w:rFonts w:eastAsia="Times New Roman" w:cstheme="minorHAnsi"/>
          <w:sz w:val="20"/>
          <w:szCs w:val="24"/>
          <w:lang w:val="en"/>
        </w:rPr>
        <w:t>executable. The start-up screen is as shown below:</w:t>
      </w:r>
    </w:p>
    <w:p w:rsidR="00C7517B" w:rsidRDefault="00112A53" w:rsidP="00EE0F92">
      <w:pPr>
        <w:keepNext/>
        <w:spacing w:before="100" w:beforeAutospacing="1" w:after="100" w:afterAutospacing="1" w:line="240" w:lineRule="auto"/>
        <w:ind w:left="720"/>
        <w:jc w:val="center"/>
      </w:pPr>
      <w:r w:rsidRPr="00887279">
        <w:rPr>
          <w:rFonts w:eastAsia="Times New Roman" w:cstheme="minorHAnsi"/>
          <w:sz w:val="20"/>
          <w:szCs w:val="24"/>
          <w:lang w:val="en"/>
        </w:rPr>
        <w:br/>
      </w:r>
      <w:r w:rsidRPr="00887279">
        <w:rPr>
          <w:rFonts w:eastAsia="Times New Roman" w:cstheme="minorHAnsi"/>
          <w:sz w:val="20"/>
          <w:szCs w:val="24"/>
          <w:lang w:val="en"/>
        </w:rPr>
        <w:br/>
      </w:r>
      <w:r w:rsidRPr="00D740E4">
        <w:rPr>
          <w:rFonts w:eastAsia="Times New Roman" w:cstheme="minorHAnsi"/>
          <w:noProof/>
          <w:sz w:val="20"/>
          <w:szCs w:val="24"/>
        </w:rPr>
        <w:drawing>
          <wp:inline distT="0" distB="0" distL="0" distR="0" wp14:anchorId="3F370949" wp14:editId="3D6C19ED">
            <wp:extent cx="2514600" cy="1562100"/>
            <wp:effectExtent l="0" t="0" r="0" b="0"/>
            <wp:docPr id="10" name="Picture 10" descr="http://netbeans.dzone.com/sites/all/files/perl-n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tbeans.dzone.com/sites/all/files/perl-nb-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562100"/>
                    </a:xfrm>
                    <a:prstGeom prst="rect">
                      <a:avLst/>
                    </a:prstGeom>
                    <a:noFill/>
                    <a:ln>
                      <a:noFill/>
                    </a:ln>
                  </pic:spPr>
                </pic:pic>
              </a:graphicData>
            </a:graphic>
          </wp:inline>
        </w:drawing>
      </w:r>
    </w:p>
    <w:p w:rsidR="00112A53" w:rsidRPr="00887279" w:rsidRDefault="00C7517B" w:rsidP="00C7517B">
      <w:pPr>
        <w:pStyle w:val="Caption"/>
        <w:jc w:val="center"/>
        <w:rPr>
          <w:rFonts w:eastAsia="Times New Roman" w:cstheme="minorHAnsi"/>
          <w:sz w:val="20"/>
          <w:szCs w:val="24"/>
          <w:lang w:val="en"/>
        </w:rPr>
      </w:pPr>
      <w:r>
        <w:t xml:space="preserve">Figure </w:t>
      </w:r>
      <w:r>
        <w:fldChar w:fldCharType="begin"/>
      </w:r>
      <w:r>
        <w:instrText xml:space="preserve"> SEQ Figure \* ARABIC </w:instrText>
      </w:r>
      <w:r>
        <w:fldChar w:fldCharType="separate"/>
      </w:r>
      <w:r w:rsidR="00624BBE">
        <w:rPr>
          <w:noProof/>
        </w:rPr>
        <w:t>1</w:t>
      </w:r>
      <w:r>
        <w:fldChar w:fldCharType="end"/>
      </w:r>
      <w:r>
        <w:t xml:space="preserve"> : The splash screen</w:t>
      </w:r>
    </w:p>
    <w:p w:rsidR="00112A53" w:rsidRPr="00D740E4" w:rsidRDefault="00112A53" w:rsidP="00112A53">
      <w:pPr>
        <w:spacing w:after="0" w:line="240" w:lineRule="auto"/>
        <w:ind w:left="720"/>
        <w:rPr>
          <w:rFonts w:eastAsia="Times New Roman" w:cstheme="minorHAnsi"/>
          <w:sz w:val="20"/>
          <w:szCs w:val="24"/>
          <w:lang w:val="en"/>
        </w:rPr>
      </w:pPr>
    </w:p>
    <w:p w:rsidR="00887279" w:rsidRPr="00EE0F92" w:rsidRDefault="00112A53" w:rsidP="005E1A32">
      <w:pPr>
        <w:numPr>
          <w:ilvl w:val="0"/>
          <w:numId w:val="4"/>
        </w:numPr>
        <w:spacing w:before="100" w:beforeAutospacing="1" w:after="100" w:afterAutospacing="1" w:line="240" w:lineRule="auto"/>
        <w:rPr>
          <w:rStyle w:val="Heading2Char"/>
        </w:rPr>
      </w:pPr>
      <w:r w:rsidRPr="00EE0F92">
        <w:rPr>
          <w:rStyle w:val="Heading2Char"/>
          <w:bCs w:val="0"/>
        </w:rPr>
        <w:t>New Project</w:t>
      </w:r>
      <w:r w:rsidRPr="00EE0F92">
        <w:rPr>
          <w:rStyle w:val="Heading2Char"/>
        </w:rPr>
        <w:t xml:space="preserve"> </w:t>
      </w:r>
    </w:p>
    <w:p w:rsidR="00C7517B" w:rsidRDefault="00112A53" w:rsidP="00AD4168">
      <w:pPr>
        <w:keepNext/>
        <w:spacing w:before="100" w:beforeAutospacing="1" w:after="100" w:afterAutospacing="1" w:line="240" w:lineRule="auto"/>
        <w:ind w:left="720"/>
        <w:jc w:val="center"/>
      </w:pPr>
      <w:r w:rsidRPr="00D740E4">
        <w:rPr>
          <w:rFonts w:eastAsia="Times New Roman" w:cstheme="minorHAnsi"/>
          <w:sz w:val="20"/>
          <w:szCs w:val="24"/>
          <w:lang w:val="en"/>
        </w:rPr>
        <w:t>To create a new project, click on the “</w:t>
      </w:r>
      <w:r w:rsidRPr="00D740E4">
        <w:rPr>
          <w:rFonts w:eastAsia="Times New Roman" w:cstheme="minorHAnsi"/>
          <w:b/>
          <w:bCs/>
          <w:sz w:val="20"/>
          <w:szCs w:val="24"/>
          <w:lang w:val="en"/>
        </w:rPr>
        <w:t>New Project</w:t>
      </w:r>
      <w:r w:rsidRPr="00D740E4">
        <w:rPr>
          <w:rFonts w:eastAsia="Times New Roman" w:cstheme="minorHAnsi"/>
          <w:sz w:val="20"/>
          <w:szCs w:val="24"/>
          <w:lang w:val="en"/>
        </w:rPr>
        <w:t>” icon on the toolbar or select “</w:t>
      </w:r>
      <w:r w:rsidRPr="00D740E4">
        <w:rPr>
          <w:rFonts w:eastAsia="Times New Roman" w:cstheme="minorHAnsi"/>
          <w:b/>
          <w:bCs/>
          <w:sz w:val="20"/>
          <w:szCs w:val="24"/>
          <w:lang w:val="en"/>
        </w:rPr>
        <w:t xml:space="preserve">File -&gt; New </w:t>
      </w:r>
      <w:proofErr w:type="spellStart"/>
      <w:r w:rsidRPr="00D740E4">
        <w:rPr>
          <w:rFonts w:eastAsia="Times New Roman" w:cstheme="minorHAnsi"/>
          <w:b/>
          <w:bCs/>
          <w:sz w:val="20"/>
          <w:szCs w:val="24"/>
          <w:lang w:val="en"/>
        </w:rPr>
        <w:t>project</w:t>
      </w:r>
      <w:r w:rsidR="00AD4168">
        <w:rPr>
          <w:rFonts w:eastAsia="Times New Roman" w:cstheme="minorHAnsi"/>
          <w:sz w:val="20"/>
          <w:szCs w:val="24"/>
          <w:lang w:val="en"/>
        </w:rPr>
        <w:t>”.</w:t>
      </w:r>
      <w:r w:rsidRPr="00D740E4">
        <w:rPr>
          <w:rFonts w:eastAsia="Times New Roman" w:cstheme="minorHAnsi"/>
          <w:sz w:val="20"/>
          <w:szCs w:val="24"/>
          <w:lang w:val="en"/>
        </w:rPr>
        <w:t>The</w:t>
      </w:r>
      <w:proofErr w:type="spellEnd"/>
      <w:r w:rsidRPr="00D740E4">
        <w:rPr>
          <w:rFonts w:eastAsia="Times New Roman" w:cstheme="minorHAnsi"/>
          <w:sz w:val="20"/>
          <w:szCs w:val="24"/>
          <w:lang w:val="en"/>
        </w:rPr>
        <w:t xml:space="preserve"> following screen is displayed:</w:t>
      </w:r>
      <w:r w:rsidRPr="00D740E4">
        <w:rPr>
          <w:rFonts w:eastAsia="Times New Roman" w:cstheme="minorHAnsi"/>
          <w:sz w:val="20"/>
          <w:szCs w:val="24"/>
          <w:lang w:val="en"/>
        </w:rPr>
        <w:br/>
      </w:r>
      <w:r w:rsidRPr="00D740E4">
        <w:rPr>
          <w:rFonts w:eastAsia="Times New Roman" w:cstheme="minorHAnsi"/>
          <w:sz w:val="20"/>
          <w:szCs w:val="24"/>
          <w:lang w:val="en"/>
        </w:rPr>
        <w:br/>
      </w:r>
      <w:r w:rsidRPr="00D740E4">
        <w:rPr>
          <w:rFonts w:cstheme="minorHAnsi"/>
          <w:noProof/>
        </w:rPr>
        <w:drawing>
          <wp:inline distT="0" distB="0" distL="0" distR="0" wp14:anchorId="772B5BDB" wp14:editId="556FDAB1">
            <wp:extent cx="5459767" cy="23431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59767" cy="2343150"/>
                    </a:xfrm>
                    <a:prstGeom prst="rect">
                      <a:avLst/>
                    </a:prstGeom>
                  </pic:spPr>
                </pic:pic>
              </a:graphicData>
            </a:graphic>
          </wp:inline>
        </w:drawing>
      </w:r>
    </w:p>
    <w:p w:rsidR="00112A53" w:rsidRPr="00D740E4" w:rsidRDefault="00C7517B" w:rsidP="00C7517B">
      <w:pPr>
        <w:pStyle w:val="Caption"/>
        <w:jc w:val="center"/>
        <w:rPr>
          <w:rFonts w:eastAsia="Times New Roman" w:cstheme="minorHAnsi"/>
          <w:sz w:val="20"/>
          <w:szCs w:val="24"/>
          <w:lang w:val="en"/>
        </w:rPr>
      </w:pPr>
      <w:r>
        <w:t xml:space="preserve">Figure </w:t>
      </w:r>
      <w:r>
        <w:fldChar w:fldCharType="begin"/>
      </w:r>
      <w:r>
        <w:instrText xml:space="preserve"> SEQ Figure \* ARABIC </w:instrText>
      </w:r>
      <w:r>
        <w:fldChar w:fldCharType="separate"/>
      </w:r>
      <w:r w:rsidR="00624BBE">
        <w:rPr>
          <w:noProof/>
        </w:rPr>
        <w:t>2</w:t>
      </w:r>
      <w:r>
        <w:fldChar w:fldCharType="end"/>
      </w:r>
      <w:r>
        <w:t xml:space="preserve"> : Creating New PERL Project</w:t>
      </w:r>
    </w:p>
    <w:p w:rsidR="00112A53" w:rsidRPr="00D740E4" w:rsidRDefault="00112A53" w:rsidP="00112A53">
      <w:pPr>
        <w:spacing w:before="100" w:beforeAutospacing="1" w:after="100" w:afterAutospacing="1" w:line="240" w:lineRule="auto"/>
        <w:ind w:left="720"/>
        <w:rPr>
          <w:rFonts w:eastAsia="Times New Roman" w:cstheme="minorHAnsi"/>
          <w:sz w:val="20"/>
          <w:szCs w:val="24"/>
          <w:lang w:val="en"/>
        </w:rPr>
      </w:pPr>
      <w:r w:rsidRPr="00D740E4">
        <w:rPr>
          <w:rFonts w:eastAsia="Times New Roman" w:cstheme="minorHAnsi"/>
          <w:sz w:val="20"/>
          <w:szCs w:val="24"/>
          <w:lang w:val="en"/>
        </w:rPr>
        <w:lastRenderedPageBreak/>
        <w:t>Select “</w:t>
      </w:r>
      <w:r w:rsidRPr="00D740E4">
        <w:rPr>
          <w:rFonts w:eastAsia="Times New Roman" w:cstheme="minorHAnsi"/>
          <w:b/>
          <w:bCs/>
          <w:sz w:val="20"/>
          <w:szCs w:val="24"/>
          <w:lang w:val="en"/>
        </w:rPr>
        <w:t>Perl</w:t>
      </w:r>
      <w:r w:rsidRPr="00D740E4">
        <w:rPr>
          <w:rFonts w:eastAsia="Times New Roman" w:cstheme="minorHAnsi"/>
          <w:sz w:val="20"/>
          <w:szCs w:val="24"/>
          <w:lang w:val="en"/>
        </w:rPr>
        <w:t>” in the category and “</w:t>
      </w:r>
      <w:r w:rsidRPr="00D740E4">
        <w:rPr>
          <w:rFonts w:eastAsia="Times New Roman" w:cstheme="minorHAnsi"/>
          <w:b/>
          <w:bCs/>
          <w:sz w:val="20"/>
          <w:szCs w:val="24"/>
          <w:lang w:val="en"/>
        </w:rPr>
        <w:t>Perl Project</w:t>
      </w:r>
      <w:r w:rsidRPr="00D740E4">
        <w:rPr>
          <w:rFonts w:eastAsia="Times New Roman" w:cstheme="minorHAnsi"/>
          <w:sz w:val="20"/>
          <w:szCs w:val="24"/>
          <w:lang w:val="en"/>
        </w:rPr>
        <w:t>” under “</w:t>
      </w:r>
      <w:r w:rsidRPr="00D740E4">
        <w:rPr>
          <w:rFonts w:eastAsia="Times New Roman" w:cstheme="minorHAnsi"/>
          <w:b/>
          <w:bCs/>
          <w:sz w:val="20"/>
          <w:szCs w:val="24"/>
          <w:lang w:val="en"/>
        </w:rPr>
        <w:t>Projects</w:t>
      </w:r>
      <w:r w:rsidRPr="00D740E4">
        <w:rPr>
          <w:rFonts w:eastAsia="Times New Roman" w:cstheme="minorHAnsi"/>
          <w:sz w:val="20"/>
          <w:szCs w:val="24"/>
          <w:lang w:val="en"/>
        </w:rPr>
        <w:t xml:space="preserve">”. The subsequent screen will ask for the location where you want the project to be saved and will create a folder by that name with the project sources. The IDE will also open the project for further activities. </w:t>
      </w:r>
    </w:p>
    <w:p w:rsidR="00887279" w:rsidRPr="00EE0F92" w:rsidRDefault="00887279" w:rsidP="00112A53">
      <w:pPr>
        <w:numPr>
          <w:ilvl w:val="0"/>
          <w:numId w:val="4"/>
        </w:numPr>
        <w:spacing w:before="100" w:beforeAutospacing="1" w:after="100" w:afterAutospacing="1" w:line="240" w:lineRule="auto"/>
        <w:rPr>
          <w:rStyle w:val="Heading2Char"/>
        </w:rPr>
      </w:pPr>
      <w:r w:rsidRPr="00EE0F92">
        <w:rPr>
          <w:rStyle w:val="Heading2Char"/>
          <w:bCs w:val="0"/>
        </w:rPr>
        <w:t>Open Project</w:t>
      </w:r>
      <w:r w:rsidR="00112A53" w:rsidRPr="00EE0F92">
        <w:rPr>
          <w:rStyle w:val="Heading2Char"/>
        </w:rPr>
        <w:t xml:space="preserve"> </w:t>
      </w:r>
    </w:p>
    <w:p w:rsidR="00112A53" w:rsidRPr="00D740E4" w:rsidRDefault="00112A53" w:rsidP="00887279">
      <w:pPr>
        <w:spacing w:before="100" w:beforeAutospacing="1" w:after="100" w:afterAutospacing="1" w:line="240" w:lineRule="auto"/>
        <w:ind w:left="720"/>
        <w:rPr>
          <w:rFonts w:eastAsia="Times New Roman" w:cstheme="minorHAnsi"/>
          <w:sz w:val="20"/>
          <w:szCs w:val="24"/>
          <w:lang w:val="en"/>
        </w:rPr>
      </w:pPr>
      <w:r w:rsidRPr="00D740E4">
        <w:rPr>
          <w:rFonts w:eastAsia="Times New Roman" w:cstheme="minorHAnsi"/>
          <w:sz w:val="20"/>
          <w:szCs w:val="24"/>
          <w:lang w:val="en"/>
        </w:rPr>
        <w:t>To open an already existing project, select the “</w:t>
      </w:r>
      <w:r w:rsidRPr="00D740E4">
        <w:rPr>
          <w:rFonts w:eastAsia="Times New Roman" w:cstheme="minorHAnsi"/>
          <w:b/>
          <w:bCs/>
          <w:sz w:val="20"/>
          <w:szCs w:val="24"/>
          <w:lang w:val="en"/>
        </w:rPr>
        <w:t>Open Project</w:t>
      </w:r>
      <w:r w:rsidRPr="00D740E4">
        <w:rPr>
          <w:rFonts w:eastAsia="Times New Roman" w:cstheme="minorHAnsi"/>
          <w:sz w:val="20"/>
          <w:szCs w:val="24"/>
          <w:lang w:val="en"/>
        </w:rPr>
        <w:t>” icon in the toolbar or go to “</w:t>
      </w:r>
      <w:r w:rsidRPr="00D740E4">
        <w:rPr>
          <w:rFonts w:eastAsia="Times New Roman" w:cstheme="minorHAnsi"/>
          <w:b/>
          <w:bCs/>
          <w:sz w:val="20"/>
          <w:szCs w:val="24"/>
          <w:lang w:val="en"/>
        </w:rPr>
        <w:t>File -&gt; Open Project</w:t>
      </w:r>
      <w:r w:rsidRPr="00D740E4">
        <w:rPr>
          <w:rFonts w:eastAsia="Times New Roman" w:cstheme="minorHAnsi"/>
          <w:sz w:val="20"/>
          <w:szCs w:val="24"/>
          <w:lang w:val="en"/>
        </w:rPr>
        <w:t xml:space="preserve">”. This opens up the project selection dialog box and enable you to select am existing Perl Project to be opened. Perl project have been assigned a different icon to distinguish them from other kinds of projects, as shown below. </w:t>
      </w:r>
    </w:p>
    <w:p w:rsidR="00C7517B" w:rsidRDefault="00112A53" w:rsidP="00C7517B">
      <w:pPr>
        <w:keepNext/>
        <w:spacing w:before="100" w:beforeAutospacing="1" w:after="100" w:afterAutospacing="1" w:line="240" w:lineRule="auto"/>
        <w:ind w:left="720"/>
        <w:jc w:val="center"/>
      </w:pPr>
      <w:r w:rsidRPr="00D740E4">
        <w:rPr>
          <w:rFonts w:eastAsia="Times New Roman" w:cstheme="minorHAnsi"/>
          <w:noProof/>
          <w:sz w:val="20"/>
          <w:szCs w:val="24"/>
        </w:rPr>
        <w:drawing>
          <wp:inline distT="0" distB="0" distL="0" distR="0" wp14:anchorId="3F259523" wp14:editId="1FD73B94">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12A53" w:rsidRPr="00D740E4" w:rsidRDefault="00C7517B" w:rsidP="00C7517B">
      <w:pPr>
        <w:pStyle w:val="Caption"/>
        <w:jc w:val="center"/>
        <w:rPr>
          <w:rFonts w:eastAsia="Times New Roman" w:cstheme="minorHAnsi"/>
          <w:sz w:val="20"/>
          <w:szCs w:val="24"/>
          <w:lang w:val="en"/>
        </w:rPr>
      </w:pPr>
      <w:r>
        <w:t xml:space="preserve">Figure </w:t>
      </w:r>
      <w:r>
        <w:fldChar w:fldCharType="begin"/>
      </w:r>
      <w:r>
        <w:instrText xml:space="preserve"> SEQ Figure \* ARABIC </w:instrText>
      </w:r>
      <w:r>
        <w:fldChar w:fldCharType="separate"/>
      </w:r>
      <w:r w:rsidR="00624BBE">
        <w:rPr>
          <w:noProof/>
        </w:rPr>
        <w:t>3</w:t>
      </w:r>
      <w:r>
        <w:fldChar w:fldCharType="end"/>
      </w:r>
      <w:r>
        <w:t xml:space="preserve"> : Opening an existing PERL Project</w:t>
      </w:r>
    </w:p>
    <w:p w:rsidR="000044D0" w:rsidRDefault="000044D0">
      <w:pPr>
        <w:rPr>
          <w:rStyle w:val="Heading2Char"/>
          <w:b w:val="0"/>
          <w:bCs w:val="0"/>
        </w:rPr>
      </w:pPr>
      <w:r>
        <w:rPr>
          <w:rStyle w:val="Heading2Char"/>
          <w:b w:val="0"/>
          <w:bCs w:val="0"/>
        </w:rPr>
        <w:br w:type="page"/>
      </w:r>
    </w:p>
    <w:p w:rsidR="00C7517B" w:rsidRPr="00EE0F92" w:rsidRDefault="00112A53" w:rsidP="00C7517B">
      <w:pPr>
        <w:numPr>
          <w:ilvl w:val="0"/>
          <w:numId w:val="4"/>
        </w:numPr>
        <w:spacing w:before="100" w:beforeAutospacing="1" w:after="100" w:afterAutospacing="1" w:line="240" w:lineRule="auto"/>
        <w:rPr>
          <w:rStyle w:val="Heading2Char"/>
        </w:rPr>
      </w:pPr>
      <w:r w:rsidRPr="00EE0F92">
        <w:rPr>
          <w:rStyle w:val="Heading2Char"/>
          <w:bCs w:val="0"/>
        </w:rPr>
        <w:lastRenderedPageBreak/>
        <w:t>New File</w:t>
      </w:r>
      <w:r w:rsidRPr="00EE0F92">
        <w:rPr>
          <w:rStyle w:val="Heading2Char"/>
        </w:rPr>
        <w:t xml:space="preserve"> </w:t>
      </w:r>
    </w:p>
    <w:p w:rsidR="00112A53" w:rsidRPr="00D740E4" w:rsidRDefault="00112A53" w:rsidP="00C7517B">
      <w:pPr>
        <w:spacing w:before="100" w:beforeAutospacing="1" w:after="100" w:afterAutospacing="1" w:line="240" w:lineRule="auto"/>
        <w:ind w:left="720"/>
        <w:rPr>
          <w:rFonts w:eastAsia="Times New Roman" w:cstheme="minorHAnsi"/>
          <w:sz w:val="20"/>
          <w:szCs w:val="24"/>
          <w:lang w:val="en"/>
        </w:rPr>
      </w:pPr>
      <w:r w:rsidRPr="00D740E4">
        <w:rPr>
          <w:rFonts w:eastAsia="Times New Roman" w:cstheme="minorHAnsi"/>
          <w:sz w:val="20"/>
          <w:szCs w:val="24"/>
          <w:lang w:val="en"/>
        </w:rPr>
        <w:t>A new file can be added to any project by Right Click on the project node and then by selecting “</w:t>
      </w:r>
      <w:r w:rsidRPr="00D740E4">
        <w:rPr>
          <w:rFonts w:eastAsia="Times New Roman" w:cstheme="minorHAnsi"/>
          <w:b/>
          <w:bCs/>
          <w:sz w:val="20"/>
          <w:szCs w:val="24"/>
          <w:lang w:val="en"/>
        </w:rPr>
        <w:t xml:space="preserve">New -&gt; </w:t>
      </w:r>
      <w:proofErr w:type="gramStart"/>
      <w:r w:rsidRPr="00D740E4">
        <w:rPr>
          <w:rFonts w:eastAsia="Times New Roman" w:cstheme="minorHAnsi"/>
          <w:b/>
          <w:bCs/>
          <w:sz w:val="20"/>
          <w:szCs w:val="24"/>
          <w:lang w:val="en"/>
        </w:rPr>
        <w:t>Other</w:t>
      </w:r>
      <w:proofErr w:type="gramEnd"/>
      <w:r w:rsidRPr="00D740E4">
        <w:rPr>
          <w:rFonts w:eastAsia="Times New Roman" w:cstheme="minorHAnsi"/>
          <w:sz w:val="20"/>
          <w:szCs w:val="24"/>
          <w:lang w:val="en"/>
        </w:rPr>
        <w:t xml:space="preserve">” as shown below. </w:t>
      </w:r>
    </w:p>
    <w:p w:rsidR="00C7517B" w:rsidRDefault="00112A53" w:rsidP="00C7517B">
      <w:pPr>
        <w:keepNext/>
        <w:spacing w:before="100" w:beforeAutospacing="1" w:after="100" w:afterAutospacing="1" w:line="240" w:lineRule="auto"/>
        <w:ind w:left="720"/>
        <w:jc w:val="center"/>
      </w:pPr>
      <w:r w:rsidRPr="00D740E4">
        <w:rPr>
          <w:rFonts w:eastAsia="Times New Roman" w:cstheme="minorHAnsi"/>
          <w:noProof/>
          <w:sz w:val="20"/>
          <w:szCs w:val="24"/>
        </w:rPr>
        <w:drawing>
          <wp:inline distT="0" distB="0" distL="0" distR="0" wp14:anchorId="1F156AC5" wp14:editId="13ADBE6B">
            <wp:extent cx="5943600" cy="3800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rsidR="00112A53" w:rsidRPr="00D740E4" w:rsidRDefault="00C7517B" w:rsidP="00C7517B">
      <w:pPr>
        <w:pStyle w:val="Caption"/>
        <w:jc w:val="center"/>
        <w:rPr>
          <w:rFonts w:eastAsia="Times New Roman" w:cstheme="minorHAnsi"/>
          <w:sz w:val="20"/>
          <w:szCs w:val="24"/>
          <w:lang w:val="en"/>
        </w:rPr>
      </w:pPr>
      <w:r>
        <w:t xml:space="preserve">Figure </w:t>
      </w:r>
      <w:r>
        <w:fldChar w:fldCharType="begin"/>
      </w:r>
      <w:r>
        <w:instrText xml:space="preserve"> SEQ Figure \* ARABIC </w:instrText>
      </w:r>
      <w:r>
        <w:fldChar w:fldCharType="separate"/>
      </w:r>
      <w:r w:rsidR="00624BBE">
        <w:rPr>
          <w:noProof/>
        </w:rPr>
        <w:t>4</w:t>
      </w:r>
      <w:r>
        <w:fldChar w:fldCharType="end"/>
      </w:r>
      <w:r>
        <w:t xml:space="preserve"> : Adding a new PERL file to project</w:t>
      </w:r>
    </w:p>
    <w:p w:rsidR="00112A53" w:rsidRPr="00D740E4" w:rsidRDefault="00112A53" w:rsidP="00112A53">
      <w:pPr>
        <w:spacing w:before="100" w:beforeAutospacing="1" w:after="0" w:line="240" w:lineRule="auto"/>
        <w:ind w:left="720"/>
        <w:rPr>
          <w:rFonts w:eastAsia="Times New Roman" w:cstheme="minorHAnsi"/>
          <w:sz w:val="20"/>
          <w:szCs w:val="24"/>
          <w:lang w:val="en"/>
        </w:rPr>
      </w:pPr>
      <w:r w:rsidRPr="00D740E4">
        <w:rPr>
          <w:rFonts w:eastAsia="Times New Roman" w:cstheme="minorHAnsi"/>
          <w:sz w:val="20"/>
          <w:szCs w:val="24"/>
          <w:lang w:val="en"/>
        </w:rPr>
        <w:t>This opens-up the subsequent window for selecting the file type and locations. Select the “</w:t>
      </w:r>
      <w:r w:rsidRPr="00D740E4">
        <w:rPr>
          <w:rFonts w:eastAsia="Times New Roman" w:cstheme="minorHAnsi"/>
          <w:b/>
          <w:bCs/>
          <w:sz w:val="20"/>
          <w:szCs w:val="24"/>
          <w:lang w:val="en"/>
        </w:rPr>
        <w:t>Perl</w:t>
      </w:r>
      <w:r w:rsidRPr="00D740E4">
        <w:rPr>
          <w:rFonts w:eastAsia="Times New Roman" w:cstheme="minorHAnsi"/>
          <w:sz w:val="20"/>
          <w:szCs w:val="24"/>
          <w:lang w:val="en"/>
        </w:rPr>
        <w:t>” category and then select “</w:t>
      </w:r>
      <w:r w:rsidR="005E1A32">
        <w:rPr>
          <w:rFonts w:eastAsia="Times New Roman" w:cstheme="minorHAnsi"/>
          <w:b/>
          <w:bCs/>
          <w:sz w:val="20"/>
          <w:szCs w:val="24"/>
          <w:lang w:val="en"/>
        </w:rPr>
        <w:t>Sample</w:t>
      </w:r>
      <w:r w:rsidRPr="00D740E4">
        <w:rPr>
          <w:rFonts w:eastAsia="Times New Roman" w:cstheme="minorHAnsi"/>
          <w:b/>
          <w:bCs/>
          <w:sz w:val="20"/>
          <w:szCs w:val="24"/>
          <w:lang w:val="en"/>
        </w:rPr>
        <w:t>PerlFile</w:t>
      </w:r>
      <w:r w:rsidR="00C7517B">
        <w:rPr>
          <w:rFonts w:eastAsia="Times New Roman" w:cstheme="minorHAnsi"/>
          <w:b/>
          <w:bCs/>
          <w:sz w:val="20"/>
          <w:szCs w:val="24"/>
          <w:lang w:val="en"/>
        </w:rPr>
        <w:t>.pl</w:t>
      </w:r>
      <w:r w:rsidRPr="00D740E4">
        <w:rPr>
          <w:rFonts w:eastAsia="Times New Roman" w:cstheme="minorHAnsi"/>
          <w:sz w:val="20"/>
          <w:szCs w:val="24"/>
          <w:lang w:val="en"/>
        </w:rPr>
        <w:t>” as the file type.</w:t>
      </w:r>
    </w:p>
    <w:p w:rsidR="00C7517B" w:rsidRDefault="00112A53" w:rsidP="00C7517B">
      <w:pPr>
        <w:keepNext/>
        <w:spacing w:before="100" w:beforeAutospacing="1" w:after="100" w:afterAutospacing="1" w:line="240" w:lineRule="auto"/>
        <w:ind w:left="720"/>
        <w:jc w:val="center"/>
      </w:pPr>
      <w:r w:rsidRPr="00D740E4">
        <w:rPr>
          <w:rFonts w:cstheme="minorHAnsi"/>
          <w:noProof/>
        </w:rPr>
        <w:lastRenderedPageBreak/>
        <w:drawing>
          <wp:inline distT="0" distB="0" distL="0" distR="0" wp14:anchorId="0B6EC0DA" wp14:editId="32E92497">
            <wp:extent cx="4549275" cy="3138805"/>
            <wp:effectExtent l="0" t="0" r="381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49275" cy="3138805"/>
                    </a:xfrm>
                    <a:prstGeom prst="rect">
                      <a:avLst/>
                    </a:prstGeom>
                  </pic:spPr>
                </pic:pic>
              </a:graphicData>
            </a:graphic>
          </wp:inline>
        </w:drawing>
      </w:r>
    </w:p>
    <w:p w:rsidR="00C7517B" w:rsidRDefault="00C7517B" w:rsidP="00C7517B">
      <w:pPr>
        <w:pStyle w:val="Caption"/>
        <w:jc w:val="center"/>
      </w:pPr>
      <w:r>
        <w:t xml:space="preserve">Figure </w:t>
      </w:r>
      <w:r>
        <w:fldChar w:fldCharType="begin"/>
      </w:r>
      <w:r>
        <w:instrText xml:space="preserve"> SEQ Figure \* ARABIC </w:instrText>
      </w:r>
      <w:r>
        <w:fldChar w:fldCharType="separate"/>
      </w:r>
      <w:r w:rsidR="00624BBE">
        <w:rPr>
          <w:noProof/>
        </w:rPr>
        <w:t>5</w:t>
      </w:r>
      <w:r>
        <w:fldChar w:fldCharType="end"/>
      </w:r>
      <w:r>
        <w:t xml:space="preserve"> : Selecting the file type3to </w:t>
      </w:r>
      <w:proofErr w:type="gramStart"/>
      <w:r>
        <w:t>be</w:t>
      </w:r>
      <w:proofErr w:type="gramEnd"/>
      <w:r>
        <w:t xml:space="preserve"> added</w:t>
      </w:r>
    </w:p>
    <w:p w:rsidR="00112A53" w:rsidRPr="00D740E4" w:rsidRDefault="00C7517B" w:rsidP="00C7517B">
      <w:pPr>
        <w:pStyle w:val="Caption"/>
        <w:jc w:val="center"/>
        <w:rPr>
          <w:rFonts w:eastAsia="Times New Roman" w:cstheme="minorHAnsi"/>
          <w:sz w:val="20"/>
          <w:szCs w:val="24"/>
          <w:lang w:val="en"/>
        </w:rPr>
      </w:pPr>
      <w:r>
        <w:t xml:space="preserve">Figure </w:t>
      </w:r>
      <w:r>
        <w:fldChar w:fldCharType="begin"/>
      </w:r>
      <w:r>
        <w:instrText xml:space="preserve"> SEQ Figure \* ARABIC </w:instrText>
      </w:r>
      <w:r>
        <w:fldChar w:fldCharType="separate"/>
      </w:r>
      <w:r w:rsidR="00624BBE">
        <w:rPr>
          <w:noProof/>
        </w:rPr>
        <w:t>6</w:t>
      </w:r>
      <w:r>
        <w:fldChar w:fldCharType="end"/>
      </w:r>
      <w:r>
        <w:t xml:space="preserve"> : Selecting the File type to be added</w:t>
      </w:r>
    </w:p>
    <w:p w:rsidR="00112A53" w:rsidRPr="00D740E4" w:rsidRDefault="00112A53" w:rsidP="00112A53">
      <w:pPr>
        <w:spacing w:before="100" w:beforeAutospacing="1" w:after="0" w:line="240" w:lineRule="auto"/>
        <w:ind w:left="720"/>
        <w:rPr>
          <w:rFonts w:eastAsia="Times New Roman" w:cstheme="minorHAnsi"/>
          <w:sz w:val="20"/>
          <w:szCs w:val="24"/>
          <w:lang w:val="en"/>
        </w:rPr>
      </w:pPr>
      <w:r w:rsidRPr="00D740E4">
        <w:rPr>
          <w:rFonts w:eastAsia="Times New Roman" w:cstheme="minorHAnsi"/>
          <w:sz w:val="20"/>
          <w:szCs w:val="24"/>
          <w:lang w:val="en"/>
        </w:rPr>
        <w:t>The subsequent windows will ask for the location where the files should be saved. This should be ideally left on the IDE to decide as it selects the code folder automatically.</w:t>
      </w:r>
    </w:p>
    <w:p w:rsidR="00C7517B" w:rsidRPr="00C7517B" w:rsidRDefault="00112A53" w:rsidP="00112A53">
      <w:pPr>
        <w:numPr>
          <w:ilvl w:val="0"/>
          <w:numId w:val="4"/>
        </w:numPr>
        <w:spacing w:before="100" w:beforeAutospacing="1" w:after="100" w:afterAutospacing="1" w:line="240" w:lineRule="auto"/>
        <w:rPr>
          <w:rStyle w:val="Heading2Char"/>
        </w:rPr>
      </w:pPr>
      <w:r w:rsidRPr="00C7517B">
        <w:rPr>
          <w:rStyle w:val="Heading2Char"/>
        </w:rPr>
        <w:t xml:space="preserve">Check Files for Syntax Errors </w:t>
      </w:r>
    </w:p>
    <w:p w:rsidR="00112A53" w:rsidRDefault="00112A53" w:rsidP="00C7517B">
      <w:pPr>
        <w:spacing w:before="100" w:beforeAutospacing="1" w:after="100" w:afterAutospacing="1" w:line="240" w:lineRule="auto"/>
        <w:ind w:left="720"/>
        <w:rPr>
          <w:rFonts w:eastAsia="Times New Roman" w:cstheme="minorHAnsi"/>
          <w:sz w:val="20"/>
          <w:szCs w:val="24"/>
          <w:lang w:val="en"/>
        </w:rPr>
      </w:pPr>
      <w:r w:rsidRPr="00D740E4">
        <w:rPr>
          <w:rFonts w:eastAsia="Times New Roman" w:cstheme="minorHAnsi"/>
          <w:sz w:val="20"/>
          <w:szCs w:val="24"/>
          <w:lang w:val="en"/>
        </w:rPr>
        <w:t xml:space="preserve">This feature enables you to check the syntax of the file that is currently selected in the editor. To execute any specific file that is currently selected in the editor, </w:t>
      </w:r>
      <w:r w:rsidR="00AD4168">
        <w:rPr>
          <w:rFonts w:eastAsia="Times New Roman" w:cstheme="minorHAnsi"/>
          <w:sz w:val="20"/>
          <w:szCs w:val="24"/>
          <w:lang w:val="en"/>
        </w:rPr>
        <w:t xml:space="preserve">click on the </w:t>
      </w:r>
      <w:r w:rsidR="00AD4168">
        <w:rPr>
          <w:rFonts w:eastAsia="Times New Roman" w:cstheme="minorHAnsi"/>
          <w:sz w:val="20"/>
          <w:szCs w:val="24"/>
          <w:lang w:val="en"/>
        </w:rPr>
        <w:t>“</w:t>
      </w:r>
      <w:r w:rsidR="00AD4168" w:rsidRPr="00AD4168">
        <w:rPr>
          <w:rFonts w:eastAsia="Times New Roman" w:cstheme="minorHAnsi"/>
          <w:b/>
          <w:sz w:val="20"/>
          <w:szCs w:val="24"/>
          <w:lang w:val="en"/>
        </w:rPr>
        <w:t>Syntax Check</w:t>
      </w:r>
      <w:r w:rsidR="00AD4168">
        <w:rPr>
          <w:rFonts w:eastAsia="Times New Roman" w:cstheme="minorHAnsi"/>
          <w:sz w:val="20"/>
          <w:szCs w:val="24"/>
          <w:lang w:val="en"/>
        </w:rPr>
        <w:t>”</w:t>
      </w:r>
      <w:r w:rsidR="00AD4168">
        <w:rPr>
          <w:rFonts w:eastAsia="Times New Roman" w:cstheme="minorHAnsi"/>
          <w:sz w:val="20"/>
          <w:szCs w:val="24"/>
          <w:lang w:val="en"/>
        </w:rPr>
        <w:t xml:space="preserve"> button on the toolbar as shown below</w:t>
      </w:r>
      <w:r w:rsidRPr="00D740E4">
        <w:rPr>
          <w:rFonts w:eastAsia="Times New Roman" w:cstheme="minorHAnsi"/>
          <w:sz w:val="20"/>
          <w:szCs w:val="24"/>
          <w:lang w:val="en"/>
        </w:rPr>
        <w:t xml:space="preserve">. This checking happens based on the version of the Perl compiler that is currently installed on your system. </w:t>
      </w:r>
    </w:p>
    <w:p w:rsidR="00C7517B" w:rsidRDefault="006B1F5E" w:rsidP="00C7517B">
      <w:pPr>
        <w:keepNext/>
        <w:spacing w:before="100" w:beforeAutospacing="1" w:after="100" w:afterAutospacing="1" w:line="240" w:lineRule="auto"/>
        <w:jc w:val="center"/>
      </w:pPr>
      <w:r>
        <w:rPr>
          <w:noProof/>
        </w:rPr>
        <w:drawing>
          <wp:inline distT="0" distB="0" distL="0" distR="0" wp14:anchorId="352D93F1" wp14:editId="30914B49">
            <wp:extent cx="352425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24250" cy="600075"/>
                    </a:xfrm>
                    <a:prstGeom prst="rect">
                      <a:avLst/>
                    </a:prstGeom>
                  </pic:spPr>
                </pic:pic>
              </a:graphicData>
            </a:graphic>
          </wp:inline>
        </w:drawing>
      </w:r>
    </w:p>
    <w:p w:rsidR="006B1F5E" w:rsidRPr="00D740E4" w:rsidRDefault="00C7517B" w:rsidP="00C7517B">
      <w:pPr>
        <w:pStyle w:val="Caption"/>
        <w:jc w:val="center"/>
        <w:rPr>
          <w:rFonts w:eastAsia="Times New Roman" w:cstheme="minorHAnsi"/>
          <w:sz w:val="20"/>
          <w:szCs w:val="24"/>
          <w:lang w:val="en"/>
        </w:rPr>
      </w:pPr>
      <w:r>
        <w:t xml:space="preserve">Figure </w:t>
      </w:r>
      <w:r>
        <w:fldChar w:fldCharType="begin"/>
      </w:r>
      <w:r>
        <w:instrText xml:space="preserve"> SEQ Figure \* ARABIC </w:instrText>
      </w:r>
      <w:r>
        <w:fldChar w:fldCharType="separate"/>
      </w:r>
      <w:r w:rsidR="00624BBE">
        <w:rPr>
          <w:noProof/>
        </w:rPr>
        <w:t>7</w:t>
      </w:r>
      <w:r>
        <w:fldChar w:fldCharType="end"/>
      </w:r>
      <w:r>
        <w:t xml:space="preserve"> : Toolbar icon to check for syntax errors in selected PERL file</w:t>
      </w:r>
    </w:p>
    <w:p w:rsidR="00624BBE" w:rsidRDefault="00112A53" w:rsidP="00624BBE">
      <w:pPr>
        <w:keepNext/>
        <w:spacing w:before="100" w:beforeAutospacing="1" w:after="100" w:afterAutospacing="1" w:line="240" w:lineRule="auto"/>
        <w:ind w:left="720"/>
        <w:jc w:val="center"/>
      </w:pPr>
      <w:r w:rsidRPr="00D740E4">
        <w:rPr>
          <w:rFonts w:cstheme="minorHAnsi"/>
          <w:noProof/>
        </w:rPr>
        <w:lastRenderedPageBreak/>
        <w:drawing>
          <wp:inline distT="0" distB="0" distL="0" distR="0" wp14:anchorId="5101F4FA" wp14:editId="53200345">
            <wp:extent cx="5943600" cy="30060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06090"/>
                    </a:xfrm>
                    <a:prstGeom prst="rect">
                      <a:avLst/>
                    </a:prstGeom>
                  </pic:spPr>
                </pic:pic>
              </a:graphicData>
            </a:graphic>
          </wp:inline>
        </w:drawing>
      </w:r>
    </w:p>
    <w:p w:rsidR="00112A53" w:rsidRPr="00D740E4" w:rsidRDefault="00624BBE" w:rsidP="00624BBE">
      <w:pPr>
        <w:pStyle w:val="Caption"/>
        <w:jc w:val="center"/>
        <w:rPr>
          <w:rFonts w:eastAsia="Times New Roman" w:cstheme="minorHAnsi"/>
          <w:sz w:val="20"/>
          <w:szCs w:val="24"/>
          <w:lang w:val="en"/>
        </w:rPr>
      </w:pPr>
      <w:r>
        <w:t xml:space="preserve">Figure </w:t>
      </w:r>
      <w:r>
        <w:fldChar w:fldCharType="begin"/>
      </w:r>
      <w:r>
        <w:instrText xml:space="preserve"> SEQ Figure \* ARABIC </w:instrText>
      </w:r>
      <w:r>
        <w:fldChar w:fldCharType="separate"/>
      </w:r>
      <w:r>
        <w:rPr>
          <w:noProof/>
        </w:rPr>
        <w:t>8</w:t>
      </w:r>
      <w:r>
        <w:fldChar w:fldCharType="end"/>
      </w:r>
      <w:r>
        <w:t xml:space="preserve"> : Syntax checking results</w:t>
      </w:r>
    </w:p>
    <w:p w:rsidR="00C7517B" w:rsidRPr="00EE0F92" w:rsidRDefault="00C7517B" w:rsidP="00112A53">
      <w:pPr>
        <w:numPr>
          <w:ilvl w:val="0"/>
          <w:numId w:val="4"/>
        </w:numPr>
        <w:spacing w:before="100" w:beforeAutospacing="1" w:after="100" w:afterAutospacing="1" w:line="240" w:lineRule="auto"/>
        <w:rPr>
          <w:rStyle w:val="Heading2Char"/>
        </w:rPr>
      </w:pPr>
      <w:r w:rsidRPr="00EE0F92">
        <w:rPr>
          <w:rStyle w:val="Heading2Char"/>
          <w:bCs w:val="0"/>
        </w:rPr>
        <w:t>Execute Files</w:t>
      </w:r>
      <w:r w:rsidR="00112A53" w:rsidRPr="00EE0F92">
        <w:rPr>
          <w:rStyle w:val="Heading2Char"/>
        </w:rPr>
        <w:t xml:space="preserve"> </w:t>
      </w:r>
    </w:p>
    <w:p w:rsidR="00112A53" w:rsidRDefault="00112A53" w:rsidP="00C7517B">
      <w:pPr>
        <w:spacing w:before="100" w:beforeAutospacing="1" w:after="100" w:afterAutospacing="1" w:line="240" w:lineRule="auto"/>
        <w:ind w:left="720"/>
        <w:rPr>
          <w:rFonts w:eastAsia="Times New Roman" w:cstheme="minorHAnsi"/>
          <w:sz w:val="20"/>
          <w:szCs w:val="24"/>
          <w:lang w:val="en"/>
        </w:rPr>
      </w:pPr>
      <w:r w:rsidRPr="00D740E4">
        <w:rPr>
          <w:rFonts w:eastAsia="Times New Roman" w:cstheme="minorHAnsi"/>
          <w:sz w:val="20"/>
          <w:szCs w:val="24"/>
          <w:lang w:val="en"/>
        </w:rPr>
        <w:t>This feature enables you to execute the file that is currently selected in the editor. To execute any specific select</w:t>
      </w:r>
      <w:r w:rsidR="00AD4168">
        <w:rPr>
          <w:rFonts w:eastAsia="Times New Roman" w:cstheme="minorHAnsi"/>
          <w:sz w:val="20"/>
          <w:szCs w:val="24"/>
          <w:lang w:val="en"/>
        </w:rPr>
        <w:t xml:space="preserve"> it</w:t>
      </w:r>
      <w:r w:rsidRPr="00D740E4">
        <w:rPr>
          <w:rFonts w:eastAsia="Times New Roman" w:cstheme="minorHAnsi"/>
          <w:sz w:val="20"/>
          <w:szCs w:val="24"/>
          <w:lang w:val="en"/>
        </w:rPr>
        <w:t xml:space="preserve"> in the editor</w:t>
      </w:r>
      <w:r w:rsidR="00AD4168">
        <w:rPr>
          <w:rFonts w:eastAsia="Times New Roman" w:cstheme="minorHAnsi"/>
          <w:sz w:val="20"/>
          <w:szCs w:val="24"/>
          <w:lang w:val="en"/>
        </w:rPr>
        <w:t xml:space="preserve"> and</w:t>
      </w:r>
      <w:r w:rsidRPr="00D740E4">
        <w:rPr>
          <w:rFonts w:eastAsia="Times New Roman" w:cstheme="minorHAnsi"/>
          <w:sz w:val="20"/>
          <w:szCs w:val="24"/>
          <w:lang w:val="en"/>
        </w:rPr>
        <w:t xml:space="preserve"> </w:t>
      </w:r>
      <w:r w:rsidR="00AD4168">
        <w:rPr>
          <w:rFonts w:eastAsia="Times New Roman" w:cstheme="minorHAnsi"/>
          <w:sz w:val="20"/>
          <w:szCs w:val="24"/>
          <w:lang w:val="en"/>
        </w:rPr>
        <w:t xml:space="preserve">click on the </w:t>
      </w:r>
      <w:r w:rsidR="00AD4168">
        <w:rPr>
          <w:rFonts w:eastAsia="Times New Roman" w:cstheme="minorHAnsi"/>
          <w:sz w:val="20"/>
          <w:szCs w:val="24"/>
          <w:lang w:val="en"/>
        </w:rPr>
        <w:t>“</w:t>
      </w:r>
      <w:r w:rsidR="00AD4168" w:rsidRPr="00AD4168">
        <w:rPr>
          <w:rFonts w:eastAsia="Times New Roman" w:cstheme="minorHAnsi"/>
          <w:b/>
          <w:sz w:val="20"/>
          <w:szCs w:val="24"/>
          <w:lang w:val="en"/>
        </w:rPr>
        <w:t>Execute</w:t>
      </w:r>
      <w:r w:rsidR="00AD4168">
        <w:rPr>
          <w:rFonts w:eastAsia="Times New Roman" w:cstheme="minorHAnsi"/>
          <w:sz w:val="20"/>
          <w:szCs w:val="24"/>
          <w:lang w:val="en"/>
        </w:rPr>
        <w:t>”</w:t>
      </w:r>
      <w:r w:rsidR="00AD4168">
        <w:rPr>
          <w:rFonts w:eastAsia="Times New Roman" w:cstheme="minorHAnsi"/>
          <w:sz w:val="20"/>
          <w:szCs w:val="24"/>
          <w:lang w:val="en"/>
        </w:rPr>
        <w:t xml:space="preserve"> button on the toolbar as shown below</w:t>
      </w:r>
      <w:r w:rsidRPr="00D740E4">
        <w:rPr>
          <w:rFonts w:eastAsia="Times New Roman" w:cstheme="minorHAnsi"/>
          <w:sz w:val="20"/>
          <w:szCs w:val="24"/>
          <w:lang w:val="en"/>
        </w:rPr>
        <w:t>. This execution happens based on the version of the Perl compiler that is cur</w:t>
      </w:r>
      <w:r w:rsidR="00AD4168">
        <w:rPr>
          <w:rFonts w:eastAsia="Times New Roman" w:cstheme="minorHAnsi"/>
          <w:sz w:val="20"/>
          <w:szCs w:val="24"/>
          <w:lang w:val="en"/>
        </w:rPr>
        <w:t>rently installed on your system or selected from the options panel (</w:t>
      </w:r>
      <w:r w:rsidR="00AD4168" w:rsidRPr="00AD4168">
        <w:rPr>
          <w:rFonts w:eastAsia="Times New Roman" w:cstheme="minorHAnsi"/>
          <w:i/>
          <w:sz w:val="20"/>
          <w:szCs w:val="24"/>
          <w:lang w:val="en"/>
        </w:rPr>
        <w:t>described below</w:t>
      </w:r>
      <w:r w:rsidR="00AD4168">
        <w:rPr>
          <w:rFonts w:eastAsia="Times New Roman" w:cstheme="minorHAnsi"/>
          <w:sz w:val="20"/>
          <w:szCs w:val="24"/>
          <w:lang w:val="en"/>
        </w:rPr>
        <w:t>).</w:t>
      </w:r>
    </w:p>
    <w:p w:rsidR="00624BBE" w:rsidRDefault="006B1F5E" w:rsidP="00624BBE">
      <w:pPr>
        <w:keepNext/>
        <w:spacing w:before="100" w:beforeAutospacing="1" w:after="100" w:afterAutospacing="1" w:line="240" w:lineRule="auto"/>
        <w:jc w:val="center"/>
      </w:pPr>
      <w:r>
        <w:rPr>
          <w:noProof/>
        </w:rPr>
        <w:drawing>
          <wp:inline distT="0" distB="0" distL="0" distR="0" wp14:anchorId="0E2A4FDA" wp14:editId="08461340">
            <wp:extent cx="36004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00450" cy="638175"/>
                    </a:xfrm>
                    <a:prstGeom prst="rect">
                      <a:avLst/>
                    </a:prstGeom>
                  </pic:spPr>
                </pic:pic>
              </a:graphicData>
            </a:graphic>
          </wp:inline>
        </w:drawing>
      </w:r>
    </w:p>
    <w:p w:rsidR="006B1F5E" w:rsidRPr="00D740E4" w:rsidRDefault="00624BBE" w:rsidP="00624BBE">
      <w:pPr>
        <w:pStyle w:val="Caption"/>
        <w:jc w:val="center"/>
        <w:rPr>
          <w:rFonts w:eastAsia="Times New Roman" w:cstheme="minorHAnsi"/>
          <w:sz w:val="20"/>
          <w:szCs w:val="24"/>
          <w:lang w:val="en"/>
        </w:rPr>
      </w:pPr>
      <w:r>
        <w:t xml:space="preserve">Figure </w:t>
      </w:r>
      <w:r>
        <w:fldChar w:fldCharType="begin"/>
      </w:r>
      <w:r>
        <w:instrText xml:space="preserve"> SEQ Figure \* ARABIC </w:instrText>
      </w:r>
      <w:r>
        <w:fldChar w:fldCharType="separate"/>
      </w:r>
      <w:r>
        <w:rPr>
          <w:noProof/>
        </w:rPr>
        <w:t>9</w:t>
      </w:r>
      <w:r>
        <w:fldChar w:fldCharType="end"/>
      </w:r>
      <w:r>
        <w:t xml:space="preserve"> : </w:t>
      </w:r>
      <w:r w:rsidRPr="003932A0">
        <w:t xml:space="preserve">Toolbar icon to </w:t>
      </w:r>
      <w:r>
        <w:t>execute</w:t>
      </w:r>
      <w:r w:rsidRPr="003932A0">
        <w:t xml:space="preserve"> selected PERL file</w:t>
      </w:r>
    </w:p>
    <w:p w:rsidR="00624BBE" w:rsidRDefault="00112A53" w:rsidP="00624BBE">
      <w:pPr>
        <w:keepNext/>
        <w:spacing w:before="100" w:beforeAutospacing="1" w:after="100" w:afterAutospacing="1" w:line="240" w:lineRule="auto"/>
        <w:ind w:left="720"/>
        <w:jc w:val="center"/>
      </w:pPr>
      <w:r w:rsidRPr="00D740E4">
        <w:rPr>
          <w:rFonts w:cstheme="minorHAnsi"/>
          <w:noProof/>
        </w:rPr>
        <w:lastRenderedPageBreak/>
        <w:drawing>
          <wp:inline distT="0" distB="0" distL="0" distR="0" wp14:anchorId="035D2272" wp14:editId="26FF18A0">
            <wp:extent cx="5343525" cy="33362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3525" cy="3336278"/>
                    </a:xfrm>
                    <a:prstGeom prst="rect">
                      <a:avLst/>
                    </a:prstGeom>
                  </pic:spPr>
                </pic:pic>
              </a:graphicData>
            </a:graphic>
          </wp:inline>
        </w:drawing>
      </w:r>
    </w:p>
    <w:p w:rsidR="00112A53" w:rsidRPr="00D740E4" w:rsidRDefault="00624BBE" w:rsidP="00624BBE">
      <w:pPr>
        <w:pStyle w:val="Caption"/>
        <w:jc w:val="center"/>
        <w:rPr>
          <w:rFonts w:eastAsia="Times New Roman" w:cstheme="minorHAnsi"/>
          <w:sz w:val="20"/>
          <w:szCs w:val="24"/>
          <w:lang w:val="en"/>
        </w:rPr>
      </w:pPr>
      <w:r>
        <w:t xml:space="preserve">Figure </w:t>
      </w:r>
      <w:r>
        <w:fldChar w:fldCharType="begin"/>
      </w:r>
      <w:r>
        <w:instrText xml:space="preserve"> SEQ Figure \* ARABIC </w:instrText>
      </w:r>
      <w:r>
        <w:fldChar w:fldCharType="separate"/>
      </w:r>
      <w:r>
        <w:rPr>
          <w:noProof/>
        </w:rPr>
        <w:t>10</w:t>
      </w:r>
      <w:r>
        <w:fldChar w:fldCharType="end"/>
      </w:r>
      <w:r>
        <w:t xml:space="preserve"> : Execution results</w:t>
      </w:r>
    </w:p>
    <w:p w:rsidR="00C7517B" w:rsidRPr="00C7517B" w:rsidRDefault="006D04C8" w:rsidP="00112A53">
      <w:pPr>
        <w:numPr>
          <w:ilvl w:val="0"/>
          <w:numId w:val="4"/>
        </w:numPr>
        <w:spacing w:before="100" w:beforeAutospacing="1" w:after="100" w:afterAutospacing="1" w:line="240" w:lineRule="auto"/>
        <w:rPr>
          <w:rStyle w:val="Heading2Char"/>
        </w:rPr>
      </w:pPr>
      <w:r w:rsidRPr="006D04C8">
        <w:rPr>
          <w:rStyle w:val="Heading2Char"/>
        </w:rPr>
        <w:t xml:space="preserve">Source </w:t>
      </w:r>
      <w:r>
        <w:rPr>
          <w:rStyle w:val="Heading2Char"/>
        </w:rPr>
        <w:t>C</w:t>
      </w:r>
      <w:r w:rsidRPr="006D04C8">
        <w:rPr>
          <w:rStyle w:val="Heading2Char"/>
        </w:rPr>
        <w:t>ode formatting</w:t>
      </w:r>
    </w:p>
    <w:p w:rsidR="00112A53" w:rsidRDefault="00112A53" w:rsidP="00C7517B">
      <w:pPr>
        <w:spacing w:before="100" w:beforeAutospacing="1" w:after="100" w:afterAutospacing="1" w:line="240" w:lineRule="auto"/>
        <w:ind w:left="720"/>
        <w:rPr>
          <w:rFonts w:eastAsia="Times New Roman" w:cstheme="minorHAnsi"/>
          <w:sz w:val="20"/>
          <w:szCs w:val="24"/>
          <w:lang w:val="en"/>
        </w:rPr>
      </w:pPr>
      <w:r w:rsidRPr="00D740E4">
        <w:rPr>
          <w:rFonts w:eastAsia="Times New Roman" w:cstheme="minorHAnsi"/>
          <w:sz w:val="20"/>
          <w:szCs w:val="24"/>
          <w:lang w:val="en"/>
        </w:rPr>
        <w:t xml:space="preserve">This feature enables you to perform source re-formatting as per </w:t>
      </w:r>
      <w:r w:rsidR="005E1A32">
        <w:rPr>
          <w:rFonts w:eastAsia="Times New Roman" w:cstheme="minorHAnsi"/>
          <w:b/>
          <w:bCs/>
          <w:sz w:val="20"/>
          <w:szCs w:val="24"/>
          <w:lang w:val="en"/>
        </w:rPr>
        <w:t>Perl::Tidy</w:t>
      </w:r>
      <w:r w:rsidRPr="00D740E4">
        <w:rPr>
          <w:rFonts w:eastAsia="Times New Roman" w:cstheme="minorHAnsi"/>
          <w:sz w:val="20"/>
          <w:szCs w:val="24"/>
          <w:lang w:val="en"/>
        </w:rPr>
        <w:t xml:space="preserve">. To perform analysis, select the file in the editor and </w:t>
      </w:r>
      <w:r w:rsidR="00375B0B">
        <w:rPr>
          <w:rFonts w:eastAsia="Times New Roman" w:cstheme="minorHAnsi"/>
          <w:sz w:val="20"/>
          <w:szCs w:val="24"/>
          <w:lang w:val="en"/>
        </w:rPr>
        <w:t xml:space="preserve">click on the code </w:t>
      </w:r>
      <w:r w:rsidR="00375B0B">
        <w:rPr>
          <w:rFonts w:eastAsia="Times New Roman" w:cstheme="minorHAnsi"/>
          <w:sz w:val="20"/>
          <w:szCs w:val="24"/>
          <w:lang w:val="en"/>
        </w:rPr>
        <w:t>formatter</w:t>
      </w:r>
      <w:r w:rsidR="00375B0B">
        <w:rPr>
          <w:rFonts w:eastAsia="Times New Roman" w:cstheme="minorHAnsi"/>
          <w:sz w:val="20"/>
          <w:szCs w:val="24"/>
          <w:lang w:val="en"/>
        </w:rPr>
        <w:t xml:space="preserve"> button on the toolbar as shown below</w:t>
      </w:r>
      <w:r w:rsidRPr="00D740E4">
        <w:rPr>
          <w:rFonts w:eastAsia="Times New Roman" w:cstheme="minorHAnsi"/>
          <w:sz w:val="20"/>
          <w:szCs w:val="24"/>
          <w:lang w:val="en"/>
        </w:rPr>
        <w:t xml:space="preserve">. This will run the source code formatter against the selected source. </w:t>
      </w:r>
    </w:p>
    <w:p w:rsidR="00624BBE" w:rsidRDefault="009F18C0" w:rsidP="00624BBE">
      <w:pPr>
        <w:keepNext/>
        <w:spacing w:before="100" w:beforeAutospacing="1" w:after="100" w:afterAutospacing="1" w:line="240" w:lineRule="auto"/>
        <w:jc w:val="center"/>
      </w:pPr>
      <w:r>
        <w:rPr>
          <w:noProof/>
        </w:rPr>
        <w:drawing>
          <wp:inline distT="0" distB="0" distL="0" distR="0" wp14:anchorId="23608838" wp14:editId="49569ADE">
            <wp:extent cx="383857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38575" cy="619125"/>
                    </a:xfrm>
                    <a:prstGeom prst="rect">
                      <a:avLst/>
                    </a:prstGeom>
                  </pic:spPr>
                </pic:pic>
              </a:graphicData>
            </a:graphic>
          </wp:inline>
        </w:drawing>
      </w:r>
    </w:p>
    <w:p w:rsidR="009F18C0" w:rsidRDefault="00624BBE" w:rsidP="00624BBE">
      <w:pPr>
        <w:pStyle w:val="Caption"/>
        <w:jc w:val="center"/>
        <w:rPr>
          <w:rFonts w:eastAsia="Times New Roman" w:cstheme="minorHAnsi"/>
          <w:sz w:val="20"/>
          <w:szCs w:val="24"/>
          <w:lang w:val="en"/>
        </w:rPr>
      </w:pPr>
      <w:r>
        <w:t xml:space="preserve">Figure </w:t>
      </w:r>
      <w:r>
        <w:fldChar w:fldCharType="begin"/>
      </w:r>
      <w:r>
        <w:instrText xml:space="preserve"> SEQ Figure \* ARABIC </w:instrText>
      </w:r>
      <w:r>
        <w:fldChar w:fldCharType="separate"/>
      </w:r>
      <w:r>
        <w:rPr>
          <w:noProof/>
        </w:rPr>
        <w:t>11</w:t>
      </w:r>
      <w:r>
        <w:fldChar w:fldCharType="end"/>
      </w:r>
      <w:r>
        <w:t xml:space="preserve"> : Toolbar icon to format</w:t>
      </w:r>
      <w:r w:rsidRPr="00AE29F0">
        <w:t xml:space="preserve"> selected PERL file</w:t>
      </w:r>
    </w:p>
    <w:p w:rsidR="00624BBE" w:rsidRDefault="00112A53" w:rsidP="00624BBE">
      <w:pPr>
        <w:keepNext/>
        <w:spacing w:before="100" w:beforeAutospacing="1" w:after="100" w:afterAutospacing="1" w:line="240" w:lineRule="auto"/>
        <w:ind w:left="720"/>
        <w:jc w:val="center"/>
      </w:pPr>
      <w:r w:rsidRPr="00D740E4">
        <w:rPr>
          <w:rFonts w:cstheme="minorHAnsi"/>
          <w:noProof/>
        </w:rPr>
        <w:drawing>
          <wp:inline distT="0" distB="0" distL="0" distR="0" wp14:anchorId="1A801E47" wp14:editId="40164549">
            <wp:extent cx="4572000" cy="18331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76270" cy="1834908"/>
                    </a:xfrm>
                    <a:prstGeom prst="rect">
                      <a:avLst/>
                    </a:prstGeom>
                  </pic:spPr>
                </pic:pic>
              </a:graphicData>
            </a:graphic>
          </wp:inline>
        </w:drawing>
      </w:r>
    </w:p>
    <w:p w:rsidR="00112A53" w:rsidRDefault="00624BBE" w:rsidP="00624BBE">
      <w:pPr>
        <w:pStyle w:val="Caption"/>
        <w:jc w:val="center"/>
        <w:rPr>
          <w:rFonts w:eastAsia="Times New Roman" w:cstheme="minorHAnsi"/>
          <w:sz w:val="20"/>
          <w:szCs w:val="24"/>
          <w:lang w:val="en"/>
        </w:rPr>
      </w:pPr>
      <w:r>
        <w:t xml:space="preserve">Figure </w:t>
      </w:r>
      <w:r>
        <w:fldChar w:fldCharType="begin"/>
      </w:r>
      <w:r>
        <w:instrText xml:space="preserve"> SEQ Figure \* ARABIC </w:instrText>
      </w:r>
      <w:r>
        <w:fldChar w:fldCharType="separate"/>
      </w:r>
      <w:r>
        <w:rPr>
          <w:noProof/>
        </w:rPr>
        <w:t>12</w:t>
      </w:r>
      <w:r>
        <w:fldChar w:fldCharType="end"/>
      </w:r>
      <w:r>
        <w:t xml:space="preserve"> : Code formatting (Before)</w:t>
      </w:r>
    </w:p>
    <w:p w:rsidR="00624BBE" w:rsidRDefault="00112A53" w:rsidP="00624BBE">
      <w:pPr>
        <w:keepNext/>
        <w:spacing w:before="100" w:beforeAutospacing="1" w:after="100" w:afterAutospacing="1" w:line="240" w:lineRule="auto"/>
        <w:ind w:left="720"/>
        <w:jc w:val="center"/>
      </w:pPr>
      <w:r w:rsidRPr="00D740E4">
        <w:rPr>
          <w:rFonts w:cstheme="minorHAnsi"/>
          <w:noProof/>
        </w:rPr>
        <w:lastRenderedPageBreak/>
        <w:drawing>
          <wp:inline distT="0" distB="0" distL="0" distR="0" wp14:anchorId="316CE3E7" wp14:editId="396FDB5A">
            <wp:extent cx="3771900" cy="3123108"/>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77162" cy="3127465"/>
                    </a:xfrm>
                    <a:prstGeom prst="rect">
                      <a:avLst/>
                    </a:prstGeom>
                  </pic:spPr>
                </pic:pic>
              </a:graphicData>
            </a:graphic>
          </wp:inline>
        </w:drawing>
      </w:r>
    </w:p>
    <w:p w:rsidR="00112A53" w:rsidRPr="00D740E4" w:rsidRDefault="00624BBE" w:rsidP="00624BBE">
      <w:pPr>
        <w:pStyle w:val="Caption"/>
        <w:jc w:val="center"/>
        <w:rPr>
          <w:rFonts w:eastAsia="Times New Roman" w:cstheme="minorHAnsi"/>
          <w:sz w:val="20"/>
          <w:szCs w:val="24"/>
          <w:lang w:val="en"/>
        </w:rPr>
      </w:pPr>
      <w:r>
        <w:t xml:space="preserve">Figure </w:t>
      </w:r>
      <w:r>
        <w:fldChar w:fldCharType="begin"/>
      </w:r>
      <w:r>
        <w:instrText xml:space="preserve"> SEQ Figure \* ARABIC </w:instrText>
      </w:r>
      <w:r>
        <w:fldChar w:fldCharType="separate"/>
      </w:r>
      <w:r>
        <w:rPr>
          <w:noProof/>
        </w:rPr>
        <w:t>13</w:t>
      </w:r>
      <w:r>
        <w:fldChar w:fldCharType="end"/>
      </w:r>
      <w:r>
        <w:t xml:space="preserve"> : Code Formatting (After)</w:t>
      </w:r>
    </w:p>
    <w:p w:rsidR="00C7517B" w:rsidRPr="00EE0F92" w:rsidRDefault="00EE0F92" w:rsidP="00112A53">
      <w:pPr>
        <w:numPr>
          <w:ilvl w:val="0"/>
          <w:numId w:val="4"/>
        </w:numPr>
        <w:spacing w:before="100" w:beforeAutospacing="1" w:after="100" w:afterAutospacing="1" w:line="240" w:lineRule="auto"/>
        <w:rPr>
          <w:rStyle w:val="Heading2Char"/>
          <w:b w:val="0"/>
          <w:bCs w:val="0"/>
        </w:rPr>
      </w:pPr>
      <w:r w:rsidRPr="00EE0F92">
        <w:rPr>
          <w:rStyle w:val="Heading2Char"/>
        </w:rPr>
        <w:t>Source code analysis</w:t>
      </w:r>
    </w:p>
    <w:p w:rsidR="00112A53" w:rsidRDefault="00112A53" w:rsidP="00C7517B">
      <w:pPr>
        <w:spacing w:before="100" w:beforeAutospacing="1" w:after="100" w:afterAutospacing="1" w:line="240" w:lineRule="auto"/>
        <w:ind w:left="720"/>
        <w:rPr>
          <w:rFonts w:eastAsia="Times New Roman" w:cstheme="minorHAnsi"/>
          <w:sz w:val="20"/>
          <w:szCs w:val="24"/>
          <w:lang w:val="en"/>
        </w:rPr>
      </w:pPr>
      <w:r w:rsidRPr="00D740E4">
        <w:rPr>
          <w:rFonts w:eastAsia="Times New Roman" w:cstheme="minorHAnsi"/>
          <w:sz w:val="20"/>
          <w:szCs w:val="24"/>
          <w:lang w:val="en"/>
        </w:rPr>
        <w:t xml:space="preserve">This feature enables you to perform source analysis as per </w:t>
      </w:r>
      <w:r w:rsidR="00D740E4" w:rsidRPr="00D740E4">
        <w:rPr>
          <w:rFonts w:eastAsia="Times New Roman" w:cstheme="minorHAnsi"/>
          <w:b/>
          <w:bCs/>
          <w:sz w:val="20"/>
          <w:szCs w:val="24"/>
          <w:lang w:val="en"/>
        </w:rPr>
        <w:t>Perl::Critic</w:t>
      </w:r>
      <w:r w:rsidRPr="00D740E4">
        <w:rPr>
          <w:rFonts w:eastAsia="Times New Roman" w:cstheme="minorHAnsi"/>
          <w:sz w:val="20"/>
          <w:szCs w:val="24"/>
          <w:lang w:val="en"/>
        </w:rPr>
        <w:t xml:space="preserve">. To perform analysis, select the file in the editor and </w:t>
      </w:r>
      <w:r w:rsidR="00375B0B">
        <w:rPr>
          <w:rFonts w:eastAsia="Times New Roman" w:cstheme="minorHAnsi"/>
          <w:sz w:val="20"/>
          <w:szCs w:val="24"/>
          <w:lang w:val="en"/>
        </w:rPr>
        <w:t>click on the code analyzer button on the toolbar as shown below</w:t>
      </w:r>
      <w:r w:rsidRPr="00D740E4">
        <w:rPr>
          <w:rFonts w:eastAsia="Times New Roman" w:cstheme="minorHAnsi"/>
          <w:sz w:val="20"/>
          <w:szCs w:val="24"/>
          <w:lang w:val="en"/>
        </w:rPr>
        <w:t xml:space="preserve">. This will run the source code analyzer against the selected source. </w:t>
      </w:r>
    </w:p>
    <w:p w:rsidR="00624BBE" w:rsidRDefault="009F18C0" w:rsidP="00624BBE">
      <w:pPr>
        <w:keepNext/>
        <w:spacing w:before="100" w:beforeAutospacing="1" w:after="100" w:afterAutospacing="1" w:line="240" w:lineRule="auto"/>
        <w:jc w:val="center"/>
      </w:pPr>
      <w:r>
        <w:rPr>
          <w:noProof/>
        </w:rPr>
        <w:drawing>
          <wp:inline distT="0" distB="0" distL="0" distR="0" wp14:anchorId="133EDBA6" wp14:editId="6D7D1B83">
            <wp:extent cx="385762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57625" cy="609600"/>
                    </a:xfrm>
                    <a:prstGeom prst="rect">
                      <a:avLst/>
                    </a:prstGeom>
                  </pic:spPr>
                </pic:pic>
              </a:graphicData>
            </a:graphic>
          </wp:inline>
        </w:drawing>
      </w:r>
    </w:p>
    <w:p w:rsidR="009F18C0" w:rsidRPr="00D740E4" w:rsidRDefault="00624BBE" w:rsidP="00624BBE">
      <w:pPr>
        <w:pStyle w:val="Caption"/>
        <w:jc w:val="center"/>
        <w:rPr>
          <w:rFonts w:eastAsia="Times New Roman" w:cstheme="minorHAnsi"/>
          <w:sz w:val="20"/>
          <w:szCs w:val="24"/>
          <w:lang w:val="en"/>
        </w:rPr>
      </w:pPr>
      <w:r>
        <w:t xml:space="preserve">Figure </w:t>
      </w:r>
      <w:r>
        <w:fldChar w:fldCharType="begin"/>
      </w:r>
      <w:r>
        <w:instrText xml:space="preserve"> SEQ Figure \* ARABIC </w:instrText>
      </w:r>
      <w:r>
        <w:fldChar w:fldCharType="separate"/>
      </w:r>
      <w:r>
        <w:rPr>
          <w:noProof/>
        </w:rPr>
        <w:t>14</w:t>
      </w:r>
      <w:r>
        <w:fldChar w:fldCharType="end"/>
      </w:r>
      <w:r>
        <w:t xml:space="preserve"> : </w:t>
      </w:r>
      <w:r w:rsidRPr="00A06C4F">
        <w:t xml:space="preserve">Toolbar icon to </w:t>
      </w:r>
      <w:r>
        <w:t>analyze source code of</w:t>
      </w:r>
      <w:r w:rsidRPr="00A06C4F">
        <w:t xml:space="preserve"> selected PERL file</w:t>
      </w:r>
    </w:p>
    <w:p w:rsidR="00624BBE" w:rsidRDefault="00112A53" w:rsidP="00624BBE">
      <w:pPr>
        <w:keepNext/>
        <w:spacing w:before="100" w:beforeAutospacing="1" w:after="0" w:line="240" w:lineRule="auto"/>
        <w:ind w:left="720"/>
        <w:jc w:val="center"/>
      </w:pPr>
      <w:r w:rsidRPr="00D740E4">
        <w:rPr>
          <w:rFonts w:eastAsia="Times New Roman" w:cstheme="minorHAnsi"/>
          <w:sz w:val="20"/>
          <w:szCs w:val="24"/>
          <w:lang w:val="en"/>
        </w:rPr>
        <w:lastRenderedPageBreak/>
        <w:t>The output of the analysis will be provided in the Output window, as shown in the screenshot below:</w:t>
      </w:r>
      <w:r w:rsidRPr="00D740E4">
        <w:rPr>
          <w:rFonts w:eastAsia="Times New Roman" w:cstheme="minorHAnsi"/>
          <w:sz w:val="20"/>
          <w:szCs w:val="24"/>
          <w:lang w:val="en"/>
        </w:rPr>
        <w:br/>
      </w:r>
      <w:r w:rsidRPr="00D740E4">
        <w:rPr>
          <w:rFonts w:eastAsia="Times New Roman" w:cstheme="minorHAnsi"/>
          <w:sz w:val="20"/>
          <w:szCs w:val="24"/>
          <w:lang w:val="en"/>
        </w:rPr>
        <w:br/>
      </w:r>
      <w:r w:rsidRPr="00D740E4">
        <w:rPr>
          <w:rFonts w:cstheme="minorHAnsi"/>
          <w:noProof/>
        </w:rPr>
        <w:drawing>
          <wp:inline distT="0" distB="0" distL="0" distR="0" wp14:anchorId="739550DF" wp14:editId="424C6496">
            <wp:extent cx="3619500" cy="25928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22637" cy="2595063"/>
                    </a:xfrm>
                    <a:prstGeom prst="rect">
                      <a:avLst/>
                    </a:prstGeom>
                  </pic:spPr>
                </pic:pic>
              </a:graphicData>
            </a:graphic>
          </wp:inline>
        </w:drawing>
      </w:r>
    </w:p>
    <w:p w:rsidR="00112A53" w:rsidRPr="00D740E4" w:rsidRDefault="00624BBE" w:rsidP="00624BBE">
      <w:pPr>
        <w:pStyle w:val="Caption"/>
        <w:jc w:val="center"/>
        <w:rPr>
          <w:rFonts w:eastAsia="Times New Roman" w:cstheme="minorHAnsi"/>
          <w:sz w:val="20"/>
          <w:szCs w:val="24"/>
          <w:lang w:val="en"/>
        </w:rPr>
      </w:pPr>
      <w:r>
        <w:t xml:space="preserve">Figure </w:t>
      </w:r>
      <w:r>
        <w:fldChar w:fldCharType="begin"/>
      </w:r>
      <w:r>
        <w:instrText xml:space="preserve"> SEQ Figure \* ARABIC </w:instrText>
      </w:r>
      <w:r>
        <w:fldChar w:fldCharType="separate"/>
      </w:r>
      <w:r>
        <w:rPr>
          <w:noProof/>
        </w:rPr>
        <w:t>15</w:t>
      </w:r>
      <w:r>
        <w:fldChar w:fldCharType="end"/>
      </w:r>
      <w:r>
        <w:t xml:space="preserve"> : Source code analysis</w:t>
      </w:r>
      <w:r>
        <w:rPr>
          <w:noProof/>
        </w:rPr>
        <w:t xml:space="preserve"> results</w:t>
      </w:r>
    </w:p>
    <w:p w:rsidR="00112A53" w:rsidRPr="00D740E4" w:rsidRDefault="00112A53" w:rsidP="00112A53">
      <w:pPr>
        <w:spacing w:after="0" w:line="240" w:lineRule="auto"/>
        <w:rPr>
          <w:rFonts w:eastAsia="Times New Roman" w:cstheme="minorHAnsi"/>
          <w:sz w:val="20"/>
          <w:szCs w:val="24"/>
          <w:lang w:val="en"/>
        </w:rPr>
      </w:pPr>
    </w:p>
    <w:p w:rsidR="00C7517B" w:rsidRPr="00C7517B" w:rsidRDefault="00EE0F92" w:rsidP="00112A53">
      <w:pPr>
        <w:numPr>
          <w:ilvl w:val="0"/>
          <w:numId w:val="4"/>
        </w:numPr>
        <w:spacing w:before="100" w:beforeAutospacing="1" w:after="100" w:afterAutospacing="1" w:line="240" w:lineRule="auto"/>
        <w:rPr>
          <w:rStyle w:val="Heading2Char"/>
        </w:rPr>
      </w:pPr>
      <w:r w:rsidRPr="00EE0F92">
        <w:rPr>
          <w:rStyle w:val="Heading2Char"/>
        </w:rPr>
        <w:t>Code execution with command line arguments</w:t>
      </w:r>
    </w:p>
    <w:p w:rsidR="00112A53" w:rsidRDefault="00112A53" w:rsidP="00C7517B">
      <w:pPr>
        <w:spacing w:before="100" w:beforeAutospacing="1" w:after="100" w:afterAutospacing="1" w:line="240" w:lineRule="auto"/>
        <w:ind w:left="720"/>
        <w:rPr>
          <w:rFonts w:eastAsia="Times New Roman" w:cstheme="minorHAnsi"/>
          <w:bCs/>
          <w:sz w:val="20"/>
          <w:szCs w:val="24"/>
          <w:lang w:val="en"/>
        </w:rPr>
      </w:pPr>
      <w:r w:rsidRPr="005E1A32">
        <w:rPr>
          <w:rFonts w:eastAsia="Times New Roman" w:cstheme="minorHAnsi"/>
          <w:bCs/>
          <w:sz w:val="20"/>
          <w:szCs w:val="24"/>
          <w:lang w:val="en"/>
        </w:rPr>
        <w:t xml:space="preserve">The latest release allows one to supply command-line argument(s). </w:t>
      </w:r>
      <w:r w:rsidR="00375B0B">
        <w:rPr>
          <w:rFonts w:eastAsia="Times New Roman" w:cstheme="minorHAnsi"/>
          <w:bCs/>
          <w:sz w:val="20"/>
          <w:szCs w:val="24"/>
          <w:lang w:val="en"/>
        </w:rPr>
        <w:t>To execute a file with command line options, select the file in the editor and click the “</w:t>
      </w:r>
      <w:r w:rsidR="00375B0B" w:rsidRPr="00375B0B">
        <w:rPr>
          <w:rFonts w:eastAsia="Times New Roman" w:cstheme="minorHAnsi"/>
          <w:b/>
          <w:bCs/>
          <w:sz w:val="20"/>
          <w:szCs w:val="24"/>
          <w:lang w:val="en"/>
        </w:rPr>
        <w:t>Execute (with command line options)</w:t>
      </w:r>
      <w:r w:rsidR="00375B0B">
        <w:rPr>
          <w:rFonts w:eastAsia="Times New Roman" w:cstheme="minorHAnsi"/>
          <w:bCs/>
          <w:sz w:val="20"/>
          <w:szCs w:val="24"/>
          <w:lang w:val="en"/>
        </w:rPr>
        <w:t xml:space="preserve">” button on the toolbar as shown below. </w:t>
      </w:r>
      <w:r w:rsidRPr="005E1A32">
        <w:rPr>
          <w:rFonts w:eastAsia="Times New Roman" w:cstheme="minorHAnsi"/>
          <w:bCs/>
          <w:sz w:val="20"/>
          <w:szCs w:val="24"/>
          <w:lang w:val="en"/>
        </w:rPr>
        <w:t>On using this feature, a dialog box pops up, in turn facilitating the input of command-line parameters to be used in one’s program.</w:t>
      </w:r>
    </w:p>
    <w:p w:rsidR="00624BBE" w:rsidRDefault="006B1F5E" w:rsidP="00624BBE">
      <w:pPr>
        <w:keepNext/>
        <w:spacing w:before="100" w:beforeAutospacing="1" w:after="100" w:afterAutospacing="1" w:line="240" w:lineRule="auto"/>
        <w:jc w:val="center"/>
      </w:pPr>
      <w:r>
        <w:rPr>
          <w:noProof/>
        </w:rPr>
        <w:drawing>
          <wp:inline distT="0" distB="0" distL="0" distR="0" wp14:anchorId="07BBA5CA" wp14:editId="44D3DAF3">
            <wp:extent cx="5553075" cy="590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53075" cy="590550"/>
                    </a:xfrm>
                    <a:prstGeom prst="rect">
                      <a:avLst/>
                    </a:prstGeom>
                  </pic:spPr>
                </pic:pic>
              </a:graphicData>
            </a:graphic>
          </wp:inline>
        </w:drawing>
      </w:r>
    </w:p>
    <w:p w:rsidR="006B1F5E" w:rsidRPr="005E1A32" w:rsidRDefault="00624BBE" w:rsidP="00624BBE">
      <w:pPr>
        <w:pStyle w:val="Caption"/>
        <w:jc w:val="center"/>
        <w:rPr>
          <w:rFonts w:eastAsia="Times New Roman" w:cstheme="minorHAnsi"/>
          <w:bCs w:val="0"/>
          <w:sz w:val="20"/>
          <w:szCs w:val="24"/>
          <w:lang w:val="en"/>
        </w:rPr>
      </w:pPr>
      <w:r>
        <w:t xml:space="preserve">Figure </w:t>
      </w:r>
      <w:r>
        <w:fldChar w:fldCharType="begin"/>
      </w:r>
      <w:r>
        <w:instrText xml:space="preserve"> SEQ Figure \* ARABIC </w:instrText>
      </w:r>
      <w:r>
        <w:fldChar w:fldCharType="separate"/>
      </w:r>
      <w:r>
        <w:rPr>
          <w:noProof/>
        </w:rPr>
        <w:t>16</w:t>
      </w:r>
      <w:r>
        <w:fldChar w:fldCharType="end"/>
      </w:r>
      <w:r>
        <w:t xml:space="preserve"> : </w:t>
      </w:r>
      <w:r w:rsidRPr="00FB264E">
        <w:t xml:space="preserve">Toolbar icon to </w:t>
      </w:r>
      <w:r>
        <w:t>execute</w:t>
      </w:r>
      <w:r w:rsidRPr="00FB264E">
        <w:t xml:space="preserve"> selected PERL file</w:t>
      </w:r>
      <w:r>
        <w:rPr>
          <w:noProof/>
        </w:rPr>
        <w:t xml:space="preserve"> with command line arguments</w:t>
      </w:r>
    </w:p>
    <w:p w:rsidR="00624BBE" w:rsidRDefault="00112A53" w:rsidP="00624BBE">
      <w:pPr>
        <w:keepNext/>
        <w:jc w:val="center"/>
      </w:pPr>
      <w:r w:rsidRPr="00D740E4">
        <w:rPr>
          <w:rFonts w:cstheme="minorHAnsi"/>
          <w:noProof/>
        </w:rPr>
        <w:lastRenderedPageBreak/>
        <w:drawing>
          <wp:inline distT="0" distB="0" distL="0" distR="0" wp14:anchorId="0E836855" wp14:editId="6246465D">
            <wp:extent cx="4953000" cy="2770910"/>
            <wp:effectExtent l="0" t="0" r="0" b="0"/>
            <wp:docPr id="1" name="Picture 1" descr="C:\Users\303739\Desktop\perl_on_netbeans_assets\pon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3739\Desktop\perl_on_netbeans_assets\ponb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4290" cy="2771632"/>
                    </a:xfrm>
                    <a:prstGeom prst="rect">
                      <a:avLst/>
                    </a:prstGeom>
                    <a:noFill/>
                    <a:ln>
                      <a:noFill/>
                    </a:ln>
                  </pic:spPr>
                </pic:pic>
              </a:graphicData>
            </a:graphic>
          </wp:inline>
        </w:drawing>
      </w:r>
    </w:p>
    <w:p w:rsidR="00112A53" w:rsidRPr="00D740E4" w:rsidRDefault="00624BBE" w:rsidP="00624BBE">
      <w:pPr>
        <w:pStyle w:val="Caption"/>
        <w:jc w:val="center"/>
        <w:rPr>
          <w:rFonts w:cstheme="minorHAnsi"/>
        </w:rPr>
      </w:pPr>
      <w:r>
        <w:t xml:space="preserve">Figure </w:t>
      </w:r>
      <w:r>
        <w:fldChar w:fldCharType="begin"/>
      </w:r>
      <w:r>
        <w:instrText xml:space="preserve"> SEQ Figure \* ARABIC </w:instrText>
      </w:r>
      <w:r>
        <w:fldChar w:fldCharType="separate"/>
      </w:r>
      <w:r>
        <w:rPr>
          <w:noProof/>
        </w:rPr>
        <w:t>17</w:t>
      </w:r>
      <w:r>
        <w:fldChar w:fldCharType="end"/>
      </w:r>
      <w:r>
        <w:t xml:space="preserve"> : Providing the command line arguments</w:t>
      </w:r>
    </w:p>
    <w:p w:rsidR="00112A53" w:rsidRPr="005E1A32" w:rsidRDefault="00112A53" w:rsidP="005E1A32">
      <w:pPr>
        <w:spacing w:before="100" w:beforeAutospacing="1" w:after="100" w:afterAutospacing="1" w:line="240" w:lineRule="auto"/>
        <w:rPr>
          <w:rFonts w:eastAsia="Times New Roman" w:cstheme="minorHAnsi"/>
          <w:bCs/>
          <w:sz w:val="20"/>
          <w:szCs w:val="24"/>
          <w:lang w:val="en"/>
        </w:rPr>
      </w:pPr>
      <w:r w:rsidRPr="005E1A32">
        <w:rPr>
          <w:rFonts w:eastAsia="Times New Roman" w:cstheme="minorHAnsi"/>
          <w:bCs/>
          <w:sz w:val="20"/>
          <w:szCs w:val="24"/>
          <w:lang w:val="en"/>
        </w:rPr>
        <w:t>Subsequent Execution of the script</w:t>
      </w:r>
    </w:p>
    <w:p w:rsidR="00624BBE" w:rsidRDefault="00112A53" w:rsidP="00624BBE">
      <w:pPr>
        <w:keepNext/>
        <w:jc w:val="center"/>
      </w:pPr>
      <w:r w:rsidRPr="00D740E4">
        <w:rPr>
          <w:rFonts w:cstheme="minorHAnsi"/>
          <w:noProof/>
        </w:rPr>
        <w:drawing>
          <wp:inline distT="0" distB="0" distL="0" distR="0" wp14:anchorId="3D06548C" wp14:editId="36E654E1">
            <wp:extent cx="4086225" cy="3678169"/>
            <wp:effectExtent l="0" t="0" r="0" b="0"/>
            <wp:docPr id="2" name="Picture 2" descr="C:\Users\303739\Desktop\perl_on_netbeans_assets\pon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3739\Desktop\perl_on_netbeans_assets\ponb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9622" cy="3690229"/>
                    </a:xfrm>
                    <a:prstGeom prst="rect">
                      <a:avLst/>
                    </a:prstGeom>
                    <a:noFill/>
                    <a:ln>
                      <a:noFill/>
                    </a:ln>
                  </pic:spPr>
                </pic:pic>
              </a:graphicData>
            </a:graphic>
          </wp:inline>
        </w:drawing>
      </w:r>
    </w:p>
    <w:p w:rsidR="00112A53" w:rsidRPr="00D740E4" w:rsidRDefault="00624BBE" w:rsidP="00624BBE">
      <w:pPr>
        <w:pStyle w:val="Caption"/>
        <w:jc w:val="center"/>
        <w:rPr>
          <w:rFonts w:cstheme="minorHAnsi"/>
        </w:rPr>
      </w:pPr>
      <w:r>
        <w:t xml:space="preserve">Figure </w:t>
      </w:r>
      <w:r>
        <w:fldChar w:fldCharType="begin"/>
      </w:r>
      <w:r>
        <w:instrText xml:space="preserve"> SEQ Figure \* ARABIC </w:instrText>
      </w:r>
      <w:r>
        <w:fldChar w:fldCharType="separate"/>
      </w:r>
      <w:r>
        <w:rPr>
          <w:noProof/>
        </w:rPr>
        <w:t>18</w:t>
      </w:r>
      <w:r>
        <w:fldChar w:fldCharType="end"/>
      </w:r>
      <w:r>
        <w:t xml:space="preserve"> : Results of execution with the command line arguments</w:t>
      </w:r>
    </w:p>
    <w:p w:rsidR="000044D0" w:rsidRDefault="000044D0">
      <w:pPr>
        <w:rPr>
          <w:rStyle w:val="Heading2Char"/>
          <w:b w:val="0"/>
          <w:bCs w:val="0"/>
        </w:rPr>
      </w:pPr>
      <w:r>
        <w:rPr>
          <w:rStyle w:val="Heading2Char"/>
          <w:b w:val="0"/>
          <w:bCs w:val="0"/>
        </w:rPr>
        <w:br w:type="page"/>
      </w:r>
    </w:p>
    <w:p w:rsidR="00C7517B" w:rsidRPr="00EE0F92" w:rsidRDefault="00EE0F92" w:rsidP="003214F0">
      <w:pPr>
        <w:numPr>
          <w:ilvl w:val="0"/>
          <w:numId w:val="4"/>
        </w:numPr>
        <w:spacing w:before="100" w:beforeAutospacing="1" w:after="100" w:afterAutospacing="1" w:line="240" w:lineRule="auto"/>
        <w:rPr>
          <w:rStyle w:val="Heading2Char"/>
          <w:bCs w:val="0"/>
        </w:rPr>
      </w:pPr>
      <w:r w:rsidRPr="00EE0F92">
        <w:rPr>
          <w:rStyle w:val="Heading2Char"/>
          <w:bCs w:val="0"/>
        </w:rPr>
        <w:lastRenderedPageBreak/>
        <w:t>Options Panel</w:t>
      </w:r>
    </w:p>
    <w:p w:rsidR="006D4687" w:rsidRPr="006D4687" w:rsidRDefault="006D4687" w:rsidP="00C7517B">
      <w:pPr>
        <w:spacing w:before="100" w:beforeAutospacing="1" w:after="100" w:afterAutospacing="1" w:line="240" w:lineRule="auto"/>
        <w:ind w:left="720"/>
        <w:rPr>
          <w:rFonts w:eastAsia="Times New Roman" w:cstheme="minorHAnsi"/>
          <w:b/>
          <w:bCs/>
          <w:sz w:val="20"/>
          <w:szCs w:val="24"/>
          <w:u w:val="single"/>
          <w:lang w:val="en"/>
        </w:rPr>
      </w:pPr>
      <w:r w:rsidRPr="006D4687">
        <w:rPr>
          <w:rFonts w:eastAsia="Times New Roman" w:cstheme="minorHAnsi"/>
          <w:bCs/>
          <w:sz w:val="20"/>
          <w:szCs w:val="24"/>
          <w:lang w:val="en"/>
        </w:rPr>
        <w:t xml:space="preserve">The Options Panel contains a </w:t>
      </w:r>
      <w:r>
        <w:rPr>
          <w:rFonts w:eastAsia="Times New Roman" w:cstheme="minorHAnsi"/>
          <w:bCs/>
          <w:sz w:val="20"/>
          <w:szCs w:val="24"/>
          <w:lang w:val="en"/>
        </w:rPr>
        <w:t xml:space="preserve">section called “Perl </w:t>
      </w:r>
      <w:proofErr w:type="gramStart"/>
      <w:r>
        <w:rPr>
          <w:rFonts w:eastAsia="Times New Roman" w:cstheme="minorHAnsi"/>
          <w:bCs/>
          <w:sz w:val="20"/>
          <w:szCs w:val="24"/>
          <w:lang w:val="en"/>
        </w:rPr>
        <w:t>On</w:t>
      </w:r>
      <w:proofErr w:type="gramEnd"/>
      <w:r>
        <w:rPr>
          <w:rFonts w:eastAsia="Times New Roman" w:cstheme="minorHAnsi"/>
          <w:bCs/>
          <w:sz w:val="20"/>
          <w:szCs w:val="24"/>
          <w:lang w:val="en"/>
        </w:rPr>
        <w:t xml:space="preserve"> </w:t>
      </w:r>
      <w:proofErr w:type="spellStart"/>
      <w:r>
        <w:rPr>
          <w:rFonts w:eastAsia="Times New Roman" w:cstheme="minorHAnsi"/>
          <w:bCs/>
          <w:sz w:val="20"/>
          <w:szCs w:val="24"/>
          <w:lang w:val="en"/>
        </w:rPr>
        <w:t>NetBeans</w:t>
      </w:r>
      <w:proofErr w:type="spellEnd"/>
      <w:r>
        <w:rPr>
          <w:rFonts w:eastAsia="Times New Roman" w:cstheme="minorHAnsi"/>
          <w:bCs/>
          <w:sz w:val="20"/>
          <w:szCs w:val="24"/>
          <w:lang w:val="en"/>
        </w:rPr>
        <w:t xml:space="preserve">” for our usage. This tab contains 3 sub-tabs that are </w:t>
      </w:r>
      <w:r w:rsidR="00375B0B">
        <w:rPr>
          <w:rFonts w:eastAsia="Times New Roman" w:cstheme="minorHAnsi"/>
          <w:bCs/>
          <w:sz w:val="20"/>
          <w:szCs w:val="24"/>
          <w:lang w:val="en"/>
        </w:rPr>
        <w:t>utilized</w:t>
      </w:r>
      <w:r>
        <w:rPr>
          <w:rFonts w:eastAsia="Times New Roman" w:cstheme="minorHAnsi"/>
          <w:bCs/>
          <w:sz w:val="20"/>
          <w:szCs w:val="24"/>
          <w:lang w:val="en"/>
        </w:rPr>
        <w:t xml:space="preserve"> for various options.</w:t>
      </w:r>
    </w:p>
    <w:p w:rsidR="006D4687" w:rsidRPr="006D4687" w:rsidRDefault="006D4687" w:rsidP="006D4687">
      <w:pPr>
        <w:pStyle w:val="ListParagraph"/>
        <w:numPr>
          <w:ilvl w:val="0"/>
          <w:numId w:val="7"/>
        </w:numPr>
        <w:spacing w:before="100" w:beforeAutospacing="1" w:after="100" w:afterAutospacing="1" w:line="240" w:lineRule="auto"/>
        <w:rPr>
          <w:rFonts w:eastAsia="Times New Roman" w:cstheme="minorHAnsi"/>
          <w:b/>
          <w:bCs/>
          <w:sz w:val="20"/>
          <w:szCs w:val="24"/>
          <w:u w:val="single"/>
          <w:lang w:val="en"/>
        </w:rPr>
      </w:pPr>
      <w:r>
        <w:rPr>
          <w:rFonts w:eastAsia="Times New Roman" w:cstheme="minorHAnsi"/>
          <w:bCs/>
          <w:sz w:val="20"/>
          <w:szCs w:val="24"/>
          <w:lang w:val="en"/>
        </w:rPr>
        <w:t>General</w:t>
      </w:r>
    </w:p>
    <w:p w:rsidR="003214F0" w:rsidRDefault="006D4687" w:rsidP="006D4687">
      <w:pPr>
        <w:spacing w:before="100" w:beforeAutospacing="1" w:after="100" w:afterAutospacing="1" w:line="240" w:lineRule="auto"/>
        <w:ind w:left="1440"/>
        <w:rPr>
          <w:rFonts w:eastAsia="Times New Roman" w:cstheme="minorHAnsi"/>
          <w:b/>
          <w:bCs/>
          <w:sz w:val="20"/>
          <w:szCs w:val="24"/>
          <w:u w:val="single"/>
          <w:lang w:val="en"/>
        </w:rPr>
      </w:pPr>
      <w:r>
        <w:rPr>
          <w:rFonts w:eastAsia="Times New Roman" w:cstheme="minorHAnsi"/>
          <w:bCs/>
          <w:sz w:val="20"/>
          <w:szCs w:val="24"/>
          <w:lang w:val="en"/>
        </w:rPr>
        <w:t>This tab contains the option to over-ride the default PERL installed on your machine. Let’s say that you have PERL 5.14 installed on your machine as the default but you want to use PERL 5.16 available at a non-default location, you can point the perl.exe binary using this tab and your program will be operated on by the executable specified here. If you do not specify anything here, the default PERL will be used.</w:t>
      </w:r>
    </w:p>
    <w:p w:rsidR="00624BBE" w:rsidRDefault="003214F0" w:rsidP="00624BBE">
      <w:pPr>
        <w:keepNext/>
        <w:spacing w:before="100" w:beforeAutospacing="1" w:after="100" w:afterAutospacing="1" w:line="240" w:lineRule="auto"/>
        <w:jc w:val="center"/>
      </w:pPr>
      <w:r>
        <w:rPr>
          <w:noProof/>
        </w:rPr>
        <w:drawing>
          <wp:inline distT="0" distB="0" distL="0" distR="0" wp14:anchorId="3D53034C" wp14:editId="34B23FFE">
            <wp:extent cx="2762250" cy="23455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63911" cy="2346962"/>
                    </a:xfrm>
                    <a:prstGeom prst="rect">
                      <a:avLst/>
                    </a:prstGeom>
                  </pic:spPr>
                </pic:pic>
              </a:graphicData>
            </a:graphic>
          </wp:inline>
        </w:drawing>
      </w:r>
    </w:p>
    <w:p w:rsidR="006D4687" w:rsidRDefault="00624BBE" w:rsidP="00624BBE">
      <w:pPr>
        <w:pStyle w:val="Caption"/>
        <w:jc w:val="center"/>
        <w:rPr>
          <w:rFonts w:eastAsia="Times New Roman" w:cstheme="minorHAnsi"/>
          <w:b w:val="0"/>
          <w:bCs w:val="0"/>
          <w:sz w:val="20"/>
          <w:szCs w:val="24"/>
          <w:u w:val="single"/>
          <w:lang w:val="en"/>
        </w:rPr>
      </w:pPr>
      <w:r>
        <w:t xml:space="preserve">Figure </w:t>
      </w:r>
      <w:r>
        <w:fldChar w:fldCharType="begin"/>
      </w:r>
      <w:r>
        <w:instrText xml:space="preserve"> SEQ Figure \* ARABIC </w:instrText>
      </w:r>
      <w:r>
        <w:fldChar w:fldCharType="separate"/>
      </w:r>
      <w:r>
        <w:rPr>
          <w:noProof/>
        </w:rPr>
        <w:t>19</w:t>
      </w:r>
      <w:r>
        <w:fldChar w:fldCharType="end"/>
      </w:r>
      <w:r>
        <w:t xml:space="preserve"> : PERL binary configuration panel</w:t>
      </w:r>
    </w:p>
    <w:p w:rsidR="006D4687" w:rsidRDefault="006D4687" w:rsidP="006D4687">
      <w:pPr>
        <w:pStyle w:val="ListParagraph"/>
        <w:numPr>
          <w:ilvl w:val="0"/>
          <w:numId w:val="7"/>
        </w:numPr>
        <w:spacing w:before="100" w:beforeAutospacing="1" w:after="100" w:afterAutospacing="1" w:line="240" w:lineRule="auto"/>
        <w:rPr>
          <w:rFonts w:eastAsia="Times New Roman" w:cstheme="minorHAnsi"/>
          <w:bCs/>
          <w:sz w:val="20"/>
          <w:szCs w:val="24"/>
          <w:lang w:val="en"/>
        </w:rPr>
      </w:pPr>
      <w:r w:rsidRPr="006D4687">
        <w:rPr>
          <w:rFonts w:eastAsia="Times New Roman" w:cstheme="minorHAnsi"/>
          <w:bCs/>
          <w:sz w:val="20"/>
          <w:szCs w:val="24"/>
          <w:lang w:val="en"/>
        </w:rPr>
        <w:t>Perl</w:t>
      </w:r>
      <w:r>
        <w:rPr>
          <w:rFonts w:eastAsia="Times New Roman" w:cstheme="minorHAnsi"/>
          <w:bCs/>
          <w:sz w:val="20"/>
          <w:szCs w:val="24"/>
          <w:lang w:val="en"/>
        </w:rPr>
        <w:t>::Critic</w:t>
      </w:r>
    </w:p>
    <w:p w:rsidR="006D4687" w:rsidRPr="006D4687" w:rsidRDefault="006D4687" w:rsidP="006D4687">
      <w:pPr>
        <w:spacing w:before="100" w:beforeAutospacing="1" w:after="100" w:afterAutospacing="1" w:line="240" w:lineRule="auto"/>
        <w:ind w:left="1440"/>
        <w:rPr>
          <w:rFonts w:eastAsia="Times New Roman" w:cstheme="minorHAnsi"/>
          <w:bCs/>
          <w:sz w:val="20"/>
          <w:szCs w:val="24"/>
          <w:lang w:val="en"/>
        </w:rPr>
      </w:pPr>
      <w:r>
        <w:rPr>
          <w:rFonts w:eastAsia="Times New Roman" w:cstheme="minorHAnsi"/>
          <w:bCs/>
          <w:sz w:val="20"/>
          <w:szCs w:val="24"/>
          <w:lang w:val="en"/>
        </w:rPr>
        <w:t xml:space="preserve">This tab can be used to customize the code analysis options. For a complete meaning of the options here, please refer to the URL </w:t>
      </w:r>
      <w:hyperlink r:id="rId28" w:history="1">
        <w:r w:rsidR="00887279" w:rsidRPr="00183A7C">
          <w:rPr>
            <w:rStyle w:val="Hyperlink"/>
            <w:rFonts w:eastAsia="Times New Roman" w:cstheme="minorHAnsi"/>
            <w:bCs/>
            <w:sz w:val="20"/>
            <w:szCs w:val="24"/>
            <w:lang w:val="en"/>
          </w:rPr>
          <w:t>http://linux.die.net/man/1/perlcritic</w:t>
        </w:r>
      </w:hyperlink>
      <w:r w:rsidR="00887279">
        <w:rPr>
          <w:rFonts w:eastAsia="Times New Roman" w:cstheme="minorHAnsi"/>
          <w:bCs/>
          <w:sz w:val="20"/>
          <w:szCs w:val="24"/>
          <w:lang w:val="en"/>
        </w:rPr>
        <w:t>. Please note that all the features mentioned on the URL are not available now.</w:t>
      </w:r>
    </w:p>
    <w:p w:rsidR="00624BBE" w:rsidRDefault="003214F0" w:rsidP="00624BBE">
      <w:pPr>
        <w:keepNext/>
        <w:spacing w:before="100" w:beforeAutospacing="1" w:after="100" w:afterAutospacing="1" w:line="240" w:lineRule="auto"/>
        <w:jc w:val="center"/>
      </w:pPr>
      <w:r>
        <w:rPr>
          <w:noProof/>
        </w:rPr>
        <w:lastRenderedPageBreak/>
        <w:drawing>
          <wp:inline distT="0" distB="0" distL="0" distR="0" wp14:anchorId="354DD4C2" wp14:editId="05E7D605">
            <wp:extent cx="2762250" cy="232341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61308" cy="2322627"/>
                    </a:xfrm>
                    <a:prstGeom prst="rect">
                      <a:avLst/>
                    </a:prstGeom>
                  </pic:spPr>
                </pic:pic>
              </a:graphicData>
            </a:graphic>
          </wp:inline>
        </w:drawing>
      </w:r>
    </w:p>
    <w:p w:rsidR="003214F0" w:rsidRDefault="00624BBE" w:rsidP="00624BBE">
      <w:pPr>
        <w:pStyle w:val="Caption"/>
        <w:jc w:val="center"/>
        <w:rPr>
          <w:rFonts w:eastAsia="Times New Roman" w:cstheme="minorHAnsi"/>
          <w:b w:val="0"/>
          <w:bCs w:val="0"/>
          <w:sz w:val="20"/>
          <w:szCs w:val="24"/>
          <w:u w:val="single"/>
          <w:lang w:val="en"/>
        </w:rPr>
      </w:pPr>
      <w:r>
        <w:t xml:space="preserve">Figure </w:t>
      </w:r>
      <w:r>
        <w:fldChar w:fldCharType="begin"/>
      </w:r>
      <w:r>
        <w:instrText xml:space="preserve"> SEQ Figure \* ARABIC </w:instrText>
      </w:r>
      <w:r>
        <w:fldChar w:fldCharType="separate"/>
      </w:r>
      <w:r>
        <w:rPr>
          <w:noProof/>
        </w:rPr>
        <w:t>20</w:t>
      </w:r>
      <w:r>
        <w:fldChar w:fldCharType="end"/>
      </w:r>
      <w:r>
        <w:t xml:space="preserve"> : PERL::Critic (Code Analyzer)</w:t>
      </w:r>
      <w:r>
        <w:rPr>
          <w:noProof/>
        </w:rPr>
        <w:t xml:space="preserve"> configuration panel</w:t>
      </w:r>
    </w:p>
    <w:p w:rsidR="00887279" w:rsidRDefault="00887279" w:rsidP="00887279">
      <w:pPr>
        <w:pStyle w:val="ListParagraph"/>
        <w:numPr>
          <w:ilvl w:val="0"/>
          <w:numId w:val="7"/>
        </w:numPr>
        <w:spacing w:before="100" w:beforeAutospacing="1" w:after="100" w:afterAutospacing="1" w:line="240" w:lineRule="auto"/>
        <w:rPr>
          <w:rFonts w:eastAsia="Times New Roman" w:cstheme="minorHAnsi"/>
          <w:bCs/>
          <w:sz w:val="20"/>
          <w:szCs w:val="24"/>
          <w:lang w:val="en"/>
        </w:rPr>
      </w:pPr>
      <w:r w:rsidRPr="00887279">
        <w:rPr>
          <w:rFonts w:eastAsia="Times New Roman" w:cstheme="minorHAnsi"/>
          <w:bCs/>
          <w:sz w:val="20"/>
          <w:szCs w:val="24"/>
          <w:lang w:val="en"/>
        </w:rPr>
        <w:t>Perl::Tidy</w:t>
      </w:r>
    </w:p>
    <w:p w:rsidR="00887279" w:rsidRPr="00887279" w:rsidRDefault="00887279" w:rsidP="00887279">
      <w:pPr>
        <w:pStyle w:val="ListParagraph"/>
        <w:spacing w:before="100" w:beforeAutospacing="1" w:after="100" w:afterAutospacing="1" w:line="240" w:lineRule="auto"/>
        <w:ind w:left="1440"/>
        <w:rPr>
          <w:rFonts w:eastAsia="Times New Roman" w:cstheme="minorHAnsi"/>
          <w:bCs/>
          <w:sz w:val="20"/>
          <w:szCs w:val="24"/>
          <w:lang w:val="en"/>
        </w:rPr>
      </w:pPr>
      <w:r w:rsidRPr="00887279">
        <w:rPr>
          <w:rFonts w:eastAsia="Times New Roman" w:cstheme="minorHAnsi"/>
          <w:bCs/>
          <w:sz w:val="20"/>
          <w:szCs w:val="24"/>
          <w:lang w:val="en"/>
        </w:rPr>
        <w:t xml:space="preserve">This tab can be used to customize the code </w:t>
      </w:r>
      <w:r>
        <w:rPr>
          <w:rFonts w:eastAsia="Times New Roman" w:cstheme="minorHAnsi"/>
          <w:bCs/>
          <w:sz w:val="20"/>
          <w:szCs w:val="24"/>
          <w:lang w:val="en"/>
        </w:rPr>
        <w:t xml:space="preserve">formatting </w:t>
      </w:r>
      <w:r w:rsidRPr="00887279">
        <w:rPr>
          <w:rFonts w:eastAsia="Times New Roman" w:cstheme="minorHAnsi"/>
          <w:bCs/>
          <w:sz w:val="20"/>
          <w:szCs w:val="24"/>
          <w:lang w:val="en"/>
        </w:rPr>
        <w:t xml:space="preserve">options. For a complete meaning of the options here, please refer to the URL </w:t>
      </w:r>
      <w:hyperlink r:id="rId30" w:history="1">
        <w:r w:rsidRPr="00183A7C">
          <w:rPr>
            <w:rStyle w:val="Hyperlink"/>
            <w:rFonts w:eastAsia="Times New Roman" w:cstheme="minorHAnsi"/>
            <w:bCs/>
            <w:sz w:val="20"/>
            <w:szCs w:val="24"/>
            <w:lang w:val="en"/>
          </w:rPr>
          <w:t>http://perltidy.sourceforge.net/perltidy.html</w:t>
        </w:r>
      </w:hyperlink>
      <w:r w:rsidRPr="00887279">
        <w:rPr>
          <w:rFonts w:eastAsia="Times New Roman" w:cstheme="minorHAnsi"/>
          <w:bCs/>
          <w:sz w:val="20"/>
          <w:szCs w:val="24"/>
          <w:lang w:val="en"/>
        </w:rPr>
        <w:t>.</w:t>
      </w:r>
      <w:r>
        <w:rPr>
          <w:rFonts w:eastAsia="Times New Roman" w:cstheme="minorHAnsi"/>
          <w:bCs/>
          <w:sz w:val="20"/>
          <w:szCs w:val="24"/>
          <w:lang w:val="en"/>
        </w:rPr>
        <w:t xml:space="preserve"> </w:t>
      </w:r>
      <w:r w:rsidRPr="00887279">
        <w:rPr>
          <w:rFonts w:eastAsia="Times New Roman" w:cstheme="minorHAnsi"/>
          <w:bCs/>
          <w:sz w:val="20"/>
          <w:szCs w:val="24"/>
          <w:lang w:val="en"/>
        </w:rPr>
        <w:t>Please note that all the features mentioned on the URL are not available now.</w:t>
      </w:r>
    </w:p>
    <w:p w:rsidR="00887279" w:rsidRPr="00887279" w:rsidRDefault="00887279" w:rsidP="00887279">
      <w:pPr>
        <w:spacing w:before="100" w:beforeAutospacing="1" w:after="100" w:afterAutospacing="1" w:line="240" w:lineRule="auto"/>
        <w:ind w:left="1440"/>
        <w:rPr>
          <w:rFonts w:eastAsia="Times New Roman" w:cstheme="minorHAnsi"/>
          <w:bCs/>
          <w:sz w:val="20"/>
          <w:szCs w:val="24"/>
          <w:lang w:val="en"/>
        </w:rPr>
      </w:pPr>
    </w:p>
    <w:p w:rsidR="00624BBE" w:rsidRDefault="003214F0" w:rsidP="00624BBE">
      <w:pPr>
        <w:keepNext/>
        <w:spacing w:before="100" w:beforeAutospacing="1" w:after="100" w:afterAutospacing="1" w:line="240" w:lineRule="auto"/>
        <w:jc w:val="center"/>
      </w:pPr>
      <w:r>
        <w:rPr>
          <w:noProof/>
        </w:rPr>
        <w:drawing>
          <wp:inline distT="0" distB="0" distL="0" distR="0" wp14:anchorId="2A0A327E" wp14:editId="643FD9D9">
            <wp:extent cx="2762250" cy="230246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63508" cy="2303514"/>
                    </a:xfrm>
                    <a:prstGeom prst="rect">
                      <a:avLst/>
                    </a:prstGeom>
                  </pic:spPr>
                </pic:pic>
              </a:graphicData>
            </a:graphic>
          </wp:inline>
        </w:drawing>
      </w:r>
    </w:p>
    <w:p w:rsidR="003214F0" w:rsidRDefault="00624BBE" w:rsidP="00624BBE">
      <w:pPr>
        <w:pStyle w:val="Caption"/>
        <w:jc w:val="center"/>
        <w:rPr>
          <w:rFonts w:eastAsia="Times New Roman" w:cstheme="minorHAnsi"/>
          <w:b w:val="0"/>
          <w:bCs w:val="0"/>
          <w:sz w:val="20"/>
          <w:szCs w:val="24"/>
          <w:u w:val="single"/>
          <w:lang w:val="en"/>
        </w:rPr>
      </w:pPr>
      <w:r>
        <w:t xml:space="preserve">Figure </w:t>
      </w:r>
      <w:r>
        <w:fldChar w:fldCharType="begin"/>
      </w:r>
      <w:r>
        <w:instrText xml:space="preserve"> SEQ Figure \* ARABIC </w:instrText>
      </w:r>
      <w:r>
        <w:fldChar w:fldCharType="separate"/>
      </w:r>
      <w:r>
        <w:rPr>
          <w:noProof/>
        </w:rPr>
        <w:t>21</w:t>
      </w:r>
      <w:r>
        <w:fldChar w:fldCharType="end"/>
      </w:r>
      <w:r>
        <w:t xml:space="preserve"> : </w:t>
      </w:r>
      <w:r w:rsidRPr="00E32D88">
        <w:t>PERL::</w:t>
      </w:r>
      <w:r>
        <w:t>Tidy</w:t>
      </w:r>
      <w:r w:rsidRPr="00E32D88">
        <w:t xml:space="preserve"> (Code </w:t>
      </w:r>
      <w:r>
        <w:t>Formatting</w:t>
      </w:r>
      <w:r w:rsidRPr="00E32D88">
        <w:t>) configuration panel</w:t>
      </w:r>
    </w:p>
    <w:p w:rsidR="003214F0" w:rsidRDefault="003214F0" w:rsidP="003214F0">
      <w:pPr>
        <w:spacing w:before="100" w:beforeAutospacing="1" w:after="100" w:afterAutospacing="1" w:line="240" w:lineRule="auto"/>
        <w:rPr>
          <w:rFonts w:eastAsia="Times New Roman" w:cstheme="minorHAnsi"/>
          <w:b/>
          <w:bCs/>
          <w:sz w:val="20"/>
          <w:szCs w:val="24"/>
          <w:u w:val="single"/>
          <w:lang w:val="en"/>
        </w:rPr>
      </w:pPr>
    </w:p>
    <w:p w:rsidR="003214F0" w:rsidRPr="003214F0" w:rsidRDefault="003214F0" w:rsidP="003214F0">
      <w:pPr>
        <w:spacing w:before="100" w:beforeAutospacing="1" w:after="100" w:afterAutospacing="1" w:line="240" w:lineRule="auto"/>
        <w:rPr>
          <w:rFonts w:eastAsia="Times New Roman" w:cstheme="minorHAnsi"/>
          <w:b/>
          <w:bCs/>
          <w:sz w:val="20"/>
          <w:szCs w:val="24"/>
          <w:u w:val="single"/>
          <w:lang w:val="en"/>
        </w:rPr>
      </w:pPr>
    </w:p>
    <w:p w:rsidR="00112A53" w:rsidRPr="00D740E4" w:rsidRDefault="00112A53" w:rsidP="00D01662">
      <w:pPr>
        <w:pStyle w:val="Heading1"/>
        <w:rPr>
          <w:rFonts w:eastAsia="Times New Roman"/>
          <w:lang w:val="en"/>
        </w:rPr>
      </w:pPr>
      <w:r w:rsidRPr="00D740E4">
        <w:rPr>
          <w:rFonts w:eastAsia="Times New Roman"/>
          <w:lang w:val="en"/>
        </w:rPr>
        <w:lastRenderedPageBreak/>
        <w:t>Feedback</w:t>
      </w:r>
    </w:p>
    <w:p w:rsidR="00112A53" w:rsidRDefault="00112A53" w:rsidP="00112A53">
      <w:pPr>
        <w:spacing w:before="100" w:beforeAutospacing="1" w:after="0" w:line="240" w:lineRule="auto"/>
        <w:rPr>
          <w:rFonts w:eastAsia="Times New Roman" w:cstheme="minorHAnsi"/>
          <w:sz w:val="20"/>
          <w:szCs w:val="24"/>
          <w:lang w:val="en"/>
        </w:rPr>
      </w:pPr>
      <w:r w:rsidRPr="00D740E4">
        <w:rPr>
          <w:rFonts w:eastAsia="Times New Roman" w:cstheme="minorHAnsi"/>
          <w:sz w:val="20"/>
          <w:szCs w:val="24"/>
          <w:lang w:val="en"/>
        </w:rPr>
        <w:t>Since this is a community driven initiative, I would request everyone to log-on to my Google Code space for downloading the IDE. Also for any issues, please do log an issue with Google Code on my project space. And for any comments/suggestions, please do send a mail to my Google Groups group-id as mentioned in the “Web Links” section below.</w:t>
      </w:r>
    </w:p>
    <w:p w:rsidR="009F18C0" w:rsidRPr="00D740E4" w:rsidRDefault="009F18C0" w:rsidP="00112A53">
      <w:pPr>
        <w:spacing w:before="100" w:beforeAutospacing="1" w:after="0" w:line="240" w:lineRule="auto"/>
        <w:rPr>
          <w:rFonts w:eastAsia="Times New Roman" w:cstheme="minorHAnsi"/>
          <w:sz w:val="20"/>
          <w:szCs w:val="24"/>
          <w:lang w:val="en"/>
        </w:rPr>
      </w:pPr>
    </w:p>
    <w:p w:rsidR="00112A53" w:rsidRPr="00D740E4" w:rsidRDefault="00112A53" w:rsidP="00D01662">
      <w:pPr>
        <w:pStyle w:val="Heading1"/>
        <w:rPr>
          <w:rFonts w:eastAsia="Times New Roman"/>
          <w:lang w:val="en"/>
        </w:rPr>
      </w:pPr>
      <w:r w:rsidRPr="00D740E4">
        <w:rPr>
          <w:rFonts w:eastAsia="Times New Roman"/>
          <w:lang w:val="en"/>
        </w:rPr>
        <w:t>Web Links</w:t>
      </w:r>
    </w:p>
    <w:p w:rsidR="00112A53" w:rsidRPr="00D740E4" w:rsidRDefault="00112A53" w:rsidP="00112A53">
      <w:pPr>
        <w:numPr>
          <w:ilvl w:val="0"/>
          <w:numId w:val="5"/>
        </w:numPr>
        <w:spacing w:before="100" w:beforeAutospacing="1" w:after="0" w:line="240" w:lineRule="auto"/>
        <w:rPr>
          <w:rFonts w:eastAsia="Times New Roman" w:cstheme="minorHAnsi"/>
          <w:sz w:val="20"/>
          <w:szCs w:val="24"/>
          <w:lang w:val="en"/>
        </w:rPr>
      </w:pPr>
      <w:r w:rsidRPr="00D740E4">
        <w:rPr>
          <w:rFonts w:eastAsia="Times New Roman" w:cstheme="minorHAnsi"/>
          <w:sz w:val="20"/>
          <w:szCs w:val="24"/>
          <w:lang w:val="en"/>
        </w:rPr>
        <w:t xml:space="preserve">My Google Code space – </w:t>
      </w:r>
      <w:hyperlink r:id="rId32" w:history="1">
        <w:r w:rsidRPr="00D740E4">
          <w:rPr>
            <w:rFonts w:eastAsia="Times New Roman" w:cstheme="minorHAnsi"/>
            <w:color w:val="0000FF"/>
            <w:sz w:val="20"/>
            <w:szCs w:val="24"/>
            <w:u w:val="single"/>
            <w:lang w:val="en"/>
          </w:rPr>
          <w:t>http://code.google.com/p/perl-on-netbeans</w:t>
        </w:r>
      </w:hyperlink>
    </w:p>
    <w:p w:rsidR="00112A53" w:rsidRPr="00D740E4" w:rsidRDefault="00112A53" w:rsidP="00112A53">
      <w:pPr>
        <w:numPr>
          <w:ilvl w:val="0"/>
          <w:numId w:val="5"/>
        </w:numPr>
        <w:spacing w:before="100" w:beforeAutospacing="1" w:after="0" w:line="240" w:lineRule="auto"/>
        <w:rPr>
          <w:rFonts w:eastAsia="Times New Roman" w:cstheme="minorHAnsi"/>
          <w:sz w:val="20"/>
          <w:szCs w:val="24"/>
          <w:lang w:val="en"/>
        </w:rPr>
      </w:pPr>
      <w:r w:rsidRPr="00D740E4">
        <w:rPr>
          <w:rFonts w:eastAsia="Times New Roman" w:cstheme="minorHAnsi"/>
          <w:sz w:val="20"/>
          <w:szCs w:val="24"/>
          <w:lang w:val="en"/>
        </w:rPr>
        <w:t xml:space="preserve">Perl On </w:t>
      </w:r>
      <w:proofErr w:type="spellStart"/>
      <w:r w:rsidRPr="00D740E4">
        <w:rPr>
          <w:rFonts w:eastAsia="Times New Roman" w:cstheme="minorHAnsi"/>
          <w:sz w:val="20"/>
          <w:szCs w:val="24"/>
          <w:lang w:val="en"/>
        </w:rPr>
        <w:t>NetBeans</w:t>
      </w:r>
      <w:proofErr w:type="spellEnd"/>
      <w:r w:rsidRPr="00D740E4">
        <w:rPr>
          <w:rFonts w:eastAsia="Times New Roman" w:cstheme="minorHAnsi"/>
          <w:sz w:val="20"/>
          <w:szCs w:val="24"/>
          <w:lang w:val="en"/>
        </w:rPr>
        <w:t xml:space="preserve"> user group – </w:t>
      </w:r>
      <w:hyperlink r:id="rId33" w:history="1">
        <w:r w:rsidRPr="00D740E4">
          <w:rPr>
            <w:rFonts w:eastAsia="Times New Roman" w:cstheme="minorHAnsi"/>
            <w:color w:val="0000FF"/>
            <w:sz w:val="20"/>
            <w:szCs w:val="24"/>
            <w:u w:val="single"/>
            <w:lang w:val="en"/>
          </w:rPr>
          <w:t>http://groups.google.com/group/perlonnetbeans</w:t>
        </w:r>
      </w:hyperlink>
    </w:p>
    <w:p w:rsidR="00112A53" w:rsidRPr="00624BBE" w:rsidRDefault="00112A53" w:rsidP="00112A53">
      <w:pPr>
        <w:numPr>
          <w:ilvl w:val="0"/>
          <w:numId w:val="5"/>
        </w:numPr>
        <w:spacing w:before="100" w:beforeAutospacing="1" w:after="0" w:line="240" w:lineRule="auto"/>
        <w:rPr>
          <w:rFonts w:eastAsia="Times New Roman" w:cstheme="minorHAnsi"/>
          <w:sz w:val="20"/>
          <w:szCs w:val="24"/>
          <w:lang w:val="en"/>
        </w:rPr>
      </w:pPr>
      <w:r w:rsidRPr="00D740E4">
        <w:rPr>
          <w:rFonts w:eastAsia="Times New Roman" w:cstheme="minorHAnsi"/>
          <w:sz w:val="20"/>
          <w:szCs w:val="24"/>
          <w:lang w:val="en"/>
        </w:rPr>
        <w:t>Google Groups mail-</w:t>
      </w:r>
      <w:proofErr w:type="spellStart"/>
      <w:r w:rsidRPr="00D740E4">
        <w:rPr>
          <w:rFonts w:eastAsia="Times New Roman" w:cstheme="minorHAnsi"/>
          <w:sz w:val="20"/>
          <w:szCs w:val="24"/>
          <w:lang w:val="en"/>
        </w:rPr>
        <w:t>id</w:t>
      </w:r>
      <w:proofErr w:type="spellEnd"/>
      <w:r w:rsidRPr="00D740E4">
        <w:rPr>
          <w:rFonts w:eastAsia="Times New Roman" w:cstheme="minorHAnsi"/>
          <w:sz w:val="20"/>
          <w:szCs w:val="24"/>
          <w:lang w:val="en"/>
        </w:rPr>
        <w:t xml:space="preserve"> - </w:t>
      </w:r>
      <w:hyperlink r:id="rId34" w:history="1">
        <w:r w:rsidRPr="00D740E4">
          <w:rPr>
            <w:rFonts w:eastAsia="Times New Roman" w:cstheme="minorHAnsi"/>
            <w:color w:val="0000FF"/>
            <w:sz w:val="20"/>
            <w:szCs w:val="24"/>
            <w:u w:val="single"/>
            <w:lang w:val="en"/>
          </w:rPr>
          <w:t>perlonnetbeans@googlegroups.com</w:t>
        </w:r>
      </w:hyperlink>
    </w:p>
    <w:p w:rsidR="00624BBE" w:rsidRPr="00624BBE" w:rsidRDefault="00624BBE" w:rsidP="00624BBE">
      <w:pPr>
        <w:numPr>
          <w:ilvl w:val="0"/>
          <w:numId w:val="5"/>
        </w:numPr>
        <w:spacing w:before="100" w:beforeAutospacing="1" w:after="0" w:line="240" w:lineRule="auto"/>
        <w:rPr>
          <w:rFonts w:eastAsia="Times New Roman" w:cstheme="minorHAnsi"/>
          <w:sz w:val="20"/>
          <w:szCs w:val="24"/>
          <w:lang w:val="en"/>
        </w:rPr>
      </w:pPr>
      <w:proofErr w:type="spellStart"/>
      <w:r w:rsidRPr="00624BBE">
        <w:rPr>
          <w:rFonts w:eastAsia="Times New Roman" w:cstheme="minorHAnsi"/>
          <w:sz w:val="20"/>
          <w:szCs w:val="24"/>
          <w:lang w:val="en"/>
        </w:rPr>
        <w:t>FaceBook</w:t>
      </w:r>
      <w:proofErr w:type="spellEnd"/>
      <w:r w:rsidRPr="00624BBE">
        <w:rPr>
          <w:rFonts w:eastAsia="Times New Roman" w:cstheme="minorHAnsi"/>
          <w:sz w:val="20"/>
          <w:szCs w:val="24"/>
          <w:lang w:val="en"/>
        </w:rPr>
        <w:t xml:space="preserve"> page:</w:t>
      </w:r>
      <w:r>
        <w:rPr>
          <w:rFonts w:eastAsia="Times New Roman" w:cstheme="minorHAnsi"/>
          <w:color w:val="0000FF"/>
          <w:sz w:val="20"/>
          <w:szCs w:val="24"/>
          <w:u w:val="single"/>
          <w:lang w:val="en"/>
        </w:rPr>
        <w:t xml:space="preserve"> </w:t>
      </w:r>
      <w:hyperlink r:id="rId35" w:history="1">
        <w:r w:rsidRPr="00183A7C">
          <w:rPr>
            <w:rStyle w:val="Hyperlink"/>
            <w:rFonts w:eastAsia="Times New Roman" w:cstheme="minorHAnsi"/>
            <w:sz w:val="20"/>
            <w:szCs w:val="24"/>
            <w:lang w:val="en"/>
          </w:rPr>
          <w:t>http://www.facebook.com/PerlOnNetBeans</w:t>
        </w:r>
      </w:hyperlink>
    </w:p>
    <w:p w:rsidR="00624BBE" w:rsidRPr="00D740E4" w:rsidRDefault="00624BBE" w:rsidP="00624BBE">
      <w:pPr>
        <w:spacing w:before="100" w:beforeAutospacing="1" w:after="0" w:line="240" w:lineRule="auto"/>
        <w:ind w:left="720"/>
        <w:rPr>
          <w:rFonts w:eastAsia="Times New Roman" w:cstheme="minorHAnsi"/>
          <w:sz w:val="20"/>
          <w:szCs w:val="24"/>
          <w:lang w:val="en"/>
        </w:rPr>
      </w:pPr>
    </w:p>
    <w:p w:rsidR="00112A53" w:rsidRPr="00D740E4" w:rsidRDefault="00112A53" w:rsidP="000322E9">
      <w:pPr>
        <w:pStyle w:val="NormalWeb"/>
        <w:spacing w:after="0" w:afterAutospacing="0"/>
        <w:rPr>
          <w:rFonts w:asciiTheme="minorHAnsi" w:hAnsiTheme="minorHAnsi" w:cstheme="minorHAnsi"/>
          <w:sz w:val="22"/>
          <w:u w:val="single"/>
          <w:lang w:val="en"/>
        </w:rPr>
      </w:pPr>
    </w:p>
    <w:sectPr w:rsidR="00112A53" w:rsidRPr="00D740E4" w:rsidSect="00AD4168">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86B" w:rsidRDefault="00C0786B" w:rsidP="00AD4168">
      <w:pPr>
        <w:spacing w:after="0" w:line="240" w:lineRule="auto"/>
      </w:pPr>
      <w:r>
        <w:separator/>
      </w:r>
    </w:p>
  </w:endnote>
  <w:endnote w:type="continuationSeparator" w:id="0">
    <w:p w:rsidR="00C0786B" w:rsidRDefault="00C0786B" w:rsidP="00AD4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168" w:rsidRDefault="00AD4168">
    <w:pPr>
      <w:pStyle w:val="Footer"/>
      <w:pBdr>
        <w:top w:val="single" w:sz="4" w:space="1" w:color="A5A5A5" w:themeColor="background1" w:themeShade="A5"/>
      </w:pBdr>
      <w:rPr>
        <w:color w:val="808080" w:themeColor="background1" w:themeShade="80"/>
      </w:rPr>
    </w:pPr>
    <w:sdt>
      <w:sdtPr>
        <w:rPr>
          <w:noProof/>
          <w:color w:val="808080" w:themeColor="background1" w:themeShade="80"/>
        </w:rPr>
        <w:alias w:val="Company"/>
        <w:id w:val="76117946"/>
        <w:placeholder>
          <w:docPart w:val="457164C981AF49FF95104DEFBCBB973D"/>
        </w:placeholder>
        <w:dataBinding w:prefixMappings="xmlns:ns0='http://schemas.openxmlformats.org/officeDocument/2006/extended-properties'" w:xpath="/ns0:Properties[1]/ns0:Company[1]" w:storeItemID="{6668398D-A668-4E3E-A5EB-62B293D839F1}"/>
        <w:text/>
      </w:sdtPr>
      <w:sdtContent>
        <w:r>
          <w:rPr>
            <w:noProof/>
            <w:color w:val="808080" w:themeColor="background1" w:themeShade="80"/>
          </w:rPr>
          <w:t>Perl On NetBeans – 0.1 Beta – User Guide</w:t>
        </w:r>
      </w:sdtContent>
    </w:sdt>
    <w:r>
      <w:rPr>
        <w:noProof/>
        <w:color w:val="808080" w:themeColor="background1" w:themeShade="80"/>
      </w:rPr>
      <mc:AlternateContent>
        <mc:Choice Requires="wpg">
          <w:drawing>
            <wp:anchor distT="0" distB="0" distL="114300" distR="114300" simplePos="0" relativeHeight="251659264" behindDoc="0" locked="0" layoutInCell="0" allowOverlap="1" wp14:editId="0E0E945E">
              <wp:simplePos x="0" y="0"/>
              <wp:positionH relativeFrom="leftMargin">
                <wp:align>center</wp:align>
              </wp:positionH>
              <mc:AlternateContent>
                <mc:Choice Requires="wp14">
                  <wp:positionV relativeFrom="margin">
                    <wp14:pctPosVOffset>90000</wp14:pctPosVOffset>
                  </wp:positionV>
                </mc:Choice>
                <mc:Fallback>
                  <wp:positionV relativeFrom="page">
                    <wp:posOffset>8321040</wp:posOffset>
                  </wp:positionV>
                </mc:Fallback>
              </mc:AlternateContent>
              <wp:extent cx="737870" cy="615950"/>
              <wp:effectExtent l="0" t="0" r="5080" b="3810"/>
              <wp:wrapNone/>
              <wp:docPr id="393"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615950"/>
                        <a:chOff x="319" y="13204"/>
                        <a:chExt cx="1162" cy="970"/>
                      </a:xfrm>
                    </wpg:grpSpPr>
                    <wpg:grpSp>
                      <wpg:cNvPr id="394" name="Group 394"/>
                      <wpg:cNvGrpSpPr>
                        <a:grpSpLocks noChangeAspect="1"/>
                      </wpg:cNvGrpSpPr>
                      <wpg:grpSpPr bwMode="auto">
                        <a:xfrm>
                          <a:off x="319" y="13723"/>
                          <a:ext cx="1161" cy="451"/>
                          <a:chOff x="-6" y="3399"/>
                          <a:chExt cx="12197" cy="4253"/>
                        </a:xfrm>
                      </wpg:grpSpPr>
                      <wpg:grpSp>
                        <wpg:cNvPr id="395" name="Group 395"/>
                        <wpg:cNvGrpSpPr>
                          <a:grpSpLocks noChangeAspect="1"/>
                        </wpg:cNvGrpSpPr>
                        <wpg:grpSpPr bwMode="auto">
                          <a:xfrm>
                            <a:off x="-6" y="3717"/>
                            <a:ext cx="12189" cy="3550"/>
                            <a:chOff x="18" y="7468"/>
                            <a:chExt cx="12189" cy="3550"/>
                          </a:xfrm>
                        </wpg:grpSpPr>
                        <wps:wsp>
                          <wps:cNvPr id="396" name="Freeform 396"/>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 name="Freeform 397"/>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398"/>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99" name="Freeform 399"/>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400"/>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401"/>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402"/>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403"/>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4" name="Freeform 404"/>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05" name="Text Box 405"/>
                      <wps:cNvSpPr txBox="1">
                        <a:spLocks noChangeArrowheads="1"/>
                      </wps:cNvSpPr>
                      <wps:spPr bwMode="auto">
                        <a:xfrm>
                          <a:off x="423" y="13204"/>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168" w:rsidRDefault="00AD4168">
                            <w:pPr>
                              <w:jc w:val="center"/>
                              <w:rPr>
                                <w:color w:val="4F81BD" w:themeColor="accent1"/>
                              </w:rPr>
                            </w:pPr>
                            <w:r>
                              <w:fldChar w:fldCharType="begin"/>
                            </w:r>
                            <w:r>
                              <w:instrText xml:space="preserve"> PAGE   \* MERGEFORMAT </w:instrText>
                            </w:r>
                            <w:r>
                              <w:fldChar w:fldCharType="separate"/>
                            </w:r>
                            <w:r w:rsidR="00EE0F92" w:rsidRPr="00EE0F92">
                              <w:rPr>
                                <w:noProof/>
                                <w:color w:val="4F81BD" w:themeColor="accent1"/>
                              </w:rPr>
                              <w:t>2</w:t>
                            </w:r>
                            <w:r>
                              <w:rPr>
                                <w:noProof/>
                                <w:color w:val="4F81BD" w:themeColor="accent1"/>
                              </w:rPr>
                              <w:fldChar w:fldCharType="end"/>
                            </w:r>
                          </w:p>
                          <w:p w:rsidR="00AD4168" w:rsidRDefault="00AD4168"/>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393" o:spid="_x0000_s1040" style="position:absolute;margin-left:0;margin-top:0;width:58.1pt;height:48.5pt;z-index:251659264;mso-width-percent:800;mso-top-percent:900;mso-position-horizontal:center;mso-position-horizontal-relative:left-margin-area;mso-position-vertical-relative:margin;mso-width-percent:800;mso-top-percent:9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" o:allowincell="f">
              <v:group id="Group 394" o:spid="_x0000_s1041" style="position:absolute;left:319;top:13723;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o:lock v:ext="edit" aspectratio="t"/>
                <v:group id="Group 395" o:spid="_x0000_s1042"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o:lock v:ext="edit" aspectratio="t"/>
                  <v:shape id="Freeform 396" o:spid="_x0000_s1043"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IxlMMA&#10;AADcAAAADwAAAGRycy9kb3ducmV2LnhtbESPUWsCMRCE34X+h7BC3zRni4c9jVKEQot9qNofsFzW&#10;u8NkcySrXv99IxT6OMzMN8xqM3inrhRTF9jAbFqAIq6D7bgx8H18myxAJUG26AKTgR9KsFk/jFZY&#10;2XDjPV0P0qgM4VShgVakr7ROdUse0zT0xNk7hehRsoyNthFvGe6dfiqKUnvsOC+02NO2pfp8uHgD&#10;4na8rxcf892lmLnPr2i7civGPI6H1yUooUH+w3/td2vg+aWE+5l8BP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IxlM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397" o:spid="_x0000_s1044"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TFFscA&#10;AADcAAAADwAAAGRycy9kb3ducmV2LnhtbESPT2sCMRTE7wW/Q3hCL0WzraXarVGkVGpP9R94fWye&#10;m7Wbl22S6tZPb4RCj8PM/IYZT1tbiyP5UDlWcN/PQBAXTldcKthu5r0RiBCRNdaOScEvBZhOOjdj&#10;zLU78YqO61iKBOGQowITY5NLGQpDFkPfNcTJ2ztvMSbpS6k9nhLc1vIhy56kxYrTgsGGXg0VX+sf&#10;q2B5XvnZoPn2ZzSP5efhY3c3fHtX6rbbzl5ARGrjf/ivvdAKBs9DuJ5JR0B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kxRb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398" o:spid="_x0000_s1045"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qpcIA&#10;AADcAAAADwAAAGRycy9kb3ducmV2LnhtbERPyW7CMBC9I/UfrKnUG3HqIlpSTBRAVRHqpSz3UTxN&#10;QuNxFLsQ/r4+IHF8evs8H2wrztT7xrGG5yQFQVw603Cl4bD/GL+B8AHZYOuYNFzJQ754GM0xM+7C&#10;33TehUrEEPYZaqhD6DIpfVmTRZ+4jjhyP663GCLsK2l6vMRw20qVplNpseHYUGNHq5rK392f1fC6&#10;X0/Whdmq5SeHkyqP6nT8Ulo/PQ7FO4hAQ7iLb+6N0fAyi2vj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GqlwgAAANwAAAAPAAAAAAAAAAAAAAAAAJgCAABkcnMvZG93&#10;bnJldi54bWxQSwUGAAAAAAQABAD1AAAAhwMAAAAA&#10;" path="m,l,3550,1591,2746r,-2009l,xe" fillcolor="#a7bfde" stroked="f">
                    <v:fill opacity="32896f"/>
                    <v:path arrowok="t" o:connecttype="custom" o:connectlocs="0,0;0,3550;1591,2746;1591,737;0,0" o:connectangles="0,0,0,0,0"/>
                    <o:lock v:ext="edit" aspectratio="t"/>
                  </v:shape>
                </v:group>
                <v:shape id="Freeform 399" o:spid="_x0000_s1046"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vxNcUA&#10;AADcAAAADwAAAGRycy9kb3ducmV2LnhtbESPQWvCQBSE7wX/w/KE3upuFaqm2YgEWnvwYtLeH9nX&#10;JDT7NmS3MfrrXaHQ4zAz3zDpbrKdGGnwrWMNzwsFgrhypuVaw2f59rQB4QOywc4xabiQh102e0gx&#10;Me7MJxqLUIsIYZ+ghiaEPpHSVw1Z9AvXE0fv2w0WQ5RDLc2A5wi3nVwq9SItthwXGuwpb6j6KX6t&#10;htOYr77eS0WX0qy7w/pYqOs11/pxPu1fQQSawn/4r/1hNKy2W7if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E1xQAAANwAAAAPAAAAAAAAAAAAAAAAAJgCAABkcnMv&#10;ZG93bnJldi54bWxQSwUGAAAAAAQABAD1AAAAigMAAAAA&#10;" path="m1,251l,2662r4120,251l4120,,1,251xe" fillcolor="#d8d8d8" stroked="f">
                  <v:path arrowok="t" o:connecttype="custom" o:connectlocs="1,251;0,2662;4120,2913;4120,0;1,251" o:connectangles="0,0,0,0,0"/>
                  <o:lock v:ext="edit" aspectratio="t"/>
                </v:shape>
                <v:shape id="Freeform 400" o:spid="_x0000_s1047"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agJMMA&#10;AADcAAAADwAAAGRycy9kb3ducmV2LnhtbERPTWsCMRC9F/wPYYTeaqK0pWyNUsSWXgq6Fmlvs5tp&#10;dulmsiSprv56cyh4fLzv+XJwnThQiK1nDdOJAkFce9Oy1fC5e717AhETssHOM2k4UYTlYnQzx8L4&#10;I2/pUCYrcgjHAjU0KfWFlLFuyGGc+J44cz8+OEwZBitNwGMOd52cKfUoHbacGxrsadVQ/Vv+OQ17&#10;uXkov7b2w1fflarCet/Z85vWt+Ph5RlEoiFdxf/ud6PhXuX5+Uw+An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agJMMAAADcAAAADwAAAAAAAAAAAAAAAACYAgAAZHJzL2Rv&#10;d25yZXYueG1sUEsFBgAAAAAEAAQA9QAAAIgDAAAAAA==&#10;" path="m,l,4236,3985,3349r,-2428l,xe" fillcolor="#bfbfbf" stroked="f">
                  <v:path arrowok="t" o:connecttype="custom" o:connectlocs="0,0;0,4236;3985,3349;3985,921;0,0" o:connectangles="0,0,0,0,0"/>
                  <o:lock v:ext="edit" aspectratio="t"/>
                </v:shape>
                <v:shape id="Freeform 401" o:spid="_x0000_s104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mVoMUA&#10;AADcAAAADwAAAGRycy9kb3ducmV2LnhtbESPQWvCQBSE7wX/w/KEXopuLKWE1FXEoPRQUKPg9TX7&#10;moRm34bd1cR/3xUKHoeZ+YaZLwfTiis531hWMJsmIIhLqxuuFJyOm0kKwgdkja1lUnAjD8vF6GmO&#10;mbY9H+hahEpECPsMFdQhdJmUvqzJoJ/ajjh6P9YZDFG6SmqHfYSbVr4mybs02HBcqLGjdU3lb3Ex&#10;Cor8XLzc/H6X5+m+2367r7XpU6Wex8PqA0SgITzC/+1PreAtmcH9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WgxQAAANw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402" o:spid="_x0000_s1049"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2ZsMMA&#10;AADcAAAADwAAAGRycy9kb3ducmV2LnhtbESPT4vCMBTE7wt+h/CEva2pdVmkGkUFcfdo/XN+NM+m&#10;2LzUJtrut98Iwh6HmfkNM1/2thYPan3lWMF4lIAgLpyuuFRwPGw/piB8QNZYOyYFv+RhuRi8zTHT&#10;ruM9PfJQighhn6ECE0KTSekLQxb9yDXE0bu41mKIsi2lbrGLcFvLNEm+pMWK44LBhjaGimt+twpO&#10;3V7qUN9+zrt8nE6q8zotbkap92G/moEI1If/8Kv9rRV8Jik8z8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2ZsM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03" o:spid="_x0000_s1050"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UQ18QA&#10;AADcAAAADwAAAGRycy9kb3ducmV2LnhtbESPT4vCMBTE7wv7HcJb8LamqyJSjeKKC97EPyDeHs2z&#10;LTYvNcnW9tsbQfA4zMxvmNmiNZVoyPnSsoKffgKCOLO65FzB8fD3PQHhA7LGyjIp6MjDYv75McNU&#10;2zvvqNmHXEQI+xQVFCHUqZQ+K8ig79uaOHoX6wyGKF0utcN7hJtKDpJkLA2WHBcKrGlVUHbd/xsF&#10;Q7cdrHenm0d7mayOv003OtedUr2vdjkFEagN7/CrvdEKRskQ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ENf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04" o:spid="_x0000_s1051"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82cYA&#10;AADcAAAADwAAAGRycy9kb3ducmV2LnhtbESPQWsCMRSE7wX/Q3hCbzVra23ZGkWWWgQ9WGvp9XXz&#10;TBY3L8smrtt/bwqFHoeZ+YaZLXpXi47aUHlWMB5lIIhLrys2Cg4fq7tnECEia6w9k4IfCrCYD25m&#10;mGt/4Xfq9tGIBOGQowIbY5NLGUpLDsPIN8TJO/rWYUyyNVK3eElwV8v7LJtKhxWnBYsNFZbK0/7s&#10;FLztHosH032tm42v7Of26WC+i1elbof98gVEpD7+h//aa61gkk3g90w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V82c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05" o:spid="_x0000_s1052" type="#_x0000_t202" style="position:absolute;left:423;top:13204;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6pD8QA&#10;AADcAAAADwAAAGRycy9kb3ducmV2LnhtbESPQWvCQBSE7wX/w/IEb3UTaUtJXYMWKh70UO0PeGRf&#10;s9Hs27C7NYm/visUehxm5htmWQ62FVfyoXGsIJ9nIIgrpxuuFXydPh5fQYSIrLF1TApGClCuJg9L&#10;LLTr+ZOux1iLBOFQoAITY1dIGSpDFsPcdcTJ+3beYkzS11J77BPctnKRZS/SYsNpwWBH74aqy/HH&#10;KrC3/Ob3iPa8HRfYd6PZHvYbpWbTYf0GItIQ/8N/7Z1W8JQ9w/1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qQ/EAAAA3AAAAA8AAAAAAAAAAAAAAAAAmAIAAGRycy9k&#10;b3ducmV2LnhtbFBLBQYAAAAABAAEAPUAAACJAwAAAAA=&#10;" filled="f" stroked="f">
                <v:textbox inset=",0,,0">
                  <w:txbxContent>
                    <w:p w:rsidR="00AD4168" w:rsidRDefault="00AD4168">
                      <w:pPr>
                        <w:jc w:val="center"/>
                        <w:rPr>
                          <w:color w:val="4F81BD" w:themeColor="accent1"/>
                        </w:rPr>
                      </w:pPr>
                      <w:r>
                        <w:fldChar w:fldCharType="begin"/>
                      </w:r>
                      <w:r>
                        <w:instrText xml:space="preserve"> PAGE   \* MERGEFORMAT </w:instrText>
                      </w:r>
                      <w:r>
                        <w:fldChar w:fldCharType="separate"/>
                      </w:r>
                      <w:r w:rsidR="00EE0F92" w:rsidRPr="00EE0F92">
                        <w:rPr>
                          <w:noProof/>
                          <w:color w:val="4F81BD" w:themeColor="accent1"/>
                        </w:rPr>
                        <w:t>2</w:t>
                      </w:r>
                      <w:r>
                        <w:rPr>
                          <w:noProof/>
                          <w:color w:val="4F81BD" w:themeColor="accent1"/>
                        </w:rPr>
                        <w:fldChar w:fldCharType="end"/>
                      </w:r>
                    </w:p>
                    <w:p w:rsidR="00AD4168" w:rsidRDefault="00AD4168"/>
                  </w:txbxContent>
                </v:textbox>
              </v:shape>
              <w10:wrap anchorx="margin" anchory="margin"/>
            </v:group>
          </w:pict>
        </mc:Fallback>
      </mc:AlternateContent>
    </w:r>
    <w:r>
      <w:rPr>
        <w:color w:val="808080" w:themeColor="background1" w:themeShade="80"/>
      </w:rPr>
      <w:t xml:space="preserve"> | </w:t>
    </w:r>
  </w:p>
  <w:p w:rsidR="00AD4168" w:rsidRDefault="00AD4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86B" w:rsidRDefault="00C0786B" w:rsidP="00AD4168">
      <w:pPr>
        <w:spacing w:after="0" w:line="240" w:lineRule="auto"/>
      </w:pPr>
      <w:r>
        <w:separator/>
      </w:r>
    </w:p>
  </w:footnote>
  <w:footnote w:type="continuationSeparator" w:id="0">
    <w:p w:rsidR="00C0786B" w:rsidRDefault="00C0786B" w:rsidP="00AD41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6C12"/>
    <w:multiLevelType w:val="hybridMultilevel"/>
    <w:tmpl w:val="3FCA97AC"/>
    <w:lvl w:ilvl="0" w:tplc="8CA2A4EA">
      <w:start w:val="1"/>
      <w:numFmt w:val="lowerRoman"/>
      <w:lvlText w:val="%1."/>
      <w:lvlJc w:val="left"/>
      <w:pPr>
        <w:ind w:left="1440" w:hanging="72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F05DDC"/>
    <w:multiLevelType w:val="multilevel"/>
    <w:tmpl w:val="314E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DB5F10"/>
    <w:multiLevelType w:val="multilevel"/>
    <w:tmpl w:val="80D4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8A7CF0"/>
    <w:multiLevelType w:val="multilevel"/>
    <w:tmpl w:val="D1C8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1C750B"/>
    <w:multiLevelType w:val="multilevel"/>
    <w:tmpl w:val="F036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A352F3"/>
    <w:multiLevelType w:val="multilevel"/>
    <w:tmpl w:val="D0CE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38797F"/>
    <w:multiLevelType w:val="multilevel"/>
    <w:tmpl w:val="314E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AA4"/>
    <w:rsid w:val="000044D0"/>
    <w:rsid w:val="000322E9"/>
    <w:rsid w:val="0010722F"/>
    <w:rsid w:val="00112A53"/>
    <w:rsid w:val="001B36EE"/>
    <w:rsid w:val="003214F0"/>
    <w:rsid w:val="00375B0B"/>
    <w:rsid w:val="005E1A32"/>
    <w:rsid w:val="00624BBE"/>
    <w:rsid w:val="00667B37"/>
    <w:rsid w:val="006B1F5E"/>
    <w:rsid w:val="006D04C8"/>
    <w:rsid w:val="006D4687"/>
    <w:rsid w:val="007101C5"/>
    <w:rsid w:val="007D4CDC"/>
    <w:rsid w:val="00887279"/>
    <w:rsid w:val="009F18C0"/>
    <w:rsid w:val="00A53E52"/>
    <w:rsid w:val="00AD4168"/>
    <w:rsid w:val="00BB042B"/>
    <w:rsid w:val="00C0786B"/>
    <w:rsid w:val="00C7517B"/>
    <w:rsid w:val="00CD18EC"/>
    <w:rsid w:val="00D01662"/>
    <w:rsid w:val="00D740E4"/>
    <w:rsid w:val="00EE0F92"/>
    <w:rsid w:val="00F63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6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2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2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0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42B"/>
    <w:rPr>
      <w:rFonts w:ascii="Tahoma" w:hAnsi="Tahoma" w:cs="Tahoma"/>
      <w:sz w:val="16"/>
      <w:szCs w:val="16"/>
    </w:rPr>
  </w:style>
  <w:style w:type="character" w:customStyle="1" w:styleId="Heading1Char">
    <w:name w:val="Heading 1 Char"/>
    <w:basedOn w:val="DefaultParagraphFont"/>
    <w:link w:val="Heading1"/>
    <w:uiPriority w:val="9"/>
    <w:rsid w:val="00D016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D4687"/>
    <w:pPr>
      <w:ind w:left="720"/>
      <w:contextualSpacing/>
    </w:pPr>
  </w:style>
  <w:style w:type="character" w:styleId="Hyperlink">
    <w:name w:val="Hyperlink"/>
    <w:basedOn w:val="DefaultParagraphFont"/>
    <w:uiPriority w:val="99"/>
    <w:unhideWhenUsed/>
    <w:rsid w:val="00887279"/>
    <w:rPr>
      <w:color w:val="0000FF" w:themeColor="hyperlink"/>
      <w:u w:val="single"/>
    </w:rPr>
  </w:style>
  <w:style w:type="character" w:customStyle="1" w:styleId="Heading2Char">
    <w:name w:val="Heading 2 Char"/>
    <w:basedOn w:val="DefaultParagraphFont"/>
    <w:link w:val="Heading2"/>
    <w:uiPriority w:val="9"/>
    <w:rsid w:val="00887279"/>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7517B"/>
    <w:pPr>
      <w:spacing w:line="240" w:lineRule="auto"/>
    </w:pPr>
    <w:rPr>
      <w:b/>
      <w:bCs/>
      <w:color w:val="4F81BD" w:themeColor="accent1"/>
      <w:sz w:val="18"/>
      <w:szCs w:val="18"/>
    </w:rPr>
  </w:style>
  <w:style w:type="paragraph" w:styleId="Header">
    <w:name w:val="header"/>
    <w:basedOn w:val="Normal"/>
    <w:link w:val="HeaderChar"/>
    <w:uiPriority w:val="99"/>
    <w:unhideWhenUsed/>
    <w:rsid w:val="00AD4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168"/>
  </w:style>
  <w:style w:type="paragraph" w:styleId="Footer">
    <w:name w:val="footer"/>
    <w:basedOn w:val="Normal"/>
    <w:link w:val="FooterChar"/>
    <w:uiPriority w:val="99"/>
    <w:unhideWhenUsed/>
    <w:rsid w:val="00AD4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1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6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2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2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0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42B"/>
    <w:rPr>
      <w:rFonts w:ascii="Tahoma" w:hAnsi="Tahoma" w:cs="Tahoma"/>
      <w:sz w:val="16"/>
      <w:szCs w:val="16"/>
    </w:rPr>
  </w:style>
  <w:style w:type="character" w:customStyle="1" w:styleId="Heading1Char">
    <w:name w:val="Heading 1 Char"/>
    <w:basedOn w:val="DefaultParagraphFont"/>
    <w:link w:val="Heading1"/>
    <w:uiPriority w:val="9"/>
    <w:rsid w:val="00D016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D4687"/>
    <w:pPr>
      <w:ind w:left="720"/>
      <w:contextualSpacing/>
    </w:pPr>
  </w:style>
  <w:style w:type="character" w:styleId="Hyperlink">
    <w:name w:val="Hyperlink"/>
    <w:basedOn w:val="DefaultParagraphFont"/>
    <w:uiPriority w:val="99"/>
    <w:unhideWhenUsed/>
    <w:rsid w:val="00887279"/>
    <w:rPr>
      <w:color w:val="0000FF" w:themeColor="hyperlink"/>
      <w:u w:val="single"/>
    </w:rPr>
  </w:style>
  <w:style w:type="character" w:customStyle="1" w:styleId="Heading2Char">
    <w:name w:val="Heading 2 Char"/>
    <w:basedOn w:val="DefaultParagraphFont"/>
    <w:link w:val="Heading2"/>
    <w:uiPriority w:val="9"/>
    <w:rsid w:val="00887279"/>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7517B"/>
    <w:pPr>
      <w:spacing w:line="240" w:lineRule="auto"/>
    </w:pPr>
    <w:rPr>
      <w:b/>
      <w:bCs/>
      <w:color w:val="4F81BD" w:themeColor="accent1"/>
      <w:sz w:val="18"/>
      <w:szCs w:val="18"/>
    </w:rPr>
  </w:style>
  <w:style w:type="paragraph" w:styleId="Header">
    <w:name w:val="header"/>
    <w:basedOn w:val="Normal"/>
    <w:link w:val="HeaderChar"/>
    <w:uiPriority w:val="99"/>
    <w:unhideWhenUsed/>
    <w:rsid w:val="00AD41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168"/>
  </w:style>
  <w:style w:type="paragraph" w:styleId="Footer">
    <w:name w:val="footer"/>
    <w:basedOn w:val="Normal"/>
    <w:link w:val="FooterChar"/>
    <w:uiPriority w:val="99"/>
    <w:unhideWhenUsed/>
    <w:rsid w:val="00AD4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741009">
      <w:bodyDiv w:val="1"/>
      <w:marLeft w:val="0"/>
      <w:marRight w:val="0"/>
      <w:marTop w:val="0"/>
      <w:marBottom w:val="0"/>
      <w:divBdr>
        <w:top w:val="none" w:sz="0" w:space="0" w:color="auto"/>
        <w:left w:val="none" w:sz="0" w:space="0" w:color="auto"/>
        <w:bottom w:val="none" w:sz="0" w:space="0" w:color="auto"/>
        <w:right w:val="none" w:sz="0" w:space="0" w:color="auto"/>
      </w:divBdr>
      <w:divsChild>
        <w:div w:id="1649937687">
          <w:marLeft w:val="0"/>
          <w:marRight w:val="0"/>
          <w:marTop w:val="0"/>
          <w:marBottom w:val="0"/>
          <w:divBdr>
            <w:top w:val="none" w:sz="0" w:space="0" w:color="auto"/>
            <w:left w:val="none" w:sz="0" w:space="0" w:color="auto"/>
            <w:bottom w:val="none" w:sz="0" w:space="0" w:color="auto"/>
            <w:right w:val="none" w:sz="0" w:space="0" w:color="auto"/>
          </w:divBdr>
          <w:divsChild>
            <w:div w:id="1710372143">
              <w:marLeft w:val="0"/>
              <w:marRight w:val="0"/>
              <w:marTop w:val="0"/>
              <w:marBottom w:val="0"/>
              <w:divBdr>
                <w:top w:val="none" w:sz="0" w:space="0" w:color="auto"/>
                <w:left w:val="none" w:sz="0" w:space="0" w:color="auto"/>
                <w:bottom w:val="none" w:sz="0" w:space="0" w:color="auto"/>
                <w:right w:val="none" w:sz="0" w:space="0" w:color="auto"/>
              </w:divBdr>
              <w:divsChild>
                <w:div w:id="464082415">
                  <w:marLeft w:val="0"/>
                  <w:marRight w:val="0"/>
                  <w:marTop w:val="0"/>
                  <w:marBottom w:val="0"/>
                  <w:divBdr>
                    <w:top w:val="none" w:sz="0" w:space="0" w:color="auto"/>
                    <w:left w:val="none" w:sz="0" w:space="0" w:color="auto"/>
                    <w:bottom w:val="none" w:sz="0" w:space="0" w:color="auto"/>
                    <w:right w:val="none" w:sz="0" w:space="0" w:color="auto"/>
                  </w:divBdr>
                  <w:divsChild>
                    <w:div w:id="484322214">
                      <w:marLeft w:val="0"/>
                      <w:marRight w:val="0"/>
                      <w:marTop w:val="0"/>
                      <w:marBottom w:val="0"/>
                      <w:divBdr>
                        <w:top w:val="none" w:sz="0" w:space="0" w:color="auto"/>
                        <w:left w:val="none" w:sz="0" w:space="0" w:color="auto"/>
                        <w:bottom w:val="none" w:sz="0" w:space="0" w:color="auto"/>
                        <w:right w:val="none" w:sz="0" w:space="0" w:color="auto"/>
                      </w:divBdr>
                      <w:divsChild>
                        <w:div w:id="1189416731">
                          <w:marLeft w:val="0"/>
                          <w:marRight w:val="0"/>
                          <w:marTop w:val="0"/>
                          <w:marBottom w:val="0"/>
                          <w:divBdr>
                            <w:top w:val="none" w:sz="0" w:space="0" w:color="auto"/>
                            <w:left w:val="none" w:sz="0" w:space="0" w:color="auto"/>
                            <w:bottom w:val="none" w:sz="0" w:space="0" w:color="auto"/>
                            <w:right w:val="none" w:sz="0" w:space="0" w:color="auto"/>
                          </w:divBdr>
                          <w:divsChild>
                            <w:div w:id="478615042">
                              <w:marLeft w:val="0"/>
                              <w:marRight w:val="0"/>
                              <w:marTop w:val="0"/>
                              <w:marBottom w:val="0"/>
                              <w:divBdr>
                                <w:top w:val="none" w:sz="0" w:space="0" w:color="auto"/>
                                <w:left w:val="none" w:sz="0" w:space="0" w:color="auto"/>
                                <w:bottom w:val="none" w:sz="0" w:space="0" w:color="auto"/>
                                <w:right w:val="none" w:sz="0" w:space="0" w:color="auto"/>
                              </w:divBdr>
                              <w:divsChild>
                                <w:div w:id="1910729906">
                                  <w:marLeft w:val="0"/>
                                  <w:marRight w:val="0"/>
                                  <w:marTop w:val="0"/>
                                  <w:marBottom w:val="0"/>
                                  <w:divBdr>
                                    <w:top w:val="none" w:sz="0" w:space="0" w:color="auto"/>
                                    <w:left w:val="none" w:sz="0" w:space="0" w:color="auto"/>
                                    <w:bottom w:val="none" w:sz="0" w:space="0" w:color="auto"/>
                                    <w:right w:val="none" w:sz="0" w:space="0" w:color="auto"/>
                                  </w:divBdr>
                                  <w:divsChild>
                                    <w:div w:id="1254582145">
                                      <w:marLeft w:val="0"/>
                                      <w:marRight w:val="0"/>
                                      <w:marTop w:val="0"/>
                                      <w:marBottom w:val="0"/>
                                      <w:divBdr>
                                        <w:top w:val="none" w:sz="0" w:space="0" w:color="auto"/>
                                        <w:left w:val="none" w:sz="0" w:space="0" w:color="auto"/>
                                        <w:bottom w:val="none" w:sz="0" w:space="0" w:color="auto"/>
                                        <w:right w:val="none" w:sz="0" w:space="0" w:color="auto"/>
                                      </w:divBdr>
                                      <w:divsChild>
                                        <w:div w:id="18909984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mailto:perlonnetbeans@googlegroups.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groups.google.com/group/perlonnetbeans"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code.google.com/p/perl-on-netbeans"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linux.die.net/man/1/perlcritic"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perltidy.sourceforge.net/perltidy.html" TargetMode="External"/><Relationship Id="rId35" Type="http://schemas.openxmlformats.org/officeDocument/2006/relationships/hyperlink" Target="http://www.facebook.com/PerlOnNetBean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7164C981AF49FF95104DEFBCBB973D"/>
        <w:category>
          <w:name w:val="General"/>
          <w:gallery w:val="placeholder"/>
        </w:category>
        <w:types>
          <w:type w:val="bbPlcHdr"/>
        </w:types>
        <w:behaviors>
          <w:behavior w:val="content"/>
        </w:behaviors>
        <w:guid w:val="{93D087AE-45E9-4717-BFBE-0473EB816ECA}"/>
      </w:docPartPr>
      <w:docPartBody>
        <w:p w:rsidR="00000000" w:rsidRDefault="00D00BF2" w:rsidP="00D00BF2">
          <w:pPr>
            <w:pStyle w:val="457164C981AF49FF95104DEFBCBB973D"/>
          </w:pPr>
          <w:r>
            <w:rPr>
              <w:noProof/>
              <w:color w:val="7F7F7F" w:themeColor="background1" w:themeShade="7F"/>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BF2"/>
    <w:rsid w:val="00D00BF2"/>
    <w:rsid w:val="00DC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375C3CB6B148419BDD1E3D80E49BFB">
    <w:name w:val="25375C3CB6B148419BDD1E3D80E49BFB"/>
    <w:rsid w:val="00D00BF2"/>
  </w:style>
  <w:style w:type="paragraph" w:customStyle="1" w:styleId="457164C981AF49FF95104DEFBCBB973D">
    <w:name w:val="457164C981AF49FF95104DEFBCBB973D"/>
    <w:rsid w:val="00D00BF2"/>
  </w:style>
  <w:style w:type="paragraph" w:customStyle="1" w:styleId="1DD7093E097644369B141FCDBBBF8F02">
    <w:name w:val="1DD7093E097644369B141FCDBBBF8F02"/>
    <w:rsid w:val="00D00B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375C3CB6B148419BDD1E3D80E49BFB">
    <w:name w:val="25375C3CB6B148419BDD1E3D80E49BFB"/>
    <w:rsid w:val="00D00BF2"/>
  </w:style>
  <w:style w:type="paragraph" w:customStyle="1" w:styleId="457164C981AF49FF95104DEFBCBB973D">
    <w:name w:val="457164C981AF49FF95104DEFBCBB973D"/>
    <w:rsid w:val="00D00BF2"/>
  </w:style>
  <w:style w:type="paragraph" w:customStyle="1" w:styleId="1DD7093E097644369B141FCDBBBF8F02">
    <w:name w:val="1DD7093E097644369B141FCDBBBF8F02"/>
    <w:rsid w:val="00D00B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DF3AF8-D72B-4B90-A9F6-CC542D0F7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14</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Perl On NetBeans – 0.1 Beta – User Guide</Company>
  <LinksUpToDate>false</LinksUpToDate>
  <CharactersWithSpaces>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Perl On NetBeans</dc:title>
  <dc:subject>User Guide for version 0.1 (Beta)</dc:subject>
  <dc:creator>Shahabuddin, Asad (Cognizant)</dc:creator>
  <cp:lastModifiedBy>Sudeep</cp:lastModifiedBy>
  <cp:revision>17</cp:revision>
  <dcterms:created xsi:type="dcterms:W3CDTF">2012-12-05T09:02:00Z</dcterms:created>
  <dcterms:modified xsi:type="dcterms:W3CDTF">2012-12-07T15:38:00Z</dcterms:modified>
</cp:coreProperties>
</file>