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A7634" w14:textId="5900B23E" w:rsidR="0092452A" w:rsidRPr="006D6E5C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2E34A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4</w:t>
      </w:r>
    </w:p>
    <w:p w14:paraId="692652F5" w14:textId="77777777" w:rsidR="00C7680A" w:rsidRPr="006D6E5C" w:rsidRDefault="00C7680A" w:rsidP="00C7680A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7E4960AF" w14:textId="1644BA55" w:rsidR="00C7680A" w:rsidRDefault="00C7680A" w:rsidP="00EA5CAF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 xml:space="preserve">In this Sprint, the purpose was to </w:t>
      </w:r>
      <w:r w:rsidR="00CD43FF">
        <w:rPr>
          <w:rFonts w:ascii="Times New Roman" w:hAnsi="Times New Roman" w:cs="Times New Roman"/>
        </w:rPr>
        <w:t xml:space="preserve">add </w:t>
      </w:r>
      <w:r w:rsidR="00D0542A">
        <w:rPr>
          <w:rFonts w:ascii="Times New Roman" w:hAnsi="Times New Roman" w:cs="Times New Roman"/>
        </w:rPr>
        <w:t>Crew AI agent decision making functionality</w:t>
      </w:r>
      <w:r w:rsidR="00AE0110">
        <w:rPr>
          <w:rFonts w:ascii="Times New Roman" w:hAnsi="Times New Roman" w:cs="Times New Roman"/>
        </w:rPr>
        <w:t xml:space="preserve"> and then add integration tests and validation of code and finally backtest the strategy</w:t>
      </w:r>
      <w:r w:rsidRPr="00552A10">
        <w:rPr>
          <w:rFonts w:ascii="Times New Roman" w:hAnsi="Times New Roman" w:cs="Times New Roman"/>
        </w:rPr>
        <w:t xml:space="preserve">. The following sections contain the </w:t>
      </w:r>
      <w:r w:rsidR="00CD43FF">
        <w:rPr>
          <w:rFonts w:ascii="Times New Roman" w:hAnsi="Times New Roman" w:cs="Times New Roman"/>
        </w:rPr>
        <w:t>u</w:t>
      </w:r>
      <w:r w:rsidRPr="00552A10">
        <w:rPr>
          <w:rFonts w:ascii="Times New Roman" w:hAnsi="Times New Roman" w:cs="Times New Roman"/>
        </w:rPr>
        <w:t xml:space="preserve">ser </w:t>
      </w:r>
      <w:r w:rsidR="00CD43FF">
        <w:rPr>
          <w:rFonts w:ascii="Times New Roman" w:hAnsi="Times New Roman" w:cs="Times New Roman"/>
        </w:rPr>
        <w:t>s</w:t>
      </w:r>
      <w:r w:rsidRPr="00552A10">
        <w:rPr>
          <w:rFonts w:ascii="Times New Roman" w:hAnsi="Times New Roman" w:cs="Times New Roman"/>
        </w:rPr>
        <w:t xml:space="preserve">tories I worked on with a detailed description of the </w:t>
      </w:r>
      <w:r w:rsidR="00CD43FF">
        <w:rPr>
          <w:rFonts w:ascii="Times New Roman" w:hAnsi="Times New Roman" w:cs="Times New Roman"/>
        </w:rPr>
        <w:t>t</w:t>
      </w:r>
      <w:r w:rsidRPr="00552A10">
        <w:rPr>
          <w:rFonts w:ascii="Times New Roman" w:hAnsi="Times New Roman" w:cs="Times New Roman"/>
        </w:rPr>
        <w:t>asks I worked on.</w:t>
      </w:r>
    </w:p>
    <w:p w14:paraId="600F180D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3E1A9BF1" w14:textId="77777777" w:rsidR="00C7680A" w:rsidRPr="00202EF7" w:rsidRDefault="00C7680A" w:rsidP="00C7680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6B2A1D30" w14:textId="3C6968C9" w:rsidR="00EA5CAF" w:rsidRPr="00EA5CAF" w:rsidRDefault="00EA5CAF" w:rsidP="00EA5CA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EA5CA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NQR: Fundamental ML Pipeline (FNN / RF / ANFIS) for Next-Quarter Return Prediction #597</w:t>
        </w:r>
      </w:hyperlink>
    </w:p>
    <w:p w14:paraId="49C5FFD3" w14:textId="77777777" w:rsidR="00C7680A" w:rsidRPr="006D6E5C" w:rsidRDefault="00C7680A" w:rsidP="00C7680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0866B176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Data Integrity: No missing or malformed ratio inputs; NaNs handled.</w:t>
      </w:r>
    </w:p>
    <w:p w14:paraId="66B2AD18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Model Validity: All three models accept the same input shape and produce probabilities in [0, 1].</w:t>
      </w:r>
    </w:p>
    <w:p w14:paraId="6FA75885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Performance: Full inference (load + predict) runs ≤ 1 s on Codespaces CPU.</w:t>
      </w:r>
    </w:p>
    <w:p w14:paraId="01FBC840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Robustness: Pipeline tolerates new tickers or missing quarters without crashing.</w:t>
      </w:r>
    </w:p>
    <w:p w14:paraId="333E0250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Integration: DecisionAgent always returns BUY or SELL (no HOLD).</w:t>
      </w:r>
    </w:p>
    <w:p w14:paraId="706687B0" w14:textId="77777777" w:rsidR="00C7680A" w:rsidRPr="006D6E5C" w:rsidRDefault="00C7680A" w:rsidP="00C7680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1784649A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Ratio fetching and storage scripts implemented and unit-tested.</w:t>
      </w:r>
    </w:p>
    <w:p w14:paraId="4D141E7E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FNN, RF, and ANFIS model code written, trained, and validated.</w:t>
      </w:r>
    </w:p>
    <w:p w14:paraId="17E2AA9B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Inference endpoint loads all three models and emits correct JSON.</w:t>
      </w:r>
    </w:p>
    <w:p w14:paraId="6DB7C62F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Crew AI decision agent defined and tested end-to-end.</w:t>
      </w:r>
    </w:p>
    <w:p w14:paraId="3E3AFD06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Integration tests and documentation (README, examples) completed.</w:t>
      </w:r>
    </w:p>
    <w:p w14:paraId="7809A412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Backtesting harness implemented and performance report generated.</w:t>
      </w:r>
    </w:p>
    <w:p w14:paraId="2210E6E0" w14:textId="77777777" w:rsidR="00C7680A" w:rsidRPr="006D6E5C" w:rsidRDefault="00C7680A" w:rsidP="00C7680A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21236423" w14:textId="77777777" w:rsidR="00EA5CAF" w:rsidRDefault="00EA5CAF" w:rsidP="00EA5CAF">
      <w:hyperlink r:id="rId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NQR.1 Ratio Data Retrieval &amp; Preparation #598</w:t>
        </w:r>
      </w:hyperlink>
    </w:p>
    <w:p w14:paraId="4FCF624D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7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TRF.1.1: Fetch OHLCV data for target tickers via yfinance (4 ph). #722</w:t>
        </w:r>
      </w:hyperlink>
    </w:p>
    <w:p w14:paraId="61FB0A2C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8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TRF.1.2: Impute missing data and align timestamps (4 ph). #723</w:t>
        </w:r>
      </w:hyperlink>
    </w:p>
    <w:p w14:paraId="76C230E4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9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TRF.1.3: Normalize features using z-score (4 ph). #724</w:t>
        </w:r>
      </w:hyperlink>
    </w:p>
    <w:p w14:paraId="12DAA526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10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TRF.1.4: Slice data into 20-day windows with train/validation/test splits (8 ph). #725</w:t>
        </w:r>
      </w:hyperlink>
    </w:p>
    <w:p w14:paraId="65C54FB4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 Model Training Pipeline #629</w:t>
        </w:r>
      </w:hyperlink>
    </w:p>
    <w:p w14:paraId="5D8FA70C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NQR.2.1 Define FNN architecture and training loop (3 ph) #692</w:t>
        </w:r>
      </w:hyperlink>
    </w:p>
    <w:p w14:paraId="6B085E7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3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NQR.2.2 Train and validate FNN; log accuracy (2 ph) #693</w:t>
        </w:r>
      </w:hyperlink>
    </w:p>
    <w:p w14:paraId="3B1CAC4F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4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NQR.2.3 Train Random Forest with hyperparameter tuning (2 ph) #694</w:t>
        </w:r>
      </w:hyperlink>
    </w:p>
    <w:p w14:paraId="560B2BA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5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NQR.2.4 Train ANFIS model and verify convergence (3 ph) #695</w:t>
        </w:r>
      </w:hyperlink>
    </w:p>
    <w:p w14:paraId="0595FD5C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NQR.2.5 Compare validation metrics and select thresholds (1 ph) #696</w:t>
        </w:r>
      </w:hyperlink>
    </w:p>
    <w:p w14:paraId="66257089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7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 Inference API Development #697</w:t>
        </w:r>
      </w:hyperlink>
    </w:p>
    <w:p w14:paraId="455B27DD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8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NQR.3.1 Create ModelInferAgent script to load all three models (2 ph) #698</w:t>
        </w:r>
      </w:hyperlink>
    </w:p>
    <w:p w14:paraId="551518EF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9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NQR.3.2 Given input ratios, compute and format { fnn_prob, rf_prob, anfis_prob } JSON (1 ph) #699</w:t>
        </w:r>
      </w:hyperlink>
    </w:p>
    <w:p w14:paraId="256A65E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0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NQR.3.3 Benchmark inference latency and optimize if &gt;1 s (1 ph) #700</w:t>
        </w:r>
      </w:hyperlink>
    </w:p>
    <w:p w14:paraId="7DD37FDD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 Crew AI Decision Agent #701</w:t>
        </w:r>
      </w:hyperlink>
    </w:p>
    <w:p w14:paraId="35DD4FA6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NQR.4.1 Define Crew AI prompt logic for majority-vote or threshold rules (2 ph) #702</w:t>
        </w:r>
      </w:hyperlink>
    </w:p>
    <w:p w14:paraId="064571A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3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NQR.4.2 Implement and test DecisionAgent with edge-case probabilities (1 ph) #703</w:t>
        </w:r>
      </w:hyperlink>
    </w:p>
    <w:p w14:paraId="31256E5B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4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 Integration &amp; Testing #704</w:t>
        </w:r>
      </w:hyperlink>
    </w:p>
    <w:p w14:paraId="0407615E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5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NQR.5.1 Write end-to-end integration test: fetch → ratios → infer → decision (2 ph) #705</w:t>
        </w:r>
      </w:hyperlink>
    </w:p>
    <w:p w14:paraId="2A2F117E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NQR.5.2 Validate outputs for a sample ticker set (1 ph) #706</w:t>
        </w:r>
      </w:hyperlink>
    </w:p>
    <w:p w14:paraId="6ABEC70B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7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NQR.5.3 Document pipeline, usage examples, and agent prompts in README (2 ph) #707</w:t>
        </w:r>
      </w:hyperlink>
    </w:p>
    <w:p w14:paraId="33E6DAA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8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 Backtesting &amp; Evaluation #708</w:t>
        </w:r>
      </w:hyperlink>
    </w:p>
    <w:p w14:paraId="3A5ECA20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9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NQR.6.1 Prepare historical test sets and data conversion (2 ph) #709</w:t>
        </w:r>
      </w:hyperlink>
    </w:p>
    <w:p w14:paraId="617D13D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30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NQR.6.2 Implement backtesting harness to simulate the full infer → decision pipeline over history (3 ph) #710</w:t>
        </w:r>
      </w:hyperlink>
    </w:p>
    <w:p w14:paraId="166E7C91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3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NQR.6.3 Calculate backtesting performance metrics (accuracy, return, drawdown) and analysis (2 ph) #711</w:t>
        </w:r>
      </w:hyperlink>
    </w:p>
    <w:p w14:paraId="27AD844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3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NQR.6.4 Generate backtesting report and visualizations (2 ph) #712</w:t>
        </w:r>
      </w:hyperlink>
    </w:p>
    <w:p w14:paraId="45ADD6A4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795031BE" w14:textId="77777777" w:rsidR="00D0542A" w:rsidRPr="00D0542A" w:rsidRDefault="00D0542A" w:rsidP="00C7680A">
      <w:pPr>
        <w:rPr>
          <w:rFonts w:ascii="Times New Roman" w:hAnsi="Times New Roman" w:cs="Times New Roman"/>
        </w:rPr>
      </w:pPr>
      <w:hyperlink r:id="rId33" w:history="1">
        <w:r w:rsidRPr="00D0542A">
          <w:rPr>
            <w:rStyle w:val="Hyperlink"/>
            <w:rFonts w:ascii="Times New Roman" w:hAnsi="Times New Roman" w:cs="Times New Roman"/>
          </w:rPr>
          <w:t>NQR.4 Crew AI Decision Agent</w:t>
        </w:r>
      </w:hyperlink>
    </w:p>
    <w:p w14:paraId="3A33B281" w14:textId="2DC3562C" w:rsidR="00C7680A" w:rsidRDefault="00C7680A" w:rsidP="00C76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9902DB">
        <w:rPr>
          <w:rFonts w:ascii="Times New Roman" w:hAnsi="Times New Roman" w:cs="Times New Roman"/>
        </w:rPr>
        <w:t>have defined Crew AI agent functionality and implemented the DecisionAgent with edge case probabilites</w:t>
      </w:r>
      <w:r>
        <w:rPr>
          <w:rFonts w:ascii="Times New Roman" w:hAnsi="Times New Roman" w:cs="Times New Roman"/>
        </w:rPr>
        <w:t xml:space="preserve">. </w:t>
      </w:r>
      <w:r w:rsidR="002E011B">
        <w:rPr>
          <w:rFonts w:ascii="Times New Roman" w:hAnsi="Times New Roman" w:cs="Times New Roman"/>
        </w:rPr>
        <w:t xml:space="preserve">I have been working on this task since sprint 3 and in this sprint I have worked on this task for 8 </w:t>
      </w:r>
      <w:r>
        <w:rPr>
          <w:rFonts w:ascii="Times New Roman" w:hAnsi="Times New Roman" w:cs="Times New Roman"/>
        </w:rPr>
        <w:t>person hours to complete.</w:t>
      </w:r>
    </w:p>
    <w:p w14:paraId="22BDE215" w14:textId="77777777" w:rsidR="002E011B" w:rsidRDefault="002E011B" w:rsidP="002E011B">
      <w:pPr>
        <w:rPr>
          <w:rFonts w:ascii="Times New Roman" w:hAnsi="Times New Roman" w:cs="Times New Roman"/>
        </w:rPr>
      </w:pPr>
      <w:hyperlink r:id="rId34" w:history="1">
        <w:r w:rsidRPr="002E011B">
          <w:rPr>
            <w:rStyle w:val="Hyperlink"/>
            <w:rFonts w:ascii="Times New Roman" w:hAnsi="Times New Roman" w:cs="Times New Roman"/>
          </w:rPr>
          <w:t>NQR.5 Integration &amp; Testing</w:t>
        </w:r>
      </w:hyperlink>
    </w:p>
    <w:p w14:paraId="1F302DBF" w14:textId="46F26AD2" w:rsidR="002E011B" w:rsidRPr="002E011B" w:rsidRDefault="002E011B" w:rsidP="002E0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have developed code for integration tests and also validated the whole pipeline. The task was estimated at 5 person hours but it took me 10 hours to complete.</w:t>
      </w:r>
    </w:p>
    <w:p w14:paraId="6997133F" w14:textId="77777777" w:rsidR="002E011B" w:rsidRPr="002E011B" w:rsidRDefault="002E011B" w:rsidP="002E011B">
      <w:pPr>
        <w:rPr>
          <w:rFonts w:ascii="Times New Roman" w:hAnsi="Times New Roman" w:cs="Times New Roman"/>
        </w:rPr>
      </w:pPr>
      <w:hyperlink r:id="rId35" w:history="1">
        <w:r w:rsidRPr="002E011B">
          <w:rPr>
            <w:rStyle w:val="Hyperlink"/>
            <w:rFonts w:ascii="Times New Roman" w:hAnsi="Times New Roman" w:cs="Times New Roman"/>
          </w:rPr>
          <w:t>NQR.6 Backtesting &amp; Evaluation</w:t>
        </w:r>
      </w:hyperlink>
    </w:p>
    <w:p w14:paraId="0F6BB218" w14:textId="5036888E" w:rsidR="002E011B" w:rsidRDefault="002E011B" w:rsidP="00C76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backtested the strategy using backtrader and I have been able to generate the performance metrics. The task was estimated at 9 person hours but it took me 18 hours to complete.</w:t>
      </w:r>
    </w:p>
    <w:p w14:paraId="6612358E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1975"/>
        <w:gridCol w:w="757"/>
        <w:gridCol w:w="865"/>
        <w:gridCol w:w="1730"/>
        <w:gridCol w:w="745"/>
        <w:gridCol w:w="1199"/>
        <w:gridCol w:w="651"/>
      </w:tblGrid>
      <w:tr w:rsidR="009445A0" w:rsidRPr="00202EF7" w14:paraId="6B483695" w14:textId="77777777" w:rsidTr="008A51B9">
        <w:tc>
          <w:tcPr>
            <w:tcW w:w="1094" w:type="dxa"/>
          </w:tcPr>
          <w:p w14:paraId="639D6FE9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975" w:type="dxa"/>
          </w:tcPr>
          <w:p w14:paraId="29DB29FE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757" w:type="dxa"/>
          </w:tcPr>
          <w:p w14:paraId="57E6C1C6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865" w:type="dxa"/>
          </w:tcPr>
          <w:p w14:paraId="4AA4B43A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730" w:type="dxa"/>
          </w:tcPr>
          <w:p w14:paraId="2BA2F31B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745" w:type="dxa"/>
          </w:tcPr>
          <w:p w14:paraId="25552B13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99" w:type="dxa"/>
          </w:tcPr>
          <w:p w14:paraId="4F6250B1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651" w:type="dxa"/>
          </w:tcPr>
          <w:p w14:paraId="09BE7982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9445A0" w:rsidRPr="00202EF7" w14:paraId="6AF6C078" w14:textId="77777777" w:rsidTr="008A51B9">
        <w:tc>
          <w:tcPr>
            <w:tcW w:w="1094" w:type="dxa"/>
          </w:tcPr>
          <w:p w14:paraId="0870B5CD" w14:textId="2C4F77D8" w:rsidR="00C7680A" w:rsidRPr="00213997" w:rsidRDefault="00152454" w:rsidP="009445A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6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975" w:type="dxa"/>
          </w:tcPr>
          <w:p w14:paraId="4B3AA5B4" w14:textId="1BC6A3AB" w:rsidR="009445A0" w:rsidRPr="009445A0" w:rsidRDefault="009445A0" w:rsidP="009445A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7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Fundamental ML Pipeline (FNN / RF / ANFIS) for Next-Quarter Return Prediction #597</w:t>
              </w:r>
            </w:hyperlink>
          </w:p>
          <w:p w14:paraId="4FF7B56B" w14:textId="77777777" w:rsidR="00C7680A" w:rsidRPr="00213997" w:rsidRDefault="00C7680A" w:rsidP="00C530F3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757" w:type="dxa"/>
          </w:tcPr>
          <w:p w14:paraId="6CF7AF79" w14:textId="77777777" w:rsidR="00C7680A" w:rsidRPr="0021399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65" w:type="dxa"/>
          </w:tcPr>
          <w:p w14:paraId="04C859A2" w14:textId="1E2315AC" w:rsidR="009902DB" w:rsidRPr="009902DB" w:rsidRDefault="007D62BC" w:rsidP="009902DB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</w:rPr>
            </w:pPr>
            <w:r>
              <w:fldChar w:fldCharType="begin"/>
            </w:r>
            <w:r>
              <w:instrText>HYPERLINK "https://github.com/Rivier-Computer-Science/AI-Agent-Stock-Prediction/issues/629"</w:instrText>
            </w:r>
            <w:r>
              <w:fldChar w:fldCharType="separate"/>
            </w:r>
            <w:hyperlink r:id="rId38" w:history="1">
              <w:r w:rsidR="009902DB" w:rsidRPr="009902D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NQR.4 </w:t>
              </w:r>
            </w:hyperlink>
          </w:p>
          <w:p w14:paraId="1CA1E59F" w14:textId="152351BA" w:rsidR="007D62BC" w:rsidRPr="00EA5CAF" w:rsidRDefault="007D62BC" w:rsidP="007D62BC">
            <w:pPr>
              <w:rPr>
                <w:rFonts w:ascii="Times New Roman" w:hAnsi="Times New Roman" w:cs="Times New Roman"/>
              </w:rPr>
            </w:pPr>
            <w:r w:rsidRPr="00EA5CAF">
              <w:rPr>
                <w:rStyle w:val="Hyperlink"/>
                <w:rFonts w:ascii="Times New Roman" w:hAnsi="Times New Roman" w:cs="Times New Roman"/>
                <w:u w:val="none"/>
              </w:rPr>
              <w:t xml:space="preserve"> </w:t>
            </w:r>
            <w:r>
              <w:fldChar w:fldCharType="end"/>
            </w:r>
          </w:p>
          <w:p w14:paraId="75139A7B" w14:textId="50FD7936" w:rsidR="00C7680A" w:rsidRPr="00213997" w:rsidRDefault="00C7680A" w:rsidP="00C530F3">
            <w:pPr>
              <w:spacing w:after="160" w:line="278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730" w:type="dxa"/>
          </w:tcPr>
          <w:p w14:paraId="6AB4F457" w14:textId="4A358245" w:rsidR="009902DB" w:rsidRPr="009902DB" w:rsidRDefault="009902DB" w:rsidP="009902DB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39" w:history="1">
              <w:r w:rsidRPr="009902DB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Crew AI Decision Agent</w:t>
              </w:r>
            </w:hyperlink>
          </w:p>
          <w:p w14:paraId="6BBBADEF" w14:textId="769C7156" w:rsidR="00C7680A" w:rsidRPr="00213997" w:rsidRDefault="00C7680A" w:rsidP="00C530F3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745" w:type="dxa"/>
          </w:tcPr>
          <w:p w14:paraId="1A0C8EFB" w14:textId="1FED4B21" w:rsidR="00C7680A" w:rsidRPr="00202EF7" w:rsidRDefault="009902DB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99" w:type="dxa"/>
          </w:tcPr>
          <w:p w14:paraId="6ED5EF0C" w14:textId="064531F3" w:rsidR="00C7680A" w:rsidRPr="00202EF7" w:rsidRDefault="00F352C3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Updated the code and </w:t>
            </w:r>
            <w:r w:rsidR="00C7680A"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651" w:type="dxa"/>
          </w:tcPr>
          <w:p w14:paraId="2040A496" w14:textId="4928B22E" w:rsidR="00C7680A" w:rsidRPr="00202EF7" w:rsidRDefault="00F352C3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8 hours (sprint 4)</w:t>
            </w:r>
          </w:p>
        </w:tc>
      </w:tr>
      <w:tr w:rsidR="00F352C3" w:rsidRPr="00202EF7" w14:paraId="41232667" w14:textId="77777777" w:rsidTr="008A51B9">
        <w:tc>
          <w:tcPr>
            <w:tcW w:w="1094" w:type="dxa"/>
          </w:tcPr>
          <w:p w14:paraId="3E1BB00A" w14:textId="65119A5B" w:rsidR="00F352C3" w:rsidRDefault="00F352C3" w:rsidP="009445A0">
            <w:hyperlink r:id="rId40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975" w:type="dxa"/>
          </w:tcPr>
          <w:p w14:paraId="71194312" w14:textId="77777777" w:rsidR="00F352C3" w:rsidRPr="009445A0" w:rsidRDefault="00F352C3" w:rsidP="00F352C3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1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Fundamental ML Pipeline (FNN / RF / ANFIS) for Next-Quarter Return Prediction #597</w:t>
              </w:r>
            </w:hyperlink>
          </w:p>
          <w:p w14:paraId="473D3AC9" w14:textId="77777777" w:rsidR="00F352C3" w:rsidRDefault="00F352C3" w:rsidP="009445A0"/>
        </w:tc>
        <w:tc>
          <w:tcPr>
            <w:tcW w:w="757" w:type="dxa"/>
          </w:tcPr>
          <w:p w14:paraId="130511FB" w14:textId="77777777" w:rsidR="00F352C3" w:rsidRPr="00213997" w:rsidRDefault="00F352C3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865" w:type="dxa"/>
          </w:tcPr>
          <w:p w14:paraId="6CB0FC87" w14:textId="534CFC53" w:rsidR="00F352C3" w:rsidRDefault="00F352C3" w:rsidP="00F352C3">
            <w:pPr>
              <w:rPr>
                <w:rFonts w:ascii="Times New Roman" w:hAnsi="Times New Roman" w:cs="Times New Roman"/>
              </w:rPr>
            </w:pPr>
            <w:hyperlink r:id="rId42" w:history="1">
              <w:r w:rsidRPr="002E011B">
                <w:rPr>
                  <w:rStyle w:val="Hyperlink"/>
                  <w:rFonts w:ascii="Times New Roman" w:hAnsi="Times New Roman" w:cs="Times New Roman"/>
                </w:rPr>
                <w:t xml:space="preserve">NQR.5 </w:t>
              </w:r>
            </w:hyperlink>
          </w:p>
          <w:p w14:paraId="448F7F4F" w14:textId="77777777" w:rsidR="00F352C3" w:rsidRDefault="00F352C3" w:rsidP="009902DB"/>
        </w:tc>
        <w:tc>
          <w:tcPr>
            <w:tcW w:w="1730" w:type="dxa"/>
          </w:tcPr>
          <w:p w14:paraId="49B413EE" w14:textId="4B78D637" w:rsidR="00F352C3" w:rsidRDefault="00F352C3" w:rsidP="00F352C3">
            <w:pPr>
              <w:rPr>
                <w:rFonts w:ascii="Times New Roman" w:hAnsi="Times New Roman" w:cs="Times New Roman"/>
              </w:rPr>
            </w:pPr>
            <w:hyperlink r:id="rId43" w:history="1">
              <w:r w:rsidRPr="002E011B">
                <w:rPr>
                  <w:rStyle w:val="Hyperlink"/>
                  <w:rFonts w:ascii="Times New Roman" w:hAnsi="Times New Roman" w:cs="Times New Roman"/>
                </w:rPr>
                <w:t>Integration &amp; Testing</w:t>
              </w:r>
            </w:hyperlink>
          </w:p>
          <w:p w14:paraId="5013CB38" w14:textId="77777777" w:rsidR="00F352C3" w:rsidRDefault="00F352C3" w:rsidP="009902DB">
            <w:pPr>
              <w:spacing w:before="90" w:beforeAutospacing="1" w:after="90" w:afterAutospacing="1"/>
              <w:outlineLvl w:val="2"/>
            </w:pPr>
          </w:p>
        </w:tc>
        <w:tc>
          <w:tcPr>
            <w:tcW w:w="745" w:type="dxa"/>
          </w:tcPr>
          <w:p w14:paraId="22681529" w14:textId="5C69731E" w:rsidR="00F352C3" w:rsidRDefault="00417D68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5</w:t>
            </w:r>
          </w:p>
        </w:tc>
        <w:tc>
          <w:tcPr>
            <w:tcW w:w="1199" w:type="dxa"/>
          </w:tcPr>
          <w:p w14:paraId="0E009C5D" w14:textId="2336B15A" w:rsidR="00F352C3" w:rsidRDefault="00F352C3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651" w:type="dxa"/>
          </w:tcPr>
          <w:p w14:paraId="487B66CA" w14:textId="3D03FB9F" w:rsidR="00F352C3" w:rsidRDefault="00417D68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10</w:t>
            </w:r>
          </w:p>
        </w:tc>
      </w:tr>
      <w:tr w:rsidR="00F352C3" w:rsidRPr="00202EF7" w14:paraId="68C58858" w14:textId="77777777" w:rsidTr="008A51B9">
        <w:tc>
          <w:tcPr>
            <w:tcW w:w="1094" w:type="dxa"/>
          </w:tcPr>
          <w:p w14:paraId="2360128E" w14:textId="42B0AAB9" w:rsidR="00F352C3" w:rsidRDefault="00F352C3" w:rsidP="009445A0">
            <w:hyperlink r:id="rId44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975" w:type="dxa"/>
          </w:tcPr>
          <w:p w14:paraId="0B77FA83" w14:textId="77777777" w:rsidR="00F352C3" w:rsidRPr="009445A0" w:rsidRDefault="00F352C3" w:rsidP="00F352C3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5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Fundamental ML Pipeline (FNN / RF / ANFIS) for Next-Quarter Return Prediction #597</w:t>
              </w:r>
            </w:hyperlink>
          </w:p>
          <w:p w14:paraId="37B4A881" w14:textId="77777777" w:rsidR="00F352C3" w:rsidRDefault="00F352C3" w:rsidP="009445A0"/>
        </w:tc>
        <w:tc>
          <w:tcPr>
            <w:tcW w:w="757" w:type="dxa"/>
          </w:tcPr>
          <w:p w14:paraId="28B12B51" w14:textId="77777777" w:rsidR="00F352C3" w:rsidRPr="00213997" w:rsidRDefault="00F352C3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865" w:type="dxa"/>
          </w:tcPr>
          <w:p w14:paraId="370654FA" w14:textId="5CFCE04C" w:rsidR="00F352C3" w:rsidRPr="002E011B" w:rsidRDefault="00F352C3" w:rsidP="00F352C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6" w:history="1">
              <w:r w:rsidRPr="002E011B">
                <w:rPr>
                  <w:rStyle w:val="Hyperlink"/>
                  <w:rFonts w:ascii="Times New Roman" w:hAnsi="Times New Roman" w:cs="Times New Roman"/>
                </w:rPr>
                <w:t xml:space="preserve">NQR.6 </w:t>
              </w:r>
            </w:hyperlink>
          </w:p>
          <w:p w14:paraId="2FD77CB9" w14:textId="77777777" w:rsidR="00F352C3" w:rsidRDefault="00F352C3" w:rsidP="009902DB"/>
        </w:tc>
        <w:tc>
          <w:tcPr>
            <w:tcW w:w="1730" w:type="dxa"/>
          </w:tcPr>
          <w:p w14:paraId="58CE0A2E" w14:textId="6C35A34A" w:rsidR="00F352C3" w:rsidRPr="002E011B" w:rsidRDefault="00F352C3" w:rsidP="00F352C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7" w:history="1">
              <w:r w:rsidRPr="002E011B">
                <w:rPr>
                  <w:rStyle w:val="Hyperlink"/>
                  <w:rFonts w:ascii="Times New Roman" w:hAnsi="Times New Roman" w:cs="Times New Roman"/>
                </w:rPr>
                <w:t>Backtesting &amp; Evaluation</w:t>
              </w:r>
            </w:hyperlink>
          </w:p>
          <w:p w14:paraId="78D884D1" w14:textId="77777777" w:rsidR="00F352C3" w:rsidRDefault="00F352C3" w:rsidP="009902DB">
            <w:pPr>
              <w:spacing w:before="90" w:beforeAutospacing="1" w:after="90" w:afterAutospacing="1"/>
              <w:outlineLvl w:val="2"/>
            </w:pPr>
          </w:p>
        </w:tc>
        <w:tc>
          <w:tcPr>
            <w:tcW w:w="745" w:type="dxa"/>
          </w:tcPr>
          <w:p w14:paraId="256C4E4C" w14:textId="5CD8D050" w:rsidR="00F352C3" w:rsidRDefault="00417D68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9</w:t>
            </w:r>
          </w:p>
        </w:tc>
        <w:tc>
          <w:tcPr>
            <w:tcW w:w="1199" w:type="dxa"/>
          </w:tcPr>
          <w:p w14:paraId="47048390" w14:textId="5FD5399A" w:rsidR="00F352C3" w:rsidRDefault="00F352C3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651" w:type="dxa"/>
          </w:tcPr>
          <w:p w14:paraId="13380FDF" w14:textId="4AC19DB8" w:rsidR="00F352C3" w:rsidRDefault="00417D68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18</w:t>
            </w:r>
          </w:p>
        </w:tc>
      </w:tr>
    </w:tbl>
    <w:p w14:paraId="17429B5B" w14:textId="77777777" w:rsidR="00C7680A" w:rsidRDefault="00C7680A" w:rsidP="00C7680A">
      <w:pPr>
        <w:rPr>
          <w:rFonts w:ascii="Times New Roman" w:hAnsi="Times New Roman" w:cs="Times New Roman"/>
        </w:rPr>
      </w:pPr>
    </w:p>
    <w:p w14:paraId="714EAAED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3240"/>
        <w:gridCol w:w="2160"/>
        <w:gridCol w:w="1080"/>
        <w:gridCol w:w="1461"/>
      </w:tblGrid>
      <w:tr w:rsidR="00C7680A" w:rsidRPr="00202EF7" w14:paraId="53CF084A" w14:textId="77777777" w:rsidTr="00C530F3">
        <w:tc>
          <w:tcPr>
            <w:tcW w:w="1075" w:type="dxa"/>
          </w:tcPr>
          <w:p w14:paraId="72004121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3240" w:type="dxa"/>
          </w:tcPr>
          <w:p w14:paraId="0ECF72B9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4770CDB1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4D8FD8C4" w14:textId="77777777" w:rsidR="00C7680A" w:rsidRPr="00202EF7" w:rsidRDefault="00C7680A" w:rsidP="00C530F3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227BAC66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7D918CAF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C7680A" w:rsidRPr="00202EF7" w14:paraId="183769AD" w14:textId="77777777" w:rsidTr="00C530F3">
        <w:tc>
          <w:tcPr>
            <w:tcW w:w="1075" w:type="dxa"/>
          </w:tcPr>
          <w:p w14:paraId="487DDC51" w14:textId="75134A1D" w:rsidR="00C7680A" w:rsidRPr="00202EF7" w:rsidRDefault="009C126E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August 8</w:t>
            </w:r>
            <w:r w:rsidRPr="009C126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 w:rsidR="00C7680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3240" w:type="dxa"/>
          </w:tcPr>
          <w:p w14:paraId="1F79FCAC" w14:textId="3BD6B0C9" w:rsidR="00C7680A" w:rsidRPr="00202EF7" w:rsidRDefault="009C126E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9C126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9a3c0bba6d803c24f87376836515564bf3e2400c</w:t>
            </w:r>
          </w:p>
        </w:tc>
        <w:tc>
          <w:tcPr>
            <w:tcW w:w="2160" w:type="dxa"/>
          </w:tcPr>
          <w:p w14:paraId="25DF25E2" w14:textId="137208C1" w:rsidR="00C7680A" w:rsidRPr="00DC0E90" w:rsidRDefault="009C126E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8" w:tooltip="Updated Crew AI code" w:history="1">
              <w:r w:rsidRPr="009C126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Updated Crew AI code</w:t>
              </w:r>
            </w:hyperlink>
          </w:p>
        </w:tc>
        <w:tc>
          <w:tcPr>
            <w:tcW w:w="1080" w:type="dxa"/>
          </w:tcPr>
          <w:p w14:paraId="7B0D0E71" w14:textId="777752D9" w:rsidR="00C7680A" w:rsidRPr="00213997" w:rsidRDefault="008007C1" w:rsidP="008007C1">
            <w:pPr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49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461" w:type="dxa"/>
          </w:tcPr>
          <w:p w14:paraId="1034F489" w14:textId="77777777" w:rsidR="00DC0E90" w:rsidRPr="009902DB" w:rsidRDefault="00DC0E90" w:rsidP="00DC0E90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</w:rPr>
            </w:pPr>
            <w:hyperlink r:id="rId50" w:history="1">
              <w:r w:rsidRPr="009902D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NQR.4 </w:t>
              </w:r>
            </w:hyperlink>
          </w:p>
          <w:p w14:paraId="3EEFFFDC" w14:textId="302A9E62" w:rsidR="00C7680A" w:rsidRPr="00213997" w:rsidRDefault="00C7680A" w:rsidP="00DC0E90">
            <w:pPr>
              <w:rPr>
                <w:rFonts w:ascii="Times New Roman" w:hAnsi="Times New Roman" w:cs="Times New Roman"/>
              </w:rPr>
            </w:pPr>
          </w:p>
        </w:tc>
      </w:tr>
      <w:tr w:rsidR="009C126E" w:rsidRPr="00202EF7" w14:paraId="4CDA913D" w14:textId="77777777" w:rsidTr="00C530F3">
        <w:tc>
          <w:tcPr>
            <w:tcW w:w="1075" w:type="dxa"/>
          </w:tcPr>
          <w:p w14:paraId="31ABE837" w14:textId="5FE708F0" w:rsidR="009C126E" w:rsidRDefault="009C126E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lastRenderedPageBreak/>
              <w:t>August 8</w:t>
            </w:r>
            <w:r w:rsidRPr="009C126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3240" w:type="dxa"/>
          </w:tcPr>
          <w:p w14:paraId="2AF85E9F" w14:textId="0B5F3F23" w:rsidR="009C126E" w:rsidRPr="009C126E" w:rsidRDefault="009C126E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9C126E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ea819030a32c99e8b2a89755d39d805030850c95</w:t>
            </w:r>
          </w:p>
        </w:tc>
        <w:tc>
          <w:tcPr>
            <w:tcW w:w="2160" w:type="dxa"/>
          </w:tcPr>
          <w:p w14:paraId="1552CF08" w14:textId="4CE3AEFE" w:rsidR="009C126E" w:rsidRPr="009C126E" w:rsidRDefault="009C126E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51" w:tooltip="NQR Backtesting code added" w:history="1">
              <w:r w:rsidRPr="009C126E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NQR Backtesting code added</w:t>
              </w:r>
            </w:hyperlink>
          </w:p>
        </w:tc>
        <w:tc>
          <w:tcPr>
            <w:tcW w:w="1080" w:type="dxa"/>
          </w:tcPr>
          <w:p w14:paraId="24DD3482" w14:textId="3BD230B1" w:rsidR="009C126E" w:rsidRDefault="009C126E" w:rsidP="008007C1">
            <w:hyperlink r:id="rId52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461" w:type="dxa"/>
          </w:tcPr>
          <w:p w14:paraId="6D683BE3" w14:textId="77777777" w:rsidR="009C126E" w:rsidRDefault="009C126E" w:rsidP="009C126E">
            <w:pPr>
              <w:rPr>
                <w:rFonts w:ascii="Times New Roman" w:hAnsi="Times New Roman" w:cs="Times New Roman"/>
              </w:rPr>
            </w:pPr>
            <w:hyperlink r:id="rId53" w:history="1">
              <w:r w:rsidRPr="002E011B">
                <w:rPr>
                  <w:rStyle w:val="Hyperlink"/>
                  <w:rFonts w:ascii="Times New Roman" w:hAnsi="Times New Roman" w:cs="Times New Roman"/>
                </w:rPr>
                <w:t xml:space="preserve">NQR.5 </w:t>
              </w:r>
            </w:hyperlink>
          </w:p>
          <w:p w14:paraId="4B5B1BD1" w14:textId="77777777" w:rsidR="009C126E" w:rsidRPr="002E011B" w:rsidRDefault="009C126E" w:rsidP="009C126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54" w:history="1">
              <w:r w:rsidRPr="002E011B">
                <w:rPr>
                  <w:rStyle w:val="Hyperlink"/>
                  <w:rFonts w:ascii="Times New Roman" w:hAnsi="Times New Roman" w:cs="Times New Roman"/>
                </w:rPr>
                <w:t xml:space="preserve">NQR.6 </w:t>
              </w:r>
            </w:hyperlink>
          </w:p>
          <w:p w14:paraId="55342775" w14:textId="77777777" w:rsidR="009C126E" w:rsidRDefault="009C126E" w:rsidP="00DC0E90"/>
        </w:tc>
      </w:tr>
    </w:tbl>
    <w:p w14:paraId="20DDC1A7" w14:textId="77777777" w:rsidR="00C7680A" w:rsidRPr="006D6E5C" w:rsidRDefault="00C7680A" w:rsidP="00C7680A">
      <w:pPr>
        <w:rPr>
          <w:rFonts w:ascii="Times New Roman" w:hAnsi="Times New Roman" w:cs="Times New Roman"/>
        </w:rPr>
      </w:pPr>
    </w:p>
    <w:p w14:paraId="765AF928" w14:textId="77777777" w:rsidR="00C7680A" w:rsidRDefault="00C7680A" w:rsidP="00C7680A"/>
    <w:p w14:paraId="1B157D67" w14:textId="77777777" w:rsidR="00C7680A" w:rsidRDefault="00C7680A" w:rsidP="00C7680A"/>
    <w:p w14:paraId="3F5D0499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767C2"/>
    <w:multiLevelType w:val="hybridMultilevel"/>
    <w:tmpl w:val="A2F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2AE"/>
    <w:multiLevelType w:val="hybridMultilevel"/>
    <w:tmpl w:val="DB6C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BD0"/>
    <w:multiLevelType w:val="multilevel"/>
    <w:tmpl w:val="FD9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5BAD"/>
    <w:multiLevelType w:val="multilevel"/>
    <w:tmpl w:val="9CF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992783">
    <w:abstractNumId w:val="1"/>
  </w:num>
  <w:num w:numId="2" w16cid:durableId="1349021593">
    <w:abstractNumId w:val="0"/>
  </w:num>
  <w:num w:numId="3" w16cid:durableId="1580410872">
    <w:abstractNumId w:val="3"/>
  </w:num>
  <w:num w:numId="4" w16cid:durableId="202639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E"/>
    <w:rsid w:val="00123A08"/>
    <w:rsid w:val="00152454"/>
    <w:rsid w:val="00213997"/>
    <w:rsid w:val="002955FF"/>
    <w:rsid w:val="002E011B"/>
    <w:rsid w:val="002E34A5"/>
    <w:rsid w:val="00417D68"/>
    <w:rsid w:val="006121F2"/>
    <w:rsid w:val="006B7C21"/>
    <w:rsid w:val="00762101"/>
    <w:rsid w:val="007D62BC"/>
    <w:rsid w:val="008007C1"/>
    <w:rsid w:val="00852D1E"/>
    <w:rsid w:val="00863660"/>
    <w:rsid w:val="008A51B9"/>
    <w:rsid w:val="0092452A"/>
    <w:rsid w:val="009445A0"/>
    <w:rsid w:val="009902DB"/>
    <w:rsid w:val="009C126E"/>
    <w:rsid w:val="00A92146"/>
    <w:rsid w:val="00AC19A3"/>
    <w:rsid w:val="00AE0110"/>
    <w:rsid w:val="00BF0F7A"/>
    <w:rsid w:val="00C52100"/>
    <w:rsid w:val="00C7680A"/>
    <w:rsid w:val="00CD43FF"/>
    <w:rsid w:val="00D0542A"/>
    <w:rsid w:val="00DC0E90"/>
    <w:rsid w:val="00E01B49"/>
    <w:rsid w:val="00E55FF7"/>
    <w:rsid w:val="00E659D2"/>
    <w:rsid w:val="00EA5CAF"/>
    <w:rsid w:val="00EC3055"/>
    <w:rsid w:val="00F352C3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5ED"/>
  <w15:chartTrackingRefBased/>
  <w15:docId w15:val="{342592E6-084F-418B-8487-80043B60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6E"/>
  </w:style>
  <w:style w:type="paragraph" w:styleId="Heading1">
    <w:name w:val="heading 1"/>
    <w:basedOn w:val="Normal"/>
    <w:next w:val="Normal"/>
    <w:link w:val="Heading1Char"/>
    <w:uiPriority w:val="9"/>
    <w:qFormat/>
    <w:rsid w:val="0085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D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8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80A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5C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02D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6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70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853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125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5290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10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329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2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0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66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4619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8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7361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73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918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7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9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09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7747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4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1594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3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851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8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43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8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1523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1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8530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410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923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9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2780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28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5957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43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385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90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450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7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399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5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3426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6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594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5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3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0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191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5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8420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8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76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88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025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8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06916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1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893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3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730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8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3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5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15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29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9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1870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4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1100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95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2674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5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064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4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7291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1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341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4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2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2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009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06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1909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8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61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839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5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192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39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388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29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9261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54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38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7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598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8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16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9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8891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21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8092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46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4737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83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93" TargetMode="External"/><Relationship Id="rId18" Type="http://schemas.openxmlformats.org/officeDocument/2006/relationships/hyperlink" Target="https://github.com/Rivier-Computer-Science/AI-Agent-Stock-Prediction/issues/698" TargetMode="External"/><Relationship Id="rId26" Type="http://schemas.openxmlformats.org/officeDocument/2006/relationships/hyperlink" Target="https://github.com/Rivier-Computer-Science/AI-Agent-Stock-Prediction/issues/706" TargetMode="External"/><Relationship Id="rId39" Type="http://schemas.openxmlformats.org/officeDocument/2006/relationships/hyperlink" Target="https://github.com/Rivier-Computer-Science/AI-Agent-Stock-Prediction/issues/701" TargetMode="External"/><Relationship Id="rId21" Type="http://schemas.openxmlformats.org/officeDocument/2006/relationships/hyperlink" Target="https://github.com/Rivier-Computer-Science/AI-Agent-Stock-Prediction/issues/701" TargetMode="External"/><Relationship Id="rId34" Type="http://schemas.openxmlformats.org/officeDocument/2006/relationships/hyperlink" Target="https://github.com/Rivier-Computer-Science/AI-Agent-Stock-Prediction/issues/704" TargetMode="External"/><Relationship Id="rId42" Type="http://schemas.openxmlformats.org/officeDocument/2006/relationships/hyperlink" Target="https://github.com/Rivier-Computer-Science/AI-Agent-Stock-Prediction/issues/704" TargetMode="External"/><Relationship Id="rId47" Type="http://schemas.openxmlformats.org/officeDocument/2006/relationships/hyperlink" Target="https://github.com/Rivier-Computer-Science/AI-Agent-Stock-Prediction/issues/708" TargetMode="External"/><Relationship Id="rId50" Type="http://schemas.openxmlformats.org/officeDocument/2006/relationships/hyperlink" Target="https://github.com/Rivier-Computer-Science/AI-Agent-Stock-Prediction/issues/70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Rivier-Computer-Science/AI-Agent-Stock-Prediction/issues/7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96" TargetMode="External"/><Relationship Id="rId29" Type="http://schemas.openxmlformats.org/officeDocument/2006/relationships/hyperlink" Target="https://github.com/Rivier-Computer-Science/AI-Agent-Stock-Prediction/issues/709" TargetMode="External"/><Relationship Id="rId11" Type="http://schemas.openxmlformats.org/officeDocument/2006/relationships/hyperlink" Target="https://github.com/Rivier-Computer-Science/AI-Agent-Stock-Prediction/issues/629" TargetMode="External"/><Relationship Id="rId24" Type="http://schemas.openxmlformats.org/officeDocument/2006/relationships/hyperlink" Target="https://github.com/Rivier-Computer-Science/AI-Agent-Stock-Prediction/issues/704" TargetMode="External"/><Relationship Id="rId32" Type="http://schemas.openxmlformats.org/officeDocument/2006/relationships/hyperlink" Target="https://github.com/Rivier-Computer-Science/AI-Agent-Stock-Prediction/issues/712" TargetMode="External"/><Relationship Id="rId37" Type="http://schemas.openxmlformats.org/officeDocument/2006/relationships/hyperlink" Target="https://github.com/Rivier-Computer-Science/AI-Agent-Stock-Prediction/issues/597" TargetMode="External"/><Relationship Id="rId40" Type="http://schemas.openxmlformats.org/officeDocument/2006/relationships/hyperlink" Target="https://github.com/Rivier-Computer-Science/AI-Agent-Stock-Prediction/issues/597" TargetMode="External"/><Relationship Id="rId45" Type="http://schemas.openxmlformats.org/officeDocument/2006/relationships/hyperlink" Target="https://github.com/Rivier-Computer-Science/AI-Agent-Stock-Prediction/issues/597" TargetMode="External"/><Relationship Id="rId53" Type="http://schemas.openxmlformats.org/officeDocument/2006/relationships/hyperlink" Target="https://github.com/Rivier-Computer-Science/AI-Agent-Stock-Prediction/issues/704" TargetMode="External"/><Relationship Id="rId5" Type="http://schemas.openxmlformats.org/officeDocument/2006/relationships/hyperlink" Target="https://github.com/Rivier-Computer-Science/AI-Agent-Stock-Prediction/issues/597" TargetMode="External"/><Relationship Id="rId10" Type="http://schemas.openxmlformats.org/officeDocument/2006/relationships/hyperlink" Target="https://github.com/Rivier-Computer-Science/AI-Agent-Stock-Prediction/issues/725" TargetMode="External"/><Relationship Id="rId19" Type="http://schemas.openxmlformats.org/officeDocument/2006/relationships/hyperlink" Target="https://github.com/Rivier-Computer-Science/AI-Agent-Stock-Prediction/issues/699" TargetMode="External"/><Relationship Id="rId31" Type="http://schemas.openxmlformats.org/officeDocument/2006/relationships/hyperlink" Target="https://github.com/Rivier-Computer-Science/AI-Agent-Stock-Prediction/issues/711" TargetMode="External"/><Relationship Id="rId44" Type="http://schemas.openxmlformats.org/officeDocument/2006/relationships/hyperlink" Target="https://github.com/Rivier-Computer-Science/AI-Agent-Stock-Prediction/issues/597" TargetMode="External"/><Relationship Id="rId52" Type="http://schemas.openxmlformats.org/officeDocument/2006/relationships/hyperlink" Target="https://github.com/Rivier-Computer-Science/AI-Agent-Stock-Prediction/issues/5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724" TargetMode="External"/><Relationship Id="rId14" Type="http://schemas.openxmlformats.org/officeDocument/2006/relationships/hyperlink" Target="https://github.com/Rivier-Computer-Science/AI-Agent-Stock-Prediction/issues/694" TargetMode="External"/><Relationship Id="rId22" Type="http://schemas.openxmlformats.org/officeDocument/2006/relationships/hyperlink" Target="https://github.com/Rivier-Computer-Science/AI-Agent-Stock-Prediction/issues/702" TargetMode="External"/><Relationship Id="rId27" Type="http://schemas.openxmlformats.org/officeDocument/2006/relationships/hyperlink" Target="https://github.com/Rivier-Computer-Science/AI-Agent-Stock-Prediction/issues/707" TargetMode="External"/><Relationship Id="rId30" Type="http://schemas.openxmlformats.org/officeDocument/2006/relationships/hyperlink" Target="https://github.com/Rivier-Computer-Science/AI-Agent-Stock-Prediction/issues/710" TargetMode="External"/><Relationship Id="rId35" Type="http://schemas.openxmlformats.org/officeDocument/2006/relationships/hyperlink" Target="https://github.com/Rivier-Computer-Science/AI-Agent-Stock-Prediction/issues/708" TargetMode="External"/><Relationship Id="rId43" Type="http://schemas.openxmlformats.org/officeDocument/2006/relationships/hyperlink" Target="https://github.com/Rivier-Computer-Science/AI-Agent-Stock-Prediction/issues/704" TargetMode="External"/><Relationship Id="rId48" Type="http://schemas.openxmlformats.org/officeDocument/2006/relationships/hyperlink" Target="https://github.com/Rivier-Computer-Science/AI-Agent-Stock-Prediction/pull/782/commits/9a3c0bba6d803c24f87376836515564bf3e2400c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Rivier-Computer-Science/AI-Agent-Stock-Prediction/issues/723" TargetMode="External"/><Relationship Id="rId51" Type="http://schemas.openxmlformats.org/officeDocument/2006/relationships/hyperlink" Target="https://github.com/Rivier-Computer-Science/AI-Agent-Stock-Prediction/pull/782/commits/ea819030a32c99e8b2a89755d39d805030850c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692" TargetMode="External"/><Relationship Id="rId17" Type="http://schemas.openxmlformats.org/officeDocument/2006/relationships/hyperlink" Target="https://github.com/Rivier-Computer-Science/AI-Agent-Stock-Prediction/issues/697" TargetMode="External"/><Relationship Id="rId25" Type="http://schemas.openxmlformats.org/officeDocument/2006/relationships/hyperlink" Target="https://github.com/Rivier-Computer-Science/AI-Agent-Stock-Prediction/issues/705" TargetMode="External"/><Relationship Id="rId33" Type="http://schemas.openxmlformats.org/officeDocument/2006/relationships/hyperlink" Target="https://github.com/Rivier-Computer-Science/AI-Agent-Stock-Prediction/issues/701" TargetMode="External"/><Relationship Id="rId38" Type="http://schemas.openxmlformats.org/officeDocument/2006/relationships/hyperlink" Target="https://github.com/Rivier-Computer-Science/AI-Agent-Stock-Prediction/issues/701" TargetMode="External"/><Relationship Id="rId46" Type="http://schemas.openxmlformats.org/officeDocument/2006/relationships/hyperlink" Target="https://github.com/Rivier-Computer-Science/AI-Agent-Stock-Prediction/issues/708" TargetMode="External"/><Relationship Id="rId20" Type="http://schemas.openxmlformats.org/officeDocument/2006/relationships/hyperlink" Target="https://github.com/Rivier-Computer-Science/AI-Agent-Stock-Prediction/issues/700" TargetMode="External"/><Relationship Id="rId41" Type="http://schemas.openxmlformats.org/officeDocument/2006/relationships/hyperlink" Target="https://github.com/Rivier-Computer-Science/AI-Agent-Stock-Prediction/issues/597" TargetMode="External"/><Relationship Id="rId54" Type="http://schemas.openxmlformats.org/officeDocument/2006/relationships/hyperlink" Target="https://github.com/Rivier-Computer-Science/AI-Agent-Stock-Prediction/issues/7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8" TargetMode="External"/><Relationship Id="rId15" Type="http://schemas.openxmlformats.org/officeDocument/2006/relationships/hyperlink" Target="https://github.com/Rivier-Computer-Science/AI-Agent-Stock-Prediction/issues/695" TargetMode="External"/><Relationship Id="rId23" Type="http://schemas.openxmlformats.org/officeDocument/2006/relationships/hyperlink" Target="https://github.com/Rivier-Computer-Science/AI-Agent-Stock-Prediction/issues/703" TargetMode="External"/><Relationship Id="rId28" Type="http://schemas.openxmlformats.org/officeDocument/2006/relationships/hyperlink" Target="https://github.com/Rivier-Computer-Science/AI-Agent-Stock-Prediction/issues/708" TargetMode="External"/><Relationship Id="rId36" Type="http://schemas.openxmlformats.org/officeDocument/2006/relationships/hyperlink" Target="https://github.com/Rivier-Computer-Science/AI-Agent-Stock-Prediction/issues/597" TargetMode="External"/><Relationship Id="rId49" Type="http://schemas.openxmlformats.org/officeDocument/2006/relationships/hyperlink" Target="https://github.com/Rivier-Computer-Science/AI-Agent-Stock-Prediction/issues/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Goud Bojja</dc:creator>
  <cp:keywords/>
  <dc:description/>
  <cp:revision>48</cp:revision>
  <dcterms:created xsi:type="dcterms:W3CDTF">2025-06-08T22:25:00Z</dcterms:created>
  <dcterms:modified xsi:type="dcterms:W3CDTF">2025-08-10T14:00:00Z</dcterms:modified>
</cp:coreProperties>
</file>