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9E2" w:rsidRPr="006939E2" w:rsidRDefault="006939E2" w:rsidP="0035033B">
      <w:pPr>
        <w:spacing w:after="0"/>
        <w:jc w:val="center"/>
        <w:rPr>
          <w:rFonts w:ascii="Helvetica" w:hAnsi="Helvetica" w:cs="Helvetica"/>
          <w:b/>
          <w:color w:val="000000"/>
          <w:sz w:val="32"/>
          <w:szCs w:val="32"/>
          <w:shd w:val="clear" w:color="auto" w:fill="FFFFFF"/>
        </w:rPr>
      </w:pPr>
      <w:r w:rsidRPr="006939E2">
        <w:rPr>
          <w:rFonts w:ascii="Helvetica" w:hAnsi="Helvetica" w:cs="Helvetica"/>
          <w:b/>
          <w:color w:val="000000"/>
          <w:sz w:val="32"/>
          <w:szCs w:val="32"/>
          <w:shd w:val="clear" w:color="auto" w:fill="FFFFFF"/>
        </w:rPr>
        <w:t>CS 412: Introduction to Data Mining</w:t>
      </w:r>
    </w:p>
    <w:p w:rsidR="006939E2" w:rsidRPr="006939E2" w:rsidRDefault="006939E2" w:rsidP="0035033B">
      <w:pPr>
        <w:spacing w:after="0"/>
        <w:jc w:val="center"/>
        <w:rPr>
          <w:rFonts w:ascii="Helvetica" w:hAnsi="Helvetica" w:cs="Helvetica"/>
          <w:b/>
          <w:color w:val="000000"/>
          <w:sz w:val="32"/>
          <w:szCs w:val="32"/>
          <w:shd w:val="clear" w:color="auto" w:fill="FFFFFF"/>
        </w:rPr>
      </w:pPr>
      <w:r w:rsidRPr="006939E2">
        <w:rPr>
          <w:rFonts w:ascii="Helvetica" w:hAnsi="Helvetica" w:cs="Helvetica"/>
          <w:b/>
          <w:color w:val="000000"/>
          <w:sz w:val="32"/>
          <w:szCs w:val="32"/>
          <w:shd w:val="clear" w:color="auto" w:fill="FFFFFF"/>
        </w:rPr>
        <w:t>ASSIGNMENT 2</w:t>
      </w:r>
    </w:p>
    <w:p w:rsidR="006939E2" w:rsidRDefault="006939E2" w:rsidP="0035033B">
      <w:pPr>
        <w:spacing w:after="0"/>
        <w:rPr>
          <w:rFonts w:ascii="Helvetica" w:hAnsi="Helvetica" w:cs="Helvetica"/>
          <w:color w:val="000000"/>
          <w:sz w:val="20"/>
          <w:szCs w:val="20"/>
          <w:shd w:val="clear" w:color="auto" w:fill="FFFFFF"/>
        </w:rPr>
      </w:pPr>
    </w:p>
    <w:p w:rsidR="006939E2" w:rsidRDefault="006939E2" w:rsidP="0035033B">
      <w:pPr>
        <w:spacing w:after="0"/>
        <w:rPr>
          <w:rFonts w:ascii="Helvetica" w:hAnsi="Helvetica" w:cs="Helvetica"/>
          <w:color w:val="000000"/>
          <w:sz w:val="20"/>
          <w:szCs w:val="20"/>
          <w:shd w:val="clear" w:color="auto" w:fill="FFFFFF"/>
        </w:rPr>
      </w:pPr>
    </w:p>
    <w:p w:rsidR="006939E2" w:rsidRDefault="006939E2" w:rsidP="0035033B">
      <w:pPr>
        <w:spacing w:after="0"/>
        <w:rPr>
          <w:rFonts w:ascii="Helvetica" w:hAnsi="Helvetica" w:cs="Helvetica"/>
          <w:color w:val="000000"/>
          <w:sz w:val="20"/>
          <w:szCs w:val="20"/>
          <w:shd w:val="clear" w:color="auto" w:fill="FFFFFF"/>
        </w:rPr>
      </w:pPr>
    </w:p>
    <w:p w:rsidR="006939E2" w:rsidRPr="006939E2" w:rsidRDefault="006939E2" w:rsidP="0035033B">
      <w:pPr>
        <w:spacing w:after="0"/>
        <w:jc w:val="right"/>
        <w:rPr>
          <w:rFonts w:ascii="Helvetica" w:hAnsi="Helvetica" w:cs="Helvetica"/>
          <w:color w:val="000000"/>
          <w:sz w:val="32"/>
          <w:szCs w:val="32"/>
          <w:shd w:val="clear" w:color="auto" w:fill="FFFFFF"/>
        </w:rPr>
      </w:pPr>
      <w:r w:rsidRPr="006939E2">
        <w:rPr>
          <w:rFonts w:ascii="Helvetica" w:hAnsi="Helvetica" w:cs="Helvetica"/>
          <w:color w:val="000000"/>
          <w:sz w:val="32"/>
          <w:szCs w:val="32"/>
          <w:shd w:val="clear" w:color="auto" w:fill="FFFFFF"/>
        </w:rPr>
        <w:t>Submitted by: Sugandha</w:t>
      </w:r>
    </w:p>
    <w:p w:rsidR="006939E2" w:rsidRPr="006939E2" w:rsidRDefault="006939E2" w:rsidP="0035033B">
      <w:pPr>
        <w:spacing w:after="0"/>
        <w:jc w:val="right"/>
        <w:rPr>
          <w:rFonts w:ascii="Helvetica" w:hAnsi="Helvetica" w:cs="Helvetica"/>
          <w:color w:val="000000"/>
          <w:sz w:val="32"/>
          <w:szCs w:val="32"/>
          <w:shd w:val="clear" w:color="auto" w:fill="FFFFFF"/>
        </w:rPr>
      </w:pPr>
      <w:r w:rsidRPr="006939E2">
        <w:rPr>
          <w:rFonts w:ascii="Helvetica" w:hAnsi="Helvetica" w:cs="Helvetica"/>
          <w:color w:val="000000"/>
          <w:sz w:val="32"/>
          <w:szCs w:val="32"/>
          <w:shd w:val="clear" w:color="auto" w:fill="FFFFFF"/>
        </w:rPr>
        <w:t>Net ID: sugandh2</w:t>
      </w:r>
    </w:p>
    <w:p w:rsidR="006939E2" w:rsidRDefault="006939E2"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br w:type="page"/>
      </w:r>
    </w:p>
    <w:p w:rsidR="006939E2" w:rsidRPr="006939E2" w:rsidRDefault="006939E2" w:rsidP="0035033B">
      <w:pPr>
        <w:spacing w:after="0"/>
        <w:rPr>
          <w:rFonts w:ascii="Helvetica" w:hAnsi="Helvetica" w:cs="Helvetica"/>
          <w:color w:val="000000"/>
          <w:sz w:val="20"/>
          <w:szCs w:val="20"/>
          <w:shd w:val="clear" w:color="auto" w:fill="FFFFFF"/>
        </w:rPr>
      </w:pPr>
    </w:p>
    <w:p w:rsidR="006939E2" w:rsidRDefault="006939E2"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Answer 1:</w:t>
      </w:r>
    </w:p>
    <w:p w:rsidR="006939E2" w:rsidRDefault="006939E2"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Base Cell1: (a1; a2; a3; a4; a5; ... ; a20) </w:t>
      </w:r>
    </w:p>
    <w:p w:rsidR="006939E2" w:rsidRDefault="006939E2"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Base Cell 2: (a1; b2; a3; b4; a5; ... ; b20) </w:t>
      </w:r>
    </w:p>
    <w:p w:rsidR="00243A95" w:rsidRDefault="006939E2"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Base Cell 3: (c1; a2; c3; a4; c5; ... ; a20)</w:t>
      </w:r>
    </w:p>
    <w:p w:rsidR="00847CAF" w:rsidRDefault="00847CAF" w:rsidP="0035033B">
      <w:pPr>
        <w:spacing w:after="0"/>
        <w:rPr>
          <w:rFonts w:ascii="Helvetica" w:hAnsi="Helvetica" w:cs="Helvetica"/>
          <w:color w:val="000000"/>
          <w:sz w:val="20"/>
          <w:szCs w:val="20"/>
          <w:shd w:val="clear" w:color="auto" w:fill="FFFFFF"/>
        </w:rPr>
      </w:pPr>
    </w:p>
    <w:p w:rsidR="006939E2" w:rsidRDefault="006939E2" w:rsidP="0035033B">
      <w:pPr>
        <w:spacing w:after="0"/>
        <w:rPr>
          <w:rFonts w:ascii="Helvetica" w:hAnsi="Helvetica" w:cs="Helvetica"/>
          <w:color w:val="000000"/>
          <w:sz w:val="20"/>
          <w:szCs w:val="20"/>
          <w:shd w:val="clear" w:color="auto" w:fill="FFFFFF"/>
        </w:rPr>
      </w:pPr>
      <w:r w:rsidRPr="006939E2">
        <w:rPr>
          <w:rFonts w:ascii="Helvetica" w:hAnsi="Helvetica" w:cs="Helvetica"/>
          <w:color w:val="000000"/>
          <w:sz w:val="20"/>
          <w:szCs w:val="20"/>
          <w:u w:val="single"/>
          <w:shd w:val="clear" w:color="auto" w:fill="FFFFFF"/>
        </w:rPr>
        <w:t>Ans 1.1</w:t>
      </w:r>
      <w:r w:rsidRPr="006939E2">
        <w:rPr>
          <w:rFonts w:ascii="Helvetica" w:hAnsi="Helvetica" w:cs="Helvetica"/>
          <w:color w:val="000000"/>
          <w:sz w:val="20"/>
          <w:szCs w:val="20"/>
          <w:shd w:val="clear" w:color="auto" w:fill="FFFFFF"/>
        </w:rPr>
        <w:t xml:space="preserve"> Number of dimensions = 20</w:t>
      </w:r>
    </w:p>
    <w:p w:rsidR="006939E2" w:rsidRDefault="006939E2"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Therefore, number of non-empty cuboids =</w:t>
      </w:r>
      <w:r w:rsidRPr="00B01035">
        <w:rPr>
          <w:rFonts w:ascii="Helvetica" w:hAnsi="Helvetica" w:cs="Helvetica"/>
          <w:b/>
          <w:color w:val="000000"/>
          <w:sz w:val="20"/>
          <w:szCs w:val="20"/>
          <w:shd w:val="clear" w:color="auto" w:fill="FFFFFF"/>
        </w:rPr>
        <w:t xml:space="preserve"> 2</w:t>
      </w:r>
      <w:r w:rsidRPr="00B01035">
        <w:rPr>
          <w:rFonts w:ascii="Helvetica" w:hAnsi="Helvetica" w:cs="Helvetica"/>
          <w:b/>
          <w:color w:val="000000"/>
          <w:sz w:val="20"/>
          <w:szCs w:val="20"/>
          <w:shd w:val="clear" w:color="auto" w:fill="FFFFFF"/>
          <w:vertAlign w:val="superscript"/>
        </w:rPr>
        <w:t>20</w:t>
      </w:r>
      <w:r>
        <w:rPr>
          <w:rFonts w:ascii="Helvetica" w:hAnsi="Helvetica" w:cs="Helvetica"/>
          <w:color w:val="000000"/>
          <w:sz w:val="20"/>
          <w:szCs w:val="20"/>
          <w:shd w:val="clear" w:color="auto" w:fill="FFFFFF"/>
        </w:rPr>
        <w:t xml:space="preserve"> </w:t>
      </w:r>
    </w:p>
    <w:p w:rsidR="00847CAF" w:rsidRDefault="00847CAF" w:rsidP="0035033B">
      <w:pPr>
        <w:spacing w:after="0"/>
        <w:rPr>
          <w:rFonts w:ascii="Helvetica" w:hAnsi="Helvetica" w:cs="Helvetica"/>
          <w:color w:val="000000"/>
          <w:sz w:val="20"/>
          <w:szCs w:val="20"/>
          <w:shd w:val="clear" w:color="auto" w:fill="FFFFFF"/>
        </w:rPr>
      </w:pPr>
    </w:p>
    <w:p w:rsidR="006939E2" w:rsidRDefault="006939E2" w:rsidP="0035033B">
      <w:pPr>
        <w:spacing w:after="0"/>
        <w:rPr>
          <w:rFonts w:ascii="Helvetica" w:hAnsi="Helvetica" w:cs="Helvetica"/>
          <w:color w:val="000000"/>
          <w:sz w:val="20"/>
          <w:szCs w:val="20"/>
          <w:shd w:val="clear" w:color="auto" w:fill="FFFFFF"/>
        </w:rPr>
      </w:pPr>
      <w:r w:rsidRPr="006939E2">
        <w:rPr>
          <w:rFonts w:ascii="Helvetica" w:hAnsi="Helvetica" w:cs="Helvetica"/>
          <w:color w:val="000000"/>
          <w:sz w:val="20"/>
          <w:szCs w:val="20"/>
          <w:u w:val="single"/>
          <w:shd w:val="clear" w:color="auto" w:fill="FFFFFF"/>
        </w:rPr>
        <w:t>Ans 1.2</w:t>
      </w:r>
      <w:r>
        <w:rPr>
          <w:rFonts w:ascii="Helvetica" w:hAnsi="Helvetica" w:cs="Helvetica"/>
          <w:color w:val="000000"/>
          <w:sz w:val="20"/>
          <w:szCs w:val="20"/>
          <w:shd w:val="clear" w:color="auto" w:fill="FFFFFF"/>
        </w:rPr>
        <w:t xml:space="preserve"> </w:t>
      </w:r>
      <w:r w:rsidR="004B2E0A">
        <w:rPr>
          <w:rFonts w:ascii="Helvetica" w:hAnsi="Helvetica" w:cs="Helvetica"/>
          <w:color w:val="000000"/>
          <w:sz w:val="20"/>
          <w:szCs w:val="20"/>
          <w:shd w:val="clear" w:color="auto" w:fill="FFFFFF"/>
        </w:rPr>
        <w:t xml:space="preserve">Non-empty aggregate </w:t>
      </w:r>
      <w:r w:rsidR="00972A8D">
        <w:rPr>
          <w:rFonts w:ascii="Helvetica" w:hAnsi="Helvetica" w:cs="Helvetica"/>
          <w:color w:val="000000"/>
          <w:sz w:val="20"/>
          <w:szCs w:val="20"/>
          <w:shd w:val="clear" w:color="auto" w:fill="FFFFFF"/>
        </w:rPr>
        <w:t>closed</w:t>
      </w:r>
      <w:r w:rsidR="004B2E0A">
        <w:rPr>
          <w:rFonts w:ascii="Helvetica" w:hAnsi="Helvetica" w:cs="Helvetica"/>
          <w:color w:val="000000"/>
          <w:sz w:val="20"/>
          <w:szCs w:val="20"/>
          <w:shd w:val="clear" w:color="auto" w:fill="FFFFFF"/>
        </w:rPr>
        <w:t xml:space="preserve"> cells present in the cube:</w:t>
      </w:r>
    </w:p>
    <w:p w:rsidR="004B2E0A" w:rsidRDefault="003829DB" w:rsidP="0035033B">
      <w:pPr>
        <w:pStyle w:val="ListParagraph"/>
        <w:numPr>
          <w:ilvl w:val="0"/>
          <w:numId w:val="2"/>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w:t>
      </w:r>
      <w:r w:rsidR="004B2E0A">
        <w:rPr>
          <w:rFonts w:ascii="Helvetica" w:hAnsi="Helvetica" w:cs="Helvetica"/>
          <w:color w:val="000000"/>
          <w:sz w:val="20"/>
          <w:szCs w:val="20"/>
          <w:shd w:val="clear" w:color="auto" w:fill="FFFFFF"/>
        </w:rPr>
        <w:t>ells of t</w:t>
      </w:r>
      <w:r w:rsidR="006E014F">
        <w:rPr>
          <w:rFonts w:ascii="Helvetica" w:hAnsi="Helvetica" w:cs="Helvetica"/>
          <w:color w:val="000000"/>
          <w:sz w:val="20"/>
          <w:szCs w:val="20"/>
          <w:shd w:val="clear" w:color="auto" w:fill="FFFFFF"/>
        </w:rPr>
        <w:t>ype (a1; *; a3; *; a5; *; ……; a1</w:t>
      </w:r>
      <w:r w:rsidR="004B2E0A">
        <w:rPr>
          <w:rFonts w:ascii="Helvetica" w:hAnsi="Helvetica" w:cs="Helvetica"/>
          <w:color w:val="000000"/>
          <w:sz w:val="20"/>
          <w:szCs w:val="20"/>
          <w:shd w:val="clear" w:color="auto" w:fill="FFFFFF"/>
        </w:rPr>
        <w:t>9; *)</w:t>
      </w:r>
    </w:p>
    <w:p w:rsidR="00972A8D" w:rsidRDefault="003829DB" w:rsidP="0035033B">
      <w:pPr>
        <w:pStyle w:val="ListParagraph"/>
        <w:numPr>
          <w:ilvl w:val="0"/>
          <w:numId w:val="2"/>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w:t>
      </w:r>
      <w:r w:rsidR="004B2E0A">
        <w:rPr>
          <w:rFonts w:ascii="Helvetica" w:hAnsi="Helvetica" w:cs="Helvetica"/>
          <w:color w:val="000000"/>
          <w:sz w:val="20"/>
          <w:szCs w:val="20"/>
          <w:shd w:val="clear" w:color="auto" w:fill="FFFFFF"/>
        </w:rPr>
        <w:t xml:space="preserve">ells of type </w:t>
      </w:r>
      <w:r w:rsidR="006E014F">
        <w:rPr>
          <w:rFonts w:ascii="Helvetica" w:hAnsi="Helvetica" w:cs="Helvetica"/>
          <w:color w:val="000000"/>
          <w:sz w:val="20"/>
          <w:szCs w:val="20"/>
          <w:shd w:val="clear" w:color="auto" w:fill="FFFFFF"/>
        </w:rPr>
        <w:t>(*; a2; *; a4; ……; a2</w:t>
      </w:r>
      <w:r w:rsidR="00972A8D">
        <w:rPr>
          <w:rFonts w:ascii="Helvetica" w:hAnsi="Helvetica" w:cs="Helvetica"/>
          <w:color w:val="000000"/>
          <w:sz w:val="20"/>
          <w:szCs w:val="20"/>
          <w:shd w:val="clear" w:color="auto" w:fill="FFFFFF"/>
        </w:rPr>
        <w:t>0)</w:t>
      </w:r>
    </w:p>
    <w:p w:rsidR="003829DB" w:rsidRDefault="003829DB" w:rsidP="0035033B">
      <w:pPr>
        <w:pStyle w:val="ListParagraph"/>
        <w:numPr>
          <w:ilvl w:val="0"/>
          <w:numId w:val="2"/>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 apex cell</w:t>
      </w:r>
    </w:p>
    <w:p w:rsidR="00972A8D" w:rsidRDefault="00972A8D" w:rsidP="0035033B">
      <w:pPr>
        <w:pStyle w:val="ListParagraph"/>
        <w:spacing w:after="0"/>
        <w:rPr>
          <w:rFonts w:ascii="Helvetica" w:hAnsi="Helvetica" w:cs="Helvetica"/>
          <w:color w:val="000000"/>
          <w:sz w:val="20"/>
          <w:szCs w:val="20"/>
          <w:shd w:val="clear" w:color="auto" w:fill="FFFFFF"/>
        </w:rPr>
      </w:pPr>
    </w:p>
    <w:p w:rsidR="004B2E0A" w:rsidRDefault="00972A8D" w:rsidP="0035033B">
      <w:pPr>
        <w:pStyle w:val="ListParagraph"/>
        <w:spacing w:after="0"/>
        <w:rPr>
          <w:rFonts w:ascii="Helvetica" w:hAnsi="Helvetica" w:cs="Helvetica"/>
          <w:b/>
          <w:color w:val="000000"/>
          <w:sz w:val="20"/>
          <w:szCs w:val="20"/>
          <w:shd w:val="clear" w:color="auto" w:fill="FFFFFF"/>
        </w:rPr>
      </w:pPr>
      <w:r>
        <w:rPr>
          <w:rFonts w:ascii="Helvetica" w:hAnsi="Helvetica" w:cs="Helvetica"/>
          <w:color w:val="000000"/>
          <w:sz w:val="20"/>
          <w:szCs w:val="20"/>
          <w:shd w:val="clear" w:color="auto" w:fill="FFFFFF"/>
        </w:rPr>
        <w:t>Therefore, total number of</w:t>
      </w:r>
      <w:r w:rsidR="005551BC">
        <w:rPr>
          <w:rFonts w:ascii="Helvetica" w:hAnsi="Helvetica" w:cs="Helvetica"/>
          <w:color w:val="000000"/>
          <w:sz w:val="20"/>
          <w:szCs w:val="20"/>
          <w:shd w:val="clear" w:color="auto" w:fill="FFFFFF"/>
        </w:rPr>
        <w:t xml:space="preserve"> distinct</w:t>
      </w:r>
      <w:r>
        <w:rPr>
          <w:rFonts w:ascii="Helvetica" w:hAnsi="Helvetica" w:cs="Helvetica"/>
          <w:color w:val="000000"/>
          <w:sz w:val="20"/>
          <w:szCs w:val="20"/>
          <w:shd w:val="clear" w:color="auto" w:fill="FFFFFF"/>
        </w:rPr>
        <w:t xml:space="preserve"> (non-empty)</w:t>
      </w:r>
      <w:r w:rsidR="00AC66BF">
        <w:rPr>
          <w:rFonts w:ascii="Helvetica" w:hAnsi="Helvetica" w:cs="Helvetica"/>
          <w:color w:val="000000"/>
          <w:sz w:val="20"/>
          <w:szCs w:val="20"/>
          <w:shd w:val="clear" w:color="auto" w:fill="FFFFFF"/>
        </w:rPr>
        <w:t xml:space="preserve"> aggregate closed cells = </w:t>
      </w:r>
      <w:r w:rsidR="003829DB" w:rsidRPr="00C53F0C">
        <w:rPr>
          <w:rFonts w:ascii="Helvetica" w:hAnsi="Helvetica" w:cs="Helvetica"/>
          <w:b/>
          <w:color w:val="000000"/>
          <w:sz w:val="20"/>
          <w:szCs w:val="20"/>
          <w:shd w:val="clear" w:color="auto" w:fill="FFFFFF"/>
        </w:rPr>
        <w:t>3</w:t>
      </w:r>
    </w:p>
    <w:p w:rsidR="006E014F" w:rsidRPr="004B2E0A" w:rsidRDefault="006E014F" w:rsidP="0035033B">
      <w:pPr>
        <w:pStyle w:val="ListParagraph"/>
        <w:spacing w:after="0"/>
        <w:rPr>
          <w:rFonts w:ascii="Helvetica" w:hAnsi="Helvetica" w:cs="Helvetica"/>
          <w:color w:val="000000"/>
          <w:sz w:val="20"/>
          <w:szCs w:val="20"/>
          <w:shd w:val="clear" w:color="auto" w:fill="FFFFFF"/>
        </w:rPr>
      </w:pPr>
    </w:p>
    <w:p w:rsidR="00C53F0C" w:rsidRDefault="00243A95" w:rsidP="0035033B">
      <w:pPr>
        <w:spacing w:after="0"/>
        <w:rPr>
          <w:rFonts w:ascii="Helvetica" w:hAnsi="Helvetica" w:cs="Helvetica"/>
          <w:color w:val="000000"/>
          <w:sz w:val="20"/>
          <w:szCs w:val="20"/>
          <w:shd w:val="clear" w:color="auto" w:fill="FFFFFF"/>
        </w:rPr>
      </w:pPr>
      <w:r w:rsidRPr="00243A95">
        <w:rPr>
          <w:rFonts w:ascii="Helvetica" w:hAnsi="Helvetica" w:cs="Helvetica"/>
          <w:color w:val="000000"/>
          <w:sz w:val="20"/>
          <w:szCs w:val="20"/>
          <w:u w:val="single"/>
          <w:shd w:val="clear" w:color="auto" w:fill="FFFFFF"/>
        </w:rPr>
        <w:t>Ans 1.3</w:t>
      </w:r>
      <w:r w:rsidR="00842352">
        <w:rPr>
          <w:rFonts w:ascii="Helvetica" w:hAnsi="Helvetica" w:cs="Helvetica"/>
          <w:color w:val="000000"/>
          <w:sz w:val="20"/>
          <w:szCs w:val="20"/>
          <w:shd w:val="clear" w:color="auto" w:fill="FFFFFF"/>
        </w:rPr>
        <w:t xml:space="preserve"> </w:t>
      </w:r>
      <w:r w:rsidR="00C53F0C">
        <w:rPr>
          <w:rFonts w:ascii="Helvetica" w:hAnsi="Helvetica" w:cs="Helvetica"/>
          <w:color w:val="000000"/>
          <w:sz w:val="20"/>
          <w:szCs w:val="20"/>
          <w:shd w:val="clear" w:color="auto" w:fill="FFFFFF"/>
        </w:rPr>
        <w:t xml:space="preserve"> </w:t>
      </w:r>
    </w:p>
    <w:p w:rsidR="00243A95" w:rsidRPr="00C53F0C" w:rsidRDefault="00842352" w:rsidP="00C53F0C">
      <w:pPr>
        <w:pStyle w:val="ListParagraph"/>
        <w:numPr>
          <w:ilvl w:val="0"/>
          <w:numId w:val="10"/>
        </w:numPr>
        <w:spacing w:after="0"/>
        <w:rPr>
          <w:rFonts w:ascii="Helvetica" w:hAnsi="Helvetica" w:cs="Helvetica"/>
          <w:color w:val="000000"/>
          <w:sz w:val="20"/>
          <w:szCs w:val="20"/>
          <w:shd w:val="clear" w:color="auto" w:fill="FFFFFF"/>
        </w:rPr>
      </w:pPr>
      <w:r w:rsidRPr="00C53F0C">
        <w:rPr>
          <w:rFonts w:ascii="Helvetica" w:hAnsi="Helvetica" w:cs="Helvetica"/>
          <w:color w:val="000000"/>
          <w:sz w:val="20"/>
          <w:szCs w:val="20"/>
          <w:shd w:val="clear" w:color="auto" w:fill="FFFFFF"/>
        </w:rPr>
        <w:t xml:space="preserve">Number of </w:t>
      </w:r>
      <w:r w:rsidRPr="00C53F0C">
        <w:rPr>
          <w:rFonts w:ascii="Helvetica" w:hAnsi="Helvetica" w:cs="Helvetica"/>
          <w:i/>
          <w:color w:val="000000"/>
          <w:sz w:val="20"/>
          <w:szCs w:val="20"/>
          <w:shd w:val="clear" w:color="auto" w:fill="FFFFFF"/>
        </w:rPr>
        <w:t>count 3 cells</w:t>
      </w:r>
      <w:r w:rsidRPr="00C53F0C">
        <w:rPr>
          <w:rFonts w:ascii="Helvetica" w:hAnsi="Helvetica" w:cs="Helvetica"/>
          <w:color w:val="000000"/>
          <w:sz w:val="20"/>
          <w:szCs w:val="20"/>
          <w:shd w:val="clear" w:color="auto" w:fill="FFFFFF"/>
        </w:rPr>
        <w:t xml:space="preserve"> = 1 (apex cell</w:t>
      </w:r>
      <w:r w:rsidR="00B01035" w:rsidRPr="00C53F0C">
        <w:rPr>
          <w:rFonts w:ascii="Helvetica" w:hAnsi="Helvetica" w:cs="Helvetica"/>
          <w:color w:val="000000"/>
          <w:sz w:val="20"/>
          <w:szCs w:val="20"/>
          <w:shd w:val="clear" w:color="auto" w:fill="FFFFFF"/>
        </w:rPr>
        <w:t xml:space="preserve"> – overlap twice</w:t>
      </w:r>
      <w:r w:rsidRPr="00C53F0C">
        <w:rPr>
          <w:rFonts w:ascii="Helvetica" w:hAnsi="Helvetica" w:cs="Helvetica"/>
          <w:color w:val="000000"/>
          <w:sz w:val="20"/>
          <w:szCs w:val="20"/>
          <w:shd w:val="clear" w:color="auto" w:fill="FFFFFF"/>
        </w:rPr>
        <w:t>)</w:t>
      </w:r>
    </w:p>
    <w:p w:rsidR="00243A95" w:rsidRPr="00C53F0C" w:rsidRDefault="00243A95" w:rsidP="00C53F0C">
      <w:pPr>
        <w:pStyle w:val="ListParagraph"/>
        <w:numPr>
          <w:ilvl w:val="0"/>
          <w:numId w:val="10"/>
        </w:numPr>
        <w:spacing w:after="0"/>
        <w:rPr>
          <w:rFonts w:ascii="Helvetica" w:hAnsi="Helvetica" w:cs="Helvetica"/>
          <w:color w:val="000000"/>
          <w:sz w:val="20"/>
          <w:szCs w:val="20"/>
          <w:shd w:val="clear" w:color="auto" w:fill="FFFFFF"/>
        </w:rPr>
      </w:pPr>
      <w:r w:rsidRPr="00C53F0C">
        <w:rPr>
          <w:rFonts w:ascii="Helvetica" w:hAnsi="Helvetica" w:cs="Helvetica"/>
          <w:color w:val="000000"/>
          <w:sz w:val="20"/>
          <w:szCs w:val="20"/>
          <w:shd w:val="clear" w:color="auto" w:fill="FFFFFF"/>
        </w:rPr>
        <w:t>Number of count 2 cells:</w:t>
      </w:r>
    </w:p>
    <w:p w:rsidR="003B1966" w:rsidRPr="003B1966" w:rsidRDefault="00243A95" w:rsidP="0035033B">
      <w:pPr>
        <w:pStyle w:val="ListParagraph"/>
        <w:numPr>
          <w:ilvl w:val="0"/>
          <w:numId w:val="1"/>
        </w:numPr>
        <w:spacing w:after="0"/>
        <w:rPr>
          <w:rFonts w:ascii="Helvetica" w:hAnsi="Helvetica" w:cs="Helvetica"/>
          <w:color w:val="000000"/>
          <w:sz w:val="20"/>
          <w:szCs w:val="20"/>
          <w:shd w:val="clear" w:color="auto" w:fill="FFFFFF"/>
        </w:rPr>
      </w:pPr>
      <w:r w:rsidRPr="003B1966">
        <w:rPr>
          <w:rFonts w:ascii="Helvetica" w:hAnsi="Helvetica" w:cs="Helvetica"/>
          <w:color w:val="000000"/>
          <w:sz w:val="20"/>
          <w:szCs w:val="20"/>
          <w:shd w:val="clear" w:color="auto" w:fill="FFFFFF"/>
        </w:rPr>
        <w:t>To get overlapping cells from base cells 1 and 2, we need to replace</w:t>
      </w:r>
      <w:r w:rsidR="003B1966" w:rsidRPr="003B1966">
        <w:rPr>
          <w:rFonts w:ascii="Helvetica" w:hAnsi="Helvetica" w:cs="Helvetica"/>
          <w:color w:val="000000"/>
          <w:sz w:val="20"/>
          <w:szCs w:val="20"/>
          <w:shd w:val="clear" w:color="auto" w:fill="FFFFFF"/>
        </w:rPr>
        <w:t xml:space="preserve"> all even entries in both by *. </w:t>
      </w:r>
    </w:p>
    <w:p w:rsidR="00243A95" w:rsidRDefault="00243A95" w:rsidP="0035033B">
      <w:pPr>
        <w:spacing w:after="0"/>
        <w:ind w:firstLine="72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We are left with 2</w:t>
      </w:r>
      <w:r w:rsidRPr="00243A95">
        <w:rPr>
          <w:rFonts w:ascii="Helvetica" w:hAnsi="Helvetica" w:cs="Helvetica"/>
          <w:color w:val="000000"/>
          <w:sz w:val="20"/>
          <w:szCs w:val="20"/>
          <w:shd w:val="clear" w:color="auto" w:fill="FFFFFF"/>
          <w:vertAlign w:val="superscript"/>
        </w:rPr>
        <w:t>10</w:t>
      </w:r>
      <w:r>
        <w:rPr>
          <w:rFonts w:ascii="Helvetica" w:hAnsi="Helvetica" w:cs="Helvetica"/>
          <w:color w:val="000000"/>
          <w:sz w:val="20"/>
          <w:szCs w:val="20"/>
          <w:shd w:val="clear" w:color="auto" w:fill="FFFFFF"/>
        </w:rPr>
        <w:t xml:space="preserve"> overlapping cells</w:t>
      </w:r>
    </w:p>
    <w:p w:rsidR="00243A95" w:rsidRPr="003B1966" w:rsidRDefault="00243A95" w:rsidP="0035033B">
      <w:pPr>
        <w:pStyle w:val="ListParagraph"/>
        <w:numPr>
          <w:ilvl w:val="0"/>
          <w:numId w:val="1"/>
        </w:numPr>
        <w:spacing w:after="0"/>
        <w:rPr>
          <w:rFonts w:ascii="Helvetica" w:hAnsi="Helvetica" w:cs="Helvetica"/>
          <w:color w:val="000000"/>
          <w:sz w:val="20"/>
          <w:szCs w:val="20"/>
          <w:shd w:val="clear" w:color="auto" w:fill="FFFFFF"/>
        </w:rPr>
      </w:pPr>
      <w:r w:rsidRPr="003B1966">
        <w:rPr>
          <w:rFonts w:ascii="Helvetica" w:hAnsi="Helvetica" w:cs="Helvetica"/>
          <w:color w:val="000000"/>
          <w:sz w:val="20"/>
          <w:szCs w:val="20"/>
          <w:shd w:val="clear" w:color="auto" w:fill="FFFFFF"/>
        </w:rPr>
        <w:t>There is no overlap between base cells 2 and 3</w:t>
      </w:r>
    </w:p>
    <w:p w:rsidR="003B1966" w:rsidRDefault="00243A95" w:rsidP="0035033B">
      <w:pPr>
        <w:pStyle w:val="ListParagraph"/>
        <w:numPr>
          <w:ilvl w:val="0"/>
          <w:numId w:val="1"/>
        </w:numPr>
        <w:spacing w:after="0"/>
        <w:rPr>
          <w:rFonts w:ascii="Helvetica" w:hAnsi="Helvetica" w:cs="Helvetica"/>
          <w:color w:val="000000"/>
          <w:sz w:val="20"/>
          <w:szCs w:val="20"/>
          <w:shd w:val="clear" w:color="auto" w:fill="FFFFFF"/>
        </w:rPr>
      </w:pPr>
      <w:r w:rsidRPr="003B1966">
        <w:rPr>
          <w:rFonts w:ascii="Helvetica" w:hAnsi="Helvetica" w:cs="Helvetica"/>
          <w:color w:val="000000"/>
          <w:sz w:val="20"/>
          <w:szCs w:val="20"/>
          <w:shd w:val="clear" w:color="auto" w:fill="FFFFFF"/>
        </w:rPr>
        <w:t>To get overlapping cells from base cells 1 and 3, we need to replace all odd entries in both cells by a *.</w:t>
      </w:r>
    </w:p>
    <w:p w:rsidR="00243A95" w:rsidRPr="003B1966" w:rsidRDefault="00243A95" w:rsidP="0035033B">
      <w:pPr>
        <w:pStyle w:val="ListParagraph"/>
        <w:spacing w:after="0"/>
        <w:rPr>
          <w:rFonts w:ascii="Helvetica" w:hAnsi="Helvetica" w:cs="Helvetica"/>
          <w:color w:val="000000"/>
          <w:sz w:val="20"/>
          <w:szCs w:val="20"/>
          <w:shd w:val="clear" w:color="auto" w:fill="FFFFFF"/>
        </w:rPr>
      </w:pPr>
      <w:r w:rsidRPr="003B1966">
        <w:rPr>
          <w:rFonts w:ascii="Helvetica" w:hAnsi="Helvetica" w:cs="Helvetica"/>
          <w:color w:val="000000"/>
          <w:sz w:val="20"/>
          <w:szCs w:val="20"/>
          <w:shd w:val="clear" w:color="auto" w:fill="FFFFFF"/>
        </w:rPr>
        <w:t>Again, we are left with 2</w:t>
      </w:r>
      <w:r w:rsidRPr="003B1966">
        <w:rPr>
          <w:rFonts w:ascii="Helvetica" w:hAnsi="Helvetica" w:cs="Helvetica"/>
          <w:color w:val="000000"/>
          <w:sz w:val="20"/>
          <w:szCs w:val="20"/>
          <w:shd w:val="clear" w:color="auto" w:fill="FFFFFF"/>
          <w:vertAlign w:val="superscript"/>
        </w:rPr>
        <w:t>10</w:t>
      </w:r>
      <w:r w:rsidRPr="003B1966">
        <w:rPr>
          <w:rFonts w:ascii="Helvetica" w:hAnsi="Helvetica" w:cs="Helvetica"/>
          <w:color w:val="000000"/>
          <w:sz w:val="20"/>
          <w:szCs w:val="20"/>
          <w:shd w:val="clear" w:color="auto" w:fill="FFFFFF"/>
        </w:rPr>
        <w:t xml:space="preserve"> overlapping cells.</w:t>
      </w:r>
      <w:r w:rsidR="00842352">
        <w:rPr>
          <w:rFonts w:ascii="Helvetica" w:hAnsi="Helvetica" w:cs="Helvetica"/>
          <w:color w:val="000000"/>
          <w:sz w:val="20"/>
          <w:szCs w:val="20"/>
          <w:shd w:val="clear" w:color="auto" w:fill="FFFFFF"/>
        </w:rPr>
        <w:t xml:space="preserve"> Subtracting 1 for the case of apex cell,</w:t>
      </w:r>
    </w:p>
    <w:p w:rsidR="00243A95" w:rsidRDefault="00243A95"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Therefore, no. </w:t>
      </w:r>
      <w:r w:rsidRPr="00C53F0C">
        <w:rPr>
          <w:rFonts w:ascii="Helvetica" w:hAnsi="Helvetica" w:cs="Helvetica"/>
          <w:i/>
          <w:color w:val="000000"/>
          <w:sz w:val="20"/>
          <w:szCs w:val="20"/>
          <w:shd w:val="clear" w:color="auto" w:fill="FFFFFF"/>
        </w:rPr>
        <w:t>of count 2 cells</w:t>
      </w:r>
      <w:r>
        <w:rPr>
          <w:rFonts w:ascii="Helvetica" w:hAnsi="Helvetica" w:cs="Helvetica"/>
          <w:color w:val="000000"/>
          <w:sz w:val="20"/>
          <w:szCs w:val="20"/>
          <w:shd w:val="clear" w:color="auto" w:fill="FFFFFF"/>
        </w:rPr>
        <w:t xml:space="preserve"> = 2 x </w:t>
      </w:r>
      <w:r w:rsidR="00842352">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2</w:t>
      </w:r>
      <w:r w:rsidRPr="00243A95">
        <w:rPr>
          <w:rFonts w:ascii="Helvetica" w:hAnsi="Helvetica" w:cs="Helvetica"/>
          <w:color w:val="000000"/>
          <w:sz w:val="20"/>
          <w:szCs w:val="20"/>
          <w:shd w:val="clear" w:color="auto" w:fill="FFFFFF"/>
          <w:vertAlign w:val="superscript"/>
        </w:rPr>
        <w:t>10</w:t>
      </w:r>
      <w:r>
        <w:rPr>
          <w:rFonts w:ascii="Helvetica" w:hAnsi="Helvetica" w:cs="Helvetica"/>
          <w:color w:val="000000"/>
          <w:sz w:val="20"/>
          <w:szCs w:val="20"/>
          <w:shd w:val="clear" w:color="auto" w:fill="FFFFFF"/>
        </w:rPr>
        <w:t xml:space="preserve"> </w:t>
      </w:r>
      <w:r w:rsidR="00842352">
        <w:rPr>
          <w:rFonts w:ascii="Helvetica" w:hAnsi="Helvetica" w:cs="Helvetica"/>
          <w:color w:val="000000"/>
          <w:sz w:val="20"/>
          <w:szCs w:val="20"/>
          <w:shd w:val="clear" w:color="auto" w:fill="FFFFFF"/>
        </w:rPr>
        <w:t>– 1)</w:t>
      </w:r>
      <w:r w:rsidR="00B01035">
        <w:rPr>
          <w:rFonts w:ascii="Helvetica" w:hAnsi="Helvetica" w:cs="Helvetica"/>
          <w:color w:val="000000"/>
          <w:sz w:val="20"/>
          <w:szCs w:val="20"/>
          <w:shd w:val="clear" w:color="auto" w:fill="FFFFFF"/>
        </w:rPr>
        <w:t xml:space="preserve"> [overlap - once]</w:t>
      </w:r>
    </w:p>
    <w:p w:rsidR="00C53F0C" w:rsidRPr="00C53F0C" w:rsidRDefault="00C53F0C" w:rsidP="00C53F0C">
      <w:pPr>
        <w:pStyle w:val="ListParagraph"/>
        <w:numPr>
          <w:ilvl w:val="0"/>
          <w:numId w:val="11"/>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Base cells = 3</w:t>
      </w:r>
    </w:p>
    <w:p w:rsidR="006E014F" w:rsidRDefault="006E014F" w:rsidP="0035033B">
      <w:pPr>
        <w:spacing w:after="0"/>
        <w:rPr>
          <w:rFonts w:ascii="Helvetica" w:hAnsi="Helvetica" w:cs="Helvetica"/>
          <w:color w:val="000000"/>
          <w:sz w:val="20"/>
          <w:szCs w:val="20"/>
          <w:shd w:val="clear" w:color="auto" w:fill="FFFFFF"/>
        </w:rPr>
      </w:pPr>
    </w:p>
    <w:p w:rsidR="00433A7D" w:rsidRPr="00D12239" w:rsidRDefault="00243A95" w:rsidP="00D12239">
      <w:pPr>
        <w:tabs>
          <w:tab w:val="left" w:pos="5265"/>
        </w:tabs>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Number of non-empty aggregate cells = </w:t>
      </w:r>
      <w:r w:rsidR="00283134" w:rsidRPr="00D12239">
        <w:rPr>
          <w:rFonts w:ascii="Helvetica" w:hAnsi="Helvetica" w:cs="Helvetica"/>
          <w:color w:val="000000"/>
          <w:sz w:val="20"/>
          <w:szCs w:val="20"/>
          <w:shd w:val="clear" w:color="auto" w:fill="FFFFFF"/>
        </w:rPr>
        <w:t>Total cell</w:t>
      </w:r>
      <w:r w:rsidR="00D12239">
        <w:rPr>
          <w:rFonts w:ascii="Helvetica" w:hAnsi="Helvetica" w:cs="Helvetica"/>
          <w:color w:val="000000"/>
          <w:sz w:val="20"/>
          <w:szCs w:val="20"/>
          <w:shd w:val="clear" w:color="auto" w:fill="FFFFFF"/>
        </w:rPr>
        <w:t>s</w:t>
      </w:r>
      <w:r w:rsidR="00283134" w:rsidRPr="00D12239">
        <w:rPr>
          <w:rFonts w:ascii="Helvetica" w:hAnsi="Helvetica" w:cs="Helvetica"/>
          <w:color w:val="000000"/>
          <w:sz w:val="20"/>
          <w:szCs w:val="20"/>
          <w:shd w:val="clear" w:color="auto" w:fill="FFFFFF"/>
        </w:rPr>
        <w:t xml:space="preserve"> – overlap twice cells *2 – overlap once cells *1 – base cells</w:t>
      </w:r>
    </w:p>
    <w:p w:rsidR="00243A95" w:rsidRDefault="00D12239" w:rsidP="00D12239">
      <w:pPr>
        <w:tabs>
          <w:tab w:val="left" w:pos="5265"/>
        </w:tabs>
        <w:spacing w:after="0"/>
        <w:rPr>
          <w:rFonts w:ascii="Helvetica" w:hAnsi="Helvetica" w:cs="Helvetica"/>
          <w:b/>
          <w:color w:val="000000"/>
          <w:sz w:val="20"/>
          <w:szCs w:val="20"/>
          <w:shd w:val="clear" w:color="auto" w:fill="FFFFFF"/>
          <w:vertAlign w:val="superscript"/>
        </w:rPr>
      </w:pPr>
      <w:r w:rsidRPr="00D12239">
        <w:rPr>
          <w:rFonts w:ascii="Helvetica" w:hAnsi="Helvetica" w:cs="Helvetica"/>
          <w:b/>
          <w:color w:val="000000"/>
          <w:sz w:val="20"/>
          <w:szCs w:val="20"/>
          <w:shd w:val="clear" w:color="auto" w:fill="FFFFFF"/>
        </w:rPr>
        <w:t xml:space="preserve"> </w:t>
      </w:r>
      <w:r>
        <w:rPr>
          <w:rFonts w:ascii="Helvetica" w:hAnsi="Helvetica" w:cs="Helvetica"/>
          <w:b/>
          <w:color w:val="000000"/>
          <w:sz w:val="20"/>
          <w:szCs w:val="20"/>
          <w:shd w:val="clear" w:color="auto" w:fill="FFFFFF"/>
        </w:rPr>
        <w:t xml:space="preserve">= </w:t>
      </w:r>
      <w:r w:rsidR="00243A95" w:rsidRPr="00243A95">
        <w:rPr>
          <w:rFonts w:ascii="Helvetica" w:hAnsi="Helvetica" w:cs="Helvetica"/>
          <w:b/>
          <w:color w:val="000000"/>
          <w:sz w:val="20"/>
          <w:szCs w:val="20"/>
          <w:shd w:val="clear" w:color="auto" w:fill="FFFFFF"/>
        </w:rPr>
        <w:t>3 * 2</w:t>
      </w:r>
      <w:r w:rsidR="00243A95" w:rsidRPr="00243A95">
        <w:rPr>
          <w:rFonts w:ascii="Helvetica" w:hAnsi="Helvetica" w:cs="Helvetica"/>
          <w:b/>
          <w:color w:val="000000"/>
          <w:sz w:val="20"/>
          <w:szCs w:val="20"/>
          <w:shd w:val="clear" w:color="auto" w:fill="FFFFFF"/>
          <w:vertAlign w:val="superscript"/>
        </w:rPr>
        <w:t>20</w:t>
      </w:r>
      <w:r w:rsidR="00243A95" w:rsidRPr="00243A95">
        <w:rPr>
          <w:rFonts w:ascii="Helvetica" w:hAnsi="Helvetica" w:cs="Helvetica"/>
          <w:b/>
          <w:color w:val="000000"/>
          <w:sz w:val="20"/>
          <w:szCs w:val="20"/>
          <w:shd w:val="clear" w:color="auto" w:fill="FFFFFF"/>
        </w:rPr>
        <w:t xml:space="preserve"> – </w:t>
      </w:r>
      <w:r>
        <w:rPr>
          <w:rFonts w:ascii="Helvetica" w:hAnsi="Helvetica" w:cs="Helvetica"/>
          <w:b/>
          <w:color w:val="000000"/>
          <w:sz w:val="20"/>
          <w:szCs w:val="20"/>
          <w:shd w:val="clear" w:color="auto" w:fill="FFFFFF"/>
        </w:rPr>
        <w:t>1*</w:t>
      </w:r>
      <w:r w:rsidR="00DB3D13">
        <w:rPr>
          <w:rFonts w:ascii="Helvetica" w:hAnsi="Helvetica" w:cs="Helvetica"/>
          <w:b/>
          <w:color w:val="000000"/>
          <w:sz w:val="20"/>
          <w:szCs w:val="20"/>
          <w:shd w:val="clear" w:color="auto" w:fill="FFFFFF"/>
        </w:rPr>
        <w:t xml:space="preserve">2 - </w:t>
      </w:r>
      <w:r w:rsidR="00842352">
        <w:rPr>
          <w:rFonts w:ascii="Helvetica" w:hAnsi="Helvetica" w:cs="Helvetica"/>
          <w:b/>
          <w:color w:val="000000"/>
          <w:sz w:val="20"/>
          <w:szCs w:val="20"/>
          <w:shd w:val="clear" w:color="auto" w:fill="FFFFFF"/>
        </w:rPr>
        <w:t>(</w:t>
      </w:r>
      <w:r w:rsidR="00243A95" w:rsidRPr="00243A95">
        <w:rPr>
          <w:rFonts w:ascii="Helvetica" w:hAnsi="Helvetica" w:cs="Helvetica"/>
          <w:b/>
          <w:color w:val="000000"/>
          <w:sz w:val="20"/>
          <w:szCs w:val="20"/>
          <w:shd w:val="clear" w:color="auto" w:fill="FFFFFF"/>
        </w:rPr>
        <w:t>2</w:t>
      </w:r>
      <w:r w:rsidR="00243A95" w:rsidRPr="00243A95">
        <w:rPr>
          <w:rFonts w:ascii="Helvetica" w:hAnsi="Helvetica" w:cs="Helvetica"/>
          <w:b/>
          <w:color w:val="000000"/>
          <w:sz w:val="20"/>
          <w:szCs w:val="20"/>
          <w:shd w:val="clear" w:color="auto" w:fill="FFFFFF"/>
          <w:vertAlign w:val="superscript"/>
        </w:rPr>
        <w:t>10</w:t>
      </w:r>
      <w:r w:rsidR="00842352">
        <w:rPr>
          <w:rFonts w:ascii="Helvetica" w:hAnsi="Helvetica" w:cs="Helvetica"/>
          <w:b/>
          <w:color w:val="000000"/>
          <w:sz w:val="20"/>
          <w:szCs w:val="20"/>
          <w:shd w:val="clear" w:color="auto" w:fill="FFFFFF"/>
        </w:rPr>
        <w:t>-1)</w:t>
      </w:r>
      <w:r>
        <w:rPr>
          <w:rFonts w:ascii="Helvetica" w:hAnsi="Helvetica" w:cs="Helvetica"/>
          <w:b/>
          <w:color w:val="000000"/>
          <w:sz w:val="20"/>
          <w:szCs w:val="20"/>
          <w:shd w:val="clear" w:color="auto" w:fill="FFFFFF"/>
        </w:rPr>
        <w:t>*2</w:t>
      </w:r>
      <w:r w:rsidR="00C53F0C">
        <w:rPr>
          <w:rFonts w:ascii="Helvetica" w:hAnsi="Helvetica" w:cs="Helvetica"/>
          <w:b/>
          <w:color w:val="000000"/>
          <w:sz w:val="20"/>
          <w:szCs w:val="20"/>
          <w:shd w:val="clear" w:color="auto" w:fill="FFFFFF"/>
        </w:rPr>
        <w:t xml:space="preserve"> – 3 </w:t>
      </w:r>
      <w:r w:rsidR="00847CAF">
        <w:rPr>
          <w:rFonts w:ascii="Helvetica" w:hAnsi="Helvetica" w:cs="Helvetica"/>
          <w:b/>
          <w:color w:val="000000"/>
          <w:sz w:val="20"/>
          <w:szCs w:val="20"/>
          <w:shd w:val="clear" w:color="auto" w:fill="FFFFFF"/>
          <w:vertAlign w:val="superscript"/>
        </w:rPr>
        <w:tab/>
      </w:r>
    </w:p>
    <w:p w:rsidR="00847CAF" w:rsidRDefault="00847CAF" w:rsidP="00847CAF">
      <w:pPr>
        <w:tabs>
          <w:tab w:val="left" w:pos="5265"/>
        </w:tabs>
        <w:spacing w:after="0"/>
        <w:rPr>
          <w:rFonts w:ascii="Helvetica" w:hAnsi="Helvetica" w:cs="Helvetica"/>
          <w:b/>
          <w:color w:val="000000"/>
          <w:sz w:val="20"/>
          <w:szCs w:val="20"/>
          <w:shd w:val="clear" w:color="auto" w:fill="FFFFFF"/>
          <w:vertAlign w:val="superscript"/>
        </w:rPr>
      </w:pPr>
    </w:p>
    <w:p w:rsidR="003829DB" w:rsidRDefault="00243A95" w:rsidP="0035033B">
      <w:pPr>
        <w:spacing w:after="0"/>
        <w:rPr>
          <w:rFonts w:ascii="Helvetica" w:hAnsi="Helvetica" w:cs="Helvetica"/>
          <w:color w:val="000000"/>
          <w:sz w:val="20"/>
          <w:szCs w:val="20"/>
          <w:shd w:val="clear" w:color="auto" w:fill="FFFFFF"/>
        </w:rPr>
      </w:pPr>
      <w:r w:rsidRPr="00243A95">
        <w:rPr>
          <w:rFonts w:ascii="Helvetica" w:hAnsi="Helvetica" w:cs="Helvetica"/>
          <w:color w:val="000000"/>
          <w:sz w:val="20"/>
          <w:szCs w:val="20"/>
          <w:u w:val="single"/>
          <w:shd w:val="clear" w:color="auto" w:fill="FFFFFF"/>
        </w:rPr>
        <w:t>Ans 1.4</w:t>
      </w:r>
      <w:r>
        <w:rPr>
          <w:rFonts w:ascii="Helvetica" w:hAnsi="Helvetica" w:cs="Helvetica"/>
          <w:color w:val="000000"/>
          <w:sz w:val="20"/>
          <w:szCs w:val="20"/>
          <w:shd w:val="clear" w:color="auto" w:fill="FFFFFF"/>
        </w:rPr>
        <w:t xml:space="preserve"> Number of</w:t>
      </w:r>
      <w:r w:rsidR="003829DB">
        <w:rPr>
          <w:rFonts w:ascii="Helvetica" w:hAnsi="Helvetica" w:cs="Helvetica"/>
          <w:color w:val="000000"/>
          <w:sz w:val="20"/>
          <w:szCs w:val="20"/>
          <w:shd w:val="clear" w:color="auto" w:fill="FFFFFF"/>
        </w:rPr>
        <w:t xml:space="preserve"> aggregate</w:t>
      </w:r>
      <w:r>
        <w:rPr>
          <w:rFonts w:ascii="Helvetica" w:hAnsi="Helvetica" w:cs="Helvetica"/>
          <w:color w:val="000000"/>
          <w:sz w:val="20"/>
          <w:szCs w:val="20"/>
          <w:shd w:val="clear" w:color="auto" w:fill="FFFFFF"/>
        </w:rPr>
        <w:t xml:space="preserve"> cells with count &gt;=2 =</w:t>
      </w:r>
      <w:r w:rsidR="001D7F1F">
        <w:rPr>
          <w:rFonts w:ascii="Helvetica" w:hAnsi="Helvetica" w:cs="Helvetica"/>
          <w:color w:val="000000"/>
          <w:sz w:val="20"/>
          <w:szCs w:val="20"/>
          <w:shd w:val="clear" w:color="auto" w:fill="FFFFFF"/>
        </w:rPr>
        <w:t>once overlapping + twice</w:t>
      </w:r>
      <w:bookmarkStart w:id="0" w:name="_GoBack"/>
      <w:bookmarkEnd w:id="0"/>
      <w:r w:rsidR="003829DB">
        <w:rPr>
          <w:rFonts w:ascii="Helvetica" w:hAnsi="Helvetica" w:cs="Helvetica"/>
          <w:color w:val="000000"/>
          <w:sz w:val="20"/>
          <w:szCs w:val="20"/>
          <w:shd w:val="clear" w:color="auto" w:fill="FFFFFF"/>
        </w:rPr>
        <w:t xml:space="preserve"> overlapping cells </w:t>
      </w:r>
    </w:p>
    <w:p w:rsidR="00243A95" w:rsidRPr="00B01035" w:rsidRDefault="003829DB"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w:t>
      </w:r>
      <w:r w:rsidR="00243A95" w:rsidRPr="00243A95">
        <w:rPr>
          <w:rFonts w:ascii="Helvetica" w:hAnsi="Helvetica" w:cs="Helvetica"/>
          <w:b/>
          <w:color w:val="000000"/>
          <w:sz w:val="20"/>
          <w:szCs w:val="20"/>
          <w:shd w:val="clear" w:color="auto" w:fill="FFFFFF"/>
        </w:rPr>
        <w:t xml:space="preserve">2 * </w:t>
      </w:r>
      <w:r>
        <w:rPr>
          <w:rFonts w:ascii="Helvetica" w:hAnsi="Helvetica" w:cs="Helvetica"/>
          <w:b/>
          <w:color w:val="000000"/>
          <w:sz w:val="20"/>
          <w:szCs w:val="20"/>
          <w:shd w:val="clear" w:color="auto" w:fill="FFFFFF"/>
        </w:rPr>
        <w:t>(</w:t>
      </w:r>
      <w:r w:rsidR="00243A95" w:rsidRPr="00243A95">
        <w:rPr>
          <w:rFonts w:ascii="Helvetica" w:hAnsi="Helvetica" w:cs="Helvetica"/>
          <w:b/>
          <w:color w:val="000000"/>
          <w:sz w:val="20"/>
          <w:szCs w:val="20"/>
          <w:shd w:val="clear" w:color="auto" w:fill="FFFFFF"/>
        </w:rPr>
        <w:t>2</w:t>
      </w:r>
      <w:r w:rsidR="00243A95" w:rsidRPr="00243A95">
        <w:rPr>
          <w:rFonts w:ascii="Helvetica" w:hAnsi="Helvetica" w:cs="Helvetica"/>
          <w:b/>
          <w:color w:val="000000"/>
          <w:sz w:val="20"/>
          <w:szCs w:val="20"/>
          <w:shd w:val="clear" w:color="auto" w:fill="FFFFFF"/>
          <w:vertAlign w:val="superscript"/>
        </w:rPr>
        <w:t>10</w:t>
      </w:r>
      <w:r>
        <w:rPr>
          <w:rFonts w:ascii="Helvetica" w:hAnsi="Helvetica" w:cs="Helvetica"/>
          <w:b/>
          <w:color w:val="000000"/>
          <w:sz w:val="20"/>
          <w:szCs w:val="20"/>
          <w:shd w:val="clear" w:color="auto" w:fill="FFFFFF"/>
        </w:rPr>
        <w:t>-1)</w:t>
      </w:r>
      <w:r w:rsidR="00B01035">
        <w:rPr>
          <w:rFonts w:ascii="Helvetica" w:hAnsi="Helvetica" w:cs="Helvetica"/>
          <w:b/>
          <w:color w:val="000000"/>
          <w:sz w:val="20"/>
          <w:szCs w:val="20"/>
          <w:shd w:val="clear" w:color="auto" w:fill="FFFFFF"/>
          <w:vertAlign w:val="superscript"/>
        </w:rPr>
        <w:t xml:space="preserve"> </w:t>
      </w:r>
      <w:r w:rsidR="00B01035">
        <w:rPr>
          <w:rFonts w:ascii="Helvetica" w:hAnsi="Helvetica" w:cs="Helvetica"/>
          <w:b/>
          <w:color w:val="000000"/>
          <w:sz w:val="20"/>
          <w:szCs w:val="20"/>
          <w:shd w:val="clear" w:color="auto" w:fill="FFFFFF"/>
        </w:rPr>
        <w:t>+ 1</w:t>
      </w:r>
    </w:p>
    <w:p w:rsidR="00243A95" w:rsidRDefault="00243A95" w:rsidP="0035033B">
      <w:pPr>
        <w:spacing w:after="0"/>
        <w:rPr>
          <w:rFonts w:ascii="Helvetica" w:hAnsi="Helvetica" w:cs="Helvetica"/>
          <w:color w:val="000000"/>
          <w:sz w:val="20"/>
          <w:szCs w:val="20"/>
          <w:shd w:val="clear" w:color="auto" w:fill="FFFFFF"/>
        </w:rPr>
      </w:pPr>
    </w:p>
    <w:p w:rsidR="007A3578" w:rsidRDefault="007A3578" w:rsidP="0035033B">
      <w:pPr>
        <w:spacing w:after="0"/>
        <w:rPr>
          <w:rFonts w:ascii="Helvetica" w:hAnsi="Helvetica" w:cs="Helvetica"/>
          <w:color w:val="000000"/>
          <w:sz w:val="20"/>
          <w:szCs w:val="20"/>
          <w:shd w:val="clear" w:color="auto" w:fill="FFFFFF"/>
        </w:rPr>
      </w:pPr>
    </w:p>
    <w:p w:rsidR="00243A95" w:rsidRDefault="00243A95"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Answer 2:</w:t>
      </w:r>
    </w:p>
    <w:p w:rsidR="007A3578" w:rsidRDefault="007A3578" w:rsidP="0035033B">
      <w:pPr>
        <w:spacing w:after="0"/>
        <w:rPr>
          <w:rFonts w:ascii="Helvetica" w:hAnsi="Helvetica" w:cs="Helvetica"/>
          <w:color w:val="000000"/>
          <w:sz w:val="20"/>
          <w:szCs w:val="20"/>
          <w:shd w:val="clear" w:color="auto" w:fill="FFFFFF"/>
        </w:rPr>
      </w:pPr>
    </w:p>
    <w:p w:rsidR="00243A95" w:rsidRDefault="00243A95" w:rsidP="0035033B">
      <w:pPr>
        <w:spacing w:after="0"/>
        <w:rPr>
          <w:rFonts w:ascii="Helvetica" w:hAnsi="Helvetica" w:cs="Helvetica"/>
          <w:color w:val="000000"/>
          <w:sz w:val="20"/>
          <w:szCs w:val="20"/>
          <w:shd w:val="clear" w:color="auto" w:fill="FFFFFF"/>
        </w:rPr>
      </w:pPr>
      <w:r w:rsidRPr="00243A95">
        <w:rPr>
          <w:rFonts w:ascii="Helvetica" w:hAnsi="Helvetica" w:cs="Helvetica"/>
          <w:color w:val="000000"/>
          <w:sz w:val="20"/>
          <w:szCs w:val="20"/>
          <w:u w:val="single"/>
          <w:shd w:val="clear" w:color="auto" w:fill="FFFFFF"/>
        </w:rPr>
        <w:t>Ans 2.1</w:t>
      </w:r>
      <w:r>
        <w:rPr>
          <w:rFonts w:ascii="Helvetica" w:hAnsi="Helvetica" w:cs="Helvetica"/>
          <w:color w:val="000000"/>
          <w:sz w:val="20"/>
          <w:szCs w:val="20"/>
          <w:shd w:val="clear" w:color="auto" w:fill="FFFFFF"/>
        </w:rPr>
        <w:t xml:space="preserve"> </w:t>
      </w:r>
      <w:r w:rsidR="003B1966">
        <w:rPr>
          <w:rFonts w:ascii="Helvetica" w:hAnsi="Helvetica" w:cs="Helvetica"/>
          <w:color w:val="000000"/>
          <w:sz w:val="20"/>
          <w:szCs w:val="20"/>
          <w:shd w:val="clear" w:color="auto" w:fill="FFFFFF"/>
        </w:rPr>
        <w:t>True</w:t>
      </w:r>
    </w:p>
    <w:p w:rsidR="00842352" w:rsidRDefault="005E37C3"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Since Multi way array aggregation starts computations from base cuboids and proceeds towards more general cuboids, it cannot support ice berg pruning; because ice berg pruning requires descendent cells to be rejected if parents do not satisfy minimum support criteria, but here descendent cells are computed before parent cells.</w:t>
      </w:r>
    </w:p>
    <w:p w:rsidR="005E37C3" w:rsidRPr="00243A95" w:rsidRDefault="005E37C3" w:rsidP="0035033B">
      <w:pPr>
        <w:spacing w:after="0"/>
        <w:rPr>
          <w:rFonts w:ascii="Helvetica" w:hAnsi="Helvetica" w:cs="Helvetica"/>
          <w:color w:val="000000"/>
          <w:sz w:val="20"/>
          <w:szCs w:val="20"/>
          <w:shd w:val="clear" w:color="auto" w:fill="FFFFFF"/>
        </w:rPr>
      </w:pPr>
    </w:p>
    <w:p w:rsidR="00243A95" w:rsidRDefault="00243A95"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u w:val="single"/>
          <w:shd w:val="clear" w:color="auto" w:fill="FFFFFF"/>
        </w:rPr>
        <w:t>Ans 2.2</w:t>
      </w:r>
      <w:r w:rsidR="003B1966">
        <w:rPr>
          <w:rFonts w:ascii="Helvetica" w:hAnsi="Helvetica" w:cs="Helvetica"/>
          <w:color w:val="000000"/>
          <w:sz w:val="20"/>
          <w:szCs w:val="20"/>
          <w:u w:val="single"/>
          <w:shd w:val="clear" w:color="auto" w:fill="FFFFFF"/>
        </w:rPr>
        <w:t xml:space="preserve"> </w:t>
      </w:r>
      <w:r w:rsidR="003B1966">
        <w:rPr>
          <w:rFonts w:ascii="Helvetica" w:hAnsi="Helvetica" w:cs="Helvetica"/>
          <w:color w:val="000000"/>
          <w:sz w:val="20"/>
          <w:szCs w:val="20"/>
          <w:shd w:val="clear" w:color="auto" w:fill="FFFFFF"/>
        </w:rPr>
        <w:t>False</w:t>
      </w:r>
    </w:p>
    <w:p w:rsidR="005E37C3" w:rsidRDefault="005E37C3"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Star cubing uses Depth First traversal, not breadth first.</w:t>
      </w:r>
    </w:p>
    <w:p w:rsidR="005E37C3" w:rsidRPr="003B1966" w:rsidRDefault="005E37C3"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w:t>
      </w:r>
    </w:p>
    <w:p w:rsidR="00243A95" w:rsidRDefault="00243A95" w:rsidP="0035033B">
      <w:pPr>
        <w:spacing w:after="0"/>
        <w:rPr>
          <w:rFonts w:ascii="Helvetica" w:hAnsi="Helvetica" w:cs="Helvetica"/>
          <w:color w:val="000000"/>
          <w:sz w:val="20"/>
          <w:szCs w:val="20"/>
          <w:u w:val="single"/>
          <w:shd w:val="clear" w:color="auto" w:fill="FFFFFF"/>
        </w:rPr>
      </w:pPr>
      <w:r>
        <w:rPr>
          <w:rFonts w:ascii="Helvetica" w:hAnsi="Helvetica" w:cs="Helvetica"/>
          <w:color w:val="000000"/>
          <w:sz w:val="20"/>
          <w:szCs w:val="20"/>
          <w:u w:val="single"/>
          <w:shd w:val="clear" w:color="auto" w:fill="FFFFFF"/>
        </w:rPr>
        <w:t>Ans 2.3</w:t>
      </w:r>
      <w:r w:rsidR="003B1966" w:rsidRPr="003B1966">
        <w:rPr>
          <w:rFonts w:ascii="Helvetica" w:hAnsi="Helvetica" w:cs="Helvetica"/>
          <w:color w:val="000000"/>
          <w:sz w:val="20"/>
          <w:szCs w:val="20"/>
          <w:shd w:val="clear" w:color="auto" w:fill="FFFFFF"/>
        </w:rPr>
        <w:t xml:space="preserve"> False</w:t>
      </w:r>
    </w:p>
    <w:p w:rsidR="005E37C3" w:rsidRDefault="005E37C3" w:rsidP="0035033B">
      <w:pPr>
        <w:spacing w:after="0"/>
        <w:rPr>
          <w:rFonts w:ascii="Helvetica" w:hAnsi="Helvetica" w:cs="Helvetica"/>
          <w:color w:val="000000"/>
          <w:sz w:val="20"/>
          <w:szCs w:val="20"/>
          <w:shd w:val="clear" w:color="auto" w:fill="FFFFFF"/>
        </w:rPr>
      </w:pPr>
      <w:r>
        <w:rPr>
          <w:rStyle w:val="apple-converted-space"/>
          <w:rFonts w:ascii="Helvetica" w:hAnsi="Helvetica" w:cs="Helvetica"/>
          <w:color w:val="000000"/>
          <w:sz w:val="20"/>
          <w:szCs w:val="20"/>
          <w:shd w:val="clear" w:color="auto" w:fill="FFFFFF"/>
        </w:rPr>
        <w:lastRenderedPageBreak/>
        <w:t> </w:t>
      </w:r>
      <w:r>
        <w:rPr>
          <w:rFonts w:ascii="Helvetica" w:hAnsi="Helvetica" w:cs="Helvetica"/>
          <w:color w:val="000000"/>
          <w:sz w:val="20"/>
          <w:szCs w:val="20"/>
          <w:shd w:val="clear" w:color="auto" w:fill="FFFFFF"/>
        </w:rPr>
        <w:t>High dimensional OLAP methodology handles high dimensional data efficiently by pre computing certain cubes, so that all computations do not have to be performed online at the time of query processing.</w:t>
      </w:r>
    </w:p>
    <w:p w:rsidR="005E37C3" w:rsidRDefault="005E37C3" w:rsidP="0035033B">
      <w:pPr>
        <w:spacing w:after="0"/>
        <w:rPr>
          <w:rFonts w:ascii="Helvetica" w:hAnsi="Helvetica" w:cs="Helvetica"/>
          <w:color w:val="000000"/>
          <w:sz w:val="20"/>
          <w:szCs w:val="20"/>
          <w:u w:val="single"/>
          <w:shd w:val="clear" w:color="auto" w:fill="FFFFFF"/>
        </w:rPr>
      </w:pPr>
    </w:p>
    <w:p w:rsidR="00243A95" w:rsidRPr="003B1966" w:rsidRDefault="00243A95"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u w:val="single"/>
          <w:shd w:val="clear" w:color="auto" w:fill="FFFFFF"/>
        </w:rPr>
        <w:t>Ans 2.4</w:t>
      </w:r>
      <w:r w:rsidR="003B1966">
        <w:rPr>
          <w:rFonts w:ascii="Helvetica" w:hAnsi="Helvetica" w:cs="Helvetica"/>
          <w:color w:val="000000"/>
          <w:sz w:val="20"/>
          <w:szCs w:val="20"/>
          <w:shd w:val="clear" w:color="auto" w:fill="FFFFFF"/>
        </w:rPr>
        <w:t xml:space="preserve"> </w:t>
      </w:r>
      <w:r w:rsidR="000C3811">
        <w:rPr>
          <w:rFonts w:ascii="Helvetica" w:hAnsi="Helvetica" w:cs="Helvetica"/>
          <w:color w:val="000000"/>
          <w:sz w:val="20"/>
          <w:szCs w:val="20"/>
          <w:shd w:val="clear" w:color="auto" w:fill="FFFFFF"/>
        </w:rPr>
        <w:t>True</w:t>
      </w:r>
    </w:p>
    <w:p w:rsidR="005E37C3" w:rsidRPr="005E37C3" w:rsidRDefault="005E37C3" w:rsidP="0035033B">
      <w:pPr>
        <w:spacing w:after="0"/>
        <w:rPr>
          <w:rFonts w:ascii="Helvetica" w:hAnsi="Helvetica" w:cs="Helvetica"/>
          <w:color w:val="000000"/>
          <w:sz w:val="20"/>
          <w:szCs w:val="20"/>
          <w:shd w:val="clear" w:color="auto" w:fill="FFFFFF"/>
        </w:rPr>
      </w:pPr>
      <w:r w:rsidRPr="005E37C3">
        <w:rPr>
          <w:rFonts w:ascii="Helvetica" w:hAnsi="Helvetica" w:cs="Helvetica"/>
          <w:color w:val="000000"/>
          <w:sz w:val="20"/>
          <w:szCs w:val="20"/>
          <w:shd w:val="clear" w:color="auto" w:fill="FFFFFF"/>
        </w:rPr>
        <w:t xml:space="preserve">Confidence intervals are given as a quality measure in </w:t>
      </w:r>
      <w:r>
        <w:rPr>
          <w:rFonts w:ascii="Helvetica" w:hAnsi="Helvetica" w:cs="Helvetica"/>
          <w:color w:val="000000"/>
          <w:sz w:val="20"/>
          <w:szCs w:val="20"/>
          <w:shd w:val="clear" w:color="auto" w:fill="FFFFFF"/>
        </w:rPr>
        <w:t xml:space="preserve">high dimensional OLAP in </w:t>
      </w:r>
      <w:r w:rsidRPr="005E37C3">
        <w:rPr>
          <w:rFonts w:ascii="Helvetica" w:hAnsi="Helvetica" w:cs="Helvetica"/>
          <w:color w:val="000000"/>
          <w:sz w:val="20"/>
          <w:szCs w:val="20"/>
          <w:shd w:val="clear" w:color="auto" w:fill="FFFFFF"/>
        </w:rPr>
        <w:t xml:space="preserve">sampling cubes </w:t>
      </w:r>
    </w:p>
    <w:p w:rsidR="00243A95" w:rsidRDefault="00243A95"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u w:val="single"/>
          <w:shd w:val="clear" w:color="auto" w:fill="FFFFFF"/>
        </w:rPr>
        <w:t>Ans 2.5</w:t>
      </w:r>
      <w:r w:rsidR="000C3811" w:rsidRPr="000C3811">
        <w:rPr>
          <w:rFonts w:ascii="Helvetica" w:hAnsi="Helvetica" w:cs="Helvetica"/>
          <w:color w:val="000000"/>
          <w:sz w:val="20"/>
          <w:szCs w:val="20"/>
          <w:shd w:val="clear" w:color="auto" w:fill="FFFFFF"/>
        </w:rPr>
        <w:t xml:space="preserve"> False</w:t>
      </w:r>
    </w:p>
    <w:p w:rsidR="005E37C3" w:rsidRDefault="005E37C3"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Uncorrelated or weakly correlated attributes must be included in query expansion because these have the least effect on the query’s semantics.</w:t>
      </w:r>
    </w:p>
    <w:p w:rsidR="005E37C3" w:rsidRDefault="005E37C3" w:rsidP="0035033B">
      <w:pPr>
        <w:spacing w:after="0"/>
        <w:rPr>
          <w:rFonts w:ascii="Helvetica" w:hAnsi="Helvetica" w:cs="Helvetica"/>
          <w:color w:val="000000"/>
          <w:sz w:val="20"/>
          <w:szCs w:val="20"/>
          <w:u w:val="single"/>
          <w:shd w:val="clear" w:color="auto" w:fill="FFFFFF"/>
        </w:rPr>
      </w:pPr>
    </w:p>
    <w:p w:rsidR="00243A95" w:rsidRDefault="00243A95"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u w:val="single"/>
          <w:shd w:val="clear" w:color="auto" w:fill="FFFFFF"/>
        </w:rPr>
        <w:t>Ans 2.6</w:t>
      </w:r>
      <w:r w:rsidR="009A72E4">
        <w:rPr>
          <w:rFonts w:ascii="Helvetica" w:hAnsi="Helvetica" w:cs="Helvetica"/>
          <w:color w:val="000000"/>
          <w:sz w:val="20"/>
          <w:szCs w:val="20"/>
          <w:shd w:val="clear" w:color="auto" w:fill="FFFFFF"/>
        </w:rPr>
        <w:t xml:space="preserve"> False</w:t>
      </w:r>
    </w:p>
    <w:p w:rsidR="009A72E4" w:rsidRDefault="005E37C3"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Prediction cube, not ranking cube</w:t>
      </w:r>
      <w:r w:rsidR="008B213C">
        <w:rPr>
          <w:rFonts w:ascii="Helvetica" w:hAnsi="Helvetica" w:cs="Helvetica"/>
          <w:color w:val="000000"/>
          <w:sz w:val="20"/>
          <w:szCs w:val="20"/>
          <w:shd w:val="clear" w:color="auto" w:fill="FFFFFF"/>
        </w:rPr>
        <w:t xml:space="preserve"> stores</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prediction models in multidimensional data space and supports prediction in OLAP manner.</w:t>
      </w:r>
      <w:r w:rsidR="008B213C">
        <w:rPr>
          <w:rFonts w:ascii="Helvetica" w:hAnsi="Helvetica" w:cs="Helvetica"/>
          <w:color w:val="000000"/>
          <w:sz w:val="20"/>
          <w:szCs w:val="20"/>
          <w:shd w:val="clear" w:color="auto" w:fill="FFFFFF"/>
        </w:rPr>
        <w:t xml:space="preserve"> Ranking cube is used for top-k query computation.</w:t>
      </w:r>
    </w:p>
    <w:p w:rsidR="007A3578" w:rsidRDefault="007A3578" w:rsidP="0035033B">
      <w:pPr>
        <w:spacing w:after="0"/>
        <w:rPr>
          <w:rFonts w:ascii="Helvetica" w:hAnsi="Helvetica" w:cs="Helvetica"/>
          <w:color w:val="000000"/>
          <w:sz w:val="20"/>
          <w:szCs w:val="20"/>
          <w:shd w:val="clear" w:color="auto" w:fill="FFFFFF"/>
        </w:rPr>
      </w:pPr>
    </w:p>
    <w:p w:rsidR="009A72E4" w:rsidRDefault="009A72E4"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Answer 3:</w:t>
      </w:r>
      <w:r w:rsidR="008B6F07">
        <w:rPr>
          <w:rFonts w:ascii="Helvetica" w:hAnsi="Helvetica" w:cs="Helvetica"/>
          <w:color w:val="000000"/>
          <w:sz w:val="20"/>
          <w:szCs w:val="20"/>
          <w:shd w:val="clear" w:color="auto" w:fill="FFFFFF"/>
        </w:rPr>
        <w:t xml:space="preserve"> </w:t>
      </w:r>
    </w:p>
    <w:p w:rsidR="007A3578" w:rsidRDefault="007A3578" w:rsidP="0035033B">
      <w:pPr>
        <w:spacing w:after="0"/>
        <w:rPr>
          <w:rFonts w:ascii="Helvetica" w:hAnsi="Helvetica" w:cs="Helvetica"/>
          <w:color w:val="000000"/>
          <w:sz w:val="20"/>
          <w:szCs w:val="20"/>
          <w:shd w:val="clear" w:color="auto" w:fill="FFFFFF"/>
        </w:rPr>
      </w:pPr>
    </w:p>
    <w:tbl>
      <w:tblPr>
        <w:tblW w:w="0" w:type="auto"/>
        <w:tblCellMar>
          <w:left w:w="0" w:type="dxa"/>
          <w:right w:w="0" w:type="dxa"/>
        </w:tblCellMar>
        <w:tblLook w:val="04A0" w:firstRow="1" w:lastRow="0" w:firstColumn="1" w:lastColumn="0" w:noHBand="0" w:noVBand="1"/>
      </w:tblPr>
      <w:tblGrid>
        <w:gridCol w:w="384"/>
        <w:gridCol w:w="1228"/>
      </w:tblGrid>
      <w:tr w:rsidR="008B6F07" w:rsidRPr="008B6F07" w:rsidTr="008B6F07">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b/>
                <w:bCs/>
                <w:color w:val="003366"/>
                <w:sz w:val="20"/>
                <w:szCs w:val="20"/>
              </w:rPr>
            </w:pPr>
            <w:r w:rsidRPr="008B6F07">
              <w:rPr>
                <w:rFonts w:ascii="Times New Roman" w:eastAsia="Times New Roman" w:hAnsi="Times New Roman" w:cs="Times New Roman"/>
                <w:b/>
                <w:bCs/>
                <w:color w:val="003366"/>
                <w:sz w:val="20"/>
                <w:szCs w:val="20"/>
              </w:rPr>
              <w:t>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b/>
                <w:bCs/>
                <w:color w:val="003366"/>
                <w:sz w:val="20"/>
                <w:szCs w:val="20"/>
              </w:rPr>
            </w:pPr>
            <w:r w:rsidRPr="008B6F07">
              <w:rPr>
                <w:rFonts w:ascii="Times New Roman" w:eastAsia="Times New Roman" w:hAnsi="Times New Roman" w:cs="Times New Roman"/>
                <w:b/>
                <w:bCs/>
                <w:color w:val="003366"/>
                <w:sz w:val="20"/>
                <w:szCs w:val="20"/>
              </w:rPr>
              <w:t>Items</w:t>
            </w:r>
          </w:p>
        </w:tc>
      </w:tr>
      <w:tr w:rsidR="008B6F07" w:rsidRPr="008B6F07" w:rsidTr="008B6F0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b, d, f, g, l</w:t>
            </w:r>
          </w:p>
        </w:tc>
      </w:tr>
      <w:tr w:rsidR="008B6F07" w:rsidRPr="008B6F07" w:rsidTr="008B6F0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f, g, h, l, m, n</w:t>
            </w:r>
          </w:p>
        </w:tc>
      </w:tr>
      <w:tr w:rsidR="008B6F07" w:rsidRPr="008B6F07" w:rsidTr="008B6F0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b, f, h, k, m</w:t>
            </w:r>
          </w:p>
        </w:tc>
      </w:tr>
      <w:tr w:rsidR="008B6F07" w:rsidRPr="008B6F07" w:rsidTr="008B6F0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a, f, h, j, m</w:t>
            </w:r>
          </w:p>
        </w:tc>
      </w:tr>
      <w:tr w:rsidR="008B6F07" w:rsidRPr="008B6F07" w:rsidTr="008B6F07">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B6F07" w:rsidRPr="008B6F07" w:rsidRDefault="008B6F07" w:rsidP="0035033B">
            <w:pPr>
              <w:spacing w:after="0" w:line="260" w:lineRule="atLeast"/>
              <w:rPr>
                <w:rFonts w:ascii="Times New Roman" w:eastAsia="Times New Roman" w:hAnsi="Times New Roman" w:cs="Times New Roman"/>
                <w:color w:val="000000"/>
                <w:sz w:val="20"/>
                <w:szCs w:val="20"/>
              </w:rPr>
            </w:pPr>
            <w:r w:rsidRPr="008B6F07">
              <w:rPr>
                <w:rFonts w:ascii="Times New Roman" w:eastAsia="Times New Roman" w:hAnsi="Times New Roman" w:cs="Times New Roman"/>
                <w:color w:val="000000"/>
                <w:sz w:val="20"/>
                <w:szCs w:val="20"/>
              </w:rPr>
              <w:t>d, f, g, j, m</w:t>
            </w:r>
          </w:p>
        </w:tc>
      </w:tr>
    </w:tbl>
    <w:p w:rsidR="008B6F07" w:rsidRDefault="008B6F07" w:rsidP="0035033B">
      <w:pPr>
        <w:spacing w:after="0"/>
        <w:rPr>
          <w:rFonts w:ascii="Helvetica" w:hAnsi="Helvetica" w:cs="Helvetica"/>
          <w:color w:val="000000"/>
          <w:sz w:val="20"/>
          <w:szCs w:val="20"/>
          <w:shd w:val="clear" w:color="auto" w:fill="FFFFFF"/>
        </w:rPr>
      </w:pPr>
    </w:p>
    <w:p w:rsidR="005F745C"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Minimum support = 0.4</w:t>
      </w:r>
    </w:p>
    <w:p w:rsidR="005F745C"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Therefore, minimum support count = 0.4 * 5 = 2</w:t>
      </w:r>
    </w:p>
    <w:p w:rsidR="007A3578" w:rsidRDefault="007A3578" w:rsidP="0035033B">
      <w:pPr>
        <w:spacing w:after="0"/>
        <w:rPr>
          <w:rFonts w:ascii="Helvetica" w:hAnsi="Helvetica" w:cs="Helvetica"/>
          <w:color w:val="000000"/>
          <w:sz w:val="20"/>
          <w:szCs w:val="20"/>
          <w:shd w:val="clear" w:color="auto" w:fill="FFFFFF"/>
        </w:rPr>
      </w:pPr>
    </w:p>
    <w:p w:rsidR="008B6F07" w:rsidRDefault="008B6F07" w:rsidP="0035033B">
      <w:pPr>
        <w:spacing w:after="0"/>
        <w:rPr>
          <w:rFonts w:ascii="Helvetica" w:hAnsi="Helvetica" w:cs="Helvetica"/>
          <w:color w:val="000000"/>
          <w:sz w:val="20"/>
          <w:szCs w:val="20"/>
          <w:shd w:val="clear" w:color="auto" w:fill="FFFFFF"/>
        </w:rPr>
      </w:pPr>
      <w:r w:rsidRPr="008B6F07">
        <w:rPr>
          <w:rFonts w:ascii="Helvetica" w:hAnsi="Helvetica" w:cs="Helvetica"/>
          <w:color w:val="000000"/>
          <w:sz w:val="20"/>
          <w:szCs w:val="20"/>
          <w:u w:val="single"/>
          <w:shd w:val="clear" w:color="auto" w:fill="FFFFFF"/>
        </w:rPr>
        <w:t>Ans 3.1</w:t>
      </w:r>
      <w:r>
        <w:rPr>
          <w:rFonts w:ascii="Helvetica" w:hAnsi="Helvetica" w:cs="Helvetica"/>
          <w:color w:val="000000"/>
          <w:sz w:val="20"/>
          <w:szCs w:val="20"/>
          <w:shd w:val="clear" w:color="auto" w:fill="FFFFFF"/>
        </w:rPr>
        <w:t xml:space="preserve"> Apriori Algorithm:</w:t>
      </w:r>
    </w:p>
    <w:p w:rsidR="007A3578" w:rsidRDefault="007A3578" w:rsidP="0035033B">
      <w:pPr>
        <w:spacing w:after="0"/>
        <w:rPr>
          <w:rFonts w:ascii="Helvetica" w:hAnsi="Helvetica" w:cs="Helvetica"/>
          <w:color w:val="000000"/>
          <w:sz w:val="20"/>
          <w:szCs w:val="20"/>
          <w:shd w:val="clear" w:color="auto" w:fill="FFFFFF"/>
        </w:rPr>
      </w:pPr>
    </w:p>
    <w:p w:rsidR="008B6F07" w:rsidRDefault="008B6F07"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Iteration 1:</w:t>
      </w:r>
    </w:p>
    <w:p w:rsidR="008B6F07" w:rsidRDefault="008B6F07"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w:t>
      </w:r>
      <w:r w:rsidRPr="005F745C">
        <w:rPr>
          <w:rFonts w:ascii="Helvetica" w:hAnsi="Helvetica" w:cs="Helvetica"/>
          <w:color w:val="000000"/>
          <w:sz w:val="20"/>
          <w:szCs w:val="20"/>
          <w:shd w:val="clear" w:color="auto" w:fill="FFFFFF"/>
          <w:vertAlign w:val="subscript"/>
        </w:rPr>
        <w:t>1</w:t>
      </w:r>
      <w:r>
        <w:rPr>
          <w:rFonts w:ascii="Helvetica" w:hAnsi="Helvetica" w:cs="Helvetica"/>
          <w:color w:val="000000"/>
          <w:sz w:val="20"/>
          <w:szCs w:val="20"/>
          <w:shd w:val="clear" w:color="auto" w:fill="FFFFFF"/>
        </w:rPr>
        <w:t>:</w:t>
      </w:r>
    </w:p>
    <w:tbl>
      <w:tblPr>
        <w:tblStyle w:val="TableGrid"/>
        <w:tblW w:w="0" w:type="auto"/>
        <w:tblLook w:val="04A0" w:firstRow="1" w:lastRow="0" w:firstColumn="1" w:lastColumn="0" w:noHBand="0" w:noVBand="1"/>
      </w:tblPr>
      <w:tblGrid>
        <w:gridCol w:w="918"/>
        <w:gridCol w:w="1260"/>
      </w:tblGrid>
      <w:tr w:rsidR="008B6F07" w:rsidTr="008B6F07">
        <w:tc>
          <w:tcPr>
            <w:tcW w:w="918"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8B6F07" w:rsidTr="008B6F07">
        <w:tc>
          <w:tcPr>
            <w:tcW w:w="918"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{k}</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w:t>
            </w:r>
          </w:p>
        </w:tc>
        <w:tc>
          <w:tcPr>
            <w:tcW w:w="1260" w:type="dxa"/>
          </w:tcPr>
          <w:p w:rsidR="008B6F07"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8B6F07"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5</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8B6F07"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C730F"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w:t>
            </w:r>
          </w:p>
          <w:p w:rsidR="008B6F07"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tc>
      </w:tr>
    </w:tbl>
    <w:p w:rsidR="007A3578" w:rsidRDefault="007A3578" w:rsidP="0035033B">
      <w:pPr>
        <w:spacing w:after="0"/>
        <w:rPr>
          <w:rFonts w:ascii="Helvetica" w:hAnsi="Helvetica" w:cs="Helvetica"/>
          <w:color w:val="000000"/>
          <w:sz w:val="20"/>
          <w:szCs w:val="20"/>
          <w:shd w:val="clear" w:color="auto" w:fill="FFFFFF"/>
        </w:rPr>
      </w:pPr>
    </w:p>
    <w:p w:rsidR="00283134" w:rsidRDefault="00283134" w:rsidP="0035033B">
      <w:pPr>
        <w:spacing w:after="0"/>
        <w:rPr>
          <w:rFonts w:ascii="Helvetica" w:hAnsi="Helvetica" w:cs="Helvetica"/>
          <w:color w:val="000000"/>
          <w:sz w:val="20"/>
          <w:szCs w:val="20"/>
          <w:shd w:val="clear" w:color="auto" w:fill="FFFFFF"/>
        </w:rPr>
      </w:pPr>
    </w:p>
    <w:p w:rsidR="00283134" w:rsidRDefault="00283134" w:rsidP="0035033B">
      <w:pPr>
        <w:spacing w:after="0"/>
        <w:rPr>
          <w:rFonts w:ascii="Helvetica" w:hAnsi="Helvetica" w:cs="Helvetica"/>
          <w:color w:val="000000"/>
          <w:sz w:val="20"/>
          <w:szCs w:val="20"/>
          <w:shd w:val="clear" w:color="auto" w:fill="FFFFFF"/>
        </w:rPr>
      </w:pPr>
    </w:p>
    <w:p w:rsidR="00283134" w:rsidRDefault="00283134" w:rsidP="0035033B">
      <w:pPr>
        <w:spacing w:after="0"/>
        <w:rPr>
          <w:rFonts w:ascii="Helvetica" w:hAnsi="Helvetica" w:cs="Helvetica"/>
          <w:color w:val="000000"/>
          <w:sz w:val="20"/>
          <w:szCs w:val="20"/>
          <w:shd w:val="clear" w:color="auto" w:fill="FFFFFF"/>
        </w:rPr>
      </w:pPr>
    </w:p>
    <w:p w:rsidR="00283134" w:rsidRDefault="00283134" w:rsidP="0035033B">
      <w:pPr>
        <w:spacing w:after="0"/>
        <w:rPr>
          <w:rFonts w:ascii="Helvetica" w:hAnsi="Helvetica" w:cs="Helvetica"/>
          <w:color w:val="000000"/>
          <w:sz w:val="20"/>
          <w:szCs w:val="20"/>
          <w:shd w:val="clear" w:color="auto" w:fill="FFFFFF"/>
        </w:rPr>
      </w:pPr>
    </w:p>
    <w:p w:rsidR="008B6F07"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Trimming items with count&lt;</w:t>
      </w:r>
      <w:r w:rsidR="008B6F07">
        <w:rPr>
          <w:rFonts w:ascii="Helvetica" w:hAnsi="Helvetica" w:cs="Helvetica"/>
          <w:color w:val="000000"/>
          <w:sz w:val="20"/>
          <w:szCs w:val="20"/>
          <w:shd w:val="clear" w:color="auto" w:fill="FFFFFF"/>
        </w:rPr>
        <w:t xml:space="preserve"> min. sup. </w:t>
      </w:r>
      <w:r>
        <w:rPr>
          <w:rFonts w:ascii="Helvetica" w:hAnsi="Helvetica" w:cs="Helvetica"/>
          <w:color w:val="000000"/>
          <w:sz w:val="20"/>
          <w:szCs w:val="20"/>
          <w:shd w:val="clear" w:color="auto" w:fill="FFFFFF"/>
        </w:rPr>
        <w:t>C</w:t>
      </w:r>
      <w:r w:rsidR="008B6F07">
        <w:rPr>
          <w:rFonts w:ascii="Helvetica" w:hAnsi="Helvetica" w:cs="Helvetica"/>
          <w:color w:val="000000"/>
          <w:sz w:val="20"/>
          <w:szCs w:val="20"/>
          <w:shd w:val="clear" w:color="auto" w:fill="FFFFFF"/>
        </w:rPr>
        <w:t>ount</w:t>
      </w:r>
    </w:p>
    <w:p w:rsidR="005F745C" w:rsidRPr="009A72E4"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r w:rsidRPr="005F745C">
        <w:rPr>
          <w:rFonts w:ascii="Helvetica" w:hAnsi="Helvetica" w:cs="Helvetica"/>
          <w:color w:val="000000"/>
          <w:sz w:val="20"/>
          <w:szCs w:val="20"/>
          <w:shd w:val="clear" w:color="auto" w:fill="FFFFFF"/>
          <w:vertAlign w:val="subscript"/>
        </w:rPr>
        <w:t>1</w:t>
      </w:r>
      <w:r w:rsidRPr="005F745C">
        <w:rPr>
          <w:rFonts w:ascii="Helvetica" w:hAnsi="Helvetica" w:cs="Helvetica"/>
          <w:color w:val="000000"/>
          <w:sz w:val="20"/>
          <w:szCs w:val="20"/>
          <w:shd w:val="clear" w:color="auto" w:fill="FFFFFF"/>
        </w:rPr>
        <w:t>:</w:t>
      </w:r>
    </w:p>
    <w:tbl>
      <w:tblPr>
        <w:tblStyle w:val="TableGrid"/>
        <w:tblW w:w="0" w:type="auto"/>
        <w:tblLook w:val="04A0" w:firstRow="1" w:lastRow="0" w:firstColumn="1" w:lastColumn="0" w:noHBand="0" w:noVBand="1"/>
      </w:tblPr>
      <w:tblGrid>
        <w:gridCol w:w="918"/>
        <w:gridCol w:w="1260"/>
      </w:tblGrid>
      <w:tr w:rsidR="008B6F07" w:rsidTr="00C7544F">
        <w:tc>
          <w:tcPr>
            <w:tcW w:w="918"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8B6F07" w:rsidTr="005F745C">
        <w:trPr>
          <w:trHeight w:val="710"/>
        </w:trPr>
        <w:tc>
          <w:tcPr>
            <w:tcW w:w="918" w:type="dxa"/>
          </w:tcPr>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{b}</w:t>
            </w:r>
          </w:p>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{d}</w:t>
            </w:r>
          </w:p>
          <w:p w:rsidR="008B6F07" w:rsidRPr="00FB0B8D" w:rsidRDefault="008B6F07"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w:t>
            </w:r>
          </w:p>
          <w:p w:rsidR="008B6F07" w:rsidRPr="00FB0B8D" w:rsidRDefault="008B6F07"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{g}</w:t>
            </w:r>
          </w:p>
          <w:p w:rsidR="008B6F07" w:rsidRPr="00FB0B8D" w:rsidRDefault="008B6F07"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{h}</w:t>
            </w:r>
          </w:p>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{j}</w:t>
            </w:r>
          </w:p>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{l}</w:t>
            </w:r>
          </w:p>
          <w:p w:rsidR="008B6F07" w:rsidRPr="00FB0B8D" w:rsidRDefault="008B6F07"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{m}</w:t>
            </w:r>
          </w:p>
        </w:tc>
        <w:tc>
          <w:tcPr>
            <w:tcW w:w="1260" w:type="dxa"/>
          </w:tcPr>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3C730F"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5</w:t>
            </w:r>
          </w:p>
          <w:p w:rsidR="008B6F07"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3</w:t>
            </w:r>
          </w:p>
          <w:p w:rsidR="003C730F"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3</w:t>
            </w:r>
          </w:p>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D91A89" w:rsidRPr="00FB0B8D" w:rsidRDefault="00D91A89"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3C730F"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4</w:t>
            </w:r>
          </w:p>
        </w:tc>
      </w:tr>
    </w:tbl>
    <w:p w:rsidR="008B6F07" w:rsidRDefault="008B6F07" w:rsidP="0035033B">
      <w:pPr>
        <w:spacing w:after="0"/>
        <w:rPr>
          <w:rFonts w:ascii="Helvetica" w:hAnsi="Helvetica" w:cs="Helvetica"/>
          <w:color w:val="000000"/>
          <w:sz w:val="20"/>
          <w:szCs w:val="20"/>
          <w:shd w:val="clear" w:color="auto" w:fill="FFFFFF"/>
        </w:rPr>
      </w:pPr>
    </w:p>
    <w:p w:rsidR="000C3053" w:rsidRDefault="000C3053" w:rsidP="0035033B">
      <w:pPr>
        <w:spacing w:after="0"/>
        <w:rPr>
          <w:rFonts w:ascii="Helvetica" w:hAnsi="Helvetica" w:cs="Helvetica"/>
          <w:color w:val="000000"/>
          <w:sz w:val="20"/>
          <w:szCs w:val="20"/>
          <w:shd w:val="clear" w:color="auto" w:fill="FFFFFF"/>
        </w:rPr>
      </w:pPr>
    </w:p>
    <w:p w:rsidR="000818F2" w:rsidRDefault="003479B4"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Iteration 2:</w:t>
      </w:r>
    </w:p>
    <w:p w:rsidR="000C3053" w:rsidRDefault="000C3053" w:rsidP="0035033B">
      <w:pPr>
        <w:spacing w:after="0"/>
        <w:rPr>
          <w:rFonts w:ascii="Helvetica" w:hAnsi="Helvetica" w:cs="Helvetica"/>
          <w:color w:val="000000"/>
          <w:sz w:val="20"/>
          <w:szCs w:val="20"/>
          <w:shd w:val="clear" w:color="auto" w:fill="FFFFFF"/>
        </w:rPr>
      </w:pPr>
    </w:p>
    <w:p w:rsidR="005F745C"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w:t>
      </w:r>
      <w:r w:rsidRPr="005F745C">
        <w:rPr>
          <w:rFonts w:ascii="Helvetica" w:hAnsi="Helvetica" w:cs="Helvetica"/>
          <w:color w:val="000000"/>
          <w:sz w:val="20"/>
          <w:szCs w:val="20"/>
          <w:shd w:val="clear" w:color="auto" w:fill="FFFFFF"/>
          <w:vertAlign w:val="subscript"/>
        </w:rPr>
        <w:t>2</w:t>
      </w:r>
      <w:r>
        <w:rPr>
          <w:rFonts w:ascii="Helvetica" w:hAnsi="Helvetica" w:cs="Helvetica"/>
          <w:color w:val="000000"/>
          <w:sz w:val="20"/>
          <w:szCs w:val="20"/>
          <w:shd w:val="clear" w:color="auto" w:fill="FFFFFF"/>
        </w:rPr>
        <w:t>:</w:t>
      </w:r>
    </w:p>
    <w:tbl>
      <w:tblPr>
        <w:tblStyle w:val="TableGrid"/>
        <w:tblW w:w="0" w:type="auto"/>
        <w:tblLook w:val="04A0" w:firstRow="1" w:lastRow="0" w:firstColumn="1" w:lastColumn="0" w:noHBand="0" w:noVBand="1"/>
      </w:tblPr>
      <w:tblGrid>
        <w:gridCol w:w="918"/>
        <w:gridCol w:w="1260"/>
      </w:tblGrid>
      <w:tr w:rsidR="008B6F07" w:rsidTr="00C7544F">
        <w:tc>
          <w:tcPr>
            <w:tcW w:w="918"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8B6F07" w:rsidTr="00436864">
        <w:trPr>
          <w:trHeight w:val="1457"/>
        </w:trPr>
        <w:tc>
          <w:tcPr>
            <w:tcW w:w="918" w:type="dxa"/>
          </w:tcPr>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{b,d}</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{b,f}</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{b,g}</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{b,h}</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{b,j}</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{b,l}</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{b,m}</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{d,f}</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{d,g}</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{d,h}</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{d,j}</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{d,l}</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{d,m}</w:t>
            </w:r>
          </w:p>
          <w:p w:rsidR="008B6F07"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w:t>
            </w:r>
            <w:r w:rsidR="00442DE6">
              <w:rPr>
                <w:rFonts w:ascii="Helvetica" w:hAnsi="Helvetica" w:cs="Helvetica"/>
                <w:color w:val="000000"/>
                <w:sz w:val="20"/>
                <w:szCs w:val="20"/>
                <w:shd w:val="clear" w:color="auto" w:fill="FFFFFF"/>
              </w:rPr>
              <w:t>,g</w:t>
            </w:r>
            <w:r>
              <w:rPr>
                <w:rFonts w:ascii="Helvetica" w:hAnsi="Helvetica" w:cs="Helvetica"/>
                <w:color w:val="000000"/>
                <w:sz w:val="20"/>
                <w:szCs w:val="20"/>
                <w:shd w:val="clear" w:color="auto" w:fill="FFFFFF"/>
              </w:rPr>
              <w:t>}</w:t>
            </w:r>
          </w:p>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{f,h}</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{f,j}</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{f,l}</w:t>
            </w:r>
          </w:p>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w:t>
            </w:r>
          </w:p>
          <w:p w:rsidR="00442DE6" w:rsidRDefault="008B6F07"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w:t>
            </w:r>
            <w:r w:rsidR="00442DE6">
              <w:rPr>
                <w:rFonts w:ascii="Helvetica" w:hAnsi="Helvetica" w:cs="Helvetica"/>
                <w:color w:val="000000"/>
                <w:sz w:val="20"/>
                <w:szCs w:val="20"/>
                <w:shd w:val="clear" w:color="auto" w:fill="FFFFFF"/>
              </w:rPr>
              <w:t>,h</w:t>
            </w:r>
            <w:r>
              <w:rPr>
                <w:rFonts w:ascii="Helvetica" w:hAnsi="Helvetica" w:cs="Helvetica"/>
                <w:color w:val="000000"/>
                <w:sz w:val="20"/>
                <w:szCs w:val="20"/>
                <w:shd w:val="clear" w:color="auto" w:fill="FFFFFF"/>
              </w:rPr>
              <w:t>}</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{g,j}</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{g,l}</w:t>
            </w:r>
          </w:p>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{g,m}</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{h,j}</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{h,l}</w:t>
            </w:r>
          </w:p>
          <w:p w:rsidR="008B6F07"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{h,m}</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{j,l}</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{j,m}</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{l,m}</w:t>
            </w:r>
          </w:p>
        </w:tc>
        <w:tc>
          <w:tcPr>
            <w:tcW w:w="1260" w:type="dxa"/>
          </w:tcPr>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479B4" w:rsidRDefault="003479B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3C730F"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w:t>
            </w:r>
          </w:p>
          <w:p w:rsidR="003C730F" w:rsidRDefault="00436864"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C730F"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3479B4"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p w:rsidR="00442DE6" w:rsidRDefault="003C730F"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EF053B"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0</w:t>
            </w:r>
          </w:p>
          <w:p w:rsidR="00EF053B"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EF053B" w:rsidRDefault="00EF053B"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tc>
      </w:tr>
    </w:tbl>
    <w:p w:rsidR="008B6F07" w:rsidRDefault="008B6F07" w:rsidP="0035033B">
      <w:pPr>
        <w:spacing w:after="0"/>
        <w:rPr>
          <w:rFonts w:ascii="Helvetica" w:hAnsi="Helvetica" w:cs="Helvetica"/>
          <w:color w:val="000000"/>
          <w:sz w:val="20"/>
          <w:szCs w:val="20"/>
          <w:shd w:val="clear" w:color="auto" w:fill="FFFFFF"/>
        </w:rPr>
      </w:pPr>
    </w:p>
    <w:p w:rsidR="005F745C"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r w:rsidRPr="005F745C">
        <w:rPr>
          <w:rFonts w:ascii="Helvetica" w:hAnsi="Helvetica" w:cs="Helvetica"/>
          <w:color w:val="000000"/>
          <w:sz w:val="20"/>
          <w:szCs w:val="20"/>
          <w:shd w:val="clear" w:color="auto" w:fill="FFFFFF"/>
          <w:vertAlign w:val="subscript"/>
        </w:rPr>
        <w:t>2</w:t>
      </w:r>
      <w:r>
        <w:rPr>
          <w:rFonts w:ascii="Helvetica" w:hAnsi="Helvetica" w:cs="Helvetica"/>
          <w:color w:val="000000"/>
          <w:sz w:val="20"/>
          <w:szCs w:val="20"/>
          <w:shd w:val="clear" w:color="auto" w:fill="FFFFFF"/>
        </w:rPr>
        <w:t>:</w:t>
      </w:r>
    </w:p>
    <w:tbl>
      <w:tblPr>
        <w:tblStyle w:val="TableGrid"/>
        <w:tblW w:w="0" w:type="auto"/>
        <w:tblLook w:val="04A0" w:firstRow="1" w:lastRow="0" w:firstColumn="1" w:lastColumn="0" w:noHBand="0" w:noVBand="1"/>
      </w:tblPr>
      <w:tblGrid>
        <w:gridCol w:w="918"/>
        <w:gridCol w:w="1260"/>
      </w:tblGrid>
      <w:tr w:rsidR="00442DE6" w:rsidTr="00C7544F">
        <w:tc>
          <w:tcPr>
            <w:tcW w:w="918" w:type="dxa"/>
          </w:tcPr>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442DE6" w:rsidRDefault="00442DE6"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442DE6" w:rsidTr="005F745C">
        <w:trPr>
          <w:trHeight w:val="530"/>
        </w:trPr>
        <w:tc>
          <w:tcPr>
            <w:tcW w:w="918" w:type="dxa"/>
          </w:tcPr>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{b,f}</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{d,f}</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{d,g}</w:t>
            </w:r>
          </w:p>
          <w:p w:rsidR="00442DE6" w:rsidRPr="00FB0B8D" w:rsidRDefault="00442DE6"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{f,g}</w:t>
            </w:r>
          </w:p>
          <w:p w:rsidR="00442DE6" w:rsidRPr="00FB0B8D" w:rsidRDefault="00442DE6"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{f,h}</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{f,j}</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lastRenderedPageBreak/>
              <w:t>{f,l}</w:t>
            </w:r>
          </w:p>
          <w:p w:rsidR="00442DE6" w:rsidRPr="00FB0B8D" w:rsidRDefault="00442DE6"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{f,m}</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{g,l}</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{g,m}</w:t>
            </w:r>
          </w:p>
          <w:p w:rsidR="00442DE6" w:rsidRPr="00FB0B8D" w:rsidRDefault="00442DE6"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{h,m}</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{j,m}</w:t>
            </w:r>
          </w:p>
        </w:tc>
        <w:tc>
          <w:tcPr>
            <w:tcW w:w="1260" w:type="dxa"/>
          </w:tcPr>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lastRenderedPageBreak/>
              <w:t>2</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3C730F" w:rsidRPr="00FB0B8D" w:rsidRDefault="00442DE6"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3</w:t>
            </w:r>
          </w:p>
          <w:p w:rsidR="003C730F"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3</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lastRenderedPageBreak/>
              <w:t>2</w:t>
            </w:r>
          </w:p>
          <w:p w:rsidR="003C730F"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4</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442DE6" w:rsidRPr="00FB0B8D" w:rsidRDefault="003C730F"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3</w:t>
            </w:r>
          </w:p>
          <w:p w:rsidR="00EF053B" w:rsidRPr="00FB0B8D" w:rsidRDefault="00EF053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tc>
      </w:tr>
    </w:tbl>
    <w:p w:rsidR="00442DE6" w:rsidRDefault="00442DE6" w:rsidP="0035033B">
      <w:pPr>
        <w:spacing w:after="0"/>
        <w:rPr>
          <w:rFonts w:ascii="Helvetica" w:hAnsi="Helvetica" w:cs="Helvetica"/>
          <w:color w:val="000000"/>
          <w:sz w:val="20"/>
          <w:szCs w:val="20"/>
          <w:shd w:val="clear" w:color="auto" w:fill="FFFFFF"/>
        </w:rPr>
      </w:pPr>
    </w:p>
    <w:p w:rsidR="000C3053" w:rsidRDefault="000C3053" w:rsidP="0035033B">
      <w:pPr>
        <w:spacing w:after="0"/>
        <w:rPr>
          <w:rFonts w:ascii="Helvetica" w:hAnsi="Helvetica" w:cs="Helvetica"/>
          <w:color w:val="000000"/>
          <w:sz w:val="20"/>
          <w:szCs w:val="20"/>
          <w:shd w:val="clear" w:color="auto" w:fill="FFFFFF"/>
        </w:rPr>
      </w:pPr>
    </w:p>
    <w:p w:rsidR="00C742DC" w:rsidRDefault="00C742D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Iteration 3:</w:t>
      </w:r>
    </w:p>
    <w:p w:rsidR="000C3053" w:rsidRDefault="000C3053" w:rsidP="0035033B">
      <w:pPr>
        <w:spacing w:after="0"/>
        <w:rPr>
          <w:rFonts w:ascii="Helvetica" w:hAnsi="Helvetica" w:cs="Helvetica"/>
          <w:color w:val="000000"/>
          <w:sz w:val="20"/>
          <w:szCs w:val="20"/>
          <w:shd w:val="clear" w:color="auto" w:fill="FFFFFF"/>
        </w:rPr>
      </w:pPr>
    </w:p>
    <w:p w:rsidR="005F745C"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w:t>
      </w:r>
      <w:r w:rsidRPr="005F745C">
        <w:rPr>
          <w:rFonts w:ascii="Helvetica" w:hAnsi="Helvetica" w:cs="Helvetica"/>
          <w:color w:val="000000"/>
          <w:sz w:val="20"/>
          <w:szCs w:val="20"/>
          <w:shd w:val="clear" w:color="auto" w:fill="FFFFFF"/>
          <w:vertAlign w:val="subscript"/>
        </w:rPr>
        <w:t>3</w:t>
      </w:r>
      <w:r>
        <w:rPr>
          <w:rFonts w:ascii="Helvetica" w:hAnsi="Helvetica" w:cs="Helvetica"/>
          <w:color w:val="000000"/>
          <w:sz w:val="20"/>
          <w:szCs w:val="20"/>
          <w:shd w:val="clear" w:color="auto" w:fill="FFFFFF"/>
        </w:rPr>
        <w:t>:</w:t>
      </w:r>
    </w:p>
    <w:tbl>
      <w:tblPr>
        <w:tblStyle w:val="TableGrid"/>
        <w:tblW w:w="0" w:type="auto"/>
        <w:tblLook w:val="04A0" w:firstRow="1" w:lastRow="0" w:firstColumn="1" w:lastColumn="0" w:noHBand="0" w:noVBand="1"/>
      </w:tblPr>
      <w:tblGrid>
        <w:gridCol w:w="918"/>
        <w:gridCol w:w="1260"/>
      </w:tblGrid>
      <w:tr w:rsidR="00C742DC" w:rsidTr="00C7544F">
        <w:tc>
          <w:tcPr>
            <w:tcW w:w="918" w:type="dxa"/>
          </w:tcPr>
          <w:p w:rsidR="00C742DC" w:rsidRDefault="00C742D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C742DC" w:rsidRDefault="00C742D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C742DC" w:rsidTr="003C730F">
        <w:trPr>
          <w:trHeight w:val="710"/>
        </w:trPr>
        <w:tc>
          <w:tcPr>
            <w:tcW w:w="918" w:type="dxa"/>
          </w:tcPr>
          <w:p w:rsidR="00EA71D2" w:rsidRDefault="00EA71D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{d,f,g}</w:t>
            </w:r>
          </w:p>
          <w:p w:rsidR="00C742DC" w:rsidRDefault="00C742D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w:t>
            </w:r>
            <w:r w:rsidR="00EA71D2">
              <w:rPr>
                <w:rFonts w:ascii="Helvetica" w:hAnsi="Helvetica" w:cs="Helvetica"/>
                <w:color w:val="000000"/>
                <w:sz w:val="20"/>
                <w:szCs w:val="20"/>
                <w:shd w:val="clear" w:color="auto" w:fill="FFFFFF"/>
              </w:rPr>
              <w:t>,l}</w:t>
            </w:r>
          </w:p>
          <w:p w:rsidR="00C742DC" w:rsidRDefault="00C742D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{f,g,m}</w:t>
            </w:r>
          </w:p>
          <w:p w:rsidR="00C742DC" w:rsidRDefault="00C742D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{f,h</w:t>
            </w:r>
            <w:r w:rsidR="003C730F">
              <w:rPr>
                <w:rFonts w:ascii="Helvetica" w:hAnsi="Helvetica" w:cs="Helvetica"/>
                <w:color w:val="000000"/>
                <w:sz w:val="20"/>
                <w:szCs w:val="20"/>
                <w:shd w:val="clear" w:color="auto" w:fill="FFFFFF"/>
              </w:rPr>
              <w:t>,m</w:t>
            </w:r>
            <w:r>
              <w:rPr>
                <w:rFonts w:ascii="Helvetica" w:hAnsi="Helvetica" w:cs="Helvetica"/>
                <w:color w:val="000000"/>
                <w:sz w:val="20"/>
                <w:szCs w:val="20"/>
                <w:shd w:val="clear" w:color="auto" w:fill="FFFFFF"/>
              </w:rPr>
              <w:t>}</w:t>
            </w:r>
          </w:p>
        </w:tc>
        <w:tc>
          <w:tcPr>
            <w:tcW w:w="1260" w:type="dxa"/>
          </w:tcPr>
          <w:p w:rsidR="00EA71D2" w:rsidRDefault="00EA71D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231FD1" w:rsidRDefault="00EA71D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C742DC" w:rsidRDefault="00231FD1"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231FD1" w:rsidRDefault="00231FD1"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tc>
      </w:tr>
    </w:tbl>
    <w:p w:rsidR="00C742DC" w:rsidRDefault="00C742DC" w:rsidP="0035033B">
      <w:pPr>
        <w:spacing w:after="0"/>
        <w:rPr>
          <w:rFonts w:ascii="Helvetica" w:hAnsi="Helvetica" w:cs="Helvetica"/>
          <w:color w:val="000000"/>
          <w:sz w:val="20"/>
          <w:szCs w:val="20"/>
          <w:shd w:val="clear" w:color="auto" w:fill="FFFFFF"/>
        </w:rPr>
      </w:pPr>
    </w:p>
    <w:p w:rsidR="005F745C" w:rsidRDefault="005F745C" w:rsidP="0035033B">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r w:rsidRPr="005F745C">
        <w:rPr>
          <w:rFonts w:ascii="Helvetica" w:hAnsi="Helvetica" w:cs="Helvetica"/>
          <w:color w:val="000000"/>
          <w:sz w:val="20"/>
          <w:szCs w:val="20"/>
          <w:shd w:val="clear" w:color="auto" w:fill="FFFFFF"/>
          <w:vertAlign w:val="subscript"/>
        </w:rPr>
        <w:t>3</w:t>
      </w:r>
      <w:r>
        <w:rPr>
          <w:rFonts w:ascii="Helvetica" w:hAnsi="Helvetica" w:cs="Helvetica"/>
          <w:color w:val="000000"/>
          <w:sz w:val="20"/>
          <w:szCs w:val="20"/>
          <w:shd w:val="clear" w:color="auto" w:fill="FFFFFF"/>
        </w:rPr>
        <w:t>:</w:t>
      </w:r>
    </w:p>
    <w:tbl>
      <w:tblPr>
        <w:tblStyle w:val="TableGrid"/>
        <w:tblW w:w="0" w:type="auto"/>
        <w:tblLook w:val="04A0" w:firstRow="1" w:lastRow="0" w:firstColumn="1" w:lastColumn="0" w:noHBand="0" w:noVBand="1"/>
      </w:tblPr>
      <w:tblGrid>
        <w:gridCol w:w="918"/>
        <w:gridCol w:w="1260"/>
      </w:tblGrid>
      <w:tr w:rsidR="005F745C" w:rsidTr="00C7544F">
        <w:tc>
          <w:tcPr>
            <w:tcW w:w="918" w:type="dxa"/>
          </w:tcPr>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5F745C" w:rsidTr="00C7544F">
        <w:trPr>
          <w:trHeight w:val="710"/>
        </w:trPr>
        <w:tc>
          <w:tcPr>
            <w:tcW w:w="918" w:type="dxa"/>
          </w:tcPr>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{d,f,g}</w:t>
            </w:r>
          </w:p>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{f,g,l}</w:t>
            </w:r>
          </w:p>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{f,g,m}</w:t>
            </w:r>
          </w:p>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{f,h,m}</w:t>
            </w:r>
          </w:p>
          <w:p w:rsidR="00B372C5" w:rsidRPr="00FB0B8D" w:rsidRDefault="00B372C5"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{f,j,m}</w:t>
            </w:r>
          </w:p>
        </w:tc>
        <w:tc>
          <w:tcPr>
            <w:tcW w:w="1260" w:type="dxa"/>
          </w:tcPr>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p w:rsidR="005F745C" w:rsidRPr="00FB0B8D" w:rsidRDefault="005F745C"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3</w:t>
            </w:r>
          </w:p>
          <w:p w:rsidR="00C926DB" w:rsidRPr="00FB0B8D" w:rsidRDefault="00C926DB" w:rsidP="0035033B">
            <w:pPr>
              <w:rPr>
                <w:rFonts w:ascii="Helvetica" w:hAnsi="Helvetica" w:cs="Helvetica"/>
                <w:b/>
                <w:color w:val="000000"/>
                <w:sz w:val="20"/>
                <w:szCs w:val="20"/>
                <w:shd w:val="clear" w:color="auto" w:fill="FFFFFF"/>
              </w:rPr>
            </w:pPr>
            <w:r w:rsidRPr="00FB0B8D">
              <w:rPr>
                <w:rFonts w:ascii="Helvetica" w:hAnsi="Helvetica" w:cs="Helvetica"/>
                <w:b/>
                <w:color w:val="000000"/>
                <w:sz w:val="20"/>
                <w:szCs w:val="20"/>
                <w:shd w:val="clear" w:color="auto" w:fill="FFFFFF"/>
              </w:rPr>
              <w:t>2</w:t>
            </w:r>
          </w:p>
        </w:tc>
      </w:tr>
    </w:tbl>
    <w:p w:rsidR="003C730F" w:rsidRDefault="003C730F" w:rsidP="0035033B">
      <w:pPr>
        <w:spacing w:after="0"/>
        <w:rPr>
          <w:rFonts w:ascii="Helvetica" w:hAnsi="Helvetica" w:cs="Helvetica"/>
          <w:color w:val="000000"/>
          <w:sz w:val="20"/>
          <w:szCs w:val="20"/>
          <w:shd w:val="clear" w:color="auto" w:fill="FFFFFF"/>
        </w:rPr>
      </w:pPr>
    </w:p>
    <w:p w:rsidR="000C3053" w:rsidRDefault="000C3053" w:rsidP="0035033B">
      <w:pPr>
        <w:spacing w:after="0"/>
        <w:rPr>
          <w:rFonts w:ascii="Helvetica" w:hAnsi="Helvetica" w:cs="Helvetica"/>
          <w:color w:val="000000"/>
          <w:sz w:val="20"/>
          <w:szCs w:val="20"/>
          <w:shd w:val="clear" w:color="auto" w:fill="FFFFFF"/>
        </w:rPr>
      </w:pPr>
    </w:p>
    <w:p w:rsidR="00231FD1" w:rsidRDefault="00231FD1" w:rsidP="0035033B">
      <w:pPr>
        <w:spacing w:after="0"/>
        <w:rPr>
          <w:rFonts w:ascii="Helvetica" w:hAnsi="Helvetica" w:cs="Helvetica"/>
          <w:color w:val="000000"/>
          <w:sz w:val="20"/>
          <w:szCs w:val="20"/>
          <w:shd w:val="clear" w:color="auto" w:fill="FFFFFF"/>
        </w:rPr>
      </w:pPr>
      <w:r w:rsidRPr="00231FD1">
        <w:rPr>
          <w:rFonts w:ascii="Helvetica" w:hAnsi="Helvetica" w:cs="Helvetica"/>
          <w:color w:val="000000"/>
          <w:sz w:val="20"/>
          <w:szCs w:val="20"/>
          <w:u w:val="single"/>
          <w:shd w:val="clear" w:color="auto" w:fill="FFFFFF"/>
        </w:rPr>
        <w:t>Ans 3.2</w:t>
      </w:r>
      <w:r>
        <w:rPr>
          <w:rFonts w:ascii="Helvetica" w:hAnsi="Helvetica" w:cs="Helvetica"/>
          <w:color w:val="000000"/>
          <w:sz w:val="20"/>
          <w:szCs w:val="20"/>
          <w:shd w:val="clear" w:color="auto" w:fill="FFFFFF"/>
        </w:rPr>
        <w:t xml:space="preserve"> </w:t>
      </w:r>
      <w:r w:rsidR="005F745C">
        <w:rPr>
          <w:rFonts w:ascii="Helvetica" w:hAnsi="Helvetica" w:cs="Helvetica"/>
          <w:color w:val="000000"/>
          <w:sz w:val="20"/>
          <w:szCs w:val="20"/>
          <w:shd w:val="clear" w:color="auto" w:fill="FFFFFF"/>
        </w:rPr>
        <w:t>Transactions (with sup_count&gt;=min_sup_count) arranged by decreasing support count:</w:t>
      </w:r>
    </w:p>
    <w:p w:rsidR="000C3053" w:rsidRDefault="000C3053" w:rsidP="0035033B">
      <w:pPr>
        <w:spacing w:after="0"/>
        <w:rPr>
          <w:rFonts w:ascii="Helvetica" w:hAnsi="Helvetica" w:cs="Helvetica"/>
          <w:color w:val="000000"/>
          <w:sz w:val="20"/>
          <w:szCs w:val="20"/>
          <w:shd w:val="clear" w:color="auto" w:fill="FFFFFF"/>
        </w:rPr>
      </w:pPr>
    </w:p>
    <w:tbl>
      <w:tblPr>
        <w:tblStyle w:val="TableGrid"/>
        <w:tblW w:w="0" w:type="auto"/>
        <w:tblLook w:val="04A0" w:firstRow="1" w:lastRow="0" w:firstColumn="1" w:lastColumn="0" w:noHBand="0" w:noVBand="1"/>
      </w:tblPr>
      <w:tblGrid>
        <w:gridCol w:w="918"/>
        <w:gridCol w:w="1260"/>
      </w:tblGrid>
      <w:tr w:rsidR="005F745C" w:rsidTr="00C7544F">
        <w:tc>
          <w:tcPr>
            <w:tcW w:w="918" w:type="dxa"/>
          </w:tcPr>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Itemset</w:t>
            </w:r>
          </w:p>
        </w:tc>
        <w:tc>
          <w:tcPr>
            <w:tcW w:w="1260" w:type="dxa"/>
          </w:tcPr>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Sup. Count</w:t>
            </w:r>
          </w:p>
        </w:tc>
      </w:tr>
      <w:tr w:rsidR="005F745C" w:rsidTr="00C7544F">
        <w:trPr>
          <w:trHeight w:val="710"/>
        </w:trPr>
        <w:tc>
          <w:tcPr>
            <w:tcW w:w="918" w:type="dxa"/>
          </w:tcPr>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p>
        </w:tc>
        <w:tc>
          <w:tcPr>
            <w:tcW w:w="1260" w:type="dxa"/>
          </w:tcPr>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5</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p w:rsidR="005F745C" w:rsidRDefault="005F745C"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tc>
      </w:tr>
    </w:tbl>
    <w:p w:rsidR="005F745C" w:rsidRDefault="005F745C" w:rsidP="0035033B">
      <w:pPr>
        <w:spacing w:after="0"/>
        <w:rPr>
          <w:rFonts w:ascii="Helvetica" w:hAnsi="Helvetica" w:cs="Helvetica"/>
          <w:color w:val="000000"/>
          <w:sz w:val="20"/>
          <w:szCs w:val="20"/>
          <w:shd w:val="clear" w:color="auto" w:fill="FFFFFF"/>
        </w:rPr>
      </w:pPr>
    </w:p>
    <w:p w:rsidR="000C3053" w:rsidRDefault="000C3053" w:rsidP="0035033B">
      <w:pPr>
        <w:spacing w:after="0"/>
        <w:rPr>
          <w:rFonts w:ascii="Helvetica" w:hAnsi="Helvetica" w:cs="Helvetica"/>
          <w:b/>
          <w:color w:val="000000"/>
          <w:sz w:val="20"/>
          <w:szCs w:val="20"/>
          <w:shd w:val="clear" w:color="auto" w:fill="FFFFFF"/>
        </w:rPr>
      </w:pPr>
      <w:r w:rsidRPr="000C3053">
        <w:rPr>
          <w:rFonts w:ascii="Helvetica" w:hAnsi="Helvetica" w:cs="Helvetica"/>
          <w:b/>
          <w:color w:val="000000"/>
          <w:sz w:val="20"/>
          <w:szCs w:val="20"/>
          <w:shd w:val="clear" w:color="auto" w:fill="FFFFFF"/>
        </w:rPr>
        <w:t>FP Tree:</w:t>
      </w:r>
    </w:p>
    <w:p w:rsidR="00D12239" w:rsidRPr="00D12239" w:rsidRDefault="00D12239" w:rsidP="0035033B">
      <w:pPr>
        <w:spacing w:after="0"/>
        <w:rPr>
          <w:rFonts w:ascii="Helvetica" w:hAnsi="Helvetica" w:cs="Helvetica"/>
          <w:color w:val="000000"/>
          <w:sz w:val="20"/>
          <w:szCs w:val="20"/>
          <w:shd w:val="clear" w:color="auto" w:fill="FFFFFF"/>
        </w:rPr>
      </w:pPr>
      <w:r w:rsidRPr="00D12239">
        <w:rPr>
          <w:rFonts w:ascii="Helvetica" w:hAnsi="Helvetica" w:cs="Helvetica"/>
          <w:color w:val="000000"/>
          <w:sz w:val="20"/>
          <w:szCs w:val="20"/>
          <w:shd w:val="clear" w:color="auto" w:fill="FFFFFF"/>
        </w:rPr>
        <w:t>(</w:t>
      </w:r>
      <w:r>
        <w:rPr>
          <w:rFonts w:ascii="Helvetica" w:hAnsi="Helvetica" w:cs="Helvetica"/>
          <w:color w:val="000000"/>
          <w:sz w:val="20"/>
          <w:szCs w:val="20"/>
          <w:shd w:val="clear" w:color="auto" w:fill="FFFFFF"/>
        </w:rPr>
        <w:t>Threads and table have not been included in tree construction here because they are used for storage and retrieval purpose.</w:t>
      </w:r>
      <w:r w:rsidRPr="00D12239">
        <w:rPr>
          <w:rFonts w:ascii="Helvetica" w:hAnsi="Helvetica" w:cs="Helvetica"/>
          <w:color w:val="000000"/>
          <w:sz w:val="20"/>
          <w:szCs w:val="20"/>
          <w:shd w:val="clear" w:color="auto" w:fill="FFFFFF"/>
        </w:rPr>
        <w:t>)</w:t>
      </w:r>
    </w:p>
    <w:p w:rsidR="005F745C" w:rsidRDefault="00FB0B8D" w:rsidP="0035033B">
      <w:pPr>
        <w:spacing w:after="0"/>
        <w:rPr>
          <w:rFonts w:ascii="Helvetica" w:hAnsi="Helvetica" w:cs="Helvetica"/>
          <w:color w:val="000000"/>
          <w:sz w:val="20"/>
          <w:szCs w:val="20"/>
          <w:shd w:val="clear" w:color="auto" w:fill="FFFFFF"/>
        </w:rPr>
      </w:pPr>
      <w:r>
        <w:rPr>
          <w:rFonts w:ascii="Helvetica" w:hAnsi="Helvetica" w:cs="Helvetica"/>
          <w:noProof/>
          <w:color w:val="000000"/>
          <w:sz w:val="20"/>
          <w:szCs w:val="20"/>
          <w:shd w:val="clear" w:color="auto" w:fill="FFFFFF"/>
        </w:rPr>
        <w:lastRenderedPageBreak/>
        <w:drawing>
          <wp:inline distT="0" distB="0" distL="0" distR="0">
            <wp:extent cx="444817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3333750"/>
                    </a:xfrm>
                    <a:prstGeom prst="rect">
                      <a:avLst/>
                    </a:prstGeom>
                    <a:noFill/>
                    <a:ln>
                      <a:noFill/>
                    </a:ln>
                  </pic:spPr>
                </pic:pic>
              </a:graphicData>
            </a:graphic>
          </wp:inline>
        </w:drawing>
      </w:r>
    </w:p>
    <w:p w:rsidR="008F0BB0" w:rsidRDefault="008F0BB0" w:rsidP="0035033B">
      <w:pPr>
        <w:spacing w:after="0"/>
        <w:rPr>
          <w:rFonts w:ascii="Helvetica" w:hAnsi="Helvetica" w:cs="Helvetica"/>
          <w:color w:val="000000"/>
          <w:sz w:val="20"/>
          <w:szCs w:val="20"/>
          <w:shd w:val="clear" w:color="auto" w:fill="FFFFFF"/>
        </w:rPr>
      </w:pPr>
    </w:p>
    <w:p w:rsidR="008F0BB0" w:rsidRPr="00FB0B8D" w:rsidRDefault="008F0BB0" w:rsidP="0035033B">
      <w:pPr>
        <w:spacing w:after="0"/>
        <w:rPr>
          <w:rFonts w:ascii="Helvetica" w:hAnsi="Helvetica" w:cs="Helvetica"/>
          <w:color w:val="000000"/>
          <w:sz w:val="20"/>
          <w:szCs w:val="20"/>
          <w:shd w:val="clear" w:color="auto" w:fill="FFFFFF"/>
        </w:rPr>
      </w:pPr>
      <w:r w:rsidRPr="000C3053">
        <w:rPr>
          <w:rFonts w:ascii="Helvetica" w:hAnsi="Helvetica" w:cs="Helvetica"/>
          <w:b/>
          <w:color w:val="000000"/>
          <w:sz w:val="20"/>
          <w:szCs w:val="20"/>
          <w:shd w:val="clear" w:color="auto" w:fill="FFFFFF"/>
        </w:rPr>
        <w:t>FP-tree Mining</w:t>
      </w:r>
      <w:r w:rsidR="00FB0B8D">
        <w:rPr>
          <w:rFonts w:ascii="Helvetica" w:hAnsi="Helvetica" w:cs="Helvetica"/>
          <w:b/>
          <w:color w:val="000000"/>
          <w:sz w:val="20"/>
          <w:szCs w:val="20"/>
          <w:shd w:val="clear" w:color="auto" w:fill="FFFFFF"/>
        </w:rPr>
        <w:t xml:space="preserve">  </w:t>
      </w:r>
    </w:p>
    <w:p w:rsidR="000C3053" w:rsidRPr="000C3053" w:rsidRDefault="000C3053" w:rsidP="0035033B">
      <w:pPr>
        <w:spacing w:after="0"/>
        <w:rPr>
          <w:rFonts w:ascii="Helvetica" w:hAnsi="Helvetica" w:cs="Helvetica"/>
          <w:b/>
          <w:color w:val="000000"/>
          <w:sz w:val="20"/>
          <w:szCs w:val="20"/>
          <w:shd w:val="clear" w:color="auto" w:fill="FFFFFF"/>
        </w:rPr>
      </w:pPr>
    </w:p>
    <w:tbl>
      <w:tblPr>
        <w:tblStyle w:val="TableGrid"/>
        <w:tblW w:w="0" w:type="auto"/>
        <w:tblInd w:w="-252" w:type="dxa"/>
        <w:tblLook w:val="04A0" w:firstRow="1" w:lastRow="0" w:firstColumn="1" w:lastColumn="0" w:noHBand="0" w:noVBand="1"/>
      </w:tblPr>
      <w:tblGrid>
        <w:gridCol w:w="990"/>
        <w:gridCol w:w="3330"/>
        <w:gridCol w:w="2340"/>
        <w:gridCol w:w="3168"/>
      </w:tblGrid>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Item</w:t>
            </w:r>
          </w:p>
        </w:tc>
        <w:tc>
          <w:tcPr>
            <w:tcW w:w="333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Conditi</w:t>
            </w:r>
            <w:r w:rsidR="00B372C5">
              <w:rPr>
                <w:rFonts w:ascii="Helvetica" w:hAnsi="Helvetica" w:cs="Helvetica"/>
                <w:color w:val="000000"/>
                <w:sz w:val="20"/>
                <w:szCs w:val="20"/>
                <w:shd w:val="clear" w:color="auto" w:fill="FFFFFF"/>
              </w:rPr>
              <w:t>o</w:t>
            </w:r>
            <w:r>
              <w:rPr>
                <w:rFonts w:ascii="Helvetica" w:hAnsi="Helvetica" w:cs="Helvetica"/>
                <w:color w:val="000000"/>
                <w:sz w:val="20"/>
                <w:szCs w:val="20"/>
                <w:shd w:val="clear" w:color="auto" w:fill="FFFFFF"/>
              </w:rPr>
              <w:t>nal Pattern Base</w:t>
            </w:r>
          </w:p>
        </w:tc>
        <w:tc>
          <w:tcPr>
            <w:tcW w:w="234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Conditional FP tree</w:t>
            </w:r>
          </w:p>
        </w:tc>
        <w:tc>
          <w:tcPr>
            <w:tcW w:w="3168"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Frequent Patterns Generated</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p>
        </w:tc>
        <w:tc>
          <w:tcPr>
            <w:tcW w:w="333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&lt;f,g,b,d:1&gt;  , </w:t>
            </w:r>
            <w:r w:rsidR="008F0BB0">
              <w:rPr>
                <w:rFonts w:ascii="Helvetica" w:hAnsi="Helvetica" w:cs="Helvetica"/>
                <w:color w:val="000000"/>
                <w:sz w:val="20"/>
                <w:szCs w:val="20"/>
                <w:shd w:val="clear" w:color="auto" w:fill="FFFFFF"/>
              </w:rPr>
              <w:t>&lt;f,m,g,h:1&gt;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&lt;f:2, g:2&gt;</w:t>
            </w:r>
          </w:p>
        </w:tc>
        <w:tc>
          <w:tcPr>
            <w:tcW w:w="3168"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&lt;f,g,l:2&gt;  , &lt;f,l:2&gt;  , &lt;g,l:2&gt;</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w:t>
            </w:r>
          </w:p>
        </w:tc>
        <w:tc>
          <w:tcPr>
            <w:tcW w:w="333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w:t>
            </w:r>
            <w:r w:rsidR="00C926DB">
              <w:rPr>
                <w:rFonts w:ascii="Helvetica" w:hAnsi="Helvetica" w:cs="Helvetica"/>
                <w:color w:val="000000"/>
                <w:sz w:val="20"/>
                <w:szCs w:val="20"/>
                <w:shd w:val="clear" w:color="auto" w:fill="FFFFFF"/>
              </w:rPr>
              <w:t>m,</w:t>
            </w:r>
            <w:r>
              <w:rPr>
                <w:rFonts w:ascii="Helvetica" w:hAnsi="Helvetica" w:cs="Helvetica"/>
                <w:color w:val="000000"/>
                <w:sz w:val="20"/>
                <w:szCs w:val="20"/>
                <w:shd w:val="clear" w:color="auto" w:fill="FFFFFF"/>
              </w:rPr>
              <w:t>g,d:1&gt;</w:t>
            </w:r>
            <w:r w:rsidR="00EB7EB2">
              <w:rPr>
                <w:rFonts w:ascii="Helvetica" w:hAnsi="Helvetica" w:cs="Helvetica"/>
                <w:color w:val="000000"/>
                <w:sz w:val="20"/>
                <w:szCs w:val="20"/>
                <w:shd w:val="clear" w:color="auto" w:fill="FFFFFF"/>
              </w:rPr>
              <w:t xml:space="preserve">  ,  </w:t>
            </w:r>
            <w:r>
              <w:rPr>
                <w:rFonts w:ascii="Helvetica" w:hAnsi="Helvetica" w:cs="Helvetica"/>
                <w:color w:val="000000"/>
                <w:sz w:val="20"/>
                <w:szCs w:val="20"/>
                <w:shd w:val="clear" w:color="auto" w:fill="FFFFFF"/>
              </w:rPr>
              <w:t>&lt;f,m,h:1&gt;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w:t>
            </w:r>
            <w:r w:rsidR="00C926DB">
              <w:rPr>
                <w:rFonts w:ascii="Helvetica" w:hAnsi="Helvetica" w:cs="Helvetica"/>
                <w:color w:val="000000"/>
                <w:sz w:val="20"/>
                <w:szCs w:val="20"/>
                <w:shd w:val="clear" w:color="auto" w:fill="FFFFFF"/>
              </w:rPr>
              <w:t>,m</w:t>
            </w:r>
            <w:r>
              <w:rPr>
                <w:rFonts w:ascii="Helvetica" w:hAnsi="Helvetica" w:cs="Helvetica"/>
                <w:color w:val="000000"/>
                <w:sz w:val="20"/>
                <w:szCs w:val="20"/>
                <w:shd w:val="clear" w:color="auto" w:fill="FFFFFF"/>
              </w:rPr>
              <w:t>:2&gt;</w:t>
            </w:r>
          </w:p>
        </w:tc>
        <w:tc>
          <w:tcPr>
            <w:tcW w:w="3168" w:type="dxa"/>
          </w:tcPr>
          <w:p w:rsidR="008F0BB0" w:rsidRPr="00EB7EB2" w:rsidRDefault="00EB7EB2" w:rsidP="0035033B">
            <w:pPr>
              <w:rPr>
                <w:rFonts w:ascii="Helvetica" w:hAnsi="Helvetica" w:cs="Helvetica"/>
                <w:color w:val="000000"/>
                <w:sz w:val="20"/>
                <w:szCs w:val="20"/>
                <w:shd w:val="clear" w:color="auto" w:fill="FFFFFF"/>
              </w:rPr>
            </w:pPr>
            <w:r w:rsidRPr="00EB7EB2">
              <w:rPr>
                <w:rFonts w:ascii="Helvetica" w:hAnsi="Helvetica" w:cs="Helvetica"/>
                <w:color w:val="000000"/>
                <w:sz w:val="20"/>
                <w:szCs w:val="20"/>
                <w:shd w:val="clear" w:color="auto" w:fill="FFFFFF"/>
              </w:rPr>
              <w:t>&lt;</w:t>
            </w:r>
            <w:r>
              <w:rPr>
                <w:rFonts w:ascii="Helvetica" w:hAnsi="Helvetica" w:cs="Helvetica"/>
                <w:color w:val="000000"/>
                <w:sz w:val="20"/>
                <w:szCs w:val="20"/>
                <w:shd w:val="clear" w:color="auto" w:fill="FFFFFF"/>
              </w:rPr>
              <w:t>f,</w:t>
            </w:r>
            <w:r w:rsidR="00C926DB">
              <w:rPr>
                <w:rFonts w:ascii="Helvetica" w:hAnsi="Helvetica" w:cs="Helvetica"/>
                <w:color w:val="000000"/>
                <w:sz w:val="20"/>
                <w:szCs w:val="20"/>
                <w:shd w:val="clear" w:color="auto" w:fill="FFFFFF"/>
              </w:rPr>
              <w:t>m,</w:t>
            </w:r>
            <w:r>
              <w:rPr>
                <w:rFonts w:ascii="Helvetica" w:hAnsi="Helvetica" w:cs="Helvetica"/>
                <w:color w:val="000000"/>
                <w:sz w:val="20"/>
                <w:szCs w:val="20"/>
                <w:shd w:val="clear" w:color="auto" w:fill="FFFFFF"/>
              </w:rPr>
              <w:t>j:2&gt;</w:t>
            </w:r>
            <w:r w:rsidR="00C926DB">
              <w:rPr>
                <w:rFonts w:ascii="Helvetica" w:hAnsi="Helvetica" w:cs="Helvetica"/>
                <w:color w:val="000000"/>
                <w:sz w:val="20"/>
                <w:szCs w:val="20"/>
                <w:shd w:val="clear" w:color="auto" w:fill="FFFFFF"/>
              </w:rPr>
              <w:t xml:space="preserve"> </w:t>
            </w:r>
            <w:r w:rsidRPr="00EB7EB2">
              <w:rPr>
                <w:rFonts w:ascii="Helvetica" w:hAnsi="Helvetica" w:cs="Helvetica"/>
                <w:color w:val="000000"/>
                <w:sz w:val="20"/>
                <w:szCs w:val="20"/>
                <w:shd w:val="clear" w:color="auto" w:fill="FFFFFF"/>
              </w:rPr>
              <w:t>,</w:t>
            </w:r>
            <w:r w:rsidR="00C926DB">
              <w:rPr>
                <w:rFonts w:ascii="Helvetica" w:hAnsi="Helvetica" w:cs="Helvetica"/>
                <w:color w:val="000000"/>
                <w:sz w:val="20"/>
                <w:szCs w:val="20"/>
                <w:shd w:val="clear" w:color="auto" w:fill="FFFFFF"/>
              </w:rPr>
              <w:t xml:space="preserve"> &lt;f,j:2&gt; , &lt;m,j:2&gt;</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w:t>
            </w:r>
          </w:p>
        </w:tc>
        <w:tc>
          <w:tcPr>
            <w:tcW w:w="333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&lt;f,g,b:1&gt;</w:t>
            </w:r>
            <w:r w:rsidR="00EB7EB2">
              <w:rPr>
                <w:rFonts w:ascii="Helvetica" w:hAnsi="Helvetica" w:cs="Helvetica"/>
                <w:color w:val="000000"/>
                <w:sz w:val="20"/>
                <w:szCs w:val="20"/>
                <w:shd w:val="clear" w:color="auto" w:fill="FFFFFF"/>
              </w:rPr>
              <w:t xml:space="preserve">  ,  </w:t>
            </w:r>
            <w:r>
              <w:rPr>
                <w:rFonts w:ascii="Helvetica" w:hAnsi="Helvetica" w:cs="Helvetica"/>
                <w:color w:val="000000"/>
                <w:sz w:val="20"/>
                <w:szCs w:val="20"/>
                <w:shd w:val="clear" w:color="auto" w:fill="FFFFFF"/>
              </w:rPr>
              <w:t>&lt;f,m,g:1&gt;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&lt;f:2,g:2&gt;</w:t>
            </w:r>
          </w:p>
        </w:tc>
        <w:tc>
          <w:tcPr>
            <w:tcW w:w="3168"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&lt;f,g,d:2&gt; , &lt;f,d:2&gt; , &lt;g,d:2&gt;</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w:t>
            </w:r>
          </w:p>
        </w:tc>
        <w:tc>
          <w:tcPr>
            <w:tcW w:w="333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&lt;f,g:1&gt;</w:t>
            </w:r>
            <w:r w:rsidR="00EB7EB2">
              <w:rPr>
                <w:rFonts w:ascii="Helvetica" w:hAnsi="Helvetica" w:cs="Helvetica"/>
                <w:color w:val="000000"/>
                <w:sz w:val="20"/>
                <w:szCs w:val="20"/>
                <w:shd w:val="clear" w:color="auto" w:fill="FFFFFF"/>
              </w:rPr>
              <w:t xml:space="preserve">  ,  </w:t>
            </w:r>
            <w:r>
              <w:rPr>
                <w:rFonts w:ascii="Helvetica" w:hAnsi="Helvetica" w:cs="Helvetica"/>
                <w:color w:val="000000"/>
                <w:sz w:val="20"/>
                <w:szCs w:val="20"/>
                <w:shd w:val="clear" w:color="auto" w:fill="FFFFFF"/>
              </w:rPr>
              <w:t>&lt;f,m,h:1&gt;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&lt;f:2&gt;</w:t>
            </w:r>
          </w:p>
        </w:tc>
        <w:tc>
          <w:tcPr>
            <w:tcW w:w="3168"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&lt;f,b:2&gt;</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w:t>
            </w:r>
          </w:p>
        </w:tc>
        <w:tc>
          <w:tcPr>
            <w:tcW w:w="333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&lt;f,m,g:1&gt;</w:t>
            </w:r>
            <w:r w:rsidR="00EB7EB2">
              <w:rPr>
                <w:rFonts w:ascii="Helvetica" w:hAnsi="Helvetica" w:cs="Helvetica"/>
                <w:color w:val="000000"/>
                <w:sz w:val="20"/>
                <w:szCs w:val="20"/>
                <w:shd w:val="clear" w:color="auto" w:fill="FFFFFF"/>
              </w:rPr>
              <w:t xml:space="preserve">  ,  </w:t>
            </w:r>
            <w:r>
              <w:rPr>
                <w:rFonts w:ascii="Helvetica" w:hAnsi="Helvetica" w:cs="Helvetica"/>
                <w:color w:val="000000"/>
                <w:sz w:val="20"/>
                <w:szCs w:val="20"/>
                <w:shd w:val="clear" w:color="auto" w:fill="FFFFFF"/>
              </w:rPr>
              <w:t>&lt;f,m:2&gt;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&lt;f:3,m:3&gt;</w:t>
            </w:r>
          </w:p>
        </w:tc>
        <w:tc>
          <w:tcPr>
            <w:tcW w:w="3168"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&lt;f,h:3&gt;  , &lt;f,m,h:3&gt;  , &lt;m,h:3&gt;</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w:t>
            </w:r>
          </w:p>
        </w:tc>
        <w:tc>
          <w:tcPr>
            <w:tcW w:w="333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&lt;f:1&gt;</w:t>
            </w:r>
            <w:r w:rsidR="00EB7EB2">
              <w:rPr>
                <w:rFonts w:ascii="Helvetica" w:hAnsi="Helvetica" w:cs="Helvetica"/>
                <w:color w:val="000000"/>
                <w:sz w:val="20"/>
                <w:szCs w:val="20"/>
                <w:shd w:val="clear" w:color="auto" w:fill="FFFFFF"/>
              </w:rPr>
              <w:t xml:space="preserve">  ,  </w:t>
            </w:r>
            <w:r>
              <w:rPr>
                <w:rFonts w:ascii="Helvetica" w:hAnsi="Helvetica" w:cs="Helvetica"/>
                <w:color w:val="000000"/>
                <w:sz w:val="20"/>
                <w:szCs w:val="20"/>
                <w:shd w:val="clear" w:color="auto" w:fill="FFFFFF"/>
              </w:rPr>
              <w:t>&lt;</w:t>
            </w:r>
            <w:r w:rsidR="00EB7EB2">
              <w:rPr>
                <w:rFonts w:ascii="Helvetica" w:hAnsi="Helvetica" w:cs="Helvetica"/>
                <w:color w:val="000000"/>
                <w:sz w:val="20"/>
                <w:szCs w:val="20"/>
                <w:shd w:val="clear" w:color="auto" w:fill="FFFFFF"/>
              </w:rPr>
              <w:t>f,m:2&gt;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&lt;f:3,m:2&gt;</w:t>
            </w:r>
          </w:p>
        </w:tc>
        <w:tc>
          <w:tcPr>
            <w:tcW w:w="3168"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&lt;f,g:3&gt;  , &lt;m,g:2&gt;  ,  &lt;f,m,g:2&gt;</w:t>
            </w:r>
          </w:p>
        </w:tc>
      </w:tr>
      <w:tr w:rsidR="008F0BB0" w:rsidTr="00EB7EB2">
        <w:tc>
          <w:tcPr>
            <w:tcW w:w="990" w:type="dxa"/>
          </w:tcPr>
          <w:p w:rsidR="008F0BB0" w:rsidRDefault="008F0BB0"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w:t>
            </w:r>
          </w:p>
        </w:tc>
        <w:tc>
          <w:tcPr>
            <w:tcW w:w="333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&lt;f:4&gt;</w:t>
            </w:r>
          </w:p>
        </w:tc>
        <w:tc>
          <w:tcPr>
            <w:tcW w:w="2340"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&lt;f:4&gt;</w:t>
            </w:r>
          </w:p>
        </w:tc>
        <w:tc>
          <w:tcPr>
            <w:tcW w:w="3168" w:type="dxa"/>
          </w:tcPr>
          <w:p w:rsidR="008F0BB0" w:rsidRDefault="00EB7EB2" w:rsidP="0035033B">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&lt;f,m:4&gt;</w:t>
            </w:r>
          </w:p>
        </w:tc>
      </w:tr>
    </w:tbl>
    <w:p w:rsidR="008F0BB0" w:rsidRDefault="008F0BB0" w:rsidP="0035033B">
      <w:pPr>
        <w:spacing w:after="0"/>
        <w:rPr>
          <w:rFonts w:ascii="Helvetica" w:hAnsi="Helvetica" w:cs="Helvetica"/>
          <w:color w:val="000000"/>
          <w:sz w:val="20"/>
          <w:szCs w:val="20"/>
          <w:shd w:val="clear" w:color="auto" w:fill="FFFFFF"/>
        </w:rPr>
      </w:pPr>
    </w:p>
    <w:p w:rsidR="0035033B" w:rsidRDefault="0035033B" w:rsidP="0035033B">
      <w:pPr>
        <w:spacing w:after="0"/>
        <w:rPr>
          <w:rFonts w:ascii="Helvetica" w:hAnsi="Helvetica" w:cs="Helvetica"/>
          <w:color w:val="000000"/>
          <w:sz w:val="20"/>
          <w:szCs w:val="20"/>
          <w:shd w:val="clear" w:color="auto" w:fill="FFFFFF"/>
        </w:rPr>
      </w:pPr>
    </w:p>
    <w:p w:rsidR="0035033B" w:rsidRDefault="0035033B" w:rsidP="0035033B">
      <w:pPr>
        <w:spacing w:after="0"/>
        <w:rPr>
          <w:rFonts w:ascii="Helvetica" w:hAnsi="Helvetica" w:cs="Helvetica"/>
          <w:color w:val="000000"/>
          <w:sz w:val="20"/>
          <w:szCs w:val="20"/>
          <w:shd w:val="clear" w:color="auto" w:fill="FFFFFF"/>
        </w:rPr>
      </w:pPr>
      <w:r w:rsidRPr="0035033B">
        <w:rPr>
          <w:rFonts w:ascii="Helvetica" w:hAnsi="Helvetica" w:cs="Helvetica"/>
          <w:color w:val="000000"/>
          <w:sz w:val="20"/>
          <w:szCs w:val="20"/>
          <w:u w:val="single"/>
          <w:shd w:val="clear" w:color="auto" w:fill="FFFFFF"/>
        </w:rPr>
        <w:t>Ans 3.3</w:t>
      </w:r>
      <w:r>
        <w:rPr>
          <w:rFonts w:ascii="Helvetica" w:hAnsi="Helvetica" w:cs="Helvetica"/>
          <w:color w:val="000000"/>
          <w:sz w:val="20"/>
          <w:szCs w:val="20"/>
          <w:shd w:val="clear" w:color="auto" w:fill="FFFFFF"/>
        </w:rPr>
        <w:t xml:space="preserve"> Following are the closed frequent patter</w:t>
      </w:r>
      <w:r w:rsidR="000C3053">
        <w:rPr>
          <w:rFonts w:ascii="Helvetica" w:hAnsi="Helvetica" w:cs="Helvetica"/>
          <w:color w:val="000000"/>
          <w:sz w:val="20"/>
          <w:szCs w:val="20"/>
          <w:shd w:val="clear" w:color="auto" w:fill="FFFFFF"/>
        </w:rPr>
        <w:t>n</w:t>
      </w:r>
      <w:r>
        <w:rPr>
          <w:rFonts w:ascii="Helvetica" w:hAnsi="Helvetica" w:cs="Helvetica"/>
          <w:color w:val="000000"/>
          <w:sz w:val="20"/>
          <w:szCs w:val="20"/>
          <w:shd w:val="clear" w:color="auto" w:fill="FFFFFF"/>
        </w:rPr>
        <w:t>s:</w:t>
      </w:r>
      <w:r w:rsidR="000C3053">
        <w:rPr>
          <w:rFonts w:ascii="Helvetica" w:hAnsi="Helvetica" w:cs="Helvetica"/>
          <w:color w:val="000000"/>
          <w:sz w:val="20"/>
          <w:szCs w:val="20"/>
          <w:shd w:val="clear" w:color="auto" w:fill="FFFFFF"/>
        </w:rPr>
        <w:t xml:space="preserve"> (Eliminating subsets with same support count from above table)</w:t>
      </w:r>
    </w:p>
    <w:p w:rsidR="0035033B" w:rsidRPr="007A3578" w:rsidRDefault="0035033B" w:rsidP="007A3578">
      <w:pPr>
        <w:pStyle w:val="ListParagraph"/>
        <w:numPr>
          <w:ilvl w:val="0"/>
          <w:numId w:val="5"/>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&lt;f,g,l&gt;</w:t>
      </w:r>
    </w:p>
    <w:p w:rsidR="0035033B" w:rsidRPr="007A3578" w:rsidRDefault="0035033B" w:rsidP="007A3578">
      <w:pPr>
        <w:pStyle w:val="ListParagraph"/>
        <w:numPr>
          <w:ilvl w:val="0"/>
          <w:numId w:val="5"/>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&lt;f,g,d&gt;</w:t>
      </w:r>
    </w:p>
    <w:p w:rsidR="0035033B" w:rsidRPr="007A3578" w:rsidRDefault="0035033B" w:rsidP="007A3578">
      <w:pPr>
        <w:pStyle w:val="ListParagraph"/>
        <w:numPr>
          <w:ilvl w:val="0"/>
          <w:numId w:val="5"/>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&lt;f,m,h&gt;</w:t>
      </w:r>
    </w:p>
    <w:p w:rsidR="0035033B" w:rsidRPr="007A3578" w:rsidRDefault="0035033B" w:rsidP="007A3578">
      <w:pPr>
        <w:pStyle w:val="ListParagraph"/>
        <w:numPr>
          <w:ilvl w:val="0"/>
          <w:numId w:val="5"/>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&lt;f,m,g&gt;</w:t>
      </w:r>
    </w:p>
    <w:p w:rsidR="0035033B" w:rsidRPr="007A3578" w:rsidRDefault="0035033B" w:rsidP="007A3578">
      <w:pPr>
        <w:pStyle w:val="ListParagraph"/>
        <w:numPr>
          <w:ilvl w:val="0"/>
          <w:numId w:val="5"/>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&lt;f,j&gt;</w:t>
      </w:r>
    </w:p>
    <w:p w:rsidR="0035033B" w:rsidRPr="007A3578" w:rsidRDefault="0035033B" w:rsidP="007A3578">
      <w:pPr>
        <w:pStyle w:val="ListParagraph"/>
        <w:numPr>
          <w:ilvl w:val="0"/>
          <w:numId w:val="5"/>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&lt;f,b&gt;</w:t>
      </w:r>
    </w:p>
    <w:p w:rsidR="0035033B" w:rsidRPr="007A3578" w:rsidRDefault="007A3578" w:rsidP="007A3578">
      <w:pPr>
        <w:pStyle w:val="ListParagraph"/>
        <w:numPr>
          <w:ilvl w:val="0"/>
          <w:numId w:val="5"/>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w:t>
      </w:r>
      <w:r w:rsidR="0035033B" w:rsidRPr="007A3578">
        <w:rPr>
          <w:rFonts w:ascii="Helvetica" w:hAnsi="Helvetica" w:cs="Helvetica"/>
          <w:color w:val="000000"/>
          <w:sz w:val="20"/>
          <w:szCs w:val="20"/>
          <w:shd w:val="clear" w:color="auto" w:fill="FFFFFF"/>
        </w:rPr>
        <w:t>&gt;</w:t>
      </w:r>
    </w:p>
    <w:p w:rsidR="0035033B" w:rsidRDefault="007A3578" w:rsidP="007A3578">
      <w:pPr>
        <w:pStyle w:val="ListParagraph"/>
        <w:numPr>
          <w:ilvl w:val="0"/>
          <w:numId w:val="5"/>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&lt;f,m</w:t>
      </w:r>
      <w:r w:rsidR="0035033B" w:rsidRPr="007A3578">
        <w:rPr>
          <w:rFonts w:ascii="Helvetica" w:hAnsi="Helvetica" w:cs="Helvetica"/>
          <w:color w:val="000000"/>
          <w:sz w:val="20"/>
          <w:szCs w:val="20"/>
          <w:shd w:val="clear" w:color="auto" w:fill="FFFFFF"/>
        </w:rPr>
        <w:t>&gt;</w:t>
      </w:r>
    </w:p>
    <w:p w:rsidR="00D12239" w:rsidRPr="007A3578" w:rsidRDefault="00D12239" w:rsidP="007A3578">
      <w:pPr>
        <w:pStyle w:val="ListParagraph"/>
        <w:numPr>
          <w:ilvl w:val="0"/>
          <w:numId w:val="5"/>
        </w:num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&lt;f&gt; (since no superset of f has support count 5)</w:t>
      </w:r>
    </w:p>
    <w:p w:rsidR="0035033B" w:rsidRDefault="0035033B" w:rsidP="0035033B">
      <w:pPr>
        <w:spacing w:after="0"/>
        <w:rPr>
          <w:rFonts w:ascii="Helvetica" w:hAnsi="Helvetica" w:cs="Helvetica"/>
          <w:color w:val="000000"/>
          <w:sz w:val="20"/>
          <w:szCs w:val="20"/>
          <w:shd w:val="clear" w:color="auto" w:fill="FFFFFF"/>
        </w:rPr>
      </w:pPr>
    </w:p>
    <w:p w:rsidR="0035033B" w:rsidRDefault="0035033B" w:rsidP="0035033B">
      <w:pPr>
        <w:spacing w:after="0"/>
        <w:rPr>
          <w:rFonts w:ascii="Helvetica" w:hAnsi="Helvetica" w:cs="Helvetica"/>
          <w:color w:val="000000"/>
          <w:sz w:val="20"/>
          <w:szCs w:val="20"/>
          <w:shd w:val="clear" w:color="auto" w:fill="FFFFFF"/>
        </w:rPr>
      </w:pPr>
      <w:r w:rsidRPr="0035033B">
        <w:rPr>
          <w:rFonts w:ascii="Helvetica" w:hAnsi="Helvetica" w:cs="Helvetica"/>
          <w:color w:val="000000"/>
          <w:sz w:val="20"/>
          <w:szCs w:val="20"/>
          <w:u w:val="single"/>
          <w:shd w:val="clear" w:color="auto" w:fill="FFFFFF"/>
        </w:rPr>
        <w:t>Ans 3.4</w:t>
      </w:r>
      <w:r w:rsidRPr="007A3578">
        <w:rPr>
          <w:rFonts w:ascii="Helvetica" w:hAnsi="Helvetica" w:cs="Helvetica"/>
          <w:color w:val="000000"/>
          <w:sz w:val="20"/>
          <w:szCs w:val="20"/>
          <w:shd w:val="clear" w:color="auto" w:fill="FFFFFF"/>
        </w:rPr>
        <w:t xml:space="preserve"> </w:t>
      </w:r>
      <w:r w:rsidR="007A3578" w:rsidRPr="007A3578">
        <w:rPr>
          <w:rFonts w:ascii="Helvetica" w:hAnsi="Helvetica" w:cs="Helvetica"/>
          <w:color w:val="000000"/>
          <w:sz w:val="20"/>
          <w:szCs w:val="20"/>
          <w:shd w:val="clear" w:color="auto" w:fill="FFFFFF"/>
        </w:rPr>
        <w:t xml:space="preserve">Max </w:t>
      </w:r>
      <w:r w:rsidR="007A3578">
        <w:rPr>
          <w:rFonts w:ascii="Helvetica" w:hAnsi="Helvetica" w:cs="Helvetica"/>
          <w:color w:val="000000"/>
          <w:sz w:val="20"/>
          <w:szCs w:val="20"/>
          <w:shd w:val="clear" w:color="auto" w:fill="FFFFFF"/>
        </w:rPr>
        <w:t>frequent patterns</w:t>
      </w:r>
      <w:r w:rsidR="000C3053">
        <w:rPr>
          <w:rFonts w:ascii="Helvetica" w:hAnsi="Helvetica" w:cs="Helvetica"/>
          <w:color w:val="000000"/>
          <w:sz w:val="20"/>
          <w:szCs w:val="20"/>
          <w:shd w:val="clear" w:color="auto" w:fill="FFFFFF"/>
        </w:rPr>
        <w:t xml:space="preserve"> (Eliminating subsets from closed pattern list)</w:t>
      </w:r>
      <w:r w:rsidR="007A3578">
        <w:rPr>
          <w:rFonts w:ascii="Helvetica" w:hAnsi="Helvetica" w:cs="Helvetica"/>
          <w:color w:val="000000"/>
          <w:sz w:val="20"/>
          <w:szCs w:val="20"/>
          <w:shd w:val="clear" w:color="auto" w:fill="FFFFFF"/>
        </w:rPr>
        <w:t>:</w:t>
      </w:r>
    </w:p>
    <w:p w:rsidR="007A3578" w:rsidRPr="007A3578" w:rsidRDefault="007A3578" w:rsidP="007A3578">
      <w:pPr>
        <w:pStyle w:val="ListParagraph"/>
        <w:numPr>
          <w:ilvl w:val="0"/>
          <w:numId w:val="4"/>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&lt;f,g,l&gt;</w:t>
      </w:r>
    </w:p>
    <w:p w:rsidR="007A3578" w:rsidRPr="007A3578" w:rsidRDefault="007A3578" w:rsidP="007A3578">
      <w:pPr>
        <w:pStyle w:val="ListParagraph"/>
        <w:numPr>
          <w:ilvl w:val="0"/>
          <w:numId w:val="4"/>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&lt;f,g,d&gt;</w:t>
      </w:r>
    </w:p>
    <w:p w:rsidR="007A3578" w:rsidRPr="007A3578" w:rsidRDefault="007A3578" w:rsidP="007A3578">
      <w:pPr>
        <w:pStyle w:val="ListParagraph"/>
        <w:numPr>
          <w:ilvl w:val="0"/>
          <w:numId w:val="4"/>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&lt;f,m,h&gt;</w:t>
      </w:r>
    </w:p>
    <w:p w:rsidR="007A3578" w:rsidRPr="007A3578" w:rsidRDefault="007A3578" w:rsidP="007A3578">
      <w:pPr>
        <w:pStyle w:val="ListParagraph"/>
        <w:numPr>
          <w:ilvl w:val="0"/>
          <w:numId w:val="4"/>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lastRenderedPageBreak/>
        <w:t>&lt;f,m,g&gt;</w:t>
      </w:r>
    </w:p>
    <w:p w:rsidR="007A3578" w:rsidRPr="007A3578" w:rsidRDefault="007A3578" w:rsidP="007A3578">
      <w:pPr>
        <w:pStyle w:val="ListParagraph"/>
        <w:numPr>
          <w:ilvl w:val="0"/>
          <w:numId w:val="4"/>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&lt;f,j</w:t>
      </w:r>
      <w:r w:rsidR="00BC0F5E">
        <w:rPr>
          <w:rFonts w:ascii="Helvetica" w:hAnsi="Helvetica" w:cs="Helvetica"/>
          <w:color w:val="000000"/>
          <w:sz w:val="20"/>
          <w:szCs w:val="20"/>
          <w:shd w:val="clear" w:color="auto" w:fill="FFFFFF"/>
        </w:rPr>
        <w:t>,m</w:t>
      </w:r>
      <w:r w:rsidRPr="007A3578">
        <w:rPr>
          <w:rFonts w:ascii="Helvetica" w:hAnsi="Helvetica" w:cs="Helvetica"/>
          <w:color w:val="000000"/>
          <w:sz w:val="20"/>
          <w:szCs w:val="20"/>
          <w:shd w:val="clear" w:color="auto" w:fill="FFFFFF"/>
        </w:rPr>
        <w:t>&gt;</w:t>
      </w:r>
    </w:p>
    <w:p w:rsidR="007A3578" w:rsidRDefault="007A3578" w:rsidP="007A3578">
      <w:pPr>
        <w:pStyle w:val="ListParagraph"/>
        <w:numPr>
          <w:ilvl w:val="0"/>
          <w:numId w:val="4"/>
        </w:num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shd w:val="clear" w:color="auto" w:fill="FFFFFF"/>
        </w:rPr>
        <w:t>&lt;f,b&gt;</w:t>
      </w:r>
    </w:p>
    <w:p w:rsidR="007A3578" w:rsidRDefault="007A3578" w:rsidP="007A3578">
      <w:pPr>
        <w:spacing w:after="0"/>
        <w:rPr>
          <w:rFonts w:ascii="Helvetica" w:hAnsi="Helvetica" w:cs="Helvetica"/>
          <w:color w:val="000000"/>
          <w:sz w:val="20"/>
          <w:szCs w:val="20"/>
          <w:shd w:val="clear" w:color="auto" w:fill="FFFFFF"/>
        </w:rPr>
      </w:pPr>
    </w:p>
    <w:p w:rsidR="007A3578" w:rsidRDefault="007A3578" w:rsidP="007A3578">
      <w:pPr>
        <w:spacing w:after="0"/>
        <w:rPr>
          <w:rFonts w:ascii="Helvetica" w:hAnsi="Helvetica" w:cs="Helvetica"/>
          <w:color w:val="000000"/>
          <w:sz w:val="20"/>
          <w:szCs w:val="20"/>
          <w:shd w:val="clear" w:color="auto" w:fill="FFFFFF"/>
        </w:rPr>
      </w:pPr>
      <w:r w:rsidRPr="007A3578">
        <w:rPr>
          <w:rFonts w:ascii="Helvetica" w:hAnsi="Helvetica" w:cs="Helvetica"/>
          <w:color w:val="000000"/>
          <w:sz w:val="20"/>
          <w:szCs w:val="20"/>
          <w:u w:val="single"/>
          <w:shd w:val="clear" w:color="auto" w:fill="FFFFFF"/>
        </w:rPr>
        <w:t>Ans 3.5</w:t>
      </w:r>
      <w:r w:rsidRPr="00724737">
        <w:rPr>
          <w:rFonts w:ascii="Helvetica" w:hAnsi="Helvetica" w:cs="Helvetica"/>
          <w:color w:val="000000"/>
          <w:sz w:val="20"/>
          <w:szCs w:val="20"/>
          <w:shd w:val="clear" w:color="auto" w:fill="FFFFFF"/>
        </w:rPr>
        <w:t xml:space="preserve"> </w:t>
      </w:r>
      <w:r w:rsidR="0067353C">
        <w:rPr>
          <w:rFonts w:ascii="Helvetica" w:hAnsi="Helvetica" w:cs="Helvetica"/>
          <w:color w:val="000000"/>
          <w:sz w:val="20"/>
          <w:szCs w:val="20"/>
          <w:shd w:val="clear" w:color="auto" w:fill="FFFFFF"/>
        </w:rPr>
        <w:t>Min_confidence = 0.6 = 60%</w:t>
      </w:r>
    </w:p>
    <w:p w:rsidR="00481399" w:rsidRPr="00724737" w:rsidRDefault="0067353C" w:rsidP="007A3578">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 </w:t>
      </w:r>
    </w:p>
    <w:tbl>
      <w:tblPr>
        <w:tblStyle w:val="TableGrid"/>
        <w:tblW w:w="0" w:type="auto"/>
        <w:tblInd w:w="720" w:type="dxa"/>
        <w:tblLook w:val="04A0" w:firstRow="1" w:lastRow="0" w:firstColumn="1" w:lastColumn="0" w:noHBand="0" w:noVBand="1"/>
      </w:tblPr>
      <w:tblGrid>
        <w:gridCol w:w="1784"/>
        <w:gridCol w:w="12"/>
        <w:gridCol w:w="1760"/>
        <w:gridCol w:w="37"/>
        <w:gridCol w:w="1779"/>
        <w:gridCol w:w="18"/>
        <w:gridCol w:w="1797"/>
      </w:tblGrid>
      <w:tr w:rsidR="00D06409" w:rsidTr="00254F55">
        <w:tc>
          <w:tcPr>
            <w:tcW w:w="1784" w:type="dxa"/>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Frequent itemset</w:t>
            </w:r>
          </w:p>
        </w:tc>
        <w:tc>
          <w:tcPr>
            <w:tcW w:w="1772"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Subsets</w:t>
            </w:r>
          </w:p>
        </w:tc>
        <w:tc>
          <w:tcPr>
            <w:tcW w:w="1816"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Association rules</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Confidence</w:t>
            </w:r>
          </w:p>
        </w:tc>
      </w:tr>
      <w:tr w:rsidR="00D06409" w:rsidTr="00254F55">
        <w:trPr>
          <w:trHeight w:val="230"/>
        </w:trPr>
        <w:tc>
          <w:tcPr>
            <w:tcW w:w="1784" w:type="dxa"/>
            <w:vMerge w:val="restart"/>
          </w:tcPr>
          <w:p w:rsidR="00D06409" w:rsidRDefault="0048139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{f,g,l}</w:t>
            </w:r>
          </w:p>
        </w:tc>
        <w:tc>
          <w:tcPr>
            <w:tcW w:w="1772" w:type="dxa"/>
            <w:gridSpan w:val="2"/>
            <w:vMerge w:val="restart"/>
          </w:tcPr>
          <w:p w:rsidR="00D06409"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w:t>
            </w:r>
            <w:r w:rsidR="00D06409">
              <w:rPr>
                <w:rFonts w:ascii="Helvetica" w:hAnsi="Helvetica" w:cs="Helvetica"/>
                <w:color w:val="000000"/>
                <w:sz w:val="20"/>
                <w:szCs w:val="20"/>
                <w:shd w:val="clear" w:color="auto" w:fill="FFFFFF"/>
              </w:rPr>
              <w:t>g</w:t>
            </w:r>
            <w:r>
              <w:rPr>
                <w:rFonts w:ascii="Helvetica" w:hAnsi="Helvetica" w:cs="Helvetica"/>
                <w:color w:val="000000"/>
                <w:sz w:val="20"/>
                <w:szCs w:val="20"/>
                <w:shd w:val="clear" w:color="auto" w:fill="FFFFFF"/>
              </w:rPr>
              <w:t>} , {</w:t>
            </w:r>
            <w:r w:rsidR="00D06409">
              <w:rPr>
                <w:rFonts w:ascii="Helvetica" w:hAnsi="Helvetica" w:cs="Helvetica"/>
                <w:color w:val="000000"/>
                <w:sz w:val="20"/>
                <w:szCs w:val="20"/>
                <w:shd w:val="clear" w:color="auto" w:fill="FFFFFF"/>
              </w:rPr>
              <w:t>l</w:t>
            </w:r>
            <w:r>
              <w:rPr>
                <w:rFonts w:ascii="Helvetica" w:hAnsi="Helvetica" w:cs="Helvetica"/>
                <w:color w:val="000000"/>
                <w:sz w:val="20"/>
                <w:szCs w:val="20"/>
                <w:shd w:val="clear" w:color="auto" w:fill="FFFFFF"/>
              </w:rPr>
              <w:t>} , {</w:t>
            </w:r>
            <w:r w:rsidR="00D06409">
              <w:rPr>
                <w:rFonts w:ascii="Helvetica" w:hAnsi="Helvetica" w:cs="Helvetica"/>
                <w:color w:val="000000"/>
                <w:sz w:val="20"/>
                <w:szCs w:val="20"/>
                <w:shd w:val="clear" w:color="auto" w:fill="FFFFFF"/>
              </w:rPr>
              <w:t>f,g</w:t>
            </w:r>
            <w:r>
              <w:rPr>
                <w:rFonts w:ascii="Helvetica" w:hAnsi="Helvetica" w:cs="Helvetica"/>
                <w:color w:val="000000"/>
                <w:sz w:val="20"/>
                <w:szCs w:val="20"/>
                <w:shd w:val="clear" w:color="auto" w:fill="FFFFFF"/>
              </w:rPr>
              <w:t>} , {f,l} , {g,l}</w:t>
            </w:r>
          </w:p>
        </w:tc>
        <w:tc>
          <w:tcPr>
            <w:tcW w:w="1816" w:type="dxa"/>
            <w:gridSpan w:val="2"/>
          </w:tcPr>
          <w:p w:rsidR="00D06409" w:rsidRPr="00254F55" w:rsidRDefault="00C7544F" w:rsidP="00254F5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{g,l}</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D06409" w:rsidTr="00254F55">
        <w:trPr>
          <w:trHeight w:val="230"/>
        </w:trPr>
        <w:tc>
          <w:tcPr>
            <w:tcW w:w="1784" w:type="dxa"/>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816" w:type="dxa"/>
            <w:gridSpan w:val="2"/>
          </w:tcPr>
          <w:p w:rsidR="00D06409" w:rsidRPr="00254F55" w:rsidRDefault="00C7544F" w:rsidP="00254F5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{f,l}</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67353C">
              <w:rPr>
                <w:rFonts w:ascii="Helvetica" w:hAnsi="Helvetica" w:cs="Helvetica"/>
                <w:color w:val="000000"/>
                <w:sz w:val="20"/>
                <w:szCs w:val="20"/>
                <w:shd w:val="clear" w:color="auto" w:fill="FFFFFF"/>
              </w:rPr>
              <w:t xml:space="preserve"> = 66.6%</w:t>
            </w:r>
          </w:p>
        </w:tc>
      </w:tr>
      <w:tr w:rsidR="00D06409" w:rsidTr="00254F55">
        <w:trPr>
          <w:trHeight w:val="230"/>
        </w:trPr>
        <w:tc>
          <w:tcPr>
            <w:tcW w:w="1784" w:type="dxa"/>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816" w:type="dxa"/>
            <w:gridSpan w:val="2"/>
          </w:tcPr>
          <w:p w:rsidR="00D06409" w:rsidRPr="00254F55" w:rsidRDefault="00C7544F" w:rsidP="00254F5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 =&gt; {</w:t>
            </w:r>
            <w:r w:rsidR="00D06409" w:rsidRPr="00254F55">
              <w:rPr>
                <w:rFonts w:ascii="Helvetica" w:hAnsi="Helvetica" w:cs="Helvetica"/>
                <w:color w:val="000000"/>
                <w:sz w:val="20"/>
                <w:szCs w:val="20"/>
                <w:shd w:val="clear" w:color="auto" w:fill="FFFFFF"/>
              </w:rPr>
              <w:t>f,g</w:t>
            </w:r>
            <w:r>
              <w:rPr>
                <w:rFonts w:ascii="Helvetica" w:hAnsi="Helvetica" w:cs="Helvetica"/>
                <w:color w:val="000000"/>
                <w:sz w:val="20"/>
                <w:szCs w:val="20"/>
                <w:shd w:val="clear" w:color="auto" w:fill="FFFFFF"/>
              </w:rPr>
              <w:t>}</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D06409" w:rsidTr="00254F55">
        <w:trPr>
          <w:trHeight w:val="230"/>
        </w:trPr>
        <w:tc>
          <w:tcPr>
            <w:tcW w:w="1784" w:type="dxa"/>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816" w:type="dxa"/>
            <w:gridSpan w:val="2"/>
          </w:tcPr>
          <w:p w:rsidR="00D06409" w:rsidRPr="00254F55" w:rsidRDefault="00C7544F" w:rsidP="00D06409">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r w:rsidR="00D06409" w:rsidRPr="00254F55">
              <w:rPr>
                <w:rFonts w:ascii="Helvetica" w:hAnsi="Helvetica" w:cs="Helvetica"/>
                <w:color w:val="000000"/>
                <w:sz w:val="20"/>
                <w:szCs w:val="20"/>
                <w:shd w:val="clear" w:color="auto" w:fill="FFFFFF"/>
              </w:rPr>
              <w:t>f,g</w:t>
            </w:r>
            <w:r>
              <w:rPr>
                <w:rFonts w:ascii="Helvetica" w:hAnsi="Helvetica" w:cs="Helvetica"/>
                <w:color w:val="000000"/>
                <w:sz w:val="20"/>
                <w:szCs w:val="20"/>
                <w:shd w:val="clear" w:color="auto" w:fill="FFFFFF"/>
              </w:rPr>
              <w:t>}</w:t>
            </w:r>
            <w:r w:rsidR="00D06409">
              <w:rPr>
                <w:rFonts w:ascii="Helvetica" w:hAnsi="Helvetica" w:cs="Helvetica"/>
                <w:color w:val="000000"/>
                <w:sz w:val="20"/>
                <w:szCs w:val="20"/>
                <w:shd w:val="clear" w:color="auto" w:fill="FFFFFF"/>
              </w:rPr>
              <w:t xml:space="preserve"> =&gt; l</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67353C">
              <w:rPr>
                <w:rFonts w:ascii="Helvetica" w:hAnsi="Helvetica" w:cs="Helvetica"/>
                <w:color w:val="000000"/>
                <w:sz w:val="20"/>
                <w:szCs w:val="20"/>
                <w:shd w:val="clear" w:color="auto" w:fill="FFFFFF"/>
              </w:rPr>
              <w:t xml:space="preserve"> = 66.6%</w:t>
            </w:r>
          </w:p>
        </w:tc>
      </w:tr>
      <w:tr w:rsidR="00D06409" w:rsidTr="00254F55">
        <w:trPr>
          <w:trHeight w:val="230"/>
        </w:trPr>
        <w:tc>
          <w:tcPr>
            <w:tcW w:w="1784" w:type="dxa"/>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816" w:type="dxa"/>
            <w:gridSpan w:val="2"/>
          </w:tcPr>
          <w:p w:rsidR="00D06409" w:rsidRDefault="00C7544F" w:rsidP="00C7544F">
            <w:r>
              <w:rPr>
                <w:rFonts w:ascii="Helvetica" w:hAnsi="Helvetica" w:cs="Helvetica"/>
                <w:color w:val="000000"/>
                <w:sz w:val="20"/>
                <w:szCs w:val="20"/>
                <w:shd w:val="clear" w:color="auto" w:fill="FFFFFF"/>
              </w:rPr>
              <w:t>{</w:t>
            </w:r>
            <w:r w:rsidR="00D06409" w:rsidRPr="00254F55">
              <w:rPr>
                <w:rFonts w:ascii="Helvetica" w:hAnsi="Helvetica" w:cs="Helvetica"/>
                <w:color w:val="000000"/>
                <w:sz w:val="20"/>
                <w:szCs w:val="20"/>
                <w:shd w:val="clear" w:color="auto" w:fill="FFFFFF"/>
              </w:rPr>
              <w:t>f,l</w:t>
            </w:r>
            <w:r>
              <w:rPr>
                <w:rFonts w:ascii="Helvetica" w:hAnsi="Helvetica" w:cs="Helvetica"/>
                <w:color w:val="000000"/>
                <w:sz w:val="20"/>
                <w:szCs w:val="20"/>
                <w:shd w:val="clear" w:color="auto" w:fill="FFFFFF"/>
              </w:rPr>
              <w:t>} =&gt; {</w:t>
            </w:r>
            <w:r w:rsidR="00D06409" w:rsidRPr="00254F55">
              <w:rPr>
                <w:rFonts w:ascii="Helvetica" w:hAnsi="Helvetica" w:cs="Helvetica"/>
                <w:color w:val="000000"/>
                <w:sz w:val="20"/>
                <w:szCs w:val="20"/>
                <w:shd w:val="clear" w:color="auto" w:fill="FFFFFF"/>
              </w:rPr>
              <w:t>g</w:t>
            </w:r>
            <w:r>
              <w:rPr>
                <w:rFonts w:ascii="Helvetica" w:hAnsi="Helvetica" w:cs="Helvetica"/>
                <w:color w:val="000000"/>
                <w:sz w:val="20"/>
                <w:szCs w:val="20"/>
                <w:shd w:val="clear" w:color="auto" w:fill="FFFFFF"/>
              </w:rPr>
              <w:t>}</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D06409" w:rsidTr="00254F55">
        <w:trPr>
          <w:trHeight w:val="230"/>
        </w:trPr>
        <w:tc>
          <w:tcPr>
            <w:tcW w:w="1784" w:type="dxa"/>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816" w:type="dxa"/>
            <w:gridSpan w:val="2"/>
          </w:tcPr>
          <w:p w:rsidR="00D06409" w:rsidRPr="00254F55" w:rsidRDefault="00C7544F" w:rsidP="00254F5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{g,l} =&gt; {</w:t>
            </w:r>
            <w:r w:rsidR="00D06409" w:rsidRPr="00C96A69">
              <w:rPr>
                <w:rFonts w:ascii="Helvetica" w:hAnsi="Helvetica" w:cs="Helvetica"/>
                <w:color w:val="000000"/>
                <w:sz w:val="20"/>
                <w:szCs w:val="20"/>
                <w:shd w:val="clear" w:color="auto" w:fill="FFFFFF"/>
              </w:rPr>
              <w:t>f</w:t>
            </w:r>
            <w:r>
              <w:rPr>
                <w:rFonts w:ascii="Helvetica" w:hAnsi="Helvetica" w:cs="Helvetica"/>
                <w:color w:val="000000"/>
                <w:sz w:val="20"/>
                <w:szCs w:val="20"/>
                <w:shd w:val="clear" w:color="auto" w:fill="FFFFFF"/>
              </w:rPr>
              <w:t>}</w:t>
            </w:r>
          </w:p>
        </w:tc>
        <w:tc>
          <w:tcPr>
            <w:tcW w:w="1815"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D06409" w:rsidTr="00481399">
        <w:trPr>
          <w:trHeight w:val="230"/>
        </w:trPr>
        <w:tc>
          <w:tcPr>
            <w:tcW w:w="7187" w:type="dxa"/>
            <w:gridSpan w:val="7"/>
            <w:shd w:val="clear" w:color="auto" w:fill="EEECE1" w:themeFill="background2"/>
          </w:tcPr>
          <w:p w:rsidR="00D06409" w:rsidRDefault="00D06409" w:rsidP="00C7544F">
            <w:pPr>
              <w:pStyle w:val="ListParagraph"/>
              <w:tabs>
                <w:tab w:val="left" w:pos="2205"/>
              </w:tabs>
              <w:ind w:left="0"/>
              <w:rPr>
                <w:rFonts w:ascii="Helvetica" w:hAnsi="Helvetica" w:cs="Helvetica"/>
                <w:color w:val="000000"/>
                <w:sz w:val="20"/>
                <w:szCs w:val="20"/>
                <w:shd w:val="clear" w:color="auto" w:fill="FFFFFF"/>
              </w:rPr>
            </w:pPr>
          </w:p>
        </w:tc>
      </w:tr>
      <w:tr w:rsidR="00D06409" w:rsidTr="00D06409">
        <w:trPr>
          <w:trHeight w:val="233"/>
        </w:trPr>
        <w:tc>
          <w:tcPr>
            <w:tcW w:w="1784" w:type="dxa"/>
            <w:vMerge w:val="restart"/>
          </w:tcPr>
          <w:p w:rsidR="00D06409" w:rsidRDefault="0048139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{f,l}</w:t>
            </w:r>
          </w:p>
        </w:tc>
        <w:tc>
          <w:tcPr>
            <w:tcW w:w="1772" w:type="dxa"/>
            <w:gridSpan w:val="2"/>
            <w:vMerge w:val="restart"/>
          </w:tcPr>
          <w:p w:rsidR="00D06409"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w:t>
            </w:r>
            <w:r w:rsidR="00D06409">
              <w:rPr>
                <w:rFonts w:ascii="Helvetica" w:hAnsi="Helvetica" w:cs="Helvetica"/>
                <w:color w:val="000000"/>
                <w:sz w:val="20"/>
                <w:szCs w:val="20"/>
                <w:shd w:val="clear" w:color="auto" w:fill="FFFFFF"/>
              </w:rPr>
              <w:t>l</w:t>
            </w:r>
            <w:r>
              <w:rPr>
                <w:rFonts w:ascii="Helvetica" w:hAnsi="Helvetica" w:cs="Helvetica"/>
                <w:color w:val="000000"/>
                <w:sz w:val="20"/>
                <w:szCs w:val="20"/>
                <w:shd w:val="clear" w:color="auto" w:fill="FFFFFF"/>
              </w:rPr>
              <w:t>}</w:t>
            </w:r>
          </w:p>
        </w:tc>
        <w:tc>
          <w:tcPr>
            <w:tcW w:w="1816"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l</w:t>
            </w:r>
          </w:p>
        </w:tc>
        <w:tc>
          <w:tcPr>
            <w:tcW w:w="1815" w:type="dxa"/>
            <w:gridSpan w:val="2"/>
          </w:tcPr>
          <w:p w:rsidR="00D06409"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D06409" w:rsidTr="00254F55">
        <w:trPr>
          <w:trHeight w:val="232"/>
        </w:trPr>
        <w:tc>
          <w:tcPr>
            <w:tcW w:w="1784" w:type="dxa"/>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D06409" w:rsidRDefault="00D06409" w:rsidP="00724737">
            <w:pPr>
              <w:pStyle w:val="ListParagraph"/>
              <w:ind w:left="0"/>
              <w:rPr>
                <w:rFonts w:ascii="Helvetica" w:hAnsi="Helvetica" w:cs="Helvetica"/>
                <w:color w:val="000000"/>
                <w:sz w:val="20"/>
                <w:szCs w:val="20"/>
                <w:shd w:val="clear" w:color="auto" w:fill="FFFFFF"/>
              </w:rPr>
            </w:pPr>
          </w:p>
        </w:tc>
        <w:tc>
          <w:tcPr>
            <w:tcW w:w="1816" w:type="dxa"/>
            <w:gridSpan w:val="2"/>
          </w:tcPr>
          <w:p w:rsidR="00D06409" w:rsidRDefault="00D0640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w:t>
            </w:r>
            <w:r w:rsidR="008F0CC8">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=&gt; f</w:t>
            </w:r>
          </w:p>
        </w:tc>
        <w:tc>
          <w:tcPr>
            <w:tcW w:w="1815" w:type="dxa"/>
            <w:gridSpan w:val="2"/>
          </w:tcPr>
          <w:p w:rsidR="00D06409"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D06409" w:rsidTr="00481399">
        <w:tc>
          <w:tcPr>
            <w:tcW w:w="7187" w:type="dxa"/>
            <w:gridSpan w:val="7"/>
            <w:shd w:val="clear" w:color="auto" w:fill="EEECE1" w:themeFill="background2"/>
          </w:tcPr>
          <w:p w:rsidR="00D06409" w:rsidRDefault="00D06409" w:rsidP="00724737">
            <w:pPr>
              <w:pStyle w:val="ListParagraph"/>
              <w:ind w:left="0"/>
              <w:rPr>
                <w:rFonts w:ascii="Helvetica" w:hAnsi="Helvetica" w:cs="Helvetica"/>
                <w:color w:val="000000"/>
                <w:sz w:val="20"/>
                <w:szCs w:val="20"/>
                <w:shd w:val="clear" w:color="auto" w:fill="FFFFFF"/>
              </w:rPr>
            </w:pPr>
          </w:p>
        </w:tc>
      </w:tr>
      <w:tr w:rsidR="00C7544F" w:rsidTr="00C7544F">
        <w:trPr>
          <w:trHeight w:val="113"/>
        </w:trPr>
        <w:tc>
          <w:tcPr>
            <w:tcW w:w="1784" w:type="dxa"/>
            <w:vMerge w:val="restart"/>
          </w:tcPr>
          <w:p w:rsidR="00C7544F" w:rsidRDefault="00481399"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{g,l}</w:t>
            </w:r>
          </w:p>
        </w:tc>
        <w:tc>
          <w:tcPr>
            <w:tcW w:w="1772" w:type="dxa"/>
            <w:gridSpan w:val="2"/>
            <w:vMerge w:val="restart"/>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 {l}</w:t>
            </w:r>
          </w:p>
        </w:tc>
        <w:tc>
          <w:tcPr>
            <w:tcW w:w="1816" w:type="dxa"/>
            <w:gridSpan w:val="2"/>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g</w:t>
            </w:r>
          </w:p>
        </w:tc>
        <w:tc>
          <w:tcPr>
            <w:tcW w:w="1815" w:type="dxa"/>
            <w:gridSpan w:val="2"/>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C7544F" w:rsidTr="00254F55">
        <w:trPr>
          <w:trHeight w:val="112"/>
        </w:trPr>
        <w:tc>
          <w:tcPr>
            <w:tcW w:w="1784" w:type="dxa"/>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l</w:t>
            </w:r>
          </w:p>
        </w:tc>
        <w:tc>
          <w:tcPr>
            <w:tcW w:w="1815" w:type="dxa"/>
            <w:gridSpan w:val="2"/>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67353C">
              <w:rPr>
                <w:rFonts w:ascii="Helvetica" w:hAnsi="Helvetica" w:cs="Helvetica"/>
                <w:color w:val="000000"/>
                <w:sz w:val="20"/>
                <w:szCs w:val="20"/>
                <w:shd w:val="clear" w:color="auto" w:fill="FFFFFF"/>
              </w:rPr>
              <w:t xml:space="preserve"> = 66.6%</w:t>
            </w:r>
          </w:p>
        </w:tc>
      </w:tr>
      <w:tr w:rsidR="00D06409" w:rsidTr="00481399">
        <w:tc>
          <w:tcPr>
            <w:tcW w:w="7187" w:type="dxa"/>
            <w:gridSpan w:val="7"/>
            <w:shd w:val="clear" w:color="auto" w:fill="EEECE1" w:themeFill="background2"/>
          </w:tcPr>
          <w:p w:rsidR="00D06409" w:rsidRDefault="00D06409" w:rsidP="00724737">
            <w:pPr>
              <w:pStyle w:val="ListParagraph"/>
              <w:ind w:left="0"/>
              <w:rPr>
                <w:rFonts w:ascii="Helvetica" w:hAnsi="Helvetica" w:cs="Helvetica"/>
                <w:color w:val="000000"/>
                <w:sz w:val="20"/>
                <w:szCs w:val="20"/>
                <w:shd w:val="clear" w:color="auto" w:fill="FFFFFF"/>
              </w:rPr>
            </w:pPr>
          </w:p>
        </w:tc>
      </w:tr>
      <w:tr w:rsidR="0023134E" w:rsidTr="0023134E">
        <w:trPr>
          <w:trHeight w:val="80"/>
        </w:trPr>
        <w:tc>
          <w:tcPr>
            <w:tcW w:w="1796" w:type="dxa"/>
            <w:gridSpan w:val="2"/>
            <w:vMerge w:val="restart"/>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{f,m,j}</w:t>
            </w:r>
          </w:p>
        </w:tc>
        <w:tc>
          <w:tcPr>
            <w:tcW w:w="1797" w:type="dxa"/>
            <w:gridSpan w:val="2"/>
            <w:vMerge w:val="restart"/>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{m} , {j} , {f,m}</w:t>
            </w:r>
          </w:p>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{f,j} , {m,j}</w:t>
            </w: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{m,j}</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 =40%</w:t>
            </w:r>
          </w:p>
        </w:tc>
      </w:tr>
      <w:tr w:rsidR="0023134E" w:rsidTr="00DB3D13">
        <w:trPr>
          <w:trHeight w:val="77"/>
        </w:trPr>
        <w:tc>
          <w:tcPr>
            <w:tcW w:w="1796"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{f,j}</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 = 50%</w:t>
            </w:r>
          </w:p>
        </w:tc>
      </w:tr>
      <w:tr w:rsidR="0023134E" w:rsidTr="00DB3D13">
        <w:trPr>
          <w:trHeight w:val="77"/>
        </w:trPr>
        <w:tc>
          <w:tcPr>
            <w:tcW w:w="1796"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 =&gt; {f,m}</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 = 100%</w:t>
            </w:r>
          </w:p>
        </w:tc>
      </w:tr>
      <w:tr w:rsidR="0023134E" w:rsidTr="00DB3D13">
        <w:trPr>
          <w:trHeight w:val="77"/>
        </w:trPr>
        <w:tc>
          <w:tcPr>
            <w:tcW w:w="1796"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 =</w:t>
            </w:r>
            <w:r w:rsidR="00C34DCA">
              <w:rPr>
                <w:rFonts w:ascii="Helvetica" w:hAnsi="Helvetica" w:cs="Helvetica"/>
                <w:color w:val="000000"/>
                <w:sz w:val="20"/>
                <w:szCs w:val="20"/>
                <w:shd w:val="clear" w:color="auto" w:fill="FFFFFF"/>
              </w:rPr>
              <w:t>&gt;</w:t>
            </w:r>
            <w:r>
              <w:rPr>
                <w:rFonts w:ascii="Helvetica" w:hAnsi="Helvetica" w:cs="Helvetica"/>
                <w:color w:val="000000"/>
                <w:sz w:val="20"/>
                <w:szCs w:val="20"/>
                <w:shd w:val="clear" w:color="auto" w:fill="FFFFFF"/>
              </w:rPr>
              <w:t xml:space="preserve"> {j}</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 = 50%</w:t>
            </w:r>
          </w:p>
        </w:tc>
      </w:tr>
      <w:tr w:rsidR="0023134E" w:rsidTr="00DB3D13">
        <w:trPr>
          <w:trHeight w:val="77"/>
        </w:trPr>
        <w:tc>
          <w:tcPr>
            <w:tcW w:w="1796"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{f,j} =</w:t>
            </w:r>
            <w:r w:rsidR="00C34DCA">
              <w:rPr>
                <w:rFonts w:ascii="Helvetica" w:hAnsi="Helvetica" w:cs="Helvetica"/>
                <w:color w:val="000000"/>
                <w:sz w:val="20"/>
                <w:szCs w:val="20"/>
                <w:shd w:val="clear" w:color="auto" w:fill="FFFFFF"/>
              </w:rPr>
              <w:t>&gt;</w:t>
            </w:r>
            <w:r>
              <w:rPr>
                <w:rFonts w:ascii="Helvetica" w:hAnsi="Helvetica" w:cs="Helvetica"/>
                <w:color w:val="000000"/>
                <w:sz w:val="20"/>
                <w:szCs w:val="20"/>
                <w:shd w:val="clear" w:color="auto" w:fill="FFFFFF"/>
              </w:rPr>
              <w:t xml:space="preserve"> m</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 = 100%</w:t>
            </w:r>
          </w:p>
        </w:tc>
      </w:tr>
      <w:tr w:rsidR="0023134E" w:rsidTr="00DB3D13">
        <w:trPr>
          <w:trHeight w:val="77"/>
        </w:trPr>
        <w:tc>
          <w:tcPr>
            <w:tcW w:w="1796"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{m,j} =</w:t>
            </w:r>
            <w:r w:rsidR="00C34DCA">
              <w:rPr>
                <w:rFonts w:ascii="Helvetica" w:hAnsi="Helvetica" w:cs="Helvetica"/>
                <w:color w:val="000000"/>
                <w:sz w:val="20"/>
                <w:szCs w:val="20"/>
                <w:shd w:val="clear" w:color="auto" w:fill="FFFFFF"/>
              </w:rPr>
              <w:t>&gt;</w:t>
            </w:r>
            <w:r>
              <w:rPr>
                <w:rFonts w:ascii="Helvetica" w:hAnsi="Helvetica" w:cs="Helvetica"/>
                <w:color w:val="000000"/>
                <w:sz w:val="20"/>
                <w:szCs w:val="20"/>
                <w:shd w:val="clear" w:color="auto" w:fill="FFFFFF"/>
              </w:rPr>
              <w:t xml:space="preserve"> f</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 = 100%</w:t>
            </w:r>
          </w:p>
        </w:tc>
      </w:tr>
      <w:tr w:rsidR="00C926DB" w:rsidTr="00481399">
        <w:tc>
          <w:tcPr>
            <w:tcW w:w="7187" w:type="dxa"/>
            <w:gridSpan w:val="7"/>
            <w:shd w:val="clear" w:color="auto" w:fill="EEECE1" w:themeFill="background2"/>
          </w:tcPr>
          <w:p w:rsidR="00C926DB" w:rsidRDefault="00C926DB" w:rsidP="00724737">
            <w:pPr>
              <w:pStyle w:val="ListParagraph"/>
              <w:ind w:left="0"/>
              <w:rPr>
                <w:rFonts w:ascii="Helvetica" w:hAnsi="Helvetica" w:cs="Helvetica"/>
                <w:color w:val="000000"/>
                <w:sz w:val="20"/>
                <w:szCs w:val="20"/>
                <w:shd w:val="clear" w:color="auto" w:fill="FFFFFF"/>
              </w:rPr>
            </w:pPr>
          </w:p>
        </w:tc>
      </w:tr>
      <w:tr w:rsidR="0023134E" w:rsidTr="0023134E">
        <w:trPr>
          <w:trHeight w:val="113"/>
        </w:trPr>
        <w:tc>
          <w:tcPr>
            <w:tcW w:w="1796" w:type="dxa"/>
            <w:gridSpan w:val="2"/>
            <w:vMerge w:val="restart"/>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{m,j}</w:t>
            </w:r>
          </w:p>
        </w:tc>
        <w:tc>
          <w:tcPr>
            <w:tcW w:w="1797" w:type="dxa"/>
            <w:gridSpan w:val="2"/>
            <w:vMerge w:val="restart"/>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 {j}</w:t>
            </w: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j</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 = 50%</w:t>
            </w:r>
          </w:p>
        </w:tc>
      </w:tr>
      <w:tr w:rsidR="0023134E" w:rsidTr="00DB3D13">
        <w:trPr>
          <w:trHeight w:val="112"/>
        </w:trPr>
        <w:tc>
          <w:tcPr>
            <w:tcW w:w="1796"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vMerge/>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p>
        </w:tc>
        <w:tc>
          <w:tcPr>
            <w:tcW w:w="1797" w:type="dxa"/>
            <w:gridSpan w:val="2"/>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 =&gt; m</w:t>
            </w:r>
          </w:p>
        </w:tc>
        <w:tc>
          <w:tcPr>
            <w:tcW w:w="1797" w:type="dxa"/>
            <w:shd w:val="clear" w:color="auto" w:fill="auto"/>
          </w:tcPr>
          <w:p w:rsidR="0023134E" w:rsidRDefault="0023134E"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 = 100%</w:t>
            </w:r>
          </w:p>
        </w:tc>
      </w:tr>
      <w:tr w:rsidR="00C926DB" w:rsidTr="00481399">
        <w:tc>
          <w:tcPr>
            <w:tcW w:w="7187" w:type="dxa"/>
            <w:gridSpan w:val="7"/>
            <w:shd w:val="clear" w:color="auto" w:fill="EEECE1" w:themeFill="background2"/>
          </w:tcPr>
          <w:p w:rsidR="00C926DB" w:rsidRDefault="00C926DB" w:rsidP="00724737">
            <w:pPr>
              <w:pStyle w:val="ListParagraph"/>
              <w:ind w:left="0"/>
              <w:rPr>
                <w:rFonts w:ascii="Helvetica" w:hAnsi="Helvetica" w:cs="Helvetica"/>
                <w:color w:val="000000"/>
                <w:sz w:val="20"/>
                <w:szCs w:val="20"/>
                <w:shd w:val="clear" w:color="auto" w:fill="FFFFFF"/>
              </w:rPr>
            </w:pPr>
          </w:p>
        </w:tc>
      </w:tr>
      <w:tr w:rsidR="00C7544F" w:rsidTr="00C7544F">
        <w:trPr>
          <w:trHeight w:val="113"/>
        </w:trPr>
        <w:tc>
          <w:tcPr>
            <w:tcW w:w="1784" w:type="dxa"/>
            <w:vMerge w:val="restart"/>
          </w:tcPr>
          <w:p w:rsidR="00C7544F" w:rsidRDefault="00481399"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{f,j}</w:t>
            </w:r>
          </w:p>
        </w:tc>
        <w:tc>
          <w:tcPr>
            <w:tcW w:w="1772" w:type="dxa"/>
            <w:gridSpan w:val="2"/>
            <w:vMerge w:val="restart"/>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{j}</w:t>
            </w: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j</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C7544F" w:rsidTr="00254F55">
        <w:trPr>
          <w:trHeight w:val="112"/>
        </w:trPr>
        <w:tc>
          <w:tcPr>
            <w:tcW w:w="1784" w:type="dxa"/>
            <w:vMerge/>
          </w:tcPr>
          <w:p w:rsidR="00C7544F" w:rsidRDefault="00C7544F"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724737">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 =&gt; f</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D06409" w:rsidTr="00481399">
        <w:tc>
          <w:tcPr>
            <w:tcW w:w="7187" w:type="dxa"/>
            <w:gridSpan w:val="7"/>
            <w:shd w:val="clear" w:color="auto" w:fill="EEECE1" w:themeFill="background2"/>
          </w:tcPr>
          <w:p w:rsidR="00D06409" w:rsidRDefault="00D06409" w:rsidP="00724737">
            <w:pPr>
              <w:pStyle w:val="ListParagraph"/>
              <w:ind w:left="0"/>
              <w:rPr>
                <w:rFonts w:ascii="Helvetica" w:hAnsi="Helvetica" w:cs="Helvetica"/>
                <w:color w:val="000000"/>
                <w:sz w:val="20"/>
                <w:szCs w:val="20"/>
                <w:shd w:val="clear" w:color="auto" w:fill="FFFFFF"/>
              </w:rPr>
            </w:pPr>
          </w:p>
        </w:tc>
      </w:tr>
      <w:tr w:rsidR="00C7544F" w:rsidTr="00C7544F">
        <w:trPr>
          <w:trHeight w:val="115"/>
        </w:trPr>
        <w:tc>
          <w:tcPr>
            <w:tcW w:w="1784" w:type="dxa"/>
            <w:vMerge w:val="restart"/>
          </w:tcPr>
          <w:p w:rsidR="00C7544F" w:rsidRDefault="00481399"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{f,g,d}</w:t>
            </w:r>
          </w:p>
        </w:tc>
        <w:tc>
          <w:tcPr>
            <w:tcW w:w="1772" w:type="dxa"/>
            <w:gridSpan w:val="2"/>
            <w:vMerge w:val="restart"/>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{g} , {d} , {f,g} , {f,d} , {g,d}</w:t>
            </w: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{g,d}</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C7544F" w:rsidTr="00254F55">
        <w:trPr>
          <w:trHeight w:val="115"/>
        </w:trPr>
        <w:tc>
          <w:tcPr>
            <w:tcW w:w="1784" w:type="dxa"/>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{f,d}</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67353C">
              <w:rPr>
                <w:rFonts w:ascii="Helvetica" w:hAnsi="Helvetica" w:cs="Helvetica"/>
                <w:color w:val="000000"/>
                <w:sz w:val="20"/>
                <w:szCs w:val="20"/>
                <w:shd w:val="clear" w:color="auto" w:fill="FFFFFF"/>
              </w:rPr>
              <w:t xml:space="preserve"> = 66.6%</w:t>
            </w:r>
          </w:p>
        </w:tc>
      </w:tr>
      <w:tr w:rsidR="00C7544F" w:rsidTr="00254F55">
        <w:trPr>
          <w:trHeight w:val="115"/>
        </w:trPr>
        <w:tc>
          <w:tcPr>
            <w:tcW w:w="1784" w:type="dxa"/>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 =&gt; {f,g}</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C7544F" w:rsidTr="00254F55">
        <w:trPr>
          <w:trHeight w:val="115"/>
        </w:trPr>
        <w:tc>
          <w:tcPr>
            <w:tcW w:w="1784" w:type="dxa"/>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 =&gt; d</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67353C">
              <w:rPr>
                <w:rFonts w:ascii="Helvetica" w:hAnsi="Helvetica" w:cs="Helvetica"/>
                <w:color w:val="000000"/>
                <w:sz w:val="20"/>
                <w:szCs w:val="20"/>
                <w:shd w:val="clear" w:color="auto" w:fill="FFFFFF"/>
              </w:rPr>
              <w:t xml:space="preserve"> = 66.6%</w:t>
            </w:r>
          </w:p>
        </w:tc>
      </w:tr>
      <w:tr w:rsidR="00C7544F" w:rsidTr="00254F55">
        <w:trPr>
          <w:trHeight w:val="115"/>
        </w:trPr>
        <w:tc>
          <w:tcPr>
            <w:tcW w:w="1784" w:type="dxa"/>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{f,d} =&gt; g</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C7544F" w:rsidTr="00254F55">
        <w:trPr>
          <w:trHeight w:val="115"/>
        </w:trPr>
        <w:tc>
          <w:tcPr>
            <w:tcW w:w="1784" w:type="dxa"/>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C7544F" w:rsidRDefault="00C7544F" w:rsidP="00C7544F">
            <w:pPr>
              <w:pStyle w:val="ListParagraph"/>
              <w:ind w:left="0"/>
              <w:rPr>
                <w:rFonts w:ascii="Helvetica" w:hAnsi="Helvetica" w:cs="Helvetica"/>
                <w:color w:val="000000"/>
                <w:sz w:val="20"/>
                <w:szCs w:val="20"/>
                <w:shd w:val="clear" w:color="auto" w:fill="FFFFFF"/>
              </w:rPr>
            </w:pPr>
          </w:p>
        </w:tc>
        <w:tc>
          <w:tcPr>
            <w:tcW w:w="1816"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{g,d} =&gt; f</w:t>
            </w:r>
          </w:p>
        </w:tc>
        <w:tc>
          <w:tcPr>
            <w:tcW w:w="1815" w:type="dxa"/>
            <w:gridSpan w:val="2"/>
          </w:tcPr>
          <w:p w:rsidR="00C7544F" w:rsidRDefault="00C7544F"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C7544F" w:rsidTr="00481399">
        <w:tc>
          <w:tcPr>
            <w:tcW w:w="7187" w:type="dxa"/>
            <w:gridSpan w:val="7"/>
            <w:shd w:val="clear" w:color="auto" w:fill="EEECE1" w:themeFill="background2"/>
          </w:tcPr>
          <w:p w:rsidR="00C7544F" w:rsidRDefault="00C7544F" w:rsidP="00724737">
            <w:pPr>
              <w:pStyle w:val="ListParagraph"/>
              <w:ind w:left="0"/>
              <w:rPr>
                <w:rFonts w:ascii="Helvetica" w:hAnsi="Helvetica" w:cs="Helvetica"/>
                <w:color w:val="000000"/>
                <w:sz w:val="20"/>
                <w:szCs w:val="20"/>
                <w:shd w:val="clear" w:color="auto" w:fill="FFFFFF"/>
              </w:rPr>
            </w:pPr>
          </w:p>
        </w:tc>
      </w:tr>
      <w:tr w:rsidR="0017541C" w:rsidTr="0017541C">
        <w:trPr>
          <w:trHeight w:val="113"/>
        </w:trPr>
        <w:tc>
          <w:tcPr>
            <w:tcW w:w="1784" w:type="dxa"/>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{f,d }</w:t>
            </w:r>
          </w:p>
        </w:tc>
        <w:tc>
          <w:tcPr>
            <w:tcW w:w="1772" w:type="dxa"/>
            <w:gridSpan w:val="2"/>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{d}</w:t>
            </w: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d</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17541C" w:rsidTr="00254F55">
        <w:trPr>
          <w:trHeight w:val="112"/>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 =&gt;f</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17541C" w:rsidTr="0017541C">
        <w:trPr>
          <w:trHeight w:val="113"/>
        </w:trPr>
        <w:tc>
          <w:tcPr>
            <w:tcW w:w="1784" w:type="dxa"/>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{g,d}</w:t>
            </w:r>
          </w:p>
        </w:tc>
        <w:tc>
          <w:tcPr>
            <w:tcW w:w="1772" w:type="dxa"/>
            <w:gridSpan w:val="2"/>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 {d}</w:t>
            </w: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d</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67353C">
              <w:rPr>
                <w:rFonts w:ascii="Helvetica" w:hAnsi="Helvetica" w:cs="Helvetica"/>
                <w:color w:val="000000"/>
                <w:sz w:val="20"/>
                <w:szCs w:val="20"/>
                <w:shd w:val="clear" w:color="auto" w:fill="FFFFFF"/>
              </w:rPr>
              <w:t xml:space="preserve"> = 66.6%</w:t>
            </w:r>
          </w:p>
        </w:tc>
      </w:tr>
      <w:tr w:rsidR="0017541C" w:rsidTr="00254F55">
        <w:trPr>
          <w:trHeight w:val="112"/>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 =&gt; g</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17541C" w:rsidTr="0017541C">
        <w:trPr>
          <w:trHeight w:val="113"/>
        </w:trPr>
        <w:tc>
          <w:tcPr>
            <w:tcW w:w="1784" w:type="dxa"/>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{f,b}</w:t>
            </w:r>
          </w:p>
        </w:tc>
        <w:tc>
          <w:tcPr>
            <w:tcW w:w="1772" w:type="dxa"/>
            <w:gridSpan w:val="2"/>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{b}</w:t>
            </w: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b</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67353C">
              <w:rPr>
                <w:rFonts w:ascii="Helvetica" w:hAnsi="Helvetica" w:cs="Helvetica"/>
                <w:color w:val="000000"/>
                <w:sz w:val="20"/>
                <w:szCs w:val="20"/>
                <w:shd w:val="clear" w:color="auto" w:fill="FFFFFF"/>
              </w:rPr>
              <w:t xml:space="preserve"> = 40%</w:t>
            </w:r>
          </w:p>
        </w:tc>
      </w:tr>
      <w:tr w:rsidR="0017541C" w:rsidTr="00254F55">
        <w:trPr>
          <w:trHeight w:val="112"/>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 =&gt;f</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67353C">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17541C" w:rsidTr="0017541C">
        <w:trPr>
          <w:trHeight w:val="113"/>
        </w:trPr>
        <w:tc>
          <w:tcPr>
            <w:tcW w:w="1784" w:type="dxa"/>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{f,h}</w:t>
            </w:r>
          </w:p>
        </w:tc>
        <w:tc>
          <w:tcPr>
            <w:tcW w:w="1772" w:type="dxa"/>
            <w:gridSpan w:val="2"/>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{h}</w:t>
            </w: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h</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3/5</w:t>
            </w:r>
            <w:r w:rsidR="0067353C">
              <w:rPr>
                <w:rFonts w:ascii="Helvetica" w:hAnsi="Helvetica" w:cs="Helvetica"/>
                <w:color w:val="000000"/>
                <w:sz w:val="20"/>
                <w:szCs w:val="20"/>
                <w:shd w:val="clear" w:color="auto" w:fill="FFFFFF"/>
              </w:rPr>
              <w:t xml:space="preserve"> = 60%</w:t>
            </w:r>
          </w:p>
        </w:tc>
      </w:tr>
      <w:tr w:rsidR="0017541C" w:rsidTr="00254F55">
        <w:trPr>
          <w:trHeight w:val="112"/>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 =&gt; f</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3/3</w:t>
            </w:r>
            <w:r w:rsidR="0067353C">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17541C" w:rsidTr="00847CAF">
        <w:trPr>
          <w:trHeight w:val="40"/>
        </w:trPr>
        <w:tc>
          <w:tcPr>
            <w:tcW w:w="1784" w:type="dxa"/>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{f,m,h}</w:t>
            </w:r>
          </w:p>
        </w:tc>
        <w:tc>
          <w:tcPr>
            <w:tcW w:w="1772" w:type="dxa"/>
            <w:gridSpan w:val="2"/>
            <w:vMerge w:val="restart"/>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{f} , {m} , {h} , </w:t>
            </w:r>
            <w:r>
              <w:rPr>
                <w:rFonts w:ascii="Helvetica" w:hAnsi="Helvetica" w:cs="Helvetica"/>
                <w:color w:val="000000"/>
                <w:sz w:val="20"/>
                <w:szCs w:val="20"/>
                <w:shd w:val="clear" w:color="auto" w:fill="FFFFFF"/>
              </w:rPr>
              <w:lastRenderedPageBreak/>
              <w:t>{f,m} , {f,h} , {m,h}</w:t>
            </w:r>
          </w:p>
        </w:tc>
        <w:tc>
          <w:tcPr>
            <w:tcW w:w="1816"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f =&gt; {m,h}</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3/5</w:t>
            </w:r>
            <w:r w:rsidR="0067353C">
              <w:rPr>
                <w:rFonts w:ascii="Helvetica" w:hAnsi="Helvetica" w:cs="Helvetica"/>
                <w:color w:val="000000"/>
                <w:sz w:val="20"/>
                <w:szCs w:val="20"/>
                <w:shd w:val="clear" w:color="auto" w:fill="FFFFFF"/>
              </w:rPr>
              <w:t xml:space="preserve"> = 60%</w:t>
            </w:r>
          </w:p>
        </w:tc>
      </w:tr>
      <w:tr w:rsidR="0017541C" w:rsidTr="00847CAF">
        <w:trPr>
          <w:trHeight w:val="37"/>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{f,h}</w:t>
            </w:r>
          </w:p>
        </w:tc>
        <w:tc>
          <w:tcPr>
            <w:tcW w:w="1815" w:type="dxa"/>
            <w:gridSpan w:val="2"/>
          </w:tcPr>
          <w:p w:rsidR="0017541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3/4 = 75</w:t>
            </w:r>
            <w:r w:rsidR="00985C3D">
              <w:rPr>
                <w:rFonts w:ascii="Helvetica" w:hAnsi="Helvetica" w:cs="Helvetica"/>
                <w:color w:val="000000"/>
                <w:sz w:val="20"/>
                <w:szCs w:val="20"/>
                <w:shd w:val="clear" w:color="auto" w:fill="FFFFFF"/>
              </w:rPr>
              <w:t>%</w:t>
            </w:r>
          </w:p>
        </w:tc>
      </w:tr>
      <w:tr w:rsidR="0017541C" w:rsidTr="00847CAF">
        <w:trPr>
          <w:trHeight w:val="37"/>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 =&gt; {f,m}</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r w:rsidR="0067353C">
              <w:rPr>
                <w:rFonts w:ascii="Helvetica" w:hAnsi="Helvetica" w:cs="Helvetica"/>
                <w:color w:val="000000"/>
                <w:sz w:val="20"/>
                <w:szCs w:val="20"/>
                <w:shd w:val="clear" w:color="auto" w:fill="FFFFFF"/>
              </w:rPr>
              <w:t>3</w:t>
            </w:r>
            <w:r w:rsidR="00985C3D">
              <w:rPr>
                <w:rFonts w:ascii="Helvetica" w:hAnsi="Helvetica" w:cs="Helvetica"/>
                <w:color w:val="000000"/>
                <w:sz w:val="20"/>
                <w:szCs w:val="20"/>
                <w:shd w:val="clear" w:color="auto" w:fill="FFFFFF"/>
              </w:rPr>
              <w:t xml:space="preserve"> = 100%</w:t>
            </w:r>
          </w:p>
        </w:tc>
      </w:tr>
      <w:tr w:rsidR="0017541C" w:rsidTr="00847CAF">
        <w:trPr>
          <w:trHeight w:val="37"/>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 =&gt; h</w:t>
            </w:r>
          </w:p>
        </w:tc>
        <w:tc>
          <w:tcPr>
            <w:tcW w:w="1815" w:type="dxa"/>
            <w:gridSpan w:val="2"/>
          </w:tcPr>
          <w:p w:rsidR="0017541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3/4</w:t>
            </w:r>
            <w:r w:rsidR="00985C3D">
              <w:rPr>
                <w:rFonts w:ascii="Helvetica" w:hAnsi="Helvetica" w:cs="Helvetica"/>
                <w:color w:val="000000"/>
                <w:sz w:val="20"/>
                <w:szCs w:val="20"/>
                <w:shd w:val="clear" w:color="auto" w:fill="FFFFFF"/>
              </w:rPr>
              <w:t xml:space="preserve"> = 75%</w:t>
            </w:r>
          </w:p>
        </w:tc>
      </w:tr>
      <w:tr w:rsidR="0017541C" w:rsidTr="00847CAF">
        <w:trPr>
          <w:trHeight w:val="37"/>
        </w:trPr>
        <w:tc>
          <w:tcPr>
            <w:tcW w:w="1784" w:type="dxa"/>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{f,h} =&gt; m</w:t>
            </w:r>
          </w:p>
        </w:tc>
        <w:tc>
          <w:tcPr>
            <w:tcW w:w="1815" w:type="dxa"/>
            <w:gridSpan w:val="2"/>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r w:rsidR="0067353C">
              <w:rPr>
                <w:rFonts w:ascii="Helvetica" w:hAnsi="Helvetica" w:cs="Helvetica"/>
                <w:color w:val="000000"/>
                <w:sz w:val="20"/>
                <w:szCs w:val="20"/>
                <w:shd w:val="clear" w:color="auto" w:fill="FFFFFF"/>
              </w:rPr>
              <w:t>3</w:t>
            </w:r>
            <w:r w:rsidR="00985C3D">
              <w:rPr>
                <w:rFonts w:ascii="Helvetica" w:hAnsi="Helvetica" w:cs="Helvetica"/>
                <w:color w:val="000000"/>
                <w:sz w:val="20"/>
                <w:szCs w:val="20"/>
                <w:shd w:val="clear" w:color="auto" w:fill="FFFFFF"/>
              </w:rPr>
              <w:t xml:space="preserve"> = 100%</w:t>
            </w:r>
          </w:p>
        </w:tc>
      </w:tr>
      <w:tr w:rsidR="0017541C" w:rsidTr="00481399">
        <w:trPr>
          <w:trHeight w:val="37"/>
        </w:trPr>
        <w:tc>
          <w:tcPr>
            <w:tcW w:w="1784" w:type="dxa"/>
            <w:vMerge/>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p>
        </w:tc>
        <w:tc>
          <w:tcPr>
            <w:tcW w:w="1772" w:type="dxa"/>
            <w:gridSpan w:val="2"/>
            <w:vMerge/>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p>
        </w:tc>
        <w:tc>
          <w:tcPr>
            <w:tcW w:w="1816"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{m,h} =&gt; f</w:t>
            </w:r>
          </w:p>
        </w:tc>
        <w:tc>
          <w:tcPr>
            <w:tcW w:w="1815" w:type="dxa"/>
            <w:gridSpan w:val="2"/>
            <w:tcBorders>
              <w:bottom w:val="single" w:sz="4" w:space="0" w:color="auto"/>
            </w:tcBorders>
          </w:tcPr>
          <w:p w:rsidR="0017541C" w:rsidRDefault="0017541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r w:rsidR="0067353C">
              <w:rPr>
                <w:rFonts w:ascii="Helvetica" w:hAnsi="Helvetica" w:cs="Helvetica"/>
                <w:color w:val="000000"/>
                <w:sz w:val="20"/>
                <w:szCs w:val="20"/>
                <w:shd w:val="clear" w:color="auto" w:fill="FFFFFF"/>
              </w:rPr>
              <w:t>3</w:t>
            </w:r>
            <w:r w:rsidR="00985C3D">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67353C" w:rsidTr="0067353C">
        <w:trPr>
          <w:trHeight w:val="113"/>
        </w:trPr>
        <w:tc>
          <w:tcPr>
            <w:tcW w:w="1784" w:type="dxa"/>
            <w:vMerge w:val="restart"/>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{m,h}</w:t>
            </w:r>
          </w:p>
        </w:tc>
        <w:tc>
          <w:tcPr>
            <w:tcW w:w="1772" w:type="dxa"/>
            <w:gridSpan w:val="2"/>
            <w:vMerge w:val="restart"/>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 {h}</w:t>
            </w: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h</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3/4</w:t>
            </w:r>
            <w:r w:rsidR="00985C3D">
              <w:rPr>
                <w:rFonts w:ascii="Helvetica" w:hAnsi="Helvetica" w:cs="Helvetica"/>
                <w:color w:val="000000"/>
                <w:sz w:val="20"/>
                <w:szCs w:val="20"/>
                <w:shd w:val="clear" w:color="auto" w:fill="FFFFFF"/>
              </w:rPr>
              <w:t xml:space="preserve"> = 75%</w:t>
            </w:r>
          </w:p>
        </w:tc>
      </w:tr>
      <w:tr w:rsidR="0067353C" w:rsidTr="00254F55">
        <w:trPr>
          <w:trHeight w:val="112"/>
        </w:trPr>
        <w:tc>
          <w:tcPr>
            <w:tcW w:w="1784" w:type="dxa"/>
            <w:vMerge/>
          </w:tcPr>
          <w:p w:rsidR="0067353C" w:rsidRDefault="0067353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724737">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 =&gt; m</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3/3</w:t>
            </w:r>
            <w:r w:rsidR="00985C3D">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67353C" w:rsidTr="0067353C">
        <w:trPr>
          <w:trHeight w:val="113"/>
        </w:trPr>
        <w:tc>
          <w:tcPr>
            <w:tcW w:w="1784" w:type="dxa"/>
            <w:vMerge w:val="restart"/>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w:t>
            </w:r>
          </w:p>
        </w:tc>
        <w:tc>
          <w:tcPr>
            <w:tcW w:w="1772" w:type="dxa"/>
            <w:gridSpan w:val="2"/>
            <w:vMerge w:val="restart"/>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{g}</w:t>
            </w: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g</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3/5</w:t>
            </w:r>
            <w:r w:rsidR="00985C3D">
              <w:rPr>
                <w:rFonts w:ascii="Helvetica" w:hAnsi="Helvetica" w:cs="Helvetica"/>
                <w:color w:val="000000"/>
                <w:sz w:val="20"/>
                <w:szCs w:val="20"/>
                <w:shd w:val="clear" w:color="auto" w:fill="FFFFFF"/>
              </w:rPr>
              <w:t xml:space="preserve"> = 60%</w:t>
            </w:r>
          </w:p>
        </w:tc>
      </w:tr>
      <w:tr w:rsidR="0067353C" w:rsidTr="00254F55">
        <w:trPr>
          <w:trHeight w:val="112"/>
        </w:trPr>
        <w:tc>
          <w:tcPr>
            <w:tcW w:w="1784" w:type="dxa"/>
            <w:vMerge/>
          </w:tcPr>
          <w:p w:rsidR="0067353C" w:rsidRDefault="0067353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724737">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m</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3/3</w:t>
            </w:r>
            <w:r w:rsidR="00985C3D">
              <w:rPr>
                <w:rFonts w:ascii="Helvetica" w:hAnsi="Helvetica" w:cs="Helvetica"/>
                <w:color w:val="000000"/>
                <w:sz w:val="20"/>
                <w:szCs w:val="20"/>
                <w:shd w:val="clear" w:color="auto" w:fill="FFFFFF"/>
              </w:rPr>
              <w:t xml:space="preserve"> = 100%</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67353C" w:rsidTr="0067353C">
        <w:trPr>
          <w:trHeight w:val="113"/>
        </w:trPr>
        <w:tc>
          <w:tcPr>
            <w:tcW w:w="1784" w:type="dxa"/>
            <w:vMerge w:val="restart"/>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{m,g}</w:t>
            </w:r>
          </w:p>
        </w:tc>
        <w:tc>
          <w:tcPr>
            <w:tcW w:w="1772" w:type="dxa"/>
            <w:gridSpan w:val="2"/>
            <w:vMerge w:val="restart"/>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 {g}</w:t>
            </w: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g</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w:t>
            </w:r>
            <w:r w:rsidR="00985C3D">
              <w:rPr>
                <w:rFonts w:ascii="Helvetica" w:hAnsi="Helvetica" w:cs="Helvetica"/>
                <w:color w:val="000000"/>
                <w:sz w:val="20"/>
                <w:szCs w:val="20"/>
                <w:shd w:val="clear" w:color="auto" w:fill="FFFFFF"/>
              </w:rPr>
              <w:t xml:space="preserve"> = 50%</w:t>
            </w:r>
          </w:p>
        </w:tc>
      </w:tr>
      <w:tr w:rsidR="0067353C" w:rsidTr="00254F55">
        <w:trPr>
          <w:trHeight w:val="112"/>
        </w:trPr>
        <w:tc>
          <w:tcPr>
            <w:tcW w:w="1784" w:type="dxa"/>
            <w:vMerge/>
          </w:tcPr>
          <w:p w:rsidR="0067353C" w:rsidRDefault="0067353C" w:rsidP="00724737">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724737">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m</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985C3D">
              <w:rPr>
                <w:rFonts w:ascii="Helvetica" w:hAnsi="Helvetica" w:cs="Helvetica"/>
                <w:color w:val="000000"/>
                <w:sz w:val="20"/>
                <w:szCs w:val="20"/>
                <w:shd w:val="clear" w:color="auto" w:fill="FFFFFF"/>
              </w:rPr>
              <w:t xml:space="preserve"> = 66.6%</w:t>
            </w:r>
          </w:p>
        </w:tc>
      </w:tr>
      <w:tr w:rsidR="00481399" w:rsidTr="00481399">
        <w:tc>
          <w:tcPr>
            <w:tcW w:w="7187" w:type="dxa"/>
            <w:gridSpan w:val="7"/>
            <w:shd w:val="clear" w:color="auto" w:fill="EEECE1" w:themeFill="background2"/>
          </w:tcPr>
          <w:p w:rsidR="00481399" w:rsidRDefault="00481399" w:rsidP="00724737">
            <w:pPr>
              <w:pStyle w:val="ListParagraph"/>
              <w:ind w:left="0"/>
              <w:rPr>
                <w:rFonts w:ascii="Helvetica" w:hAnsi="Helvetica" w:cs="Helvetica"/>
                <w:color w:val="000000"/>
                <w:sz w:val="20"/>
                <w:szCs w:val="20"/>
                <w:shd w:val="clear" w:color="auto" w:fill="FFFFFF"/>
              </w:rPr>
            </w:pPr>
          </w:p>
        </w:tc>
      </w:tr>
      <w:tr w:rsidR="0067353C" w:rsidTr="0067353C">
        <w:trPr>
          <w:trHeight w:val="115"/>
        </w:trPr>
        <w:tc>
          <w:tcPr>
            <w:tcW w:w="1784" w:type="dxa"/>
            <w:vMerge w:val="restart"/>
          </w:tcPr>
          <w:p w:rsidR="0067353C" w:rsidRDefault="0067353C"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{f,m,g}</w:t>
            </w:r>
          </w:p>
        </w:tc>
        <w:tc>
          <w:tcPr>
            <w:tcW w:w="1772" w:type="dxa"/>
            <w:gridSpan w:val="2"/>
            <w:vMerge w:val="restart"/>
          </w:tcPr>
          <w:p w:rsidR="0067353C" w:rsidRDefault="0067353C"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{m} , {g} , {f,m} , {m,g} , {f,g}</w:t>
            </w: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{m,g}</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r w:rsidR="00985C3D">
              <w:rPr>
                <w:rFonts w:ascii="Helvetica" w:hAnsi="Helvetica" w:cs="Helvetica"/>
                <w:color w:val="000000"/>
                <w:sz w:val="20"/>
                <w:szCs w:val="20"/>
                <w:shd w:val="clear" w:color="auto" w:fill="FFFFFF"/>
              </w:rPr>
              <w:t xml:space="preserve"> = 40%</w:t>
            </w:r>
          </w:p>
        </w:tc>
      </w:tr>
      <w:tr w:rsidR="0067353C" w:rsidTr="00254F55">
        <w:trPr>
          <w:trHeight w:val="115"/>
        </w:trPr>
        <w:tc>
          <w:tcPr>
            <w:tcW w:w="1784" w:type="dxa"/>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{f,g}</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w:t>
            </w:r>
            <w:r w:rsidR="00985C3D">
              <w:rPr>
                <w:rFonts w:ascii="Helvetica" w:hAnsi="Helvetica" w:cs="Helvetica"/>
                <w:color w:val="000000"/>
                <w:sz w:val="20"/>
                <w:szCs w:val="20"/>
                <w:shd w:val="clear" w:color="auto" w:fill="FFFFFF"/>
              </w:rPr>
              <w:t xml:space="preserve"> = 50%</w:t>
            </w:r>
          </w:p>
        </w:tc>
      </w:tr>
      <w:tr w:rsidR="0067353C" w:rsidTr="00254F55">
        <w:trPr>
          <w:trHeight w:val="115"/>
        </w:trPr>
        <w:tc>
          <w:tcPr>
            <w:tcW w:w="1784" w:type="dxa"/>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{f,m}</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985C3D">
              <w:rPr>
                <w:rFonts w:ascii="Helvetica" w:hAnsi="Helvetica" w:cs="Helvetica"/>
                <w:color w:val="000000"/>
                <w:sz w:val="20"/>
                <w:szCs w:val="20"/>
                <w:shd w:val="clear" w:color="auto" w:fill="FFFFFF"/>
              </w:rPr>
              <w:t xml:space="preserve"> = 66.6%</w:t>
            </w:r>
          </w:p>
        </w:tc>
      </w:tr>
      <w:tr w:rsidR="0067353C" w:rsidTr="00254F55">
        <w:trPr>
          <w:trHeight w:val="115"/>
        </w:trPr>
        <w:tc>
          <w:tcPr>
            <w:tcW w:w="1784" w:type="dxa"/>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 =&gt; g</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w:t>
            </w:r>
            <w:r w:rsidR="00985C3D">
              <w:rPr>
                <w:rFonts w:ascii="Helvetica" w:hAnsi="Helvetica" w:cs="Helvetica"/>
                <w:color w:val="000000"/>
                <w:sz w:val="20"/>
                <w:szCs w:val="20"/>
                <w:shd w:val="clear" w:color="auto" w:fill="FFFFFF"/>
              </w:rPr>
              <w:t xml:space="preserve"> = 50%</w:t>
            </w:r>
          </w:p>
        </w:tc>
      </w:tr>
      <w:tr w:rsidR="0067353C" w:rsidTr="00254F55">
        <w:trPr>
          <w:trHeight w:val="115"/>
        </w:trPr>
        <w:tc>
          <w:tcPr>
            <w:tcW w:w="1784" w:type="dxa"/>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{m,g} =&gt; f</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r w:rsidR="00985C3D">
              <w:rPr>
                <w:rFonts w:ascii="Helvetica" w:hAnsi="Helvetica" w:cs="Helvetica"/>
                <w:color w:val="000000"/>
                <w:sz w:val="20"/>
                <w:szCs w:val="20"/>
                <w:shd w:val="clear" w:color="auto" w:fill="FFFFFF"/>
              </w:rPr>
              <w:t xml:space="preserve"> = 100%</w:t>
            </w:r>
          </w:p>
        </w:tc>
      </w:tr>
      <w:tr w:rsidR="0067353C" w:rsidTr="00254F55">
        <w:trPr>
          <w:trHeight w:val="115"/>
        </w:trPr>
        <w:tc>
          <w:tcPr>
            <w:tcW w:w="1784" w:type="dxa"/>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 =&gt; m</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r w:rsidR="00985C3D">
              <w:rPr>
                <w:rFonts w:ascii="Helvetica" w:hAnsi="Helvetica" w:cs="Helvetica"/>
                <w:color w:val="000000"/>
                <w:sz w:val="20"/>
                <w:szCs w:val="20"/>
                <w:shd w:val="clear" w:color="auto" w:fill="FFFFFF"/>
              </w:rPr>
              <w:t xml:space="preserve"> = 66.6%</w:t>
            </w:r>
          </w:p>
        </w:tc>
      </w:tr>
      <w:tr w:rsidR="0067353C" w:rsidTr="0067353C">
        <w:tc>
          <w:tcPr>
            <w:tcW w:w="7187" w:type="dxa"/>
            <w:gridSpan w:val="7"/>
            <w:shd w:val="clear" w:color="auto" w:fill="EEECE1" w:themeFill="background2"/>
          </w:tcPr>
          <w:p w:rsidR="0067353C" w:rsidRDefault="0067353C" w:rsidP="00724737">
            <w:pPr>
              <w:pStyle w:val="ListParagraph"/>
              <w:ind w:left="0"/>
              <w:rPr>
                <w:rFonts w:ascii="Helvetica" w:hAnsi="Helvetica" w:cs="Helvetica"/>
                <w:color w:val="000000"/>
                <w:sz w:val="20"/>
                <w:szCs w:val="20"/>
                <w:shd w:val="clear" w:color="auto" w:fill="FFFFFF"/>
              </w:rPr>
            </w:pPr>
          </w:p>
        </w:tc>
      </w:tr>
      <w:tr w:rsidR="0067353C" w:rsidTr="0067353C">
        <w:trPr>
          <w:trHeight w:val="113"/>
        </w:trPr>
        <w:tc>
          <w:tcPr>
            <w:tcW w:w="1784" w:type="dxa"/>
            <w:vMerge w:val="restart"/>
          </w:tcPr>
          <w:p w:rsidR="0067353C" w:rsidRDefault="0067353C"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w:t>
            </w:r>
          </w:p>
        </w:tc>
        <w:tc>
          <w:tcPr>
            <w:tcW w:w="1772" w:type="dxa"/>
            <w:gridSpan w:val="2"/>
            <w:vMerge w:val="restart"/>
          </w:tcPr>
          <w:p w:rsidR="0067353C" w:rsidRDefault="0067353C" w:rsidP="00C7544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 {m}</w:t>
            </w: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m</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4/5</w:t>
            </w:r>
            <w:r w:rsidR="00985C3D">
              <w:rPr>
                <w:rFonts w:ascii="Helvetica" w:hAnsi="Helvetica" w:cs="Helvetica"/>
                <w:color w:val="000000"/>
                <w:sz w:val="20"/>
                <w:szCs w:val="20"/>
                <w:shd w:val="clear" w:color="auto" w:fill="FFFFFF"/>
              </w:rPr>
              <w:t xml:space="preserve"> = 80%</w:t>
            </w:r>
          </w:p>
        </w:tc>
      </w:tr>
      <w:tr w:rsidR="0067353C" w:rsidTr="00254F55">
        <w:trPr>
          <w:trHeight w:val="112"/>
        </w:trPr>
        <w:tc>
          <w:tcPr>
            <w:tcW w:w="1784" w:type="dxa"/>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772" w:type="dxa"/>
            <w:gridSpan w:val="2"/>
            <w:vMerge/>
          </w:tcPr>
          <w:p w:rsidR="0067353C" w:rsidRDefault="0067353C" w:rsidP="00C7544F">
            <w:pPr>
              <w:pStyle w:val="ListParagraph"/>
              <w:ind w:left="0"/>
              <w:rPr>
                <w:rFonts w:ascii="Helvetica" w:hAnsi="Helvetica" w:cs="Helvetica"/>
                <w:color w:val="000000"/>
                <w:sz w:val="20"/>
                <w:szCs w:val="20"/>
                <w:shd w:val="clear" w:color="auto" w:fill="FFFFFF"/>
              </w:rPr>
            </w:pPr>
          </w:p>
        </w:tc>
        <w:tc>
          <w:tcPr>
            <w:tcW w:w="1816"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f</w:t>
            </w:r>
          </w:p>
        </w:tc>
        <w:tc>
          <w:tcPr>
            <w:tcW w:w="1815" w:type="dxa"/>
            <w:gridSpan w:val="2"/>
          </w:tcPr>
          <w:p w:rsidR="0067353C" w:rsidRDefault="0067353C" w:rsidP="00724737">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4/4</w:t>
            </w:r>
            <w:r w:rsidR="00985C3D">
              <w:rPr>
                <w:rFonts w:ascii="Helvetica" w:hAnsi="Helvetica" w:cs="Helvetica"/>
                <w:color w:val="000000"/>
                <w:sz w:val="20"/>
                <w:szCs w:val="20"/>
                <w:shd w:val="clear" w:color="auto" w:fill="FFFFFF"/>
              </w:rPr>
              <w:t xml:space="preserve"> = 100%</w:t>
            </w:r>
          </w:p>
        </w:tc>
      </w:tr>
    </w:tbl>
    <w:p w:rsidR="00724737" w:rsidRPr="00724737" w:rsidRDefault="00724737" w:rsidP="00724737">
      <w:pPr>
        <w:pStyle w:val="ListParagraph"/>
        <w:spacing w:after="0"/>
        <w:rPr>
          <w:rFonts w:ascii="Helvetica" w:hAnsi="Helvetica" w:cs="Helvetica"/>
          <w:color w:val="000000"/>
          <w:sz w:val="20"/>
          <w:szCs w:val="20"/>
          <w:shd w:val="clear" w:color="auto" w:fill="FFFFFF"/>
        </w:rPr>
      </w:pPr>
    </w:p>
    <w:p w:rsidR="007A3578" w:rsidRDefault="007A3578" w:rsidP="007A3578">
      <w:pPr>
        <w:spacing w:after="0"/>
        <w:rPr>
          <w:rFonts w:ascii="Helvetica" w:hAnsi="Helvetica" w:cs="Helvetica"/>
          <w:color w:val="000000"/>
          <w:sz w:val="20"/>
          <w:szCs w:val="20"/>
          <w:u w:val="single"/>
          <w:shd w:val="clear" w:color="auto" w:fill="FFFFFF"/>
        </w:rPr>
      </w:pPr>
    </w:p>
    <w:p w:rsidR="00C026FE" w:rsidRDefault="00C026FE" w:rsidP="007A3578">
      <w:pPr>
        <w:spacing w:after="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Association rules satisfying the minimum confidence requirement are:</w:t>
      </w:r>
    </w:p>
    <w:p w:rsidR="00C026FE" w:rsidRDefault="00C026FE" w:rsidP="007A3578">
      <w:pPr>
        <w:spacing w:after="0"/>
        <w:rPr>
          <w:rFonts w:ascii="Helvetica" w:hAnsi="Helvetica" w:cs="Helvetica"/>
          <w:color w:val="000000"/>
          <w:sz w:val="20"/>
          <w:szCs w:val="20"/>
          <w:shd w:val="clear" w:color="auto" w:fill="FFFFFF"/>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3074"/>
        <w:gridCol w:w="1815"/>
      </w:tblGrid>
      <w:tr w:rsidR="00C026FE" w:rsidTr="00C74ACE">
        <w:trPr>
          <w:trHeight w:val="230"/>
        </w:trPr>
        <w:tc>
          <w:tcPr>
            <w:tcW w:w="495" w:type="dxa"/>
          </w:tcPr>
          <w:p w:rsidR="00C026FE"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p>
        </w:tc>
        <w:tc>
          <w:tcPr>
            <w:tcW w:w="3074" w:type="dxa"/>
          </w:tcPr>
          <w:p w:rsidR="00C026FE" w:rsidRPr="00254F55"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{f,l}</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230"/>
        </w:trPr>
        <w:tc>
          <w:tcPr>
            <w:tcW w:w="495" w:type="dxa"/>
          </w:tcPr>
          <w:p w:rsidR="00C026FE"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p>
        </w:tc>
        <w:tc>
          <w:tcPr>
            <w:tcW w:w="3074" w:type="dxa"/>
          </w:tcPr>
          <w:p w:rsidR="00C026FE" w:rsidRPr="00254F55"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 =&gt; {</w:t>
            </w:r>
            <w:r w:rsidRPr="00254F55">
              <w:rPr>
                <w:rFonts w:ascii="Helvetica" w:hAnsi="Helvetica" w:cs="Helvetica"/>
                <w:color w:val="000000"/>
                <w:sz w:val="20"/>
                <w:szCs w:val="20"/>
                <w:shd w:val="clear" w:color="auto" w:fill="FFFFFF"/>
              </w:rPr>
              <w:t>f,g</w:t>
            </w:r>
            <w:r>
              <w:rPr>
                <w:rFonts w:ascii="Helvetica" w:hAnsi="Helvetica" w:cs="Helvetica"/>
                <w:color w:val="000000"/>
                <w:sz w:val="20"/>
                <w:szCs w:val="20"/>
                <w:shd w:val="clear" w:color="auto" w:fill="FFFFFF"/>
              </w:rPr>
              <w:t>}</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230"/>
        </w:trPr>
        <w:tc>
          <w:tcPr>
            <w:tcW w:w="495" w:type="dxa"/>
          </w:tcPr>
          <w:p w:rsidR="00C026FE"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p>
        </w:tc>
        <w:tc>
          <w:tcPr>
            <w:tcW w:w="3074" w:type="dxa"/>
          </w:tcPr>
          <w:p w:rsidR="00C026FE" w:rsidRPr="00254F55"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r w:rsidRPr="00254F55">
              <w:rPr>
                <w:rFonts w:ascii="Helvetica" w:hAnsi="Helvetica" w:cs="Helvetica"/>
                <w:color w:val="000000"/>
                <w:sz w:val="20"/>
                <w:szCs w:val="20"/>
                <w:shd w:val="clear" w:color="auto" w:fill="FFFFFF"/>
              </w:rPr>
              <w:t>f,g</w:t>
            </w:r>
            <w:r>
              <w:rPr>
                <w:rFonts w:ascii="Helvetica" w:hAnsi="Helvetica" w:cs="Helvetica"/>
                <w:color w:val="000000"/>
                <w:sz w:val="20"/>
                <w:szCs w:val="20"/>
                <w:shd w:val="clear" w:color="auto" w:fill="FFFFFF"/>
              </w:rPr>
              <w:t>} =&gt; l</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230"/>
        </w:trPr>
        <w:tc>
          <w:tcPr>
            <w:tcW w:w="495" w:type="dxa"/>
          </w:tcPr>
          <w:p w:rsidR="00C026FE"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w:t>
            </w:r>
          </w:p>
        </w:tc>
        <w:tc>
          <w:tcPr>
            <w:tcW w:w="3074" w:type="dxa"/>
          </w:tcPr>
          <w:p w:rsidR="00C026FE" w:rsidRDefault="00C026FE" w:rsidP="00847CAF">
            <w:r>
              <w:rPr>
                <w:rFonts w:ascii="Helvetica" w:hAnsi="Helvetica" w:cs="Helvetica"/>
                <w:color w:val="000000"/>
                <w:sz w:val="20"/>
                <w:szCs w:val="20"/>
                <w:shd w:val="clear" w:color="auto" w:fill="FFFFFF"/>
              </w:rPr>
              <w:t>{</w:t>
            </w:r>
            <w:r w:rsidRPr="00254F55">
              <w:rPr>
                <w:rFonts w:ascii="Helvetica" w:hAnsi="Helvetica" w:cs="Helvetica"/>
                <w:color w:val="000000"/>
                <w:sz w:val="20"/>
                <w:szCs w:val="20"/>
                <w:shd w:val="clear" w:color="auto" w:fill="FFFFFF"/>
              </w:rPr>
              <w:t>f,l</w:t>
            </w:r>
            <w:r>
              <w:rPr>
                <w:rFonts w:ascii="Helvetica" w:hAnsi="Helvetica" w:cs="Helvetica"/>
                <w:color w:val="000000"/>
                <w:sz w:val="20"/>
                <w:szCs w:val="20"/>
                <w:shd w:val="clear" w:color="auto" w:fill="FFFFFF"/>
              </w:rPr>
              <w:t>} =&gt; {</w:t>
            </w:r>
            <w:r w:rsidRPr="00254F55">
              <w:rPr>
                <w:rFonts w:ascii="Helvetica" w:hAnsi="Helvetica" w:cs="Helvetica"/>
                <w:color w:val="000000"/>
                <w:sz w:val="20"/>
                <w:szCs w:val="20"/>
                <w:shd w:val="clear" w:color="auto" w:fill="FFFFFF"/>
              </w:rPr>
              <w:t>g</w:t>
            </w:r>
            <w:r>
              <w:rPr>
                <w:rFonts w:ascii="Helvetica" w:hAnsi="Helvetica" w:cs="Helvetica"/>
                <w:color w:val="000000"/>
                <w:sz w:val="20"/>
                <w:szCs w:val="20"/>
                <w:shd w:val="clear" w:color="auto" w:fill="FFFFFF"/>
              </w:rPr>
              <w:t>}</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230"/>
        </w:trPr>
        <w:tc>
          <w:tcPr>
            <w:tcW w:w="495" w:type="dxa"/>
          </w:tcPr>
          <w:p w:rsidR="00C026FE"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5.</w:t>
            </w:r>
          </w:p>
        </w:tc>
        <w:tc>
          <w:tcPr>
            <w:tcW w:w="3074" w:type="dxa"/>
          </w:tcPr>
          <w:p w:rsidR="00C026FE" w:rsidRPr="00254F55" w:rsidRDefault="00C026FE" w:rsidP="00847CAF">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{g,l} =&gt; {</w:t>
            </w:r>
            <w:r w:rsidRPr="00C96A69">
              <w:rPr>
                <w:rFonts w:ascii="Helvetica" w:hAnsi="Helvetica" w:cs="Helvetica"/>
                <w:color w:val="000000"/>
                <w:sz w:val="20"/>
                <w:szCs w:val="20"/>
                <w:shd w:val="clear" w:color="auto" w:fill="FFFFFF"/>
              </w:rPr>
              <w:t>f</w:t>
            </w:r>
            <w:r>
              <w:rPr>
                <w:rFonts w:ascii="Helvetica" w:hAnsi="Helvetica" w:cs="Helvetica"/>
                <w:color w:val="000000"/>
                <w:sz w:val="20"/>
                <w:szCs w:val="20"/>
                <w:shd w:val="clear" w:color="auto" w:fill="FFFFFF"/>
              </w:rPr>
              <w:t>}</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232"/>
        </w:trPr>
        <w:tc>
          <w:tcPr>
            <w:tcW w:w="495" w:type="dxa"/>
          </w:tcPr>
          <w:p w:rsidR="00C026FE" w:rsidRDefault="00C026F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6.</w:t>
            </w:r>
          </w:p>
        </w:tc>
        <w:tc>
          <w:tcPr>
            <w:tcW w:w="3074" w:type="dxa"/>
          </w:tcPr>
          <w:p w:rsidR="00C026FE" w:rsidRDefault="00C026F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l=&gt; f</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112"/>
        </w:trPr>
        <w:tc>
          <w:tcPr>
            <w:tcW w:w="495" w:type="dxa"/>
          </w:tcPr>
          <w:p w:rsidR="00C026FE" w:rsidRDefault="00C026F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7.</w:t>
            </w:r>
          </w:p>
        </w:tc>
        <w:tc>
          <w:tcPr>
            <w:tcW w:w="3074" w:type="dxa"/>
          </w:tcPr>
          <w:p w:rsidR="00C74ACE" w:rsidRPr="00C74ACE" w:rsidRDefault="00C026FE" w:rsidP="00C74ACE">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l</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8.</w:t>
            </w:r>
          </w:p>
        </w:tc>
        <w:tc>
          <w:tcPr>
            <w:tcW w:w="3074" w:type="dxa"/>
          </w:tcPr>
          <w:p w:rsidR="00C74ACE" w:rsidRDefault="00C34DCA" w:rsidP="00C74ACE">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 =&gt; {f,m}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9.</w:t>
            </w:r>
          </w:p>
        </w:tc>
        <w:tc>
          <w:tcPr>
            <w:tcW w:w="3074" w:type="dxa"/>
          </w:tcPr>
          <w:p w:rsidR="00C74ACE" w:rsidRDefault="00C34DCA" w:rsidP="00C74ACE">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{f,j}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10.</w:t>
            </w:r>
          </w:p>
        </w:tc>
        <w:tc>
          <w:tcPr>
            <w:tcW w:w="3074" w:type="dxa"/>
          </w:tcPr>
          <w:p w:rsidR="00C74ACE" w:rsidRDefault="00C34DCA" w:rsidP="00C74ACE">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{m,j} =&gt; 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11.</w:t>
            </w:r>
          </w:p>
        </w:tc>
        <w:tc>
          <w:tcPr>
            <w:tcW w:w="3074" w:type="dxa"/>
          </w:tcPr>
          <w:p w:rsidR="00C74ACE" w:rsidRDefault="00C34DCA" w:rsidP="00C74ACE">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12.</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j =&gt; 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13.</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{f,d}</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14.</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 =&gt; {f,g}</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15.</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 =&gt; d</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16.</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{f,d} =&gt; g</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17.</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{g,d} =&gt; 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18.</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 =&gt;f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3"/>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19.</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d</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20.</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 =&gt; g</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21.</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b =&gt;f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3"/>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22.</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h</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23.</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 =&gt; 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40"/>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24.</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{m,h}</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37"/>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25.</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{f,h}</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37"/>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26.</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 =&gt; {f,m}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37"/>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27.</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{f,m} =&gt; h</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37"/>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28.</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{f,h}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37"/>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29.</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{m,h} =&gt; 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3"/>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30.</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h</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31.</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3"/>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32.</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g</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33.</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2"/>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34.</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74ACE"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35.</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g =&gt; {f,m}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34DCA"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36</w:t>
            </w:r>
            <w:r w:rsidR="00C74ACE">
              <w:rPr>
                <w:rFonts w:ascii="Helvetica" w:hAnsi="Helvetica" w:cs="Helvetica"/>
                <w:color w:val="000000"/>
                <w:sz w:val="20"/>
                <w:szCs w:val="20"/>
                <w:shd w:val="clear" w:color="auto" w:fill="FFFFFF"/>
              </w:rPr>
              <w:t>.</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{m,g} =&gt; f</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74ACE" w:rsidTr="00C74ACE">
        <w:trPr>
          <w:trHeight w:val="115"/>
        </w:trPr>
        <w:tc>
          <w:tcPr>
            <w:tcW w:w="495" w:type="dxa"/>
          </w:tcPr>
          <w:p w:rsidR="00C74ACE" w:rsidRDefault="00C34DCA" w:rsidP="00DB3D13">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37</w:t>
            </w:r>
            <w:r w:rsidR="00C74ACE">
              <w:rPr>
                <w:rFonts w:ascii="Helvetica" w:hAnsi="Helvetica" w:cs="Helvetica"/>
                <w:color w:val="000000"/>
                <w:sz w:val="20"/>
                <w:szCs w:val="20"/>
                <w:shd w:val="clear" w:color="auto" w:fill="FFFFFF"/>
              </w:rPr>
              <w:t>.</w:t>
            </w:r>
          </w:p>
        </w:tc>
        <w:tc>
          <w:tcPr>
            <w:tcW w:w="3074" w:type="dxa"/>
          </w:tcPr>
          <w:p w:rsidR="00C74ACE" w:rsidRDefault="00C74AC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{f,g} =&gt; m</w:t>
            </w:r>
          </w:p>
        </w:tc>
        <w:tc>
          <w:tcPr>
            <w:tcW w:w="1815" w:type="dxa"/>
          </w:tcPr>
          <w:p w:rsidR="00C74ACE" w:rsidRDefault="00C74ACE" w:rsidP="00847CAF">
            <w:pPr>
              <w:pStyle w:val="ListParagraph"/>
              <w:ind w:left="0"/>
              <w:rPr>
                <w:rFonts w:ascii="Helvetica" w:hAnsi="Helvetica" w:cs="Helvetica"/>
                <w:color w:val="000000"/>
                <w:sz w:val="20"/>
                <w:szCs w:val="20"/>
                <w:shd w:val="clear" w:color="auto" w:fill="FFFFFF"/>
              </w:rPr>
            </w:pPr>
          </w:p>
        </w:tc>
      </w:tr>
      <w:tr w:rsidR="00C026FE" w:rsidTr="00C74ACE">
        <w:trPr>
          <w:trHeight w:val="113"/>
        </w:trPr>
        <w:tc>
          <w:tcPr>
            <w:tcW w:w="495" w:type="dxa"/>
          </w:tcPr>
          <w:p w:rsidR="00C026FE" w:rsidRDefault="00C34DCA"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38</w:t>
            </w:r>
            <w:r w:rsidR="00C026FE">
              <w:rPr>
                <w:rFonts w:ascii="Helvetica" w:hAnsi="Helvetica" w:cs="Helvetica"/>
                <w:color w:val="000000"/>
                <w:sz w:val="20"/>
                <w:szCs w:val="20"/>
                <w:shd w:val="clear" w:color="auto" w:fill="FFFFFF"/>
              </w:rPr>
              <w:t>.</w:t>
            </w:r>
          </w:p>
        </w:tc>
        <w:tc>
          <w:tcPr>
            <w:tcW w:w="3074" w:type="dxa"/>
          </w:tcPr>
          <w:p w:rsidR="00C026FE" w:rsidRDefault="00C026F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f =&gt; m</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r w:rsidR="00C026FE" w:rsidTr="00C74ACE">
        <w:trPr>
          <w:trHeight w:val="112"/>
        </w:trPr>
        <w:tc>
          <w:tcPr>
            <w:tcW w:w="495" w:type="dxa"/>
          </w:tcPr>
          <w:p w:rsidR="00C026FE" w:rsidRDefault="00C34DCA"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39</w:t>
            </w:r>
            <w:r w:rsidR="00C026FE">
              <w:rPr>
                <w:rFonts w:ascii="Helvetica" w:hAnsi="Helvetica" w:cs="Helvetica"/>
                <w:color w:val="000000"/>
                <w:sz w:val="20"/>
                <w:szCs w:val="20"/>
                <w:shd w:val="clear" w:color="auto" w:fill="FFFFFF"/>
              </w:rPr>
              <w:t>.</w:t>
            </w:r>
          </w:p>
        </w:tc>
        <w:tc>
          <w:tcPr>
            <w:tcW w:w="3074" w:type="dxa"/>
          </w:tcPr>
          <w:p w:rsidR="00C026FE" w:rsidRDefault="00C026FE" w:rsidP="00847CAF">
            <w:pPr>
              <w:pStyle w:val="ListParagraph"/>
              <w:ind w:left="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 =&gt; f</w:t>
            </w:r>
          </w:p>
        </w:tc>
        <w:tc>
          <w:tcPr>
            <w:tcW w:w="1815" w:type="dxa"/>
          </w:tcPr>
          <w:p w:rsidR="00C026FE" w:rsidRDefault="00C026FE" w:rsidP="00847CAF">
            <w:pPr>
              <w:pStyle w:val="ListParagraph"/>
              <w:ind w:left="0"/>
              <w:rPr>
                <w:rFonts w:ascii="Helvetica" w:hAnsi="Helvetica" w:cs="Helvetica"/>
                <w:color w:val="000000"/>
                <w:sz w:val="20"/>
                <w:szCs w:val="20"/>
                <w:shd w:val="clear" w:color="auto" w:fill="FFFFFF"/>
              </w:rPr>
            </w:pPr>
          </w:p>
        </w:tc>
      </w:tr>
    </w:tbl>
    <w:p w:rsidR="00C026FE" w:rsidRPr="00C026FE" w:rsidRDefault="00C026FE" w:rsidP="007A3578">
      <w:pPr>
        <w:spacing w:after="0"/>
        <w:rPr>
          <w:rFonts w:ascii="Helvetica" w:hAnsi="Helvetica" w:cs="Helvetica"/>
          <w:color w:val="000000"/>
          <w:sz w:val="20"/>
          <w:szCs w:val="20"/>
          <w:shd w:val="clear" w:color="auto" w:fill="FFFFFF"/>
        </w:rPr>
      </w:pPr>
    </w:p>
    <w:p w:rsidR="0035033B" w:rsidRDefault="0035033B" w:rsidP="0035033B">
      <w:pPr>
        <w:spacing w:after="0"/>
        <w:rPr>
          <w:rFonts w:ascii="Helvetica" w:hAnsi="Helvetica" w:cs="Helvetica"/>
          <w:color w:val="000000"/>
          <w:sz w:val="20"/>
          <w:szCs w:val="20"/>
          <w:shd w:val="clear" w:color="auto" w:fill="FFFFFF"/>
        </w:rPr>
      </w:pPr>
    </w:p>
    <w:p w:rsidR="005F745C" w:rsidRDefault="005F745C" w:rsidP="0035033B">
      <w:pPr>
        <w:spacing w:after="0"/>
        <w:rPr>
          <w:rFonts w:ascii="Helvetica" w:hAnsi="Helvetica" w:cs="Helvetica"/>
          <w:color w:val="000000"/>
          <w:sz w:val="20"/>
          <w:szCs w:val="20"/>
          <w:shd w:val="clear" w:color="auto" w:fill="FFFFFF"/>
        </w:rPr>
      </w:pPr>
    </w:p>
    <w:p w:rsidR="005F745C" w:rsidRPr="00231FD1" w:rsidRDefault="005F745C" w:rsidP="0035033B">
      <w:pPr>
        <w:spacing w:after="0"/>
        <w:rPr>
          <w:rFonts w:ascii="Helvetica" w:hAnsi="Helvetica" w:cs="Helvetica"/>
          <w:color w:val="000000"/>
          <w:sz w:val="20"/>
          <w:szCs w:val="20"/>
          <w:shd w:val="clear" w:color="auto" w:fill="FFFFFF"/>
        </w:rPr>
      </w:pPr>
    </w:p>
    <w:sectPr w:rsidR="005F745C" w:rsidRPr="0023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7.25pt" o:bullet="t">
        <v:imagedata r:id="rId1" o:title="art9EF6"/>
      </v:shape>
    </w:pict>
  </w:numPicBullet>
  <w:abstractNum w:abstractNumId="0">
    <w:nsid w:val="0B36499A"/>
    <w:multiLevelType w:val="hybridMultilevel"/>
    <w:tmpl w:val="9674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2E79"/>
    <w:multiLevelType w:val="hybridMultilevel"/>
    <w:tmpl w:val="35A6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92E0D"/>
    <w:multiLevelType w:val="hybridMultilevel"/>
    <w:tmpl w:val="A246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D4FA4"/>
    <w:multiLevelType w:val="hybridMultilevel"/>
    <w:tmpl w:val="8E3E7966"/>
    <w:lvl w:ilvl="0" w:tplc="014C3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0F3FB5"/>
    <w:multiLevelType w:val="hybridMultilevel"/>
    <w:tmpl w:val="EFAA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0180A"/>
    <w:multiLevelType w:val="hybridMultilevel"/>
    <w:tmpl w:val="1450A54C"/>
    <w:lvl w:ilvl="0" w:tplc="C17E902A">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387AB7"/>
    <w:multiLevelType w:val="hybridMultilevel"/>
    <w:tmpl w:val="E68C30C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15DF6"/>
    <w:multiLevelType w:val="hybridMultilevel"/>
    <w:tmpl w:val="B282CD54"/>
    <w:lvl w:ilvl="0" w:tplc="B0A41A6A">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35E2F"/>
    <w:multiLevelType w:val="hybridMultilevel"/>
    <w:tmpl w:val="3F32D410"/>
    <w:lvl w:ilvl="0" w:tplc="A964E9F6">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87CC5"/>
    <w:multiLevelType w:val="hybridMultilevel"/>
    <w:tmpl w:val="6F1AADDA"/>
    <w:lvl w:ilvl="0" w:tplc="EA58ED6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10E61"/>
    <w:multiLevelType w:val="hybridMultilevel"/>
    <w:tmpl w:val="989ABE70"/>
    <w:lvl w:ilvl="0" w:tplc="434E64C4">
      <w:start w:val="1"/>
      <w:numFmt w:val="bullet"/>
      <w:lvlText w:val=""/>
      <w:lvlPicBulletId w:val="0"/>
      <w:lvlJc w:val="left"/>
      <w:pPr>
        <w:tabs>
          <w:tab w:val="num" w:pos="720"/>
        </w:tabs>
        <w:ind w:left="720" w:hanging="360"/>
      </w:pPr>
      <w:rPr>
        <w:rFonts w:ascii="Symbol" w:hAnsi="Symbol" w:hint="default"/>
      </w:rPr>
    </w:lvl>
    <w:lvl w:ilvl="1" w:tplc="447CC448" w:tentative="1">
      <w:start w:val="1"/>
      <w:numFmt w:val="bullet"/>
      <w:lvlText w:val=""/>
      <w:lvlPicBulletId w:val="0"/>
      <w:lvlJc w:val="left"/>
      <w:pPr>
        <w:tabs>
          <w:tab w:val="num" w:pos="1440"/>
        </w:tabs>
        <w:ind w:left="1440" w:hanging="360"/>
      </w:pPr>
      <w:rPr>
        <w:rFonts w:ascii="Symbol" w:hAnsi="Symbol" w:hint="default"/>
      </w:rPr>
    </w:lvl>
    <w:lvl w:ilvl="2" w:tplc="AE546522" w:tentative="1">
      <w:start w:val="1"/>
      <w:numFmt w:val="bullet"/>
      <w:lvlText w:val=""/>
      <w:lvlPicBulletId w:val="0"/>
      <w:lvlJc w:val="left"/>
      <w:pPr>
        <w:tabs>
          <w:tab w:val="num" w:pos="2160"/>
        </w:tabs>
        <w:ind w:left="2160" w:hanging="360"/>
      </w:pPr>
      <w:rPr>
        <w:rFonts w:ascii="Symbol" w:hAnsi="Symbol" w:hint="default"/>
      </w:rPr>
    </w:lvl>
    <w:lvl w:ilvl="3" w:tplc="537292EC" w:tentative="1">
      <w:start w:val="1"/>
      <w:numFmt w:val="bullet"/>
      <w:lvlText w:val=""/>
      <w:lvlPicBulletId w:val="0"/>
      <w:lvlJc w:val="left"/>
      <w:pPr>
        <w:tabs>
          <w:tab w:val="num" w:pos="2880"/>
        </w:tabs>
        <w:ind w:left="2880" w:hanging="360"/>
      </w:pPr>
      <w:rPr>
        <w:rFonts w:ascii="Symbol" w:hAnsi="Symbol" w:hint="default"/>
      </w:rPr>
    </w:lvl>
    <w:lvl w:ilvl="4" w:tplc="DDC0914A" w:tentative="1">
      <w:start w:val="1"/>
      <w:numFmt w:val="bullet"/>
      <w:lvlText w:val=""/>
      <w:lvlPicBulletId w:val="0"/>
      <w:lvlJc w:val="left"/>
      <w:pPr>
        <w:tabs>
          <w:tab w:val="num" w:pos="3600"/>
        </w:tabs>
        <w:ind w:left="3600" w:hanging="360"/>
      </w:pPr>
      <w:rPr>
        <w:rFonts w:ascii="Symbol" w:hAnsi="Symbol" w:hint="default"/>
      </w:rPr>
    </w:lvl>
    <w:lvl w:ilvl="5" w:tplc="656EB436" w:tentative="1">
      <w:start w:val="1"/>
      <w:numFmt w:val="bullet"/>
      <w:lvlText w:val=""/>
      <w:lvlPicBulletId w:val="0"/>
      <w:lvlJc w:val="left"/>
      <w:pPr>
        <w:tabs>
          <w:tab w:val="num" w:pos="4320"/>
        </w:tabs>
        <w:ind w:left="4320" w:hanging="360"/>
      </w:pPr>
      <w:rPr>
        <w:rFonts w:ascii="Symbol" w:hAnsi="Symbol" w:hint="default"/>
      </w:rPr>
    </w:lvl>
    <w:lvl w:ilvl="6" w:tplc="321E26D0" w:tentative="1">
      <w:start w:val="1"/>
      <w:numFmt w:val="bullet"/>
      <w:lvlText w:val=""/>
      <w:lvlPicBulletId w:val="0"/>
      <w:lvlJc w:val="left"/>
      <w:pPr>
        <w:tabs>
          <w:tab w:val="num" w:pos="5040"/>
        </w:tabs>
        <w:ind w:left="5040" w:hanging="360"/>
      </w:pPr>
      <w:rPr>
        <w:rFonts w:ascii="Symbol" w:hAnsi="Symbol" w:hint="default"/>
      </w:rPr>
    </w:lvl>
    <w:lvl w:ilvl="7" w:tplc="571EAFFE" w:tentative="1">
      <w:start w:val="1"/>
      <w:numFmt w:val="bullet"/>
      <w:lvlText w:val=""/>
      <w:lvlPicBulletId w:val="0"/>
      <w:lvlJc w:val="left"/>
      <w:pPr>
        <w:tabs>
          <w:tab w:val="num" w:pos="5760"/>
        </w:tabs>
        <w:ind w:left="5760" w:hanging="360"/>
      </w:pPr>
      <w:rPr>
        <w:rFonts w:ascii="Symbol" w:hAnsi="Symbol" w:hint="default"/>
      </w:rPr>
    </w:lvl>
    <w:lvl w:ilvl="8" w:tplc="33ACC8C8"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73EF78B7"/>
    <w:multiLevelType w:val="hybridMultilevel"/>
    <w:tmpl w:val="9C46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1"/>
  </w:num>
  <w:num w:numId="6">
    <w:abstractNumId w:val="4"/>
  </w:num>
  <w:num w:numId="7">
    <w:abstractNumId w:val="9"/>
  </w:num>
  <w:num w:numId="8">
    <w:abstractNumId w:val="3"/>
  </w:num>
  <w:num w:numId="9">
    <w:abstractNumId w:val="2"/>
  </w:num>
  <w:num w:numId="10">
    <w:abstractNumId w:val="1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E2"/>
    <w:rsid w:val="000818F2"/>
    <w:rsid w:val="000C3053"/>
    <w:rsid w:val="000C3811"/>
    <w:rsid w:val="000E54D9"/>
    <w:rsid w:val="0017541C"/>
    <w:rsid w:val="001B2329"/>
    <w:rsid w:val="001D7F1F"/>
    <w:rsid w:val="0023134E"/>
    <w:rsid w:val="00231FD1"/>
    <w:rsid w:val="00243A95"/>
    <w:rsid w:val="00254F55"/>
    <w:rsid w:val="00283134"/>
    <w:rsid w:val="003479B4"/>
    <w:rsid w:val="0035033B"/>
    <w:rsid w:val="003829DB"/>
    <w:rsid w:val="003B1966"/>
    <w:rsid w:val="003C730F"/>
    <w:rsid w:val="0040062E"/>
    <w:rsid w:val="00433A7D"/>
    <w:rsid w:val="00436864"/>
    <w:rsid w:val="00442DE6"/>
    <w:rsid w:val="00481399"/>
    <w:rsid w:val="004B2E0A"/>
    <w:rsid w:val="005551BC"/>
    <w:rsid w:val="00563B45"/>
    <w:rsid w:val="005E37C3"/>
    <w:rsid w:val="005F745C"/>
    <w:rsid w:val="0067353C"/>
    <w:rsid w:val="006939E2"/>
    <w:rsid w:val="006E014F"/>
    <w:rsid w:val="00724737"/>
    <w:rsid w:val="007452C2"/>
    <w:rsid w:val="007A3578"/>
    <w:rsid w:val="00842352"/>
    <w:rsid w:val="00847CAF"/>
    <w:rsid w:val="00861004"/>
    <w:rsid w:val="008B213C"/>
    <w:rsid w:val="008B6F07"/>
    <w:rsid w:val="008F0BB0"/>
    <w:rsid w:val="008F0CC8"/>
    <w:rsid w:val="00972A8D"/>
    <w:rsid w:val="00985C3D"/>
    <w:rsid w:val="009A72E4"/>
    <w:rsid w:val="00AC66BF"/>
    <w:rsid w:val="00B01035"/>
    <w:rsid w:val="00B372C5"/>
    <w:rsid w:val="00B43524"/>
    <w:rsid w:val="00BC0F5E"/>
    <w:rsid w:val="00BD4621"/>
    <w:rsid w:val="00BD6DCC"/>
    <w:rsid w:val="00C026FE"/>
    <w:rsid w:val="00C34DCA"/>
    <w:rsid w:val="00C53F0C"/>
    <w:rsid w:val="00C742DC"/>
    <w:rsid w:val="00C74ACE"/>
    <w:rsid w:val="00C7544F"/>
    <w:rsid w:val="00C926DB"/>
    <w:rsid w:val="00D06409"/>
    <w:rsid w:val="00D12239"/>
    <w:rsid w:val="00D91A89"/>
    <w:rsid w:val="00DB3D13"/>
    <w:rsid w:val="00DC23C8"/>
    <w:rsid w:val="00EA71D2"/>
    <w:rsid w:val="00EB7EB2"/>
    <w:rsid w:val="00EF053B"/>
    <w:rsid w:val="00F21230"/>
    <w:rsid w:val="00FB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966"/>
    <w:pPr>
      <w:ind w:left="720"/>
      <w:contextualSpacing/>
    </w:pPr>
  </w:style>
  <w:style w:type="table" w:styleId="TableGrid">
    <w:name w:val="Table Grid"/>
    <w:basedOn w:val="TableNormal"/>
    <w:uiPriority w:val="59"/>
    <w:rsid w:val="008B6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0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62E"/>
    <w:rPr>
      <w:rFonts w:ascii="Tahoma" w:hAnsi="Tahoma" w:cs="Tahoma"/>
      <w:sz w:val="16"/>
      <w:szCs w:val="16"/>
    </w:rPr>
  </w:style>
  <w:style w:type="character" w:customStyle="1" w:styleId="apple-converted-space">
    <w:name w:val="apple-converted-space"/>
    <w:basedOn w:val="DefaultParagraphFont"/>
    <w:rsid w:val="005E37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966"/>
    <w:pPr>
      <w:ind w:left="720"/>
      <w:contextualSpacing/>
    </w:pPr>
  </w:style>
  <w:style w:type="table" w:styleId="TableGrid">
    <w:name w:val="Table Grid"/>
    <w:basedOn w:val="TableNormal"/>
    <w:uiPriority w:val="59"/>
    <w:rsid w:val="008B6F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0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62E"/>
    <w:rPr>
      <w:rFonts w:ascii="Tahoma" w:hAnsi="Tahoma" w:cs="Tahoma"/>
      <w:sz w:val="16"/>
      <w:szCs w:val="16"/>
    </w:rPr>
  </w:style>
  <w:style w:type="character" w:customStyle="1" w:styleId="apple-converted-space">
    <w:name w:val="apple-converted-space"/>
    <w:basedOn w:val="DefaultParagraphFont"/>
    <w:rsid w:val="005E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922699">
      <w:bodyDiv w:val="1"/>
      <w:marLeft w:val="0"/>
      <w:marRight w:val="0"/>
      <w:marTop w:val="0"/>
      <w:marBottom w:val="0"/>
      <w:divBdr>
        <w:top w:val="none" w:sz="0" w:space="0" w:color="auto"/>
        <w:left w:val="none" w:sz="0" w:space="0" w:color="auto"/>
        <w:bottom w:val="none" w:sz="0" w:space="0" w:color="auto"/>
        <w:right w:val="none" w:sz="0" w:space="0" w:color="auto"/>
      </w:divBdr>
      <w:divsChild>
        <w:div w:id="919682363">
          <w:marLeft w:val="547"/>
          <w:marRight w:val="0"/>
          <w:marTop w:val="134"/>
          <w:marBottom w:val="0"/>
          <w:divBdr>
            <w:top w:val="none" w:sz="0" w:space="0" w:color="auto"/>
            <w:left w:val="none" w:sz="0" w:space="0" w:color="auto"/>
            <w:bottom w:val="none" w:sz="0" w:space="0" w:color="auto"/>
            <w:right w:val="none" w:sz="0" w:space="0" w:color="auto"/>
          </w:divBdr>
        </w:div>
      </w:divsChild>
    </w:div>
    <w:div w:id="19980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9</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Sugandha</dc:creator>
  <cp:lastModifiedBy>Sugandha</cp:lastModifiedBy>
  <cp:revision>29</cp:revision>
  <dcterms:created xsi:type="dcterms:W3CDTF">2012-10-13T03:41:00Z</dcterms:created>
  <dcterms:modified xsi:type="dcterms:W3CDTF">2012-10-19T22:54:00Z</dcterms:modified>
</cp:coreProperties>
</file>