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FB0E0" w14:textId="06FCC4A2" w:rsidR="00423189" w:rsidRDefault="00F273D5" w:rsidP="00F273D5">
      <w:pPr>
        <w:jc w:val="center"/>
        <w:rPr>
          <w:sz w:val="56"/>
          <w:szCs w:val="56"/>
        </w:rPr>
      </w:pPr>
      <w:r>
        <w:rPr>
          <w:sz w:val="56"/>
          <w:szCs w:val="56"/>
        </w:rPr>
        <w:t>IoT (Internet of things)</w:t>
      </w:r>
    </w:p>
    <w:p w14:paraId="2A102D21" w14:textId="63267B8F" w:rsidR="00F273D5" w:rsidRDefault="00F273D5" w:rsidP="00F273D5">
      <w:pPr>
        <w:jc w:val="center"/>
        <w:rPr>
          <w:sz w:val="56"/>
          <w:szCs w:val="56"/>
        </w:rPr>
      </w:pPr>
    </w:p>
    <w:p w14:paraId="565EF597" w14:textId="35041DD4" w:rsidR="00F273D5" w:rsidRPr="00005434" w:rsidRDefault="00F273D5" w:rsidP="00F273D5">
      <w:pPr>
        <w:rPr>
          <w:rFonts w:ascii="Open Sans" w:hAnsi="Open Sans" w:cs="Open Sans"/>
          <w:b/>
          <w:bCs/>
          <w:sz w:val="48"/>
          <w:szCs w:val="48"/>
        </w:rPr>
      </w:pPr>
      <w:r w:rsidRPr="00005434">
        <w:rPr>
          <w:rFonts w:ascii="Open Sans" w:hAnsi="Open Sans" w:cs="Open Sans"/>
          <w:b/>
          <w:bCs/>
          <w:sz w:val="48"/>
          <w:szCs w:val="48"/>
        </w:rPr>
        <w:t xml:space="preserve">What is </w:t>
      </w:r>
      <w:proofErr w:type="gramStart"/>
      <w:r w:rsidRPr="00005434">
        <w:rPr>
          <w:rFonts w:ascii="Open Sans" w:hAnsi="Open Sans" w:cs="Open Sans"/>
          <w:b/>
          <w:bCs/>
          <w:sz w:val="48"/>
          <w:szCs w:val="48"/>
        </w:rPr>
        <w:t>IoT ?</w:t>
      </w:r>
      <w:proofErr w:type="gramEnd"/>
    </w:p>
    <w:p w14:paraId="1F025294" w14:textId="170A49D7" w:rsidR="00F273D5" w:rsidRPr="00005434" w:rsidRDefault="00F273D5" w:rsidP="00F273D5">
      <w:pPr>
        <w:rPr>
          <w:rFonts w:ascii="Open Sans" w:hAnsi="Open Sans" w:cs="Open Sans"/>
          <w:color w:val="000000" w:themeColor="text1"/>
          <w:sz w:val="28"/>
          <w:szCs w:val="28"/>
        </w:rPr>
      </w:pPr>
      <w:r w:rsidRPr="00005434">
        <w:rPr>
          <w:rFonts w:ascii="Open Sans" w:hAnsi="Open Sans" w:cs="Open Sans"/>
          <w:sz w:val="28"/>
          <w:szCs w:val="28"/>
        </w:rPr>
        <w:t xml:space="preserve">One of the most dynamic and exciting developments in information and communication technology is the </w:t>
      </w:r>
      <w:r w:rsidRPr="00005434">
        <w:rPr>
          <w:rFonts w:ascii="Open Sans" w:hAnsi="Open Sans" w:cs="Open Sans"/>
          <w:color w:val="000000" w:themeColor="text1"/>
          <w:sz w:val="28"/>
          <w:szCs w:val="28"/>
        </w:rPr>
        <w:t xml:space="preserve">advent of internet of things (IoT). </w:t>
      </w:r>
      <w:r w:rsidRPr="00005434">
        <w:rPr>
          <w:rFonts w:ascii="Open Sans" w:hAnsi="Open Sans" w:cs="Open Sans"/>
          <w:color w:val="000000" w:themeColor="text1"/>
          <w:sz w:val="28"/>
          <w:szCs w:val="28"/>
          <w:shd w:val="clear" w:color="auto" w:fill="FFFFFF"/>
        </w:rPr>
        <w:t>The internet of things</w:t>
      </w:r>
      <w:r w:rsidR="00685548" w:rsidRPr="00005434">
        <w:rPr>
          <w:rFonts w:ascii="Open Sans" w:hAnsi="Open Sans" w:cs="Open Sans"/>
          <w:color w:val="000000" w:themeColor="text1"/>
          <w:sz w:val="28"/>
          <w:szCs w:val="28"/>
          <w:shd w:val="clear" w:color="auto" w:fill="FFFFFF"/>
        </w:rPr>
        <w:t xml:space="preserve"> </w:t>
      </w:r>
      <w:r w:rsidRPr="00005434">
        <w:rPr>
          <w:rFonts w:ascii="Open Sans" w:hAnsi="Open Sans" w:cs="Open Sans"/>
          <w:color w:val="000000" w:themeColor="text1"/>
          <w:sz w:val="28"/>
          <w:szCs w:val="28"/>
          <w:shd w:val="clear" w:color="auto" w:fill="FFFFFF"/>
        </w:rPr>
        <w:t>or IoT, is a system of interrelated computing devices, mechanical and digital machines, objects, animals or people that are provided with unique identifiers</w:t>
      </w:r>
      <w:r w:rsidRPr="00005434">
        <w:rPr>
          <w:rFonts w:ascii="Open Sans" w:hAnsi="Open Sans" w:cs="Open Sans"/>
          <w:color w:val="000000" w:themeColor="text1"/>
          <w:sz w:val="28"/>
          <w:szCs w:val="28"/>
          <w:shd w:val="clear" w:color="auto" w:fill="FFFFFF"/>
        </w:rPr>
        <w:t xml:space="preserve"> </w:t>
      </w:r>
      <w:r w:rsidRPr="00005434">
        <w:rPr>
          <w:rFonts w:ascii="Open Sans" w:hAnsi="Open Sans" w:cs="Open Sans"/>
          <w:color w:val="000000" w:themeColor="text1"/>
          <w:sz w:val="28"/>
          <w:szCs w:val="28"/>
          <w:shd w:val="clear" w:color="auto" w:fill="FFFFFF"/>
        </w:rPr>
        <w:t>and the ability to transfer data over a network without requiring human-to-human or human-to-computer interaction.</w:t>
      </w:r>
      <w:r w:rsidRPr="00005434">
        <w:rPr>
          <w:rFonts w:ascii="Open Sans" w:hAnsi="Open Sans" w:cs="Open Sans"/>
          <w:color w:val="000000" w:themeColor="text1"/>
          <w:sz w:val="28"/>
          <w:szCs w:val="28"/>
        </w:rPr>
        <w:t xml:space="preserve"> </w:t>
      </w:r>
    </w:p>
    <w:p w14:paraId="00BF827E" w14:textId="4DFDD6E4" w:rsidR="00685548" w:rsidRPr="00005434" w:rsidRDefault="00685548" w:rsidP="00F273D5">
      <w:pPr>
        <w:rPr>
          <w:rFonts w:ascii="Open Sans" w:hAnsi="Open Sans" w:cs="Open Sans"/>
          <w:color w:val="000000" w:themeColor="text1"/>
          <w:sz w:val="40"/>
          <w:szCs w:val="40"/>
        </w:rPr>
      </w:pPr>
    </w:p>
    <w:p w14:paraId="1E29CEBC" w14:textId="49EC08BF" w:rsidR="00685548" w:rsidRPr="00005434" w:rsidRDefault="00685548" w:rsidP="00F273D5">
      <w:pPr>
        <w:rPr>
          <w:rFonts w:ascii="Open Sans" w:hAnsi="Open Sans" w:cs="Open Sans"/>
          <w:color w:val="000000" w:themeColor="text1"/>
          <w:sz w:val="40"/>
          <w:szCs w:val="40"/>
        </w:rPr>
      </w:pPr>
      <w:r w:rsidRPr="00005434">
        <w:rPr>
          <w:rFonts w:ascii="Open Sans" w:hAnsi="Open Sans" w:cs="Open Sans"/>
          <w:noProof/>
          <w:color w:val="000000" w:themeColor="text1"/>
          <w:sz w:val="40"/>
          <w:szCs w:val="40"/>
        </w:rPr>
        <w:drawing>
          <wp:inline distT="0" distB="0" distL="0" distR="0" wp14:anchorId="7F185ADA" wp14:editId="5BD71398">
            <wp:extent cx="4937760" cy="2789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946218" cy="2794179"/>
                    </a:xfrm>
                    <a:prstGeom prst="rect">
                      <a:avLst/>
                    </a:prstGeom>
                  </pic:spPr>
                </pic:pic>
              </a:graphicData>
            </a:graphic>
          </wp:inline>
        </w:drawing>
      </w:r>
    </w:p>
    <w:p w14:paraId="633933BC" w14:textId="24829288" w:rsidR="00F273D5" w:rsidRPr="00005434" w:rsidRDefault="00F273D5" w:rsidP="00F273D5">
      <w:pPr>
        <w:rPr>
          <w:rFonts w:ascii="Open Sans" w:hAnsi="Open Sans" w:cs="Open Sans"/>
          <w:color w:val="000000" w:themeColor="text1"/>
          <w:sz w:val="40"/>
          <w:szCs w:val="40"/>
        </w:rPr>
      </w:pPr>
    </w:p>
    <w:p w14:paraId="403C4013" w14:textId="31DB9FC6" w:rsidR="00F273D5" w:rsidRPr="00005434" w:rsidRDefault="00F273D5" w:rsidP="00F273D5">
      <w:pPr>
        <w:rPr>
          <w:rFonts w:ascii="Open Sans" w:hAnsi="Open Sans" w:cs="Open Sans"/>
          <w:b/>
          <w:bCs/>
          <w:color w:val="000000" w:themeColor="text1"/>
          <w:sz w:val="48"/>
          <w:szCs w:val="48"/>
        </w:rPr>
      </w:pPr>
      <w:r w:rsidRPr="00005434">
        <w:rPr>
          <w:rFonts w:ascii="Open Sans" w:hAnsi="Open Sans" w:cs="Open Sans"/>
          <w:b/>
          <w:bCs/>
          <w:color w:val="000000" w:themeColor="text1"/>
          <w:sz w:val="48"/>
          <w:szCs w:val="48"/>
        </w:rPr>
        <w:t xml:space="preserve">How does it </w:t>
      </w:r>
      <w:proofErr w:type="gramStart"/>
      <w:r w:rsidRPr="00005434">
        <w:rPr>
          <w:rFonts w:ascii="Open Sans" w:hAnsi="Open Sans" w:cs="Open Sans"/>
          <w:b/>
          <w:bCs/>
          <w:color w:val="000000" w:themeColor="text1"/>
          <w:sz w:val="48"/>
          <w:szCs w:val="48"/>
        </w:rPr>
        <w:t>work ?</w:t>
      </w:r>
      <w:proofErr w:type="gramEnd"/>
    </w:p>
    <w:p w14:paraId="518D416D" w14:textId="07FB2C49" w:rsidR="00F273D5" w:rsidRPr="00005434" w:rsidRDefault="00F273D5" w:rsidP="00F273D5">
      <w:pPr>
        <w:rPr>
          <w:rFonts w:ascii="Open Sans" w:hAnsi="Open Sans" w:cs="Open Sans"/>
          <w:color w:val="000000" w:themeColor="text1"/>
          <w:sz w:val="28"/>
          <w:szCs w:val="28"/>
          <w:shd w:val="clear" w:color="auto" w:fill="FFFFFF"/>
        </w:rPr>
      </w:pPr>
      <w:r w:rsidRPr="00005434">
        <w:rPr>
          <w:rFonts w:ascii="Open Sans" w:hAnsi="Open Sans" w:cs="Open Sans"/>
          <w:color w:val="000000" w:themeColor="text1"/>
          <w:sz w:val="28"/>
          <w:szCs w:val="28"/>
          <w:shd w:val="clear" w:color="auto" w:fill="FFFFFF"/>
        </w:rPr>
        <w:t xml:space="preserve">An IoT ecosystem consists of web-enabled smart devices that use embedded systems, such as processors, sensors and communication hardware, to collect, send and act on data they acquire from their </w:t>
      </w:r>
      <w:r w:rsidRPr="00005434">
        <w:rPr>
          <w:rFonts w:ascii="Open Sans" w:hAnsi="Open Sans" w:cs="Open Sans"/>
          <w:color w:val="000000" w:themeColor="text1"/>
          <w:sz w:val="28"/>
          <w:szCs w:val="28"/>
          <w:shd w:val="clear" w:color="auto" w:fill="FFFFFF"/>
        </w:rPr>
        <w:lastRenderedPageBreak/>
        <w:t>environments. </w:t>
      </w:r>
      <w:hyperlink r:id="rId5" w:history="1">
        <w:r w:rsidRPr="00005434">
          <w:rPr>
            <w:rStyle w:val="Hyperlink"/>
            <w:rFonts w:ascii="Open Sans" w:hAnsi="Open Sans" w:cs="Open Sans"/>
            <w:color w:val="000000" w:themeColor="text1"/>
            <w:sz w:val="28"/>
            <w:szCs w:val="28"/>
            <w:shd w:val="clear" w:color="auto" w:fill="FFFFFF"/>
          </w:rPr>
          <w:t>IoT devices</w:t>
        </w:r>
      </w:hyperlink>
      <w:r w:rsidRPr="00005434">
        <w:rPr>
          <w:rFonts w:ascii="Open Sans" w:hAnsi="Open Sans" w:cs="Open Sans"/>
          <w:color w:val="000000" w:themeColor="text1"/>
          <w:sz w:val="28"/>
          <w:szCs w:val="28"/>
          <w:shd w:val="clear" w:color="auto" w:fill="FFFFFF"/>
        </w:rPr>
        <w:t> share the sensor data they collect by connecting to an </w:t>
      </w:r>
      <w:hyperlink r:id="rId6" w:history="1">
        <w:r w:rsidRPr="00005434">
          <w:rPr>
            <w:rStyle w:val="Hyperlink"/>
            <w:rFonts w:ascii="Open Sans" w:hAnsi="Open Sans" w:cs="Open Sans"/>
            <w:color w:val="000000" w:themeColor="text1"/>
            <w:sz w:val="28"/>
            <w:szCs w:val="28"/>
            <w:shd w:val="clear" w:color="auto" w:fill="FFFFFF"/>
          </w:rPr>
          <w:t>IoT gateway</w:t>
        </w:r>
      </w:hyperlink>
      <w:r w:rsidRPr="00005434">
        <w:rPr>
          <w:rFonts w:ascii="Open Sans" w:hAnsi="Open Sans" w:cs="Open Sans"/>
          <w:color w:val="000000" w:themeColor="text1"/>
          <w:sz w:val="28"/>
          <w:szCs w:val="28"/>
          <w:shd w:val="clear" w:color="auto" w:fill="FFFFFF"/>
        </w:rPr>
        <w:t> or other edge device where data is either sent to the cloud to be analy</w:t>
      </w:r>
      <w:r w:rsidRPr="00005434">
        <w:rPr>
          <w:rFonts w:ascii="Open Sans" w:hAnsi="Open Sans" w:cs="Open Sans"/>
          <w:color w:val="000000" w:themeColor="text1"/>
          <w:sz w:val="28"/>
          <w:szCs w:val="28"/>
          <w:shd w:val="clear" w:color="auto" w:fill="FFFFFF"/>
        </w:rPr>
        <w:t>s</w:t>
      </w:r>
      <w:r w:rsidRPr="00005434">
        <w:rPr>
          <w:rFonts w:ascii="Open Sans" w:hAnsi="Open Sans" w:cs="Open Sans"/>
          <w:color w:val="000000" w:themeColor="text1"/>
          <w:sz w:val="28"/>
          <w:szCs w:val="28"/>
          <w:shd w:val="clear" w:color="auto" w:fill="FFFFFF"/>
        </w:rPr>
        <w:t>ed or analy</w:t>
      </w:r>
      <w:r w:rsidRPr="00005434">
        <w:rPr>
          <w:rFonts w:ascii="Open Sans" w:hAnsi="Open Sans" w:cs="Open Sans"/>
          <w:color w:val="000000" w:themeColor="text1"/>
          <w:sz w:val="28"/>
          <w:szCs w:val="28"/>
          <w:shd w:val="clear" w:color="auto" w:fill="FFFFFF"/>
        </w:rPr>
        <w:t>s</w:t>
      </w:r>
      <w:r w:rsidRPr="00005434">
        <w:rPr>
          <w:rFonts w:ascii="Open Sans" w:hAnsi="Open Sans" w:cs="Open Sans"/>
          <w:color w:val="000000" w:themeColor="text1"/>
          <w:sz w:val="28"/>
          <w:szCs w:val="28"/>
          <w:shd w:val="clear" w:color="auto" w:fill="FFFFFF"/>
        </w:rPr>
        <w:t>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14:paraId="49DEA577" w14:textId="77777777" w:rsidR="00685548" w:rsidRPr="00005434" w:rsidRDefault="00685548" w:rsidP="00F273D5">
      <w:pPr>
        <w:rPr>
          <w:rFonts w:ascii="Open Sans" w:hAnsi="Open Sans" w:cs="Open Sans"/>
          <w:color w:val="000000" w:themeColor="text1"/>
          <w:sz w:val="48"/>
          <w:szCs w:val="48"/>
          <w:shd w:val="clear" w:color="auto" w:fill="FFFFFF"/>
        </w:rPr>
      </w:pPr>
    </w:p>
    <w:p w14:paraId="7E14A11B" w14:textId="47EAC06C" w:rsidR="00685548" w:rsidRPr="00005434" w:rsidRDefault="00685548" w:rsidP="00F273D5">
      <w:pPr>
        <w:rPr>
          <w:rFonts w:ascii="Open Sans" w:hAnsi="Open Sans" w:cs="Open Sans"/>
          <w:color w:val="000000" w:themeColor="text1"/>
          <w:sz w:val="48"/>
          <w:szCs w:val="48"/>
          <w:shd w:val="clear" w:color="auto" w:fill="FFFFFF"/>
        </w:rPr>
      </w:pPr>
      <w:r w:rsidRPr="00005434">
        <w:rPr>
          <w:rStyle w:val="Strong"/>
          <w:rFonts w:ascii="Open Sans" w:hAnsi="Open Sans" w:cs="Open Sans"/>
          <w:color w:val="080E14"/>
          <w:sz w:val="48"/>
          <w:szCs w:val="48"/>
          <w:shd w:val="clear" w:color="auto" w:fill="FFFFFF"/>
        </w:rPr>
        <w:t>What is an example of an Internet of Things device?</w:t>
      </w:r>
    </w:p>
    <w:p w14:paraId="6C414160" w14:textId="77777777" w:rsidR="00685548" w:rsidRPr="00005434" w:rsidRDefault="00685548" w:rsidP="00685548">
      <w:pPr>
        <w:pStyle w:val="NormalWeb"/>
        <w:shd w:val="clear" w:color="auto" w:fill="FFFFFF"/>
        <w:spacing w:before="0" w:beforeAutospacing="0" w:after="315" w:afterAutospacing="0"/>
        <w:rPr>
          <w:rFonts w:ascii="Open Sans" w:hAnsi="Open Sans" w:cs="Open Sans"/>
          <w:color w:val="000000" w:themeColor="text1"/>
          <w:sz w:val="28"/>
          <w:szCs w:val="28"/>
        </w:rPr>
      </w:pPr>
      <w:r w:rsidRPr="00005434">
        <w:rPr>
          <w:rFonts w:ascii="Open Sans" w:hAnsi="Open Sans" w:cs="Open Sans"/>
          <w:color w:val="000000" w:themeColor="text1"/>
          <w:sz w:val="28"/>
          <w:szCs w:val="28"/>
        </w:rPr>
        <w:t>Pretty much any physical object can be transformed into an IoT device if it can be connected to the internet to be controlled or communicate information.</w:t>
      </w:r>
    </w:p>
    <w:p w14:paraId="1E7602DA" w14:textId="0419D156" w:rsidR="00685548" w:rsidRPr="00005434" w:rsidRDefault="00685548" w:rsidP="00685548">
      <w:pPr>
        <w:pStyle w:val="NormalWeb"/>
        <w:shd w:val="clear" w:color="auto" w:fill="FFFFFF"/>
        <w:spacing w:before="0" w:beforeAutospacing="0" w:after="315" w:afterAutospacing="0"/>
        <w:rPr>
          <w:rFonts w:ascii="Open Sans" w:hAnsi="Open Sans" w:cs="Open Sans"/>
          <w:color w:val="000000" w:themeColor="text1"/>
          <w:sz w:val="28"/>
          <w:szCs w:val="28"/>
        </w:rPr>
      </w:pPr>
      <w:hyperlink r:id="rId7" w:tgtFrame="_blank" w:history="1">
        <w:r w:rsidRPr="00005434">
          <w:rPr>
            <w:rStyle w:val="Hyperlink"/>
            <w:rFonts w:ascii="Open Sans" w:hAnsi="Open Sans" w:cs="Open Sans"/>
            <w:color w:val="000000" w:themeColor="text1"/>
            <w:sz w:val="28"/>
            <w:szCs w:val="28"/>
            <w:u w:val="none"/>
          </w:rPr>
          <w:t>A lightbulb</w:t>
        </w:r>
      </w:hyperlink>
      <w:r w:rsidRPr="00005434">
        <w:rPr>
          <w:rFonts w:ascii="Open Sans" w:hAnsi="Open Sans" w:cs="Open Sans"/>
          <w:color w:val="000000" w:themeColor="text1"/>
          <w:sz w:val="28"/>
          <w:szCs w:val="28"/>
        </w:rPr>
        <w:t> that can be switched on using a smartphone app is an IoT device, as is a motion sensor or a </w:t>
      </w:r>
      <w:hyperlink r:id="rId8" w:tgtFrame="_blank" w:history="1">
        <w:r w:rsidRPr="00005434">
          <w:rPr>
            <w:rStyle w:val="Hyperlink"/>
            <w:rFonts w:ascii="Open Sans" w:hAnsi="Open Sans" w:cs="Open Sans"/>
            <w:color w:val="000000" w:themeColor="text1"/>
            <w:sz w:val="28"/>
            <w:szCs w:val="28"/>
            <w:u w:val="none"/>
          </w:rPr>
          <w:t>smart thermostat</w:t>
        </w:r>
      </w:hyperlink>
      <w:r w:rsidRPr="00005434">
        <w:rPr>
          <w:rFonts w:ascii="Open Sans" w:hAnsi="Open Sans" w:cs="Open Sans"/>
          <w:color w:val="000000" w:themeColor="text1"/>
          <w:sz w:val="28"/>
          <w:szCs w:val="28"/>
        </w:rPr>
        <w:t> in your office or a connected streetlight. An IoT device could be as fluffy as </w:t>
      </w:r>
      <w:hyperlink r:id="rId9" w:tgtFrame="_blank" w:history="1">
        <w:r w:rsidRPr="00005434">
          <w:rPr>
            <w:rStyle w:val="Hyperlink"/>
            <w:rFonts w:ascii="Open Sans" w:hAnsi="Open Sans" w:cs="Open Sans"/>
            <w:color w:val="000000" w:themeColor="text1"/>
            <w:sz w:val="28"/>
            <w:szCs w:val="28"/>
            <w:u w:val="none"/>
          </w:rPr>
          <w:t>a child's toy</w:t>
        </w:r>
      </w:hyperlink>
      <w:r w:rsidRPr="00005434">
        <w:rPr>
          <w:rFonts w:ascii="Open Sans" w:hAnsi="Open Sans" w:cs="Open Sans"/>
          <w:color w:val="000000" w:themeColor="text1"/>
          <w:sz w:val="28"/>
          <w:szCs w:val="28"/>
        </w:rPr>
        <w:t> or as serious as </w:t>
      </w:r>
      <w:hyperlink r:id="rId10" w:tgtFrame="_blank" w:history="1">
        <w:r w:rsidRPr="00005434">
          <w:rPr>
            <w:rStyle w:val="Hyperlink"/>
            <w:rFonts w:ascii="Open Sans" w:hAnsi="Open Sans" w:cs="Open Sans"/>
            <w:color w:val="000000" w:themeColor="text1"/>
            <w:sz w:val="28"/>
            <w:szCs w:val="28"/>
            <w:u w:val="none"/>
          </w:rPr>
          <w:t>a driverless truck</w:t>
        </w:r>
      </w:hyperlink>
      <w:r w:rsidRPr="00005434">
        <w:rPr>
          <w:rFonts w:ascii="Open Sans" w:hAnsi="Open Sans" w:cs="Open Sans"/>
          <w:color w:val="000000" w:themeColor="text1"/>
          <w:sz w:val="28"/>
          <w:szCs w:val="28"/>
        </w:rPr>
        <w:t>. Some larger objects may themselves be filled with many smaller IoT components, such as a jet engine that's now filled with thousands of sensors collecting and transmitting data back to make sure it is operating efficiently. At an even bigger scale, </w:t>
      </w:r>
      <w:hyperlink r:id="rId11" w:tgtFrame="_blank" w:history="1">
        <w:r w:rsidRPr="00005434">
          <w:rPr>
            <w:rStyle w:val="Hyperlink"/>
            <w:rFonts w:ascii="Open Sans" w:hAnsi="Open Sans" w:cs="Open Sans"/>
            <w:color w:val="000000" w:themeColor="text1"/>
            <w:sz w:val="28"/>
            <w:szCs w:val="28"/>
            <w:u w:val="none"/>
          </w:rPr>
          <w:t>smart cities projects are filling entire regions with sensors</w:t>
        </w:r>
      </w:hyperlink>
      <w:r w:rsidRPr="00005434">
        <w:rPr>
          <w:rFonts w:ascii="Open Sans" w:hAnsi="Open Sans" w:cs="Open Sans"/>
          <w:color w:val="000000" w:themeColor="text1"/>
          <w:sz w:val="28"/>
          <w:szCs w:val="28"/>
        </w:rPr>
        <w:t> to help us understand and control the environment. </w:t>
      </w:r>
    </w:p>
    <w:p w14:paraId="6D808FDB" w14:textId="781BA690" w:rsidR="00005434" w:rsidRDefault="00005434" w:rsidP="00685548">
      <w:pPr>
        <w:pStyle w:val="NormalWeb"/>
        <w:shd w:val="clear" w:color="auto" w:fill="FFFFFF"/>
        <w:spacing w:before="0" w:beforeAutospacing="0" w:after="315" w:afterAutospacing="0"/>
        <w:rPr>
          <w:rFonts w:asciiTheme="minorHAnsi" w:hAnsiTheme="minorHAnsi" w:cstheme="minorHAnsi"/>
          <w:color w:val="000000" w:themeColor="text1"/>
          <w:sz w:val="40"/>
          <w:szCs w:val="40"/>
        </w:rPr>
      </w:pPr>
    </w:p>
    <w:p w14:paraId="57D1D2A1" w14:textId="1FCA6E05" w:rsidR="00005434" w:rsidRDefault="00005434" w:rsidP="00685548">
      <w:pPr>
        <w:pStyle w:val="NormalWeb"/>
        <w:shd w:val="clear" w:color="auto" w:fill="FFFFFF"/>
        <w:spacing w:before="0" w:beforeAutospacing="0" w:after="315" w:afterAutospacing="0"/>
        <w:rPr>
          <w:rStyle w:val="Strong"/>
          <w:rFonts w:ascii="Open Sans" w:hAnsi="Open Sans" w:cs="Open Sans"/>
          <w:color w:val="080E14"/>
          <w:sz w:val="48"/>
          <w:szCs w:val="48"/>
          <w:shd w:val="clear" w:color="auto" w:fill="FFFFFF"/>
        </w:rPr>
      </w:pPr>
      <w:r w:rsidRPr="00005434">
        <w:rPr>
          <w:rStyle w:val="Strong"/>
          <w:rFonts w:ascii="Open Sans" w:hAnsi="Open Sans" w:cs="Open Sans"/>
          <w:color w:val="080E14"/>
          <w:sz w:val="48"/>
          <w:szCs w:val="48"/>
          <w:shd w:val="clear" w:color="auto" w:fill="FFFFFF"/>
        </w:rPr>
        <w:t>What are the benefits of the Internet of Things for business?</w:t>
      </w:r>
    </w:p>
    <w:p w14:paraId="33EB7714" w14:textId="758AAD31" w:rsidR="00005434" w:rsidRPr="00005434" w:rsidRDefault="005F635F" w:rsidP="00685548">
      <w:pPr>
        <w:pStyle w:val="NormalWeb"/>
        <w:shd w:val="clear" w:color="auto" w:fill="FFFFFF"/>
        <w:spacing w:before="0" w:beforeAutospacing="0" w:after="315" w:afterAutospacing="0"/>
        <w:rPr>
          <w:rStyle w:val="Strong"/>
          <w:rFonts w:ascii="Open Sans" w:hAnsi="Open Sans" w:cs="Open Sans"/>
          <w:color w:val="080E14"/>
          <w:sz w:val="48"/>
          <w:szCs w:val="48"/>
          <w:shd w:val="clear" w:color="auto" w:fill="FFFFFF"/>
        </w:rPr>
      </w:pPr>
      <w:r>
        <w:rPr>
          <w:rFonts w:ascii="Open Sans" w:hAnsi="Open Sans" w:cs="Open Sans"/>
          <w:b/>
          <w:bCs/>
          <w:noProof/>
          <w:color w:val="080E14"/>
          <w:sz w:val="48"/>
          <w:szCs w:val="48"/>
          <w:shd w:val="clear" w:color="auto" w:fill="FFFFFF"/>
        </w:rPr>
        <w:lastRenderedPageBreak/>
        <w:drawing>
          <wp:inline distT="0" distB="0" distL="0" distR="0" wp14:anchorId="642316C7" wp14:editId="13B205F2">
            <wp:extent cx="5440680" cy="29966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449696" cy="3001591"/>
                    </a:xfrm>
                    <a:prstGeom prst="rect">
                      <a:avLst/>
                    </a:prstGeom>
                  </pic:spPr>
                </pic:pic>
              </a:graphicData>
            </a:graphic>
          </wp:inline>
        </w:drawing>
      </w:r>
    </w:p>
    <w:p w14:paraId="03DE566E" w14:textId="77777777" w:rsidR="00005434" w:rsidRPr="00005434" w:rsidRDefault="00005434" w:rsidP="00005434">
      <w:pPr>
        <w:shd w:val="clear" w:color="auto" w:fill="FFFFFF"/>
        <w:spacing w:after="0" w:line="240" w:lineRule="auto"/>
        <w:outlineLvl w:val="2"/>
        <w:rPr>
          <w:rFonts w:ascii="Open Sans" w:eastAsia="Times New Roman" w:hAnsi="Open Sans" w:cs="Open Sans"/>
          <w:b/>
          <w:bCs/>
          <w:color w:val="000000"/>
          <w:sz w:val="27"/>
          <w:szCs w:val="27"/>
          <w:lang w:eastAsia="en-IN"/>
        </w:rPr>
      </w:pPr>
      <w:r w:rsidRPr="00005434">
        <w:rPr>
          <w:rFonts w:ascii="Open Sans" w:eastAsia="Times New Roman" w:hAnsi="Open Sans" w:cs="Open Sans"/>
          <w:b/>
          <w:bCs/>
          <w:color w:val="FF0000"/>
          <w:sz w:val="27"/>
          <w:szCs w:val="27"/>
          <w:lang w:eastAsia="en-IN"/>
        </w:rPr>
        <w:t>1. Cost reduction</w:t>
      </w:r>
    </w:p>
    <w:p w14:paraId="03A6710A" w14:textId="0E715204" w:rsidR="00005434" w:rsidRDefault="00005434" w:rsidP="00005434">
      <w:pPr>
        <w:shd w:val="clear" w:color="auto" w:fill="FFFFFF"/>
        <w:spacing w:before="100" w:beforeAutospacing="1" w:after="100" w:afterAutospacing="1" w:line="390" w:lineRule="atLeast"/>
        <w:rPr>
          <w:rFonts w:ascii="Open Sans" w:hAnsi="Open Sans" w:cs="Open Sans"/>
          <w:color w:val="000000"/>
          <w:sz w:val="27"/>
          <w:szCs w:val="27"/>
          <w:shd w:val="clear" w:color="auto" w:fill="FFFFFF"/>
        </w:rPr>
      </w:pPr>
      <w:r w:rsidRPr="00005434">
        <w:rPr>
          <w:rFonts w:ascii="Open Sans" w:eastAsia="Times New Roman" w:hAnsi="Open Sans" w:cs="Open Sans"/>
          <w:color w:val="000000"/>
          <w:sz w:val="27"/>
          <w:szCs w:val="27"/>
          <w:lang w:eastAsia="en-IN"/>
        </w:rPr>
        <w:t>The more businesses use IoT devices to streamline operations and increase profitability, the more Internet of Things technologies will be tailored to help those businesses succeed. From </w:t>
      </w:r>
      <w:hyperlink r:id="rId13" w:tgtFrame="_blank" w:history="1">
        <w:r w:rsidRPr="00005434">
          <w:rPr>
            <w:rFonts w:ascii="Open Sans" w:eastAsia="Times New Roman" w:hAnsi="Open Sans" w:cs="Open Sans"/>
            <w:color w:val="000000"/>
            <w:sz w:val="27"/>
            <w:szCs w:val="27"/>
            <w:u w:val="single"/>
            <w:lang w:eastAsia="en-IN"/>
          </w:rPr>
          <w:t>cybersecurity</w:t>
        </w:r>
      </w:hyperlink>
      <w:r w:rsidRPr="00005434">
        <w:rPr>
          <w:rFonts w:ascii="Open Sans" w:eastAsia="Times New Roman" w:hAnsi="Open Sans" w:cs="Open Sans"/>
          <w:color w:val="000000"/>
          <w:sz w:val="27"/>
          <w:szCs w:val="27"/>
          <w:lang w:eastAsia="en-IN"/>
        </w:rPr>
        <w:t> to workplace efficiency, IoT devices are already making an impact on companies’ bottom lines.</w:t>
      </w:r>
      <w:r>
        <w:rPr>
          <w:rFonts w:ascii="Open Sans" w:eastAsia="Times New Roman" w:hAnsi="Open Sans" w:cs="Open Sans"/>
          <w:color w:val="000000"/>
          <w:sz w:val="27"/>
          <w:szCs w:val="27"/>
          <w:lang w:eastAsia="en-IN"/>
        </w:rPr>
        <w:t xml:space="preserve"> </w:t>
      </w:r>
      <w:r>
        <w:rPr>
          <w:rFonts w:ascii="Open Sans" w:hAnsi="Open Sans" w:cs="Open Sans"/>
          <w:color w:val="000000"/>
          <w:sz w:val="27"/>
          <w:szCs w:val="27"/>
          <w:shd w:val="clear" w:color="auto" w:fill="FFFFFF"/>
        </w:rPr>
        <w:t>Maintenance costs can be positively impacted when IoT devices are used with sensors to keep business equipment running at peak efficiency. On-the-fly troubleshooting of office equipment catches problems before they impact staff and employees, saving the hassle and costs of large repairs.</w:t>
      </w:r>
    </w:p>
    <w:p w14:paraId="75EDECC8" w14:textId="77777777" w:rsidR="00005434" w:rsidRDefault="00005434" w:rsidP="00005434">
      <w:pPr>
        <w:pStyle w:val="Heading3"/>
        <w:shd w:val="clear" w:color="auto" w:fill="FFFFFF"/>
        <w:spacing w:before="0" w:beforeAutospacing="0" w:after="0" w:afterAutospacing="0"/>
        <w:rPr>
          <w:rFonts w:ascii="Open Sans" w:hAnsi="Open Sans" w:cs="Open Sans"/>
          <w:color w:val="000000"/>
        </w:rPr>
      </w:pPr>
      <w:r>
        <w:rPr>
          <w:rFonts w:ascii="Open Sans" w:hAnsi="Open Sans" w:cs="Open Sans"/>
          <w:color w:val="FF0000"/>
        </w:rPr>
        <w:t>2. Efficiency &amp; productivity</w:t>
      </w:r>
    </w:p>
    <w:p w14:paraId="2AFAEC65" w14:textId="334D2218" w:rsidR="00005434" w:rsidRDefault="00005434" w:rsidP="00005434">
      <w:pPr>
        <w:pStyle w:val="NormalWeb"/>
        <w:shd w:val="clear" w:color="auto" w:fill="FFFFFF"/>
        <w:spacing w:line="390" w:lineRule="atLeast"/>
        <w:rPr>
          <w:rFonts w:ascii="Open Sans" w:hAnsi="Open Sans" w:cs="Open Sans"/>
          <w:color w:val="000000"/>
          <w:sz w:val="27"/>
          <w:szCs w:val="27"/>
        </w:rPr>
      </w:pPr>
      <w:r>
        <w:rPr>
          <w:rFonts w:ascii="Open Sans" w:hAnsi="Open Sans" w:cs="Open Sans"/>
          <w:color w:val="000000"/>
          <w:sz w:val="27"/>
          <w:szCs w:val="27"/>
        </w:rPr>
        <w:t>Efficiency is the basis for the kind of improved productivity that boosts revenue for SMBs.</w:t>
      </w:r>
      <w:r>
        <w:rPr>
          <w:rFonts w:ascii="Open Sans" w:hAnsi="Open Sans" w:cs="Open Sans"/>
          <w:color w:val="000000"/>
          <w:sz w:val="27"/>
          <w:szCs w:val="27"/>
        </w:rPr>
        <w:t xml:space="preserve"> </w:t>
      </w:r>
      <w:r>
        <w:rPr>
          <w:rFonts w:ascii="Open Sans" w:hAnsi="Open Sans" w:cs="Open Sans"/>
          <w:color w:val="000000"/>
          <w:sz w:val="27"/>
          <w:szCs w:val="27"/>
        </w:rPr>
        <w:t>One way to leverage the power of IoT to increase company efficiency is to use it to cut down on repetitive or time-consuming tasks. An example IoT function for this strategy would be an </w:t>
      </w:r>
      <w:hyperlink r:id="rId14" w:tgtFrame="_blank" w:history="1">
        <w:r w:rsidRPr="00005434">
          <w:rPr>
            <w:rStyle w:val="Hyperlink"/>
            <w:rFonts w:ascii="Open Sans" w:hAnsi="Open Sans" w:cs="Open Sans"/>
            <w:color w:val="000000"/>
            <w:sz w:val="28"/>
            <w:szCs w:val="28"/>
            <w:u w:val="none"/>
          </w:rPr>
          <w:t>automated PDF conversion and creation tool</w:t>
        </w:r>
      </w:hyperlink>
      <w:r>
        <w:rPr>
          <w:rFonts w:ascii="Open Sans" w:hAnsi="Open Sans" w:cs="Open Sans"/>
          <w:color w:val="000000"/>
          <w:sz w:val="27"/>
          <w:szCs w:val="27"/>
        </w:rPr>
        <w:t> that removes the obstacles to PDF editing and archiving, increasing communication and documentation speeds.</w:t>
      </w:r>
    </w:p>
    <w:p w14:paraId="4835A210" w14:textId="77777777" w:rsidR="00005434" w:rsidRDefault="00005434" w:rsidP="00005434">
      <w:pPr>
        <w:pStyle w:val="Heading3"/>
        <w:shd w:val="clear" w:color="auto" w:fill="FFFFFF"/>
        <w:spacing w:before="0" w:beforeAutospacing="0" w:after="0" w:afterAutospacing="0"/>
        <w:rPr>
          <w:rFonts w:ascii="Open Sans" w:hAnsi="Open Sans" w:cs="Open Sans"/>
          <w:color w:val="000000"/>
        </w:rPr>
      </w:pPr>
      <w:r>
        <w:rPr>
          <w:rFonts w:ascii="Open Sans" w:hAnsi="Open Sans" w:cs="Open Sans"/>
          <w:color w:val="FF0000"/>
        </w:rPr>
        <w:t>3. Business opportunities</w:t>
      </w:r>
    </w:p>
    <w:p w14:paraId="4B334A92" w14:textId="6BB547B9" w:rsidR="00005434" w:rsidRPr="00005434" w:rsidRDefault="00005434" w:rsidP="00005434">
      <w:pPr>
        <w:pStyle w:val="NormalWeb"/>
        <w:shd w:val="clear" w:color="auto" w:fill="FFFFFF"/>
        <w:spacing w:line="390" w:lineRule="atLeast"/>
        <w:rPr>
          <w:rFonts w:ascii="Open Sans" w:hAnsi="Open Sans" w:cs="Open Sans"/>
          <w:color w:val="000000"/>
          <w:sz w:val="27"/>
          <w:szCs w:val="27"/>
        </w:rPr>
      </w:pPr>
      <w:r>
        <w:rPr>
          <w:rFonts w:ascii="Open Sans" w:hAnsi="Open Sans" w:cs="Open Sans"/>
          <w:color w:val="000000"/>
          <w:sz w:val="27"/>
          <w:szCs w:val="27"/>
        </w:rPr>
        <w:lastRenderedPageBreak/>
        <w:t>While many businesses strive to access the revenue-producing power of digital services, most lack a cohesive strategy for pursuing this avenue. IoT is a game-changer in this respect, as advanced analytics, artificial intelligence, and smart utility grids make it easy for SMBs to collect actionable data needed to provide the value their customers are seeking.</w:t>
      </w:r>
      <w:r>
        <w:rPr>
          <w:rFonts w:ascii="Open Sans" w:hAnsi="Open Sans" w:cs="Open Sans"/>
          <w:color w:val="000000"/>
          <w:sz w:val="27"/>
          <w:szCs w:val="27"/>
        </w:rPr>
        <w:t xml:space="preserve"> </w:t>
      </w:r>
      <w:r>
        <w:rPr>
          <w:rFonts w:ascii="Open Sans" w:hAnsi="Open Sans" w:cs="Open Sans"/>
          <w:color w:val="000000"/>
          <w:sz w:val="27"/>
          <w:szCs w:val="27"/>
        </w:rPr>
        <w:t>For example, IoT sensors on automobiles that can track speed and driving habits help insurers optimize rates on automobile insurance.</w:t>
      </w:r>
      <w:r w:rsidRPr="00005434">
        <w:rPr>
          <w:rFonts w:ascii="Open Sans" w:hAnsi="Open Sans" w:cs="Open Sans"/>
          <w:color w:val="000000"/>
          <w:sz w:val="28"/>
          <w:szCs w:val="28"/>
        </w:rPr>
        <w:t> </w:t>
      </w:r>
      <w:hyperlink r:id="rId15" w:tgtFrame="_blank" w:history="1">
        <w:r w:rsidRPr="00005434">
          <w:rPr>
            <w:rStyle w:val="Hyperlink"/>
            <w:rFonts w:ascii="Open Sans" w:hAnsi="Open Sans" w:cs="Open Sans"/>
            <w:color w:val="000000"/>
            <w:sz w:val="28"/>
            <w:szCs w:val="28"/>
            <w:u w:val="none"/>
          </w:rPr>
          <w:t>Retailers can use IoT</w:t>
        </w:r>
      </w:hyperlink>
      <w:r>
        <w:rPr>
          <w:rFonts w:ascii="Open Sans" w:hAnsi="Open Sans" w:cs="Open Sans"/>
          <w:color w:val="000000"/>
          <w:sz w:val="27"/>
          <w:szCs w:val="27"/>
        </w:rPr>
        <w:t> to measure in-store foot traffic to optimize displays for maximum impact based on customer habits.</w:t>
      </w:r>
    </w:p>
    <w:p w14:paraId="443BE7B7" w14:textId="77777777" w:rsidR="00005434" w:rsidRDefault="00005434" w:rsidP="00005434">
      <w:pPr>
        <w:pStyle w:val="Heading3"/>
        <w:shd w:val="clear" w:color="auto" w:fill="FFFFFF"/>
        <w:spacing w:before="0" w:beforeAutospacing="0" w:after="0" w:afterAutospacing="0"/>
        <w:rPr>
          <w:rFonts w:ascii="Open Sans" w:hAnsi="Open Sans" w:cs="Open Sans"/>
          <w:color w:val="000000"/>
        </w:rPr>
      </w:pPr>
      <w:r>
        <w:rPr>
          <w:rFonts w:ascii="Open Sans" w:hAnsi="Open Sans" w:cs="Open Sans"/>
          <w:color w:val="FF0000"/>
        </w:rPr>
        <w:t>4. Customer experience</w:t>
      </w:r>
    </w:p>
    <w:p w14:paraId="49351DD7" w14:textId="77777777" w:rsidR="00005434" w:rsidRDefault="00005434" w:rsidP="00005434">
      <w:pPr>
        <w:pStyle w:val="NormalWeb"/>
        <w:shd w:val="clear" w:color="auto" w:fill="FFFFFF"/>
        <w:spacing w:line="390" w:lineRule="atLeast"/>
        <w:rPr>
          <w:rFonts w:ascii="Open Sans" w:hAnsi="Open Sans" w:cs="Open Sans"/>
          <w:color w:val="000000"/>
          <w:sz w:val="27"/>
          <w:szCs w:val="27"/>
        </w:rPr>
      </w:pPr>
      <w:r>
        <w:rPr>
          <w:rFonts w:ascii="Open Sans" w:hAnsi="Open Sans" w:cs="Open Sans"/>
          <w:color w:val="000000"/>
          <w:sz w:val="27"/>
          <w:szCs w:val="27"/>
        </w:rPr>
        <w:t>While IoT technology has so far mostly influenced back-end processes because of its relatively new presence, today’s IoT has meant that omni-channel strategies have completely upended the way consumers approach their relationships with businesses.</w:t>
      </w:r>
    </w:p>
    <w:p w14:paraId="15C68A17" w14:textId="69E7AFE8" w:rsidR="00005434" w:rsidRDefault="00005434" w:rsidP="00005434">
      <w:pPr>
        <w:pStyle w:val="NormalWeb"/>
        <w:shd w:val="clear" w:color="auto" w:fill="FFFFFF"/>
        <w:spacing w:line="390" w:lineRule="atLeast"/>
        <w:rPr>
          <w:rFonts w:ascii="Open Sans" w:hAnsi="Open Sans" w:cs="Open Sans"/>
          <w:color w:val="000000"/>
          <w:sz w:val="27"/>
          <w:szCs w:val="27"/>
        </w:rPr>
      </w:pPr>
      <w:r>
        <w:rPr>
          <w:rFonts w:ascii="Open Sans" w:hAnsi="Open Sans" w:cs="Open Sans"/>
          <w:color w:val="000000"/>
          <w:sz w:val="27"/>
          <w:szCs w:val="27"/>
        </w:rPr>
        <w:t>Front-end</w:t>
      </w:r>
      <w:r w:rsidRPr="00005434">
        <w:rPr>
          <w:rFonts w:ascii="Open Sans" w:hAnsi="Open Sans" w:cs="Open Sans"/>
          <w:color w:val="000000"/>
          <w:sz w:val="28"/>
          <w:szCs w:val="28"/>
        </w:rPr>
        <w:t> </w:t>
      </w:r>
      <w:hyperlink r:id="rId16" w:tgtFrame="_blank" w:history="1">
        <w:r w:rsidRPr="00005434">
          <w:rPr>
            <w:rStyle w:val="Hyperlink"/>
            <w:rFonts w:ascii="Open Sans" w:hAnsi="Open Sans" w:cs="Open Sans"/>
            <w:color w:val="000000"/>
            <w:sz w:val="28"/>
            <w:szCs w:val="28"/>
            <w:u w:val="none"/>
          </w:rPr>
          <w:t>customer engagement</w:t>
        </w:r>
      </w:hyperlink>
      <w:r>
        <w:rPr>
          <w:rFonts w:ascii="Open Sans" w:hAnsi="Open Sans" w:cs="Open Sans"/>
          <w:color w:val="000000"/>
          <w:sz w:val="27"/>
          <w:szCs w:val="27"/>
        </w:rPr>
        <w:t> has become a priority for organizations as they look to engage better with their audiences, usually through IoT devices.</w:t>
      </w:r>
    </w:p>
    <w:p w14:paraId="2B1BA5C9" w14:textId="77777777" w:rsidR="00005434" w:rsidRDefault="00005434" w:rsidP="00005434">
      <w:pPr>
        <w:pStyle w:val="Heading3"/>
        <w:shd w:val="clear" w:color="auto" w:fill="FFFFFF"/>
        <w:spacing w:before="0" w:beforeAutospacing="0" w:after="0" w:afterAutospacing="0"/>
        <w:rPr>
          <w:rFonts w:ascii="Open Sans" w:hAnsi="Open Sans" w:cs="Open Sans"/>
          <w:color w:val="000000"/>
        </w:rPr>
      </w:pPr>
      <w:r>
        <w:rPr>
          <w:rFonts w:ascii="Open Sans" w:hAnsi="Open Sans" w:cs="Open Sans"/>
          <w:color w:val="FF0000"/>
        </w:rPr>
        <w:t>5. Mobility &amp; agility</w:t>
      </w:r>
    </w:p>
    <w:p w14:paraId="5EB3D613" w14:textId="6BFDF756" w:rsidR="00005434" w:rsidRDefault="00005434" w:rsidP="00005434">
      <w:pPr>
        <w:pStyle w:val="NormalWeb"/>
        <w:shd w:val="clear" w:color="auto" w:fill="FFFFFF"/>
        <w:spacing w:line="390" w:lineRule="atLeast"/>
        <w:rPr>
          <w:rFonts w:ascii="Open Sans" w:hAnsi="Open Sans" w:cs="Open Sans"/>
          <w:color w:val="000000"/>
          <w:sz w:val="27"/>
          <w:szCs w:val="27"/>
        </w:rPr>
      </w:pPr>
      <w:r>
        <w:rPr>
          <w:rFonts w:ascii="Open Sans" w:hAnsi="Open Sans" w:cs="Open Sans"/>
          <w:color w:val="000000"/>
          <w:sz w:val="27"/>
          <w:szCs w:val="27"/>
        </w:rPr>
        <w:t>The nature of IoT technology means that businesses now have the opportunity to let their employees conduct their work from virtually any location—flexibility that can provide key advantages to SMBs in particular.</w:t>
      </w:r>
      <w:r>
        <w:rPr>
          <w:rFonts w:ascii="Open Sans" w:hAnsi="Open Sans" w:cs="Open Sans"/>
          <w:color w:val="000000"/>
          <w:sz w:val="27"/>
          <w:szCs w:val="27"/>
        </w:rPr>
        <w:t xml:space="preserve"> </w:t>
      </w:r>
      <w:r>
        <w:rPr>
          <w:rFonts w:ascii="Open Sans" w:hAnsi="Open Sans" w:cs="Open Sans"/>
          <w:color w:val="000000"/>
          <w:sz w:val="27"/>
          <w:szCs w:val="27"/>
          <w:shd w:val="clear" w:color="auto" w:fill="FFFFFF"/>
        </w:rPr>
        <w:t>Office leases aren’t cheap, and the IoT revolution has allowed a surge in small and mid-sized businesses changing the way they operate—hiring more full-time remote employees in “work from anywhere” positions.</w:t>
      </w:r>
    </w:p>
    <w:p w14:paraId="78543ED4" w14:textId="77777777" w:rsidR="00005434" w:rsidRDefault="00005434" w:rsidP="00005434">
      <w:pPr>
        <w:pStyle w:val="NormalWeb"/>
        <w:shd w:val="clear" w:color="auto" w:fill="FFFFFF"/>
        <w:spacing w:line="390" w:lineRule="atLeast"/>
        <w:rPr>
          <w:rFonts w:ascii="Open Sans" w:hAnsi="Open Sans" w:cs="Open Sans"/>
          <w:color w:val="000000"/>
          <w:sz w:val="27"/>
          <w:szCs w:val="27"/>
        </w:rPr>
      </w:pPr>
    </w:p>
    <w:p w14:paraId="3121C9A3" w14:textId="77777777" w:rsidR="00005434" w:rsidRDefault="00005434" w:rsidP="00005434">
      <w:pPr>
        <w:pStyle w:val="NormalWeb"/>
        <w:shd w:val="clear" w:color="auto" w:fill="FFFFFF"/>
        <w:spacing w:line="390" w:lineRule="atLeast"/>
        <w:rPr>
          <w:rFonts w:ascii="Open Sans" w:hAnsi="Open Sans" w:cs="Open Sans"/>
          <w:color w:val="000000"/>
          <w:sz w:val="27"/>
          <w:szCs w:val="27"/>
        </w:rPr>
      </w:pPr>
    </w:p>
    <w:p w14:paraId="616D25B9" w14:textId="77777777" w:rsidR="00005434" w:rsidRDefault="00005434" w:rsidP="00005434">
      <w:pPr>
        <w:pStyle w:val="NormalWeb"/>
        <w:shd w:val="clear" w:color="auto" w:fill="FFFFFF"/>
        <w:spacing w:line="390" w:lineRule="atLeast"/>
        <w:rPr>
          <w:rFonts w:ascii="Open Sans" w:hAnsi="Open Sans" w:cs="Open Sans"/>
          <w:color w:val="000000"/>
          <w:sz w:val="27"/>
          <w:szCs w:val="27"/>
        </w:rPr>
      </w:pPr>
    </w:p>
    <w:p w14:paraId="2C642DEF" w14:textId="77777777" w:rsidR="00005434" w:rsidRDefault="00005434" w:rsidP="00005434">
      <w:pPr>
        <w:shd w:val="clear" w:color="auto" w:fill="FFFFFF"/>
        <w:spacing w:before="100" w:beforeAutospacing="1" w:after="100" w:afterAutospacing="1" w:line="390" w:lineRule="atLeast"/>
        <w:rPr>
          <w:rFonts w:ascii="Open Sans" w:eastAsia="Times New Roman" w:hAnsi="Open Sans" w:cs="Open Sans"/>
          <w:color w:val="000000"/>
          <w:sz w:val="27"/>
          <w:szCs w:val="27"/>
          <w:lang w:eastAsia="en-IN"/>
        </w:rPr>
      </w:pPr>
    </w:p>
    <w:p w14:paraId="16AE632B" w14:textId="3B1F265D" w:rsidR="00005434" w:rsidRDefault="00005434" w:rsidP="00005434">
      <w:pPr>
        <w:shd w:val="clear" w:color="auto" w:fill="FFFFFF"/>
        <w:spacing w:before="100" w:beforeAutospacing="1" w:after="100" w:afterAutospacing="1" w:line="390" w:lineRule="atLeast"/>
        <w:rPr>
          <w:rFonts w:ascii="Open Sans" w:eastAsia="Times New Roman" w:hAnsi="Open Sans" w:cs="Open Sans"/>
          <w:color w:val="000000"/>
          <w:sz w:val="27"/>
          <w:szCs w:val="27"/>
          <w:lang w:eastAsia="en-IN"/>
        </w:rPr>
      </w:pPr>
    </w:p>
    <w:p w14:paraId="350F8B0A" w14:textId="77777777" w:rsidR="00005434" w:rsidRPr="00005434" w:rsidRDefault="00005434" w:rsidP="00005434">
      <w:pPr>
        <w:shd w:val="clear" w:color="auto" w:fill="FFFFFF"/>
        <w:spacing w:before="100" w:beforeAutospacing="1" w:after="100" w:afterAutospacing="1" w:line="390" w:lineRule="atLeast"/>
        <w:rPr>
          <w:rFonts w:ascii="Open Sans" w:eastAsia="Times New Roman" w:hAnsi="Open Sans" w:cs="Open Sans"/>
          <w:color w:val="000000"/>
          <w:sz w:val="27"/>
          <w:szCs w:val="27"/>
          <w:lang w:eastAsia="en-IN"/>
        </w:rPr>
      </w:pPr>
    </w:p>
    <w:p w14:paraId="1D436672" w14:textId="77777777" w:rsidR="00005434" w:rsidRPr="00005434" w:rsidRDefault="00005434" w:rsidP="00685548">
      <w:pPr>
        <w:pStyle w:val="NormalWeb"/>
        <w:shd w:val="clear" w:color="auto" w:fill="FFFFFF"/>
        <w:spacing w:before="0" w:beforeAutospacing="0" w:after="315" w:afterAutospacing="0"/>
        <w:rPr>
          <w:rFonts w:asciiTheme="minorHAnsi" w:hAnsiTheme="minorHAnsi" w:cstheme="minorHAnsi"/>
          <w:color w:val="000000" w:themeColor="text1"/>
          <w:sz w:val="48"/>
          <w:szCs w:val="48"/>
        </w:rPr>
      </w:pPr>
    </w:p>
    <w:p w14:paraId="489F1E6B" w14:textId="77777777" w:rsidR="00685548" w:rsidRPr="00F273D5" w:rsidRDefault="00685548" w:rsidP="00F273D5">
      <w:pPr>
        <w:rPr>
          <w:rFonts w:cstheme="minorHAnsi"/>
          <w:b/>
          <w:bCs/>
          <w:color w:val="000000" w:themeColor="text1"/>
          <w:sz w:val="40"/>
          <w:szCs w:val="40"/>
        </w:rPr>
      </w:pPr>
    </w:p>
    <w:sectPr w:rsidR="00685548" w:rsidRPr="00F27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D5"/>
    <w:rsid w:val="00005434"/>
    <w:rsid w:val="00423189"/>
    <w:rsid w:val="005F635F"/>
    <w:rsid w:val="00685548"/>
    <w:rsid w:val="00F27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1169"/>
  <w15:chartTrackingRefBased/>
  <w15:docId w15:val="{5C4AA4A8-94AB-4EBB-8549-9301D7A6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54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73D5"/>
    <w:rPr>
      <w:color w:val="0000FF"/>
      <w:u w:val="single"/>
    </w:rPr>
  </w:style>
  <w:style w:type="paragraph" w:styleId="NormalWeb">
    <w:name w:val="Normal (Web)"/>
    <w:basedOn w:val="Normal"/>
    <w:uiPriority w:val="99"/>
    <w:semiHidden/>
    <w:unhideWhenUsed/>
    <w:rsid w:val="006855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5548"/>
    <w:rPr>
      <w:b/>
      <w:bCs/>
    </w:rPr>
  </w:style>
  <w:style w:type="character" w:customStyle="1" w:styleId="Heading3Char">
    <w:name w:val="Heading 3 Char"/>
    <w:basedOn w:val="DefaultParagraphFont"/>
    <w:link w:val="Heading3"/>
    <w:uiPriority w:val="9"/>
    <w:rsid w:val="0000543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74485">
      <w:bodyDiv w:val="1"/>
      <w:marLeft w:val="0"/>
      <w:marRight w:val="0"/>
      <w:marTop w:val="0"/>
      <w:marBottom w:val="0"/>
      <w:divBdr>
        <w:top w:val="none" w:sz="0" w:space="0" w:color="auto"/>
        <w:left w:val="none" w:sz="0" w:space="0" w:color="auto"/>
        <w:bottom w:val="none" w:sz="0" w:space="0" w:color="auto"/>
        <w:right w:val="none" w:sz="0" w:space="0" w:color="auto"/>
      </w:divBdr>
    </w:div>
    <w:div w:id="1386761217">
      <w:bodyDiv w:val="1"/>
      <w:marLeft w:val="0"/>
      <w:marRight w:val="0"/>
      <w:marTop w:val="0"/>
      <w:marBottom w:val="0"/>
      <w:divBdr>
        <w:top w:val="none" w:sz="0" w:space="0" w:color="auto"/>
        <w:left w:val="none" w:sz="0" w:space="0" w:color="auto"/>
        <w:bottom w:val="none" w:sz="0" w:space="0" w:color="auto"/>
        <w:right w:val="none" w:sz="0" w:space="0" w:color="auto"/>
      </w:divBdr>
    </w:div>
    <w:div w:id="1493982549">
      <w:bodyDiv w:val="1"/>
      <w:marLeft w:val="0"/>
      <w:marRight w:val="0"/>
      <w:marTop w:val="0"/>
      <w:marBottom w:val="0"/>
      <w:divBdr>
        <w:top w:val="none" w:sz="0" w:space="0" w:color="auto"/>
        <w:left w:val="none" w:sz="0" w:space="0" w:color="auto"/>
        <w:bottom w:val="none" w:sz="0" w:space="0" w:color="auto"/>
        <w:right w:val="none" w:sz="0" w:space="0" w:color="auto"/>
      </w:divBdr>
      <w:divsChild>
        <w:div w:id="14816543">
          <w:blockQuote w:val="1"/>
          <w:marLeft w:val="720"/>
          <w:marRight w:val="720"/>
          <w:marTop w:val="480"/>
          <w:marBottom w:val="480"/>
          <w:divBdr>
            <w:top w:val="none" w:sz="0" w:space="11" w:color="E4002B"/>
            <w:left w:val="single" w:sz="24" w:space="11" w:color="E4002B"/>
            <w:bottom w:val="none" w:sz="0" w:space="11" w:color="E4002B"/>
            <w:right w:val="none" w:sz="0" w:space="11" w:color="E4002B"/>
          </w:divBdr>
        </w:div>
      </w:divsChild>
    </w:div>
    <w:div w:id="1706175525">
      <w:bodyDiv w:val="1"/>
      <w:marLeft w:val="0"/>
      <w:marRight w:val="0"/>
      <w:marTop w:val="0"/>
      <w:marBottom w:val="0"/>
      <w:divBdr>
        <w:top w:val="none" w:sz="0" w:space="0" w:color="auto"/>
        <w:left w:val="none" w:sz="0" w:space="0" w:color="auto"/>
        <w:bottom w:val="none" w:sz="0" w:space="0" w:color="auto"/>
        <w:right w:val="none" w:sz="0" w:space="0" w:color="auto"/>
      </w:divBdr>
    </w:div>
    <w:div w:id="1756904167">
      <w:bodyDiv w:val="1"/>
      <w:marLeft w:val="0"/>
      <w:marRight w:val="0"/>
      <w:marTop w:val="0"/>
      <w:marBottom w:val="0"/>
      <w:divBdr>
        <w:top w:val="none" w:sz="0" w:space="0" w:color="auto"/>
        <w:left w:val="none" w:sz="0" w:space="0" w:color="auto"/>
        <w:bottom w:val="none" w:sz="0" w:space="0" w:color="auto"/>
        <w:right w:val="none" w:sz="0" w:space="0" w:color="auto"/>
      </w:divBdr>
    </w:div>
    <w:div w:id="207114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johnson-controls-cortana-powered-thermostat-is-up-for-preorder-in-march/" TargetMode="External"/><Relationship Id="rId13" Type="http://schemas.openxmlformats.org/officeDocument/2006/relationships/hyperlink" Target="https://impactmybiz.com/company/article/274/cybersecurity-digital-transformation-are-they-a-match-"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dnet.com/article/building-my-own-internet-of-things-ambient-experience-one-step-at-a-tim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mpactmybiz.com/company/article/290/why-it-s-important-to-provide-an-optimized-digital-customer-experience" TargetMode="External"/><Relationship Id="rId1" Type="http://schemas.openxmlformats.org/officeDocument/2006/relationships/styles" Target="styles.xml"/><Relationship Id="rId6" Type="http://schemas.openxmlformats.org/officeDocument/2006/relationships/hyperlink" Target="https://whatis.techtarget.com/definition/IoT-gateway" TargetMode="External"/><Relationship Id="rId11" Type="http://schemas.openxmlformats.org/officeDocument/2006/relationships/hyperlink" Target="https://www.zdnet.com/article/las-vegas-announces-smart-city-plans-with-cisco/" TargetMode="External"/><Relationship Id="rId5" Type="http://schemas.openxmlformats.org/officeDocument/2006/relationships/hyperlink" Target="https://internetofthingsagenda.techtarget.com/definition/IoT-device" TargetMode="External"/><Relationship Id="rId15" Type="http://schemas.openxmlformats.org/officeDocument/2006/relationships/hyperlink" Target="https://www.impactmybiz.com/blog/internet-of-things-in-retail/" TargetMode="External"/><Relationship Id="rId10" Type="http://schemas.openxmlformats.org/officeDocument/2006/relationships/hyperlink" Target="https://www.zdnet.com/article/driverless-trucks-are-coming-but-for-now-adoption-is-in-the-slow-lane/" TargetMode="External"/><Relationship Id="rId4" Type="http://schemas.openxmlformats.org/officeDocument/2006/relationships/image" Target="media/image1.jpg"/><Relationship Id="rId9" Type="http://schemas.openxmlformats.org/officeDocument/2006/relationships/hyperlink" Target="https://www.zdnet.com/article/fbi-to-parents-beware-your-kids-smart-toy-could-be-a-security-risk/" TargetMode="External"/><Relationship Id="rId14" Type="http://schemas.openxmlformats.org/officeDocument/2006/relationships/hyperlink" Target="https://www.information-age.com/enterprise-iot-workplace-efficiency-123483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20BAI10260</dc:creator>
  <cp:keywords/>
  <dc:description/>
  <cp:lastModifiedBy>20BAI10260</cp:lastModifiedBy>
  <cp:revision>1</cp:revision>
  <dcterms:created xsi:type="dcterms:W3CDTF">2021-10-11T13:43:00Z</dcterms:created>
  <dcterms:modified xsi:type="dcterms:W3CDTF">2021-10-11T14:15:00Z</dcterms:modified>
</cp:coreProperties>
</file>