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3983C" w14:textId="095BB83A" w:rsidR="00BB6585" w:rsidRDefault="00BB6585" w:rsidP="00BB6585">
      <w:pPr>
        <w:spacing w:after="84"/>
        <w:ind w:left="561" w:right="994" w:hanging="576"/>
        <w:jc w:val="both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b/>
          <w:sz w:val="32"/>
        </w:rPr>
        <w:t>25.</w:t>
      </w:r>
      <w:r>
        <w:rPr>
          <w:rFonts w:ascii="Times New Roman" w:eastAsia="Times New Roman" w:hAnsi="Times New Roman" w:cs="Times New Roman"/>
          <w:b/>
          <w:sz w:val="32"/>
        </w:rPr>
        <w:t>Write a P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rolog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Program for fruit and its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using Back Tracking.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792CDAEA" w14:textId="77777777" w:rsidR="00BB6585" w:rsidRDefault="00BB6585" w:rsidP="00BB6585">
      <w:pPr>
        <w:spacing w:after="84"/>
        <w:ind w:left="561" w:right="994" w:hanging="576"/>
        <w:jc w:val="both"/>
        <w:rPr>
          <w:rFonts w:ascii="Times New Roman" w:eastAsia="Times New Roman" w:hAnsi="Times New Roman" w:cs="Times New Roman"/>
          <w:sz w:val="44"/>
        </w:rPr>
      </w:pPr>
    </w:p>
    <w:p w14:paraId="0DE748EF" w14:textId="77777777" w:rsidR="00BB6585" w:rsidRDefault="00BB6585" w:rsidP="00BB6585">
      <w:pPr>
        <w:spacing w:after="159"/>
        <w:ind w:left="-5" w:hanging="10"/>
      </w:pPr>
      <w:r>
        <w:rPr>
          <w:b/>
          <w:sz w:val="24"/>
        </w:rPr>
        <w:t xml:space="preserve">Program: </w:t>
      </w:r>
    </w:p>
    <w:p w14:paraId="7CE5B3A4" w14:textId="77777777" w:rsidR="00BB6585" w:rsidRDefault="00BB6585" w:rsidP="00BB6585">
      <w:pPr>
        <w:spacing w:after="0" w:line="391" w:lineRule="auto"/>
        <w:ind w:left="-5" w:right="4061" w:hanging="10"/>
      </w:pPr>
      <w:r>
        <w:rPr>
          <w:sz w:val="24"/>
        </w:rPr>
        <w:t xml:space="preserve">% Define the possible fruits and their </w:t>
      </w:r>
      <w:proofErr w:type="spellStart"/>
      <w:r>
        <w:rPr>
          <w:sz w:val="24"/>
        </w:rPr>
        <w:t>colors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fruit(</w:t>
      </w:r>
      <w:proofErr w:type="gramEnd"/>
      <w:r>
        <w:rPr>
          <w:sz w:val="24"/>
        </w:rPr>
        <w:t xml:space="preserve">apple, red). </w:t>
      </w:r>
    </w:p>
    <w:p w14:paraId="13298AF9" w14:textId="77777777" w:rsidR="00BB6585" w:rsidRDefault="00BB6585" w:rsidP="00BB6585">
      <w:pPr>
        <w:spacing w:after="2" w:line="390" w:lineRule="auto"/>
        <w:ind w:left="-5" w:right="6230" w:hanging="10"/>
      </w:pPr>
      <w:proofErr w:type="gramStart"/>
      <w:r>
        <w:rPr>
          <w:sz w:val="24"/>
        </w:rPr>
        <w:t>fruit(</w:t>
      </w:r>
      <w:proofErr w:type="gramEnd"/>
      <w:r>
        <w:rPr>
          <w:sz w:val="24"/>
        </w:rPr>
        <w:t xml:space="preserve">banana, yellow). </w:t>
      </w:r>
      <w:proofErr w:type="gramStart"/>
      <w:r>
        <w:rPr>
          <w:sz w:val="24"/>
        </w:rPr>
        <w:t>fruit(</w:t>
      </w:r>
      <w:proofErr w:type="gramEnd"/>
      <w:r>
        <w:rPr>
          <w:sz w:val="24"/>
        </w:rPr>
        <w:t xml:space="preserve">grape, purple). </w:t>
      </w:r>
      <w:proofErr w:type="gramStart"/>
      <w:r>
        <w:rPr>
          <w:sz w:val="24"/>
        </w:rPr>
        <w:t>fruit(</w:t>
      </w:r>
      <w:proofErr w:type="gramEnd"/>
      <w:r>
        <w:rPr>
          <w:sz w:val="24"/>
        </w:rPr>
        <w:t xml:space="preserve">orange, orange). </w:t>
      </w:r>
      <w:proofErr w:type="gramStart"/>
      <w:r>
        <w:rPr>
          <w:sz w:val="24"/>
        </w:rPr>
        <w:t>fruit(</w:t>
      </w:r>
      <w:proofErr w:type="gramEnd"/>
      <w:r>
        <w:rPr>
          <w:sz w:val="24"/>
        </w:rPr>
        <w:t xml:space="preserve">watermelon, green). </w:t>
      </w:r>
    </w:p>
    <w:p w14:paraId="3BC5379E" w14:textId="77777777" w:rsidR="00BB6585" w:rsidRDefault="00BB6585" w:rsidP="00BB6585">
      <w:pPr>
        <w:spacing w:after="0" w:line="389" w:lineRule="auto"/>
        <w:ind w:left="-5" w:right="2136" w:hanging="10"/>
      </w:pPr>
      <w:r>
        <w:rPr>
          <w:sz w:val="24"/>
        </w:rPr>
        <w:t xml:space="preserve">% Define a predicate to match a fruit with its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match_fruit_</w:t>
      </w:r>
      <w:proofErr w:type="gramStart"/>
      <w:r>
        <w:rPr>
          <w:sz w:val="24"/>
        </w:rPr>
        <w:t>color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Fruit, </w:t>
      </w:r>
      <w:proofErr w:type="spellStart"/>
      <w:r>
        <w:rPr>
          <w:sz w:val="24"/>
        </w:rPr>
        <w:t>Color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- </w:t>
      </w:r>
    </w:p>
    <w:p w14:paraId="17F374FA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fruit(</w:t>
      </w:r>
      <w:proofErr w:type="gramEnd"/>
      <w:r>
        <w:rPr>
          <w:sz w:val="24"/>
        </w:rPr>
        <w:t xml:space="preserve">Fruit,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). </w:t>
      </w:r>
    </w:p>
    <w:p w14:paraId="71DB66B8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Define a predicate to find all fruits with a certain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</w:t>
      </w:r>
    </w:p>
    <w:p w14:paraId="0900A120" w14:textId="77777777" w:rsidR="00BB6585" w:rsidRDefault="00BB6585" w:rsidP="00BB6585">
      <w:pPr>
        <w:spacing w:line="390" w:lineRule="auto"/>
        <w:ind w:left="-5" w:right="1937" w:hanging="10"/>
      </w:pPr>
      <w:r>
        <w:rPr>
          <w:sz w:val="24"/>
        </w:rPr>
        <w:t xml:space="preserve">% Note: The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argument is expressed as a variable to enable backtracking </w:t>
      </w:r>
      <w:proofErr w:type="spellStart"/>
      <w:r>
        <w:rPr>
          <w:sz w:val="24"/>
        </w:rPr>
        <w:t>fruits_with_</w:t>
      </w:r>
      <w:proofErr w:type="gramStart"/>
      <w:r>
        <w:rPr>
          <w:sz w:val="24"/>
        </w:rPr>
        <w:t>color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FruitList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-     </w:t>
      </w:r>
      <w:proofErr w:type="spellStart"/>
      <w:proofErr w:type="gramStart"/>
      <w:r>
        <w:rPr>
          <w:sz w:val="24"/>
        </w:rPr>
        <w:t>findall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Fruit, </w:t>
      </w:r>
      <w:proofErr w:type="spellStart"/>
      <w:r>
        <w:rPr>
          <w:sz w:val="24"/>
        </w:rPr>
        <w:t>match_fruit_</w:t>
      </w:r>
      <w:proofErr w:type="gramStart"/>
      <w:r>
        <w:rPr>
          <w:sz w:val="24"/>
        </w:rPr>
        <w:t>color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Fruit,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FruitList</w:t>
      </w:r>
      <w:proofErr w:type="spellEnd"/>
      <w:r>
        <w:rPr>
          <w:sz w:val="24"/>
        </w:rPr>
        <w:t xml:space="preserve">). </w:t>
      </w:r>
    </w:p>
    <w:p w14:paraId="7831FAE6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Sample queries and expected outputs </w:t>
      </w:r>
    </w:p>
    <w:p w14:paraId="30734530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</w:t>
      </w:r>
    </w:p>
    <w:p w14:paraId="51321130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match_fruit_</w:t>
      </w:r>
      <w:proofErr w:type="gramStart"/>
      <w:r>
        <w:rPr>
          <w:sz w:val="24"/>
        </w:rPr>
        <w:t>color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apple,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). </w:t>
      </w:r>
    </w:p>
    <w:p w14:paraId="08CA349C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Expected output: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= red. </w:t>
      </w:r>
    </w:p>
    <w:p w14:paraId="5050F3CD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</w:t>
      </w:r>
    </w:p>
    <w:p w14:paraId="4CA5E2FA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match_fruit_</w:t>
      </w:r>
      <w:proofErr w:type="gramStart"/>
      <w:r>
        <w:rPr>
          <w:sz w:val="24"/>
        </w:rPr>
        <w:t>color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banana,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). </w:t>
      </w:r>
    </w:p>
    <w:p w14:paraId="1301730E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Expected output: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= yellow. </w:t>
      </w:r>
    </w:p>
    <w:p w14:paraId="39A79895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</w:t>
      </w:r>
    </w:p>
    <w:p w14:paraId="6D956451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match_fruit_</w:t>
      </w:r>
      <w:proofErr w:type="gramStart"/>
      <w:r>
        <w:rPr>
          <w:sz w:val="24"/>
        </w:rPr>
        <w:t>color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pear,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). </w:t>
      </w:r>
    </w:p>
    <w:p w14:paraId="17366F9D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Expected output: false. </w:t>
      </w:r>
    </w:p>
    <w:p w14:paraId="1E649B00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</w:t>
      </w:r>
    </w:p>
    <w:p w14:paraId="149B14FC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fruits_with_</w:t>
      </w:r>
      <w:proofErr w:type="gramStart"/>
      <w:r>
        <w:rPr>
          <w:sz w:val="24"/>
        </w:rPr>
        <w:t>color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FruitList</w:t>
      </w:r>
      <w:proofErr w:type="spellEnd"/>
      <w:r>
        <w:rPr>
          <w:sz w:val="24"/>
        </w:rPr>
        <w:t xml:space="preserve">, red). </w:t>
      </w:r>
    </w:p>
    <w:p w14:paraId="1C80D40D" w14:textId="77777777" w:rsidR="00BB6585" w:rsidRDefault="00BB6585" w:rsidP="00BB6585">
      <w:pPr>
        <w:ind w:left="-5" w:right="390" w:hanging="10"/>
      </w:pPr>
      <w:r>
        <w:rPr>
          <w:sz w:val="24"/>
        </w:rPr>
        <w:lastRenderedPageBreak/>
        <w:t xml:space="preserve">% Expected output: </w:t>
      </w:r>
      <w:proofErr w:type="spellStart"/>
      <w:r>
        <w:rPr>
          <w:sz w:val="24"/>
        </w:rPr>
        <w:t>FruitList</w:t>
      </w:r>
      <w:proofErr w:type="spellEnd"/>
      <w:r>
        <w:rPr>
          <w:sz w:val="24"/>
        </w:rPr>
        <w:t xml:space="preserve"> = [apple]. </w:t>
      </w:r>
    </w:p>
    <w:p w14:paraId="1553BBA9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</w:t>
      </w:r>
    </w:p>
    <w:p w14:paraId="4852FA11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fruits_with_</w:t>
      </w:r>
      <w:proofErr w:type="gramStart"/>
      <w:r>
        <w:rPr>
          <w:sz w:val="24"/>
        </w:rPr>
        <w:t>color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FruitList</w:t>
      </w:r>
      <w:proofErr w:type="spellEnd"/>
      <w:r>
        <w:rPr>
          <w:sz w:val="24"/>
        </w:rPr>
        <w:t xml:space="preserve">, green). </w:t>
      </w:r>
    </w:p>
    <w:p w14:paraId="32503671" w14:textId="77777777" w:rsidR="00BB6585" w:rsidRDefault="00BB6585" w:rsidP="00BB6585">
      <w:pPr>
        <w:spacing w:after="2" w:line="389" w:lineRule="auto"/>
        <w:ind w:left="-5" w:right="4857" w:hanging="10"/>
      </w:pPr>
      <w:r>
        <w:rPr>
          <w:sz w:val="24"/>
        </w:rPr>
        <w:t xml:space="preserve">% Expected output: </w:t>
      </w:r>
      <w:proofErr w:type="spellStart"/>
      <w:r>
        <w:rPr>
          <w:sz w:val="24"/>
        </w:rPr>
        <w:t>FruitList</w:t>
      </w:r>
      <w:proofErr w:type="spellEnd"/>
      <w:r>
        <w:rPr>
          <w:sz w:val="24"/>
        </w:rPr>
        <w:t xml:space="preserve"> = [watermelon]. % </w:t>
      </w:r>
    </w:p>
    <w:p w14:paraId="4A4565D7" w14:textId="77777777" w:rsidR="00BB6585" w:rsidRDefault="00BB6585" w:rsidP="00BB6585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fruits_with_</w:t>
      </w:r>
      <w:proofErr w:type="gramStart"/>
      <w:r>
        <w:rPr>
          <w:sz w:val="24"/>
        </w:rPr>
        <w:t>color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FruitList</w:t>
      </w:r>
      <w:proofErr w:type="spellEnd"/>
      <w:r>
        <w:rPr>
          <w:sz w:val="24"/>
        </w:rPr>
        <w:t xml:space="preserve">, purple). </w:t>
      </w:r>
    </w:p>
    <w:p w14:paraId="6360CC4F" w14:textId="77777777" w:rsidR="00BB6585" w:rsidRDefault="00BB6585" w:rsidP="00BB6585">
      <w:pPr>
        <w:spacing w:after="195"/>
        <w:ind w:left="-5" w:right="390" w:hanging="10"/>
      </w:pPr>
      <w:r>
        <w:rPr>
          <w:sz w:val="24"/>
        </w:rPr>
        <w:t xml:space="preserve">% Expected output: </w:t>
      </w:r>
      <w:proofErr w:type="spellStart"/>
      <w:r>
        <w:rPr>
          <w:sz w:val="24"/>
        </w:rPr>
        <w:t>FruitList</w:t>
      </w:r>
      <w:proofErr w:type="spellEnd"/>
      <w:r>
        <w:rPr>
          <w:sz w:val="24"/>
        </w:rPr>
        <w:t xml:space="preserve"> = [grape]. </w:t>
      </w:r>
    </w:p>
    <w:p w14:paraId="138ADF6C" w14:textId="77777777" w:rsidR="00BB6585" w:rsidRDefault="00BB6585" w:rsidP="00BB6585">
      <w:pPr>
        <w:spacing w:after="125" w:line="255" w:lineRule="auto"/>
        <w:ind w:left="-5" w:right="289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51A9FB37" w14:textId="77777777" w:rsidR="00BB6585" w:rsidRDefault="00BB6585" w:rsidP="00BB6585">
      <w:pPr>
        <w:spacing w:after="151" w:line="266" w:lineRule="auto"/>
        <w:ind w:left="-5" w:right="428" w:hanging="10"/>
      </w:pPr>
      <w:r>
        <w:rPr>
          <w:rFonts w:ascii="Times New Roman" w:eastAsia="Times New Roman" w:hAnsi="Times New Roman" w:cs="Times New Roman"/>
          <w:sz w:val="24"/>
        </w:rPr>
        <w:t xml:space="preserve">Fruit = apple, </w:t>
      </w:r>
    </w:p>
    <w:p w14:paraId="011743AD" w14:textId="77777777" w:rsidR="00BB6585" w:rsidRDefault="00BB6585" w:rsidP="00BB6585">
      <w:pPr>
        <w:spacing w:after="152" w:line="266" w:lineRule="auto"/>
        <w:ind w:left="-5" w:right="42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red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BFD64" w14:textId="77777777" w:rsidR="00BB6585" w:rsidRDefault="00BB6585" w:rsidP="00BB6585">
      <w:pPr>
        <w:spacing w:after="149" w:line="266" w:lineRule="auto"/>
        <w:ind w:left="-5" w:right="428" w:hanging="10"/>
      </w:pPr>
      <w:r>
        <w:rPr>
          <w:rFonts w:ascii="Times New Roman" w:eastAsia="Times New Roman" w:hAnsi="Times New Roman" w:cs="Times New Roman"/>
          <w:sz w:val="24"/>
        </w:rPr>
        <w:t xml:space="preserve">Fruit = banana, </w:t>
      </w:r>
    </w:p>
    <w:p w14:paraId="3984D25A" w14:textId="77777777" w:rsidR="00BB6585" w:rsidRDefault="00BB6585" w:rsidP="00BB6585">
      <w:pPr>
        <w:spacing w:after="151" w:line="266" w:lineRule="auto"/>
        <w:ind w:left="-5" w:right="42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yellow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8690CD" w14:textId="77777777" w:rsidR="00BB6585" w:rsidRDefault="00BB6585" w:rsidP="00BB6585">
      <w:pPr>
        <w:spacing w:after="151" w:line="266" w:lineRule="auto"/>
        <w:ind w:left="-5" w:right="428" w:hanging="10"/>
      </w:pPr>
      <w:r>
        <w:rPr>
          <w:rFonts w:ascii="Times New Roman" w:eastAsia="Times New Roman" w:hAnsi="Times New Roman" w:cs="Times New Roman"/>
          <w:sz w:val="24"/>
        </w:rPr>
        <w:t xml:space="preserve">Fruit = grape, </w:t>
      </w:r>
    </w:p>
    <w:p w14:paraId="406DD49A" w14:textId="77777777" w:rsidR="00BB6585" w:rsidRDefault="00BB6585" w:rsidP="00BB6585">
      <w:pPr>
        <w:spacing w:after="151" w:line="266" w:lineRule="auto"/>
        <w:ind w:left="-5" w:right="42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purple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81E066" w14:textId="77777777" w:rsidR="00BB6585" w:rsidRDefault="00BB6585" w:rsidP="00BB6585">
      <w:pPr>
        <w:spacing w:after="149" w:line="266" w:lineRule="auto"/>
        <w:ind w:left="-5" w:right="428" w:hanging="10"/>
      </w:pPr>
      <w:r>
        <w:rPr>
          <w:rFonts w:ascii="Times New Roman" w:eastAsia="Times New Roman" w:hAnsi="Times New Roman" w:cs="Times New Roman"/>
          <w:sz w:val="24"/>
        </w:rPr>
        <w:t xml:space="preserve">Fruit = orange, </w:t>
      </w:r>
    </w:p>
    <w:p w14:paraId="218A9BB2" w14:textId="77777777" w:rsidR="00BB6585" w:rsidRDefault="00BB6585" w:rsidP="00BB6585">
      <w:pPr>
        <w:spacing w:after="5" w:line="266" w:lineRule="auto"/>
        <w:ind w:left="-5" w:right="42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orange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3D20E" w14:textId="77777777" w:rsidR="00BB6585" w:rsidRDefault="00BB6585" w:rsidP="00BB658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1E4D7C" w14:textId="77777777" w:rsidR="00BB6585" w:rsidRDefault="00BB6585" w:rsidP="00BB6585">
      <w:pPr>
        <w:spacing w:after="5" w:line="395" w:lineRule="auto"/>
        <w:ind w:left="-5" w:right="7651" w:hanging="10"/>
      </w:pPr>
      <w:r>
        <w:rPr>
          <w:rFonts w:ascii="Times New Roman" w:eastAsia="Times New Roman" w:hAnsi="Times New Roman" w:cs="Times New Roman"/>
          <w:sz w:val="24"/>
        </w:rPr>
        <w:t xml:space="preserve">Fruit = pear,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green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false. </w:t>
      </w:r>
    </w:p>
    <w:p w14:paraId="01B688EC" w14:textId="77777777" w:rsidR="00BB6585" w:rsidRDefault="00BB6585" w:rsidP="00BB6585">
      <w:pPr>
        <w:spacing w:after="84"/>
        <w:ind w:left="561" w:right="994" w:hanging="576"/>
        <w:jc w:val="both"/>
      </w:pPr>
    </w:p>
    <w:p w14:paraId="2080BA89" w14:textId="77777777" w:rsidR="007B14F5" w:rsidRDefault="007B14F5"/>
    <w:sectPr w:rsidR="007B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85"/>
    <w:rsid w:val="007B14F5"/>
    <w:rsid w:val="008473CD"/>
    <w:rsid w:val="009E30A5"/>
    <w:rsid w:val="00BB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B6A4"/>
  <w15:chartTrackingRefBased/>
  <w15:docId w15:val="{3BB95E5A-9E34-4C28-AD15-96C0F335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85"/>
    <w:rPr>
      <w:rFonts w:ascii="Calibri" w:eastAsia="Calibri" w:hAnsi="Calibri" w:cs="Calibri"/>
      <w:color w:val="000000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5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5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8"/>
      <w:lang w:eastAsia="en-US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5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8"/>
      <w:lang w:eastAsia="en-US"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5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8"/>
      <w:lang w:eastAsia="en-US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5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8"/>
      <w:lang w:eastAsia="en-US"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5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8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8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58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58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58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  <w:lang w:eastAsia="en-US" w:bidi="th-TH"/>
    </w:rPr>
  </w:style>
  <w:style w:type="character" w:customStyle="1" w:styleId="TitleChar">
    <w:name w:val="Title Char"/>
    <w:basedOn w:val="DefaultParagraphFont"/>
    <w:link w:val="Title"/>
    <w:uiPriority w:val="10"/>
    <w:rsid w:val="00BB65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5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BB65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6585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8"/>
      <w:lang w:eastAsia="en-US" w:bidi="th-TH"/>
    </w:rPr>
  </w:style>
  <w:style w:type="character" w:customStyle="1" w:styleId="QuoteChar">
    <w:name w:val="Quote Char"/>
    <w:basedOn w:val="DefaultParagraphFont"/>
    <w:link w:val="Quote"/>
    <w:uiPriority w:val="29"/>
    <w:rsid w:val="00BB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585"/>
    <w:pPr>
      <w:ind w:left="720"/>
      <w:contextualSpacing/>
    </w:pPr>
    <w:rPr>
      <w:rFonts w:asciiTheme="minorHAnsi" w:eastAsiaTheme="minorHAnsi" w:hAnsiTheme="minorHAnsi" w:cstheme="minorBidi"/>
      <w:color w:val="auto"/>
      <w:szCs w:val="28"/>
      <w:lang w:eastAsia="en-US" w:bidi="th-TH"/>
    </w:rPr>
  </w:style>
  <w:style w:type="character" w:styleId="IntenseEmphasis">
    <w:name w:val="Intense Emphasis"/>
    <w:basedOn w:val="DefaultParagraphFont"/>
    <w:uiPriority w:val="21"/>
    <w:qFormat/>
    <w:rsid w:val="00BB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8"/>
      <w:lang w:eastAsia="en-US"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2025-07-08T08:34:00Z</dcterms:created>
  <dcterms:modified xsi:type="dcterms:W3CDTF">2025-07-08T08:35:00Z</dcterms:modified>
</cp:coreProperties>
</file>