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240" w:lineRule="auto"/>
        <w:ind w:firstLine="0" w:firstLineChars="0"/>
        <w:rPr>
          <w:rFonts w:ascii="楷体" w:hAnsi="楷体" w:eastAsia="楷体" w:cs="楷体"/>
          <w:sz w:val="21"/>
          <w:szCs w:val="22"/>
        </w:rPr>
      </w:pPr>
    </w:p>
    <w:p>
      <w:pPr>
        <w:autoSpaceDE w:val="0"/>
        <w:spacing w:line="240" w:lineRule="auto"/>
        <w:ind w:firstLine="0" w:firstLineChars="0"/>
        <w:rPr>
          <w:rFonts w:ascii="楷体" w:hAnsi="楷体" w:eastAsia="楷体" w:cs="楷体"/>
          <w:sz w:val="21"/>
          <w:szCs w:val="22"/>
        </w:rPr>
      </w:pPr>
    </w:p>
    <w:p>
      <w:pPr>
        <w:autoSpaceDE w:val="0"/>
        <w:spacing w:line="240" w:lineRule="auto"/>
        <w:ind w:firstLine="0" w:firstLineChars="0"/>
        <w:jc w:val="center"/>
        <w:rPr>
          <w:rFonts w:asciiTheme="minorHAnsi" w:hAnsiTheme="minorHAnsi" w:eastAsiaTheme="minorEastAsia" w:cstheme="minorBidi"/>
          <w:sz w:val="44"/>
          <w:szCs w:val="44"/>
        </w:rPr>
      </w:pPr>
      <w:r>
        <w:rPr>
          <w:rFonts w:asciiTheme="minorHAnsi" w:hAnsiTheme="minorHAnsi" w:eastAsiaTheme="minorEastAsia" w:cstheme="minorBidi"/>
          <w:sz w:val="44"/>
          <w:szCs w:val="44"/>
        </w:rPr>
        <w:br w:type="textWrapping" w:clear="all"/>
      </w:r>
      <w:r>
        <w:rPr>
          <w:rFonts w:asciiTheme="minorHAnsi" w:hAnsiTheme="minorHAnsi" w:eastAsiaTheme="minorEastAsia" w:cstheme="minorBidi"/>
          <w:sz w:val="21"/>
          <w:szCs w:val="22"/>
        </w:rPr>
        <w:drawing>
          <wp:inline distT="0" distB="0" distL="0" distR="0">
            <wp:extent cx="1493520" cy="1501140"/>
            <wp:effectExtent l="0" t="0" r="0" b="0"/>
            <wp:docPr id="21" name="图片 2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new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493520" cy="1501140"/>
                    </a:xfrm>
                    <a:prstGeom prst="rect">
                      <a:avLst/>
                    </a:prstGeom>
                    <a:noFill/>
                    <a:ln>
                      <a:noFill/>
                    </a:ln>
                  </pic:spPr>
                </pic:pic>
              </a:graphicData>
            </a:graphic>
          </wp:inline>
        </w:drawing>
      </w:r>
    </w:p>
    <w:p>
      <w:pPr>
        <w:autoSpaceDE w:val="0"/>
        <w:spacing w:line="240" w:lineRule="auto"/>
        <w:ind w:firstLine="0" w:firstLineChars="0"/>
        <w:jc w:val="center"/>
        <w:rPr>
          <w:rFonts w:asciiTheme="minorHAnsi" w:hAnsiTheme="minorHAnsi" w:eastAsiaTheme="minorEastAsia" w:cstheme="minorBidi"/>
          <w:sz w:val="52"/>
          <w:szCs w:val="52"/>
        </w:rPr>
      </w:pPr>
      <w:r>
        <w:rPr>
          <w:rFonts w:asciiTheme="minorHAnsi" w:hAnsiTheme="minorHAnsi" w:eastAsiaTheme="minorEastAsia" w:cstheme="minorBidi"/>
          <w:sz w:val="52"/>
          <w:szCs w:val="52"/>
        </w:rPr>
        <w:drawing>
          <wp:inline distT="0" distB="0" distL="0" distR="0">
            <wp:extent cx="3390900" cy="784860"/>
            <wp:effectExtent l="0" t="0" r="0" b="152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5" cstate="print">
                      <a:lum contrast="10000"/>
                      <a:extLst>
                        <a:ext uri="{28A0092B-C50C-407E-A947-70E740481C1C}">
                          <a14:useLocalDpi xmlns:a14="http://schemas.microsoft.com/office/drawing/2010/main" val="0"/>
                        </a:ext>
                      </a:extLst>
                    </a:blip>
                    <a:srcRect/>
                    <a:stretch>
                      <a:fillRect/>
                    </a:stretch>
                  </pic:blipFill>
                  <pic:spPr>
                    <a:xfrm>
                      <a:off x="0" y="0"/>
                      <a:ext cx="3390900" cy="784860"/>
                    </a:xfrm>
                    <a:prstGeom prst="rect">
                      <a:avLst/>
                    </a:prstGeom>
                    <a:solidFill>
                      <a:srgbClr val="FFFFFF"/>
                    </a:solidFill>
                    <a:ln>
                      <a:noFill/>
                    </a:ln>
                  </pic:spPr>
                </pic:pic>
              </a:graphicData>
            </a:graphic>
          </wp:inline>
        </w:drawing>
      </w:r>
    </w:p>
    <w:p>
      <w:pPr>
        <w:autoSpaceDE w:val="0"/>
        <w:spacing w:line="240" w:lineRule="auto"/>
        <w:ind w:firstLine="0" w:firstLineChars="0"/>
        <w:jc w:val="center"/>
        <w:rPr>
          <w:rFonts w:hint="eastAsia" w:asciiTheme="minorHAnsi" w:hAnsiTheme="minorHAnsi" w:eastAsiaTheme="minorEastAsia" w:cstheme="minorBidi"/>
          <w:b/>
          <w:sz w:val="52"/>
          <w:szCs w:val="52"/>
          <w:lang w:val="en-US" w:eastAsia="zh-CN"/>
        </w:rPr>
      </w:pPr>
      <w:r>
        <w:rPr>
          <w:rFonts w:hint="eastAsia" w:asciiTheme="minorHAnsi" w:hAnsiTheme="minorHAnsi" w:eastAsiaTheme="minorEastAsia" w:cstheme="minorBidi"/>
          <w:b/>
          <w:sz w:val="52"/>
          <w:szCs w:val="52"/>
        </w:rPr>
        <w:t>本科学士毕业论文</w:t>
      </w:r>
      <w:r>
        <w:rPr>
          <w:rFonts w:hint="eastAsia" w:asciiTheme="minorHAnsi" w:hAnsiTheme="minorHAnsi" w:eastAsiaTheme="minorEastAsia" w:cstheme="minorBidi"/>
          <w:b/>
          <w:sz w:val="52"/>
          <w:szCs w:val="52"/>
          <w:lang w:val="en-US" w:eastAsia="zh-CN"/>
        </w:rPr>
        <w:t>初稿</w:t>
      </w:r>
      <w:bookmarkStart w:id="18" w:name="_GoBack"/>
      <w:bookmarkEnd w:id="18"/>
    </w:p>
    <w:p>
      <w:pPr>
        <w:autoSpaceDE w:val="0"/>
        <w:spacing w:line="240" w:lineRule="auto"/>
        <w:ind w:firstLine="0" w:firstLineChars="0"/>
        <w:jc w:val="center"/>
        <w:rPr>
          <w:rFonts w:hint="default" w:asciiTheme="minorHAnsi" w:hAnsiTheme="minorHAnsi" w:eastAsiaTheme="minorEastAsia" w:cstheme="minorBidi"/>
          <w:sz w:val="52"/>
          <w:szCs w:val="52"/>
          <w:lang w:val="en-US"/>
        </w:rPr>
      </w:pPr>
      <w:r>
        <w:rPr>
          <w:rFonts w:hint="eastAsia" w:asciiTheme="minorHAnsi" w:hAnsiTheme="minorHAnsi" w:eastAsiaTheme="minorEastAsia" w:cstheme="minorBidi"/>
          <w:b/>
          <w:sz w:val="52"/>
          <w:szCs w:val="52"/>
          <w:lang w:val="en-US" w:eastAsia="zh-CN"/>
        </w:rPr>
        <w:t>香格里拉大酒店无线网络的研究与规划设计</w:t>
      </w:r>
    </w:p>
    <w:p>
      <w:pPr>
        <w:autoSpaceDE w:val="0"/>
        <w:spacing w:line="240" w:lineRule="auto"/>
        <w:ind w:left="189" w:firstLine="1437" w:firstLineChars="0"/>
        <w:rPr>
          <w:rFonts w:asciiTheme="minorHAnsi" w:hAnsiTheme="minorHAnsi" w:eastAsiaTheme="minorEastAsia" w:cstheme="minorBidi"/>
          <w:sz w:val="32"/>
          <w:szCs w:val="32"/>
        </w:rPr>
      </w:pPr>
      <w:r>
        <w:rPr>
          <w:rFonts w:hint="eastAsia" w:asciiTheme="minorHAnsi" w:hAnsiTheme="minorHAnsi" w:eastAsiaTheme="minorEastAsia" w:cstheme="minorBidi"/>
          <w:sz w:val="32"/>
          <w:szCs w:val="32"/>
        </w:rPr>
        <w:t>姓</w:t>
      </w:r>
      <w:r>
        <w:rPr>
          <w:rFonts w:asciiTheme="minorHAnsi" w:hAnsiTheme="minorHAnsi" w:eastAsiaTheme="minorEastAsia" w:cstheme="minorBidi"/>
          <w:sz w:val="32"/>
          <w:szCs w:val="32"/>
        </w:rPr>
        <w:t xml:space="preserve">    </w:t>
      </w:r>
      <w:r>
        <w:rPr>
          <w:rFonts w:hint="eastAsia" w:asciiTheme="minorHAnsi" w:hAnsiTheme="minorHAnsi" w:eastAsiaTheme="minorEastAsia" w:cstheme="minorBidi"/>
          <w:sz w:val="32"/>
          <w:szCs w:val="32"/>
        </w:rPr>
        <w:t>名：</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rPr>
        <w:t xml:space="preserve"> </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lang w:val="en-US" w:eastAsia="zh-CN"/>
        </w:rPr>
        <w:t>隋世璇</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rPr>
        <w:t xml:space="preserve"> </w:t>
      </w:r>
      <w:r>
        <w:rPr>
          <w:rFonts w:asciiTheme="minorHAnsi" w:hAnsiTheme="minorHAnsi" w:eastAsiaTheme="minorEastAsia" w:cstheme="minorBidi"/>
          <w:sz w:val="32"/>
          <w:szCs w:val="32"/>
          <w:u w:val="single"/>
        </w:rPr>
        <w:t xml:space="preserve">     </w:t>
      </w:r>
    </w:p>
    <w:p>
      <w:pPr>
        <w:autoSpaceDE w:val="0"/>
        <w:spacing w:line="240" w:lineRule="auto"/>
        <w:ind w:left="189" w:firstLine="1437" w:firstLineChars="0"/>
        <w:rPr>
          <w:rFonts w:asciiTheme="minorHAnsi" w:hAnsiTheme="minorHAnsi" w:eastAsiaTheme="minorEastAsia" w:cstheme="minorBidi"/>
          <w:sz w:val="32"/>
          <w:szCs w:val="32"/>
        </w:rPr>
      </w:pPr>
      <w:r>
        <w:rPr>
          <w:rFonts w:hint="eastAsia" w:asciiTheme="minorHAnsi" w:hAnsiTheme="minorHAnsi" w:eastAsiaTheme="minorEastAsia" w:cstheme="minorBidi"/>
          <w:sz w:val="32"/>
          <w:szCs w:val="32"/>
        </w:rPr>
        <w:t>学</w:t>
      </w:r>
      <w:r>
        <w:rPr>
          <w:rFonts w:asciiTheme="minorHAnsi" w:hAnsiTheme="minorHAnsi" w:eastAsiaTheme="minorEastAsia" w:cstheme="minorBidi"/>
          <w:sz w:val="32"/>
          <w:szCs w:val="32"/>
        </w:rPr>
        <w:t xml:space="preserve">    </w:t>
      </w:r>
      <w:r>
        <w:rPr>
          <w:rFonts w:hint="eastAsia" w:asciiTheme="minorHAnsi" w:hAnsiTheme="minorHAnsi" w:eastAsiaTheme="minorEastAsia" w:cstheme="minorBidi"/>
          <w:sz w:val="32"/>
          <w:szCs w:val="32"/>
        </w:rPr>
        <w:t>号：</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rPr>
        <w:t xml:space="preserve"> </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rPr>
        <w:t xml:space="preserve"> 201</w:t>
      </w:r>
      <w:r>
        <w:rPr>
          <w:rFonts w:asciiTheme="minorHAnsi" w:hAnsiTheme="minorHAnsi" w:eastAsiaTheme="minorEastAsia" w:cstheme="minorBidi"/>
          <w:sz w:val="32"/>
          <w:szCs w:val="32"/>
          <w:u w:val="single"/>
        </w:rPr>
        <w:t>6</w:t>
      </w:r>
      <w:r>
        <w:rPr>
          <w:rFonts w:hint="eastAsia" w:asciiTheme="minorHAnsi" w:hAnsiTheme="minorHAnsi" w:eastAsiaTheme="minorEastAsia" w:cstheme="minorBidi"/>
          <w:sz w:val="32"/>
          <w:szCs w:val="32"/>
          <w:u w:val="single"/>
        </w:rPr>
        <w:t>110</w:t>
      </w:r>
      <w:r>
        <w:rPr>
          <w:rFonts w:hint="eastAsia" w:asciiTheme="minorHAnsi" w:hAnsiTheme="minorHAnsi" w:eastAsiaTheme="minorEastAsia" w:cstheme="minorBidi"/>
          <w:sz w:val="32"/>
          <w:szCs w:val="32"/>
          <w:u w:val="single"/>
          <w:lang w:val="en-US" w:eastAsia="zh-CN"/>
        </w:rPr>
        <w:t xml:space="preserve">4462   </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rPr>
        <w:t xml:space="preserve"> </w:t>
      </w:r>
      <w:r>
        <w:rPr>
          <w:rFonts w:asciiTheme="minorHAnsi" w:hAnsiTheme="minorHAnsi" w:eastAsiaTheme="minorEastAsia" w:cstheme="minorBidi"/>
          <w:sz w:val="32"/>
          <w:szCs w:val="32"/>
          <w:u w:val="single"/>
        </w:rPr>
        <w:t xml:space="preserve"> </w:t>
      </w:r>
    </w:p>
    <w:p>
      <w:pPr>
        <w:autoSpaceDE w:val="0"/>
        <w:spacing w:line="240" w:lineRule="auto"/>
        <w:ind w:left="189" w:firstLine="1437" w:firstLineChars="0"/>
        <w:rPr>
          <w:rFonts w:asciiTheme="minorHAnsi" w:hAnsiTheme="minorHAnsi" w:eastAsiaTheme="minorEastAsia" w:cstheme="minorBidi"/>
          <w:sz w:val="32"/>
          <w:szCs w:val="32"/>
        </w:rPr>
      </w:pPr>
      <w:r>
        <w:rPr>
          <w:rFonts w:hint="eastAsia" w:asciiTheme="minorHAnsi" w:hAnsiTheme="minorHAnsi" w:eastAsiaTheme="minorEastAsia" w:cstheme="minorBidi"/>
          <w:sz w:val="32"/>
          <w:szCs w:val="32"/>
        </w:rPr>
        <w:t>院</w:t>
      </w:r>
      <w:r>
        <w:rPr>
          <w:rFonts w:asciiTheme="minorHAnsi" w:hAnsiTheme="minorHAnsi" w:eastAsiaTheme="minorEastAsia" w:cstheme="minorBidi"/>
          <w:sz w:val="32"/>
          <w:szCs w:val="32"/>
        </w:rPr>
        <w:t xml:space="preserve">    </w:t>
      </w:r>
      <w:r>
        <w:rPr>
          <w:rFonts w:hint="eastAsia" w:asciiTheme="minorHAnsi" w:hAnsiTheme="minorHAnsi" w:eastAsiaTheme="minorEastAsia" w:cstheme="minorBidi"/>
          <w:sz w:val="32"/>
          <w:szCs w:val="32"/>
        </w:rPr>
        <w:t>系：</w:t>
      </w:r>
      <w:r>
        <w:rPr>
          <w:rFonts w:hint="eastAsia" w:asciiTheme="minorHAnsi" w:hAnsiTheme="minorHAnsi" w:eastAsiaTheme="minorEastAsia" w:cstheme="minorBidi"/>
          <w:sz w:val="32"/>
          <w:szCs w:val="32"/>
          <w:u w:val="single"/>
        </w:rPr>
        <w:t>计算机科学技术学院</w:t>
      </w:r>
      <w:r>
        <w:rPr>
          <w:rFonts w:hint="eastAsia" w:asciiTheme="minorHAnsi" w:hAnsiTheme="minorHAnsi" w:eastAsiaTheme="minorEastAsia" w:cstheme="minorBidi"/>
          <w:sz w:val="32"/>
          <w:szCs w:val="32"/>
          <w:u w:val="single"/>
          <w:lang w:val="en-US" w:eastAsia="zh-CN"/>
        </w:rPr>
        <w:t xml:space="preserve"> </w:t>
      </w:r>
      <w:r>
        <w:rPr>
          <w:rFonts w:hint="eastAsia" w:asciiTheme="minorHAnsi" w:hAnsiTheme="minorHAnsi" w:eastAsiaTheme="minorEastAsia" w:cstheme="minorBidi"/>
          <w:sz w:val="32"/>
          <w:szCs w:val="32"/>
          <w:u w:val="single"/>
        </w:rPr>
        <w:t xml:space="preserve"> </w:t>
      </w:r>
      <w:r>
        <w:rPr>
          <w:rFonts w:asciiTheme="minorHAnsi" w:hAnsiTheme="minorHAnsi" w:eastAsiaTheme="minorEastAsia" w:cstheme="minorBidi"/>
          <w:sz w:val="32"/>
          <w:szCs w:val="32"/>
          <w:u w:val="single"/>
        </w:rPr>
        <w:t xml:space="preserve"> </w:t>
      </w:r>
    </w:p>
    <w:p>
      <w:pPr>
        <w:autoSpaceDE w:val="0"/>
        <w:spacing w:line="240" w:lineRule="auto"/>
        <w:ind w:left="189" w:firstLine="1437" w:firstLineChars="0"/>
        <w:rPr>
          <w:rFonts w:asciiTheme="minorHAnsi" w:hAnsiTheme="minorHAnsi" w:eastAsiaTheme="minorEastAsia" w:cstheme="minorBidi"/>
          <w:sz w:val="32"/>
          <w:szCs w:val="32"/>
        </w:rPr>
      </w:pPr>
      <w:r>
        <w:rPr>
          <w:rFonts w:hint="eastAsia" w:asciiTheme="minorHAnsi" w:hAnsiTheme="minorHAnsi" w:eastAsiaTheme="minorEastAsia" w:cstheme="minorBidi"/>
          <w:sz w:val="32"/>
          <w:szCs w:val="32"/>
        </w:rPr>
        <w:t>年</w:t>
      </w:r>
      <w:r>
        <w:rPr>
          <w:rFonts w:asciiTheme="minorHAnsi" w:hAnsiTheme="minorHAnsi" w:eastAsiaTheme="minorEastAsia" w:cstheme="minorBidi"/>
          <w:sz w:val="32"/>
          <w:szCs w:val="32"/>
        </w:rPr>
        <w:t xml:space="preserve">    </w:t>
      </w:r>
      <w:r>
        <w:rPr>
          <w:rFonts w:hint="eastAsia" w:asciiTheme="minorHAnsi" w:hAnsiTheme="minorHAnsi" w:eastAsiaTheme="minorEastAsia" w:cstheme="minorBidi"/>
          <w:sz w:val="32"/>
          <w:szCs w:val="32"/>
        </w:rPr>
        <w:t>级：</w:t>
      </w:r>
      <w:r>
        <w:rPr>
          <w:rFonts w:asciiTheme="minorHAnsi" w:hAnsiTheme="minorHAnsi" w:eastAsiaTheme="minorEastAsia" w:cstheme="minorBidi"/>
          <w:sz w:val="32"/>
          <w:szCs w:val="32"/>
          <w:u w:val="single"/>
        </w:rPr>
        <w:t xml:space="preserve">       2016</w:t>
      </w:r>
      <w:r>
        <w:rPr>
          <w:rFonts w:hint="eastAsia" w:asciiTheme="minorHAnsi" w:hAnsiTheme="minorHAnsi" w:eastAsiaTheme="minorEastAsia" w:cstheme="minorBidi"/>
          <w:sz w:val="32"/>
          <w:szCs w:val="32"/>
          <w:u w:val="single"/>
        </w:rPr>
        <w:t>级</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lang w:val="en-US" w:eastAsia="zh-CN"/>
        </w:rPr>
        <w:t xml:space="preserve">  </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rPr>
        <w:t xml:space="preserve"> </w:t>
      </w:r>
      <w:r>
        <w:rPr>
          <w:rFonts w:asciiTheme="minorHAnsi" w:hAnsiTheme="minorHAnsi" w:eastAsiaTheme="minorEastAsia" w:cstheme="minorBidi"/>
          <w:sz w:val="32"/>
          <w:szCs w:val="32"/>
          <w:u w:val="single"/>
        </w:rPr>
        <w:t xml:space="preserve"> </w:t>
      </w:r>
    </w:p>
    <w:p>
      <w:pPr>
        <w:autoSpaceDE w:val="0"/>
        <w:spacing w:line="240" w:lineRule="auto"/>
        <w:ind w:left="189" w:firstLine="1437" w:firstLineChars="0"/>
        <w:rPr>
          <w:rFonts w:hint="eastAsia" w:asciiTheme="minorHAnsi" w:hAnsiTheme="minorHAnsi" w:eastAsiaTheme="minorEastAsia" w:cstheme="minorBidi"/>
          <w:sz w:val="32"/>
          <w:szCs w:val="32"/>
          <w:lang w:val="en-US" w:eastAsia="zh-CN"/>
        </w:rPr>
      </w:pPr>
      <w:r>
        <w:rPr>
          <w:rFonts w:hint="eastAsia" w:asciiTheme="minorHAnsi" w:hAnsiTheme="minorHAnsi" w:eastAsiaTheme="minorEastAsia" w:cstheme="minorBidi"/>
          <w:sz w:val="32"/>
          <w:szCs w:val="32"/>
        </w:rPr>
        <w:t>专</w:t>
      </w:r>
      <w:r>
        <w:rPr>
          <w:rFonts w:asciiTheme="minorHAnsi" w:hAnsiTheme="minorHAnsi" w:eastAsiaTheme="minorEastAsia" w:cstheme="minorBidi"/>
          <w:sz w:val="32"/>
          <w:szCs w:val="32"/>
        </w:rPr>
        <w:t xml:space="preserve">    </w:t>
      </w:r>
      <w:r>
        <w:rPr>
          <w:rFonts w:hint="eastAsia" w:asciiTheme="minorHAnsi" w:hAnsiTheme="minorHAnsi" w:eastAsiaTheme="minorEastAsia" w:cstheme="minorBidi"/>
          <w:sz w:val="32"/>
          <w:szCs w:val="32"/>
        </w:rPr>
        <w:t>业：</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lang w:val="en-US" w:eastAsia="zh-CN"/>
        </w:rPr>
        <w:t>云计算数据中心运营</w:t>
      </w:r>
      <w:r>
        <w:rPr>
          <w:rFonts w:hint="eastAsia"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lang w:val="en-US" w:eastAsia="zh-CN"/>
        </w:rPr>
        <w:t xml:space="preserve"> </w:t>
      </w:r>
    </w:p>
    <w:p>
      <w:pPr>
        <w:autoSpaceDE w:val="0"/>
        <w:spacing w:line="240" w:lineRule="auto"/>
        <w:ind w:left="189" w:firstLine="1437" w:firstLineChars="0"/>
        <w:rPr>
          <w:rFonts w:asciiTheme="minorHAnsi" w:hAnsiTheme="minorHAnsi" w:eastAsiaTheme="minorEastAsia" w:cstheme="minorBidi"/>
          <w:sz w:val="32"/>
          <w:szCs w:val="32"/>
          <w:u w:val="single"/>
        </w:rPr>
      </w:pPr>
      <w:r>
        <w:rPr>
          <w:rFonts w:hint="eastAsia" w:asciiTheme="minorHAnsi" w:hAnsiTheme="minorHAnsi" w:eastAsiaTheme="minorEastAsia" w:cstheme="minorBidi"/>
          <w:sz w:val="32"/>
          <w:szCs w:val="32"/>
        </w:rPr>
        <w:t>指导教师：</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rPr>
        <w:t>柳林</w:t>
      </w:r>
      <w:r>
        <w:rPr>
          <w:rFonts w:hint="eastAsia" w:asciiTheme="minorHAnsi" w:hAnsiTheme="minorHAnsi" w:eastAsiaTheme="minorEastAsia" w:cstheme="minorBidi"/>
          <w:sz w:val="32"/>
          <w:szCs w:val="32"/>
          <w:u w:val="single"/>
          <w:lang w:eastAsia="zh-CN"/>
        </w:rPr>
        <w:t>、</w:t>
      </w:r>
      <w:r>
        <w:rPr>
          <w:rFonts w:hint="eastAsia" w:asciiTheme="minorHAnsi" w:hAnsiTheme="minorHAnsi" w:eastAsiaTheme="minorEastAsia" w:cstheme="minorBidi"/>
          <w:sz w:val="32"/>
          <w:szCs w:val="32"/>
          <w:u w:val="single"/>
          <w:lang w:val="en-US" w:eastAsia="zh-CN"/>
        </w:rPr>
        <w:t>张耀星</w:t>
      </w:r>
      <w:r>
        <w:rPr>
          <w:rFonts w:hint="eastAsia" w:asciiTheme="minorHAnsi" w:hAnsiTheme="minorHAnsi" w:eastAsiaTheme="minorEastAsia" w:cstheme="minorBidi"/>
          <w:sz w:val="32"/>
          <w:szCs w:val="32"/>
          <w:u w:val="single"/>
        </w:rPr>
        <w:t xml:space="preserve"> </w:t>
      </w:r>
      <w:r>
        <w:rPr>
          <w:rFonts w:asciiTheme="minorHAnsi" w:hAnsiTheme="minorHAnsi" w:eastAsiaTheme="minorEastAsia" w:cstheme="minorBidi"/>
          <w:sz w:val="32"/>
          <w:szCs w:val="32"/>
          <w:u w:val="single"/>
        </w:rPr>
        <w:t xml:space="preserve">  </w:t>
      </w:r>
    </w:p>
    <w:p>
      <w:pPr>
        <w:autoSpaceDE w:val="0"/>
        <w:spacing w:line="240" w:lineRule="auto"/>
        <w:ind w:left="189" w:firstLine="1437" w:firstLineChars="0"/>
        <w:rPr>
          <w:rFonts w:asciiTheme="minorHAnsi" w:hAnsiTheme="minorHAnsi" w:eastAsiaTheme="minorEastAsia" w:cstheme="minorBidi"/>
          <w:sz w:val="32"/>
          <w:szCs w:val="32"/>
          <w:u w:val="single"/>
        </w:rPr>
      </w:pPr>
    </w:p>
    <w:p>
      <w:pPr>
        <w:autoSpaceDE w:val="0"/>
        <w:spacing w:line="240" w:lineRule="auto"/>
        <w:ind w:left="189" w:firstLine="1437" w:firstLineChars="0"/>
        <w:rPr>
          <w:rFonts w:asciiTheme="minorHAnsi" w:hAnsiTheme="minorHAnsi" w:eastAsiaTheme="minorEastAsia" w:cstheme="minorBidi"/>
          <w:b/>
          <w:sz w:val="36"/>
          <w:szCs w:val="36"/>
        </w:rPr>
      </w:pPr>
    </w:p>
    <w:p>
      <w:pPr>
        <w:widowControl/>
        <w:tabs>
          <w:tab w:val="right" w:pos="8296"/>
        </w:tabs>
        <w:spacing w:after="100" w:line="259" w:lineRule="auto"/>
        <w:ind w:firstLine="0" w:firstLineChars="0"/>
        <w:jc w:val="center"/>
        <w:rPr>
          <w:rFonts w:cs="Times New Roman"/>
          <w:kern w:val="0"/>
          <w:sz w:val="22"/>
          <w:szCs w:val="22"/>
        </w:rPr>
      </w:pPr>
    </w:p>
    <w:p>
      <w:pPr>
        <w:pStyle w:val="3"/>
        <w:ind w:firstLine="442"/>
      </w:pPr>
    </w:p>
    <w:p>
      <w:pPr>
        <w:rPr>
          <w:rFonts w:hint="default"/>
          <w:b w:val="0"/>
          <w:bCs w:val="0"/>
          <w:sz w:val="28"/>
          <w:szCs w:val="28"/>
          <w:lang w:val="en-US" w:eastAsia="zh-CN"/>
        </w:rPr>
      </w:pPr>
      <w:r>
        <w:rPr>
          <w:rFonts w:hint="eastAsia"/>
          <w:b w:val="0"/>
          <w:bCs w:val="0"/>
          <w:sz w:val="28"/>
          <w:szCs w:val="28"/>
          <w:lang w:val="en-US" w:eastAsia="zh-CN"/>
        </w:rPr>
        <w:t>香格里拉大酒店无线网络无线网络的研究与规划设计综述</w:t>
      </w:r>
    </w:p>
    <w:p>
      <w:pPr>
        <w:rPr>
          <w:rFonts w:hint="eastAsia"/>
          <w:b/>
          <w:bCs/>
          <w:lang w:val="en-US" w:eastAsia="zh-CN"/>
        </w:rPr>
      </w:pPr>
    </w:p>
    <w:p>
      <w:pPr>
        <w:rPr>
          <w:rFonts w:hint="eastAsia"/>
          <w:lang w:val="en-US" w:eastAsia="zh-CN"/>
        </w:rPr>
      </w:pPr>
      <w:r>
        <w:rPr>
          <w:rFonts w:hint="eastAsia"/>
          <w:b/>
          <w:bCs/>
          <w:lang w:val="en-US" w:eastAsia="zh-CN"/>
        </w:rPr>
        <w:t xml:space="preserve">摘要 </w:t>
      </w:r>
      <w:r>
        <w:rPr>
          <w:rFonts w:hint="eastAsia"/>
          <w:lang w:val="en-US" w:eastAsia="zh-CN"/>
        </w:rPr>
        <w:t>网络是当今时代每个人必不可缺的，它为我们的生活带来了许多好处。而酒店是我们出差旅游必须要去的地方，作为酒店的宾客，衡量一家酒店的好坏有时和酒店网络的好坏挂钩，而有无无线网络，它的高可用性和可移动性，使它成为了顾客是否入住的重要因素。本文是对香格里拉大酒店的网络工程设计，包括有线网络和无线网络。先利用visio画出网络拓扑图，再用华为ensp模拟器模拟本次实验。</w:t>
      </w:r>
    </w:p>
    <w:p>
      <w:pPr>
        <w:rPr>
          <w:rFonts w:hint="eastAsia"/>
          <w:lang w:val="en-US" w:eastAsia="zh-CN"/>
        </w:rPr>
      </w:pPr>
      <w:r>
        <w:rPr>
          <w:rFonts w:hint="eastAsia"/>
          <w:b/>
          <w:bCs/>
          <w:lang w:val="en-US" w:eastAsia="zh-CN"/>
        </w:rPr>
        <w:t xml:space="preserve">关键词 </w:t>
      </w:r>
      <w:r>
        <w:rPr>
          <w:rFonts w:hint="eastAsia"/>
          <w:lang w:val="en-US" w:eastAsia="zh-CN"/>
        </w:rPr>
        <w:t>酒店网络、无线网络、visio、华为ensp</w:t>
      </w:r>
    </w:p>
    <w:p>
      <w:pPr>
        <w:ind w:left="0" w:leftChars="0" w:firstLine="0" w:firstLineChars="0"/>
        <w:rPr>
          <w:rFonts w:hint="eastAsia"/>
          <w:sz w:val="28"/>
          <w:szCs w:val="28"/>
          <w:lang w:val="en-US" w:eastAsia="zh-CN"/>
        </w:rPr>
      </w:pPr>
      <w:r>
        <w:rPr>
          <w:rFonts w:hint="eastAsia"/>
          <w:sz w:val="28"/>
          <w:szCs w:val="28"/>
          <w:lang w:val="en-US" w:eastAsia="zh-CN"/>
        </w:rPr>
        <w:t>Research and planning of wireless network in Shangri La Hotel</w:t>
      </w:r>
    </w:p>
    <w:p>
      <w:pPr>
        <w:rPr>
          <w:rFonts w:hint="eastAsia"/>
          <w:lang w:val="en-US" w:eastAsia="zh-CN"/>
        </w:rPr>
      </w:pPr>
      <w:r>
        <w:rPr>
          <w:rFonts w:hint="eastAsia"/>
          <w:b/>
          <w:bCs/>
          <w:lang w:val="en-US" w:eastAsia="zh-CN"/>
        </w:rPr>
        <w:t xml:space="preserve">Abstract </w:t>
      </w:r>
      <w:r>
        <w:rPr>
          <w:rFonts w:hint="eastAsia"/>
          <w:lang w:val="en-US" w:eastAsia="zh-CN"/>
        </w:rPr>
        <w:t>The network is indispensable for everyone in today's era. It brings many benefits to our life. The hotel is the place we must go for business travel. As a hotel guest, measuring the quality of a hotel is sometimes linked to the quality of the hotel network. Whether there is wireless network, its high availability and mobility make it an important factor for customers to check in. This paper is the network engineering design of Shangri La Hotel, including wired network and wireless network. Firstly, the network topology is drawn by using Visio, and then the experiment is simulated by Huawei's ENSP simulator.</w:t>
      </w:r>
    </w:p>
    <w:p>
      <w:pPr>
        <w:rPr>
          <w:rFonts w:hint="eastAsia"/>
          <w:lang w:val="en-US" w:eastAsia="zh-CN"/>
        </w:rPr>
      </w:pPr>
      <w:r>
        <w:rPr>
          <w:rFonts w:hint="eastAsia"/>
          <w:b/>
          <w:bCs/>
          <w:lang w:val="en-US" w:eastAsia="zh-CN"/>
        </w:rPr>
        <w:t xml:space="preserve">Key words </w:t>
      </w:r>
      <w:r>
        <w:rPr>
          <w:rFonts w:hint="eastAsia"/>
          <w:lang w:val="en-US" w:eastAsia="zh-CN"/>
        </w:rPr>
        <w:t>Hotel network, wireless network, Visio, Huawei ENSP</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sdt>
      <w:sdtPr>
        <w:rPr>
          <w:rFonts w:ascii="宋体" w:hAnsi="宋体" w:eastAsia="宋体" w:cs="宋体"/>
          <w:kern w:val="2"/>
          <w:sz w:val="28"/>
          <w:szCs w:val="28"/>
          <w:lang w:val="en-US" w:eastAsia="zh-CN" w:bidi="ar-SA"/>
        </w:rPr>
        <w:id w:val="147479452"/>
        <w15:color w:val="DBDBDB"/>
        <w:docPartObj>
          <w:docPartGallery w:val="Table of Contents"/>
          <w:docPartUnique/>
        </w:docPartObj>
      </w:sdtPr>
      <w:sdtEndPr>
        <w:rPr>
          <w:rFonts w:ascii="宋体" w:hAnsi="宋体" w:eastAsia="宋体" w:cs="宋体"/>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sz w:val="28"/>
              <w:szCs w:val="28"/>
            </w:rPr>
          </w:pPr>
          <w:r>
            <w:rPr>
              <w:rFonts w:ascii="宋体" w:hAnsi="宋体" w:eastAsia="宋体"/>
              <w:sz w:val="28"/>
              <w:szCs w:val="28"/>
            </w:rPr>
            <w:t>目录</w:t>
          </w:r>
        </w:p>
        <w:p>
          <w:pPr>
            <w:pStyle w:val="9"/>
            <w:tabs>
              <w:tab w:val="right" w:leader="dot" w:pos="8306"/>
            </w:tabs>
            <w:rPr>
              <w:sz w:val="28"/>
              <w:szCs w:val="28"/>
            </w:rPr>
          </w:pPr>
          <w:r>
            <w:rPr>
              <w:sz w:val="28"/>
              <w:szCs w:val="28"/>
            </w:rPr>
            <w:fldChar w:fldCharType="begin"/>
          </w:r>
          <w:r>
            <w:rPr>
              <w:sz w:val="28"/>
              <w:szCs w:val="28"/>
            </w:rPr>
            <w:instrText xml:space="preserve">TOC \o "1-3" \h \u </w:instrText>
          </w:r>
          <w:r>
            <w:rPr>
              <w:sz w:val="28"/>
              <w:szCs w:val="28"/>
            </w:rPr>
            <w:fldChar w:fldCharType="separate"/>
          </w:r>
          <w:r>
            <w:rPr>
              <w:sz w:val="28"/>
              <w:szCs w:val="28"/>
            </w:rPr>
            <w:fldChar w:fldCharType="begin"/>
          </w:r>
          <w:r>
            <w:rPr>
              <w:sz w:val="28"/>
              <w:szCs w:val="28"/>
            </w:rPr>
            <w:instrText xml:space="preserve"> HYPERLINK \l _Toc15525 </w:instrText>
          </w:r>
          <w:r>
            <w:rPr>
              <w:sz w:val="28"/>
              <w:szCs w:val="28"/>
            </w:rPr>
            <w:fldChar w:fldCharType="separate"/>
          </w:r>
          <w:r>
            <w:rPr>
              <w:rFonts w:hint="eastAsia"/>
              <w:sz w:val="28"/>
              <w:szCs w:val="28"/>
              <w:lang w:val="en-US" w:eastAsia="zh-CN"/>
            </w:rPr>
            <w:t>1. 引言</w:t>
          </w:r>
          <w:r>
            <w:rPr>
              <w:sz w:val="28"/>
              <w:szCs w:val="28"/>
            </w:rPr>
            <w:tab/>
          </w:r>
          <w:r>
            <w:rPr>
              <w:sz w:val="28"/>
              <w:szCs w:val="28"/>
            </w:rPr>
            <w:fldChar w:fldCharType="begin"/>
          </w:r>
          <w:r>
            <w:rPr>
              <w:sz w:val="28"/>
              <w:szCs w:val="28"/>
            </w:rPr>
            <w:instrText xml:space="preserve"> PAGEREF _Toc15525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_Toc21362 </w:instrText>
          </w:r>
          <w:r>
            <w:rPr>
              <w:sz w:val="28"/>
              <w:szCs w:val="28"/>
            </w:rPr>
            <w:fldChar w:fldCharType="separate"/>
          </w:r>
          <w:r>
            <w:rPr>
              <w:rFonts w:hint="default"/>
              <w:sz w:val="28"/>
              <w:szCs w:val="28"/>
              <w:lang w:val="en-US" w:eastAsia="zh-CN"/>
            </w:rPr>
            <w:t xml:space="preserve">2. </w:t>
          </w:r>
          <w:r>
            <w:rPr>
              <w:rFonts w:hint="eastAsia"/>
              <w:sz w:val="28"/>
              <w:szCs w:val="28"/>
              <w:lang w:val="en-US" w:eastAsia="zh-CN"/>
            </w:rPr>
            <w:t>需求分析</w:t>
          </w:r>
          <w:r>
            <w:rPr>
              <w:sz w:val="28"/>
              <w:szCs w:val="28"/>
            </w:rPr>
            <w:tab/>
          </w:r>
          <w:r>
            <w:rPr>
              <w:sz w:val="28"/>
              <w:szCs w:val="28"/>
            </w:rPr>
            <w:fldChar w:fldCharType="begin"/>
          </w:r>
          <w:r>
            <w:rPr>
              <w:sz w:val="28"/>
              <w:szCs w:val="28"/>
            </w:rPr>
            <w:instrText xml:space="preserve"> PAGEREF _Toc21362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_Toc12128 </w:instrText>
          </w:r>
          <w:r>
            <w:rPr>
              <w:sz w:val="28"/>
              <w:szCs w:val="28"/>
            </w:rPr>
            <w:fldChar w:fldCharType="separate"/>
          </w:r>
          <w:r>
            <w:rPr>
              <w:rFonts w:hint="eastAsia"/>
              <w:sz w:val="28"/>
              <w:szCs w:val="28"/>
              <w:lang w:val="en-US" w:eastAsia="zh-CN"/>
            </w:rPr>
            <w:t>3. 工程设计</w:t>
          </w:r>
          <w:r>
            <w:rPr>
              <w:sz w:val="28"/>
              <w:szCs w:val="28"/>
            </w:rPr>
            <w:tab/>
          </w:r>
          <w:r>
            <w:rPr>
              <w:sz w:val="28"/>
              <w:szCs w:val="28"/>
            </w:rPr>
            <w:fldChar w:fldCharType="begin"/>
          </w:r>
          <w:r>
            <w:rPr>
              <w:sz w:val="28"/>
              <w:szCs w:val="28"/>
            </w:rPr>
            <w:instrText xml:space="preserve"> PAGEREF _Toc12128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10"/>
            <w:tabs>
              <w:tab w:val="right" w:leader="dot" w:pos="8306"/>
            </w:tabs>
            <w:rPr>
              <w:sz w:val="28"/>
              <w:szCs w:val="28"/>
            </w:rPr>
          </w:pPr>
          <w:r>
            <w:rPr>
              <w:sz w:val="28"/>
              <w:szCs w:val="28"/>
            </w:rPr>
            <w:fldChar w:fldCharType="begin"/>
          </w:r>
          <w:r>
            <w:rPr>
              <w:sz w:val="28"/>
              <w:szCs w:val="28"/>
            </w:rPr>
            <w:instrText xml:space="preserve"> HYPERLINK \l _Toc18818 </w:instrText>
          </w:r>
          <w:r>
            <w:rPr>
              <w:sz w:val="28"/>
              <w:szCs w:val="28"/>
            </w:rPr>
            <w:fldChar w:fldCharType="separate"/>
          </w:r>
          <w:r>
            <w:rPr>
              <w:rFonts w:hint="eastAsia"/>
              <w:sz w:val="28"/>
              <w:szCs w:val="28"/>
              <w:lang w:val="en-US" w:eastAsia="zh-CN"/>
            </w:rPr>
            <w:t>3.1实现功能：</w:t>
          </w:r>
          <w:r>
            <w:rPr>
              <w:sz w:val="28"/>
              <w:szCs w:val="28"/>
            </w:rPr>
            <w:tab/>
          </w:r>
          <w:r>
            <w:rPr>
              <w:sz w:val="28"/>
              <w:szCs w:val="28"/>
            </w:rPr>
            <w:fldChar w:fldCharType="begin"/>
          </w:r>
          <w:r>
            <w:rPr>
              <w:sz w:val="28"/>
              <w:szCs w:val="28"/>
            </w:rPr>
            <w:instrText xml:space="preserve"> PAGEREF _Toc18818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_Toc1162 </w:instrText>
          </w:r>
          <w:r>
            <w:rPr>
              <w:sz w:val="28"/>
              <w:szCs w:val="28"/>
            </w:rPr>
            <w:fldChar w:fldCharType="separate"/>
          </w:r>
          <w:r>
            <w:rPr>
              <w:rFonts w:hint="eastAsia"/>
              <w:sz w:val="28"/>
              <w:szCs w:val="28"/>
              <w:lang w:val="en-US" w:eastAsia="zh-CN"/>
            </w:rPr>
            <w:t>4.涉及到关键技术：</w:t>
          </w:r>
          <w:r>
            <w:rPr>
              <w:sz w:val="28"/>
              <w:szCs w:val="28"/>
            </w:rPr>
            <w:tab/>
          </w:r>
          <w:r>
            <w:rPr>
              <w:sz w:val="28"/>
              <w:szCs w:val="28"/>
            </w:rPr>
            <w:fldChar w:fldCharType="begin"/>
          </w:r>
          <w:r>
            <w:rPr>
              <w:sz w:val="28"/>
              <w:szCs w:val="28"/>
            </w:rPr>
            <w:instrText xml:space="preserve"> PAGEREF _Toc1162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10"/>
            <w:tabs>
              <w:tab w:val="right" w:leader="dot" w:pos="8306"/>
            </w:tabs>
            <w:rPr>
              <w:sz w:val="28"/>
              <w:szCs w:val="28"/>
            </w:rPr>
          </w:pPr>
          <w:r>
            <w:rPr>
              <w:sz w:val="28"/>
              <w:szCs w:val="28"/>
            </w:rPr>
            <w:fldChar w:fldCharType="begin"/>
          </w:r>
          <w:r>
            <w:rPr>
              <w:sz w:val="28"/>
              <w:szCs w:val="28"/>
            </w:rPr>
            <w:instrText xml:space="preserve"> HYPERLINK \l _Toc15767 </w:instrText>
          </w:r>
          <w:r>
            <w:rPr>
              <w:sz w:val="28"/>
              <w:szCs w:val="28"/>
            </w:rPr>
            <w:fldChar w:fldCharType="separate"/>
          </w:r>
          <w:r>
            <w:rPr>
              <w:rFonts w:hint="eastAsia"/>
              <w:sz w:val="28"/>
              <w:szCs w:val="28"/>
              <w:lang w:val="en-US" w:eastAsia="zh-CN"/>
            </w:rPr>
            <w:t>4.1 DHCP技术</w:t>
          </w:r>
          <w:r>
            <w:rPr>
              <w:sz w:val="28"/>
              <w:szCs w:val="28"/>
            </w:rPr>
            <w:tab/>
          </w:r>
          <w:r>
            <w:rPr>
              <w:sz w:val="28"/>
              <w:szCs w:val="28"/>
            </w:rPr>
            <w:fldChar w:fldCharType="begin"/>
          </w:r>
          <w:r>
            <w:rPr>
              <w:sz w:val="28"/>
              <w:szCs w:val="28"/>
            </w:rPr>
            <w:instrText xml:space="preserve"> PAGEREF _Toc15767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10"/>
            <w:tabs>
              <w:tab w:val="right" w:leader="dot" w:pos="8306"/>
            </w:tabs>
            <w:rPr>
              <w:sz w:val="28"/>
              <w:szCs w:val="28"/>
            </w:rPr>
          </w:pPr>
          <w:r>
            <w:rPr>
              <w:sz w:val="28"/>
              <w:szCs w:val="28"/>
            </w:rPr>
            <w:fldChar w:fldCharType="begin"/>
          </w:r>
          <w:r>
            <w:rPr>
              <w:sz w:val="28"/>
              <w:szCs w:val="28"/>
            </w:rPr>
            <w:instrText xml:space="preserve"> HYPERLINK \l _Toc182 </w:instrText>
          </w:r>
          <w:r>
            <w:rPr>
              <w:sz w:val="28"/>
              <w:szCs w:val="28"/>
            </w:rPr>
            <w:fldChar w:fldCharType="separate"/>
          </w:r>
          <w:r>
            <w:rPr>
              <w:rFonts w:hint="eastAsia"/>
              <w:sz w:val="28"/>
              <w:szCs w:val="28"/>
              <w:lang w:val="en-US" w:eastAsia="zh-CN"/>
            </w:rPr>
            <w:t>4.2 STP协议</w:t>
          </w:r>
          <w:r>
            <w:rPr>
              <w:sz w:val="28"/>
              <w:szCs w:val="28"/>
            </w:rPr>
            <w:tab/>
          </w:r>
          <w:r>
            <w:rPr>
              <w:sz w:val="28"/>
              <w:szCs w:val="28"/>
            </w:rPr>
            <w:fldChar w:fldCharType="begin"/>
          </w:r>
          <w:r>
            <w:rPr>
              <w:sz w:val="28"/>
              <w:szCs w:val="28"/>
            </w:rPr>
            <w:instrText xml:space="preserve"> PAGEREF _Toc182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10"/>
            <w:tabs>
              <w:tab w:val="right" w:leader="dot" w:pos="8306"/>
            </w:tabs>
            <w:rPr>
              <w:sz w:val="28"/>
              <w:szCs w:val="28"/>
            </w:rPr>
          </w:pPr>
          <w:r>
            <w:rPr>
              <w:sz w:val="28"/>
              <w:szCs w:val="28"/>
            </w:rPr>
            <w:fldChar w:fldCharType="begin"/>
          </w:r>
          <w:r>
            <w:rPr>
              <w:sz w:val="28"/>
              <w:szCs w:val="28"/>
            </w:rPr>
            <w:instrText xml:space="preserve"> HYPERLINK \l _Toc9848 </w:instrText>
          </w:r>
          <w:r>
            <w:rPr>
              <w:sz w:val="28"/>
              <w:szCs w:val="28"/>
            </w:rPr>
            <w:fldChar w:fldCharType="separate"/>
          </w:r>
          <w:r>
            <w:rPr>
              <w:rFonts w:hint="eastAsia"/>
              <w:sz w:val="28"/>
              <w:szCs w:val="28"/>
              <w:lang w:val="en-US" w:eastAsia="zh-CN"/>
            </w:rPr>
            <w:t>4.3 VRRP协议</w:t>
          </w:r>
          <w:r>
            <w:rPr>
              <w:sz w:val="28"/>
              <w:szCs w:val="28"/>
            </w:rPr>
            <w:tab/>
          </w:r>
          <w:r>
            <w:rPr>
              <w:sz w:val="28"/>
              <w:szCs w:val="28"/>
            </w:rPr>
            <w:fldChar w:fldCharType="begin"/>
          </w:r>
          <w:r>
            <w:rPr>
              <w:sz w:val="28"/>
              <w:szCs w:val="28"/>
            </w:rPr>
            <w:instrText xml:space="preserve"> PAGEREF _Toc9848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10"/>
            <w:tabs>
              <w:tab w:val="right" w:leader="dot" w:pos="8306"/>
            </w:tabs>
            <w:rPr>
              <w:sz w:val="28"/>
              <w:szCs w:val="28"/>
            </w:rPr>
          </w:pPr>
          <w:r>
            <w:rPr>
              <w:sz w:val="28"/>
              <w:szCs w:val="28"/>
            </w:rPr>
            <w:fldChar w:fldCharType="begin"/>
          </w:r>
          <w:r>
            <w:rPr>
              <w:sz w:val="28"/>
              <w:szCs w:val="28"/>
            </w:rPr>
            <w:instrText xml:space="preserve"> HYPERLINK \l _Toc31236 </w:instrText>
          </w:r>
          <w:r>
            <w:rPr>
              <w:sz w:val="28"/>
              <w:szCs w:val="28"/>
            </w:rPr>
            <w:fldChar w:fldCharType="separate"/>
          </w:r>
          <w:r>
            <w:rPr>
              <w:rFonts w:hint="eastAsia"/>
              <w:sz w:val="28"/>
              <w:szCs w:val="28"/>
              <w:lang w:val="en-US" w:eastAsia="zh-CN"/>
            </w:rPr>
            <w:t>4.4 VLAN的划分</w:t>
          </w:r>
          <w:r>
            <w:rPr>
              <w:sz w:val="28"/>
              <w:szCs w:val="28"/>
            </w:rPr>
            <w:tab/>
          </w:r>
          <w:r>
            <w:rPr>
              <w:sz w:val="28"/>
              <w:szCs w:val="28"/>
            </w:rPr>
            <w:fldChar w:fldCharType="begin"/>
          </w:r>
          <w:r>
            <w:rPr>
              <w:sz w:val="28"/>
              <w:szCs w:val="28"/>
            </w:rPr>
            <w:instrText xml:space="preserve"> PAGEREF _Toc31236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10"/>
            <w:tabs>
              <w:tab w:val="right" w:leader="dot" w:pos="8306"/>
            </w:tabs>
            <w:rPr>
              <w:sz w:val="28"/>
              <w:szCs w:val="28"/>
            </w:rPr>
          </w:pPr>
          <w:r>
            <w:rPr>
              <w:sz w:val="28"/>
              <w:szCs w:val="28"/>
            </w:rPr>
            <w:fldChar w:fldCharType="begin"/>
          </w:r>
          <w:r>
            <w:rPr>
              <w:sz w:val="28"/>
              <w:szCs w:val="28"/>
            </w:rPr>
            <w:instrText xml:space="preserve"> HYPERLINK \l _Toc14933 </w:instrText>
          </w:r>
          <w:r>
            <w:rPr>
              <w:sz w:val="28"/>
              <w:szCs w:val="28"/>
            </w:rPr>
            <w:fldChar w:fldCharType="separate"/>
          </w:r>
          <w:r>
            <w:rPr>
              <w:rFonts w:hint="eastAsia"/>
              <w:sz w:val="28"/>
              <w:szCs w:val="28"/>
              <w:lang w:val="en-US" w:eastAsia="zh-CN"/>
            </w:rPr>
            <w:t>4.5 TRUNK口的配置</w:t>
          </w:r>
          <w:r>
            <w:rPr>
              <w:sz w:val="28"/>
              <w:szCs w:val="28"/>
            </w:rPr>
            <w:tab/>
          </w:r>
          <w:r>
            <w:rPr>
              <w:sz w:val="28"/>
              <w:szCs w:val="28"/>
            </w:rPr>
            <w:fldChar w:fldCharType="begin"/>
          </w:r>
          <w:r>
            <w:rPr>
              <w:sz w:val="28"/>
              <w:szCs w:val="28"/>
            </w:rPr>
            <w:instrText xml:space="preserve"> PAGEREF _Toc14933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10"/>
            <w:tabs>
              <w:tab w:val="right" w:leader="dot" w:pos="8306"/>
            </w:tabs>
            <w:rPr>
              <w:sz w:val="28"/>
              <w:szCs w:val="28"/>
            </w:rPr>
          </w:pPr>
          <w:r>
            <w:rPr>
              <w:sz w:val="28"/>
              <w:szCs w:val="28"/>
            </w:rPr>
            <w:fldChar w:fldCharType="begin"/>
          </w:r>
          <w:r>
            <w:rPr>
              <w:sz w:val="28"/>
              <w:szCs w:val="28"/>
            </w:rPr>
            <w:instrText xml:space="preserve"> HYPERLINK \l _Toc27698 </w:instrText>
          </w:r>
          <w:r>
            <w:rPr>
              <w:sz w:val="28"/>
              <w:szCs w:val="28"/>
            </w:rPr>
            <w:fldChar w:fldCharType="separate"/>
          </w:r>
          <w:r>
            <w:rPr>
              <w:rFonts w:hint="eastAsia"/>
              <w:sz w:val="28"/>
              <w:szCs w:val="28"/>
              <w:lang w:val="en-US" w:eastAsia="zh-CN"/>
            </w:rPr>
            <w:t>4.6 OSPF协议的配置</w:t>
          </w:r>
          <w:r>
            <w:rPr>
              <w:sz w:val="28"/>
              <w:szCs w:val="28"/>
            </w:rPr>
            <w:tab/>
          </w:r>
          <w:r>
            <w:rPr>
              <w:sz w:val="28"/>
              <w:szCs w:val="28"/>
            </w:rPr>
            <w:fldChar w:fldCharType="begin"/>
          </w:r>
          <w:r>
            <w:rPr>
              <w:sz w:val="28"/>
              <w:szCs w:val="28"/>
            </w:rPr>
            <w:instrText xml:space="preserve"> PAGEREF _Toc27698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10"/>
            <w:tabs>
              <w:tab w:val="right" w:leader="dot" w:pos="8306"/>
            </w:tabs>
            <w:rPr>
              <w:sz w:val="28"/>
              <w:szCs w:val="28"/>
            </w:rPr>
          </w:pPr>
          <w:r>
            <w:rPr>
              <w:sz w:val="28"/>
              <w:szCs w:val="28"/>
            </w:rPr>
            <w:fldChar w:fldCharType="begin"/>
          </w:r>
          <w:r>
            <w:rPr>
              <w:sz w:val="28"/>
              <w:szCs w:val="28"/>
            </w:rPr>
            <w:instrText xml:space="preserve"> HYPERLINK \l _Toc21274 </w:instrText>
          </w:r>
          <w:r>
            <w:rPr>
              <w:sz w:val="28"/>
              <w:szCs w:val="28"/>
            </w:rPr>
            <w:fldChar w:fldCharType="separate"/>
          </w:r>
          <w:r>
            <w:rPr>
              <w:rFonts w:hint="eastAsia"/>
              <w:sz w:val="28"/>
              <w:szCs w:val="28"/>
              <w:lang w:val="en-US" w:eastAsia="zh-CN"/>
            </w:rPr>
            <w:t xml:space="preserve">4.7 </w:t>
          </w:r>
          <w:r>
            <w:rPr>
              <w:rFonts w:hint="default"/>
              <w:sz w:val="28"/>
              <w:szCs w:val="28"/>
              <w:lang w:val="en-US" w:eastAsia="zh-CN"/>
            </w:rPr>
            <w:t>WPA（Wi-Fi访问保护协议）</w:t>
          </w:r>
          <w:r>
            <w:rPr>
              <w:sz w:val="28"/>
              <w:szCs w:val="28"/>
            </w:rPr>
            <w:tab/>
          </w:r>
          <w:r>
            <w:rPr>
              <w:sz w:val="28"/>
              <w:szCs w:val="28"/>
            </w:rPr>
            <w:fldChar w:fldCharType="begin"/>
          </w:r>
          <w:r>
            <w:rPr>
              <w:sz w:val="28"/>
              <w:szCs w:val="28"/>
            </w:rPr>
            <w:instrText xml:space="preserve"> PAGEREF _Toc21274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10"/>
            <w:tabs>
              <w:tab w:val="right" w:leader="dot" w:pos="8306"/>
            </w:tabs>
            <w:rPr>
              <w:sz w:val="28"/>
              <w:szCs w:val="28"/>
            </w:rPr>
          </w:pPr>
          <w:r>
            <w:rPr>
              <w:sz w:val="28"/>
              <w:szCs w:val="28"/>
            </w:rPr>
            <w:fldChar w:fldCharType="begin"/>
          </w:r>
          <w:r>
            <w:rPr>
              <w:sz w:val="28"/>
              <w:szCs w:val="28"/>
            </w:rPr>
            <w:instrText xml:space="preserve"> HYPERLINK \l _Toc27160 </w:instrText>
          </w:r>
          <w:r>
            <w:rPr>
              <w:sz w:val="28"/>
              <w:szCs w:val="28"/>
            </w:rPr>
            <w:fldChar w:fldCharType="separate"/>
          </w:r>
          <w:r>
            <w:rPr>
              <w:rFonts w:hint="eastAsia"/>
              <w:sz w:val="28"/>
              <w:szCs w:val="28"/>
              <w:lang w:val="en-US" w:eastAsia="zh-CN"/>
            </w:rPr>
            <w:t xml:space="preserve">4.8 </w:t>
          </w:r>
          <w:r>
            <w:rPr>
              <w:rFonts w:hint="default"/>
              <w:sz w:val="28"/>
              <w:szCs w:val="28"/>
              <w:lang w:val="en-US" w:eastAsia="zh-CN"/>
            </w:rPr>
            <w:t>综合布线技术</w:t>
          </w:r>
          <w:r>
            <w:rPr>
              <w:sz w:val="28"/>
              <w:szCs w:val="28"/>
            </w:rPr>
            <w:tab/>
          </w:r>
          <w:r>
            <w:rPr>
              <w:sz w:val="28"/>
              <w:szCs w:val="28"/>
            </w:rPr>
            <w:fldChar w:fldCharType="begin"/>
          </w:r>
          <w:r>
            <w:rPr>
              <w:sz w:val="28"/>
              <w:szCs w:val="28"/>
            </w:rPr>
            <w:instrText xml:space="preserve"> PAGEREF _Toc27160 </w:instrText>
          </w:r>
          <w:r>
            <w:rPr>
              <w:sz w:val="28"/>
              <w:szCs w:val="28"/>
            </w:rPr>
            <w:fldChar w:fldCharType="separate"/>
          </w:r>
          <w:r>
            <w:rPr>
              <w:sz w:val="28"/>
              <w:szCs w:val="28"/>
            </w:rPr>
            <w:t>7</w:t>
          </w:r>
          <w:r>
            <w:rPr>
              <w:sz w:val="28"/>
              <w:szCs w:val="28"/>
            </w:rPr>
            <w:fldChar w:fldCharType="end"/>
          </w:r>
          <w:r>
            <w:rPr>
              <w:sz w:val="28"/>
              <w:szCs w:val="28"/>
            </w:rPr>
            <w:fldChar w:fldCharType="end"/>
          </w:r>
        </w:p>
        <w:p>
          <w:r>
            <w:rPr>
              <w:sz w:val="28"/>
              <w:szCs w:val="28"/>
            </w:rPr>
            <w:fldChar w:fldCharType="end"/>
          </w:r>
        </w:p>
      </w:sdtContent>
    </w:sdt>
    <w:p/>
    <w:p/>
    <w:p/>
    <w:p/>
    <w:p/>
    <w:p/>
    <w:p/>
    <w:p/>
    <w:p/>
    <w:p>
      <w:pPr>
        <w:numPr>
          <w:numId w:val="0"/>
        </w:numPr>
        <w:rPr>
          <w:rFonts w:hint="eastAsia"/>
          <w:lang w:val="en-US" w:eastAsia="zh-CN"/>
        </w:rPr>
      </w:pPr>
    </w:p>
    <w:p>
      <w:pPr>
        <w:numPr>
          <w:ilvl w:val="0"/>
          <w:numId w:val="1"/>
        </w:numPr>
        <w:outlineLvl w:val="0"/>
        <w:rPr>
          <w:rFonts w:hint="eastAsia"/>
          <w:lang w:val="en-US" w:eastAsia="zh-CN"/>
        </w:rPr>
      </w:pPr>
      <w:bookmarkStart w:id="0" w:name="_Toc15950"/>
      <w:bookmarkStart w:id="1" w:name="_Toc15525"/>
      <w:r>
        <w:rPr>
          <w:rFonts w:hint="eastAsia"/>
          <w:lang w:val="en-US" w:eastAsia="zh-CN"/>
        </w:rPr>
        <w:t>引言</w:t>
      </w:r>
      <w:bookmarkEnd w:id="0"/>
      <w:bookmarkEnd w:id="1"/>
    </w:p>
    <w:p>
      <w:pPr>
        <w:numPr>
          <w:numId w:val="0"/>
        </w:numPr>
        <w:ind w:firstLine="480" w:firstLineChars="200"/>
        <w:rPr>
          <w:rFonts w:hint="eastAsia"/>
          <w:lang w:val="en-US" w:eastAsia="zh-CN"/>
        </w:rPr>
      </w:pPr>
      <w:r>
        <w:rPr>
          <w:rFonts w:hint="eastAsia"/>
          <w:lang w:val="en-US" w:eastAsia="zh-CN"/>
        </w:rPr>
        <w:t>无线网络是利用无线电波来实现计算机设备与位置无关的网络数据传送的系统，是一种灵巧的数据传输系统。它是从有线网络系统自然延伸出来的。</w:t>
      </w:r>
    </w:p>
    <w:p>
      <w:pPr>
        <w:numPr>
          <w:numId w:val="0"/>
        </w:numPr>
        <w:ind w:firstLine="480" w:firstLineChars="200"/>
        <w:rPr>
          <w:rFonts w:hint="eastAsia"/>
          <w:lang w:val="en-US" w:eastAsia="zh-CN"/>
        </w:rPr>
      </w:pPr>
      <w:r>
        <w:rPr>
          <w:rFonts w:hint="eastAsia"/>
          <w:lang w:val="en-US" w:eastAsia="zh-CN"/>
        </w:rPr>
        <w:t>无线网络的特点：</w:t>
      </w:r>
    </w:p>
    <w:p>
      <w:pPr>
        <w:numPr>
          <w:numId w:val="0"/>
        </w:numPr>
        <w:ind w:firstLine="480" w:firstLineChars="200"/>
        <w:rPr>
          <w:rFonts w:hint="eastAsia"/>
          <w:lang w:val="en-US" w:eastAsia="zh-CN"/>
        </w:rPr>
      </w:pPr>
      <w:r>
        <w:rPr>
          <w:rFonts w:hint="eastAsia"/>
          <w:lang w:val="en-US" w:eastAsia="zh-CN"/>
        </w:rPr>
        <w:t>移动性强：无线网络的设置允许客户在任何时间、任何地点访问网络数据，不需要制定明确的访问地点。</w:t>
      </w:r>
    </w:p>
    <w:p>
      <w:pPr>
        <w:numPr>
          <w:numId w:val="0"/>
        </w:numPr>
        <w:ind w:firstLine="480" w:firstLineChars="200"/>
        <w:rPr>
          <w:rFonts w:hint="eastAsia"/>
          <w:lang w:val="en-US" w:eastAsia="zh-CN"/>
        </w:rPr>
      </w:pPr>
      <w:r>
        <w:rPr>
          <w:rFonts w:hint="eastAsia"/>
          <w:lang w:val="en-US" w:eastAsia="zh-CN"/>
        </w:rPr>
        <w:t>安装便捷：无线网络可以减少布设线缆的工作量，只需要接入一个或者多个接入点，就可以覆盖整个区域。</w:t>
      </w:r>
    </w:p>
    <w:p>
      <w:pPr>
        <w:numPr>
          <w:numId w:val="0"/>
        </w:numPr>
        <w:ind w:firstLine="480" w:firstLineChars="200"/>
        <w:rPr>
          <w:rFonts w:hint="eastAsia"/>
          <w:lang w:val="en-US" w:eastAsia="zh-CN"/>
        </w:rPr>
      </w:pPr>
      <w:r>
        <w:rPr>
          <w:rFonts w:hint="eastAsia"/>
          <w:lang w:val="en-US" w:eastAsia="zh-CN"/>
        </w:rPr>
        <w:t>具有较高的安全性和灵活性：由于采用了一系列的无线拓展频谱技术，使其高度安全可靠，无线网络组网灵活，增加和减少主机相当容易。</w:t>
      </w:r>
    </w:p>
    <w:p>
      <w:pPr>
        <w:numPr>
          <w:numId w:val="0"/>
        </w:numPr>
        <w:ind w:firstLine="480" w:firstLineChars="200"/>
        <w:rPr>
          <w:rFonts w:hint="eastAsia"/>
          <w:lang w:val="en-US" w:eastAsia="zh-CN"/>
        </w:rPr>
      </w:pPr>
      <w:r>
        <w:rPr>
          <w:rFonts w:hint="eastAsia"/>
          <w:lang w:val="en-US" w:eastAsia="zh-CN"/>
        </w:rPr>
        <w:t>故障容易定位：有线网络一旦出现故障，往往较难查明，而且检修线路需要付出很大的代价，而无线网络的故障很容易查明，只需要更换故障设备就可以排除故障恢复网络。</w:t>
      </w:r>
    </w:p>
    <w:p>
      <w:pPr>
        <w:numPr>
          <w:numId w:val="0"/>
        </w:numPr>
        <w:ind w:firstLine="480" w:firstLineChars="200"/>
        <w:rPr>
          <w:rFonts w:hint="eastAsia"/>
          <w:lang w:val="en-US" w:eastAsia="zh-CN"/>
        </w:rPr>
      </w:pPr>
      <w:r>
        <w:rPr>
          <w:rFonts w:hint="eastAsia"/>
          <w:lang w:val="en-US" w:eastAsia="zh-CN"/>
        </w:rPr>
        <w:t>成本较低：相比于有线网络，无线网络不需要铺设线缆，所以可以极大地降低组网成本。</w:t>
      </w:r>
    </w:p>
    <w:p>
      <w:pPr>
        <w:numPr>
          <w:ilvl w:val="0"/>
          <w:numId w:val="1"/>
        </w:numPr>
        <w:ind w:left="0" w:leftChars="0" w:firstLine="480" w:firstLineChars="200"/>
        <w:outlineLvl w:val="0"/>
        <w:rPr>
          <w:rFonts w:hint="default"/>
          <w:lang w:val="en-US" w:eastAsia="zh-CN"/>
        </w:rPr>
      </w:pPr>
      <w:bookmarkStart w:id="2" w:name="_Toc8152"/>
      <w:bookmarkStart w:id="3" w:name="_Toc21362"/>
      <w:r>
        <w:rPr>
          <w:rFonts w:hint="eastAsia"/>
          <w:lang w:val="en-US" w:eastAsia="zh-CN"/>
        </w:rPr>
        <w:t>需求分析</w:t>
      </w:r>
      <w:bookmarkEnd w:id="2"/>
      <w:bookmarkEnd w:id="3"/>
    </w:p>
    <w:p>
      <w:pPr>
        <w:numPr>
          <w:numId w:val="0"/>
        </w:numPr>
        <w:ind w:firstLine="480" w:firstLineChars="200"/>
        <w:rPr>
          <w:rFonts w:hint="eastAsia"/>
          <w:lang w:val="en-US" w:eastAsia="zh-CN"/>
        </w:rPr>
      </w:pPr>
      <w:r>
        <w:rPr>
          <w:rFonts w:hint="eastAsia"/>
          <w:lang w:val="en-US" w:eastAsia="zh-CN"/>
        </w:rPr>
        <w:t>现在酒店的有线网络部署已经趋于成熟，但有线网络存在着诸多弊端，例如移动性差，出现故障时不能立即发现故障的源头。而有线网络的出现，让这些问题迎刃而解，许多顾客在选择一家酒店之前会看这家酒店是否有无线网络，而这也成为酒店拉拢顾客的必要手段。</w:t>
      </w:r>
    </w:p>
    <w:p>
      <w:pPr>
        <w:numPr>
          <w:ilvl w:val="0"/>
          <w:numId w:val="1"/>
        </w:numPr>
        <w:ind w:left="0" w:leftChars="0" w:firstLine="480" w:firstLineChars="200"/>
        <w:outlineLvl w:val="0"/>
        <w:rPr>
          <w:rFonts w:hint="eastAsia"/>
          <w:lang w:val="en-US" w:eastAsia="zh-CN"/>
        </w:rPr>
      </w:pPr>
      <w:bookmarkStart w:id="4" w:name="_Toc29392"/>
      <w:bookmarkStart w:id="5" w:name="_Toc12128"/>
      <w:r>
        <w:rPr>
          <w:rFonts w:hint="eastAsia"/>
          <w:lang w:val="en-US" w:eastAsia="zh-CN"/>
        </w:rPr>
        <w:t>工程设计</w:t>
      </w:r>
      <w:bookmarkEnd w:id="4"/>
      <w:bookmarkEnd w:id="5"/>
    </w:p>
    <w:p>
      <w:pPr>
        <w:numPr>
          <w:numId w:val="0"/>
        </w:numPr>
        <w:ind w:firstLine="480" w:firstLineChars="200"/>
        <w:rPr>
          <w:rFonts w:hint="eastAsia"/>
          <w:lang w:val="en-US" w:eastAsia="zh-CN"/>
        </w:rPr>
      </w:pPr>
      <w:r>
        <w:rPr>
          <w:rFonts w:hint="eastAsia"/>
          <w:lang w:val="en-US" w:eastAsia="zh-CN"/>
        </w:rPr>
        <w:t>本次网络工程设计实验是在部署好有线网络的前提下继续部署无线网络，实现有线网络与无线网络的“双网合一”。</w:t>
      </w:r>
    </w:p>
    <w:p>
      <w:pPr>
        <w:numPr>
          <w:numId w:val="0"/>
        </w:numPr>
        <w:ind w:firstLine="480" w:firstLineChars="200"/>
        <w:rPr>
          <w:rFonts w:hint="eastAsia"/>
          <w:lang w:val="en-US" w:eastAsia="zh-CN"/>
        </w:rPr>
      </w:pPr>
      <w:r>
        <w:rPr>
          <w:rFonts w:hint="eastAsia"/>
          <w:lang w:val="en-US" w:eastAsia="zh-CN"/>
        </w:rPr>
        <w:t>本次工程采用各种技术实现复杂环境下的系统需求，实现客户和员工不同访问权限的无缝对接，共享无线局域网资源。</w:t>
      </w:r>
    </w:p>
    <w:p>
      <w:pPr>
        <w:numPr>
          <w:numId w:val="0"/>
        </w:numPr>
        <w:ind w:firstLine="480" w:firstLineChars="200"/>
        <w:outlineLvl w:val="1"/>
        <w:rPr>
          <w:rFonts w:hint="eastAsia"/>
          <w:lang w:val="en-US" w:eastAsia="zh-CN"/>
        </w:rPr>
      </w:pPr>
      <w:bookmarkStart w:id="6" w:name="_Toc12053"/>
      <w:bookmarkStart w:id="7" w:name="_Toc18818"/>
      <w:r>
        <w:rPr>
          <w:rFonts w:hint="eastAsia"/>
          <w:lang w:val="en-US" w:eastAsia="zh-CN"/>
        </w:rPr>
        <w:t>3.1实现功能：</w:t>
      </w:r>
      <w:bookmarkEnd w:id="6"/>
      <w:bookmarkEnd w:id="7"/>
    </w:p>
    <w:p>
      <w:pPr>
        <w:numPr>
          <w:numId w:val="0"/>
        </w:numPr>
        <w:ind w:firstLine="480" w:firstLineChars="200"/>
        <w:rPr>
          <w:rFonts w:hint="default"/>
          <w:lang w:val="en-US" w:eastAsia="zh-CN"/>
        </w:rPr>
      </w:pPr>
      <w:r>
        <w:rPr>
          <w:rFonts w:hint="eastAsia"/>
          <w:lang w:val="en-US" w:eastAsia="zh-CN"/>
        </w:rPr>
        <w:t>酒店内的顾客都有有线网络可以使用</w:t>
      </w:r>
    </w:p>
    <w:p>
      <w:pPr>
        <w:numPr>
          <w:numId w:val="0"/>
        </w:numPr>
        <w:ind w:firstLine="480" w:firstLineChars="200"/>
        <w:rPr>
          <w:rFonts w:hint="default"/>
          <w:lang w:val="en-US" w:eastAsia="zh-CN"/>
        </w:rPr>
      </w:pPr>
      <w:r>
        <w:rPr>
          <w:rFonts w:hint="eastAsia"/>
          <w:lang w:val="en-US" w:eastAsia="zh-CN"/>
        </w:rPr>
        <w:t>构建出香格里拉大酒店的内部网络</w:t>
      </w:r>
    </w:p>
    <w:p>
      <w:pPr>
        <w:numPr>
          <w:numId w:val="0"/>
        </w:numPr>
        <w:ind w:firstLine="480" w:firstLineChars="200"/>
        <w:rPr>
          <w:rFonts w:hint="eastAsia"/>
          <w:lang w:val="en-US" w:eastAsia="zh-CN"/>
        </w:rPr>
      </w:pPr>
      <w:r>
        <w:rPr>
          <w:rFonts w:hint="eastAsia"/>
          <w:lang w:val="en-US" w:eastAsia="zh-CN"/>
        </w:rPr>
        <w:t>酒店安装有无线局域网，可以使用无线局域网进行数据传输</w:t>
      </w:r>
    </w:p>
    <w:p>
      <w:pPr>
        <w:numPr>
          <w:numId w:val="0"/>
        </w:numPr>
        <w:ind w:firstLine="480" w:firstLineChars="200"/>
        <w:rPr>
          <w:rFonts w:hint="eastAsia"/>
          <w:lang w:val="en-US" w:eastAsia="zh-CN"/>
        </w:rPr>
      </w:pPr>
      <w:r>
        <w:rPr>
          <w:rFonts w:hint="eastAsia"/>
          <w:lang w:val="en-US" w:eastAsia="zh-CN"/>
        </w:rPr>
        <w:t>网络工程拓扑图：</w:t>
      </w:r>
    </w:p>
    <w:p>
      <w:pPr>
        <w:numPr>
          <w:numId w:val="0"/>
        </w:numPr>
        <w:ind w:firstLine="480" w:firstLineChars="200"/>
        <w:rPr>
          <w:rFonts w:hint="default"/>
          <w:lang w:val="en-US" w:eastAsia="zh-CN"/>
        </w:rPr>
      </w:pPr>
      <w:r>
        <w:rPr>
          <w:rFonts w:hint="default"/>
          <w:lang w:val="en-US" w:eastAsia="zh-CN"/>
        </w:rPr>
        <w:object>
          <v:shape id="_x0000_i1025" o:spt="75" type="#_x0000_t75" style="height:292.1pt;width:414.5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numPr>
          <w:numId w:val="0"/>
        </w:numPr>
        <w:ind w:firstLine="480" w:firstLineChars="200"/>
        <w:outlineLvl w:val="0"/>
        <w:rPr>
          <w:rFonts w:hint="eastAsia"/>
          <w:lang w:val="en-US" w:eastAsia="zh-CN"/>
        </w:rPr>
      </w:pPr>
      <w:bookmarkStart w:id="8" w:name="_Toc18157"/>
      <w:bookmarkStart w:id="9" w:name="_Toc1162"/>
      <w:r>
        <w:rPr>
          <w:rFonts w:hint="eastAsia"/>
          <w:lang w:val="en-US" w:eastAsia="zh-CN"/>
        </w:rPr>
        <w:t>4.涉及到关键技术：</w:t>
      </w:r>
      <w:bookmarkEnd w:id="8"/>
      <w:bookmarkEnd w:id="9"/>
    </w:p>
    <w:p>
      <w:pPr>
        <w:numPr>
          <w:numId w:val="0"/>
        </w:numPr>
        <w:ind w:firstLine="480" w:firstLineChars="200"/>
        <w:outlineLvl w:val="1"/>
        <w:rPr>
          <w:rFonts w:hint="eastAsia"/>
          <w:lang w:val="en-US" w:eastAsia="zh-CN"/>
        </w:rPr>
      </w:pPr>
      <w:bookmarkStart w:id="10" w:name="_Toc15767"/>
      <w:r>
        <w:rPr>
          <w:rFonts w:hint="eastAsia"/>
          <w:lang w:val="en-US" w:eastAsia="zh-CN"/>
        </w:rPr>
        <w:t>4.1 DHCP技术</w:t>
      </w:r>
      <w:bookmarkEnd w:id="10"/>
    </w:p>
    <w:p>
      <w:pPr>
        <w:numPr>
          <w:numId w:val="0"/>
        </w:numPr>
        <w:ind w:firstLine="480" w:firstLineChars="200"/>
        <w:rPr>
          <w:rFonts w:hint="eastAsia"/>
          <w:lang w:val="en-US" w:eastAsia="zh-CN"/>
        </w:rPr>
      </w:pPr>
      <w:r>
        <w:rPr>
          <w:rFonts w:hint="eastAsia"/>
          <w:lang w:val="en-US" w:eastAsia="zh-CN"/>
        </w:rPr>
        <w:t>DHCP是动态主机设置协议,是一个局域网的网络协议,使用UDP协议工作。主要有两个用途:用于内部网或网络服务供应商自动分配IP地址;给用户用于内部网管理员作为对所有计算机作中央管理的手段。</w:t>
      </w:r>
    </w:p>
    <w:p>
      <w:pPr>
        <w:numPr>
          <w:numId w:val="0"/>
        </w:numPr>
        <w:ind w:firstLine="480" w:firstLineChars="200"/>
        <w:outlineLvl w:val="1"/>
        <w:rPr>
          <w:rFonts w:hint="eastAsia"/>
          <w:lang w:val="en-US" w:eastAsia="zh-CN"/>
        </w:rPr>
      </w:pPr>
      <w:bookmarkStart w:id="11" w:name="_Toc182"/>
      <w:r>
        <w:rPr>
          <w:rFonts w:hint="eastAsia"/>
          <w:lang w:val="en-US" w:eastAsia="zh-CN"/>
        </w:rPr>
        <w:t>4.2 STP协议</w:t>
      </w:r>
      <w:bookmarkEnd w:id="11"/>
    </w:p>
    <w:p>
      <w:pPr>
        <w:numPr>
          <w:numId w:val="0"/>
        </w:numPr>
        <w:ind w:firstLine="480" w:firstLineChars="200"/>
        <w:rPr>
          <w:rFonts w:hint="default"/>
          <w:lang w:val="en-US" w:eastAsia="zh-CN"/>
        </w:rPr>
      </w:pPr>
      <w:r>
        <w:rPr>
          <w:rFonts w:hint="eastAsia"/>
          <w:lang w:val="en-US" w:eastAsia="zh-CN"/>
        </w:rPr>
        <w:fldChar w:fldCharType="begin"/>
      </w:r>
      <w:r>
        <w:rPr>
          <w:rFonts w:hint="eastAsia"/>
          <w:lang w:val="en-US" w:eastAsia="zh-CN"/>
        </w:rPr>
        <w:instrText xml:space="preserve"> HYPERLINK "https://www.baidu.com/s?wd=%E7%94%9F%E6%88%90%E6%A0%91%E5%8D%8F%E8%AE%AE&amp;tn=SE_PcZhidaonwhc_ngpagmjz&amp;rsv_dl=gh_pc_zhidao" \t "https://zhidao.baidu.com/question/_blank" </w:instrText>
      </w:r>
      <w:r>
        <w:rPr>
          <w:rFonts w:hint="eastAsia"/>
          <w:lang w:val="en-US" w:eastAsia="zh-CN"/>
        </w:rPr>
        <w:fldChar w:fldCharType="separate"/>
      </w:r>
      <w:r>
        <w:rPr>
          <w:rFonts w:hint="eastAsia"/>
          <w:lang w:val="en-US" w:eastAsia="zh-CN"/>
        </w:rPr>
        <w:t>STP协议</w:t>
      </w:r>
      <w:r>
        <w:rPr>
          <w:rFonts w:hint="eastAsia"/>
          <w:lang w:val="en-US" w:eastAsia="zh-CN"/>
        </w:rPr>
        <w:fldChar w:fldCharType="end"/>
      </w:r>
      <w:r>
        <w:rPr>
          <w:rFonts w:hint="eastAsia"/>
          <w:lang w:val="en-US" w:eastAsia="zh-CN"/>
        </w:rPr>
        <w:t>又称生成树协议，其最主要的应用是为了避免局域网中的单点故障、网络回环，解决成环以太网网络的“</w:t>
      </w:r>
      <w:r>
        <w:rPr>
          <w:rFonts w:hint="eastAsia"/>
          <w:lang w:val="en-US" w:eastAsia="zh-CN"/>
        </w:rPr>
        <w:fldChar w:fldCharType="begin"/>
      </w:r>
      <w:r>
        <w:rPr>
          <w:rFonts w:hint="eastAsia"/>
          <w:lang w:val="en-US" w:eastAsia="zh-CN"/>
        </w:rPr>
        <w:instrText xml:space="preserve"> HYPERLINK "https://www.baidu.com/s?wd=%E5%B9%BF%E6%92%AD%E9%A3%8E%E6%9A%B4&amp;tn=SE_PcZhidaonwhc_ngpagmjz&amp;rsv_dl=gh_pc_zhidao" \t "https://zhidao.baidu.com/question/_blank" </w:instrText>
      </w:r>
      <w:r>
        <w:rPr>
          <w:rFonts w:hint="eastAsia"/>
          <w:lang w:val="en-US" w:eastAsia="zh-CN"/>
        </w:rPr>
        <w:fldChar w:fldCharType="separate"/>
      </w:r>
      <w:r>
        <w:rPr>
          <w:rFonts w:hint="eastAsia"/>
          <w:lang w:val="en-US" w:eastAsia="zh-CN"/>
        </w:rPr>
        <w:t>广播风暴</w:t>
      </w:r>
      <w:r>
        <w:rPr>
          <w:rFonts w:hint="eastAsia"/>
          <w:lang w:val="en-US" w:eastAsia="zh-CN"/>
        </w:rPr>
        <w:fldChar w:fldCharType="end"/>
      </w:r>
      <w:r>
        <w:rPr>
          <w:rFonts w:hint="eastAsia"/>
          <w:lang w:val="en-US" w:eastAsia="zh-CN"/>
        </w:rPr>
        <w:t>”问题，从某种意义上说是一种网络保护技术，可以消除由于失误或者意外带来的循环连接。</w:t>
      </w:r>
    </w:p>
    <w:p>
      <w:pPr>
        <w:numPr>
          <w:numId w:val="0"/>
        </w:numPr>
        <w:ind w:firstLine="480" w:firstLineChars="200"/>
        <w:outlineLvl w:val="1"/>
        <w:rPr>
          <w:rFonts w:hint="eastAsia"/>
          <w:lang w:val="en-US" w:eastAsia="zh-CN"/>
        </w:rPr>
      </w:pPr>
      <w:bookmarkStart w:id="12" w:name="_Toc9848"/>
      <w:r>
        <w:rPr>
          <w:rFonts w:hint="eastAsia"/>
          <w:lang w:val="en-US" w:eastAsia="zh-CN"/>
        </w:rPr>
        <w:t>4.3 VRRP协议</w:t>
      </w:r>
      <w:bookmarkEnd w:id="12"/>
    </w:p>
    <w:p>
      <w:pPr>
        <w:numPr>
          <w:numId w:val="0"/>
        </w:numPr>
        <w:ind w:firstLine="480" w:firstLineChars="200"/>
        <w:rPr>
          <w:rFonts w:hint="default"/>
          <w:lang w:val="en-US" w:eastAsia="zh-CN"/>
        </w:rPr>
      </w:pPr>
      <w:r>
        <w:rPr>
          <w:rFonts w:hint="eastAsia"/>
          <w:lang w:val="en-US" w:eastAsia="zh-CN"/>
        </w:rPr>
        <w:t>VRRP协议简称虚拟路由冗余协议，是由IETF提出的解决局域网中配置静态网关出现单点失效现象的路由协议。VRRP广泛应用在边缘网络中，它的设计目标是支持特定情况下IP数据流量失败转移不会引起混乱，允许主机使用单路由器，以及及时在实际第一跳路由器使用失败的情形下仍能够维护路由器间的连通性。</w:t>
      </w:r>
    </w:p>
    <w:p>
      <w:pPr>
        <w:numPr>
          <w:numId w:val="0"/>
        </w:numPr>
        <w:ind w:firstLine="480" w:firstLineChars="200"/>
        <w:outlineLvl w:val="1"/>
        <w:rPr>
          <w:rFonts w:hint="eastAsia"/>
          <w:lang w:val="en-US" w:eastAsia="zh-CN"/>
        </w:rPr>
      </w:pPr>
      <w:bookmarkStart w:id="13" w:name="_Toc31236"/>
      <w:r>
        <w:rPr>
          <w:rFonts w:hint="eastAsia"/>
          <w:lang w:val="en-US" w:eastAsia="zh-CN"/>
        </w:rPr>
        <w:t>4.4 VLAN的划分</w:t>
      </w:r>
      <w:bookmarkEnd w:id="13"/>
    </w:p>
    <w:p>
      <w:pPr>
        <w:numPr>
          <w:numId w:val="0"/>
        </w:numPr>
        <w:ind w:firstLine="480" w:firstLineChars="200"/>
        <w:rPr>
          <w:rFonts w:hint="eastAsia"/>
          <w:lang w:val="en-US" w:eastAsia="zh-CN"/>
        </w:rPr>
      </w:pPr>
      <w:r>
        <w:rPr>
          <w:rFonts w:hint="eastAsia"/>
          <w:lang w:val="en-US" w:eastAsia="zh-CN"/>
        </w:rPr>
        <w:t>网络管理方便，VLAN的作用是可以隔离冲突域和广播域。</w:t>
      </w:r>
    </w:p>
    <w:p>
      <w:pPr>
        <w:numPr>
          <w:numId w:val="0"/>
        </w:numPr>
        <w:ind w:firstLine="480" w:firstLineChars="200"/>
        <w:rPr>
          <w:rFonts w:hint="eastAsia"/>
          <w:lang w:val="en-US" w:eastAsia="zh-CN"/>
        </w:rPr>
      </w:pPr>
      <w:r>
        <w:rPr>
          <w:rFonts w:hint="eastAsia"/>
          <w:lang w:val="en-US" w:eastAsia="zh-CN"/>
        </w:rPr>
        <w:t>如果一个局域网内有上百台主机，一旦产生</w:t>
      </w:r>
      <w:r>
        <w:rPr>
          <w:rFonts w:hint="eastAsia"/>
          <w:lang w:val="en-US" w:eastAsia="zh-CN"/>
        </w:rPr>
        <w:fldChar w:fldCharType="begin"/>
      </w:r>
      <w:r>
        <w:rPr>
          <w:rFonts w:hint="eastAsia"/>
          <w:lang w:val="en-US" w:eastAsia="zh-CN"/>
        </w:rPr>
        <w:instrText xml:space="preserve"> HYPERLINK "https://www.baidu.com/s?wd=%E5%B9%BF%E6%92%AD%E9%A3%8E%E6%9A%B4&amp;tn=SE_PcZhidaonwhc_ngpagmjz&amp;rsv_dl=gh_pc_zhidao" \t "https://zhidao.baidu.com/question/_blank" </w:instrText>
      </w:r>
      <w:r>
        <w:rPr>
          <w:rFonts w:hint="eastAsia"/>
          <w:lang w:val="en-US" w:eastAsia="zh-CN"/>
        </w:rPr>
        <w:fldChar w:fldCharType="separate"/>
      </w:r>
      <w:r>
        <w:rPr>
          <w:rFonts w:hint="eastAsia"/>
          <w:lang w:val="en-US" w:eastAsia="zh-CN"/>
        </w:rPr>
        <w:t>广播风暴</w:t>
      </w:r>
      <w:r>
        <w:rPr>
          <w:rFonts w:hint="eastAsia"/>
          <w:lang w:val="en-US" w:eastAsia="zh-CN"/>
        </w:rPr>
        <w:fldChar w:fldCharType="end"/>
      </w:r>
      <w:r>
        <w:rPr>
          <w:rFonts w:hint="eastAsia"/>
          <w:lang w:val="en-US" w:eastAsia="zh-CN"/>
        </w:rPr>
        <w:t>，那么这个网络就会被彻底的瘫痪。可以通过vlan划分广播域，这样使得广播被限制在每一个vlan里面，而不会跨VLAN传播。不同vlan之间的成员在没有三层路由的前提下是不能互访的，这也是一种安全的考虑。</w:t>
      </w:r>
    </w:p>
    <w:p>
      <w:pPr>
        <w:numPr>
          <w:numId w:val="0"/>
        </w:numPr>
        <w:ind w:firstLine="480" w:firstLineChars="200"/>
        <w:rPr>
          <w:rFonts w:hint="eastAsia"/>
          <w:lang w:val="en-US" w:eastAsia="zh-CN"/>
        </w:rPr>
      </w:pPr>
      <w:r>
        <w:rPr>
          <w:rFonts w:hint="eastAsia"/>
          <w:lang w:val="en-US" w:eastAsia="zh-CN"/>
        </w:rPr>
        <w:t>划分vlan的一个好处是网络管理方便管理灵活，当一个用户需要切换到另外一个网络时，只需要更改交换机的vlan划分即可，而不用换端口和连线。</w:t>
      </w:r>
    </w:p>
    <w:p>
      <w:pPr>
        <w:numPr>
          <w:numId w:val="0"/>
        </w:numPr>
        <w:ind w:firstLine="480" w:firstLineChars="200"/>
        <w:outlineLvl w:val="1"/>
        <w:rPr>
          <w:rFonts w:hint="eastAsia"/>
          <w:lang w:val="en-US" w:eastAsia="zh-CN"/>
        </w:rPr>
      </w:pPr>
      <w:bookmarkStart w:id="14" w:name="_Toc14933"/>
      <w:r>
        <w:rPr>
          <w:rFonts w:hint="eastAsia"/>
          <w:lang w:val="en-US" w:eastAsia="zh-CN"/>
        </w:rPr>
        <w:t>4.5 TRUNK口的配置</w:t>
      </w:r>
      <w:bookmarkEnd w:id="14"/>
    </w:p>
    <w:p>
      <w:pPr>
        <w:numPr>
          <w:numId w:val="0"/>
        </w:numPr>
        <w:ind w:firstLine="480" w:firstLineChars="200"/>
        <w:rPr>
          <w:rFonts w:hint="eastAsia"/>
          <w:lang w:val="en-US" w:eastAsia="zh-CN"/>
        </w:rPr>
      </w:pPr>
      <w:r>
        <w:rPr>
          <w:rFonts w:hint="eastAsia"/>
          <w:lang w:val="en-US" w:eastAsia="zh-CN"/>
        </w:rPr>
        <w:fldChar w:fldCharType="begin"/>
      </w:r>
      <w:r>
        <w:rPr>
          <w:rFonts w:hint="eastAsia"/>
          <w:lang w:val="en-US" w:eastAsia="zh-CN"/>
        </w:rPr>
        <w:instrText xml:space="preserve"> HYPERLINK "https://www.baidu.com/s?wd=trunk&amp;tn=SE_PcZhidaonwhc_ngpagmjz&amp;rsv_dl=gh_pc_zhidao" \t "https://zhidao.baidu.com/question/_blank" </w:instrText>
      </w:r>
      <w:r>
        <w:rPr>
          <w:rFonts w:hint="eastAsia"/>
          <w:lang w:val="en-US" w:eastAsia="zh-CN"/>
        </w:rPr>
        <w:fldChar w:fldCharType="separate"/>
      </w:r>
      <w:r>
        <w:rPr>
          <w:rFonts w:hint="eastAsia"/>
          <w:lang w:val="en-US" w:eastAsia="zh-CN"/>
        </w:rPr>
        <w:t>trunk</w:t>
      </w:r>
      <w:r>
        <w:rPr>
          <w:rFonts w:hint="eastAsia"/>
          <w:lang w:val="en-US" w:eastAsia="zh-CN"/>
        </w:rPr>
        <w:fldChar w:fldCharType="end"/>
      </w:r>
      <w:r>
        <w:rPr>
          <w:rFonts w:hint="eastAsia"/>
          <w:lang w:val="en-US" w:eastAsia="zh-CN"/>
        </w:rPr>
        <w:t>模式，可以同时承载多个</w:t>
      </w:r>
      <w:r>
        <w:rPr>
          <w:rFonts w:hint="eastAsia"/>
          <w:lang w:val="en-US" w:eastAsia="zh-CN"/>
        </w:rPr>
        <w:fldChar w:fldCharType="begin"/>
      </w:r>
      <w:r>
        <w:rPr>
          <w:rFonts w:hint="eastAsia"/>
          <w:lang w:val="en-US" w:eastAsia="zh-CN"/>
        </w:rPr>
        <w:instrText xml:space="preserve"> HYPERLINK "https://www.baidu.com/s?wd=VLAN&amp;tn=SE_PcZhidaonwhc_ngpagmjz&amp;rsv_dl=gh_pc_zhidao" \t "https://zhidao.baidu.com/question/_blank" </w:instrText>
      </w:r>
      <w:r>
        <w:rPr>
          <w:rFonts w:hint="eastAsia"/>
          <w:lang w:val="en-US" w:eastAsia="zh-CN"/>
        </w:rPr>
        <w:fldChar w:fldCharType="separate"/>
      </w:r>
      <w:r>
        <w:rPr>
          <w:rFonts w:hint="eastAsia"/>
          <w:lang w:val="en-US" w:eastAsia="zh-CN"/>
        </w:rPr>
        <w:t>VLAN</w:t>
      </w:r>
      <w:r>
        <w:rPr>
          <w:rFonts w:hint="eastAsia"/>
          <w:lang w:val="en-US" w:eastAsia="zh-CN"/>
        </w:rPr>
        <w:fldChar w:fldCharType="end"/>
      </w:r>
      <w:r>
        <w:rPr>
          <w:rFonts w:hint="eastAsia"/>
          <w:lang w:val="en-US" w:eastAsia="zh-CN"/>
        </w:rPr>
        <w:t>通过,只允许默认</w:t>
      </w:r>
      <w:r>
        <w:rPr>
          <w:rFonts w:hint="eastAsia"/>
          <w:lang w:val="en-US" w:eastAsia="zh-CN"/>
        </w:rPr>
        <w:fldChar w:fldCharType="begin"/>
      </w:r>
      <w:r>
        <w:rPr>
          <w:rFonts w:hint="eastAsia"/>
          <w:lang w:val="en-US" w:eastAsia="zh-CN"/>
        </w:rPr>
        <w:instrText xml:space="preserve"> HYPERLINK "https://www.baidu.com/s?wd=VLAN&amp;tn=SE_PcZhidaonwhc_ngpagmjz&amp;rsv_dl=gh_pc_zhidao" \t "https://zhidao.baidu.com/question/_blank" </w:instrText>
      </w:r>
      <w:r>
        <w:rPr>
          <w:rFonts w:hint="eastAsia"/>
          <w:lang w:val="en-US" w:eastAsia="zh-CN"/>
        </w:rPr>
        <w:fldChar w:fldCharType="separate"/>
      </w:r>
      <w:r>
        <w:rPr>
          <w:rFonts w:hint="eastAsia"/>
          <w:lang w:val="en-US" w:eastAsia="zh-CN"/>
        </w:rPr>
        <w:t>VLAN</w:t>
      </w:r>
      <w:r>
        <w:rPr>
          <w:rFonts w:hint="eastAsia"/>
          <w:lang w:val="en-US" w:eastAsia="zh-CN"/>
        </w:rPr>
        <w:fldChar w:fldCharType="end"/>
      </w:r>
      <w:r>
        <w:rPr>
          <w:rFonts w:hint="eastAsia"/>
          <w:lang w:val="en-US" w:eastAsia="zh-CN"/>
        </w:rPr>
        <w:t>不打标，access只能承载单个</w:t>
      </w:r>
      <w:r>
        <w:rPr>
          <w:rFonts w:hint="eastAsia"/>
          <w:lang w:val="en-US" w:eastAsia="zh-CN"/>
        </w:rPr>
        <w:fldChar w:fldCharType="begin"/>
      </w:r>
      <w:r>
        <w:rPr>
          <w:rFonts w:hint="eastAsia"/>
          <w:lang w:val="en-US" w:eastAsia="zh-CN"/>
        </w:rPr>
        <w:instrText xml:space="preserve"> HYPERLINK "https://www.baidu.com/s?wd=VLAN&amp;tn=SE_PcZhidaonwhc_ngpagmjz&amp;rsv_dl=gh_pc_zhidao" \t "https://zhidao.baidu.com/question/_blank" </w:instrText>
      </w:r>
      <w:r>
        <w:rPr>
          <w:rFonts w:hint="eastAsia"/>
          <w:lang w:val="en-US" w:eastAsia="zh-CN"/>
        </w:rPr>
        <w:fldChar w:fldCharType="separate"/>
      </w:r>
      <w:r>
        <w:rPr>
          <w:rFonts w:hint="eastAsia"/>
          <w:lang w:val="en-US" w:eastAsia="zh-CN"/>
        </w:rPr>
        <w:t>VLAN</w:t>
      </w:r>
      <w:r>
        <w:rPr>
          <w:rFonts w:hint="eastAsia"/>
          <w:lang w:val="en-US" w:eastAsia="zh-CN"/>
        </w:rPr>
        <w:fldChar w:fldCharType="end"/>
      </w:r>
      <w:r>
        <w:rPr>
          <w:rFonts w:hint="eastAsia"/>
          <w:lang w:val="en-US" w:eastAsia="zh-CN"/>
        </w:rPr>
        <w:t>，hybrid，可以同时承载多个VLAN通过,允许多个VLAN不打标。</w:t>
      </w:r>
    </w:p>
    <w:p>
      <w:pPr>
        <w:numPr>
          <w:numId w:val="0"/>
        </w:numPr>
        <w:ind w:firstLine="480" w:firstLineChars="200"/>
        <w:outlineLvl w:val="1"/>
        <w:rPr>
          <w:rFonts w:hint="eastAsia"/>
          <w:lang w:val="en-US" w:eastAsia="zh-CN"/>
        </w:rPr>
      </w:pPr>
      <w:bookmarkStart w:id="15" w:name="_Toc27698"/>
      <w:r>
        <w:rPr>
          <w:rFonts w:hint="eastAsia"/>
          <w:lang w:val="en-US" w:eastAsia="zh-CN"/>
        </w:rPr>
        <w:t>4.6 OSPF协议的配置</w:t>
      </w:r>
      <w:bookmarkEnd w:id="15"/>
    </w:p>
    <w:p>
      <w:pPr>
        <w:numPr>
          <w:numId w:val="0"/>
        </w:numPr>
        <w:ind w:firstLine="480" w:firstLineChars="200"/>
        <w:rPr>
          <w:rFonts w:hint="eastAsia"/>
          <w:lang w:val="en-US" w:eastAsia="zh-CN"/>
        </w:rPr>
      </w:pPr>
      <w:r>
        <w:rPr>
          <w:rFonts w:hint="eastAsia"/>
          <w:lang w:val="en-US" w:eastAsia="zh-CN"/>
        </w:rPr>
        <w:t>OSPF协议又称开放式最短路径优先，是广泛使用的一种动态路由协议，它属于链路状态路由协议，具有路由变化收敛速度快、无路由环路、支持变长子网掩码（VLSM）和汇总、层次区域划分等优点。在网络中使用OSPF协议后，大部分路由将由OSPF协议自行计算和生成，无须网络管理员人工配置，当网络拓扑发生变化时，协议可以自动计算、更正路由，极大地方便了网络管理。但如果使用时不结合具体网络应用环境，不做好细致的规划，OSPF协议的使用效果会大打折扣，甚至引发故障。</w:t>
      </w:r>
    </w:p>
    <w:p>
      <w:pPr>
        <w:numPr>
          <w:numId w:val="0"/>
        </w:numPr>
        <w:ind w:firstLine="480" w:firstLineChars="200"/>
        <w:outlineLvl w:val="1"/>
        <w:rPr>
          <w:rFonts w:hint="default"/>
          <w:lang w:val="en-US" w:eastAsia="zh-CN"/>
        </w:rPr>
      </w:pPr>
      <w:bookmarkStart w:id="16" w:name="_Toc21274"/>
      <w:r>
        <w:rPr>
          <w:rFonts w:hint="eastAsia"/>
          <w:lang w:val="en-US" w:eastAsia="zh-CN"/>
        </w:rPr>
        <w:t xml:space="preserve">4.7 </w:t>
      </w:r>
      <w:r>
        <w:rPr>
          <w:rFonts w:hint="default"/>
          <w:lang w:val="en-US" w:eastAsia="zh-CN"/>
        </w:rPr>
        <w:t>WPA（Wi-Fi访问保护协议）</w:t>
      </w:r>
      <w:bookmarkEnd w:id="16"/>
    </w:p>
    <w:p>
      <w:pPr>
        <w:numPr>
          <w:numId w:val="0"/>
        </w:numPr>
        <w:ind w:firstLine="480" w:firstLineChars="200"/>
        <w:rPr>
          <w:rFonts w:hint="default"/>
          <w:lang w:val="en-US" w:eastAsia="zh-CN"/>
        </w:rPr>
      </w:pPr>
      <w:r>
        <w:rPr>
          <w:rFonts w:hint="eastAsia"/>
          <w:lang w:val="en-US" w:eastAsia="zh-CN"/>
        </w:rPr>
        <w:t>这是路由器的一种密码保护形式，WPA全名为Wi-Fi Protected Access，有WPA和WPA2两个标准，是一种保护无线电脑网络（Wi-Fi）安全的系统，它是应研究者在前一代的系统有线等效加密（WEP）中找到的几个严重的弱点而产生的。WPA实作了IEEE 802.11i标准的大部分，是在802.11i完备之前替代WEP的过渡方案。WPA的设计可以用在所有的无线网卡上，但未必能用在第一代的无线取用点上。WPA2具备完整的标准体系，但其不能被应用在某些老旧型号的网卡上。</w:t>
      </w:r>
    </w:p>
    <w:p>
      <w:pPr>
        <w:numPr>
          <w:numId w:val="0"/>
        </w:numPr>
        <w:ind w:firstLine="480" w:firstLineChars="200"/>
        <w:outlineLvl w:val="1"/>
        <w:rPr>
          <w:rFonts w:hint="default"/>
          <w:lang w:val="en-US" w:eastAsia="zh-CN"/>
        </w:rPr>
      </w:pPr>
      <w:bookmarkStart w:id="17" w:name="_Toc27160"/>
      <w:r>
        <w:rPr>
          <w:rFonts w:hint="eastAsia"/>
          <w:lang w:val="en-US" w:eastAsia="zh-CN"/>
        </w:rPr>
        <w:t xml:space="preserve">4.8 </w:t>
      </w:r>
      <w:r>
        <w:rPr>
          <w:rFonts w:hint="default"/>
          <w:lang w:val="en-US" w:eastAsia="zh-CN"/>
        </w:rPr>
        <w:t>综合布线技术</w:t>
      </w:r>
      <w:bookmarkEnd w:id="17"/>
    </w:p>
    <w:p>
      <w:pPr>
        <w:numPr>
          <w:numId w:val="0"/>
        </w:numPr>
        <w:ind w:firstLine="480" w:firstLineChars="200"/>
        <w:rPr>
          <w:rFonts w:hint="eastAsia"/>
          <w:lang w:val="en-US" w:eastAsia="zh-CN"/>
        </w:rPr>
      </w:pPr>
      <w:r>
        <w:rPr>
          <w:rFonts w:hint="eastAsia"/>
          <w:lang w:val="en-US" w:eastAsia="zh-CN"/>
        </w:rPr>
        <w:t>在结合酒店实际情况下，采取最方便、最省钱、最安全的布线方案。综合布线需要引购线架，相比于传统布线有较大的灵活性，能适应未来的发展，便于以后的扩展和维护。</w:t>
      </w:r>
    </w:p>
    <w:p>
      <w:pPr>
        <w:numPr>
          <w:numId w:val="0"/>
        </w:numPr>
        <w:ind w:leftChars="200"/>
        <w:outlineLvl w:val="0"/>
        <w:rPr>
          <w:rFonts w:hint="eastAsia"/>
          <w:lang w:val="en-US" w:eastAsia="zh-CN"/>
        </w:rPr>
      </w:pPr>
      <w:r>
        <w:rPr>
          <w:rFonts w:hint="eastAsia"/>
          <w:lang w:val="en-US" w:eastAsia="zh-CN"/>
        </w:rPr>
        <w:t>5.总结</w:t>
      </w:r>
    </w:p>
    <w:p>
      <w:pPr>
        <w:numPr>
          <w:numId w:val="0"/>
        </w:numPr>
        <w:ind w:firstLine="480" w:firstLineChars="200"/>
        <w:outlineLvl w:val="0"/>
        <w:rPr>
          <w:rFonts w:hint="eastAsia"/>
          <w:lang w:val="en-US" w:eastAsia="zh-CN"/>
        </w:rPr>
      </w:pPr>
      <w:r>
        <w:rPr>
          <w:rFonts w:hint="eastAsia"/>
          <w:lang w:val="en-US" w:eastAsia="zh-CN"/>
        </w:rPr>
        <w:t>本文是本次毕业设计的初稿，它更像是一张我的毕业设计的图纸，规划着我对于毕业设计的所有目标。本次网络工程实验是对香格里拉大酒店网络的设计，其中包括有线网络和无线网络，实验目的是有线网络和无线网络的“双网合一”。这次试验对于我来说是一次很艰巨的任务，有好多涉及到的关键技术我还在不断的学习和探索。所幸，我有两位老师在指导着我，这将会对我这次毕业设计有很大的帮助。相信在我认真学习和老师的指点下，我会顺利的完成本次毕业设计。经过这次初稿的写作，我已经对于毕业设计有了更多的了解，之后会更加努力地学习还没掌握的知识来应对这次毕业设计，增强自身的能力。</w:t>
      </w:r>
    </w:p>
    <w:p>
      <w:pPr>
        <w:numPr>
          <w:numId w:val="0"/>
        </w:numPr>
        <w:outlineLvl w:val="0"/>
        <w:rPr>
          <w:rFonts w:hint="eastAsia"/>
          <w:b/>
          <w:bCs/>
          <w:sz w:val="21"/>
          <w:szCs w:val="21"/>
          <w:lang w:val="en-US" w:eastAsia="zh-CN"/>
        </w:rPr>
      </w:pPr>
    </w:p>
    <w:p>
      <w:pPr>
        <w:numPr>
          <w:numId w:val="0"/>
        </w:numPr>
        <w:outlineLvl w:val="0"/>
        <w:rPr>
          <w:rFonts w:hint="eastAsia"/>
          <w:b/>
          <w:bCs/>
          <w:sz w:val="21"/>
          <w:szCs w:val="21"/>
          <w:lang w:val="en-US" w:eastAsia="zh-CN"/>
        </w:rPr>
      </w:pPr>
    </w:p>
    <w:p>
      <w:pPr>
        <w:numPr>
          <w:numId w:val="0"/>
        </w:numPr>
        <w:outlineLvl w:val="0"/>
        <w:rPr>
          <w:rFonts w:hint="eastAsia"/>
          <w:b/>
          <w:bCs/>
          <w:sz w:val="21"/>
          <w:szCs w:val="21"/>
          <w:lang w:val="en-US" w:eastAsia="zh-CN"/>
        </w:rPr>
      </w:pPr>
    </w:p>
    <w:p>
      <w:pPr>
        <w:numPr>
          <w:numId w:val="0"/>
        </w:numPr>
        <w:outlineLvl w:val="0"/>
        <w:rPr>
          <w:rFonts w:hint="eastAsia"/>
          <w:b/>
          <w:bCs/>
          <w:sz w:val="21"/>
          <w:szCs w:val="21"/>
          <w:lang w:val="en-US" w:eastAsia="zh-CN"/>
        </w:rPr>
      </w:pPr>
    </w:p>
    <w:p>
      <w:pPr>
        <w:numPr>
          <w:numId w:val="0"/>
        </w:numPr>
        <w:outlineLvl w:val="0"/>
        <w:rPr>
          <w:rFonts w:hint="eastAsia"/>
          <w:b/>
          <w:bCs/>
          <w:sz w:val="21"/>
          <w:szCs w:val="21"/>
          <w:lang w:val="en-US" w:eastAsia="zh-CN"/>
        </w:rPr>
      </w:pPr>
    </w:p>
    <w:p>
      <w:pPr>
        <w:numPr>
          <w:numId w:val="0"/>
        </w:numPr>
        <w:outlineLvl w:val="0"/>
        <w:rPr>
          <w:rFonts w:hint="eastAsia"/>
          <w:b/>
          <w:bCs/>
          <w:sz w:val="21"/>
          <w:szCs w:val="21"/>
          <w:lang w:val="en-US" w:eastAsia="zh-CN"/>
        </w:rPr>
      </w:pPr>
    </w:p>
    <w:p>
      <w:pPr>
        <w:numPr>
          <w:numId w:val="0"/>
        </w:numPr>
        <w:outlineLvl w:val="0"/>
        <w:rPr>
          <w:rFonts w:hint="eastAsia"/>
          <w:b/>
          <w:bCs/>
          <w:sz w:val="21"/>
          <w:szCs w:val="21"/>
          <w:lang w:val="en-US" w:eastAsia="zh-CN"/>
        </w:rPr>
      </w:pPr>
    </w:p>
    <w:p>
      <w:pPr>
        <w:numPr>
          <w:numId w:val="0"/>
        </w:numPr>
        <w:outlineLvl w:val="0"/>
        <w:rPr>
          <w:rFonts w:hint="eastAsia"/>
          <w:b/>
          <w:bCs/>
          <w:sz w:val="21"/>
          <w:szCs w:val="21"/>
          <w:lang w:val="en-US" w:eastAsia="zh-CN"/>
        </w:rPr>
      </w:pPr>
    </w:p>
    <w:p>
      <w:pPr>
        <w:numPr>
          <w:numId w:val="0"/>
        </w:numPr>
        <w:outlineLvl w:val="0"/>
        <w:rPr>
          <w:rFonts w:hint="eastAsia"/>
          <w:b/>
          <w:bCs/>
          <w:sz w:val="21"/>
          <w:szCs w:val="21"/>
          <w:lang w:val="en-US" w:eastAsia="zh-CN"/>
        </w:rPr>
      </w:pPr>
    </w:p>
    <w:p>
      <w:pPr>
        <w:numPr>
          <w:numId w:val="0"/>
        </w:numPr>
        <w:outlineLvl w:val="0"/>
        <w:rPr>
          <w:rFonts w:hint="eastAsia"/>
          <w:b/>
          <w:bCs/>
          <w:sz w:val="21"/>
          <w:szCs w:val="21"/>
          <w:lang w:val="en-US" w:eastAsia="zh-CN"/>
        </w:rPr>
      </w:pPr>
    </w:p>
    <w:p>
      <w:pPr>
        <w:numPr>
          <w:numId w:val="0"/>
        </w:numPr>
        <w:outlineLvl w:val="0"/>
        <w:rPr>
          <w:rFonts w:hint="eastAsia"/>
          <w:b/>
          <w:bCs/>
          <w:sz w:val="21"/>
          <w:szCs w:val="21"/>
          <w:lang w:val="en-US" w:eastAsia="zh-CN"/>
        </w:rPr>
      </w:pPr>
    </w:p>
    <w:p>
      <w:pPr>
        <w:numPr>
          <w:numId w:val="0"/>
        </w:numPr>
        <w:outlineLvl w:val="0"/>
        <w:rPr>
          <w:rFonts w:hint="eastAsia"/>
          <w:b/>
          <w:bCs/>
          <w:sz w:val="21"/>
          <w:szCs w:val="21"/>
          <w:lang w:val="en-US" w:eastAsia="zh-CN"/>
        </w:rPr>
      </w:pPr>
      <w:r>
        <w:rPr>
          <w:rFonts w:hint="eastAsia"/>
          <w:b/>
          <w:bCs/>
          <w:sz w:val="21"/>
          <w:szCs w:val="21"/>
          <w:lang w:val="en-US" w:eastAsia="zh-CN"/>
        </w:rPr>
        <w:t>参考文献</w:t>
      </w:r>
    </w:p>
    <w:p>
      <w:pPr>
        <w:numPr>
          <w:numId w:val="0"/>
        </w:numPr>
        <w:outlineLvl w:val="0"/>
        <w:rPr>
          <w:rFonts w:hint="eastAsia"/>
          <w:b w:val="0"/>
          <w:bCs w:val="0"/>
          <w:sz w:val="21"/>
          <w:szCs w:val="21"/>
          <w:lang w:val="en-US" w:eastAsia="zh-CN"/>
        </w:rPr>
      </w:pPr>
      <w:r>
        <w:rPr>
          <w:rFonts w:hint="eastAsia"/>
          <w:b w:val="0"/>
          <w:bCs w:val="0"/>
          <w:sz w:val="21"/>
          <w:szCs w:val="21"/>
          <w:lang w:val="en-US" w:eastAsia="zh-CN"/>
        </w:rPr>
        <w:t>姚汝贤 耿红琴 网络工程案例教程 电子工业出版社</w:t>
      </w:r>
    </w:p>
    <w:p>
      <w:pPr>
        <w:numPr>
          <w:numId w:val="0"/>
        </w:numPr>
        <w:outlineLvl w:val="0"/>
        <w:rPr>
          <w:rFonts w:hint="eastAsia"/>
          <w:b w:val="0"/>
          <w:bCs w:val="0"/>
          <w:sz w:val="21"/>
          <w:szCs w:val="21"/>
          <w:lang w:val="en-US" w:eastAsia="zh-CN"/>
        </w:rPr>
      </w:pPr>
      <w:r>
        <w:rPr>
          <w:rFonts w:hint="eastAsia"/>
          <w:b w:val="0"/>
          <w:bCs w:val="0"/>
          <w:sz w:val="21"/>
          <w:szCs w:val="21"/>
          <w:lang w:val="en-US" w:eastAsia="zh-CN"/>
        </w:rPr>
        <w:t>谭爱平 李健 网络工程规划与设计案例教程 高等教育出版社</w:t>
      </w:r>
    </w:p>
    <w:p>
      <w:pPr>
        <w:numPr>
          <w:numId w:val="0"/>
        </w:numPr>
        <w:outlineLvl w:val="0"/>
        <w:rPr>
          <w:rFonts w:hint="default"/>
          <w:b w:val="0"/>
          <w:bCs w:val="0"/>
          <w:sz w:val="21"/>
          <w:szCs w:val="21"/>
          <w:lang w:val="en-US" w:eastAsia="zh-CN"/>
        </w:rPr>
      </w:pPr>
      <w:r>
        <w:rPr>
          <w:rFonts w:hint="eastAsia"/>
          <w:b w:val="0"/>
          <w:bCs w:val="0"/>
          <w:sz w:val="21"/>
          <w:szCs w:val="21"/>
          <w:lang w:val="en-US" w:eastAsia="zh-CN"/>
        </w:rPr>
        <w:t>朱小平 施游 网络工程师5天修炼 中国水利水电出版社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529F7"/>
    <w:multiLevelType w:val="singleLevel"/>
    <w:tmpl w:val="1C9529F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05041"/>
    <w:rsid w:val="1137274A"/>
    <w:rsid w:val="67FE6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宋体" w:hAnsi="宋体" w:eastAsia="宋体" w:cs="宋体"/>
      <w:kern w:val="2"/>
      <w:sz w:val="24"/>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toc 1"/>
    <w:basedOn w:val="1"/>
    <w:next w:val="1"/>
    <w:unhideWhenUsed/>
    <w:qFormat/>
    <w:uiPriority w:val="39"/>
    <w:pPr>
      <w:widowControl/>
      <w:tabs>
        <w:tab w:val="right" w:pos="8296"/>
      </w:tabs>
      <w:spacing w:after="100" w:line="259" w:lineRule="auto"/>
      <w:ind w:firstLine="440"/>
      <w:jc w:val="center"/>
    </w:pPr>
    <w:rPr>
      <w:rFonts w:cs="Times New Roman"/>
      <w:b/>
      <w:kern w:val="0"/>
      <w:sz w:val="22"/>
    </w:rPr>
  </w:style>
  <w:style w:type="paragraph" w:styleId="4">
    <w:name w:val="toc 2"/>
    <w:basedOn w:val="1"/>
    <w:next w:val="1"/>
    <w:uiPriority w:val="0"/>
    <w:pPr>
      <w:ind w:left="420" w:leftChars="200"/>
    </w:p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paragraph" w:customStyle="1" w:styleId="9">
    <w:name w:val="WPSOffice手动目录 1"/>
    <w:uiPriority w:val="0"/>
    <w:pPr>
      <w:ind w:leftChars="0"/>
    </w:pPr>
    <w:rPr>
      <w:sz w:val="20"/>
      <w:szCs w:val="20"/>
    </w:rPr>
  </w:style>
  <w:style w:type="paragraph" w:customStyle="1" w:styleId="1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2020-01-15T01:48:49Z</dcterms:created>
  <dc:creator>Administrator.SC-201706251719</dc:creator>
  <cp:lastModifiedBy>深蓝</cp:lastModifiedBy>
  <dcterms:modified xsi:type="dcterms:W3CDTF">2020-01-15T03:37:55Z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