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36FD4173" w14:textId="164EE112" w:rsidR="00F43576" w:rsidRDefault="00F43576" w:rsidP="009D3244">
      <w:pPr>
        <w:rPr>
          <w:b/>
          <w:bCs/>
        </w:rPr>
      </w:pPr>
    </w:p>
    <w:p w14:paraId="5ACBFFFB" w14:textId="5F3C265A" w:rsidR="00F43576" w:rsidRDefault="00F43576" w:rsidP="00F43576">
      <w:pPr>
        <w:rPr>
          <w:b/>
          <w:bCs/>
        </w:rPr>
      </w:pPr>
      <w:r w:rsidRPr="008653B8">
        <w:rPr>
          <w:b/>
          <w:bCs/>
        </w:rPr>
        <w:lastRenderedPageBreak/>
        <w:t>I</w:t>
      </w:r>
      <w:r>
        <w:rPr>
          <w:b/>
          <w:bCs/>
        </w:rPr>
        <w:t>.2</w:t>
      </w:r>
      <w:r w:rsidRPr="008653B8">
        <w:rPr>
          <w:b/>
          <w:bCs/>
        </w:rPr>
        <w:t xml:space="preserve">) </w:t>
      </w:r>
      <w:r>
        <w:rPr>
          <w:b/>
          <w:bCs/>
        </w:rPr>
        <w:t>Overall architecture</w:t>
      </w:r>
      <w:r w:rsidRPr="008653B8">
        <w:rPr>
          <w:b/>
          <w:bCs/>
        </w:rPr>
        <w:t>:</w:t>
      </w:r>
    </w:p>
    <w:p w14:paraId="5F957BEE" w14:textId="3F7DBB58" w:rsidR="006C603E" w:rsidRPr="00F43576" w:rsidRDefault="00F20716" w:rsidP="006C603E">
      <w:r w:rsidRPr="00F20716">
        <w:t>Watermarking procedure is usually divided into two steps: embedding and verification. In the embedding process, an embedding algorithm E embeds pre-defined watermarks W into the carrier data C, which is the data to be protected. After the embedding, the embedded data (e = E(</w:t>
      </w:r>
      <w:r w:rsidR="002B663B" w:rsidRPr="00F20716">
        <w:t>W, C</w:t>
      </w:r>
      <w:r w:rsidRPr="00F20716">
        <w:t>)) are stored or transmitted. During the watermark verification process, a decryption algorithm D attempts to extract</w:t>
      </w:r>
      <w:r w:rsidR="0079424B">
        <w:t>.</w:t>
      </w:r>
    </w:p>
    <w:p w14:paraId="127AD843" w14:textId="083217FB" w:rsidR="00F43576" w:rsidRDefault="006C603E" w:rsidP="009D3244">
      <w:pPr>
        <w:rPr>
          <w:b/>
          <w:bCs/>
        </w:rPr>
      </w:pPr>
      <w:r>
        <w:rPr>
          <w:b/>
          <w:bCs/>
          <w:noProof/>
        </w:rPr>
        <w:drawing>
          <wp:inline distT="0" distB="0" distL="0" distR="0" wp14:anchorId="04CE9C3A" wp14:editId="005224A9">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7A31E756" w14:textId="799E0DA0" w:rsidR="006C603E" w:rsidRPr="006C603E" w:rsidRDefault="006C603E" w:rsidP="006C603E">
      <w:pPr>
        <w:jc w:val="center"/>
      </w:pPr>
      <w:r>
        <w:t>Overall architecture</w:t>
      </w:r>
    </w:p>
    <w:p w14:paraId="04A35469" w14:textId="05780249" w:rsidR="00FB535C" w:rsidRDefault="006C603E" w:rsidP="00FB535C">
      <w:r w:rsidRPr="006C603E">
        <w:t xml:space="preserve">NC </w:t>
      </w:r>
      <w:r w:rsidR="00FB535C">
        <w:t>(</w:t>
      </w:r>
      <w:r w:rsidR="00FB535C" w:rsidRPr="00FB535C">
        <w:t>Neuron Coverage</w:t>
      </w:r>
      <w:r w:rsidR="00FB535C">
        <w:t xml:space="preserve">) </w:t>
      </w:r>
      <w:r w:rsidRPr="006C603E">
        <w:t>bisects a neuron’s state into activated and non-activated. Given an input, a neuron is activated if its output value is above a predefined threshold. NC measures the ratio of activated neurons of a DNN.</w:t>
      </w:r>
      <w:r w:rsidR="00293C5B">
        <w:t xml:space="preserve"> [1]</w:t>
      </w:r>
    </w:p>
    <w:p w14:paraId="52CB41F0" w14:textId="44974799" w:rsidR="009D3244" w:rsidRPr="00FB535C" w:rsidRDefault="005F32CB" w:rsidP="00FB535C">
      <w:r w:rsidRPr="008653B8">
        <w:rPr>
          <w:b/>
          <w:bCs/>
        </w:rPr>
        <w:lastRenderedPageBreak/>
        <w:t>I</w:t>
      </w:r>
      <w:r w:rsidR="008653B8">
        <w:rPr>
          <w:b/>
          <w:bCs/>
        </w:rPr>
        <w:t>.</w:t>
      </w:r>
      <w:r w:rsidR="00030B13">
        <w:rPr>
          <w:b/>
          <w:bCs/>
        </w:rPr>
        <w:t>3</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2D16F0F9" w14:textId="5F56D689" w:rsidR="00426486" w:rsidRPr="009D3244" w:rsidRDefault="00426486" w:rsidP="007B7059">
      <w:pPr>
        <w:jc w:val="center"/>
      </w:pPr>
      <w:r>
        <w:t>Embedding Process</w:t>
      </w:r>
    </w:p>
    <w:p w14:paraId="2C82D112" w14:textId="61F0FECE" w:rsidR="005C72CE" w:rsidRPr="0057086B" w:rsidRDefault="00D96FA2" w:rsidP="005F32CB">
      <w:pPr>
        <w:rPr>
          <w:b/>
          <w:bCs/>
        </w:rPr>
      </w:pPr>
      <w:r>
        <w:rPr>
          <w:b/>
          <w:bCs/>
        </w:rPr>
        <w:t>a)</w:t>
      </w:r>
      <w:r w:rsidR="005F32CB" w:rsidRPr="0057086B">
        <w:rPr>
          <w:b/>
          <w:bCs/>
        </w:rPr>
        <w:t xml:space="preserve"> CanvasRenderingContext2D.fillText()</w:t>
      </w:r>
      <w:r w:rsidR="00822A88">
        <w:rPr>
          <w:b/>
          <w:bCs/>
        </w:rPr>
        <w:t xml:space="preserve"> method</w:t>
      </w:r>
      <w:r w:rsidR="0057086B" w:rsidRPr="0057086B">
        <w:rPr>
          <w:b/>
          <w:bCs/>
        </w:rPr>
        <w:t>:</w:t>
      </w:r>
    </w:p>
    <w:p w14:paraId="305682F3" w14:textId="6633FDD5" w:rsidR="0057086B" w:rsidRDefault="0057086B" w:rsidP="0057086B">
      <w:r>
        <w:t xml:space="preserve">The CanvasRenderingContext2D method fillText(), part of the Canvas 2D API, draws a text string at the specified coordinates, filling the string's characters with the current </w:t>
      </w:r>
      <w:proofErr w:type="spellStart"/>
      <w:r>
        <w:t>fillStyle</w:t>
      </w:r>
      <w:proofErr w:type="spellEnd"/>
      <w:r>
        <w:t>.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0E7B7872" w:rsidR="005C72CE" w:rsidRDefault="0057086B" w:rsidP="0057086B">
      <w:r>
        <w:t>The text is rendered using the font and text layout configuration as defined by the font, textAlign, textBaseline, and direction properties.</w:t>
      </w:r>
      <w:r w:rsidR="001D0549">
        <w:t xml:space="preserve"> [2]</w:t>
      </w:r>
    </w:p>
    <w:p w14:paraId="3B697A83" w14:textId="208FDC7D" w:rsidR="00F534F1" w:rsidRDefault="006B2088" w:rsidP="0057086B">
      <w:r>
        <w:lastRenderedPageBreak/>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 xml:space="preserve">(text, x, y [, </w:t>
      </w:r>
      <w:proofErr w:type="spellStart"/>
      <w:r w:rsidRPr="00F534F1">
        <w:rPr>
          <w:rFonts w:ascii="Courier New" w:eastAsia="Times New Roman" w:hAnsi="Courier New" w:cs="Courier New"/>
          <w:sz w:val="20"/>
          <w:szCs w:val="20"/>
          <w:highlight w:val="lightGray"/>
        </w:rPr>
        <w:t>maxWidth</w:t>
      </w:r>
      <w:proofErr w:type="spellEnd"/>
      <w:r w:rsidRPr="00F534F1">
        <w:rPr>
          <w:rFonts w:ascii="Courier New" w:eastAsia="Times New Roman" w:hAnsi="Courier New" w:cs="Courier New"/>
          <w:sz w:val="20"/>
          <w:szCs w:val="20"/>
          <w:highlight w:val="lightGray"/>
        </w:rPr>
        <w:t>]);</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518BA807" w:rsidR="005C72CE" w:rsidRDefault="00B206CB" w:rsidP="0057086B">
      <w:r>
        <w:t>You may not</w:t>
      </w:r>
      <w:r w:rsidR="006C0D6B">
        <w:t xml:space="preserve"> notice any difference</w:t>
      </w:r>
      <w:r>
        <w:t>s</w:t>
      </w:r>
      <w:r w:rsidR="006C0D6B">
        <w:t xml:space="preserve"> between the two </w:t>
      </w:r>
      <w:r w:rsidR="003F498B">
        <w:t>images</w:t>
      </w:r>
      <w:r w:rsidR="00366719">
        <w:t xml:space="preserve"> and that’s</w:t>
      </w:r>
      <w:r w:rsidR="006C0D6B">
        <w:t xml:space="preserve"> because we’re embedding an invisible watermark</w:t>
      </w:r>
      <w:r>
        <w:t>(</w:t>
      </w:r>
      <w:r w:rsidR="001D0549">
        <w:t>α=0.1</w:t>
      </w:r>
      <w:r>
        <w:t>)</w:t>
      </w:r>
      <w:r w:rsidR="005F4500">
        <w:t>, but if we try to make the watermark visible</w:t>
      </w:r>
      <w:r w:rsidR="001D0549">
        <w:t>(α=1)</w:t>
      </w:r>
      <w:r w:rsidR="005F4500">
        <w:t xml:space="preserve"> it’s going to look like that: </w:t>
      </w:r>
    </w:p>
    <w:p w14:paraId="12F28AF6" w14:textId="0A8D3C7A" w:rsidR="005C72CE" w:rsidRDefault="00B84054" w:rsidP="003F498B">
      <w:pPr>
        <w:jc w:val="center"/>
      </w:pPr>
      <w:r>
        <w:rPr>
          <w:noProof/>
        </w:rPr>
        <w:drawing>
          <wp:inline distT="0" distB="0" distL="0" distR="0" wp14:anchorId="6755D714" wp14:editId="08688B57">
            <wp:extent cx="4116241" cy="2409825"/>
            <wp:effectExtent l="171450" t="171450" r="18923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0511" cy="24357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lastRenderedPageBreak/>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the “</w:t>
      </w:r>
      <w:proofErr w:type="spellStart"/>
      <w:r w:rsidR="00ED282B">
        <w:t>fillStyle</w:t>
      </w:r>
      <w:proofErr w:type="spellEnd"/>
      <w:r w:rsidR="00ED282B">
        <w:t xml:space="preserv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4762873A" w:rsidR="004F728E" w:rsidRPr="008C2B98" w:rsidRDefault="008C2B98" w:rsidP="008C2B98">
      <w:pPr>
        <w:rPr>
          <w:b/>
          <w:bCs/>
        </w:rPr>
      </w:pPr>
      <w:r w:rsidRPr="008653B8">
        <w:rPr>
          <w:b/>
          <w:bCs/>
        </w:rPr>
        <w:t>I</w:t>
      </w:r>
      <w:r>
        <w:rPr>
          <w:b/>
          <w:bCs/>
        </w:rPr>
        <w:t>.</w:t>
      </w:r>
      <w:r w:rsidR="00030B13">
        <w:rPr>
          <w:b/>
          <w:bCs/>
        </w:rPr>
        <w:t>4</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6E80AADE" w14:textId="4DF9DED8" w:rsidR="008E4EE7" w:rsidRDefault="00824E7A" w:rsidP="0050475F">
      <w:r>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5AF80DAA" w14:textId="15BBA3E7" w:rsidR="00824E7A" w:rsidRDefault="0072429A" w:rsidP="0050475F">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3FB1A" w14:textId="54D4FDB8" w:rsidR="00526BC3" w:rsidRDefault="00AC3A03" w:rsidP="00526BC3">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w:t>
      </w:r>
      <w:r w:rsidR="00EC0E2E">
        <w:lastRenderedPageBreak/>
        <w:t xml:space="preserve">going to help us generate multiple frames (images) and save them in our machine so we can use them in the training process, here you can take a look at the program: </w:t>
      </w:r>
    </w:p>
    <w:p w14:paraId="1094A2EB" w14:textId="56B0BBAC" w:rsidR="008E4EE7" w:rsidRDefault="00B048F1" w:rsidP="0050475F">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1F0D26" w14:textId="77777777" w:rsidR="00526BC3" w:rsidRDefault="00526BC3" w:rsidP="00B048F1"/>
    <w:p w14:paraId="68979E2A" w14:textId="3FA3F5F2"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w:t>
      </w:r>
      <w:proofErr w:type="spellStart"/>
      <w:r>
        <w:t>png</w:t>
      </w:r>
      <w:proofErr w:type="spellEnd"/>
      <w:r>
        <w:t xml:space="preserve"> files in </w:t>
      </w:r>
      <w:r w:rsidR="00C51542">
        <w:t xml:space="preserve">a </w:t>
      </w:r>
      <w:r>
        <w:t>folder called “data”</w:t>
      </w:r>
      <w:r w:rsidR="00C51542">
        <w:t>, that’s it.</w:t>
      </w:r>
    </w:p>
    <w:p w14:paraId="4FEF6F3F" w14:textId="429D0C8F" w:rsidR="008E4EE7" w:rsidRDefault="008E4EE7" w:rsidP="00B048F1">
      <w:r>
        <w:t>Here is a screenshot of the “data” folder after the execution in done:</w:t>
      </w:r>
    </w:p>
    <w:p w14:paraId="1DF79F38" w14:textId="77777777" w:rsidR="00526BC3" w:rsidRDefault="00526BC3" w:rsidP="00B048F1"/>
    <w:p w14:paraId="6695812C" w14:textId="233403CD" w:rsidR="008E4EE7" w:rsidRDefault="000E7869" w:rsidP="001A1740">
      <w:pPr>
        <w:jc w:val="center"/>
      </w:pPr>
      <w:r>
        <w:rPr>
          <w:noProof/>
        </w:rPr>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4E9DE6AE" w:rsidR="000E7869" w:rsidRDefault="00AE10ED" w:rsidP="00AE10ED">
      <w:pPr>
        <w:rPr>
          <w:b/>
          <w:bCs/>
        </w:rPr>
      </w:pPr>
      <w:r w:rsidRPr="008653B8">
        <w:rPr>
          <w:b/>
          <w:bCs/>
        </w:rPr>
        <w:lastRenderedPageBreak/>
        <w:t>I</w:t>
      </w:r>
      <w:r>
        <w:rPr>
          <w:b/>
          <w:bCs/>
        </w:rPr>
        <w:t>.</w:t>
      </w:r>
      <w:r w:rsidR="00030B13">
        <w:rPr>
          <w:b/>
          <w:bCs/>
        </w:rPr>
        <w:t>5</w:t>
      </w:r>
      <w:r w:rsidRPr="008653B8">
        <w:rPr>
          <w:b/>
          <w:bCs/>
        </w:rPr>
        <w:t xml:space="preserve">) </w:t>
      </w:r>
      <w:r>
        <w:rPr>
          <w:b/>
          <w:bCs/>
        </w:rPr>
        <w:t>Training the dataset</w:t>
      </w:r>
      <w:r w:rsidRPr="008653B8">
        <w:rPr>
          <w:b/>
          <w:bCs/>
        </w:rPr>
        <w:t>:</w:t>
      </w:r>
    </w:p>
    <w:p w14:paraId="23FE98C0" w14:textId="6D11C4A9" w:rsidR="00F77ED6" w:rsidRDefault="009D616A" w:rsidP="00F77ED6">
      <w:r>
        <w:t xml:space="preserve">Our </w:t>
      </w:r>
      <w:r w:rsidR="00DE22A2">
        <w:t>D</w:t>
      </w:r>
      <w:r>
        <w:t>NN is going to take each image’s individual pixel</w:t>
      </w:r>
      <w:r w:rsidR="00BE0922">
        <w:t xml:space="preserve"> (RGBA)</w:t>
      </w:r>
      <w:r>
        <w:t xml:space="preserve"> </w:t>
      </w:r>
      <w:r w:rsidR="00A3210B">
        <w:t xml:space="preserve">value </w:t>
      </w:r>
      <w:r>
        <w:t xml:space="preserve">as an input to the first layer of our </w:t>
      </w:r>
      <w:r w:rsidR="00DE22A2">
        <w:t>D</w:t>
      </w:r>
      <w:r>
        <w:t>NN,</w:t>
      </w:r>
      <w:r w:rsidR="00F77ED6">
        <w:t xml:space="preserve"> </w:t>
      </w:r>
      <w:r w:rsidR="007646AA">
        <w:t xml:space="preserve">the total number of </w:t>
      </w:r>
      <w:r w:rsidR="00FA6286">
        <w:t>inputs</w:t>
      </w:r>
      <w:r w:rsidR="007646AA">
        <w:t xml:space="preserve"> should be 64*64*4 which is 16384 inputs</w:t>
      </w:r>
      <w:r w:rsidR="00526BC3">
        <w:t xml:space="preserve"> and 3 outputs since we have three</w:t>
      </w:r>
      <w:r w:rsidR="00F5149B">
        <w:t xml:space="preserve"> pre-defined watermarks</w:t>
      </w:r>
      <w:r w:rsidR="00BE0922">
        <w:t>:</w:t>
      </w:r>
    </w:p>
    <w:p w14:paraId="69AC5132" w14:textId="7AED36F5" w:rsidR="00BF76EE" w:rsidRDefault="009D2DBA" w:rsidP="00BF76EE">
      <w:pPr>
        <w:jc w:val="center"/>
      </w:pPr>
      <w:r>
        <w:rPr>
          <w:noProof/>
        </w:rPr>
        <w:drawing>
          <wp:inline distT="0" distB="0" distL="0" distR="0" wp14:anchorId="5554EC23" wp14:editId="07598649">
            <wp:extent cx="5972810" cy="3359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9625820" w14:textId="2E1A4170" w:rsidR="00C8748F" w:rsidRDefault="00C8748F" w:rsidP="00BF76EE">
      <w:pPr>
        <w:jc w:val="center"/>
      </w:pPr>
      <w:r>
        <w:t>Training process</w:t>
      </w:r>
    </w:p>
    <w:p w14:paraId="067938A8" w14:textId="7F6173FC" w:rsidR="00F77ED6" w:rsidRDefault="00FB0D47" w:rsidP="00271EB0">
      <w:r>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1F759826" w14:textId="49B44587" w:rsidR="004220A1" w:rsidRDefault="009A6937" w:rsidP="00271EB0">
      <w:r>
        <w:t>Step 8: do something with the results</w:t>
      </w:r>
    </w:p>
    <w:p w14:paraId="23DC1A6C" w14:textId="77777777" w:rsidR="00271EB0" w:rsidRDefault="00271EB0" w:rsidP="00271EB0"/>
    <w:p w14:paraId="777B0F6B" w14:textId="04BE3080" w:rsidR="009C3FB6" w:rsidRDefault="00DA515D" w:rsidP="003956AC">
      <w:r>
        <w:t>Our dataset</w:t>
      </w:r>
      <w:r w:rsidR="003956AC">
        <w:t xml:space="preserve"> (100 sample for each watermark)</w:t>
      </w:r>
      <w:r>
        <w:t xml:space="preserve"> will be trained with </w:t>
      </w:r>
      <w:r w:rsidR="003956AC">
        <w:t>50</w:t>
      </w:r>
      <w:r w:rsidR="00513581">
        <w:t>0</w:t>
      </w:r>
      <w:r w:rsidR="003956AC">
        <w:t xml:space="preserve"> epoch</w:t>
      </w:r>
      <w:r w:rsidR="00513581">
        <w:t>s</w:t>
      </w:r>
      <w:r w:rsidR="003956AC">
        <w:t>, h</w:t>
      </w:r>
      <w:r w:rsidR="009C3FB6">
        <w:t>ere is the code that does the training process:</w:t>
      </w:r>
    </w:p>
    <w:p w14:paraId="4EC6D833" w14:textId="1530C502" w:rsidR="00837EE3" w:rsidRDefault="00837EE3" w:rsidP="001A1740">
      <w:pPr>
        <w:jc w:val="center"/>
      </w:pPr>
      <w:r>
        <w:rPr>
          <w:noProof/>
        </w:rPr>
        <w:lastRenderedPageBreak/>
        <w:drawing>
          <wp:inline distT="0" distB="0" distL="0" distR="0" wp14:anchorId="0BDF9A9F" wp14:editId="2A295C4C">
            <wp:extent cx="5591175" cy="4326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97348" cy="4331013"/>
                    </a:xfrm>
                    <a:prstGeom prst="rect">
                      <a:avLst/>
                    </a:prstGeom>
                  </pic:spPr>
                </pic:pic>
              </a:graphicData>
            </a:graphic>
          </wp:inline>
        </w:drawing>
      </w:r>
    </w:p>
    <w:p w14:paraId="0B02913E" w14:textId="611BB440" w:rsidR="009C3FB6" w:rsidRDefault="006E7C77" w:rsidP="009A6937">
      <w:r>
        <w:t>Training performance</w:t>
      </w:r>
      <w:r w:rsidR="002B49AA">
        <w:t xml:space="preserve">: </w:t>
      </w:r>
    </w:p>
    <w:p w14:paraId="39A5C6DC" w14:textId="572260D5" w:rsidR="002B49AA" w:rsidRDefault="002E2B52" w:rsidP="001A1740">
      <w:pPr>
        <w:jc w:val="center"/>
      </w:pPr>
      <w:r>
        <w:rPr>
          <w:noProof/>
        </w:rPr>
        <w:drawing>
          <wp:inline distT="0" distB="0" distL="0" distR="0" wp14:anchorId="52BE067A" wp14:editId="0197DC26">
            <wp:extent cx="4759366" cy="3181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03487" cy="3210842"/>
                    </a:xfrm>
                    <a:prstGeom prst="rect">
                      <a:avLst/>
                    </a:prstGeom>
                  </pic:spPr>
                </pic:pic>
              </a:graphicData>
            </a:graphic>
          </wp:inline>
        </w:drawing>
      </w:r>
    </w:p>
    <w:p w14:paraId="5CE9BFE4" w14:textId="2B9B2BD4" w:rsidR="00C8748F" w:rsidRDefault="00C8748F" w:rsidP="001A1740">
      <w:pPr>
        <w:jc w:val="center"/>
      </w:pPr>
      <w:r>
        <w:t>Training performance</w:t>
      </w:r>
    </w:p>
    <w:p w14:paraId="7527CDD6" w14:textId="7D6CE52E" w:rsidR="00496D5E" w:rsidRPr="009F0260" w:rsidRDefault="007C5BB4" w:rsidP="009F0260">
      <w:r w:rsidRPr="007C5BB4">
        <w:lastRenderedPageBreak/>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r w:rsidR="009D2DBA">
        <w:t xml:space="preserve"> [3]</w:t>
      </w:r>
    </w:p>
    <w:p w14:paraId="36FAC3C4" w14:textId="2872D904" w:rsidR="00412EE6" w:rsidRDefault="007C5BB4" w:rsidP="003439AC">
      <w:pPr>
        <w:rPr>
          <w:b/>
          <w:bCs/>
          <w:rtl/>
        </w:rPr>
      </w:pPr>
      <w:r w:rsidRPr="008653B8">
        <w:rPr>
          <w:b/>
          <w:bCs/>
        </w:rPr>
        <w:t>I</w:t>
      </w:r>
      <w:r>
        <w:rPr>
          <w:b/>
          <w:bCs/>
        </w:rPr>
        <w:t>.</w:t>
      </w:r>
      <w:r w:rsidR="00030B13">
        <w:rPr>
          <w:b/>
          <w:bCs/>
        </w:rPr>
        <w:t>6</w:t>
      </w:r>
      <w:r w:rsidRPr="008653B8">
        <w:rPr>
          <w:b/>
          <w:bCs/>
        </w:rPr>
        <w:t xml:space="preserve">) </w:t>
      </w:r>
      <w:r>
        <w:rPr>
          <w:b/>
          <w:bCs/>
        </w:rPr>
        <w:t>Watermark extraction</w:t>
      </w:r>
      <w:r w:rsidRPr="008653B8">
        <w:rPr>
          <w:b/>
          <w:bCs/>
        </w:rPr>
        <w:t>:</w:t>
      </w:r>
    </w:p>
    <w:p w14:paraId="1B88649D" w14:textId="48EB6C02" w:rsidR="003439AC" w:rsidRDefault="003439AC" w:rsidP="003439AC">
      <w:r w:rsidRPr="003439AC">
        <w:t>The extraction phase is d</w:t>
      </w:r>
      <w:r>
        <w:t>ivided into two steps:</w:t>
      </w:r>
    </w:p>
    <w:p w14:paraId="0A9B73BA" w14:textId="7C6E8A63" w:rsidR="003439AC" w:rsidRDefault="003439AC" w:rsidP="003439AC">
      <w:r>
        <w:t xml:space="preserve">a) Cropping the watermark area (64x64 pixel) where the watermark is </w:t>
      </w:r>
      <w:r w:rsidR="0087581A">
        <w:t>expected</w:t>
      </w:r>
      <w:r>
        <w:t xml:space="preserve"> to be</w:t>
      </w:r>
      <w:r w:rsidR="0087581A">
        <w:t xml:space="preserve"> as show below</w:t>
      </w:r>
      <w:r>
        <w:t>;</w:t>
      </w:r>
    </w:p>
    <w:p w14:paraId="2BD0315D" w14:textId="39C0E11F" w:rsidR="003439AC" w:rsidRDefault="003439AC" w:rsidP="003439AC">
      <w:r>
        <w:t xml:space="preserve">b) </w:t>
      </w:r>
      <w:r w:rsidR="0087581A">
        <w:t>The trained DNN is going to take WA as an input (</w:t>
      </w:r>
      <w:r w:rsidR="00C03AB6">
        <w:t xml:space="preserve">pixels </w:t>
      </w:r>
      <w:r w:rsidR="0087581A">
        <w:t>matrix)</w:t>
      </w:r>
      <w:r w:rsidR="00C03AB6">
        <w:t xml:space="preserve">, and in the other hand we got 3 output nodes which well end up taking one of if not depending on the NC </w:t>
      </w:r>
      <w:r w:rsidR="001468EC">
        <w:t>factor (confidence score)</w:t>
      </w:r>
      <w:r w:rsidR="00D30278">
        <w:t xml:space="preserve"> as given in Eq. 2</w:t>
      </w:r>
      <w:r w:rsidR="0048519E">
        <w:t xml:space="preserve"> and 3</w:t>
      </w:r>
      <w:r w:rsidR="00D30278">
        <w:t xml:space="preserve">: </w:t>
      </w:r>
    </w:p>
    <w:p w14:paraId="7D95B0F4" w14:textId="5E0E8296" w:rsidR="00D30278" w:rsidRDefault="00D30278" w:rsidP="00D30278">
      <w:pPr>
        <w:jc w:val="center"/>
      </w:pPr>
      <w:r w:rsidRPr="0022096C">
        <w:rPr>
          <w:b/>
          <w:bCs/>
        </w:rPr>
        <w:t>NC(</w:t>
      </w:r>
      <w:proofErr w:type="spellStart"/>
      <w:r w:rsidRPr="0022096C">
        <w:rPr>
          <w:b/>
          <w:bCs/>
        </w:rPr>
        <w:t>i</w:t>
      </w:r>
      <w:proofErr w:type="spellEnd"/>
      <w:r w:rsidRPr="0022096C">
        <w:rPr>
          <w:b/>
          <w:bCs/>
        </w:rPr>
        <w:t>) = AN / TNN</w:t>
      </w:r>
      <w:r>
        <w:t xml:space="preserve"> …... (Eq. 2)</w:t>
      </w:r>
    </w:p>
    <w:p w14:paraId="6DB495D3" w14:textId="249630FF" w:rsidR="00D30278" w:rsidRDefault="00D30278" w:rsidP="00D30278">
      <w:r>
        <w:t>AN: activated neurons</w:t>
      </w:r>
    </w:p>
    <w:p w14:paraId="30E27F34" w14:textId="6DF7E8EF" w:rsidR="00D30278" w:rsidRDefault="0022096C" w:rsidP="00D30278">
      <w:r>
        <w:t>TNN: total number of neurons</w:t>
      </w:r>
    </w:p>
    <w:p w14:paraId="5AB017E7" w14:textId="6F692DB2" w:rsidR="004D45AA" w:rsidRDefault="004D45AA" w:rsidP="00D30278">
      <w:r>
        <w:t xml:space="preserve">The </w:t>
      </w:r>
      <w:r w:rsidR="00C5491D">
        <w:t>percentage of non-activated neurons is going to be calculated as following:</w:t>
      </w:r>
    </w:p>
    <w:p w14:paraId="04599734" w14:textId="03724286" w:rsidR="00F26136" w:rsidRDefault="00F26136" w:rsidP="00F26136">
      <w:pPr>
        <w:jc w:val="center"/>
      </w:pPr>
      <w:r w:rsidRPr="0048519E">
        <w:rPr>
          <w:b/>
          <w:bCs/>
        </w:rPr>
        <w:t>Err(</w:t>
      </w:r>
      <w:proofErr w:type="spellStart"/>
      <w:r w:rsidRPr="0048519E">
        <w:rPr>
          <w:b/>
          <w:bCs/>
        </w:rPr>
        <w:t>i</w:t>
      </w:r>
      <w:proofErr w:type="spellEnd"/>
      <w:r w:rsidRPr="0048519E">
        <w:rPr>
          <w:b/>
          <w:bCs/>
        </w:rPr>
        <w:t>) = 1- NC(</w:t>
      </w:r>
      <w:proofErr w:type="spellStart"/>
      <w:r w:rsidRPr="0048519E">
        <w:rPr>
          <w:b/>
          <w:bCs/>
        </w:rPr>
        <w:t>i</w:t>
      </w:r>
      <w:proofErr w:type="spellEnd"/>
      <w:r w:rsidRPr="0048519E">
        <w:rPr>
          <w:b/>
          <w:bCs/>
        </w:rPr>
        <w:t>)</w:t>
      </w:r>
      <w:r>
        <w:t xml:space="preserve"> …... (Eq. 3)</w:t>
      </w:r>
    </w:p>
    <w:p w14:paraId="516ECDEB" w14:textId="105D7FAE" w:rsidR="001468EC" w:rsidRPr="003439AC" w:rsidRDefault="004D45AA" w:rsidP="001468EC">
      <w:r>
        <w:t xml:space="preserve">The minimum confidence for a positive watermark detection is 0.5, detections with a probability less than this value will be discarded as a false-positive result. </w:t>
      </w:r>
      <w:r w:rsidR="001468EC">
        <w:t xml:space="preserve"> </w:t>
      </w:r>
    </w:p>
    <w:p w14:paraId="389DDFF5" w14:textId="47A899DE" w:rsidR="00B75D44" w:rsidRDefault="00412EE6" w:rsidP="007C5BB4">
      <w:pPr>
        <w:rPr>
          <w:b/>
          <w:bCs/>
        </w:rPr>
      </w:pPr>
      <w:r>
        <w:rPr>
          <w:b/>
          <w:bCs/>
          <w:noProof/>
        </w:rPr>
        <w:drawing>
          <wp:inline distT="0" distB="0" distL="0" distR="0" wp14:anchorId="2A23A601" wp14:editId="21B9B455">
            <wp:extent cx="5972810" cy="33597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08D86F" w14:textId="2BA77961" w:rsidR="00B75D44" w:rsidRPr="00412EE6" w:rsidRDefault="00412EE6" w:rsidP="00412EE6">
      <w:pPr>
        <w:jc w:val="center"/>
      </w:pPr>
      <w:r w:rsidRPr="00412EE6">
        <w:t>Extraction Process</w:t>
      </w:r>
    </w:p>
    <w:p w14:paraId="5B534C03" w14:textId="77777777" w:rsidR="009C3834" w:rsidRDefault="009C3834" w:rsidP="007B69E5"/>
    <w:p w14:paraId="4F8227A0" w14:textId="69CF6653" w:rsidR="009C3834" w:rsidRPr="009C3834" w:rsidRDefault="009C3834" w:rsidP="009C3834">
      <w:pPr>
        <w:rPr>
          <w:b/>
          <w:bCs/>
        </w:rPr>
      </w:pPr>
      <w:r w:rsidRPr="00496D5E">
        <w:rPr>
          <w:b/>
          <w:bCs/>
        </w:rPr>
        <w:lastRenderedPageBreak/>
        <w:t>I.</w:t>
      </w:r>
      <w:r>
        <w:rPr>
          <w:b/>
          <w:bCs/>
        </w:rPr>
        <w:t>7</w:t>
      </w:r>
      <w:r w:rsidRPr="00496D5E">
        <w:rPr>
          <w:b/>
          <w:bCs/>
        </w:rPr>
        <w:t xml:space="preserve">) </w:t>
      </w:r>
      <w:r>
        <w:rPr>
          <w:b/>
          <w:bCs/>
        </w:rPr>
        <w:t>Testing</w:t>
      </w:r>
      <w:r w:rsidRPr="00496D5E">
        <w:rPr>
          <w:b/>
          <w:bCs/>
        </w:rPr>
        <w:t>:</w:t>
      </w:r>
    </w:p>
    <w:p w14:paraId="10BD04F3" w14:textId="444F1594" w:rsidR="007B69E5" w:rsidRDefault="009C3834" w:rsidP="007B69E5">
      <w:r>
        <w:t xml:space="preserve">Now </w:t>
      </w:r>
      <w:r w:rsidR="007667C8">
        <w:t>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127C8BE8" w14:textId="4F1004D8" w:rsidR="00323139" w:rsidRDefault="00E11ABF" w:rsidP="00323139">
      <w:r>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27AB7DED" w14:textId="77777777" w:rsidR="00D518C5" w:rsidRDefault="00E11ABF" w:rsidP="00D518C5">
      <w:pPr>
        <w:jc w:val="center"/>
      </w:pPr>
      <w:r>
        <w:rPr>
          <w:noProof/>
        </w:rPr>
        <w:drawing>
          <wp:inline distT="0" distB="0" distL="0" distR="0" wp14:anchorId="1E8F9141" wp14:editId="46A73605">
            <wp:extent cx="5038725" cy="3715562"/>
            <wp:effectExtent l="133350" t="114300" r="14287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4196" cy="376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4B199D" w14:textId="05B263CE" w:rsidR="00B75D44" w:rsidRPr="00D518C5" w:rsidRDefault="00B75D44" w:rsidP="00D518C5">
      <w:r w:rsidRPr="00496D5E">
        <w:rPr>
          <w:b/>
          <w:bCs/>
        </w:rPr>
        <w:lastRenderedPageBreak/>
        <w:t>I.</w:t>
      </w:r>
      <w:r w:rsidR="00030B13">
        <w:rPr>
          <w:b/>
          <w:bCs/>
        </w:rPr>
        <w:t>7</w:t>
      </w:r>
      <w:r w:rsidRPr="00496D5E">
        <w:rPr>
          <w:b/>
          <w:bCs/>
        </w:rPr>
        <w:t xml:space="preserve">) </w:t>
      </w:r>
      <w:r w:rsidR="00F2221F" w:rsidRPr="00F2221F">
        <w:rPr>
          <w:b/>
          <w:bCs/>
        </w:rPr>
        <w:t>Robustness</w:t>
      </w:r>
      <w:r w:rsidRPr="00496D5E">
        <w:rPr>
          <w:b/>
          <w:bCs/>
        </w:rPr>
        <w:t>:</w:t>
      </w:r>
    </w:p>
    <w:p w14:paraId="7D22A405" w14:textId="776C5309" w:rsidR="00B35AD4" w:rsidRDefault="00030B13" w:rsidP="00B35AD4">
      <w:r w:rsidRPr="00030B13">
        <w:t>The robustness of the proposed system against different</w:t>
      </w:r>
      <w:r>
        <w:t xml:space="preserve"> d</w:t>
      </w:r>
      <w:r w:rsidRPr="00030B13">
        <w:t>istortions applied to the marked-image is</w:t>
      </w:r>
      <w:r>
        <w:t xml:space="preserve"> </w:t>
      </w:r>
      <w:r w:rsidRPr="00030B13">
        <w:t>evaluated by</w:t>
      </w:r>
      <w:r>
        <w:t xml:space="preserve"> </w:t>
      </w:r>
      <w:r w:rsidRPr="00030B13">
        <w:t>analyzing the distortion tolerance rang</w:t>
      </w:r>
      <w:r w:rsidR="00AC3614">
        <w:t xml:space="preserve">e, and for that matter we’re using Microsoft COCO dataset </w:t>
      </w:r>
      <w:r w:rsidR="00871BD4">
        <w:t xml:space="preserve">and a software called </w:t>
      </w:r>
      <w:r w:rsidR="00C871E7">
        <w:t>Photoshop</w:t>
      </w:r>
      <w:r w:rsidR="001C6455">
        <w:t xml:space="preserve"> and some other tools</w:t>
      </w:r>
      <w:r w:rsidR="00871BD4">
        <w:t xml:space="preserve"> to apply the distortion.</w:t>
      </w:r>
      <w:r w:rsidR="00B35AD4">
        <w:t xml:space="preserve"> </w:t>
      </w:r>
    </w:p>
    <w:p w14:paraId="2E6B1302" w14:textId="7AF7A2D9" w:rsidR="00030B13" w:rsidRDefault="00B35AD4" w:rsidP="00F12125">
      <w:r>
        <w:t>For</w:t>
      </w:r>
      <w:r w:rsidRPr="00D518C5">
        <w:t xml:space="preserve"> </w:t>
      </w:r>
      <w:r>
        <w:t>demonstration,</w:t>
      </w:r>
      <w:r w:rsidRPr="00D518C5">
        <w:t xml:space="preserve"> the proposed system generalizes the watermarking rules without over-fitting to the training samples, the testing cover-images are not used in the training.</w:t>
      </w:r>
      <w:r w:rsidR="00F12125">
        <w:t xml:space="preserve"> </w:t>
      </w:r>
    </w:p>
    <w:p w14:paraId="2229D518" w14:textId="77777777" w:rsidR="00AC3A9E" w:rsidRDefault="00AC3A9E" w:rsidP="00AC3A9E">
      <w:r w:rsidRPr="00F12125">
        <w:t>The PSNR block computes the peak signal-to-noise ratio, in decibels, between two images. This ratio is used as a quality measurement between the original and a compressed image. The higher the PSNR, the better the quality of the compressed, or reconstructed image.</w:t>
      </w:r>
    </w:p>
    <w:p w14:paraId="39E0C313" w14:textId="77777777" w:rsidR="00AC3A9E" w:rsidRDefault="00AC3A9E" w:rsidP="00AC3A9E">
      <w:r w:rsidRPr="00F12125">
        <w:t>The mean-square error (MSE) and the peak signal-to-noise ratio (PSNR) are used to compare image compression quality. The MSE represents the cumulative squared error between the compressed and the original image, whereas PSNR represents a measure of the peak error. The lower the value of MSE, the lower the error.</w:t>
      </w:r>
    </w:p>
    <w:p w14:paraId="7EA88312" w14:textId="77777777" w:rsidR="00AC3A9E" w:rsidRDefault="00AC3A9E" w:rsidP="00AC3A9E">
      <w:r w:rsidRPr="00AF49C7">
        <w:t>To compute the PSNR, the block first calculates the mean-squared error using the following equation:</w:t>
      </w:r>
    </w:p>
    <w:p w14:paraId="21B93B35" w14:textId="77777777" w:rsidR="00AC3A9E" w:rsidRDefault="00AC3A9E" w:rsidP="00AC3A9E">
      <w:pPr>
        <w:jc w:val="center"/>
      </w:pPr>
      <w:r>
        <w:rPr>
          <w:noProof/>
        </w:rPr>
        <w:drawing>
          <wp:inline distT="0" distB="0" distL="0" distR="0" wp14:anchorId="196E0F6F" wp14:editId="2E52E56D">
            <wp:extent cx="1952625" cy="6096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1965908" cy="613809"/>
                    </a:xfrm>
                    <a:prstGeom prst="rect">
                      <a:avLst/>
                    </a:prstGeom>
                  </pic:spPr>
                </pic:pic>
              </a:graphicData>
            </a:graphic>
          </wp:inline>
        </w:drawing>
      </w:r>
    </w:p>
    <w:p w14:paraId="5A2128DC" w14:textId="77777777" w:rsidR="00AC3A9E" w:rsidRDefault="00AC3A9E" w:rsidP="00AC3A9E">
      <w:r w:rsidRPr="00AF49C7">
        <w:t>In the previous equation, M and N are the number of rows and columns in the input images. Then the block computes the PSNR using the following equation:</w:t>
      </w:r>
    </w:p>
    <w:p w14:paraId="45295A23" w14:textId="77777777" w:rsidR="00AC3A9E" w:rsidRDefault="00AC3A9E" w:rsidP="00AC3A9E">
      <w:pPr>
        <w:jc w:val="center"/>
      </w:pPr>
      <w:r>
        <w:rPr>
          <w:noProof/>
        </w:rPr>
        <w:drawing>
          <wp:inline distT="0" distB="0" distL="0" distR="0" wp14:anchorId="3D3840BE" wp14:editId="32189111">
            <wp:extent cx="1695450" cy="560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1705482" cy="563634"/>
                    </a:xfrm>
                    <a:prstGeom prst="rect">
                      <a:avLst/>
                    </a:prstGeom>
                  </pic:spPr>
                </pic:pic>
              </a:graphicData>
            </a:graphic>
          </wp:inline>
        </w:drawing>
      </w:r>
    </w:p>
    <w:p w14:paraId="788CA662" w14:textId="7A3D6543" w:rsidR="00A2632C" w:rsidRDefault="00AC3A9E" w:rsidP="0001006D">
      <w:r w:rsidRPr="00AF49C7">
        <w:t>In the previous equation, R is the maximum fluctuation in the input image data type. For example, if the input image has a double-precision floating-point data type, then R is 1. If it has an 8-bit unsigned integer data type, R is 255, etc.</w:t>
      </w:r>
      <w:r>
        <w:t xml:space="preserve"> [4]</w:t>
      </w:r>
    </w:p>
    <w:p w14:paraId="7E9271DB" w14:textId="77777777" w:rsidR="00427CD5" w:rsidRDefault="00427CD5" w:rsidP="00030B13"/>
    <w:p w14:paraId="31B9A06B" w14:textId="4202C027" w:rsidR="00871BD4" w:rsidRPr="00AF49C7" w:rsidRDefault="00871BD4" w:rsidP="00030B13">
      <w:pPr>
        <w:rPr>
          <w:b/>
          <w:bCs/>
        </w:rPr>
      </w:pPr>
      <w:r w:rsidRPr="00AF49C7">
        <w:rPr>
          <w:b/>
          <w:bCs/>
        </w:rPr>
        <w:t xml:space="preserve">a) </w:t>
      </w:r>
      <w:r w:rsidR="001C6455" w:rsidRPr="00AF49C7">
        <w:rPr>
          <w:b/>
          <w:bCs/>
        </w:rPr>
        <w:t>Compression:</w:t>
      </w:r>
    </w:p>
    <w:p w14:paraId="7A992709" w14:textId="77777777" w:rsidR="00961604" w:rsidRDefault="00961604" w:rsidP="00AF49C7">
      <w:r w:rsidRPr="00961604">
        <w:t>Image compression is a type of data compression applied to digital images, to reduce their cost for storage or transmission. Algorithms may take advantage of visual perception and the statistical properties of image data to provide superior results compared with generic data compression methods which are used for other digital data.</w:t>
      </w:r>
    </w:p>
    <w:p w14:paraId="2C7D6DD0" w14:textId="635DDE29" w:rsidR="00AF49C7" w:rsidRDefault="00961604" w:rsidP="00AF49C7">
      <w:r w:rsidRPr="00961604">
        <w:t>Image compression may be lossy or lossless. Lossless compression is preferred for archival purposes and often for medical imaging, technical drawings, clip art, or comics. Lossy compression methods, especially when used at low bit rates, introduce compression artifacts. Lossy methods are especially suitable for natural images such as photographs in applications where minor (sometimes imperceptible) loss of fidelity is acceptable to achieve a substantial reduction in bit rate. Lossy compression that produces negligible differences may be called visually lossless.</w:t>
      </w:r>
      <w:r w:rsidRPr="00961604">
        <w:t xml:space="preserve"> </w:t>
      </w:r>
      <w:r>
        <w:t>[5]</w:t>
      </w:r>
    </w:p>
    <w:p w14:paraId="2320C867" w14:textId="3D844AFF" w:rsidR="00A2632C" w:rsidRDefault="00A2632C" w:rsidP="00AF49C7">
      <w:r>
        <w:lastRenderedPageBreak/>
        <w:t>In this experiment we’re going to use a</w:t>
      </w:r>
      <w:r w:rsidR="00FD44F4">
        <w:t xml:space="preserve"> compression</w:t>
      </w:r>
      <w:r>
        <w:t xml:space="preserve"> method called </w:t>
      </w:r>
      <w:r w:rsidRPr="00A2632C">
        <w:t xml:space="preserve">Transform coding </w:t>
      </w:r>
      <w:r>
        <w:t>which</w:t>
      </w:r>
      <w:r w:rsidRPr="00A2632C">
        <w:t xml:space="preserve"> is the most commonly used method.</w:t>
      </w:r>
    </w:p>
    <w:p w14:paraId="5B6EDF8D" w14:textId="77777777" w:rsidR="00CD35C2" w:rsidRDefault="00A84975" w:rsidP="00CD35C2">
      <w:pPr>
        <w:jc w:val="center"/>
      </w:pPr>
      <w:r>
        <w:rPr>
          <w:noProof/>
        </w:rPr>
        <w:drawing>
          <wp:inline distT="0" distB="0" distL="0" distR="0" wp14:anchorId="537667A2" wp14:editId="0E8EDF14">
            <wp:extent cx="1483360" cy="107311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4937" cy="1074259"/>
                    </a:xfrm>
                    <a:prstGeom prst="rect">
                      <a:avLst/>
                    </a:prstGeom>
                  </pic:spPr>
                </pic:pic>
              </a:graphicData>
            </a:graphic>
          </wp:inline>
        </w:drawing>
      </w:r>
      <w:r w:rsidR="00CD35C2">
        <w:t xml:space="preserve">     </w:t>
      </w:r>
      <w:r>
        <w:rPr>
          <w:noProof/>
        </w:rPr>
        <w:drawing>
          <wp:inline distT="0" distB="0" distL="0" distR="0" wp14:anchorId="27921AFC" wp14:editId="3FB66D78">
            <wp:extent cx="1488569" cy="107688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1917" cy="1079309"/>
                    </a:xfrm>
                    <a:prstGeom prst="rect">
                      <a:avLst/>
                    </a:prstGeom>
                  </pic:spPr>
                </pic:pic>
              </a:graphicData>
            </a:graphic>
          </wp:inline>
        </w:drawing>
      </w:r>
      <w:r w:rsidR="00CD35C2">
        <w:t xml:space="preserve">     </w:t>
      </w:r>
      <w:r w:rsidR="00CD35C2">
        <w:rPr>
          <w:noProof/>
        </w:rPr>
        <w:drawing>
          <wp:inline distT="0" distB="0" distL="0" distR="0" wp14:anchorId="1C59BB33" wp14:editId="3A11C76B">
            <wp:extent cx="1480770" cy="107124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4313" cy="1073808"/>
                    </a:xfrm>
                    <a:prstGeom prst="rect">
                      <a:avLst/>
                    </a:prstGeom>
                  </pic:spPr>
                </pic:pic>
              </a:graphicData>
            </a:graphic>
          </wp:inline>
        </w:drawing>
      </w:r>
    </w:p>
    <w:p w14:paraId="0BCEAA25" w14:textId="2A4FCC77" w:rsidR="00CD35C2" w:rsidRDefault="00CD35C2" w:rsidP="00CD35C2">
      <w:r>
        <w:t xml:space="preserve">                          No compression                        </w:t>
      </w:r>
      <w:r w:rsidR="00112138">
        <w:t>10</w:t>
      </w:r>
      <w:r>
        <w:t xml:space="preserve">% compression                       </w:t>
      </w:r>
      <w:r w:rsidR="00112138">
        <w:t>20</w:t>
      </w:r>
      <w:r w:rsidR="00E10B7A">
        <w:t>% compression</w:t>
      </w:r>
    </w:p>
    <w:p w14:paraId="1A2ADE04" w14:textId="0D3FF83A" w:rsidR="001C6455" w:rsidRDefault="00CD35C2" w:rsidP="00CD35C2">
      <w:pPr>
        <w:jc w:val="center"/>
      </w:pPr>
      <w:r>
        <w:rPr>
          <w:noProof/>
        </w:rPr>
        <w:drawing>
          <wp:inline distT="0" distB="0" distL="0" distR="0" wp14:anchorId="50E72DDC" wp14:editId="5EE4FC72">
            <wp:extent cx="1492063" cy="1079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2063" cy="1079415"/>
                    </a:xfrm>
                    <a:prstGeom prst="rect">
                      <a:avLst/>
                    </a:prstGeom>
                  </pic:spPr>
                </pic:pic>
              </a:graphicData>
            </a:graphic>
          </wp:inline>
        </w:drawing>
      </w:r>
      <w:r>
        <w:t xml:space="preserve">    </w:t>
      </w:r>
      <w:r>
        <w:rPr>
          <w:noProof/>
        </w:rPr>
        <w:drawing>
          <wp:inline distT="0" distB="0" distL="0" distR="0" wp14:anchorId="002998B3" wp14:editId="5A39E8EE">
            <wp:extent cx="1464719" cy="1059633"/>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4719" cy="1059633"/>
                    </a:xfrm>
                    <a:prstGeom prst="rect">
                      <a:avLst/>
                    </a:prstGeom>
                  </pic:spPr>
                </pic:pic>
              </a:graphicData>
            </a:graphic>
          </wp:inline>
        </w:drawing>
      </w:r>
      <w:r w:rsidR="00E10B7A">
        <w:t xml:space="preserve">    </w:t>
      </w:r>
      <w:r w:rsidR="00E10B7A">
        <w:rPr>
          <w:noProof/>
        </w:rPr>
        <w:drawing>
          <wp:inline distT="0" distB="0" distL="0" distR="0" wp14:anchorId="350AA988" wp14:editId="205C4EE5">
            <wp:extent cx="1493454" cy="108042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3454" cy="1080421"/>
                    </a:xfrm>
                    <a:prstGeom prst="rect">
                      <a:avLst/>
                    </a:prstGeom>
                  </pic:spPr>
                </pic:pic>
              </a:graphicData>
            </a:graphic>
          </wp:inline>
        </w:drawing>
      </w:r>
    </w:p>
    <w:p w14:paraId="25315C20" w14:textId="1920DDD4" w:rsidR="00A84975" w:rsidRDefault="00A84975" w:rsidP="00030B13">
      <w:r>
        <w:t xml:space="preserve">                </w:t>
      </w:r>
      <w:r w:rsidR="00E10B7A">
        <w:t xml:space="preserve">           </w:t>
      </w:r>
      <w:r w:rsidR="00CF1FC7">
        <w:t>30</w:t>
      </w:r>
      <w:r w:rsidR="00E10B7A">
        <w:t xml:space="preserve">% compression                      </w:t>
      </w:r>
      <w:r w:rsidR="00CF1FC7">
        <w:t>40</w:t>
      </w:r>
      <w:r w:rsidR="00E10B7A">
        <w:t xml:space="preserve">% </w:t>
      </w:r>
      <w:r w:rsidR="00E10B7A">
        <w:t>compression</w:t>
      </w:r>
      <w:r w:rsidR="00E10B7A">
        <w:t xml:space="preserve">                       </w:t>
      </w:r>
      <w:r w:rsidR="00CF1FC7">
        <w:t>50</w:t>
      </w:r>
      <w:r w:rsidR="00E10B7A">
        <w:t xml:space="preserve">% </w:t>
      </w:r>
      <w:r w:rsidR="00E10B7A">
        <w:t>compression</w:t>
      </w:r>
    </w:p>
    <w:p w14:paraId="0D0BB5CD" w14:textId="33B419E2" w:rsidR="009816A1" w:rsidRDefault="009816A1" w:rsidP="009816A1">
      <w:r>
        <w:t>Results:</w:t>
      </w:r>
    </w:p>
    <w:tbl>
      <w:tblPr>
        <w:tblStyle w:val="TableGrid"/>
        <w:tblW w:w="0" w:type="auto"/>
        <w:tblLook w:val="04A0" w:firstRow="1" w:lastRow="0" w:firstColumn="1" w:lastColumn="0" w:noHBand="0" w:noVBand="1"/>
      </w:tblPr>
      <w:tblGrid>
        <w:gridCol w:w="2349"/>
        <w:gridCol w:w="2236"/>
        <w:gridCol w:w="2250"/>
        <w:gridCol w:w="2561"/>
      </w:tblGrid>
      <w:tr w:rsidR="00914DDE" w14:paraId="36BB24E5" w14:textId="77777777" w:rsidTr="00E627C7">
        <w:tc>
          <w:tcPr>
            <w:tcW w:w="2349" w:type="dxa"/>
          </w:tcPr>
          <w:p w14:paraId="0EE9641B" w14:textId="1D5C1013" w:rsidR="00914DDE" w:rsidRDefault="00914DDE" w:rsidP="00914DDE">
            <w:pPr>
              <w:jc w:val="center"/>
            </w:pPr>
            <w:r>
              <w:t xml:space="preserve">Compression </w:t>
            </w:r>
            <w:r w:rsidR="00114324">
              <w:t>level (%)</w:t>
            </w:r>
          </w:p>
        </w:tc>
        <w:tc>
          <w:tcPr>
            <w:tcW w:w="2236" w:type="dxa"/>
          </w:tcPr>
          <w:p w14:paraId="2AB22558" w14:textId="159D34C2" w:rsidR="00914DDE" w:rsidRDefault="00914DDE" w:rsidP="00914DDE">
            <w:pPr>
              <w:jc w:val="center"/>
            </w:pPr>
            <w:r>
              <w:t>Accuracy (%)</w:t>
            </w:r>
          </w:p>
        </w:tc>
        <w:tc>
          <w:tcPr>
            <w:tcW w:w="2250" w:type="dxa"/>
          </w:tcPr>
          <w:p w14:paraId="0F4F6A07" w14:textId="4F68B992" w:rsidR="00914DDE" w:rsidRDefault="00914DDE" w:rsidP="00914DDE">
            <w:pPr>
              <w:jc w:val="center"/>
            </w:pPr>
            <w:r>
              <w:t>PSNR (dB)</w:t>
            </w:r>
          </w:p>
        </w:tc>
        <w:tc>
          <w:tcPr>
            <w:tcW w:w="2561" w:type="dxa"/>
          </w:tcPr>
          <w:p w14:paraId="74A345D6" w14:textId="55D62586" w:rsidR="00914DDE" w:rsidRDefault="00914DDE" w:rsidP="00914DDE">
            <w:pPr>
              <w:jc w:val="center"/>
            </w:pPr>
            <w:r>
              <w:t>Output</w:t>
            </w:r>
          </w:p>
        </w:tc>
      </w:tr>
      <w:tr w:rsidR="00914DDE" w14:paraId="09C789DB" w14:textId="77777777" w:rsidTr="00E627C7">
        <w:tc>
          <w:tcPr>
            <w:tcW w:w="2349" w:type="dxa"/>
          </w:tcPr>
          <w:p w14:paraId="44832C4C" w14:textId="3A4EDDA4" w:rsidR="00914DDE" w:rsidRDefault="00914DDE" w:rsidP="00914DDE">
            <w:pPr>
              <w:jc w:val="center"/>
            </w:pPr>
            <w:r>
              <w:t>0 (No compression)</w:t>
            </w:r>
          </w:p>
        </w:tc>
        <w:tc>
          <w:tcPr>
            <w:tcW w:w="2236" w:type="dxa"/>
          </w:tcPr>
          <w:p w14:paraId="774747E8" w14:textId="515DAE6D" w:rsidR="00914DDE" w:rsidRDefault="00E627C7" w:rsidP="00914DDE">
            <w:pPr>
              <w:jc w:val="center"/>
            </w:pPr>
            <w:r w:rsidRPr="00E627C7">
              <w:t>96</w:t>
            </w:r>
            <w:r>
              <w:t>.</w:t>
            </w:r>
            <w:r w:rsidRPr="00E627C7">
              <w:t>22</w:t>
            </w:r>
          </w:p>
        </w:tc>
        <w:tc>
          <w:tcPr>
            <w:tcW w:w="2250" w:type="dxa"/>
          </w:tcPr>
          <w:p w14:paraId="049E897E" w14:textId="0DA79C0A" w:rsidR="00914DDE" w:rsidRDefault="00914DDE" w:rsidP="00914DDE">
            <w:pPr>
              <w:jc w:val="center"/>
            </w:pPr>
            <w:r>
              <w:t>Infinite</w:t>
            </w:r>
          </w:p>
        </w:tc>
        <w:tc>
          <w:tcPr>
            <w:tcW w:w="2561" w:type="dxa"/>
          </w:tcPr>
          <w:p w14:paraId="510D6424" w14:textId="6BA6074C" w:rsidR="00914DDE" w:rsidRDefault="00E627C7" w:rsidP="00914DDE">
            <w:pPr>
              <w:jc w:val="center"/>
            </w:pPr>
            <w:r>
              <w:t>Watermark detected</w:t>
            </w:r>
          </w:p>
        </w:tc>
      </w:tr>
      <w:tr w:rsidR="00914DDE" w14:paraId="496ACCD4" w14:textId="77777777" w:rsidTr="00E627C7">
        <w:tc>
          <w:tcPr>
            <w:tcW w:w="2349" w:type="dxa"/>
          </w:tcPr>
          <w:p w14:paraId="470042B1" w14:textId="06A6F831" w:rsidR="00914DDE" w:rsidRDefault="00914DDE" w:rsidP="00914DDE">
            <w:pPr>
              <w:jc w:val="center"/>
            </w:pPr>
            <w:r>
              <w:t>10</w:t>
            </w:r>
          </w:p>
        </w:tc>
        <w:tc>
          <w:tcPr>
            <w:tcW w:w="2236" w:type="dxa"/>
          </w:tcPr>
          <w:p w14:paraId="700B599D" w14:textId="2B11C506" w:rsidR="00914DDE" w:rsidRDefault="00E627C7" w:rsidP="00914DDE">
            <w:pPr>
              <w:jc w:val="center"/>
            </w:pPr>
            <w:r>
              <w:t>97.45</w:t>
            </w:r>
          </w:p>
        </w:tc>
        <w:tc>
          <w:tcPr>
            <w:tcW w:w="2250" w:type="dxa"/>
          </w:tcPr>
          <w:p w14:paraId="7E79C9A7" w14:textId="63B5AA25" w:rsidR="00914DDE" w:rsidRDefault="00E627C7" w:rsidP="00914DDE">
            <w:pPr>
              <w:jc w:val="center"/>
            </w:pPr>
            <w:r>
              <w:t>52.78</w:t>
            </w:r>
          </w:p>
        </w:tc>
        <w:tc>
          <w:tcPr>
            <w:tcW w:w="2561" w:type="dxa"/>
          </w:tcPr>
          <w:p w14:paraId="213A01FB" w14:textId="4306FA31" w:rsidR="00914DDE" w:rsidRDefault="00E627C7" w:rsidP="00914DDE">
            <w:pPr>
              <w:jc w:val="center"/>
            </w:pPr>
            <w:r>
              <w:t>Watermark detected</w:t>
            </w:r>
          </w:p>
        </w:tc>
      </w:tr>
      <w:tr w:rsidR="00914DDE" w14:paraId="44B18F8B" w14:textId="77777777" w:rsidTr="00E627C7">
        <w:tc>
          <w:tcPr>
            <w:tcW w:w="2349" w:type="dxa"/>
          </w:tcPr>
          <w:p w14:paraId="2140C845" w14:textId="70B971E5" w:rsidR="00914DDE" w:rsidRDefault="00914DDE" w:rsidP="00914DDE">
            <w:pPr>
              <w:jc w:val="center"/>
            </w:pPr>
            <w:r>
              <w:t>15</w:t>
            </w:r>
          </w:p>
        </w:tc>
        <w:tc>
          <w:tcPr>
            <w:tcW w:w="2236" w:type="dxa"/>
          </w:tcPr>
          <w:p w14:paraId="4D4FBE15" w14:textId="22BEF4D0" w:rsidR="00914DDE" w:rsidRDefault="00E627C7" w:rsidP="00914DDE">
            <w:pPr>
              <w:jc w:val="center"/>
            </w:pPr>
            <w:r>
              <w:t>94.05</w:t>
            </w:r>
          </w:p>
        </w:tc>
        <w:tc>
          <w:tcPr>
            <w:tcW w:w="2250" w:type="dxa"/>
          </w:tcPr>
          <w:p w14:paraId="073BFC41" w14:textId="36EEBB95" w:rsidR="00914DDE" w:rsidRDefault="00E627C7" w:rsidP="00914DDE">
            <w:pPr>
              <w:jc w:val="center"/>
            </w:pPr>
            <w:r>
              <w:t>43.61</w:t>
            </w:r>
          </w:p>
        </w:tc>
        <w:tc>
          <w:tcPr>
            <w:tcW w:w="2561" w:type="dxa"/>
          </w:tcPr>
          <w:p w14:paraId="23490E2D" w14:textId="3608CCC7" w:rsidR="00914DDE" w:rsidRDefault="00E627C7" w:rsidP="00914DDE">
            <w:pPr>
              <w:jc w:val="center"/>
            </w:pPr>
            <w:r>
              <w:t>Watermark detected</w:t>
            </w:r>
          </w:p>
        </w:tc>
      </w:tr>
      <w:tr w:rsidR="00914DDE" w14:paraId="5B0492B5" w14:textId="77777777" w:rsidTr="00E627C7">
        <w:tc>
          <w:tcPr>
            <w:tcW w:w="2349" w:type="dxa"/>
          </w:tcPr>
          <w:p w14:paraId="6ADC8E00" w14:textId="6DF3F3E4" w:rsidR="00914DDE" w:rsidRDefault="00914DDE" w:rsidP="00914DDE">
            <w:pPr>
              <w:jc w:val="center"/>
            </w:pPr>
            <w:r>
              <w:t>20</w:t>
            </w:r>
          </w:p>
        </w:tc>
        <w:tc>
          <w:tcPr>
            <w:tcW w:w="2236" w:type="dxa"/>
          </w:tcPr>
          <w:p w14:paraId="2A409348" w14:textId="414163EE" w:rsidR="00914DDE" w:rsidRDefault="00114324" w:rsidP="00914DDE">
            <w:pPr>
              <w:jc w:val="center"/>
            </w:pPr>
            <w:r>
              <w:t>56.65</w:t>
            </w:r>
          </w:p>
        </w:tc>
        <w:tc>
          <w:tcPr>
            <w:tcW w:w="2250" w:type="dxa"/>
          </w:tcPr>
          <w:p w14:paraId="0A5EFF9C" w14:textId="39A0841F" w:rsidR="00914DDE" w:rsidRDefault="00114324" w:rsidP="00914DDE">
            <w:pPr>
              <w:jc w:val="center"/>
            </w:pPr>
            <w:r>
              <w:t>43.61</w:t>
            </w:r>
          </w:p>
        </w:tc>
        <w:tc>
          <w:tcPr>
            <w:tcW w:w="2561" w:type="dxa"/>
          </w:tcPr>
          <w:p w14:paraId="7980BDF7" w14:textId="6EF263F6" w:rsidR="00914DDE" w:rsidRDefault="00E627C7" w:rsidP="00914DDE">
            <w:pPr>
              <w:jc w:val="center"/>
            </w:pPr>
            <w:r>
              <w:t>Watermark detected</w:t>
            </w:r>
          </w:p>
        </w:tc>
      </w:tr>
      <w:tr w:rsidR="00914DDE" w14:paraId="53F2F088" w14:textId="77777777" w:rsidTr="00E627C7">
        <w:tc>
          <w:tcPr>
            <w:tcW w:w="2349" w:type="dxa"/>
          </w:tcPr>
          <w:p w14:paraId="597D0BD5" w14:textId="37C86B8D" w:rsidR="00914DDE" w:rsidRDefault="00914DDE" w:rsidP="00914DDE">
            <w:pPr>
              <w:jc w:val="center"/>
            </w:pPr>
            <w:r>
              <w:t>25</w:t>
            </w:r>
          </w:p>
        </w:tc>
        <w:tc>
          <w:tcPr>
            <w:tcW w:w="2236" w:type="dxa"/>
          </w:tcPr>
          <w:p w14:paraId="2D3BE1AB" w14:textId="4A32EA64" w:rsidR="00914DDE" w:rsidRDefault="00114324" w:rsidP="00914DDE">
            <w:pPr>
              <w:jc w:val="center"/>
            </w:pPr>
            <w:r>
              <w:t>70.54</w:t>
            </w:r>
          </w:p>
        </w:tc>
        <w:tc>
          <w:tcPr>
            <w:tcW w:w="2250" w:type="dxa"/>
          </w:tcPr>
          <w:p w14:paraId="6D4D1730" w14:textId="3791EC14" w:rsidR="00914DDE" w:rsidRDefault="00114324" w:rsidP="00914DDE">
            <w:pPr>
              <w:jc w:val="center"/>
            </w:pPr>
            <w:r>
              <w:t>43.16</w:t>
            </w:r>
          </w:p>
        </w:tc>
        <w:tc>
          <w:tcPr>
            <w:tcW w:w="2561" w:type="dxa"/>
          </w:tcPr>
          <w:p w14:paraId="417F83E0" w14:textId="41804676" w:rsidR="00914DDE" w:rsidRDefault="00E627C7" w:rsidP="00914DDE">
            <w:pPr>
              <w:jc w:val="center"/>
            </w:pPr>
            <w:r>
              <w:t>Watermark detected</w:t>
            </w:r>
          </w:p>
        </w:tc>
      </w:tr>
      <w:tr w:rsidR="00914DDE" w14:paraId="4511B801" w14:textId="77777777" w:rsidTr="00E627C7">
        <w:tc>
          <w:tcPr>
            <w:tcW w:w="2349" w:type="dxa"/>
          </w:tcPr>
          <w:p w14:paraId="2A02682D" w14:textId="17ABA484" w:rsidR="00914DDE" w:rsidRDefault="00914DDE" w:rsidP="00914DDE">
            <w:pPr>
              <w:jc w:val="center"/>
            </w:pPr>
            <w:r>
              <w:t>30</w:t>
            </w:r>
          </w:p>
        </w:tc>
        <w:tc>
          <w:tcPr>
            <w:tcW w:w="2236" w:type="dxa"/>
          </w:tcPr>
          <w:p w14:paraId="396346DD" w14:textId="175822AD" w:rsidR="00914DDE" w:rsidRDefault="00114324" w:rsidP="00914DDE">
            <w:pPr>
              <w:jc w:val="center"/>
            </w:pPr>
            <w:r>
              <w:t>65.37</w:t>
            </w:r>
          </w:p>
        </w:tc>
        <w:tc>
          <w:tcPr>
            <w:tcW w:w="2250" w:type="dxa"/>
          </w:tcPr>
          <w:p w14:paraId="30A24ED3" w14:textId="0D676851" w:rsidR="00914DDE" w:rsidRDefault="00114324" w:rsidP="00914DDE">
            <w:pPr>
              <w:jc w:val="center"/>
            </w:pPr>
            <w:r>
              <w:t>42.39</w:t>
            </w:r>
          </w:p>
        </w:tc>
        <w:tc>
          <w:tcPr>
            <w:tcW w:w="2561" w:type="dxa"/>
          </w:tcPr>
          <w:p w14:paraId="5DB6B384" w14:textId="0E0CF737" w:rsidR="00914DDE" w:rsidRDefault="00E627C7" w:rsidP="00914DDE">
            <w:pPr>
              <w:jc w:val="center"/>
            </w:pPr>
            <w:r>
              <w:t>Watermark detected</w:t>
            </w:r>
          </w:p>
        </w:tc>
      </w:tr>
      <w:tr w:rsidR="00914DDE" w14:paraId="74BE3AD0" w14:textId="77777777" w:rsidTr="00E627C7">
        <w:tc>
          <w:tcPr>
            <w:tcW w:w="2349" w:type="dxa"/>
          </w:tcPr>
          <w:p w14:paraId="53CCCB2A" w14:textId="748A8388" w:rsidR="00914DDE" w:rsidRDefault="00914DDE" w:rsidP="00914DDE">
            <w:pPr>
              <w:jc w:val="center"/>
            </w:pPr>
            <w:r>
              <w:t>35</w:t>
            </w:r>
          </w:p>
        </w:tc>
        <w:tc>
          <w:tcPr>
            <w:tcW w:w="2236" w:type="dxa"/>
          </w:tcPr>
          <w:p w14:paraId="729AEB10" w14:textId="04A84B5E" w:rsidR="00914DDE" w:rsidRDefault="00114324" w:rsidP="00914DDE">
            <w:pPr>
              <w:jc w:val="center"/>
            </w:pPr>
            <w:r>
              <w:t>79.17</w:t>
            </w:r>
          </w:p>
        </w:tc>
        <w:tc>
          <w:tcPr>
            <w:tcW w:w="2250" w:type="dxa"/>
          </w:tcPr>
          <w:p w14:paraId="3C38B8BA" w14:textId="77D7AC47" w:rsidR="00914DDE" w:rsidRDefault="00114324" w:rsidP="00914DDE">
            <w:pPr>
              <w:jc w:val="center"/>
            </w:pPr>
            <w:r>
              <w:t>41.65</w:t>
            </w:r>
          </w:p>
        </w:tc>
        <w:tc>
          <w:tcPr>
            <w:tcW w:w="2561" w:type="dxa"/>
          </w:tcPr>
          <w:p w14:paraId="67139168" w14:textId="65F0E6C8" w:rsidR="00914DDE" w:rsidRDefault="00E627C7" w:rsidP="00914DDE">
            <w:pPr>
              <w:jc w:val="center"/>
            </w:pPr>
            <w:r>
              <w:t>Watermark detected</w:t>
            </w:r>
          </w:p>
        </w:tc>
      </w:tr>
      <w:tr w:rsidR="00914DDE" w14:paraId="5DBADBB3" w14:textId="77777777" w:rsidTr="00E627C7">
        <w:tc>
          <w:tcPr>
            <w:tcW w:w="2349" w:type="dxa"/>
          </w:tcPr>
          <w:p w14:paraId="40E33D51" w14:textId="6A16F685" w:rsidR="00914DDE" w:rsidRDefault="00914DDE" w:rsidP="00914DDE">
            <w:pPr>
              <w:jc w:val="center"/>
            </w:pPr>
            <w:r>
              <w:t>40</w:t>
            </w:r>
          </w:p>
        </w:tc>
        <w:tc>
          <w:tcPr>
            <w:tcW w:w="2236" w:type="dxa"/>
          </w:tcPr>
          <w:p w14:paraId="68B41AB9" w14:textId="2B5C1B0A" w:rsidR="00914DDE" w:rsidRDefault="00114324" w:rsidP="00914DDE">
            <w:pPr>
              <w:jc w:val="center"/>
            </w:pPr>
            <w:r>
              <w:t>68.92</w:t>
            </w:r>
          </w:p>
        </w:tc>
        <w:tc>
          <w:tcPr>
            <w:tcW w:w="2250" w:type="dxa"/>
          </w:tcPr>
          <w:p w14:paraId="6072244A" w14:textId="301A27E7" w:rsidR="00914DDE" w:rsidRDefault="00114324" w:rsidP="00914DDE">
            <w:pPr>
              <w:jc w:val="center"/>
            </w:pPr>
            <w:r>
              <w:t>41.03</w:t>
            </w:r>
          </w:p>
        </w:tc>
        <w:tc>
          <w:tcPr>
            <w:tcW w:w="2561" w:type="dxa"/>
          </w:tcPr>
          <w:p w14:paraId="15E7191B" w14:textId="6F287728" w:rsidR="00914DDE" w:rsidRDefault="00E627C7" w:rsidP="00914DDE">
            <w:pPr>
              <w:jc w:val="center"/>
            </w:pPr>
            <w:r>
              <w:t>Watermark detected</w:t>
            </w:r>
          </w:p>
        </w:tc>
      </w:tr>
      <w:tr w:rsidR="00914DDE" w14:paraId="2961F853" w14:textId="77777777" w:rsidTr="00E627C7">
        <w:tc>
          <w:tcPr>
            <w:tcW w:w="2349" w:type="dxa"/>
          </w:tcPr>
          <w:p w14:paraId="648B5963" w14:textId="1F47B30A" w:rsidR="00914DDE" w:rsidRDefault="00914DDE" w:rsidP="00914DDE">
            <w:pPr>
              <w:jc w:val="center"/>
            </w:pPr>
            <w:r>
              <w:t>45</w:t>
            </w:r>
          </w:p>
        </w:tc>
        <w:tc>
          <w:tcPr>
            <w:tcW w:w="2236" w:type="dxa"/>
          </w:tcPr>
          <w:p w14:paraId="50F1125D" w14:textId="2518D135" w:rsidR="00914DDE" w:rsidRDefault="00114324" w:rsidP="00914DDE">
            <w:pPr>
              <w:jc w:val="center"/>
            </w:pPr>
            <w:r>
              <w:t>48.69</w:t>
            </w:r>
          </w:p>
        </w:tc>
        <w:tc>
          <w:tcPr>
            <w:tcW w:w="2250" w:type="dxa"/>
          </w:tcPr>
          <w:p w14:paraId="4B5A6D19" w14:textId="09314DA3" w:rsidR="00914DDE" w:rsidRDefault="00114324" w:rsidP="00914DDE">
            <w:pPr>
              <w:jc w:val="center"/>
            </w:pPr>
            <w:r>
              <w:t>40.24</w:t>
            </w:r>
          </w:p>
        </w:tc>
        <w:tc>
          <w:tcPr>
            <w:tcW w:w="2561" w:type="dxa"/>
          </w:tcPr>
          <w:p w14:paraId="671846D3" w14:textId="14821162" w:rsidR="00914DDE" w:rsidRDefault="00E627C7" w:rsidP="00914DDE">
            <w:pPr>
              <w:jc w:val="center"/>
            </w:pPr>
            <w:r>
              <w:t>No watermark detected</w:t>
            </w:r>
          </w:p>
        </w:tc>
      </w:tr>
      <w:tr w:rsidR="00914DDE" w14:paraId="08F91364" w14:textId="77777777" w:rsidTr="00E627C7">
        <w:tc>
          <w:tcPr>
            <w:tcW w:w="2349" w:type="dxa"/>
          </w:tcPr>
          <w:p w14:paraId="2E8062AB" w14:textId="16215724" w:rsidR="00914DDE" w:rsidRDefault="00914DDE" w:rsidP="00914DDE">
            <w:pPr>
              <w:jc w:val="center"/>
            </w:pPr>
            <w:r>
              <w:t>50</w:t>
            </w:r>
          </w:p>
        </w:tc>
        <w:tc>
          <w:tcPr>
            <w:tcW w:w="2236" w:type="dxa"/>
          </w:tcPr>
          <w:p w14:paraId="0E55FDC9" w14:textId="5931B0D3" w:rsidR="00914DDE" w:rsidRDefault="00FD44F4" w:rsidP="00914DDE">
            <w:pPr>
              <w:jc w:val="center"/>
            </w:pPr>
            <w:r>
              <w:t>42.33</w:t>
            </w:r>
          </w:p>
        </w:tc>
        <w:tc>
          <w:tcPr>
            <w:tcW w:w="2250" w:type="dxa"/>
          </w:tcPr>
          <w:p w14:paraId="13F5BC53" w14:textId="767163D9" w:rsidR="00914DDE" w:rsidRDefault="00FD44F4" w:rsidP="00914DDE">
            <w:pPr>
              <w:jc w:val="center"/>
            </w:pPr>
            <w:r>
              <w:t>39.81</w:t>
            </w:r>
          </w:p>
        </w:tc>
        <w:tc>
          <w:tcPr>
            <w:tcW w:w="2561" w:type="dxa"/>
          </w:tcPr>
          <w:p w14:paraId="55466763" w14:textId="21E53BB8" w:rsidR="00914DDE" w:rsidRDefault="00E627C7" w:rsidP="00914DDE">
            <w:pPr>
              <w:jc w:val="center"/>
            </w:pPr>
            <w:r>
              <w:t>No watermark detected</w:t>
            </w:r>
          </w:p>
        </w:tc>
      </w:tr>
    </w:tbl>
    <w:p w14:paraId="623C3A81" w14:textId="77777777" w:rsidR="00B026D4" w:rsidRDefault="00B026D4" w:rsidP="00DD296C">
      <w:pPr>
        <w:jc w:val="center"/>
      </w:pPr>
    </w:p>
    <w:p w14:paraId="77A10A65" w14:textId="6E1622A6" w:rsidR="00DD296C" w:rsidRDefault="00DD296C" w:rsidP="00DD296C">
      <w:pPr>
        <w:jc w:val="center"/>
      </w:pPr>
      <w:r>
        <w:t>Table: compression resistant experiment</w:t>
      </w:r>
    </w:p>
    <w:p w14:paraId="1F5156D1" w14:textId="77777777" w:rsidR="00B026D4" w:rsidRDefault="00B026D4" w:rsidP="007B69E5"/>
    <w:p w14:paraId="678877BC" w14:textId="3B9D5EF9" w:rsidR="00B366E2" w:rsidRDefault="00B366E2" w:rsidP="007B69E5">
      <w:r>
        <w:t xml:space="preserve">Our system can resist up to 40% compression with an accuracy between 97.45 and </w:t>
      </w:r>
      <w:r w:rsidR="00D6286E">
        <w:t>56</w:t>
      </w:r>
      <w:r>
        <w:t xml:space="preserve">.65 </w:t>
      </w:r>
      <w:r w:rsidR="005A26C6">
        <w:t>%.</w:t>
      </w:r>
    </w:p>
    <w:p w14:paraId="6369D4D0" w14:textId="77777777" w:rsidR="00B026D4" w:rsidRDefault="00B026D4" w:rsidP="007B69E5">
      <w:pPr>
        <w:rPr>
          <w:b/>
          <w:bCs/>
        </w:rPr>
      </w:pPr>
    </w:p>
    <w:p w14:paraId="1376265B" w14:textId="188FE5A6" w:rsidR="005A26C6" w:rsidRPr="00032E88" w:rsidRDefault="005A26C6" w:rsidP="007B69E5">
      <w:pPr>
        <w:rPr>
          <w:b/>
          <w:bCs/>
        </w:rPr>
      </w:pPr>
      <w:r w:rsidRPr="00032E88">
        <w:rPr>
          <w:b/>
          <w:bCs/>
        </w:rPr>
        <w:t>b) Sharpening:</w:t>
      </w:r>
    </w:p>
    <w:p w14:paraId="53BD4DCC" w14:textId="2067A139" w:rsidR="00032E88" w:rsidRDefault="00032E88" w:rsidP="007B69E5">
      <w:r w:rsidRPr="00032E88">
        <w:t>Image sharpening is an effect applied to digital images to give them a sharper appearance. Almost all lenses can benefit from at least a small amount of sharpening</w:t>
      </w:r>
      <w:r>
        <w:t>, we’re going to try multiple levels of sharpening and observe our system’s response to them:</w:t>
      </w:r>
    </w:p>
    <w:p w14:paraId="42A0C78C" w14:textId="57398930" w:rsidR="00032E88" w:rsidRDefault="00B026D4" w:rsidP="00086EA6">
      <w:pPr>
        <w:jc w:val="center"/>
      </w:pPr>
      <w:r>
        <w:rPr>
          <w:noProof/>
        </w:rPr>
        <w:lastRenderedPageBreak/>
        <w:drawing>
          <wp:inline distT="0" distB="0" distL="0" distR="0" wp14:anchorId="50547BB3" wp14:editId="2BC42CCE">
            <wp:extent cx="2930525" cy="233077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2972887" cy="2364467"/>
                    </a:xfrm>
                    <a:prstGeom prst="rect">
                      <a:avLst/>
                    </a:prstGeom>
                  </pic:spPr>
                </pic:pic>
              </a:graphicData>
            </a:graphic>
          </wp:inline>
        </w:drawing>
      </w:r>
      <w:r w:rsidR="00086EA6">
        <w:t xml:space="preserve">   </w:t>
      </w:r>
      <w:r>
        <w:rPr>
          <w:noProof/>
        </w:rPr>
        <w:drawing>
          <wp:inline distT="0" distB="0" distL="0" distR="0" wp14:anchorId="47AF7393" wp14:editId="7FFC485D">
            <wp:extent cx="2914148" cy="231775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2992876" cy="2380366"/>
                    </a:xfrm>
                    <a:prstGeom prst="rect">
                      <a:avLst/>
                    </a:prstGeom>
                  </pic:spPr>
                </pic:pic>
              </a:graphicData>
            </a:graphic>
          </wp:inline>
        </w:drawing>
      </w:r>
    </w:p>
    <w:p w14:paraId="78D74F81" w14:textId="7E098D53" w:rsidR="00086EA6" w:rsidRDefault="00086EA6" w:rsidP="00086EA6">
      <w:r w:rsidRPr="00086EA6">
        <w:t xml:space="preserve">                               Marked-image                                                                        100% sharpening</w:t>
      </w:r>
      <w:r>
        <w:t xml:space="preserve"> </w:t>
      </w:r>
    </w:p>
    <w:p w14:paraId="4F7FA7C8" w14:textId="55C0895D" w:rsidR="00086EA6" w:rsidRDefault="00086EA6" w:rsidP="00086EA6">
      <w:r>
        <w:rPr>
          <w:noProof/>
        </w:rPr>
        <w:drawing>
          <wp:inline distT="0" distB="0" distL="0" distR="0" wp14:anchorId="447DC615" wp14:editId="54E009B7">
            <wp:extent cx="5972810" cy="475043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972810" cy="4750435"/>
                    </a:xfrm>
                    <a:prstGeom prst="rect">
                      <a:avLst/>
                    </a:prstGeom>
                  </pic:spPr>
                </pic:pic>
              </a:graphicData>
            </a:graphic>
          </wp:inline>
        </w:drawing>
      </w:r>
    </w:p>
    <w:p w14:paraId="5662A1E1" w14:textId="54A7CD3C" w:rsidR="00086EA6" w:rsidRPr="00086EA6" w:rsidRDefault="00086EA6" w:rsidP="00086EA6">
      <w:r>
        <w:t xml:space="preserve">                                                                                 200% sharpening</w:t>
      </w:r>
    </w:p>
    <w:p w14:paraId="7DDDA5F6" w14:textId="77777777" w:rsidR="00086EA6" w:rsidRDefault="00086EA6" w:rsidP="007B69E5">
      <w:pPr>
        <w:rPr>
          <w:b/>
          <w:bCs/>
        </w:rPr>
      </w:pPr>
    </w:p>
    <w:p w14:paraId="04C85CC6" w14:textId="77777777" w:rsidR="00086EA6" w:rsidRDefault="00086EA6" w:rsidP="007B69E5">
      <w:r w:rsidRPr="00086EA6">
        <w:lastRenderedPageBreak/>
        <w:t>Results:</w:t>
      </w:r>
    </w:p>
    <w:tbl>
      <w:tblPr>
        <w:tblStyle w:val="TableGrid"/>
        <w:tblW w:w="0" w:type="auto"/>
        <w:tblLook w:val="04A0" w:firstRow="1" w:lastRow="0" w:firstColumn="1" w:lastColumn="0" w:noHBand="0" w:noVBand="1"/>
      </w:tblPr>
      <w:tblGrid>
        <w:gridCol w:w="3132"/>
        <w:gridCol w:w="3132"/>
        <w:gridCol w:w="3132"/>
      </w:tblGrid>
      <w:tr w:rsidR="004C7914" w14:paraId="43895568" w14:textId="77777777" w:rsidTr="004C7914">
        <w:tc>
          <w:tcPr>
            <w:tcW w:w="3132" w:type="dxa"/>
          </w:tcPr>
          <w:p w14:paraId="7C8F3F80" w14:textId="2561001B" w:rsidR="004C7914" w:rsidRDefault="004C7914" w:rsidP="004C7914">
            <w:pPr>
              <w:jc w:val="center"/>
            </w:pPr>
            <w:r>
              <w:t>Sharpening level (%)</w:t>
            </w:r>
          </w:p>
        </w:tc>
        <w:tc>
          <w:tcPr>
            <w:tcW w:w="3132" w:type="dxa"/>
          </w:tcPr>
          <w:p w14:paraId="1E83FA2D" w14:textId="15BB1E84" w:rsidR="004C7914" w:rsidRDefault="004C7914" w:rsidP="004C7914">
            <w:pPr>
              <w:jc w:val="center"/>
            </w:pPr>
            <w:r>
              <w:t>Accuracy (%)</w:t>
            </w:r>
          </w:p>
        </w:tc>
        <w:tc>
          <w:tcPr>
            <w:tcW w:w="3132" w:type="dxa"/>
          </w:tcPr>
          <w:p w14:paraId="482160BF" w14:textId="5CDE3B6F" w:rsidR="004C7914" w:rsidRDefault="004C7914" w:rsidP="004C7914">
            <w:pPr>
              <w:jc w:val="center"/>
            </w:pPr>
            <w:r>
              <w:t>Output</w:t>
            </w:r>
          </w:p>
        </w:tc>
      </w:tr>
      <w:tr w:rsidR="004C7914" w14:paraId="6891954E" w14:textId="77777777" w:rsidTr="004C7914">
        <w:tc>
          <w:tcPr>
            <w:tcW w:w="3132" w:type="dxa"/>
          </w:tcPr>
          <w:p w14:paraId="069E3E57" w14:textId="09F6F373" w:rsidR="004C7914" w:rsidRDefault="00972A6C" w:rsidP="004C7914">
            <w:pPr>
              <w:jc w:val="center"/>
            </w:pPr>
            <w:r>
              <w:t>Default sharpening</w:t>
            </w:r>
          </w:p>
        </w:tc>
        <w:tc>
          <w:tcPr>
            <w:tcW w:w="3132" w:type="dxa"/>
          </w:tcPr>
          <w:p w14:paraId="7FCA54FC" w14:textId="69314D76" w:rsidR="004C7914" w:rsidRDefault="00972A6C" w:rsidP="004C7914">
            <w:pPr>
              <w:jc w:val="center"/>
            </w:pPr>
            <w:r>
              <w:t>97.43</w:t>
            </w:r>
          </w:p>
        </w:tc>
        <w:tc>
          <w:tcPr>
            <w:tcW w:w="3132" w:type="dxa"/>
          </w:tcPr>
          <w:p w14:paraId="102B4F65" w14:textId="7245519F" w:rsidR="004C7914" w:rsidRDefault="00972A6C" w:rsidP="004C7914">
            <w:pPr>
              <w:jc w:val="center"/>
            </w:pPr>
            <w:r>
              <w:t>Watermark detected</w:t>
            </w:r>
          </w:p>
        </w:tc>
      </w:tr>
      <w:tr w:rsidR="004C7914" w14:paraId="01FDE196" w14:textId="77777777" w:rsidTr="004C7914">
        <w:tc>
          <w:tcPr>
            <w:tcW w:w="3132" w:type="dxa"/>
          </w:tcPr>
          <w:p w14:paraId="3419B358" w14:textId="0214BDC4" w:rsidR="004C7914" w:rsidRDefault="00972A6C" w:rsidP="004C7914">
            <w:pPr>
              <w:jc w:val="center"/>
            </w:pPr>
            <w:r>
              <w:t>100%</w:t>
            </w:r>
          </w:p>
        </w:tc>
        <w:tc>
          <w:tcPr>
            <w:tcW w:w="3132" w:type="dxa"/>
          </w:tcPr>
          <w:p w14:paraId="590200EC" w14:textId="7B1680C2" w:rsidR="004C7914" w:rsidRDefault="00972A6C" w:rsidP="004C7914">
            <w:pPr>
              <w:jc w:val="center"/>
            </w:pPr>
            <w:r>
              <w:t>99.54</w:t>
            </w:r>
          </w:p>
        </w:tc>
        <w:tc>
          <w:tcPr>
            <w:tcW w:w="3132" w:type="dxa"/>
          </w:tcPr>
          <w:p w14:paraId="3CEA424A" w14:textId="12889D9F" w:rsidR="004C7914" w:rsidRDefault="00972A6C" w:rsidP="004C7914">
            <w:pPr>
              <w:jc w:val="center"/>
            </w:pPr>
            <w:r>
              <w:t>Watermark detected</w:t>
            </w:r>
          </w:p>
        </w:tc>
      </w:tr>
      <w:tr w:rsidR="004C7914" w14:paraId="507CD807" w14:textId="77777777" w:rsidTr="004C7914">
        <w:tc>
          <w:tcPr>
            <w:tcW w:w="3132" w:type="dxa"/>
          </w:tcPr>
          <w:p w14:paraId="03C3DCA9" w14:textId="514E8B1B" w:rsidR="004C7914" w:rsidRDefault="00972A6C" w:rsidP="004C7914">
            <w:pPr>
              <w:jc w:val="center"/>
            </w:pPr>
            <w:r>
              <w:t>200%</w:t>
            </w:r>
          </w:p>
        </w:tc>
        <w:tc>
          <w:tcPr>
            <w:tcW w:w="3132" w:type="dxa"/>
          </w:tcPr>
          <w:p w14:paraId="0BF4F679" w14:textId="0621C721" w:rsidR="004C7914" w:rsidRDefault="00972A6C" w:rsidP="004C7914">
            <w:pPr>
              <w:jc w:val="center"/>
            </w:pPr>
            <w:r>
              <w:t>95.96</w:t>
            </w:r>
          </w:p>
        </w:tc>
        <w:tc>
          <w:tcPr>
            <w:tcW w:w="3132" w:type="dxa"/>
          </w:tcPr>
          <w:p w14:paraId="4FA03778" w14:textId="5FE11730" w:rsidR="004C7914" w:rsidRDefault="00A94471" w:rsidP="004C7914">
            <w:pPr>
              <w:jc w:val="center"/>
            </w:pPr>
            <w:r>
              <w:t>Watermark detected</w:t>
            </w:r>
          </w:p>
        </w:tc>
      </w:tr>
      <w:tr w:rsidR="003E0547" w14:paraId="5445B423" w14:textId="77777777" w:rsidTr="004C7914">
        <w:tc>
          <w:tcPr>
            <w:tcW w:w="3132" w:type="dxa"/>
          </w:tcPr>
          <w:p w14:paraId="6F27ABE2" w14:textId="30457BF2" w:rsidR="003E0547" w:rsidRDefault="003705CC" w:rsidP="004C7914">
            <w:pPr>
              <w:jc w:val="center"/>
            </w:pPr>
            <w:r>
              <w:t>400%</w:t>
            </w:r>
          </w:p>
        </w:tc>
        <w:tc>
          <w:tcPr>
            <w:tcW w:w="3132" w:type="dxa"/>
          </w:tcPr>
          <w:p w14:paraId="5FF9F5A9" w14:textId="1054DF89" w:rsidR="003E0547" w:rsidRDefault="003705CC" w:rsidP="004C7914">
            <w:pPr>
              <w:jc w:val="center"/>
            </w:pPr>
            <w:r>
              <w:t>99.</w:t>
            </w:r>
            <w:r w:rsidR="00745CA2">
              <w:t>97</w:t>
            </w:r>
          </w:p>
        </w:tc>
        <w:tc>
          <w:tcPr>
            <w:tcW w:w="3132" w:type="dxa"/>
          </w:tcPr>
          <w:p w14:paraId="13523847" w14:textId="55BB886A" w:rsidR="003E0547" w:rsidRDefault="003705CC" w:rsidP="004C7914">
            <w:pPr>
              <w:jc w:val="center"/>
            </w:pPr>
            <w:r>
              <w:t>Watermark detected</w:t>
            </w:r>
          </w:p>
        </w:tc>
      </w:tr>
    </w:tbl>
    <w:p w14:paraId="74FFC4E8" w14:textId="5D9660F2" w:rsidR="003E0547" w:rsidRDefault="003E0547" w:rsidP="003E0547">
      <w:pPr>
        <w:jc w:val="center"/>
      </w:pPr>
      <w:r>
        <w:t>Table: sharpening experiment</w:t>
      </w:r>
    </w:p>
    <w:p w14:paraId="0DB97DBF" w14:textId="39A2CA43" w:rsidR="003E0547" w:rsidRPr="00086EA6" w:rsidRDefault="003E0547" w:rsidP="003E0547">
      <w:r>
        <w:t xml:space="preserve">As </w:t>
      </w:r>
      <w:r w:rsidR="00745CA2">
        <w:t xml:space="preserve">the sharpening goes up the accuracy typically goes up with it  </w:t>
      </w:r>
    </w:p>
    <w:p w14:paraId="501EB86F" w14:textId="3B34BE50" w:rsidR="00B3502D" w:rsidRPr="00086EA6" w:rsidRDefault="00496D5E" w:rsidP="007B69E5">
      <w:pPr>
        <w:rPr>
          <w:b/>
          <w:bCs/>
        </w:rPr>
      </w:pPr>
      <w:r w:rsidRPr="00086EA6">
        <w:rPr>
          <w:b/>
          <w:bCs/>
        </w:rPr>
        <w:t>I.</w:t>
      </w:r>
      <w:r w:rsidR="00030B13" w:rsidRPr="00086EA6">
        <w:rPr>
          <w:b/>
          <w:bCs/>
        </w:rPr>
        <w:t>8</w:t>
      </w:r>
      <w:r w:rsidRPr="00086EA6">
        <w:rPr>
          <w:b/>
          <w:bCs/>
        </w:rPr>
        <w:t xml:space="preserve">) </w:t>
      </w:r>
      <w:r w:rsidR="00AE132D" w:rsidRPr="00086EA6">
        <w:rPr>
          <w:b/>
          <w:bCs/>
        </w:rPr>
        <w:t>Conclusion :</w:t>
      </w:r>
    </w:p>
    <w:p w14:paraId="2D1AD952" w14:textId="5E170FD1" w:rsidR="00E752FF"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w:t>
      </w:r>
      <w:r w:rsidR="00D14CAA">
        <w:t>cannot</w:t>
      </w:r>
      <w:r w:rsidR="00700872">
        <w:t xml:space="preserve">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p w14:paraId="35C6A56F" w14:textId="20C56B5E" w:rsidR="00822A88" w:rsidRDefault="00822A88" w:rsidP="007B69E5"/>
    <w:p w14:paraId="50B4B908" w14:textId="402B577A" w:rsidR="00822A88" w:rsidRDefault="00822A88" w:rsidP="007B69E5"/>
    <w:p w14:paraId="59C7A88E" w14:textId="5B9A2321" w:rsidR="00822A88" w:rsidRDefault="00822A88" w:rsidP="007B69E5"/>
    <w:p w14:paraId="43429722" w14:textId="6CACCDA3" w:rsidR="00822A88" w:rsidRDefault="00822A88" w:rsidP="007B69E5"/>
    <w:p w14:paraId="1C462CA0" w14:textId="77777777" w:rsidR="009D2DBA" w:rsidRPr="00607534" w:rsidRDefault="009D2DBA" w:rsidP="007B69E5"/>
    <w:p w14:paraId="3F62E2FD" w14:textId="77777777" w:rsidR="009D2DBA" w:rsidRPr="00607534" w:rsidRDefault="009D2DBA" w:rsidP="007B69E5"/>
    <w:p w14:paraId="750866C5" w14:textId="4FAAD056" w:rsidR="00822A88" w:rsidRDefault="00822A88" w:rsidP="007B69E5">
      <w:pPr>
        <w:rPr>
          <w:lang w:val="fr-FR"/>
        </w:rPr>
      </w:pPr>
      <w:r w:rsidRPr="00822A88">
        <w:rPr>
          <w:lang w:val="fr-FR"/>
        </w:rPr>
        <w:t xml:space="preserve">[1] : </w:t>
      </w:r>
      <w:proofErr w:type="spellStart"/>
      <w:r w:rsidRPr="00822A88">
        <w:rPr>
          <w:lang w:val="fr-FR"/>
        </w:rPr>
        <w:t>Zhiyu</w:t>
      </w:r>
      <w:proofErr w:type="spellEnd"/>
      <w:r w:rsidRPr="00822A88">
        <w:rPr>
          <w:lang w:val="fr-FR"/>
        </w:rPr>
        <w:t xml:space="preserve"> Wang et al 2020 J. Phys.: Conf. </w:t>
      </w:r>
      <w:proofErr w:type="spellStart"/>
      <w:r w:rsidRPr="00822A88">
        <w:rPr>
          <w:lang w:val="fr-FR"/>
        </w:rPr>
        <w:t>Ser</w:t>
      </w:r>
      <w:proofErr w:type="spellEnd"/>
      <w:r w:rsidRPr="00822A88">
        <w:rPr>
          <w:lang w:val="fr-FR"/>
        </w:rPr>
        <w:t>. 1693 012017</w:t>
      </w:r>
    </w:p>
    <w:p w14:paraId="711CC6C5" w14:textId="252D495A" w:rsidR="001D0549" w:rsidRDefault="001D0549" w:rsidP="007B69E5">
      <w:pPr>
        <w:rPr>
          <w:lang w:val="fr-FR"/>
        </w:rPr>
      </w:pPr>
      <w:r>
        <w:rPr>
          <w:lang w:val="fr-FR"/>
        </w:rPr>
        <w:t xml:space="preserve">[2] : </w:t>
      </w:r>
      <w:r w:rsidR="009D2DBA">
        <w:rPr>
          <w:lang w:val="fr-FR"/>
        </w:rPr>
        <w:t>https://developer.mozilla.org/en-US/docs/Web/API/CanvasRenderingContext2D/</w:t>
      </w:r>
    </w:p>
    <w:p w14:paraId="58A57C0E" w14:textId="0A532FFD" w:rsidR="009D2DBA" w:rsidRDefault="009D2DBA" w:rsidP="007B69E5">
      <w:pPr>
        <w:rPr>
          <w:lang w:val="fr-FR"/>
        </w:rPr>
      </w:pPr>
      <w:r>
        <w:rPr>
          <w:lang w:val="fr-FR"/>
        </w:rPr>
        <w:t xml:space="preserve">[3] : </w:t>
      </w:r>
      <w:r w:rsidR="00AF49C7">
        <w:rPr>
          <w:lang w:val="fr-FR"/>
        </w:rPr>
        <w:t>https://radiopaedia.org/articles/epoch-machine-learning</w:t>
      </w:r>
      <w:r>
        <w:rPr>
          <w:lang w:val="fr-FR"/>
        </w:rPr>
        <w:t xml:space="preserve"> </w:t>
      </w:r>
    </w:p>
    <w:p w14:paraId="5B5063AB" w14:textId="1EB4B935" w:rsidR="00AF49C7" w:rsidRDefault="00AF49C7" w:rsidP="007B69E5">
      <w:pPr>
        <w:rPr>
          <w:lang w:val="fr-FR"/>
        </w:rPr>
      </w:pPr>
      <w:r>
        <w:rPr>
          <w:lang w:val="fr-FR"/>
        </w:rPr>
        <w:t xml:space="preserve">[4] : </w:t>
      </w:r>
      <w:r w:rsidR="006B536F">
        <w:rPr>
          <w:lang w:val="fr-FR"/>
        </w:rPr>
        <w:t xml:space="preserve">https://www.mathworks.com/help/vision/ref/psnr.html </w:t>
      </w:r>
    </w:p>
    <w:p w14:paraId="0538730C" w14:textId="2546E7C2" w:rsidR="00427CD5" w:rsidRDefault="00961604" w:rsidP="00427CD5">
      <w:pPr>
        <w:rPr>
          <w:lang w:val="fr-FR"/>
        </w:rPr>
      </w:pPr>
      <w:r>
        <w:rPr>
          <w:lang w:val="fr-FR"/>
        </w:rPr>
        <w:t xml:space="preserve">[5] : </w:t>
      </w:r>
      <w:r w:rsidR="00427CD5">
        <w:rPr>
          <w:lang w:val="fr-FR"/>
        </w:rPr>
        <w:t>https://en.wikipedia.org/wiki/Image_compression</w:t>
      </w:r>
    </w:p>
    <w:p w14:paraId="0D4B23E4" w14:textId="77777777" w:rsidR="00427CD5" w:rsidRPr="00822A88" w:rsidRDefault="00427CD5" w:rsidP="00427CD5">
      <w:pPr>
        <w:rPr>
          <w:lang w:val="fr-FR"/>
        </w:rPr>
      </w:pPr>
    </w:p>
    <w:sectPr w:rsidR="00427CD5" w:rsidRPr="00822A8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1006D"/>
    <w:rsid w:val="00030B13"/>
    <w:rsid w:val="00032E88"/>
    <w:rsid w:val="00037CB3"/>
    <w:rsid w:val="00083914"/>
    <w:rsid w:val="00086EA6"/>
    <w:rsid w:val="000C6E9E"/>
    <w:rsid w:val="000E7869"/>
    <w:rsid w:val="00112138"/>
    <w:rsid w:val="0011355A"/>
    <w:rsid w:val="00114324"/>
    <w:rsid w:val="001324AD"/>
    <w:rsid w:val="001468EC"/>
    <w:rsid w:val="001A1740"/>
    <w:rsid w:val="001C6455"/>
    <w:rsid w:val="001D0549"/>
    <w:rsid w:val="001D201D"/>
    <w:rsid w:val="001E1411"/>
    <w:rsid w:val="00211111"/>
    <w:rsid w:val="0022096C"/>
    <w:rsid w:val="002469E0"/>
    <w:rsid w:val="00271EB0"/>
    <w:rsid w:val="00280460"/>
    <w:rsid w:val="00293C5B"/>
    <w:rsid w:val="002B1091"/>
    <w:rsid w:val="002B49AA"/>
    <w:rsid w:val="002B663B"/>
    <w:rsid w:val="002D29BA"/>
    <w:rsid w:val="002E2B52"/>
    <w:rsid w:val="00323139"/>
    <w:rsid w:val="0033482A"/>
    <w:rsid w:val="0034294C"/>
    <w:rsid w:val="003439AC"/>
    <w:rsid w:val="00366719"/>
    <w:rsid w:val="003705CC"/>
    <w:rsid w:val="003956AC"/>
    <w:rsid w:val="00397F5D"/>
    <w:rsid w:val="003C1312"/>
    <w:rsid w:val="003D2033"/>
    <w:rsid w:val="003E0547"/>
    <w:rsid w:val="003E1848"/>
    <w:rsid w:val="003F498B"/>
    <w:rsid w:val="003F61B0"/>
    <w:rsid w:val="00403813"/>
    <w:rsid w:val="00412EE6"/>
    <w:rsid w:val="004220A1"/>
    <w:rsid w:val="00426486"/>
    <w:rsid w:val="00427CD5"/>
    <w:rsid w:val="0048519E"/>
    <w:rsid w:val="00496D5E"/>
    <w:rsid w:val="004C7914"/>
    <w:rsid w:val="004D45AA"/>
    <w:rsid w:val="004F728E"/>
    <w:rsid w:val="0050475F"/>
    <w:rsid w:val="00513581"/>
    <w:rsid w:val="00516D5F"/>
    <w:rsid w:val="00526BC3"/>
    <w:rsid w:val="005431D2"/>
    <w:rsid w:val="0055370B"/>
    <w:rsid w:val="0057086B"/>
    <w:rsid w:val="005A26C6"/>
    <w:rsid w:val="005B6C01"/>
    <w:rsid w:val="005C72CE"/>
    <w:rsid w:val="005E671E"/>
    <w:rsid w:val="005F07AA"/>
    <w:rsid w:val="005F32CB"/>
    <w:rsid w:val="005F4500"/>
    <w:rsid w:val="00607534"/>
    <w:rsid w:val="00647482"/>
    <w:rsid w:val="00651160"/>
    <w:rsid w:val="00654443"/>
    <w:rsid w:val="006B2088"/>
    <w:rsid w:val="006B536F"/>
    <w:rsid w:val="006C0D6B"/>
    <w:rsid w:val="006C603E"/>
    <w:rsid w:val="006D28D7"/>
    <w:rsid w:val="006E7C77"/>
    <w:rsid w:val="00700872"/>
    <w:rsid w:val="0072429A"/>
    <w:rsid w:val="00745CA2"/>
    <w:rsid w:val="0075284D"/>
    <w:rsid w:val="007646AA"/>
    <w:rsid w:val="007667C8"/>
    <w:rsid w:val="0079424B"/>
    <w:rsid w:val="007B69E5"/>
    <w:rsid w:val="007B7059"/>
    <w:rsid w:val="007C5BB4"/>
    <w:rsid w:val="007C69C1"/>
    <w:rsid w:val="007E4438"/>
    <w:rsid w:val="00822A88"/>
    <w:rsid w:val="00824E7A"/>
    <w:rsid w:val="00826FA5"/>
    <w:rsid w:val="00837EE3"/>
    <w:rsid w:val="008653B8"/>
    <w:rsid w:val="00871BD4"/>
    <w:rsid w:val="0087581A"/>
    <w:rsid w:val="0088532A"/>
    <w:rsid w:val="008C2B98"/>
    <w:rsid w:val="008D7CFF"/>
    <w:rsid w:val="008E119E"/>
    <w:rsid w:val="008E4EE7"/>
    <w:rsid w:val="00914DDE"/>
    <w:rsid w:val="009220F4"/>
    <w:rsid w:val="00931874"/>
    <w:rsid w:val="00944FA5"/>
    <w:rsid w:val="00961604"/>
    <w:rsid w:val="00970688"/>
    <w:rsid w:val="00972A6C"/>
    <w:rsid w:val="009804D8"/>
    <w:rsid w:val="009816A1"/>
    <w:rsid w:val="009A2C2B"/>
    <w:rsid w:val="009A6937"/>
    <w:rsid w:val="009C3834"/>
    <w:rsid w:val="009C3FB6"/>
    <w:rsid w:val="009D2DBA"/>
    <w:rsid w:val="009D3244"/>
    <w:rsid w:val="009D616A"/>
    <w:rsid w:val="009F0260"/>
    <w:rsid w:val="00A2632C"/>
    <w:rsid w:val="00A3210B"/>
    <w:rsid w:val="00A5497D"/>
    <w:rsid w:val="00A56945"/>
    <w:rsid w:val="00A765EA"/>
    <w:rsid w:val="00A8052D"/>
    <w:rsid w:val="00A84975"/>
    <w:rsid w:val="00A94471"/>
    <w:rsid w:val="00AC3614"/>
    <w:rsid w:val="00AC3A03"/>
    <w:rsid w:val="00AC3A9E"/>
    <w:rsid w:val="00AC74ED"/>
    <w:rsid w:val="00AE10ED"/>
    <w:rsid w:val="00AE132D"/>
    <w:rsid w:val="00AE4AF9"/>
    <w:rsid w:val="00AF49C7"/>
    <w:rsid w:val="00B026D4"/>
    <w:rsid w:val="00B048F1"/>
    <w:rsid w:val="00B078CB"/>
    <w:rsid w:val="00B206CB"/>
    <w:rsid w:val="00B3502D"/>
    <w:rsid w:val="00B35AD4"/>
    <w:rsid w:val="00B366E2"/>
    <w:rsid w:val="00B63657"/>
    <w:rsid w:val="00B63916"/>
    <w:rsid w:val="00B75D44"/>
    <w:rsid w:val="00B84054"/>
    <w:rsid w:val="00BE0922"/>
    <w:rsid w:val="00BF76EE"/>
    <w:rsid w:val="00C03AB6"/>
    <w:rsid w:val="00C166E2"/>
    <w:rsid w:val="00C51542"/>
    <w:rsid w:val="00C5491D"/>
    <w:rsid w:val="00C871E7"/>
    <w:rsid w:val="00C8748F"/>
    <w:rsid w:val="00CB4679"/>
    <w:rsid w:val="00CD35C2"/>
    <w:rsid w:val="00CF1FC7"/>
    <w:rsid w:val="00D10A85"/>
    <w:rsid w:val="00D14CAA"/>
    <w:rsid w:val="00D30278"/>
    <w:rsid w:val="00D43E55"/>
    <w:rsid w:val="00D518C5"/>
    <w:rsid w:val="00D6286E"/>
    <w:rsid w:val="00D7757B"/>
    <w:rsid w:val="00D96FA2"/>
    <w:rsid w:val="00DA515D"/>
    <w:rsid w:val="00DB0099"/>
    <w:rsid w:val="00DD296C"/>
    <w:rsid w:val="00DE1239"/>
    <w:rsid w:val="00DE22A2"/>
    <w:rsid w:val="00E10B7A"/>
    <w:rsid w:val="00E11ABF"/>
    <w:rsid w:val="00E627C7"/>
    <w:rsid w:val="00E752FF"/>
    <w:rsid w:val="00EC0E2E"/>
    <w:rsid w:val="00ED282B"/>
    <w:rsid w:val="00F12125"/>
    <w:rsid w:val="00F205CB"/>
    <w:rsid w:val="00F20716"/>
    <w:rsid w:val="00F21E42"/>
    <w:rsid w:val="00F2221F"/>
    <w:rsid w:val="00F26136"/>
    <w:rsid w:val="00F43576"/>
    <w:rsid w:val="00F5149B"/>
    <w:rsid w:val="00F534F1"/>
    <w:rsid w:val="00F571A1"/>
    <w:rsid w:val="00F65C88"/>
    <w:rsid w:val="00F77ED6"/>
    <w:rsid w:val="00F82C36"/>
    <w:rsid w:val="00FA6286"/>
    <w:rsid w:val="00FB0D47"/>
    <w:rsid w:val="00FB535C"/>
    <w:rsid w:val="00FD44F4"/>
    <w:rsid w:val="00FF0E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8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 w:type="character" w:styleId="Hyperlink">
    <w:name w:val="Hyperlink"/>
    <w:basedOn w:val="DefaultParagraphFont"/>
    <w:uiPriority w:val="99"/>
    <w:unhideWhenUsed/>
    <w:rsid w:val="009D2DBA"/>
    <w:rPr>
      <w:color w:val="0563C1" w:themeColor="hyperlink"/>
      <w:u w:val="single"/>
    </w:rPr>
  </w:style>
  <w:style w:type="character" w:styleId="UnresolvedMention">
    <w:name w:val="Unresolved Mention"/>
    <w:basedOn w:val="DefaultParagraphFont"/>
    <w:uiPriority w:val="99"/>
    <w:semiHidden/>
    <w:unhideWhenUsed/>
    <w:rsid w:val="009D2DBA"/>
    <w:rPr>
      <w:color w:val="605E5C"/>
      <w:shd w:val="clear" w:color="auto" w:fill="E1DFDD"/>
    </w:rPr>
  </w:style>
  <w:style w:type="table" w:styleId="TableGrid">
    <w:name w:val="Table Grid"/>
    <w:basedOn w:val="TableNormal"/>
    <w:uiPriority w:val="39"/>
    <w:rsid w:val="00914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47392">
      <w:bodyDiv w:val="1"/>
      <w:marLeft w:val="0"/>
      <w:marRight w:val="0"/>
      <w:marTop w:val="0"/>
      <w:marBottom w:val="0"/>
      <w:divBdr>
        <w:top w:val="none" w:sz="0" w:space="0" w:color="auto"/>
        <w:left w:val="none" w:sz="0" w:space="0" w:color="auto"/>
        <w:bottom w:val="none" w:sz="0" w:space="0" w:color="auto"/>
        <w:right w:val="none" w:sz="0" w:space="0" w:color="auto"/>
      </w:divBdr>
    </w:div>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659069698">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3644</TotalTime>
  <Pages>14</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108</cp:revision>
  <dcterms:created xsi:type="dcterms:W3CDTF">2022-03-26T20:10:00Z</dcterms:created>
  <dcterms:modified xsi:type="dcterms:W3CDTF">2022-05-24T12:50:00Z</dcterms:modified>
</cp:coreProperties>
</file>