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A96A" w14:textId="77777777" w:rsidR="008A6EDE" w:rsidRDefault="00571E0C">
      <w:pPr>
        <w:tabs>
          <w:tab w:val="left" w:pos="8200"/>
        </w:tabs>
        <w:ind w:firstLine="2200"/>
        <w:rPr>
          <w:rFonts w:ascii="Times New Roman" w:hAnsi="Times New Roman" w:cs="Times New Roman"/>
          <w:b/>
          <w:bCs/>
          <w:sz w:val="40"/>
          <w:szCs w:val="40"/>
        </w:rPr>
      </w:pPr>
      <w:r>
        <w:rPr>
          <w:rFonts w:ascii="Times New Roman" w:hAnsi="Times New Roman" w:cs="Times New Roman"/>
          <w:b/>
          <w:bCs/>
          <w:sz w:val="40"/>
          <w:szCs w:val="40"/>
        </w:rPr>
        <w:t>IDEATION PHASE</w:t>
      </w:r>
    </w:p>
    <w:p w14:paraId="24D7A96B" w14:textId="77777777" w:rsidR="008A6EDE" w:rsidRDefault="008A6EDE">
      <w:pPr>
        <w:tabs>
          <w:tab w:val="left" w:pos="8200"/>
        </w:tabs>
        <w:ind w:firstLine="2200"/>
        <w:rPr>
          <w:rFonts w:ascii="Times New Roman" w:hAnsi="Times New Roman" w:cs="Times New Roman"/>
          <w:b/>
          <w:bCs/>
          <w:sz w:val="40"/>
          <w:szCs w:val="40"/>
        </w:rPr>
      </w:pPr>
    </w:p>
    <w:p w14:paraId="24D7A96C" w14:textId="77777777" w:rsidR="008A6EDE" w:rsidRDefault="00571E0C">
      <w:pPr>
        <w:tabs>
          <w:tab w:val="left" w:pos="8200"/>
        </w:tabs>
        <w:ind w:firstLineChars="150" w:firstLine="600"/>
        <w:rPr>
          <w:rFonts w:ascii="Times New Roman" w:hAnsi="Times New Roman" w:cs="Times New Roman"/>
          <w:b/>
          <w:bCs/>
          <w:sz w:val="40"/>
          <w:szCs w:val="40"/>
        </w:rPr>
      </w:pPr>
      <w:r>
        <w:rPr>
          <w:rFonts w:ascii="Times New Roman" w:hAnsi="Times New Roman" w:cs="Times New Roman"/>
          <w:b/>
          <w:bCs/>
          <w:sz w:val="40"/>
          <w:szCs w:val="40"/>
        </w:rPr>
        <w:t>DEFINE THE PROBLEM STATEMENT</w:t>
      </w:r>
    </w:p>
    <w:p w14:paraId="24D7A96D" w14:textId="77777777" w:rsidR="008A6EDE" w:rsidRDefault="008A6EDE">
      <w:pPr>
        <w:tabs>
          <w:tab w:val="left" w:pos="8200"/>
        </w:tabs>
        <w:ind w:firstLineChars="150" w:firstLine="600"/>
        <w:rPr>
          <w:rFonts w:ascii="Times New Roman" w:hAnsi="Times New Roman" w:cs="Times New Roman"/>
          <w:b/>
          <w:bCs/>
          <w:sz w:val="40"/>
          <w:szCs w:val="40"/>
        </w:rPr>
      </w:pPr>
    </w:p>
    <w:p w14:paraId="24D7A96E" w14:textId="2DF7842E" w:rsidR="008A6EDE" w:rsidRDefault="00571E0C">
      <w:pPr>
        <w:tabs>
          <w:tab w:val="left" w:pos="8200"/>
        </w:tabs>
        <w:ind w:firstLineChars="0" w:firstLine="0"/>
        <w:jc w:val="both"/>
        <w:rPr>
          <w:rFonts w:ascii="Times New Roman" w:hAnsi="Times New Roman"/>
          <w:sz w:val="40"/>
          <w:szCs w:val="40"/>
        </w:rPr>
      </w:pPr>
      <w:r>
        <w:rPr>
          <w:rFonts w:ascii="Times New Roman" w:hAnsi="Times New Roman" w:cs="Times New Roman"/>
          <w:b/>
          <w:bCs/>
          <w:sz w:val="40"/>
          <w:szCs w:val="40"/>
        </w:rPr>
        <w:t>TEAM ID:</w:t>
      </w:r>
      <w:r>
        <w:rPr>
          <w:rFonts w:ascii="Times New Roman" w:hAnsi="Times New Roman"/>
          <w:sz w:val="40"/>
          <w:szCs w:val="40"/>
        </w:rPr>
        <w:t>NM2025TMID0</w:t>
      </w:r>
      <w:r w:rsidR="008A40B6">
        <w:rPr>
          <w:rFonts w:ascii="Times New Roman" w:hAnsi="Times New Roman"/>
          <w:sz w:val="40"/>
          <w:szCs w:val="40"/>
        </w:rPr>
        <w:t>8074</w:t>
      </w:r>
    </w:p>
    <w:p w14:paraId="24D7A96F" w14:textId="77777777" w:rsidR="008A6EDE" w:rsidRDefault="00571E0C">
      <w:pPr>
        <w:tabs>
          <w:tab w:val="left" w:pos="0"/>
          <w:tab w:val="left" w:pos="8800"/>
        </w:tabs>
        <w:ind w:left="200" w:hangingChars="50" w:hanging="200"/>
        <w:rPr>
          <w:rFonts w:ascii="Times New Roman" w:hAnsi="Times New Roman"/>
          <w:sz w:val="40"/>
          <w:szCs w:val="40"/>
        </w:rPr>
      </w:pPr>
      <w:proofErr w:type="gramStart"/>
      <w:r>
        <w:rPr>
          <w:rFonts w:ascii="Times New Roman" w:hAnsi="Times New Roman"/>
          <w:b/>
          <w:bCs/>
          <w:sz w:val="40"/>
          <w:szCs w:val="40"/>
        </w:rPr>
        <w:t>PROJECTNAME:</w:t>
      </w:r>
      <w:r>
        <w:rPr>
          <w:rFonts w:ascii="Times New Roman" w:hAnsi="Times New Roman"/>
          <w:sz w:val="40"/>
          <w:szCs w:val="40"/>
        </w:rPr>
        <w:t>LEASE</w:t>
      </w:r>
      <w:proofErr w:type="gramEnd"/>
      <w:r>
        <w:rPr>
          <w:rFonts w:ascii="Times New Roman" w:hAnsi="Times New Roman"/>
          <w:sz w:val="40"/>
          <w:szCs w:val="40"/>
        </w:rPr>
        <w:t xml:space="preserve"> MANAGEMENT</w:t>
      </w:r>
    </w:p>
    <w:p w14:paraId="24D7A970" w14:textId="77777777" w:rsidR="008A6EDE" w:rsidRDefault="00571E0C">
      <w:pPr>
        <w:tabs>
          <w:tab w:val="left" w:pos="0"/>
          <w:tab w:val="left" w:pos="8800"/>
        </w:tabs>
        <w:ind w:left="200" w:hangingChars="50" w:hanging="200"/>
        <w:rPr>
          <w:rFonts w:ascii="Times New Roman" w:hAnsi="Times New Roman"/>
          <w:sz w:val="40"/>
          <w:szCs w:val="40"/>
        </w:rPr>
      </w:pPr>
      <w:r>
        <w:rPr>
          <w:rFonts w:ascii="Times New Roman" w:hAnsi="Times New Roman"/>
          <w:sz w:val="40"/>
          <w:szCs w:val="40"/>
        </w:rPr>
        <w:t>SYSTEM</w:t>
      </w:r>
    </w:p>
    <w:p w14:paraId="24D7A971" w14:textId="77777777" w:rsidR="008A6EDE" w:rsidRDefault="00571E0C">
      <w:pPr>
        <w:pStyle w:val="Heading3"/>
        <w:jc w:val="both"/>
        <w:rPr>
          <w:rFonts w:ascii="Times New Roman" w:hAnsi="Times New Roman" w:cs="Times New Roman" w:hint="default"/>
          <w:sz w:val="28"/>
          <w:szCs w:val="28"/>
        </w:rPr>
      </w:pPr>
      <w:r>
        <w:rPr>
          <w:rStyle w:val="Strong"/>
          <w:rFonts w:ascii="Times New Roman" w:hAnsi="Times New Roman" w:cs="Times New Roman" w:hint="default"/>
          <w:b/>
          <w:bCs/>
          <w:sz w:val="28"/>
          <w:szCs w:val="28"/>
        </w:rPr>
        <w:t>Customer Problem Statement Template:</w:t>
      </w:r>
    </w:p>
    <w:p w14:paraId="24D7A972" w14:textId="77777777" w:rsidR="008A6EDE" w:rsidRDefault="00571E0C">
      <w:pPr>
        <w:pStyle w:val="NormalWeb"/>
        <w:jc w:val="both"/>
        <w:rPr>
          <w:rFonts w:cs="Times New Roman"/>
          <w:sz w:val="28"/>
          <w:szCs w:val="28"/>
        </w:rPr>
      </w:pPr>
      <w:r>
        <w:rPr>
          <w:rFonts w:cs="Times New Roman"/>
          <w:sz w:val="28"/>
          <w:szCs w:val="28"/>
        </w:rPr>
        <w:t>Property management companies often face challenges in tracking leases, tenant details, rent payments, and property information efficiently. Manual processes lead to data inaccuracy, missed renewals, and delayed payment tracking, which impacts financial performance and customer satisfaction.</w:t>
      </w:r>
    </w:p>
    <w:p w14:paraId="24D7A973" w14:textId="77777777" w:rsidR="008A6EDE" w:rsidRDefault="00571E0C">
      <w:pPr>
        <w:pStyle w:val="NormalWeb"/>
        <w:jc w:val="both"/>
        <w:rPr>
          <w:rFonts w:cs="Times New Roman"/>
          <w:sz w:val="28"/>
          <w:szCs w:val="28"/>
        </w:rPr>
      </w:pPr>
      <w:r>
        <w:rPr>
          <w:rFonts w:cs="Times New Roman"/>
          <w:sz w:val="28"/>
          <w:szCs w:val="28"/>
        </w:rPr>
        <w:t>There is a need for a centralized system that automates lease tracking, ensures data integrity, and provides real-time visibility of all property-related operations. A Salesforce-based Lease Management System can simplify record maintenance, automate reminders, and improve communication between tenants and property managers.</w:t>
      </w:r>
    </w:p>
    <w:p w14:paraId="24D7A974" w14:textId="77777777" w:rsidR="008A6EDE" w:rsidRDefault="00571E0C">
      <w:pPr>
        <w:pStyle w:val="NormalWeb"/>
        <w:jc w:val="both"/>
        <w:rPr>
          <w:rFonts w:cs="Times New Roman"/>
          <w:sz w:val="28"/>
          <w:szCs w:val="28"/>
        </w:rPr>
      </w:pPr>
      <w:r>
        <w:rPr>
          <w:rFonts w:cs="Times New Roman"/>
          <w:sz w:val="28"/>
          <w:szCs w:val="28"/>
        </w:rPr>
        <w:t>Implementing this solution would reduce manual effort, prevent revenue leakage, and enhance overall business productivity and transparency.</w:t>
      </w:r>
    </w:p>
    <w:p w14:paraId="24D7A975" w14:textId="77777777" w:rsidR="008A6EDE" w:rsidRDefault="00571E0C">
      <w:pPr>
        <w:tabs>
          <w:tab w:val="left" w:pos="0"/>
          <w:tab w:val="left" w:pos="8800"/>
        </w:tabs>
        <w:ind w:left="100" w:hangingChars="50" w:hanging="100"/>
        <w:jc w:val="both"/>
      </w:pPr>
      <w:r>
        <w:rPr>
          <w:noProof/>
        </w:rPr>
        <w:drawing>
          <wp:inline distT="0" distB="0" distL="114300" distR="114300" wp14:anchorId="24D7A97A" wp14:editId="24D7A97B">
            <wp:extent cx="5332095" cy="308229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32095" cy="3082290"/>
                    </a:xfrm>
                    <a:prstGeom prst="rect">
                      <a:avLst/>
                    </a:prstGeom>
                    <a:noFill/>
                    <a:ln>
                      <a:noFill/>
                    </a:ln>
                  </pic:spPr>
                </pic:pic>
              </a:graphicData>
            </a:graphic>
          </wp:inline>
        </w:drawing>
      </w:r>
    </w:p>
    <w:p w14:paraId="24D7A976" w14:textId="77777777" w:rsidR="008A6EDE" w:rsidRDefault="008A6EDE">
      <w:pPr>
        <w:tabs>
          <w:tab w:val="left" w:pos="0"/>
          <w:tab w:val="left" w:pos="8800"/>
        </w:tabs>
        <w:ind w:left="100" w:hangingChars="50" w:hanging="100"/>
        <w:jc w:val="both"/>
      </w:pPr>
    </w:p>
    <w:p w14:paraId="24D7A977" w14:textId="77777777" w:rsidR="008A6EDE" w:rsidRDefault="00571E0C">
      <w:pPr>
        <w:tabs>
          <w:tab w:val="left" w:pos="0"/>
          <w:tab w:val="left" w:pos="8800"/>
        </w:tabs>
        <w:ind w:firstLineChars="0" w:firstLine="0"/>
        <w:jc w:val="both"/>
        <w:rPr>
          <w:rFonts w:ascii="Times New Roman" w:hAnsi="Times New Roman" w:cs="Times New Roman"/>
          <w:b/>
          <w:bCs/>
          <w:sz w:val="32"/>
          <w:szCs w:val="32"/>
        </w:rPr>
      </w:pPr>
      <w:r>
        <w:rPr>
          <w:noProof/>
        </w:rPr>
        <w:lastRenderedPageBreak/>
        <w:drawing>
          <wp:inline distT="0" distB="0" distL="114300" distR="114300" wp14:anchorId="24D7A97C" wp14:editId="24D7A97D">
            <wp:extent cx="5163185" cy="804989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163185" cy="8049895"/>
                    </a:xfrm>
                    <a:prstGeom prst="rect">
                      <a:avLst/>
                    </a:prstGeom>
                    <a:noFill/>
                    <a:ln>
                      <a:noFill/>
                    </a:ln>
                  </pic:spPr>
                </pic:pic>
              </a:graphicData>
            </a:graphic>
          </wp:inline>
        </w:drawing>
      </w:r>
    </w:p>
    <w:p w14:paraId="24D7A978" w14:textId="77777777" w:rsidR="008A6EDE" w:rsidRDefault="008A6EDE">
      <w:pPr>
        <w:tabs>
          <w:tab w:val="left" w:pos="0"/>
          <w:tab w:val="left" w:pos="8800"/>
        </w:tabs>
        <w:ind w:left="160" w:hangingChars="50" w:hanging="160"/>
        <w:jc w:val="both"/>
        <w:rPr>
          <w:rFonts w:ascii="Times New Roman" w:hAnsi="Times New Roman" w:cs="Times New Roman"/>
          <w:b/>
          <w:bCs/>
          <w:sz w:val="32"/>
          <w:szCs w:val="32"/>
        </w:rPr>
      </w:pPr>
    </w:p>
    <w:p w14:paraId="24D7A979" w14:textId="77777777" w:rsidR="008A6EDE" w:rsidRDefault="008A6EDE">
      <w:pPr>
        <w:tabs>
          <w:tab w:val="left" w:pos="0"/>
          <w:tab w:val="left" w:pos="8800"/>
        </w:tabs>
        <w:ind w:left="160" w:hangingChars="50" w:hanging="160"/>
        <w:jc w:val="both"/>
        <w:rPr>
          <w:rFonts w:ascii="Times New Roman" w:hAnsi="Times New Roman" w:cs="Times New Roman"/>
          <w:b/>
          <w:bCs/>
          <w:sz w:val="32"/>
          <w:szCs w:val="32"/>
        </w:rPr>
      </w:pPr>
    </w:p>
    <w:sectPr w:rsidR="008A6EDE">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A980" w14:textId="77777777" w:rsidR="008A6EDE" w:rsidRDefault="00571E0C">
      <w:pPr>
        <w:ind w:firstLine="1100"/>
      </w:pPr>
      <w:r>
        <w:separator/>
      </w:r>
    </w:p>
  </w:endnote>
  <w:endnote w:type="continuationSeparator" w:id="0">
    <w:p w14:paraId="24D7A981" w14:textId="77777777" w:rsidR="008A6EDE" w:rsidRDefault="00571E0C">
      <w:pPr>
        <w:ind w:firstLine="11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A97E" w14:textId="77777777" w:rsidR="008A6EDE" w:rsidRDefault="00571E0C">
      <w:pPr>
        <w:ind w:firstLine="1100"/>
      </w:pPr>
      <w:r>
        <w:separator/>
      </w:r>
    </w:p>
  </w:footnote>
  <w:footnote w:type="continuationSeparator" w:id="0">
    <w:p w14:paraId="24D7A97F" w14:textId="77777777" w:rsidR="008A6EDE" w:rsidRDefault="00571E0C">
      <w:pPr>
        <w:ind w:firstLine="110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9A7772"/>
    <w:rsid w:val="0054482A"/>
    <w:rsid w:val="00571E0C"/>
    <w:rsid w:val="008A40B6"/>
    <w:rsid w:val="008A6EDE"/>
    <w:rsid w:val="2C9A777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7A96A"/>
  <w15:docId w15:val="{0A1CC430-AE46-4071-8859-04E2F434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ind w:firstLineChars="550" w:firstLine="2201"/>
    </w:pPr>
    <w:rPr>
      <w:rFonts w:asciiTheme="minorHAnsi" w:eastAsiaTheme="minorEastAsia" w:hAnsiTheme="minorHAnsi" w:cstheme="minorBidi"/>
      <w:lang w:val="en-US" w:eastAsia="zh-CN" w:bidi="ar-SA"/>
    </w:rPr>
  </w:style>
  <w:style w:type="paragraph" w:styleId="Heading3">
    <w:name w:val="heading 3"/>
    <w:next w:val="Normal"/>
    <w:semiHidden/>
    <w:unhideWhenUsed/>
    <w:qFormat/>
    <w:pPr>
      <w:spacing w:beforeAutospacing="1" w:afterAutospacing="1"/>
      <w:outlineLvl w:val="2"/>
    </w:pPr>
    <w:rPr>
      <w:rFonts w:ascii="SimSun" w:hAnsi="SimSun" w:cs="Latha"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rFonts w:cs="Latha"/>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135</Words>
  <Characters>775</Characters>
  <Application>Microsoft Office Word</Application>
  <DocSecurity>0</DocSecurity>
  <Lines>6</Lines>
  <Paragraphs>1</Paragraphs>
  <ScaleCrop>false</ScaleCrop>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sukran</dc:creator>
  <cp:lastModifiedBy>ryogasree2006@gmail.com</cp:lastModifiedBy>
  <cp:revision>2</cp:revision>
  <dcterms:created xsi:type="dcterms:W3CDTF">2025-11-02T03:01:00Z</dcterms:created>
  <dcterms:modified xsi:type="dcterms:W3CDTF">2025-11-02T03:01:00Z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B5945DA982D14590AE8620B44DE62587_11</vt:lpwstr>
  </property>
</Properties>
</file>