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SIB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شركة شام للوساطه التأمينيه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 شركه مسجله بقرار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للهيئه العامه للرقابه الماليه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سجل تجارى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102310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وبطاقه ضريبيه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61614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نعمل فى مجال التأمين منذ أكتر من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عاما فى كلا من سوريا ولبنان وعدد من الدول الافريقيه و الان نحن فى مصر لنساهم معا فى رفع مستوى التأمين والعمل على تقديم أفضل الخدمات التأمينيه لعملاء الشركه وذلك بدءا من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الإستشارات فيما يخص كيفية إصدار الوثائق التأمينيه الصحيحه أو تصحيح أى وثائق تم إصدارها سابقا عند التجديد التالى او فيما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يخص أنواع التأمين التى قد يحتاج لها العميل ليضمن التغطيه السليمه لصحته وممتلكاته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نعمل مع أفضل شركات التأمين وإعادة التأمين وذلك حرصا على تقديم أفضل المزايا والتغطيات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شعارنا عملنا الحقيقى يبدأ بعد إصدار وثيقة التأمين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وذلك حرصا منا على تقديم خدمات مابعد البيع بأفضل وأحسن الطرق للوقوف دائما بجانب العميل والحرص على راحته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وسرعة تنفيذ مطالباته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عملائنا هم زهور حديقتنا التى نحرص على الإهتمام بكل واحدا على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حدا بدأ من تقديم الإستشارات وفقا لمتطلبات وضع العميل مرورا بإصدار الوثائق التأمينيه ومتابعته بخدمة الوثيقه بإحترافيه عاليه مع أفضل الخبرات والكفاءات المدربه و المجهزه لخدمة العميل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نقدم خدمه الوساطه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التأمينيه  لكافة أنواع وأشكال التأمين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/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الحياه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الطبى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الممتلكات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السيارات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رعاية المسافر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الشغب والإضطرابات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الحوادث الشخصيه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أخطار المقاولين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مخاطر نقل النقديه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السطو و السرقه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تأمين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المنازل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المسؤوليه المدنيه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أجسام السفن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مخاطر خيانة الأمانه للعهد النقديه و العينيه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مخاطر النقل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برى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بحرى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جوى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مخاطر كسر الزجاج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 تأمين مخاطر فقد الإيراد الناتج عن توقف العمل لحدوث خطر مؤمن منه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وكافة أنواع التأمين الاخرى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