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C5" w:rsidRDefault="00D632A8">
      <w:pPr>
        <w:rPr>
          <w:sz w:val="44"/>
          <w:szCs w:val="44"/>
        </w:rPr>
      </w:pPr>
      <w:r>
        <w:rPr>
          <w:sz w:val="44"/>
          <w:szCs w:val="44"/>
        </w:rPr>
        <w:t>11</w:t>
      </w:r>
      <w:proofErr w:type="gramStart"/>
      <w:r>
        <w:rPr>
          <w:sz w:val="44"/>
          <w:szCs w:val="44"/>
        </w:rPr>
        <w:t>)where</w:t>
      </w:r>
      <w:proofErr w:type="gramEnd"/>
      <w:r>
        <w:rPr>
          <w:sz w:val="44"/>
          <w:szCs w:val="44"/>
        </w:rPr>
        <w:t xml:space="preserve"> do we us</w:t>
      </w:r>
      <w:r w:rsidRPr="00D632A8">
        <w:rPr>
          <w:sz w:val="44"/>
          <w:szCs w:val="44"/>
        </w:rPr>
        <w:t xml:space="preserve">e </w:t>
      </w:r>
      <w:proofErr w:type="spellStart"/>
      <w:r w:rsidRPr="00D632A8">
        <w:rPr>
          <w:sz w:val="44"/>
          <w:szCs w:val="44"/>
        </w:rPr>
        <w:t>MongoDB</w:t>
      </w:r>
      <w:proofErr w:type="spellEnd"/>
    </w:p>
    <w:p w:rsidR="00D632A8" w:rsidRDefault="003D4BC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87F880" wp14:editId="1770962E">
            <wp:extent cx="5731510" cy="53543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73BF5">
        <w:rPr>
          <w:sz w:val="24"/>
          <w:szCs w:val="24"/>
        </w:rPr>
        <w:t>mongoose</w:t>
      </w:r>
      <w:proofErr w:type="gramEnd"/>
      <w:r w:rsidR="00873BF5">
        <w:rPr>
          <w:sz w:val="24"/>
          <w:szCs w:val="24"/>
        </w:rPr>
        <w:t xml:space="preserve"> is ORM. </w:t>
      </w:r>
      <w:proofErr w:type="spellStart"/>
      <w:r w:rsidR="00873BF5">
        <w:rPr>
          <w:sz w:val="24"/>
          <w:szCs w:val="24"/>
        </w:rPr>
        <w:t>Monggose</w:t>
      </w:r>
      <w:proofErr w:type="spellEnd"/>
      <w:r w:rsidR="00873BF5">
        <w:rPr>
          <w:sz w:val="24"/>
          <w:szCs w:val="24"/>
        </w:rPr>
        <w:t xml:space="preserve"> is </w:t>
      </w:r>
      <w:proofErr w:type="spellStart"/>
      <w:r w:rsidR="00873BF5">
        <w:rPr>
          <w:sz w:val="24"/>
          <w:szCs w:val="24"/>
        </w:rPr>
        <w:t>somrthing</w:t>
      </w:r>
      <w:proofErr w:type="spellEnd"/>
      <w:r w:rsidR="00873BF5">
        <w:rPr>
          <w:sz w:val="24"/>
          <w:szCs w:val="24"/>
        </w:rPr>
        <w:t xml:space="preserve"> that allow us to work with our database in much eas</w:t>
      </w:r>
      <w:r w:rsidR="007C16A8">
        <w:rPr>
          <w:sz w:val="24"/>
          <w:szCs w:val="24"/>
        </w:rPr>
        <w:t>ier fashion that if we are using</w:t>
      </w:r>
      <w:r w:rsidR="00873BF5">
        <w:rPr>
          <w:sz w:val="24"/>
          <w:szCs w:val="24"/>
        </w:rPr>
        <w:t xml:space="preserve"> core mongo </w:t>
      </w:r>
      <w:proofErr w:type="spellStart"/>
      <w:proofErr w:type="gramStart"/>
      <w:r w:rsidR="00873BF5">
        <w:rPr>
          <w:sz w:val="24"/>
          <w:szCs w:val="24"/>
        </w:rPr>
        <w:t>api’s</w:t>
      </w:r>
      <w:proofErr w:type="spellEnd"/>
      <w:proofErr w:type="gramEnd"/>
      <w:r w:rsidR="00873BF5">
        <w:rPr>
          <w:sz w:val="24"/>
          <w:szCs w:val="24"/>
        </w:rPr>
        <w:t xml:space="preserve">. </w:t>
      </w:r>
      <w:proofErr w:type="gramStart"/>
      <w:r w:rsidR="00873BF5">
        <w:rPr>
          <w:sz w:val="24"/>
          <w:szCs w:val="24"/>
        </w:rPr>
        <w:t>we</w:t>
      </w:r>
      <w:proofErr w:type="gramEnd"/>
      <w:r w:rsidR="00873BF5">
        <w:rPr>
          <w:sz w:val="24"/>
          <w:szCs w:val="24"/>
        </w:rPr>
        <w:t xml:space="preserve"> will sometimes work</w:t>
      </w:r>
      <w:r w:rsidR="007C16A8">
        <w:rPr>
          <w:sz w:val="24"/>
          <w:szCs w:val="24"/>
        </w:rPr>
        <w:t xml:space="preserve"> with mongo directly but for mo</w:t>
      </w:r>
      <w:r w:rsidR="00873BF5">
        <w:rPr>
          <w:sz w:val="24"/>
          <w:szCs w:val="24"/>
        </w:rPr>
        <w:t>st part we will be working with mongoose because it is industry standard.</w:t>
      </w:r>
    </w:p>
    <w:p w:rsidR="00873BF5" w:rsidRDefault="00873BF5">
      <w:pPr>
        <w:rPr>
          <w:sz w:val="44"/>
          <w:szCs w:val="44"/>
        </w:rPr>
      </w:pPr>
      <w:r w:rsidRPr="00A6234F">
        <w:rPr>
          <w:sz w:val="44"/>
          <w:szCs w:val="44"/>
        </w:rPr>
        <w:t>12</w:t>
      </w:r>
      <w:proofErr w:type="gramStart"/>
      <w:r w:rsidRPr="00A6234F">
        <w:rPr>
          <w:sz w:val="44"/>
          <w:szCs w:val="44"/>
        </w:rPr>
        <w:t>)Fundamentals</w:t>
      </w:r>
      <w:proofErr w:type="gramEnd"/>
      <w:r w:rsidRPr="00A6234F">
        <w:rPr>
          <w:sz w:val="44"/>
          <w:szCs w:val="44"/>
        </w:rPr>
        <w:t xml:space="preserve"> of </w:t>
      </w:r>
      <w:proofErr w:type="spellStart"/>
      <w:r w:rsidRPr="00A6234F">
        <w:rPr>
          <w:sz w:val="44"/>
          <w:szCs w:val="44"/>
        </w:rPr>
        <w:t>MongoDb</w:t>
      </w:r>
      <w:proofErr w:type="spellEnd"/>
    </w:p>
    <w:p w:rsidR="00A6234F" w:rsidRDefault="00A6234F">
      <w:pPr>
        <w:rPr>
          <w:sz w:val="24"/>
          <w:szCs w:val="24"/>
        </w:rPr>
      </w:pPr>
      <w:r>
        <w:rPr>
          <w:sz w:val="24"/>
          <w:szCs w:val="24"/>
        </w:rPr>
        <w:t xml:space="preserve">Mongo bases all its data storage around 2 different ideas, first is mongo allows </w:t>
      </w:r>
      <w:proofErr w:type="gramStart"/>
      <w:r>
        <w:rPr>
          <w:sz w:val="24"/>
          <w:szCs w:val="24"/>
        </w:rPr>
        <w:t>to have</w:t>
      </w:r>
      <w:proofErr w:type="gramEnd"/>
      <w:r>
        <w:rPr>
          <w:sz w:val="24"/>
          <w:szCs w:val="24"/>
        </w:rPr>
        <w:t xml:space="preserve"> multiple internal databases inside of a single mongo instance. The purpose of this is to allow us to work on different projects without having to dump </w:t>
      </w:r>
      <w:proofErr w:type="gramStart"/>
      <w:r>
        <w:rPr>
          <w:sz w:val="24"/>
          <w:szCs w:val="24"/>
        </w:rPr>
        <w:t>all  data</w:t>
      </w:r>
      <w:proofErr w:type="gramEnd"/>
      <w:r>
        <w:rPr>
          <w:sz w:val="24"/>
          <w:szCs w:val="24"/>
        </w:rPr>
        <w:t>. We usually do not use multiple databases inside a single application</w:t>
      </w:r>
    </w:p>
    <w:p w:rsidR="00A6234F" w:rsidRDefault="00A6234F">
      <w:pPr>
        <w:rPr>
          <w:noProof/>
          <w:lang w:eastAsia="en-IN"/>
        </w:rPr>
      </w:pPr>
    </w:p>
    <w:p w:rsidR="000D36F5" w:rsidRDefault="00A6234F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DA21F1A" wp14:editId="6B20337C">
            <wp:extent cx="5731510" cy="492934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F5" w:rsidRDefault="000D36F5" w:rsidP="000D36F5">
      <w:pPr>
        <w:rPr>
          <w:sz w:val="24"/>
          <w:szCs w:val="24"/>
        </w:rPr>
      </w:pPr>
    </w:p>
    <w:p w:rsidR="00A6234F" w:rsidRDefault="000D36F5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Reason I mentioned this, is because it introduces a little bit of confusing terminology. We refer to mongo as our database but we are also going to refer to each of these instances as databases as well .so I want to be clear abo</w:t>
      </w:r>
      <w:r w:rsidR="007C16A8">
        <w:rPr>
          <w:sz w:val="24"/>
          <w:szCs w:val="24"/>
        </w:rPr>
        <w:t>u</w:t>
      </w:r>
      <w:r>
        <w:rPr>
          <w:sz w:val="24"/>
          <w:szCs w:val="24"/>
        </w:rPr>
        <w:t>t terminology. In most of cases database refers to one of these instances.</w:t>
      </w:r>
    </w:p>
    <w:p w:rsidR="002B271A" w:rsidRDefault="000D36F5" w:rsidP="000D36F5">
      <w:pPr>
        <w:tabs>
          <w:tab w:val="left" w:pos="1092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inside a data base.</w:t>
      </w:r>
      <w:proofErr w:type="gramEnd"/>
      <w:r>
        <w:rPr>
          <w:sz w:val="24"/>
          <w:szCs w:val="24"/>
        </w:rPr>
        <w:t xml:space="preserve"> </w:t>
      </w:r>
    </w:p>
    <w:p w:rsidR="002B271A" w:rsidRDefault="002B271A" w:rsidP="000D36F5">
      <w:pPr>
        <w:tabs>
          <w:tab w:val="left" w:pos="1092"/>
        </w:tabs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323AD09" wp14:editId="2C19F940">
            <wp:extent cx="4335780" cy="631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F5" w:rsidRDefault="002B271A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 xml:space="preserve">Inside diagram I have </w:t>
      </w:r>
      <w:proofErr w:type="spellStart"/>
      <w:r>
        <w:rPr>
          <w:sz w:val="24"/>
          <w:szCs w:val="24"/>
        </w:rPr>
        <w:t>reflected</w:t>
      </w:r>
      <w:proofErr w:type="gramStart"/>
      <w:r>
        <w:rPr>
          <w:sz w:val="24"/>
          <w:szCs w:val="24"/>
        </w:rPr>
        <w:t>,collection</w:t>
      </w:r>
      <w:proofErr w:type="spellEnd"/>
      <w:proofErr w:type="gramEnd"/>
      <w:r>
        <w:rPr>
          <w:sz w:val="24"/>
          <w:szCs w:val="24"/>
        </w:rPr>
        <w:t xml:space="preserve"> of states</w:t>
      </w:r>
      <w:r w:rsidR="000D36F5">
        <w:rPr>
          <w:sz w:val="24"/>
          <w:szCs w:val="24"/>
        </w:rPr>
        <w:t xml:space="preserve"> and collection of books</w:t>
      </w:r>
      <w:r>
        <w:rPr>
          <w:sz w:val="24"/>
          <w:szCs w:val="24"/>
        </w:rPr>
        <w:t>. The collection is core unit of what stores data inside of mongo database. Traditionally we have one collection for each type of resourc</w:t>
      </w:r>
      <w:r w:rsidR="00444AE7">
        <w:rPr>
          <w:sz w:val="24"/>
          <w:szCs w:val="24"/>
        </w:rPr>
        <w:t xml:space="preserve">e that we might need to make </w:t>
      </w:r>
      <w:proofErr w:type="spellStart"/>
      <w:r w:rsidR="00444AE7">
        <w:rPr>
          <w:sz w:val="24"/>
          <w:szCs w:val="24"/>
        </w:rPr>
        <w:t>avalaible</w:t>
      </w:r>
      <w:proofErr w:type="spellEnd"/>
      <w:r>
        <w:rPr>
          <w:sz w:val="24"/>
          <w:szCs w:val="24"/>
        </w:rPr>
        <w:t xml:space="preserve"> in our application.</w:t>
      </w:r>
      <w:r w:rsidR="007007DC">
        <w:rPr>
          <w:sz w:val="24"/>
          <w:szCs w:val="24"/>
        </w:rPr>
        <w:t xml:space="preserve"> If I am making app of states and books then I will have 2 collections- states and books. We will not mix any type of data inside our collection.</w:t>
      </w:r>
      <w:r w:rsidR="0038581D">
        <w:rPr>
          <w:sz w:val="24"/>
          <w:szCs w:val="24"/>
        </w:rPr>
        <w:t xml:space="preserve">in other works I </w:t>
      </w:r>
      <w:proofErr w:type="spellStart"/>
      <w:r w:rsidR="0038581D">
        <w:rPr>
          <w:sz w:val="24"/>
          <w:szCs w:val="24"/>
        </w:rPr>
        <w:t>wnt</w:t>
      </w:r>
      <w:proofErr w:type="spellEnd"/>
      <w:r w:rsidR="0038581D">
        <w:rPr>
          <w:sz w:val="24"/>
          <w:szCs w:val="24"/>
        </w:rPr>
        <w:t xml:space="preserve"> take a state and put it in books.</w:t>
      </w:r>
    </w:p>
    <w:p w:rsidR="0038581D" w:rsidRDefault="0038581D" w:rsidP="000D36F5">
      <w:pPr>
        <w:tabs>
          <w:tab w:val="left" w:pos="1092"/>
        </w:tabs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D5CC973" wp14:editId="4BA92B8D">
            <wp:extent cx="417576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i</w:t>
      </w:r>
      <w:proofErr w:type="gramEnd"/>
    </w:p>
    <w:p w:rsidR="0038581D" w:rsidRDefault="007C16A8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It is a s</w:t>
      </w:r>
      <w:r w:rsidR="0038581D">
        <w:rPr>
          <w:sz w:val="24"/>
          <w:szCs w:val="24"/>
        </w:rPr>
        <w:t>t</w:t>
      </w:r>
      <w:r>
        <w:rPr>
          <w:sz w:val="24"/>
          <w:szCs w:val="24"/>
        </w:rPr>
        <w:t>at</w:t>
      </w:r>
      <w:r w:rsidR="0038581D">
        <w:rPr>
          <w:sz w:val="24"/>
          <w:szCs w:val="24"/>
        </w:rPr>
        <w:t>e not a book. So I will not put it inside books collections.</w:t>
      </w:r>
    </w:p>
    <w:p w:rsidR="0038581D" w:rsidRDefault="0038581D" w:rsidP="000D36F5">
      <w:pPr>
        <w:tabs>
          <w:tab w:val="left" w:pos="1092"/>
        </w:tabs>
        <w:rPr>
          <w:sz w:val="44"/>
          <w:szCs w:val="44"/>
        </w:rPr>
      </w:pPr>
      <w:r w:rsidRPr="0038581D">
        <w:rPr>
          <w:sz w:val="44"/>
          <w:szCs w:val="44"/>
        </w:rPr>
        <w:t>13</w:t>
      </w:r>
      <w:proofErr w:type="gramStart"/>
      <w:r w:rsidRPr="0038581D">
        <w:rPr>
          <w:sz w:val="44"/>
          <w:szCs w:val="44"/>
        </w:rPr>
        <w:t>)</w:t>
      </w:r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</w:t>
      </w:r>
      <w:r w:rsidRPr="0038581D">
        <w:rPr>
          <w:sz w:val="44"/>
          <w:szCs w:val="44"/>
        </w:rPr>
        <w:t>Last touch of setup</w:t>
      </w:r>
    </w:p>
    <w:p w:rsidR="0038581D" w:rsidRDefault="0096367D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In last lecture we saw 2 core principles of mongo database-</w:t>
      </w:r>
    </w:p>
    <w:p w:rsidR="0096367D" w:rsidRDefault="0096367D" w:rsidP="000D36F5">
      <w:pPr>
        <w:tabs>
          <w:tab w:val="left" w:pos="1092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1)a</w:t>
      </w:r>
      <w:proofErr w:type="gramEnd"/>
      <w:r>
        <w:rPr>
          <w:sz w:val="24"/>
          <w:szCs w:val="24"/>
        </w:rPr>
        <w:t xml:space="preserve"> single mongo database can have multiple internal databases</w:t>
      </w:r>
    </w:p>
    <w:p w:rsidR="0096367D" w:rsidRDefault="0096367D" w:rsidP="000D36F5">
      <w:pPr>
        <w:tabs>
          <w:tab w:val="left" w:pos="1092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2)inside</w:t>
      </w:r>
      <w:proofErr w:type="gramEnd"/>
      <w:r>
        <w:rPr>
          <w:sz w:val="24"/>
          <w:szCs w:val="24"/>
        </w:rPr>
        <w:t xml:space="preserve"> each of these databases we can have multiple collections.</w:t>
      </w:r>
    </w:p>
    <w:p w:rsidR="00953D37" w:rsidRDefault="00953D37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So now we will look into crud operations-</w:t>
      </w:r>
    </w:p>
    <w:p w:rsidR="00953D37" w:rsidRDefault="00953D37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 xml:space="preserve">Create, </w:t>
      </w:r>
      <w:proofErr w:type="spellStart"/>
      <w:r>
        <w:rPr>
          <w:sz w:val="24"/>
          <w:szCs w:val="24"/>
        </w:rPr>
        <w:t>Read</w:t>
      </w:r>
      <w:proofErr w:type="gramStart"/>
      <w:r>
        <w:rPr>
          <w:sz w:val="24"/>
          <w:szCs w:val="24"/>
        </w:rPr>
        <w:t>,update,delete</w:t>
      </w:r>
      <w:proofErr w:type="spellEnd"/>
      <w:proofErr w:type="gramEnd"/>
    </w:p>
    <w:p w:rsidR="00DC24B1" w:rsidRDefault="00DC24B1" w:rsidP="000D36F5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Our first project is going to be gain mastery over these 4 crud operations.</w:t>
      </w:r>
    </w:p>
    <w:p w:rsidR="004D4264" w:rsidRPr="004D4264" w:rsidRDefault="004D4264" w:rsidP="000D36F5">
      <w:pPr>
        <w:tabs>
          <w:tab w:val="left" w:pos="1092"/>
        </w:tabs>
        <w:rPr>
          <w:sz w:val="24"/>
          <w:szCs w:val="24"/>
        </w:rPr>
      </w:pPr>
      <w:bookmarkStart w:id="0" w:name="_GoBack"/>
      <w:bookmarkEnd w:id="0"/>
    </w:p>
    <w:sectPr w:rsidR="004D4264" w:rsidRPr="004D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2A"/>
    <w:rsid w:val="000D36F5"/>
    <w:rsid w:val="00212A2A"/>
    <w:rsid w:val="002B271A"/>
    <w:rsid w:val="0038581D"/>
    <w:rsid w:val="003D4BCE"/>
    <w:rsid w:val="00444AE7"/>
    <w:rsid w:val="004B1174"/>
    <w:rsid w:val="004D4264"/>
    <w:rsid w:val="007007DC"/>
    <w:rsid w:val="007C16A8"/>
    <w:rsid w:val="00873BF5"/>
    <w:rsid w:val="00953D37"/>
    <w:rsid w:val="0096367D"/>
    <w:rsid w:val="00A6234F"/>
    <w:rsid w:val="00B216C5"/>
    <w:rsid w:val="00C7011F"/>
    <w:rsid w:val="00D632A8"/>
    <w:rsid w:val="00D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13</cp:revision>
  <dcterms:created xsi:type="dcterms:W3CDTF">2018-01-23T15:42:00Z</dcterms:created>
  <dcterms:modified xsi:type="dcterms:W3CDTF">2018-07-04T06:56:00Z</dcterms:modified>
</cp:coreProperties>
</file>