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05" w:rsidRDefault="00C74905">
      <w:r>
        <w:t>在</w:t>
      </w:r>
      <w:r>
        <w:t xml:space="preserve">Visual Studio Code </w:t>
      </w:r>
      <w:r>
        <w:t>開啟</w:t>
      </w:r>
      <w:r>
        <w:t xml:space="preserve"> </w:t>
      </w:r>
      <w:r w:rsidR="004D669E" w:rsidRPr="004D669E">
        <w:t>addresses_fqdns_resolution_script.ps1</w:t>
      </w:r>
    </w:p>
    <w:p w:rsidR="00C74905" w:rsidRDefault="00C74905" w:rsidP="00C74905">
      <w:pPr>
        <w:pStyle w:val="a3"/>
        <w:numPr>
          <w:ilvl w:val="0"/>
          <w:numId w:val="1"/>
        </w:numPr>
        <w:ind w:leftChars="0"/>
      </w:pPr>
      <w:r>
        <w:t>執行與</w:t>
      </w:r>
      <w:proofErr w:type="gramStart"/>
      <w:r>
        <w:t>偵</w:t>
      </w:r>
      <w:proofErr w:type="gramEnd"/>
      <w:r>
        <w:t>錯</w:t>
      </w:r>
    </w:p>
    <w:p w:rsidR="004D669E" w:rsidRDefault="004D669E" w:rsidP="00C74905">
      <w:pPr>
        <w:pStyle w:val="a3"/>
        <w:numPr>
          <w:ilvl w:val="0"/>
          <w:numId w:val="1"/>
        </w:numPr>
        <w:ind w:leftChars="0"/>
      </w:pPr>
      <w:r>
        <w:t>切換目錄</w:t>
      </w:r>
      <w:r>
        <w:rPr>
          <w:rFonts w:hint="eastAsia"/>
        </w:rPr>
        <w:t>,</w:t>
      </w:r>
      <w:r>
        <w:t xml:space="preserve"> cd </w:t>
      </w:r>
      <w:r>
        <w:t>目錄位址</w:t>
      </w:r>
    </w:p>
    <w:p w:rsidR="00C74905" w:rsidRDefault="004D669E" w:rsidP="004D669E">
      <w:r w:rsidRPr="004D669E">
        <w:rPr>
          <w:rFonts w:ascii="微軟正黑體" w:eastAsia="微軟正黑體" w:hAnsi="微軟正黑體" w:cs="微軟正黑體"/>
        </w:rPr>
        <w:t>※</w:t>
      </w:r>
      <w:r>
        <w:rPr>
          <w:rFonts w:hint="eastAsia"/>
        </w:rPr>
        <w:t>如沒有在</w:t>
      </w:r>
      <w:r>
        <w:t>Visual Studio Code</w:t>
      </w:r>
      <w:r>
        <w:t>安裝套件</w:t>
      </w:r>
      <w:r>
        <w:t>PowerShell</w:t>
      </w:r>
      <w:r>
        <w:t>則會提示安裝</w:t>
      </w:r>
    </w:p>
    <w:p w:rsidR="00C74905" w:rsidRDefault="004D669E">
      <w:r>
        <w:rPr>
          <w:noProof/>
        </w:rPr>
        <w:drawing>
          <wp:inline distT="0" distB="0" distL="0" distR="0" wp14:anchorId="21DA89AE" wp14:editId="3ACFAAC7">
            <wp:extent cx="6645910" cy="4039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9E" w:rsidRDefault="004D669E" w:rsidP="004D669E">
      <w:r>
        <w:rPr>
          <w:noProof/>
        </w:rPr>
        <w:drawing>
          <wp:inline distT="0" distB="0" distL="0" distR="0" wp14:anchorId="098D63B5" wp14:editId="232FB6DD">
            <wp:extent cx="3914775" cy="2257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5">
        <w:t xml:space="preserve"> </w:t>
      </w:r>
    </w:p>
    <w:p w:rsidR="004D669E" w:rsidRDefault="004D669E" w:rsidP="004D669E"/>
    <w:p w:rsidR="004D669E" w:rsidRDefault="004D669E" w:rsidP="004D669E">
      <w:r>
        <w:t>同目錄中有一份</w:t>
      </w:r>
      <w:r>
        <w:rPr>
          <w:rFonts w:hint="eastAsia"/>
        </w:rPr>
        <w:t>a</w:t>
      </w:r>
      <w:r>
        <w:t>ddresses_fqd.txt</w:t>
      </w:r>
      <w:r>
        <w:t>，需先將欲解析的</w:t>
      </w:r>
      <w:r>
        <w:t>FQDN</w:t>
      </w:r>
      <w:r>
        <w:t>、</w:t>
      </w:r>
      <w:r>
        <w:t>IPS</w:t>
      </w:r>
      <w:r>
        <w:t>依序填上一行一個</w:t>
      </w:r>
    </w:p>
    <w:p w:rsidR="00C74905" w:rsidRDefault="004D669E">
      <w:r>
        <w:rPr>
          <w:noProof/>
        </w:rPr>
        <w:lastRenderedPageBreak/>
        <w:drawing>
          <wp:inline distT="0" distB="0" distL="0" distR="0" wp14:anchorId="7BD79AA1" wp14:editId="482BB8D7">
            <wp:extent cx="6645910" cy="40398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F" w:rsidRDefault="00D6350F"/>
    <w:p w:rsidR="00D6350F" w:rsidRDefault="004D669E">
      <w:r>
        <w:t>在終端機輸入</w:t>
      </w:r>
      <w:r w:rsidRPr="004D669E">
        <w:t>.\addresses_fqdns_resolution_script.ps1</w:t>
      </w:r>
      <w:r>
        <w:t>運行該腳本</w:t>
      </w:r>
    </w:p>
    <w:p w:rsidR="003652AF" w:rsidRDefault="004D669E">
      <w:r>
        <w:t>執行完畢會在相同目錄產生一個</w:t>
      </w:r>
      <w:r w:rsidRPr="004D669E">
        <w:t>output.</w:t>
      </w:r>
      <w:proofErr w:type="gramStart"/>
      <w:r w:rsidRPr="004D669E">
        <w:t>csv</w:t>
      </w:r>
      <w:proofErr w:type="gramEnd"/>
    </w:p>
    <w:p w:rsidR="004D669E" w:rsidRDefault="004D669E">
      <w:r>
        <w:t>以下就會透過</w:t>
      </w:r>
      <w:r>
        <w:t>FQDN</w:t>
      </w:r>
      <w:r>
        <w:t>解析成</w:t>
      </w:r>
      <w:r>
        <w:t>IP</w:t>
      </w:r>
      <w:r>
        <w:t>；而</w:t>
      </w:r>
      <w:r>
        <w:t>IP</w:t>
      </w:r>
      <w:r>
        <w:t>解析為</w:t>
      </w:r>
      <w:r>
        <w:t>FQDN</w:t>
      </w:r>
      <w:bookmarkStart w:id="0" w:name="_GoBack"/>
      <w:bookmarkEnd w:id="0"/>
    </w:p>
    <w:p w:rsidR="004D669E" w:rsidRDefault="004D669E">
      <w:r>
        <w:rPr>
          <w:noProof/>
        </w:rPr>
        <w:drawing>
          <wp:inline distT="0" distB="0" distL="0" distR="0" wp14:anchorId="43CE6E60" wp14:editId="46C5E11B">
            <wp:extent cx="5200650" cy="30765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9E" w:rsidSect="00C749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F0A2A"/>
    <w:multiLevelType w:val="hybridMultilevel"/>
    <w:tmpl w:val="FDB238AE"/>
    <w:lvl w:ilvl="0" w:tplc="E03C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05"/>
    <w:rsid w:val="001A71AF"/>
    <w:rsid w:val="003652AF"/>
    <w:rsid w:val="004D669E"/>
    <w:rsid w:val="00C74905"/>
    <w:rsid w:val="00D6350F"/>
    <w:rsid w:val="00F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00D7-4C66-4B46-BEBE-D804DEDF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9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.資訊課_柯輔陞</dc:creator>
  <cp:keywords/>
  <dc:description/>
  <cp:lastModifiedBy>.資訊課_柯輔陞</cp:lastModifiedBy>
  <cp:revision>3</cp:revision>
  <dcterms:created xsi:type="dcterms:W3CDTF">2022-05-18T08:30:00Z</dcterms:created>
  <dcterms:modified xsi:type="dcterms:W3CDTF">2022-05-19T06:14:00Z</dcterms:modified>
</cp:coreProperties>
</file>