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210CF">
      <w:pPr>
        <w:spacing w:before="16" w:line="1232" w:lineRule="exact"/>
        <w:ind w:firstLine="14"/>
      </w:pPr>
      <w:r>
        <w:rPr>
          <w:position w:val="-24"/>
        </w:rPr>
        <w:drawing>
          <wp:inline distT="0" distB="0" distL="0" distR="0">
            <wp:extent cx="792480" cy="78168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793114" cy="782316"/>
                    </a:xfrm>
                    <a:prstGeom prst="rect">
                      <a:avLst/>
                    </a:prstGeom>
                  </pic:spPr>
                </pic:pic>
              </a:graphicData>
            </a:graphic>
          </wp:inline>
        </w:drawing>
      </w:r>
    </w:p>
    <w:p w14:paraId="33241DA4">
      <w:pPr>
        <w:spacing w:before="88" w:line="1706" w:lineRule="exact"/>
        <w:ind w:firstLine="1145"/>
      </w:pPr>
      <w:r>
        <w:rPr>
          <w:position w:val="-34"/>
        </w:rPr>
        <w:drawing>
          <wp:inline distT="0" distB="0" distL="0" distR="0">
            <wp:extent cx="3836670" cy="108267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3837303" cy="1083296"/>
                    </a:xfrm>
                    <a:prstGeom prst="rect">
                      <a:avLst/>
                    </a:prstGeom>
                  </pic:spPr>
                </pic:pic>
              </a:graphicData>
            </a:graphic>
          </wp:inline>
        </w:drawing>
      </w:r>
    </w:p>
    <w:p w14:paraId="2716D3A0">
      <w:pPr>
        <w:spacing w:line="327" w:lineRule="auto"/>
        <w:rPr>
          <w:rFonts w:ascii="Arial"/>
          <w:sz w:val="21"/>
        </w:rPr>
      </w:pPr>
    </w:p>
    <w:p w14:paraId="6E2CFF10">
      <w:pPr>
        <w:spacing w:line="327" w:lineRule="auto"/>
        <w:rPr>
          <w:rFonts w:ascii="Arial"/>
          <w:sz w:val="21"/>
        </w:rPr>
      </w:pPr>
    </w:p>
    <w:p w14:paraId="54C8CD47">
      <w:pPr>
        <w:spacing w:before="143" w:line="218" w:lineRule="auto"/>
        <w:ind w:left="1978"/>
        <w:outlineLvl w:val="0"/>
        <w:rPr>
          <w:rFonts w:ascii="宋体" w:hAnsi="宋体" w:eastAsia="宋体" w:cs="宋体"/>
          <w:sz w:val="44"/>
          <w:szCs w:val="44"/>
        </w:rPr>
      </w:pPr>
      <w:r>
        <w:rPr>
          <w:rFonts w:ascii="宋体" w:hAnsi="宋体" w:eastAsia="宋体" w:cs="宋体"/>
          <w:spacing w:val="-1"/>
          <w:sz w:val="44"/>
          <w:szCs w:val="44"/>
          <w14:textOutline w14:w="7988" w14:cap="flat" w14:cmpd="sng">
            <w14:solidFill>
              <w14:srgbClr w14:val="000000"/>
            </w14:solidFill>
            <w14:prstDash w14:val="solid"/>
            <w14:miter w14:val="0"/>
          </w14:textOutline>
        </w:rPr>
        <w:t>《</w:t>
      </w:r>
      <w:r>
        <w:rPr>
          <w:rFonts w:hint="eastAsia" w:ascii="宋体" w:hAnsi="宋体" w:eastAsia="宋体" w:cs="宋体"/>
          <w:spacing w:val="-1"/>
          <w:sz w:val="44"/>
          <w:szCs w:val="44"/>
          <w:lang w:val="en-US" w:eastAsia="zh-CN"/>
          <w14:textOutline w14:w="7988" w14:cap="flat" w14:cmpd="sng">
            <w14:solidFill>
              <w14:srgbClr w14:val="000000"/>
            </w14:solidFill>
            <w14:prstDash w14:val="solid"/>
            <w14:miter w14:val="0"/>
          </w14:textOutline>
        </w:rPr>
        <w:t>计算机网络</w:t>
      </w:r>
      <w:r>
        <w:rPr>
          <w:rFonts w:ascii="宋体" w:hAnsi="宋体" w:eastAsia="宋体" w:cs="宋体"/>
          <w:spacing w:val="-1"/>
          <w:sz w:val="44"/>
          <w:szCs w:val="44"/>
          <w14:textOutline w14:w="7988" w14:cap="flat" w14:cmpd="sng">
            <w14:solidFill>
              <w14:srgbClr w14:val="000000"/>
            </w14:solidFill>
            <w14:prstDash w14:val="solid"/>
            <w14:miter w14:val="0"/>
          </w14:textOutline>
        </w:rPr>
        <w:t>》</w:t>
      </w:r>
      <w:r>
        <w:rPr>
          <w:rFonts w:hint="eastAsia" w:ascii="宋体" w:hAnsi="宋体" w:eastAsia="宋体" w:cs="宋体"/>
          <w:spacing w:val="-1"/>
          <w:sz w:val="44"/>
          <w:szCs w:val="44"/>
          <w:lang w:val="en-US" w:eastAsia="zh-CN"/>
          <w14:textOutline w14:w="7988" w14:cap="flat" w14:cmpd="sng">
            <w14:solidFill>
              <w14:srgbClr w14:val="000000"/>
            </w14:solidFill>
            <w14:prstDash w14:val="solid"/>
            <w14:miter w14:val="0"/>
          </w14:textOutline>
        </w:rPr>
        <w:t>课程设计</w:t>
      </w:r>
      <w:r>
        <w:rPr>
          <w:rFonts w:ascii="宋体" w:hAnsi="宋体" w:eastAsia="宋体" w:cs="宋体"/>
          <w:spacing w:val="-1"/>
          <w:sz w:val="44"/>
          <w:szCs w:val="44"/>
          <w14:textOutline w14:w="7988" w14:cap="flat" w14:cmpd="sng">
            <w14:solidFill>
              <w14:srgbClr w14:val="000000"/>
            </w14:solidFill>
            <w14:prstDash w14:val="solid"/>
            <w14:miter w14:val="0"/>
          </w14:textOutline>
        </w:rPr>
        <w:t>报告</w:t>
      </w:r>
    </w:p>
    <w:p w14:paraId="2D489F0D">
      <w:pPr>
        <w:spacing w:line="254" w:lineRule="auto"/>
        <w:rPr>
          <w:rFonts w:ascii="Arial"/>
          <w:sz w:val="21"/>
        </w:rPr>
      </w:pPr>
    </w:p>
    <w:p w14:paraId="6A9E7169">
      <w:pPr>
        <w:spacing w:line="254" w:lineRule="auto"/>
        <w:rPr>
          <w:rFonts w:ascii="Arial"/>
          <w:sz w:val="21"/>
        </w:rPr>
      </w:pPr>
    </w:p>
    <w:p w14:paraId="2C344F2E">
      <w:pPr>
        <w:spacing w:line="254" w:lineRule="auto"/>
        <w:rPr>
          <w:rFonts w:ascii="Arial"/>
          <w:sz w:val="21"/>
        </w:rPr>
      </w:pPr>
    </w:p>
    <w:p w14:paraId="6BC1F733">
      <w:pPr>
        <w:spacing w:line="254" w:lineRule="auto"/>
        <w:rPr>
          <w:rFonts w:ascii="Arial"/>
          <w:sz w:val="21"/>
        </w:rPr>
      </w:pPr>
    </w:p>
    <w:p w14:paraId="465894B4">
      <w:pPr>
        <w:spacing w:line="254" w:lineRule="auto"/>
        <w:rPr>
          <w:rFonts w:ascii="Arial"/>
          <w:sz w:val="21"/>
        </w:rPr>
      </w:pPr>
    </w:p>
    <w:p w14:paraId="753D1B03">
      <w:pPr>
        <w:spacing w:line="254" w:lineRule="auto"/>
        <w:rPr>
          <w:rFonts w:ascii="Arial"/>
          <w:sz w:val="21"/>
        </w:rPr>
      </w:pPr>
    </w:p>
    <w:p w14:paraId="7A3A00B2">
      <w:pPr>
        <w:spacing w:line="254" w:lineRule="auto"/>
        <w:rPr>
          <w:rFonts w:ascii="Arial"/>
          <w:sz w:val="21"/>
        </w:rPr>
      </w:pPr>
    </w:p>
    <w:p w14:paraId="7DE3D01C">
      <w:pPr>
        <w:spacing w:line="254" w:lineRule="auto"/>
        <w:rPr>
          <w:rFonts w:ascii="Arial"/>
          <w:sz w:val="21"/>
        </w:rPr>
      </w:pPr>
    </w:p>
    <w:p w14:paraId="55E76C35">
      <w:pPr>
        <w:spacing w:line="254" w:lineRule="auto"/>
        <w:rPr>
          <w:rFonts w:ascii="Arial"/>
          <w:sz w:val="21"/>
        </w:rPr>
      </w:pPr>
    </w:p>
    <w:p w14:paraId="5F643F0E">
      <w:pPr>
        <w:spacing w:line="254" w:lineRule="auto"/>
        <w:rPr>
          <w:rFonts w:ascii="Arial"/>
          <w:sz w:val="21"/>
        </w:rPr>
      </w:pPr>
    </w:p>
    <w:p w14:paraId="53792887">
      <w:pPr>
        <w:pStyle w:val="5"/>
        <w:spacing w:before="104" w:line="221" w:lineRule="auto"/>
        <w:ind w:left="2196"/>
      </w:pPr>
      <w:r>
        <w:rPr>
          <w:spacing w:val="-10"/>
        </w:rPr>
        <w:t>学</w:t>
      </w:r>
      <w:r>
        <w:rPr>
          <w:spacing w:val="6"/>
        </w:rPr>
        <w:t xml:space="preserve">    </w:t>
      </w:r>
      <w:r>
        <w:rPr>
          <w:spacing w:val="-10"/>
        </w:rPr>
        <w:t>院</w:t>
      </w:r>
      <w:r>
        <w:rPr>
          <w:spacing w:val="32"/>
        </w:rPr>
        <w:t xml:space="preserve"> </w:t>
      </w:r>
      <w:r>
        <w:rPr>
          <w:spacing w:val="-10"/>
          <w:u w:val="single" w:color="auto"/>
        </w:rPr>
        <w:t>国际教育学院</w:t>
      </w:r>
      <w:r>
        <w:rPr>
          <w:u w:val="single" w:color="auto"/>
        </w:rPr>
        <w:t xml:space="preserve">           </w:t>
      </w:r>
    </w:p>
    <w:p w14:paraId="57B98E5E">
      <w:pPr>
        <w:pStyle w:val="5"/>
        <w:spacing w:before="241" w:line="221" w:lineRule="auto"/>
        <w:ind w:left="2192"/>
      </w:pPr>
      <w:r>
        <w:rPr>
          <w:spacing w:val="-3"/>
        </w:rPr>
        <w:t>专    业</w:t>
      </w:r>
      <w:r>
        <w:rPr>
          <w:spacing w:val="22"/>
        </w:rPr>
        <w:t xml:space="preserve"> </w:t>
      </w:r>
      <w:r>
        <w:rPr>
          <w:spacing w:val="-3"/>
          <w:u w:val="single" w:color="auto"/>
        </w:rPr>
        <w:t>计算机科学与技术</w:t>
      </w:r>
      <w:r>
        <w:rPr>
          <w:u w:val="single" w:color="auto"/>
        </w:rPr>
        <w:t xml:space="preserve">       </w:t>
      </w:r>
    </w:p>
    <w:p w14:paraId="402B5A70">
      <w:pPr>
        <w:pStyle w:val="5"/>
        <w:tabs>
          <w:tab w:val="left" w:pos="7154"/>
        </w:tabs>
        <w:spacing w:before="245" w:line="354" w:lineRule="auto"/>
        <w:ind w:left="2185" w:right="1180" w:firstLine="2"/>
        <w:jc w:val="both"/>
        <w:rPr>
          <w:u w:val="single" w:color="auto"/>
        </w:rPr>
      </w:pPr>
      <w:r>
        <w:rPr>
          <w:spacing w:val="-6"/>
        </w:rPr>
        <w:t xml:space="preserve">年级班别 </w:t>
      </w:r>
      <w:r>
        <w:rPr>
          <w:spacing w:val="-6"/>
          <w:u w:val="single" w:color="auto"/>
        </w:rPr>
        <w:t>2</w:t>
      </w:r>
      <w:r>
        <w:rPr>
          <w:rFonts w:hint="eastAsia"/>
          <w:spacing w:val="-6"/>
          <w:u w:val="single" w:color="auto"/>
          <w:lang w:val="en-US" w:eastAsia="zh-CN"/>
        </w:rPr>
        <w:t>4</w:t>
      </w:r>
      <w:r>
        <w:rPr>
          <w:spacing w:val="-63"/>
          <w:u w:val="single" w:color="auto"/>
        </w:rPr>
        <w:t xml:space="preserve"> </w:t>
      </w:r>
      <w:r>
        <w:rPr>
          <w:spacing w:val="-6"/>
          <w:u w:val="single" w:color="auto"/>
        </w:rPr>
        <w:t>级计科</w:t>
      </w:r>
      <w:r>
        <w:rPr>
          <w:spacing w:val="-52"/>
          <w:u w:val="single" w:color="auto"/>
        </w:rPr>
        <w:t xml:space="preserve"> </w:t>
      </w:r>
      <w:r>
        <w:rPr>
          <w:spacing w:val="-6"/>
          <w:u w:val="single" w:color="auto"/>
        </w:rPr>
        <w:t>1</w:t>
      </w:r>
      <w:r>
        <w:rPr>
          <w:spacing w:val="-68"/>
          <w:u w:val="single" w:color="auto"/>
        </w:rPr>
        <w:t xml:space="preserve"> </w:t>
      </w:r>
      <w:r>
        <w:rPr>
          <w:spacing w:val="-6"/>
          <w:u w:val="single" w:color="auto"/>
        </w:rPr>
        <w:t>班</w:t>
      </w:r>
      <w:r>
        <w:rPr>
          <w:u w:val="single" w:color="auto"/>
        </w:rPr>
        <w:tab/>
      </w:r>
      <w:r>
        <w:t xml:space="preserve"> </w:t>
      </w:r>
      <w:r>
        <w:rPr>
          <w:spacing w:val="-3"/>
        </w:rPr>
        <w:t>学</w:t>
      </w:r>
      <w:r>
        <w:rPr>
          <w:spacing w:val="6"/>
        </w:rPr>
        <w:t xml:space="preserve">    </w:t>
      </w:r>
      <w:r>
        <w:rPr>
          <w:spacing w:val="-3"/>
        </w:rPr>
        <w:t xml:space="preserve">号 </w:t>
      </w:r>
      <w:r>
        <w:rPr>
          <w:spacing w:val="-3"/>
          <w:u w:val="single" w:color="auto"/>
        </w:rPr>
        <w:t>312</w:t>
      </w:r>
      <w:r>
        <w:rPr>
          <w:rFonts w:hint="eastAsia"/>
          <w:spacing w:val="-3"/>
          <w:u w:val="single" w:color="auto"/>
          <w:lang w:val="en-US" w:eastAsia="zh-CN"/>
        </w:rPr>
        <w:t>4</w:t>
      </w:r>
      <w:r>
        <w:rPr>
          <w:spacing w:val="-3"/>
          <w:u w:val="single" w:color="auto"/>
        </w:rPr>
        <w:t>009</w:t>
      </w:r>
      <w:r>
        <w:rPr>
          <w:rFonts w:hint="eastAsia"/>
          <w:spacing w:val="-3"/>
          <w:u w:val="single" w:color="auto"/>
          <w:lang w:val="en-US" w:eastAsia="zh-CN"/>
        </w:rPr>
        <w:t>837</w:t>
      </w:r>
      <w:r>
        <w:rPr>
          <w:u w:val="single" w:color="auto"/>
        </w:rPr>
        <w:tab/>
      </w:r>
      <w:r>
        <w:t xml:space="preserve"> </w:t>
      </w:r>
      <w:r>
        <w:rPr>
          <w:spacing w:val="-6"/>
        </w:rPr>
        <w:t>学生姓名</w:t>
      </w:r>
      <w:r>
        <w:rPr>
          <w:spacing w:val="24"/>
        </w:rPr>
        <w:t xml:space="preserve"> </w:t>
      </w:r>
      <w:r>
        <w:rPr>
          <w:rFonts w:hint="eastAsia"/>
          <w:spacing w:val="24"/>
          <w:u w:val="single"/>
          <w:lang w:val="en-US" w:eastAsia="zh-CN"/>
        </w:rPr>
        <w:t>黄建刚</w:t>
      </w:r>
      <w:r>
        <w:rPr>
          <w:u w:val="single" w:color="auto"/>
        </w:rPr>
        <w:tab/>
      </w:r>
      <w:r>
        <w:t xml:space="preserve"> </w:t>
      </w:r>
      <w:r>
        <w:rPr>
          <w:spacing w:val="-8"/>
        </w:rPr>
        <w:t>指导教师</w:t>
      </w:r>
      <w:r>
        <w:rPr>
          <w:spacing w:val="43"/>
        </w:rPr>
        <w:t xml:space="preserve"> </w:t>
      </w:r>
      <w:r>
        <w:rPr>
          <w:rFonts w:hint="eastAsia"/>
          <w:spacing w:val="43"/>
          <w:u w:val="single"/>
          <w:lang w:val="en-US" w:eastAsia="zh-CN"/>
        </w:rPr>
        <w:t>梁路</w:t>
      </w:r>
      <w:r>
        <w:rPr>
          <w:u w:val="single" w:color="auto"/>
        </w:rPr>
        <w:tab/>
      </w:r>
      <w:r>
        <w:t xml:space="preserve"> </w:t>
      </w:r>
      <w:r>
        <w:rPr>
          <w:spacing w:val="27"/>
        </w:rPr>
        <w:t>成</w:t>
      </w:r>
      <w:r>
        <w:rPr>
          <w:spacing w:val="4"/>
        </w:rPr>
        <w:t xml:space="preserve">   </w:t>
      </w:r>
      <w:r>
        <w:rPr>
          <w:spacing w:val="27"/>
        </w:rPr>
        <w:t>绩</w:t>
      </w:r>
      <w:r>
        <w:t xml:space="preserve"> </w:t>
      </w:r>
      <w:r>
        <w:rPr>
          <w:u w:val="single" w:color="auto"/>
        </w:rPr>
        <w:t xml:space="preserve">                       </w:t>
      </w:r>
    </w:p>
    <w:p w14:paraId="00E6A6A8">
      <w:pPr>
        <w:pStyle w:val="5"/>
        <w:tabs>
          <w:tab w:val="left" w:pos="7154"/>
        </w:tabs>
        <w:spacing w:before="245" w:line="354" w:lineRule="auto"/>
        <w:ind w:left="2185" w:right="1180" w:firstLine="2"/>
        <w:jc w:val="both"/>
        <w:rPr>
          <w:u w:val="single" w:color="auto"/>
        </w:rPr>
      </w:pPr>
    </w:p>
    <w:p w14:paraId="5BD6EDC3">
      <w:pPr>
        <w:pStyle w:val="5"/>
        <w:tabs>
          <w:tab w:val="left" w:pos="7154"/>
        </w:tabs>
        <w:spacing w:before="245" w:line="354" w:lineRule="auto"/>
        <w:ind w:left="2185" w:right="1180" w:firstLine="2"/>
        <w:jc w:val="both"/>
        <w:rPr>
          <w:u w:val="single" w:color="auto"/>
        </w:rPr>
      </w:pPr>
    </w:p>
    <w:p w14:paraId="4DFF4D20">
      <w:pPr>
        <w:pStyle w:val="5"/>
        <w:tabs>
          <w:tab w:val="left" w:pos="7154"/>
        </w:tabs>
        <w:spacing w:before="245" w:line="354" w:lineRule="auto"/>
        <w:ind w:left="2185" w:right="1180" w:firstLine="2"/>
        <w:jc w:val="both"/>
        <w:rPr>
          <w:u w:val="single" w:color="auto"/>
        </w:rPr>
      </w:pPr>
    </w:p>
    <w:p w14:paraId="27335308">
      <w:pPr>
        <w:pStyle w:val="5"/>
        <w:tabs>
          <w:tab w:val="left" w:pos="7154"/>
        </w:tabs>
        <w:spacing w:before="245" w:line="354" w:lineRule="auto"/>
        <w:ind w:right="1180"/>
        <w:jc w:val="both"/>
        <w:rPr>
          <w:u w:val="single" w:color="auto"/>
        </w:rPr>
      </w:pPr>
    </w:p>
    <w:p w14:paraId="6FA2BF59">
      <w:pPr>
        <w:keepNext w:val="0"/>
        <w:keepLines w:val="0"/>
        <w:widowControl/>
        <w:suppressLineNumbers w:val="0"/>
        <w:shd w:val="clear" w:fill="FFFFFF"/>
        <w:spacing w:line="165" w:lineRule="atLeast"/>
        <w:jc w:val="left"/>
        <w:rPr>
          <w:rFonts w:hint="default" w:ascii="Consolas" w:hAnsi="Consolas" w:eastAsia="Consolas" w:cs="Consolas"/>
          <w:b/>
          <w:bCs/>
          <w:snapToGrid w:val="0"/>
          <w:color w:val="000000"/>
          <w:kern w:val="0"/>
          <w:sz w:val="9"/>
          <w:szCs w:val="9"/>
          <w:shd w:val="clear" w:fill="FFFFFF"/>
          <w:lang w:val="en-US" w:eastAsia="zh-CN" w:bidi="ar"/>
        </w:rPr>
      </w:pPr>
    </w:p>
    <w:p w14:paraId="1D4D5479">
      <w:pPr>
        <w:keepNext w:val="0"/>
        <w:keepLines w:val="0"/>
        <w:widowControl/>
        <w:suppressLineNumbers w:val="0"/>
        <w:shd w:val="clear" w:fill="FFFFFF"/>
        <w:spacing w:line="165" w:lineRule="atLeast"/>
        <w:jc w:val="left"/>
        <w:rPr>
          <w:rFonts w:hint="default" w:ascii="Consolas" w:hAnsi="Consolas" w:eastAsia="Consolas" w:cs="Consolas"/>
          <w:b/>
          <w:bCs/>
          <w:snapToGrid w:val="0"/>
          <w:color w:val="000000"/>
          <w:kern w:val="0"/>
          <w:sz w:val="9"/>
          <w:szCs w:val="9"/>
          <w:shd w:val="clear" w:fill="FFFFFF"/>
          <w:lang w:val="en-US" w:eastAsia="zh-CN" w:bidi="ar"/>
        </w:rPr>
      </w:pPr>
    </w:p>
    <w:p w14:paraId="7AB6928E">
      <w:pPr>
        <w:keepNext w:val="0"/>
        <w:keepLines w:val="0"/>
        <w:widowControl/>
        <w:suppressLineNumbers w:val="0"/>
        <w:shd w:val="clear" w:fill="FFFFFF"/>
        <w:spacing w:line="165" w:lineRule="atLeast"/>
        <w:jc w:val="left"/>
        <w:rPr>
          <w:rFonts w:hint="default" w:ascii="Consolas" w:hAnsi="Consolas" w:eastAsia="Consolas" w:cs="Consolas"/>
          <w:b/>
          <w:bCs/>
          <w:snapToGrid w:val="0"/>
          <w:color w:val="000000"/>
          <w:kern w:val="0"/>
          <w:sz w:val="9"/>
          <w:szCs w:val="9"/>
          <w:shd w:val="clear" w:fill="FFFFFF"/>
          <w:lang w:val="en-US" w:eastAsia="zh-CN" w:bidi="ar"/>
        </w:rPr>
      </w:pPr>
    </w:p>
    <w:p w14:paraId="613F68EC">
      <w:pPr>
        <w:pStyle w:val="2"/>
        <w:bidi w:val="0"/>
      </w:pPr>
      <w:r>
        <w:rPr>
          <w:rFonts w:hint="default"/>
          <w:lang w:val="en-US" w:eastAsia="zh-CN"/>
        </w:rPr>
        <w:t> 网络嗅探器课程设计报告</w:t>
      </w:r>
    </w:p>
    <w:p w14:paraId="36EC3B7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p>
    <w:p w14:paraId="2D2D7436">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Style w:val="13"/>
          <w:rFonts w:hint="eastAsia" w:ascii="宋体" w:hAnsi="宋体" w:eastAsia="宋体" w:cs="宋体"/>
          <w:lang w:val="en-US" w:eastAsia="zh-CN"/>
        </w:rPr>
        <w:t>一、课程设计题目</w:t>
      </w:r>
    </w:p>
    <w:p w14:paraId="41400A25">
      <w:pPr>
        <w:keepNext w:val="0"/>
        <w:keepLines w:val="0"/>
        <w:widowControl/>
        <w:suppressLineNumbers w:val="0"/>
        <w:jc w:val="left"/>
        <w:rPr>
          <w:rFonts w:hint="eastAsia" w:ascii="宋体" w:hAnsi="宋体" w:eastAsia="宋体" w:cs="宋体"/>
          <w:sz w:val="24"/>
          <w:szCs w:val="24"/>
        </w:rPr>
      </w:pPr>
    </w:p>
    <w:p w14:paraId="39DE6681">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基于原始套接字的网络嗅探器</w:t>
      </w:r>
    </w:p>
    <w:p w14:paraId="2D17B16B">
      <w:pPr>
        <w:keepNext w:val="0"/>
        <w:keepLines w:val="0"/>
        <w:widowControl/>
        <w:suppressLineNumbers w:val="0"/>
        <w:jc w:val="left"/>
        <w:rPr>
          <w:rFonts w:hint="eastAsia" w:ascii="宋体" w:hAnsi="宋体" w:eastAsia="宋体" w:cs="宋体"/>
          <w:sz w:val="24"/>
          <w:szCs w:val="24"/>
        </w:rPr>
      </w:pPr>
    </w:p>
    <w:p w14:paraId="239F3C3C">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Style w:val="13"/>
          <w:rFonts w:hint="eastAsia" w:ascii="宋体" w:hAnsi="宋体" w:eastAsia="宋体" w:cs="宋体"/>
          <w:lang w:val="en-US" w:eastAsia="zh-CN"/>
        </w:rPr>
        <w:t>二、实验环境及工具</w:t>
      </w:r>
    </w:p>
    <w:p w14:paraId="74A47D5C">
      <w:pPr>
        <w:keepNext w:val="0"/>
        <w:keepLines w:val="0"/>
        <w:widowControl/>
        <w:suppressLineNumbers w:val="0"/>
        <w:jc w:val="left"/>
        <w:rPr>
          <w:rFonts w:hint="eastAsia" w:ascii="宋体" w:hAnsi="宋体" w:eastAsia="宋体" w:cs="宋体"/>
          <w:sz w:val="24"/>
          <w:szCs w:val="24"/>
        </w:rPr>
      </w:pPr>
    </w:p>
    <w:p w14:paraId="6782DF96">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1.</w:t>
      </w:r>
      <w:r>
        <w:rPr>
          <w:rFonts w:hint="eastAsia" w:ascii="宋体" w:hAnsi="宋体" w:eastAsia="宋体" w:cs="宋体"/>
          <w:b w:val="0"/>
          <w:bCs w:val="0"/>
          <w:snapToGrid w:val="0"/>
          <w:color w:val="000000"/>
          <w:kern w:val="0"/>
          <w:sz w:val="24"/>
          <w:szCs w:val="24"/>
          <w:shd w:val="clear" w:fill="FFFFFF"/>
          <w:lang w:val="en-US" w:eastAsia="zh-CN" w:bidi="ar"/>
        </w:rPr>
        <w:t xml:space="preserve"> 开发环境：Visual Studio Code（Trae IDE）</w:t>
      </w:r>
    </w:p>
    <w:p w14:paraId="126B1C36">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2.</w:t>
      </w:r>
      <w:r>
        <w:rPr>
          <w:rFonts w:hint="eastAsia" w:ascii="宋体" w:hAnsi="宋体" w:eastAsia="宋体" w:cs="宋体"/>
          <w:b w:val="0"/>
          <w:bCs w:val="0"/>
          <w:snapToGrid w:val="0"/>
          <w:color w:val="000000"/>
          <w:kern w:val="0"/>
          <w:sz w:val="24"/>
          <w:szCs w:val="24"/>
          <w:shd w:val="clear" w:fill="FFFFFF"/>
          <w:lang w:val="en-US" w:eastAsia="zh-CN" w:bidi="ar"/>
        </w:rPr>
        <w:t xml:space="preserve"> 操作系统：Windows 10/11</w:t>
      </w:r>
    </w:p>
    <w:p w14:paraId="3854931A">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3.</w:t>
      </w:r>
      <w:r>
        <w:rPr>
          <w:rFonts w:hint="eastAsia" w:ascii="宋体" w:hAnsi="宋体" w:eastAsia="宋体" w:cs="宋体"/>
          <w:b w:val="0"/>
          <w:bCs w:val="0"/>
          <w:snapToGrid w:val="0"/>
          <w:color w:val="000000"/>
          <w:kern w:val="0"/>
          <w:sz w:val="24"/>
          <w:szCs w:val="24"/>
          <w:shd w:val="clear" w:fill="FFFFFF"/>
          <w:lang w:val="en-US" w:eastAsia="zh-CN" w:bidi="ar"/>
        </w:rPr>
        <w:t xml:space="preserve"> 程序设计语言：Python 3.6+</w:t>
      </w:r>
    </w:p>
    <w:p w14:paraId="131A38BD">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4.</w:t>
      </w:r>
      <w:r>
        <w:rPr>
          <w:rFonts w:hint="eastAsia" w:ascii="宋体" w:hAnsi="宋体" w:eastAsia="宋体" w:cs="宋体"/>
          <w:b w:val="0"/>
          <w:bCs w:val="0"/>
          <w:snapToGrid w:val="0"/>
          <w:color w:val="000000"/>
          <w:kern w:val="0"/>
          <w:sz w:val="24"/>
          <w:szCs w:val="24"/>
          <w:shd w:val="clear" w:fill="FFFFFF"/>
          <w:lang w:val="en-US" w:eastAsia="zh-CN" w:bidi="ar"/>
        </w:rPr>
        <w:t xml:space="preserve"> 依赖库：仅使用Python标准库（无需安装任何第三方库）</w:t>
      </w:r>
    </w:p>
    <w:p w14:paraId="05350684">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w:t>
      </w: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w:t>
      </w:r>
      <w:r>
        <w:rPr>
          <w:rFonts w:hint="eastAsia" w:ascii="宋体" w:hAnsi="宋体" w:eastAsia="宋体" w:cs="宋体"/>
          <w:b w:val="0"/>
          <w:bCs w:val="0"/>
          <w:snapToGrid w:val="0"/>
          <w:color w:val="000000"/>
          <w:kern w:val="0"/>
          <w:sz w:val="24"/>
          <w:szCs w:val="24"/>
          <w:shd w:val="clear" w:fill="FFFFFF"/>
          <w:lang w:val="en-US" w:eastAsia="zh-CN" w:bidi="ar"/>
        </w:rPr>
        <w:t>`socket`</w:t>
      </w:r>
      <w:r>
        <w:rPr>
          <w:rFonts w:hint="eastAsia" w:ascii="宋体" w:hAnsi="宋体" w:eastAsia="宋体" w:cs="宋体"/>
          <w:b w:val="0"/>
          <w:bCs w:val="0"/>
          <w:snapToGrid w:val="0"/>
          <w:color w:val="000000"/>
          <w:kern w:val="0"/>
          <w:sz w:val="24"/>
          <w:szCs w:val="24"/>
          <w:shd w:val="clear" w:fill="FFFFFF"/>
          <w:lang w:val="en-US" w:eastAsia="zh-CN" w:bidi="ar"/>
        </w:rPr>
        <w:t xml:space="preserve"> — 原始套接字创建与网络通信</w:t>
      </w:r>
    </w:p>
    <w:p w14:paraId="4E735894">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w:t>
      </w: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w:t>
      </w:r>
      <w:r>
        <w:rPr>
          <w:rFonts w:hint="eastAsia" w:ascii="宋体" w:hAnsi="宋体" w:eastAsia="宋体" w:cs="宋体"/>
          <w:b w:val="0"/>
          <w:bCs w:val="0"/>
          <w:snapToGrid w:val="0"/>
          <w:color w:val="000000"/>
          <w:kern w:val="0"/>
          <w:sz w:val="24"/>
          <w:szCs w:val="24"/>
          <w:shd w:val="clear" w:fill="FFFFFF"/>
          <w:lang w:val="en-US" w:eastAsia="zh-CN" w:bidi="ar"/>
        </w:rPr>
        <w:t>`struct`</w:t>
      </w:r>
      <w:r>
        <w:rPr>
          <w:rFonts w:hint="eastAsia" w:ascii="宋体" w:hAnsi="宋体" w:eastAsia="宋体" w:cs="宋体"/>
          <w:b w:val="0"/>
          <w:bCs w:val="0"/>
          <w:snapToGrid w:val="0"/>
          <w:color w:val="000000"/>
          <w:kern w:val="0"/>
          <w:sz w:val="24"/>
          <w:szCs w:val="24"/>
          <w:shd w:val="clear" w:fill="FFFFFF"/>
          <w:lang w:val="en-US" w:eastAsia="zh-CN" w:bidi="ar"/>
        </w:rPr>
        <w:t xml:space="preserve"> — 二进制数据包解析</w:t>
      </w:r>
    </w:p>
    <w:p w14:paraId="229B23B4">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w:t>
      </w: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w:t>
      </w:r>
      <w:r>
        <w:rPr>
          <w:rFonts w:hint="eastAsia" w:ascii="宋体" w:hAnsi="宋体" w:eastAsia="宋体" w:cs="宋体"/>
          <w:b w:val="0"/>
          <w:bCs w:val="0"/>
          <w:snapToGrid w:val="0"/>
          <w:color w:val="000000"/>
          <w:kern w:val="0"/>
          <w:sz w:val="24"/>
          <w:szCs w:val="24"/>
          <w:shd w:val="clear" w:fill="FFFFFF"/>
          <w:lang w:val="en-US" w:eastAsia="zh-CN" w:bidi="ar"/>
        </w:rPr>
        <w:t>`tkinter`</w:t>
      </w:r>
      <w:r>
        <w:rPr>
          <w:rFonts w:hint="eastAsia" w:ascii="宋体" w:hAnsi="宋体" w:eastAsia="宋体" w:cs="宋体"/>
          <w:b w:val="0"/>
          <w:bCs w:val="0"/>
          <w:snapToGrid w:val="0"/>
          <w:color w:val="000000"/>
          <w:kern w:val="0"/>
          <w:sz w:val="24"/>
          <w:szCs w:val="24"/>
          <w:shd w:val="clear" w:fill="FFFFFF"/>
          <w:lang w:val="en-US" w:eastAsia="zh-CN" w:bidi="ar"/>
        </w:rPr>
        <w:t xml:space="preserve"> — 图形用户界面构建</w:t>
      </w:r>
    </w:p>
    <w:p w14:paraId="58B03C42">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w:t>
      </w: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w:t>
      </w:r>
      <w:r>
        <w:rPr>
          <w:rFonts w:hint="eastAsia" w:ascii="宋体" w:hAnsi="宋体" w:eastAsia="宋体" w:cs="宋体"/>
          <w:b w:val="0"/>
          <w:bCs w:val="0"/>
          <w:snapToGrid w:val="0"/>
          <w:color w:val="000000"/>
          <w:kern w:val="0"/>
          <w:sz w:val="24"/>
          <w:szCs w:val="24"/>
          <w:shd w:val="clear" w:fill="FFFFFF"/>
          <w:lang w:val="en-US" w:eastAsia="zh-CN" w:bidi="ar"/>
        </w:rPr>
        <w:t>`threading`</w:t>
      </w:r>
      <w:r>
        <w:rPr>
          <w:rFonts w:hint="eastAsia" w:ascii="宋体" w:hAnsi="宋体" w:eastAsia="宋体" w:cs="宋体"/>
          <w:b w:val="0"/>
          <w:bCs w:val="0"/>
          <w:snapToGrid w:val="0"/>
          <w:color w:val="000000"/>
          <w:kern w:val="0"/>
          <w:sz w:val="24"/>
          <w:szCs w:val="24"/>
          <w:shd w:val="clear" w:fill="FFFFFF"/>
          <w:lang w:val="en-US" w:eastAsia="zh-CN" w:bidi="ar"/>
        </w:rPr>
        <w:t xml:space="preserve"> — 多线程数据包捕获</w:t>
      </w:r>
    </w:p>
    <w:p w14:paraId="0D8E096A">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w:t>
      </w: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w:t>
      </w:r>
      <w:r>
        <w:rPr>
          <w:rFonts w:hint="eastAsia" w:ascii="宋体" w:hAnsi="宋体" w:eastAsia="宋体" w:cs="宋体"/>
          <w:b w:val="0"/>
          <w:bCs w:val="0"/>
          <w:snapToGrid w:val="0"/>
          <w:color w:val="000000"/>
          <w:kern w:val="0"/>
          <w:sz w:val="24"/>
          <w:szCs w:val="24"/>
          <w:shd w:val="clear" w:fill="FFFFFF"/>
          <w:lang w:val="en-US" w:eastAsia="zh-CN" w:bidi="ar"/>
        </w:rPr>
        <w:t>`ctypes`</w:t>
      </w:r>
      <w:r>
        <w:rPr>
          <w:rFonts w:hint="eastAsia" w:ascii="宋体" w:hAnsi="宋体" w:eastAsia="宋体" w:cs="宋体"/>
          <w:b w:val="0"/>
          <w:bCs w:val="0"/>
          <w:snapToGrid w:val="0"/>
          <w:color w:val="000000"/>
          <w:kern w:val="0"/>
          <w:sz w:val="24"/>
          <w:szCs w:val="24"/>
          <w:shd w:val="clear" w:fill="FFFFFF"/>
          <w:lang w:val="en-US" w:eastAsia="zh-CN" w:bidi="ar"/>
        </w:rPr>
        <w:t xml:space="preserve"> — Windows API调用（管理员权限检测）</w:t>
      </w:r>
    </w:p>
    <w:p w14:paraId="103B2032">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w:t>
      </w: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w:t>
      </w:r>
      <w:r>
        <w:rPr>
          <w:rFonts w:hint="eastAsia" w:ascii="宋体" w:hAnsi="宋体" w:eastAsia="宋体" w:cs="宋体"/>
          <w:b w:val="0"/>
          <w:bCs w:val="0"/>
          <w:snapToGrid w:val="0"/>
          <w:color w:val="000000"/>
          <w:kern w:val="0"/>
          <w:sz w:val="24"/>
          <w:szCs w:val="24"/>
          <w:shd w:val="clear" w:fill="FFFFFF"/>
          <w:lang w:val="en-US" w:eastAsia="zh-CN" w:bidi="ar"/>
        </w:rPr>
        <w:t>`datetime`</w:t>
      </w:r>
      <w:r>
        <w:rPr>
          <w:rFonts w:hint="eastAsia" w:ascii="宋体" w:hAnsi="宋体" w:eastAsia="宋体" w:cs="宋体"/>
          <w:b w:val="0"/>
          <w:bCs w:val="0"/>
          <w:snapToGrid w:val="0"/>
          <w:color w:val="000000"/>
          <w:kern w:val="0"/>
          <w:sz w:val="24"/>
          <w:szCs w:val="24"/>
          <w:shd w:val="clear" w:fill="FFFFFF"/>
          <w:lang w:val="en-US" w:eastAsia="zh-CN" w:bidi="ar"/>
        </w:rPr>
        <w:t xml:space="preserve"> — 时间戳记录</w:t>
      </w:r>
    </w:p>
    <w:p w14:paraId="674055D1">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w:t>
      </w: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w:t>
      </w:r>
      <w:r>
        <w:rPr>
          <w:rFonts w:hint="eastAsia" w:ascii="宋体" w:hAnsi="宋体" w:eastAsia="宋体" w:cs="宋体"/>
          <w:b w:val="0"/>
          <w:bCs w:val="0"/>
          <w:snapToGrid w:val="0"/>
          <w:color w:val="000000"/>
          <w:kern w:val="0"/>
          <w:sz w:val="24"/>
          <w:szCs w:val="24"/>
          <w:shd w:val="clear" w:fill="FFFFFF"/>
          <w:lang w:val="en-US" w:eastAsia="zh-CN" w:bidi="ar"/>
        </w:rPr>
        <w:t>`time`</w:t>
      </w:r>
      <w:r>
        <w:rPr>
          <w:rFonts w:hint="eastAsia" w:ascii="宋体" w:hAnsi="宋体" w:eastAsia="宋体" w:cs="宋体"/>
          <w:b w:val="0"/>
          <w:bCs w:val="0"/>
          <w:snapToGrid w:val="0"/>
          <w:color w:val="000000"/>
          <w:kern w:val="0"/>
          <w:sz w:val="24"/>
          <w:szCs w:val="24"/>
          <w:shd w:val="clear" w:fill="FFFFFF"/>
          <w:lang w:val="en-US" w:eastAsia="zh-CN" w:bidi="ar"/>
        </w:rPr>
        <w:t xml:space="preserve"> — 时间计算</w:t>
      </w:r>
    </w:p>
    <w:p w14:paraId="21DF5DD8">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w:t>
      </w: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w:t>
      </w:r>
      <w:r>
        <w:rPr>
          <w:rFonts w:hint="eastAsia" w:ascii="宋体" w:hAnsi="宋体" w:eastAsia="宋体" w:cs="宋体"/>
          <w:b w:val="0"/>
          <w:bCs w:val="0"/>
          <w:snapToGrid w:val="0"/>
          <w:color w:val="000000"/>
          <w:kern w:val="0"/>
          <w:sz w:val="24"/>
          <w:szCs w:val="24"/>
          <w:shd w:val="clear" w:fill="FFFFFF"/>
          <w:lang w:val="en-US" w:eastAsia="zh-CN" w:bidi="ar"/>
        </w:rPr>
        <w:t>`subprocess`</w:t>
      </w:r>
      <w:r>
        <w:rPr>
          <w:rFonts w:hint="eastAsia" w:ascii="宋体" w:hAnsi="宋体" w:eastAsia="宋体" w:cs="宋体"/>
          <w:b w:val="0"/>
          <w:bCs w:val="0"/>
          <w:snapToGrid w:val="0"/>
          <w:color w:val="000000"/>
          <w:kern w:val="0"/>
          <w:sz w:val="24"/>
          <w:szCs w:val="24"/>
          <w:shd w:val="clear" w:fill="FFFFFF"/>
          <w:lang w:val="en-US" w:eastAsia="zh-CN" w:bidi="ar"/>
        </w:rPr>
        <w:t xml:space="preserve"> — 调用系统Ping命令</w:t>
      </w:r>
    </w:p>
    <w:p w14:paraId="7FF5A775">
      <w:pPr>
        <w:keepNext w:val="0"/>
        <w:keepLines w:val="0"/>
        <w:widowControl/>
        <w:suppressLineNumbers w:val="0"/>
        <w:jc w:val="left"/>
        <w:rPr>
          <w:rFonts w:hint="eastAsia" w:ascii="宋体" w:hAnsi="宋体" w:eastAsia="宋体" w:cs="宋体"/>
          <w:sz w:val="24"/>
          <w:szCs w:val="24"/>
        </w:rPr>
      </w:pPr>
    </w:p>
    <w:p w14:paraId="72BD2CA6">
      <w:pPr>
        <w:pStyle w:val="3"/>
        <w:bidi w:val="0"/>
        <w:rPr>
          <w:rFonts w:hint="eastAsia" w:ascii="宋体" w:hAnsi="宋体" w:eastAsia="宋体" w:cs="宋体"/>
        </w:rPr>
      </w:pPr>
      <w:r>
        <w:rPr>
          <w:rFonts w:hint="eastAsia" w:ascii="宋体" w:hAnsi="宋体" w:eastAsia="宋体" w:cs="宋体"/>
          <w:lang w:val="en-US" w:eastAsia="zh-CN"/>
        </w:rPr>
        <w:t>三、已知技术参数和设计要求</w:t>
      </w:r>
    </w:p>
    <w:p w14:paraId="6488832F">
      <w:pPr>
        <w:keepNext w:val="0"/>
        <w:keepLines w:val="0"/>
        <w:widowControl/>
        <w:suppressLineNumbers w:val="0"/>
        <w:jc w:val="left"/>
        <w:rPr>
          <w:rFonts w:hint="eastAsia" w:ascii="宋体" w:hAnsi="宋体" w:eastAsia="宋体" w:cs="宋体"/>
          <w:sz w:val="24"/>
          <w:szCs w:val="24"/>
        </w:rPr>
      </w:pPr>
    </w:p>
    <w:p w14:paraId="67E5B83A">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1.</w:t>
      </w:r>
      <w:r>
        <w:rPr>
          <w:rFonts w:hint="eastAsia" w:ascii="宋体" w:hAnsi="宋体" w:eastAsia="宋体" w:cs="宋体"/>
          <w:b w:val="0"/>
          <w:bCs w:val="0"/>
          <w:snapToGrid w:val="0"/>
          <w:color w:val="000000"/>
          <w:kern w:val="0"/>
          <w:sz w:val="24"/>
          <w:szCs w:val="24"/>
          <w:shd w:val="clear" w:fill="FFFFFF"/>
          <w:lang w:val="en-US" w:eastAsia="zh-CN" w:bidi="ar"/>
        </w:rPr>
        <w:t xml:space="preserve"> 实现一个图形用户界面的局域网网络数据包嗅探工具。</w:t>
      </w:r>
    </w:p>
    <w:p w14:paraId="7A8771D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2.</w:t>
      </w:r>
      <w:r>
        <w:rPr>
          <w:rFonts w:hint="eastAsia" w:ascii="宋体" w:hAnsi="宋体" w:eastAsia="宋体" w:cs="宋体"/>
          <w:b w:val="0"/>
          <w:bCs w:val="0"/>
          <w:snapToGrid w:val="0"/>
          <w:color w:val="000000"/>
          <w:kern w:val="0"/>
          <w:sz w:val="24"/>
          <w:szCs w:val="24"/>
          <w:shd w:val="clear" w:fill="FFFFFF"/>
          <w:lang w:val="en-US" w:eastAsia="zh-CN" w:bidi="ar"/>
        </w:rPr>
        <w:t xml:space="preserve"> 功能：利用原始套接字捕获流经本机网卡的所有数据包，并逐层解析。</w:t>
      </w:r>
    </w:p>
    <w:p w14:paraId="73F35A18">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2.1 数据包捕获：将网卡设置为混杂模式，接收所有流经网卡的数据包，不限于发给本机的数据包。</w:t>
      </w:r>
    </w:p>
    <w:p w14:paraId="0E0E9191">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2.2 IP层分析：解析IP头部，获取版本号、头部长度、TTL、源IP地址、目的IP地址、协议类型。</w:t>
      </w:r>
    </w:p>
    <w:p w14:paraId="2D3BDB93">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2.3 传输层分析：根据IP头部的协议字段，分别对TCP（协议号6）、UDP（协议号17）、ICMP（协议号1）进行解析，获取端口号、序列号、标志位等信息。</w:t>
      </w:r>
    </w:p>
    <w:p w14:paraId="1768751A">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2.4 数据包详情展示：采用类似Wireshark的三栏布局，包含数据包列表、协议树详情、十六进制转储。</w:t>
      </w:r>
    </w:p>
    <w:p w14:paraId="13CBE377">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2.5 协议筛选与搜索：支持按ALL/TCP/UDP/ICMP筛选数据包，以及关键词实时搜索。</w:t>
      </w:r>
    </w:p>
    <w:p w14:paraId="78F23210">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2.6 数据导出：将捕获的数据包导出为文本文件，便于后续分析。</w:t>
      </w:r>
    </w:p>
    <w:p w14:paraId="6D1F23E3">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2.7 手动Ping工具：内置Ping功能，可向指定IP地址或域名发送ICMP Echo Request数据包，主动产生ICMP流量，确保嗅探器能够捕获到ICMP数据包。</w:t>
      </w:r>
    </w:p>
    <w:p w14:paraId="75D07CB4">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3.</w:t>
      </w:r>
      <w:r>
        <w:rPr>
          <w:rFonts w:hint="eastAsia" w:ascii="宋体" w:hAnsi="宋体" w:eastAsia="宋体" w:cs="宋体"/>
          <w:b w:val="0"/>
          <w:bCs w:val="0"/>
          <w:snapToGrid w:val="0"/>
          <w:color w:val="000000"/>
          <w:kern w:val="0"/>
          <w:sz w:val="24"/>
          <w:szCs w:val="24"/>
          <w:shd w:val="clear" w:fill="FFFFFF"/>
          <w:lang w:val="en-US" w:eastAsia="zh-CN" w:bidi="ar"/>
        </w:rPr>
        <w:t xml:space="preserve"> 用户界面：包含控制按钮（开始/停止/清空/导出）、Ping工具面板、协议筛选、搜索框、统计面板、数据包列表、协议详情树、十六进制转储区。</w:t>
      </w:r>
    </w:p>
    <w:p w14:paraId="6CBD1D56">
      <w:pPr>
        <w:keepNext w:val="0"/>
        <w:keepLines w:val="0"/>
        <w:widowControl/>
        <w:suppressLineNumbers w:val="0"/>
        <w:jc w:val="left"/>
        <w:rPr>
          <w:rFonts w:hint="eastAsia" w:ascii="宋体" w:hAnsi="宋体" w:eastAsia="宋体" w:cs="宋体"/>
          <w:sz w:val="24"/>
          <w:szCs w:val="24"/>
        </w:rPr>
      </w:pPr>
    </w:p>
    <w:p w14:paraId="4DB00980">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Style w:val="13"/>
          <w:rFonts w:hint="eastAsia" w:ascii="宋体" w:hAnsi="宋体" w:eastAsia="宋体" w:cs="宋体"/>
          <w:lang w:val="en-US" w:eastAsia="zh-CN"/>
        </w:rPr>
        <w:t>四、原理</w:t>
      </w:r>
    </w:p>
    <w:p w14:paraId="3B537A95">
      <w:pPr>
        <w:keepNext w:val="0"/>
        <w:keepLines w:val="0"/>
        <w:widowControl/>
        <w:suppressLineNumbers w:val="0"/>
        <w:jc w:val="left"/>
        <w:rPr>
          <w:rFonts w:hint="eastAsia" w:ascii="宋体" w:hAnsi="宋体" w:eastAsia="宋体" w:cs="宋体"/>
          <w:sz w:val="24"/>
          <w:szCs w:val="24"/>
        </w:rPr>
      </w:pPr>
    </w:p>
    <w:p w14:paraId="342693DA">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1、TCP（Transmission Control Protocol）</w:t>
      </w:r>
    </w:p>
    <w:p w14:paraId="6E232BCD">
      <w:pPr>
        <w:keepNext w:val="0"/>
        <w:keepLines w:val="0"/>
        <w:widowControl/>
        <w:suppressLineNumbers w:val="0"/>
        <w:jc w:val="left"/>
        <w:rPr>
          <w:rFonts w:hint="eastAsia" w:ascii="宋体" w:hAnsi="宋体" w:eastAsia="宋体" w:cs="宋体"/>
          <w:sz w:val="24"/>
          <w:szCs w:val="24"/>
        </w:rPr>
      </w:pPr>
    </w:p>
    <w:p w14:paraId="54CB3946">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TCP（传输控制协议）是一种面向连接的、可靠的、基于字节流的传输层通信协议，由IETF的RFC 793定义。在简化的计算机网络OSI模型中，它完成第四层传输层所指定的功能。TCP层是位于IP层之上，应用层之下的中间层。不同主机的应用层之间经常需要可靠的、像管道一样的连接，TCP协议则提供这样的流机制。</w:t>
      </w:r>
    </w:p>
    <w:p w14:paraId="04525D69">
      <w:pPr>
        <w:keepNext w:val="0"/>
        <w:keepLines w:val="0"/>
        <w:widowControl/>
        <w:suppressLineNumbers w:val="0"/>
        <w:jc w:val="left"/>
        <w:rPr>
          <w:rFonts w:hint="eastAsia" w:ascii="宋体" w:hAnsi="宋体" w:eastAsia="宋体" w:cs="宋体"/>
          <w:sz w:val="24"/>
          <w:szCs w:val="24"/>
        </w:rPr>
      </w:pPr>
    </w:p>
    <w:p w14:paraId="5EC047CF">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Style w:val="11"/>
          <w:rFonts w:hint="eastAsia" w:ascii="宋体" w:hAnsi="宋体" w:eastAsia="宋体" w:cs="宋体"/>
          <w:lang w:val="en-US" w:eastAsia="zh-CN"/>
        </w:rPr>
        <w:t>1.1 TCP段格式</w:t>
      </w:r>
    </w:p>
    <w:p w14:paraId="0B9D2DBE">
      <w:pPr>
        <w:keepNext w:val="0"/>
        <w:keepLines w:val="0"/>
        <w:widowControl/>
        <w:suppressLineNumbers w:val="0"/>
        <w:jc w:val="left"/>
        <w:rPr>
          <w:rFonts w:hint="eastAsia" w:ascii="宋体" w:hAnsi="宋体" w:eastAsia="宋体" w:cs="宋体"/>
          <w:sz w:val="24"/>
          <w:szCs w:val="24"/>
        </w:rPr>
      </w:pPr>
    </w:p>
    <w:p w14:paraId="724B8B2C">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TCP头部固定长度为20字节，包含源端口、目的端口、序列号、确认号、数据偏移、控制位、窗口大小、校验和、紧急指针等字段。其中控制位包含6个标志：URG（紧急）、ACK（确认）、PSH（推送）、RST（重置）、SYN（同步）、FIN（结束）。</w:t>
      </w:r>
    </w:p>
    <w:p w14:paraId="2C1BA7A2">
      <w:pPr>
        <w:keepNext w:val="0"/>
        <w:keepLines w:val="0"/>
        <w:widowControl/>
        <w:suppressLineNumbers w:val="0"/>
        <w:jc w:val="left"/>
        <w:rPr>
          <w:rFonts w:hint="eastAsia" w:ascii="宋体" w:hAnsi="宋体" w:eastAsia="宋体" w:cs="宋体"/>
          <w:sz w:val="24"/>
          <w:szCs w:val="24"/>
        </w:rPr>
      </w:pPr>
    </w:p>
    <w:p w14:paraId="16FE8EE8">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Style w:val="11"/>
          <w:rFonts w:hint="eastAsia" w:ascii="宋体" w:hAnsi="宋体" w:eastAsia="宋体" w:cs="宋体"/>
          <w:lang w:val="en-US" w:eastAsia="zh-CN"/>
        </w:rPr>
        <w:t>1.2 TCP三次握手</w:t>
      </w:r>
    </w:p>
    <w:p w14:paraId="14E36359">
      <w:pPr>
        <w:keepNext w:val="0"/>
        <w:keepLines w:val="0"/>
        <w:widowControl/>
        <w:suppressLineNumbers w:val="0"/>
        <w:jc w:val="left"/>
        <w:rPr>
          <w:rFonts w:hint="eastAsia" w:ascii="宋体" w:hAnsi="宋体" w:eastAsia="宋体" w:cs="宋体"/>
          <w:sz w:val="24"/>
          <w:szCs w:val="24"/>
        </w:rPr>
      </w:pPr>
    </w:p>
    <w:p w14:paraId="0C5C7C7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TCP建立连接需要经过三次握手：</w:t>
      </w:r>
    </w:p>
    <w:p w14:paraId="5A5A454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第一次握手：客户端向服务器发送SYN包，请求建立连接</w:t>
      </w:r>
    </w:p>
    <w:p w14:paraId="6E5857C1">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第二次握手：服务器收到SYN包后，回复SYN+ACK包，表示同意建立连接</w:t>
      </w:r>
    </w:p>
    <w:p w14:paraId="61C8C442">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第三次握手：客户端收到SYN+ACK后，发送ACK包确认，连接建立完成</w:t>
      </w:r>
    </w:p>
    <w:p w14:paraId="4F800CB8">
      <w:pPr>
        <w:keepNext w:val="0"/>
        <w:keepLines w:val="0"/>
        <w:widowControl/>
        <w:suppressLineNumbers w:val="0"/>
        <w:jc w:val="left"/>
        <w:rPr>
          <w:rFonts w:hint="eastAsia" w:ascii="宋体" w:hAnsi="宋体" w:eastAsia="宋体" w:cs="宋体"/>
          <w:sz w:val="24"/>
          <w:szCs w:val="24"/>
        </w:rPr>
      </w:pPr>
    </w:p>
    <w:p w14:paraId="1F1F2C29">
      <w:pPr>
        <w:pStyle w:val="4"/>
        <w:bidi w:val="0"/>
        <w:rPr>
          <w:rFonts w:hint="eastAsia" w:ascii="宋体" w:hAnsi="宋体" w:eastAsia="宋体" w:cs="宋体"/>
        </w:rPr>
      </w:pPr>
      <w:r>
        <w:rPr>
          <w:rFonts w:hint="eastAsia" w:ascii="宋体" w:hAnsi="宋体" w:eastAsia="宋体" w:cs="宋体"/>
          <w:lang w:val="en-US" w:eastAsia="zh-CN"/>
        </w:rPr>
        <w:t>1.3 TCP头部解析</w:t>
      </w:r>
    </w:p>
    <w:p w14:paraId="2C38CAA2">
      <w:pPr>
        <w:keepNext w:val="0"/>
        <w:keepLines w:val="0"/>
        <w:widowControl/>
        <w:suppressLineNumbers w:val="0"/>
        <w:jc w:val="left"/>
        <w:rPr>
          <w:rFonts w:hint="eastAsia" w:ascii="宋体" w:hAnsi="宋体" w:eastAsia="宋体" w:cs="宋体"/>
          <w:sz w:val="24"/>
          <w:szCs w:val="24"/>
        </w:rPr>
      </w:pPr>
    </w:p>
    <w:p w14:paraId="2F85F1ED">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在Python中使用struct模块解析TCP头部，通过格式字符串'!HHLLBBHHH'从20字节中解包出源端口、目的端口、序列号、确认号、数据偏移和标志位等信息。</w:t>
      </w:r>
    </w:p>
    <w:p w14:paraId="3EEC4BA8">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parse_tcp_header</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data</w:t>
      </w:r>
      <w:r>
        <w:rPr>
          <w:rFonts w:hint="default" w:ascii="Consolas" w:hAnsi="Consolas" w:eastAsia="Consolas" w:cs="Consolas"/>
          <w:b w:val="0"/>
          <w:bCs w:val="0"/>
          <w:snapToGrid w:val="0"/>
          <w:color w:val="000000"/>
          <w:kern w:val="0"/>
          <w:sz w:val="24"/>
          <w:szCs w:val="24"/>
          <w:shd w:val="clear" w:fill="FFFFFF"/>
          <w:lang w:val="en-US" w:eastAsia="zh-CN" w:bidi="ar"/>
        </w:rPr>
        <w:t>):</w:t>
      </w:r>
    </w:p>
    <w:p w14:paraId="39FA9CA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len</w:t>
      </w:r>
      <w:r>
        <w:rPr>
          <w:rFonts w:hint="default" w:ascii="Consolas" w:hAnsi="Consolas" w:eastAsia="Consolas" w:cs="Consolas"/>
          <w:b w:val="0"/>
          <w:bCs w:val="0"/>
          <w:snapToGrid w:val="0"/>
          <w:color w:val="000000"/>
          <w:kern w:val="0"/>
          <w:sz w:val="24"/>
          <w:szCs w:val="24"/>
          <w:shd w:val="clear" w:fill="FFFFFF"/>
          <w:lang w:val="en-US" w:eastAsia="zh-CN" w:bidi="ar"/>
        </w:rPr>
        <w:t xml:space="preserve">(data) </w:t>
      </w:r>
      <w:r>
        <w:rPr>
          <w:rFonts w:hint="default" w:ascii="Consolas" w:hAnsi="Consolas" w:eastAsia="Consolas" w:cs="Consolas"/>
          <w:b w:val="0"/>
          <w:bCs w:val="0"/>
          <w:snapToGrid w:val="0"/>
          <w:color w:val="000000"/>
          <w:kern w:val="0"/>
          <w:sz w:val="24"/>
          <w:szCs w:val="24"/>
          <w:shd w:val="clear" w:fill="FFFFFF"/>
          <w:lang w:val="en-US" w:eastAsia="zh-CN" w:bidi="ar"/>
        </w:rPr>
        <w:t>&lt;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20</w:t>
      </w:r>
      <w:r>
        <w:rPr>
          <w:rFonts w:hint="default" w:ascii="Consolas" w:hAnsi="Consolas" w:eastAsia="Consolas" w:cs="Consolas"/>
          <w:b w:val="0"/>
          <w:bCs w:val="0"/>
          <w:snapToGrid w:val="0"/>
          <w:color w:val="000000"/>
          <w:kern w:val="0"/>
          <w:sz w:val="24"/>
          <w:szCs w:val="24"/>
          <w:shd w:val="clear" w:fill="FFFFFF"/>
          <w:lang w:val="en-US" w:eastAsia="zh-CN" w:bidi="ar"/>
        </w:rPr>
        <w:t>:</w:t>
      </w:r>
    </w:p>
    <w:p w14:paraId="07B36226">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None</w:t>
      </w:r>
    </w:p>
    <w:p w14:paraId="2080730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tcp_header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struct.unpack('!HHLLBBHHH', data[:</w:t>
      </w:r>
      <w:r>
        <w:rPr>
          <w:rFonts w:hint="default" w:ascii="Consolas" w:hAnsi="Consolas" w:eastAsia="Consolas" w:cs="Consolas"/>
          <w:b w:val="0"/>
          <w:bCs w:val="0"/>
          <w:snapToGrid w:val="0"/>
          <w:color w:val="000000"/>
          <w:kern w:val="0"/>
          <w:sz w:val="24"/>
          <w:szCs w:val="24"/>
          <w:shd w:val="clear" w:fill="FFFFFF"/>
          <w:lang w:val="en-US" w:eastAsia="zh-CN" w:bidi="ar"/>
        </w:rPr>
        <w:t>20</w:t>
      </w:r>
      <w:r>
        <w:rPr>
          <w:rFonts w:hint="default" w:ascii="Consolas" w:hAnsi="Consolas" w:eastAsia="Consolas" w:cs="Consolas"/>
          <w:b w:val="0"/>
          <w:bCs w:val="0"/>
          <w:snapToGrid w:val="0"/>
          <w:color w:val="000000"/>
          <w:kern w:val="0"/>
          <w:sz w:val="24"/>
          <w:szCs w:val="24"/>
          <w:shd w:val="clear" w:fill="FFFFFF"/>
          <w:lang w:val="en-US" w:eastAsia="zh-CN" w:bidi="ar"/>
        </w:rPr>
        <w:t>])</w:t>
      </w:r>
    </w:p>
    <w:p w14:paraId="629B6A8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source_port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tcp_header[</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源端口</w:t>
      </w:r>
    </w:p>
    <w:p w14:paraId="0E841BF5">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dest_port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tcp_header[</w:t>
      </w:r>
      <w:r>
        <w:rPr>
          <w:rFonts w:hint="default" w:ascii="Consolas" w:hAnsi="Consolas" w:eastAsia="Consolas" w:cs="Consolas"/>
          <w:b w:val="0"/>
          <w:bCs w:val="0"/>
          <w:snapToGrid w:val="0"/>
          <w:color w:val="000000"/>
          <w:kern w:val="0"/>
          <w:sz w:val="24"/>
          <w:szCs w:val="24"/>
          <w:shd w:val="clear" w:fill="FFFFFF"/>
          <w:lang w:val="en-US" w:eastAsia="zh-CN" w:bidi="ar"/>
        </w:rPr>
        <w:t>1</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目的端口</w:t>
      </w:r>
    </w:p>
    <w:p w14:paraId="6090E1DB">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sequence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tcp_header[</w:t>
      </w:r>
      <w:r>
        <w:rPr>
          <w:rFonts w:hint="default" w:ascii="Consolas" w:hAnsi="Consolas" w:eastAsia="Consolas" w:cs="Consolas"/>
          <w:b w:val="0"/>
          <w:bCs w:val="0"/>
          <w:snapToGrid w:val="0"/>
          <w:color w:val="000000"/>
          <w:kern w:val="0"/>
          <w:sz w:val="24"/>
          <w:szCs w:val="24"/>
          <w:shd w:val="clear" w:fill="FFFFFF"/>
          <w:lang w:val="en-US" w:eastAsia="zh-CN" w:bidi="ar"/>
        </w:rPr>
        <w:t>2</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序列号</w:t>
      </w:r>
    </w:p>
    <w:p w14:paraId="788FAEC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acknowledgement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tcp_header[</w:t>
      </w:r>
      <w:r>
        <w:rPr>
          <w:rFonts w:hint="default" w:ascii="Consolas" w:hAnsi="Consolas" w:eastAsia="Consolas" w:cs="Consolas"/>
          <w:b w:val="0"/>
          <w:bCs w:val="0"/>
          <w:snapToGrid w:val="0"/>
          <w:color w:val="000000"/>
          <w:kern w:val="0"/>
          <w:sz w:val="24"/>
          <w:szCs w:val="24"/>
          <w:shd w:val="clear" w:fill="FFFFFF"/>
          <w:lang w:val="en-US" w:eastAsia="zh-CN" w:bidi="ar"/>
        </w:rPr>
        <w:t>3</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确认号</w:t>
      </w:r>
    </w:p>
    <w:p w14:paraId="6FE3DF40">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offset_res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tcp_header[</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数据偏移+保留位</w:t>
      </w:r>
    </w:p>
    <w:p w14:paraId="4E9A4C8B">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tcp_offset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(offset_res </w:t>
      </w:r>
      <w:r>
        <w:rPr>
          <w:rFonts w:hint="default" w:ascii="Consolas" w:hAnsi="Consolas" w:eastAsia="Consolas" w:cs="Consolas"/>
          <w:b w:val="0"/>
          <w:bCs w:val="0"/>
          <w:snapToGrid w:val="0"/>
          <w:color w:val="000000"/>
          <w:kern w:val="0"/>
          <w:sz w:val="24"/>
          <w:szCs w:val="24"/>
          <w:shd w:val="clear" w:fill="FFFFFF"/>
          <w:lang w:val="en-US" w:eastAsia="zh-CN" w:bidi="ar"/>
        </w:rPr>
        <w:t>&gt;&gt;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头部长度（单位4字节）</w:t>
      </w:r>
    </w:p>
    <w:p w14:paraId="45D4256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flags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tcp_header[</w:t>
      </w:r>
      <w:r>
        <w:rPr>
          <w:rFonts w:hint="default" w:ascii="Consolas" w:hAnsi="Consolas" w:eastAsia="Consolas" w:cs="Consolas"/>
          <w:b w:val="0"/>
          <w:bCs w:val="0"/>
          <w:snapToGrid w:val="0"/>
          <w:color w:val="000000"/>
          <w:kern w:val="0"/>
          <w:sz w:val="24"/>
          <w:szCs w:val="24"/>
          <w:shd w:val="clear" w:fill="FFFFFF"/>
          <w:lang w:val="en-US" w:eastAsia="zh-CN" w:bidi="ar"/>
        </w:rPr>
        <w:t>5</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控制位</w:t>
      </w:r>
    </w:p>
    <w:p w14:paraId="7E469540">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source_port, dest_port, sequence, acknowledgement, tcp_offset, flags, data[tcp_offset:]</w:t>
      </w:r>
    </w:p>
    <w:p w14:paraId="036028E1">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15D21770">
      <w:pPr>
        <w:keepNext w:val="0"/>
        <w:keepLines w:val="0"/>
        <w:widowControl/>
        <w:suppressLineNumbers w:val="0"/>
        <w:jc w:val="left"/>
        <w:rPr>
          <w:rFonts w:hint="eastAsia" w:ascii="宋体" w:hAnsi="宋体" w:eastAsia="宋体" w:cs="宋体"/>
          <w:sz w:val="24"/>
          <w:szCs w:val="24"/>
        </w:rPr>
      </w:pPr>
    </w:p>
    <w:p w14:paraId="01582E91">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Style w:val="11"/>
          <w:rFonts w:hint="eastAsia" w:ascii="宋体" w:hAnsi="宋体" w:eastAsia="宋体" w:cs="宋体"/>
          <w:lang w:val="en-US" w:eastAsia="zh-CN"/>
        </w:rPr>
        <w:t>1.4 TCP标志位解析</w:t>
      </w:r>
    </w:p>
    <w:p w14:paraId="452275A1">
      <w:pPr>
        <w:keepNext w:val="0"/>
        <w:keepLines w:val="0"/>
        <w:widowControl/>
        <w:suppressLineNumbers w:val="0"/>
        <w:jc w:val="left"/>
        <w:rPr>
          <w:rFonts w:hint="eastAsia" w:ascii="宋体" w:hAnsi="宋体" w:eastAsia="宋体" w:cs="宋体"/>
          <w:sz w:val="24"/>
          <w:szCs w:val="24"/>
        </w:rPr>
      </w:pPr>
    </w:p>
    <w:p w14:paraId="122D1C26">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通过位运算解析TCP控制位，每个标志位对应一个二进制位：</w:t>
      </w:r>
    </w:p>
    <w:p w14:paraId="6ABBCCDB">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get_tcp_flags</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flags</w:t>
      </w:r>
      <w:r>
        <w:rPr>
          <w:rFonts w:hint="default" w:ascii="Consolas" w:hAnsi="Consolas" w:eastAsia="Consolas" w:cs="Consolas"/>
          <w:b w:val="0"/>
          <w:bCs w:val="0"/>
          <w:snapToGrid w:val="0"/>
          <w:color w:val="000000"/>
          <w:kern w:val="0"/>
          <w:sz w:val="24"/>
          <w:szCs w:val="24"/>
          <w:shd w:val="clear" w:fill="FFFFFF"/>
          <w:lang w:val="en-US" w:eastAsia="zh-CN" w:bidi="ar"/>
        </w:rPr>
        <w:t>):</w:t>
      </w:r>
    </w:p>
    <w:p w14:paraId="75AE86D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flag_str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p>
    <w:p w14:paraId="394ABE2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flags </w:t>
      </w:r>
      <w:r>
        <w:rPr>
          <w:rFonts w:hint="default" w:ascii="Consolas" w:hAnsi="Consolas" w:eastAsia="Consolas" w:cs="Consolas"/>
          <w:b w:val="0"/>
          <w:bCs w:val="0"/>
          <w:snapToGrid w:val="0"/>
          <w:color w:val="000000"/>
          <w:kern w:val="0"/>
          <w:sz w:val="24"/>
          <w:szCs w:val="24"/>
          <w:shd w:val="clear" w:fill="FFFFFF"/>
          <w:lang w:val="en-US" w:eastAsia="zh-CN" w:bidi="ar"/>
        </w:rPr>
        <w:t>&amp;</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0x</w:t>
      </w:r>
      <w:r>
        <w:rPr>
          <w:rFonts w:hint="default" w:ascii="Consolas" w:hAnsi="Consolas" w:eastAsia="Consolas" w:cs="Consolas"/>
          <w:b w:val="0"/>
          <w:bCs w:val="0"/>
          <w:snapToGrid w:val="0"/>
          <w:color w:val="000000"/>
          <w:kern w:val="0"/>
          <w:sz w:val="24"/>
          <w:szCs w:val="24"/>
          <w:shd w:val="clear" w:fill="FFFFFF"/>
          <w:lang w:val="en-US" w:eastAsia="zh-CN" w:bidi="ar"/>
        </w:rPr>
        <w:t>01</w:t>
      </w:r>
      <w:r>
        <w:rPr>
          <w:rFonts w:hint="default" w:ascii="Consolas" w:hAnsi="Consolas" w:eastAsia="Consolas" w:cs="Consolas"/>
          <w:b w:val="0"/>
          <w:bCs w:val="0"/>
          <w:snapToGrid w:val="0"/>
          <w:color w:val="000000"/>
          <w:kern w:val="0"/>
          <w:sz w:val="24"/>
          <w:szCs w:val="24"/>
          <w:shd w:val="clear" w:fill="FFFFFF"/>
          <w:lang w:val="en-US" w:eastAsia="zh-CN" w:bidi="ar"/>
        </w:rPr>
        <w:t>: flag_str.append('FIN')</w:t>
      </w:r>
    </w:p>
    <w:p w14:paraId="5402DE4F">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flags </w:t>
      </w:r>
      <w:r>
        <w:rPr>
          <w:rFonts w:hint="default" w:ascii="Consolas" w:hAnsi="Consolas" w:eastAsia="Consolas" w:cs="Consolas"/>
          <w:b w:val="0"/>
          <w:bCs w:val="0"/>
          <w:snapToGrid w:val="0"/>
          <w:color w:val="000000"/>
          <w:kern w:val="0"/>
          <w:sz w:val="24"/>
          <w:szCs w:val="24"/>
          <w:shd w:val="clear" w:fill="FFFFFF"/>
          <w:lang w:val="en-US" w:eastAsia="zh-CN" w:bidi="ar"/>
        </w:rPr>
        <w:t>&amp;</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0x</w:t>
      </w:r>
      <w:r>
        <w:rPr>
          <w:rFonts w:hint="default" w:ascii="Consolas" w:hAnsi="Consolas" w:eastAsia="Consolas" w:cs="Consolas"/>
          <w:b w:val="0"/>
          <w:bCs w:val="0"/>
          <w:snapToGrid w:val="0"/>
          <w:color w:val="000000"/>
          <w:kern w:val="0"/>
          <w:sz w:val="24"/>
          <w:szCs w:val="24"/>
          <w:shd w:val="clear" w:fill="FFFFFF"/>
          <w:lang w:val="en-US" w:eastAsia="zh-CN" w:bidi="ar"/>
        </w:rPr>
        <w:t>02</w:t>
      </w:r>
      <w:r>
        <w:rPr>
          <w:rFonts w:hint="default" w:ascii="Consolas" w:hAnsi="Consolas" w:eastAsia="Consolas" w:cs="Consolas"/>
          <w:b w:val="0"/>
          <w:bCs w:val="0"/>
          <w:snapToGrid w:val="0"/>
          <w:color w:val="000000"/>
          <w:kern w:val="0"/>
          <w:sz w:val="24"/>
          <w:szCs w:val="24"/>
          <w:shd w:val="clear" w:fill="FFFFFF"/>
          <w:lang w:val="en-US" w:eastAsia="zh-CN" w:bidi="ar"/>
        </w:rPr>
        <w:t>: flag_str.append('SYN')</w:t>
      </w:r>
    </w:p>
    <w:p w14:paraId="37752706">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flags </w:t>
      </w:r>
      <w:r>
        <w:rPr>
          <w:rFonts w:hint="default" w:ascii="Consolas" w:hAnsi="Consolas" w:eastAsia="Consolas" w:cs="Consolas"/>
          <w:b w:val="0"/>
          <w:bCs w:val="0"/>
          <w:snapToGrid w:val="0"/>
          <w:color w:val="000000"/>
          <w:kern w:val="0"/>
          <w:sz w:val="24"/>
          <w:szCs w:val="24"/>
          <w:shd w:val="clear" w:fill="FFFFFF"/>
          <w:lang w:val="en-US" w:eastAsia="zh-CN" w:bidi="ar"/>
        </w:rPr>
        <w:t>&amp;</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0x</w:t>
      </w:r>
      <w:r>
        <w:rPr>
          <w:rFonts w:hint="default" w:ascii="Consolas" w:hAnsi="Consolas" w:eastAsia="Consolas" w:cs="Consolas"/>
          <w:b w:val="0"/>
          <w:bCs w:val="0"/>
          <w:snapToGrid w:val="0"/>
          <w:color w:val="000000"/>
          <w:kern w:val="0"/>
          <w:sz w:val="24"/>
          <w:szCs w:val="24"/>
          <w:shd w:val="clear" w:fill="FFFFFF"/>
          <w:lang w:val="en-US" w:eastAsia="zh-CN" w:bidi="ar"/>
        </w:rPr>
        <w:t>04</w:t>
      </w:r>
      <w:r>
        <w:rPr>
          <w:rFonts w:hint="default" w:ascii="Consolas" w:hAnsi="Consolas" w:eastAsia="Consolas" w:cs="Consolas"/>
          <w:b w:val="0"/>
          <w:bCs w:val="0"/>
          <w:snapToGrid w:val="0"/>
          <w:color w:val="000000"/>
          <w:kern w:val="0"/>
          <w:sz w:val="24"/>
          <w:szCs w:val="24"/>
          <w:shd w:val="clear" w:fill="FFFFFF"/>
          <w:lang w:val="en-US" w:eastAsia="zh-CN" w:bidi="ar"/>
        </w:rPr>
        <w:t>: flag_str.append('RST')</w:t>
      </w:r>
    </w:p>
    <w:p w14:paraId="77F1E443">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flags </w:t>
      </w:r>
      <w:r>
        <w:rPr>
          <w:rFonts w:hint="default" w:ascii="Consolas" w:hAnsi="Consolas" w:eastAsia="Consolas" w:cs="Consolas"/>
          <w:b w:val="0"/>
          <w:bCs w:val="0"/>
          <w:snapToGrid w:val="0"/>
          <w:color w:val="000000"/>
          <w:kern w:val="0"/>
          <w:sz w:val="24"/>
          <w:szCs w:val="24"/>
          <w:shd w:val="clear" w:fill="FFFFFF"/>
          <w:lang w:val="en-US" w:eastAsia="zh-CN" w:bidi="ar"/>
        </w:rPr>
        <w:t>&amp;</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0x</w:t>
      </w:r>
      <w:r>
        <w:rPr>
          <w:rFonts w:hint="default" w:ascii="Consolas" w:hAnsi="Consolas" w:eastAsia="Consolas" w:cs="Consolas"/>
          <w:b w:val="0"/>
          <w:bCs w:val="0"/>
          <w:snapToGrid w:val="0"/>
          <w:color w:val="000000"/>
          <w:kern w:val="0"/>
          <w:sz w:val="24"/>
          <w:szCs w:val="24"/>
          <w:shd w:val="clear" w:fill="FFFFFF"/>
          <w:lang w:val="en-US" w:eastAsia="zh-CN" w:bidi="ar"/>
        </w:rPr>
        <w:t>08</w:t>
      </w:r>
      <w:r>
        <w:rPr>
          <w:rFonts w:hint="default" w:ascii="Consolas" w:hAnsi="Consolas" w:eastAsia="Consolas" w:cs="Consolas"/>
          <w:b w:val="0"/>
          <w:bCs w:val="0"/>
          <w:snapToGrid w:val="0"/>
          <w:color w:val="000000"/>
          <w:kern w:val="0"/>
          <w:sz w:val="24"/>
          <w:szCs w:val="24"/>
          <w:shd w:val="clear" w:fill="FFFFFF"/>
          <w:lang w:val="en-US" w:eastAsia="zh-CN" w:bidi="ar"/>
        </w:rPr>
        <w:t>: flag_str.append('PSH')</w:t>
      </w:r>
    </w:p>
    <w:p w14:paraId="1B08C70A">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flags </w:t>
      </w:r>
      <w:r>
        <w:rPr>
          <w:rFonts w:hint="default" w:ascii="Consolas" w:hAnsi="Consolas" w:eastAsia="Consolas" w:cs="Consolas"/>
          <w:b w:val="0"/>
          <w:bCs w:val="0"/>
          <w:snapToGrid w:val="0"/>
          <w:color w:val="000000"/>
          <w:kern w:val="0"/>
          <w:sz w:val="24"/>
          <w:szCs w:val="24"/>
          <w:shd w:val="clear" w:fill="FFFFFF"/>
          <w:lang w:val="en-US" w:eastAsia="zh-CN" w:bidi="ar"/>
        </w:rPr>
        <w:t>&amp;</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0x</w:t>
      </w:r>
      <w:r>
        <w:rPr>
          <w:rFonts w:hint="default" w:ascii="Consolas" w:hAnsi="Consolas" w:eastAsia="Consolas" w:cs="Consolas"/>
          <w:b w:val="0"/>
          <w:bCs w:val="0"/>
          <w:snapToGrid w:val="0"/>
          <w:color w:val="000000"/>
          <w:kern w:val="0"/>
          <w:sz w:val="24"/>
          <w:szCs w:val="24"/>
          <w:shd w:val="clear" w:fill="FFFFFF"/>
          <w:lang w:val="en-US" w:eastAsia="zh-CN" w:bidi="ar"/>
        </w:rPr>
        <w:t>10</w:t>
      </w:r>
      <w:r>
        <w:rPr>
          <w:rFonts w:hint="default" w:ascii="Consolas" w:hAnsi="Consolas" w:eastAsia="Consolas" w:cs="Consolas"/>
          <w:b w:val="0"/>
          <w:bCs w:val="0"/>
          <w:snapToGrid w:val="0"/>
          <w:color w:val="000000"/>
          <w:kern w:val="0"/>
          <w:sz w:val="24"/>
          <w:szCs w:val="24"/>
          <w:shd w:val="clear" w:fill="FFFFFF"/>
          <w:lang w:val="en-US" w:eastAsia="zh-CN" w:bidi="ar"/>
        </w:rPr>
        <w:t>: flag_str.append('ACK')</w:t>
      </w:r>
    </w:p>
    <w:p w14:paraId="157C769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flags </w:t>
      </w:r>
      <w:r>
        <w:rPr>
          <w:rFonts w:hint="default" w:ascii="Consolas" w:hAnsi="Consolas" w:eastAsia="Consolas" w:cs="Consolas"/>
          <w:b w:val="0"/>
          <w:bCs w:val="0"/>
          <w:snapToGrid w:val="0"/>
          <w:color w:val="000000"/>
          <w:kern w:val="0"/>
          <w:sz w:val="24"/>
          <w:szCs w:val="24"/>
          <w:shd w:val="clear" w:fill="FFFFFF"/>
          <w:lang w:val="en-US" w:eastAsia="zh-CN" w:bidi="ar"/>
        </w:rPr>
        <w:t>&amp;</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0x</w:t>
      </w:r>
      <w:r>
        <w:rPr>
          <w:rFonts w:hint="default" w:ascii="Consolas" w:hAnsi="Consolas" w:eastAsia="Consolas" w:cs="Consolas"/>
          <w:b w:val="0"/>
          <w:bCs w:val="0"/>
          <w:snapToGrid w:val="0"/>
          <w:color w:val="000000"/>
          <w:kern w:val="0"/>
          <w:sz w:val="24"/>
          <w:szCs w:val="24"/>
          <w:shd w:val="clear" w:fill="FFFFFF"/>
          <w:lang w:val="en-US" w:eastAsia="zh-CN" w:bidi="ar"/>
        </w:rPr>
        <w:t>20</w:t>
      </w:r>
      <w:r>
        <w:rPr>
          <w:rFonts w:hint="default" w:ascii="Consolas" w:hAnsi="Consolas" w:eastAsia="Consolas" w:cs="Consolas"/>
          <w:b w:val="0"/>
          <w:bCs w:val="0"/>
          <w:snapToGrid w:val="0"/>
          <w:color w:val="000000"/>
          <w:kern w:val="0"/>
          <w:sz w:val="24"/>
          <w:szCs w:val="24"/>
          <w:shd w:val="clear" w:fill="FFFFFF"/>
          <w:lang w:val="en-US" w:eastAsia="zh-CN" w:bidi="ar"/>
        </w:rPr>
        <w:t>: flag_str.append('URG')</w:t>
      </w:r>
    </w:p>
    <w:p w14:paraId="2D7E30D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','.join(flag_str)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flag_str </w:t>
      </w:r>
      <w:r>
        <w:rPr>
          <w:rFonts w:hint="default" w:ascii="Consolas" w:hAnsi="Consolas" w:eastAsia="Consolas" w:cs="Consolas"/>
          <w:b w:val="0"/>
          <w:bCs w:val="0"/>
          <w:snapToGrid w:val="0"/>
          <w:color w:val="000000"/>
          <w:kern w:val="0"/>
          <w:sz w:val="24"/>
          <w:szCs w:val="24"/>
          <w:shd w:val="clear" w:fill="FFFFFF"/>
          <w:lang w:val="en-US" w:eastAsia="zh-CN" w:bidi="ar"/>
        </w:rPr>
        <w:t>else</w:t>
      </w:r>
      <w:r>
        <w:rPr>
          <w:rFonts w:hint="default" w:ascii="Consolas" w:hAnsi="Consolas" w:eastAsia="Consolas" w:cs="Consolas"/>
          <w:b w:val="0"/>
          <w:bCs w:val="0"/>
          <w:snapToGrid w:val="0"/>
          <w:color w:val="000000"/>
          <w:kern w:val="0"/>
          <w:sz w:val="24"/>
          <w:szCs w:val="24"/>
          <w:shd w:val="clear" w:fill="FFFFFF"/>
          <w:lang w:val="en-US" w:eastAsia="zh-CN" w:bidi="ar"/>
        </w:rPr>
        <w:t xml:space="preserve"> 'None'</w:t>
      </w:r>
    </w:p>
    <w:p w14:paraId="3ED4258A">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34C336FB">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0x01: FIN（结束）</w:t>
      </w:r>
    </w:p>
    <w:p w14:paraId="74C2ED86">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0x02: SYN（同步）</w:t>
      </w:r>
    </w:p>
    <w:p w14:paraId="78B4695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0x04: RST（重置）</w:t>
      </w:r>
    </w:p>
    <w:p w14:paraId="09FFFCCF">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0x08: PSH（推送）</w:t>
      </w:r>
    </w:p>
    <w:p w14:paraId="0D9CDE74">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0x10: ACK（确认）</w:t>
      </w:r>
    </w:p>
    <w:p w14:paraId="4ED88249">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0x20: URG（紧急）</w:t>
      </w:r>
    </w:p>
    <w:p w14:paraId="34E8E920">
      <w:pPr>
        <w:keepNext w:val="0"/>
        <w:keepLines w:val="0"/>
        <w:widowControl/>
        <w:suppressLineNumbers w:val="0"/>
        <w:jc w:val="left"/>
        <w:rPr>
          <w:rFonts w:hint="eastAsia" w:ascii="宋体" w:hAnsi="宋体" w:eastAsia="宋体" w:cs="宋体"/>
          <w:sz w:val="24"/>
          <w:szCs w:val="24"/>
        </w:rPr>
      </w:pPr>
    </w:p>
    <w:p w14:paraId="7EE2C3E7">
      <w:pPr>
        <w:pStyle w:val="3"/>
        <w:bidi w:val="0"/>
        <w:rPr>
          <w:rFonts w:hint="eastAsia" w:ascii="宋体" w:hAnsi="宋体" w:eastAsia="宋体" w:cs="宋体"/>
        </w:rPr>
      </w:pPr>
      <w:r>
        <w:rPr>
          <w:rFonts w:hint="eastAsia" w:ascii="宋体" w:hAnsi="宋体" w:eastAsia="宋体" w:cs="宋体"/>
          <w:lang w:val="en-US" w:eastAsia="zh-CN"/>
        </w:rPr>
        <w:t>2、UDP（User Datagram Protocol）</w:t>
      </w:r>
    </w:p>
    <w:p w14:paraId="520B5DCC">
      <w:pPr>
        <w:keepNext w:val="0"/>
        <w:keepLines w:val="0"/>
        <w:widowControl/>
        <w:suppressLineNumbers w:val="0"/>
        <w:jc w:val="left"/>
        <w:rPr>
          <w:rFonts w:hint="eastAsia" w:ascii="宋体" w:hAnsi="宋体" w:eastAsia="宋体" w:cs="宋体"/>
          <w:sz w:val="24"/>
          <w:szCs w:val="24"/>
        </w:rPr>
      </w:pPr>
    </w:p>
    <w:p w14:paraId="17B0B4FD">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UDP（用户数据报协议）是OSI参考模型中一种无连接的传输层协议，提供面向事务的简单不可靠信息传送服务。UDP在IP报文中的协议号是17。</w:t>
      </w:r>
    </w:p>
    <w:p w14:paraId="57FD1CDF">
      <w:pPr>
        <w:keepNext w:val="0"/>
        <w:keepLines w:val="0"/>
        <w:widowControl/>
        <w:suppressLineNumbers w:val="0"/>
        <w:jc w:val="left"/>
        <w:rPr>
          <w:rFonts w:hint="eastAsia" w:ascii="宋体" w:hAnsi="宋体" w:eastAsia="宋体" w:cs="宋体"/>
          <w:sz w:val="24"/>
          <w:szCs w:val="24"/>
        </w:rPr>
      </w:pPr>
    </w:p>
    <w:p w14:paraId="08C4F97F">
      <w:pPr>
        <w:pStyle w:val="4"/>
        <w:bidi w:val="0"/>
        <w:rPr>
          <w:rFonts w:hint="eastAsia" w:ascii="宋体" w:hAnsi="宋体" w:eastAsia="宋体" w:cs="宋体"/>
        </w:rPr>
      </w:pPr>
      <w:r>
        <w:rPr>
          <w:rFonts w:hint="eastAsia" w:ascii="宋体" w:hAnsi="宋体" w:eastAsia="宋体" w:cs="宋体"/>
          <w:lang w:val="en-US" w:eastAsia="zh-CN"/>
        </w:rPr>
        <w:t>2.1 UDP数据报格式</w:t>
      </w:r>
    </w:p>
    <w:p w14:paraId="65DF9F30">
      <w:pPr>
        <w:keepNext w:val="0"/>
        <w:keepLines w:val="0"/>
        <w:widowControl/>
        <w:suppressLineNumbers w:val="0"/>
        <w:jc w:val="left"/>
        <w:rPr>
          <w:rFonts w:hint="eastAsia" w:ascii="宋体" w:hAnsi="宋体" w:eastAsia="宋体" w:cs="宋体"/>
          <w:sz w:val="24"/>
          <w:szCs w:val="24"/>
        </w:rPr>
      </w:pPr>
    </w:p>
    <w:p w14:paraId="2BE73F18">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UDP头部只有8字节，包含源端口、目的端口、长度和校验和四个字段。UDP不保证数据报的可靠到达，但头部开销小、传输效率高，适用于视频通话、DNS查询等场景。</w:t>
      </w:r>
    </w:p>
    <w:p w14:paraId="1F2AB0A0">
      <w:pPr>
        <w:keepNext w:val="0"/>
        <w:keepLines w:val="0"/>
        <w:widowControl/>
        <w:suppressLineNumbers w:val="0"/>
        <w:jc w:val="left"/>
        <w:rPr>
          <w:rFonts w:hint="eastAsia" w:ascii="宋体" w:hAnsi="宋体" w:eastAsia="宋体" w:cs="宋体"/>
          <w:sz w:val="24"/>
          <w:szCs w:val="24"/>
        </w:rPr>
      </w:pPr>
    </w:p>
    <w:p w14:paraId="4F6DAD48">
      <w:pPr>
        <w:pStyle w:val="4"/>
        <w:bidi w:val="0"/>
        <w:rPr>
          <w:rFonts w:hint="eastAsia" w:ascii="宋体" w:hAnsi="宋体" w:eastAsia="宋体" w:cs="宋体"/>
        </w:rPr>
      </w:pPr>
      <w:r>
        <w:rPr>
          <w:rFonts w:hint="eastAsia" w:ascii="宋体" w:hAnsi="宋体" w:eastAsia="宋体" w:cs="宋体"/>
          <w:lang w:val="en-US" w:eastAsia="zh-CN"/>
        </w:rPr>
        <w:t>2.2 UDP头部解析</w:t>
      </w:r>
    </w:p>
    <w:p w14:paraId="6F964B57">
      <w:pPr>
        <w:keepNext w:val="0"/>
        <w:keepLines w:val="0"/>
        <w:widowControl/>
        <w:suppressLineNumbers w:val="0"/>
        <w:jc w:val="left"/>
        <w:rPr>
          <w:rFonts w:hint="eastAsia" w:ascii="宋体" w:hAnsi="宋体" w:eastAsia="宋体" w:cs="宋体"/>
          <w:sz w:val="24"/>
          <w:szCs w:val="24"/>
        </w:rPr>
      </w:pPr>
    </w:p>
    <w:p w14:paraId="5D872F73">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使用struct模块的'!HHHH'格式从8字节中解包出源端口、目的端口、长度和校验和。</w:t>
      </w:r>
    </w:p>
    <w:p w14:paraId="6581BFFD">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parse_udp_header</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data</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754EE3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len</w:t>
      </w:r>
      <w:r>
        <w:rPr>
          <w:rFonts w:hint="default" w:ascii="Consolas" w:hAnsi="Consolas" w:eastAsia="Consolas" w:cs="Consolas"/>
          <w:b w:val="0"/>
          <w:bCs w:val="0"/>
          <w:snapToGrid w:val="0"/>
          <w:color w:val="000000"/>
          <w:kern w:val="0"/>
          <w:sz w:val="24"/>
          <w:szCs w:val="24"/>
          <w:shd w:val="clear" w:fill="FFFFFF"/>
          <w:lang w:val="en-US" w:eastAsia="zh-CN" w:bidi="ar"/>
        </w:rPr>
        <w:t xml:space="preserve">(data) </w:t>
      </w:r>
      <w:r>
        <w:rPr>
          <w:rFonts w:hint="default" w:ascii="Consolas" w:hAnsi="Consolas" w:eastAsia="Consolas" w:cs="Consolas"/>
          <w:b w:val="0"/>
          <w:bCs w:val="0"/>
          <w:snapToGrid w:val="0"/>
          <w:color w:val="000000"/>
          <w:kern w:val="0"/>
          <w:sz w:val="24"/>
          <w:szCs w:val="24"/>
          <w:shd w:val="clear" w:fill="FFFFFF"/>
          <w:lang w:val="en-US" w:eastAsia="zh-CN" w:bidi="ar"/>
        </w:rPr>
        <w:t>&lt;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8</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33F05C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None</w:t>
      </w:r>
    </w:p>
    <w:p w14:paraId="40566709">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udp_header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struct.unpack('!HHHH', data[:</w:t>
      </w:r>
      <w:r>
        <w:rPr>
          <w:rFonts w:hint="default" w:ascii="Consolas" w:hAnsi="Consolas" w:eastAsia="Consolas" w:cs="Consolas"/>
          <w:b w:val="0"/>
          <w:bCs w:val="0"/>
          <w:snapToGrid w:val="0"/>
          <w:color w:val="000000"/>
          <w:kern w:val="0"/>
          <w:sz w:val="24"/>
          <w:szCs w:val="24"/>
          <w:shd w:val="clear" w:fill="FFFFFF"/>
          <w:lang w:val="en-US" w:eastAsia="zh-CN" w:bidi="ar"/>
        </w:rPr>
        <w:t>8</w:t>
      </w:r>
      <w:r>
        <w:rPr>
          <w:rFonts w:hint="default" w:ascii="Consolas" w:hAnsi="Consolas" w:eastAsia="Consolas" w:cs="Consolas"/>
          <w:b w:val="0"/>
          <w:bCs w:val="0"/>
          <w:snapToGrid w:val="0"/>
          <w:color w:val="000000"/>
          <w:kern w:val="0"/>
          <w:sz w:val="24"/>
          <w:szCs w:val="24"/>
          <w:shd w:val="clear" w:fill="FFFFFF"/>
          <w:lang w:val="en-US" w:eastAsia="zh-CN" w:bidi="ar"/>
        </w:rPr>
        <w:t>])</w:t>
      </w:r>
    </w:p>
    <w:p w14:paraId="438859B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source_port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udp_header[</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源端口</w:t>
      </w:r>
    </w:p>
    <w:p w14:paraId="481D5B17">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dest_port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udp_header[</w:t>
      </w:r>
      <w:r>
        <w:rPr>
          <w:rFonts w:hint="default" w:ascii="Consolas" w:hAnsi="Consolas" w:eastAsia="Consolas" w:cs="Consolas"/>
          <w:b w:val="0"/>
          <w:bCs w:val="0"/>
          <w:snapToGrid w:val="0"/>
          <w:color w:val="000000"/>
          <w:kern w:val="0"/>
          <w:sz w:val="24"/>
          <w:szCs w:val="24"/>
          <w:shd w:val="clear" w:fill="FFFFFF"/>
          <w:lang w:val="en-US" w:eastAsia="zh-CN" w:bidi="ar"/>
        </w:rPr>
        <w:t>1</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目的端口</w:t>
      </w:r>
    </w:p>
    <w:p w14:paraId="6868D98A">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length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udp_header[</w:t>
      </w:r>
      <w:r>
        <w:rPr>
          <w:rFonts w:hint="default" w:ascii="Consolas" w:hAnsi="Consolas" w:eastAsia="Consolas" w:cs="Consolas"/>
          <w:b w:val="0"/>
          <w:bCs w:val="0"/>
          <w:snapToGrid w:val="0"/>
          <w:color w:val="000000"/>
          <w:kern w:val="0"/>
          <w:sz w:val="24"/>
          <w:szCs w:val="24"/>
          <w:shd w:val="clear" w:fill="FFFFFF"/>
          <w:lang w:val="en-US" w:eastAsia="zh-CN" w:bidi="ar"/>
        </w:rPr>
        <w:t>2</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UDP数据报长度</w:t>
      </w:r>
    </w:p>
    <w:p w14:paraId="314E781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checksum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udp_header[</w:t>
      </w:r>
      <w:r>
        <w:rPr>
          <w:rFonts w:hint="default" w:ascii="Consolas" w:hAnsi="Consolas" w:eastAsia="Consolas" w:cs="Consolas"/>
          <w:b w:val="0"/>
          <w:bCs w:val="0"/>
          <w:snapToGrid w:val="0"/>
          <w:color w:val="000000"/>
          <w:kern w:val="0"/>
          <w:sz w:val="24"/>
          <w:szCs w:val="24"/>
          <w:shd w:val="clear" w:fill="FFFFFF"/>
          <w:lang w:val="en-US" w:eastAsia="zh-CN" w:bidi="ar"/>
        </w:rPr>
        <w:t>3</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校验和</w:t>
      </w:r>
    </w:p>
    <w:p w14:paraId="2764573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source_port, dest_port, length, checksum, data[</w:t>
      </w:r>
      <w:r>
        <w:rPr>
          <w:rFonts w:hint="default" w:ascii="Consolas" w:hAnsi="Consolas" w:eastAsia="Consolas" w:cs="Consolas"/>
          <w:b w:val="0"/>
          <w:bCs w:val="0"/>
          <w:snapToGrid w:val="0"/>
          <w:color w:val="000000"/>
          <w:kern w:val="0"/>
          <w:sz w:val="24"/>
          <w:szCs w:val="24"/>
          <w:shd w:val="clear" w:fill="FFFFFF"/>
          <w:lang w:val="en-US" w:eastAsia="zh-CN" w:bidi="ar"/>
        </w:rPr>
        <w:t>8</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3AC7CA9">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71925D9A">
      <w:pPr>
        <w:keepNext w:val="0"/>
        <w:keepLines w:val="0"/>
        <w:widowControl/>
        <w:suppressLineNumbers w:val="0"/>
        <w:jc w:val="left"/>
        <w:rPr>
          <w:rFonts w:hint="eastAsia" w:ascii="宋体" w:hAnsi="宋体" w:eastAsia="宋体" w:cs="宋体"/>
          <w:sz w:val="24"/>
          <w:szCs w:val="24"/>
        </w:rPr>
      </w:pPr>
    </w:p>
    <w:p w14:paraId="204EB7D8">
      <w:pPr>
        <w:pStyle w:val="3"/>
        <w:bidi w:val="0"/>
        <w:rPr>
          <w:rFonts w:hint="eastAsia" w:ascii="宋体" w:hAnsi="宋体" w:eastAsia="宋体" w:cs="宋体"/>
        </w:rPr>
      </w:pPr>
      <w:r>
        <w:rPr>
          <w:rFonts w:hint="eastAsia" w:ascii="宋体" w:hAnsi="宋体" w:eastAsia="宋体" w:cs="宋体"/>
          <w:lang w:val="en-US" w:eastAsia="zh-CN"/>
        </w:rPr>
        <w:t>3、ICMP（Internet Control Message Protocol）</w:t>
      </w:r>
    </w:p>
    <w:p w14:paraId="47B202AD">
      <w:pPr>
        <w:keepNext w:val="0"/>
        <w:keepLines w:val="0"/>
        <w:widowControl/>
        <w:suppressLineNumbers w:val="0"/>
        <w:jc w:val="left"/>
        <w:rPr>
          <w:rFonts w:hint="eastAsia" w:ascii="宋体" w:hAnsi="宋体" w:eastAsia="宋体" w:cs="宋体"/>
          <w:sz w:val="24"/>
          <w:szCs w:val="24"/>
        </w:rPr>
      </w:pPr>
    </w:p>
    <w:p w14:paraId="492035C4">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ICMP（互联网控制报文协议）是网络层协议，IP协议号为1，用于在IP网络中传递错误报告和网络诊断信息。ICMP报文封装在IP数据报的数据部分中。</w:t>
      </w:r>
    </w:p>
    <w:p w14:paraId="6E604273">
      <w:pPr>
        <w:keepNext w:val="0"/>
        <w:keepLines w:val="0"/>
        <w:widowControl/>
        <w:suppressLineNumbers w:val="0"/>
        <w:jc w:val="left"/>
        <w:rPr>
          <w:rFonts w:hint="eastAsia" w:ascii="宋体" w:hAnsi="宋体" w:eastAsia="宋体" w:cs="宋体"/>
          <w:sz w:val="24"/>
          <w:szCs w:val="24"/>
        </w:rPr>
      </w:pPr>
    </w:p>
    <w:p w14:paraId="781C827C">
      <w:pPr>
        <w:pStyle w:val="4"/>
        <w:bidi w:val="0"/>
        <w:rPr>
          <w:rFonts w:hint="eastAsia" w:ascii="宋体" w:hAnsi="宋体" w:eastAsia="宋体" w:cs="宋体"/>
        </w:rPr>
      </w:pPr>
      <w:r>
        <w:rPr>
          <w:rFonts w:hint="eastAsia" w:ascii="宋体" w:hAnsi="宋体" w:eastAsia="宋体" w:cs="宋体"/>
          <w:lang w:val="en-US" w:eastAsia="zh-CN"/>
        </w:rPr>
        <w:t>3.1 ICMP报文格式</w:t>
      </w:r>
    </w:p>
    <w:p w14:paraId="24BC819C">
      <w:pPr>
        <w:keepNext w:val="0"/>
        <w:keepLines w:val="0"/>
        <w:widowControl/>
        <w:suppressLineNumbers w:val="0"/>
        <w:jc w:val="left"/>
        <w:rPr>
          <w:rFonts w:hint="eastAsia" w:ascii="宋体" w:hAnsi="宋体" w:eastAsia="宋体" w:cs="宋体"/>
          <w:sz w:val="24"/>
          <w:szCs w:val="24"/>
        </w:rPr>
      </w:pPr>
    </w:p>
    <w:p w14:paraId="7B20491A">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ICMP头部包含类型（8位）、代码（8位）和校验和（16位）三个字段。常见ICMP类型包括：</w:t>
      </w:r>
    </w:p>
    <w:p w14:paraId="3D537244">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类型0：Echo Reply（Ping回复）</w:t>
      </w:r>
    </w:p>
    <w:p w14:paraId="41DC9A85">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类型3：Destination Unreachable（目的不可达）</w:t>
      </w:r>
    </w:p>
    <w:p w14:paraId="6DF3CB62">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类型8：Echo Request（Ping请求）</w:t>
      </w:r>
    </w:p>
    <w:p w14:paraId="1C3EAB0B">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类型11：Time Exceeded（TTL超时）</w:t>
      </w:r>
    </w:p>
    <w:p w14:paraId="358F291A">
      <w:pPr>
        <w:keepNext w:val="0"/>
        <w:keepLines w:val="0"/>
        <w:widowControl/>
        <w:suppressLineNumbers w:val="0"/>
        <w:jc w:val="left"/>
        <w:rPr>
          <w:rFonts w:hint="eastAsia" w:ascii="宋体" w:hAnsi="宋体" w:eastAsia="宋体" w:cs="宋体"/>
          <w:sz w:val="24"/>
          <w:szCs w:val="24"/>
        </w:rPr>
      </w:pPr>
    </w:p>
    <w:p w14:paraId="35F9ABD2">
      <w:pPr>
        <w:pStyle w:val="4"/>
        <w:bidi w:val="0"/>
        <w:rPr>
          <w:rFonts w:hint="eastAsia" w:ascii="宋体" w:hAnsi="宋体" w:eastAsia="宋体" w:cs="宋体"/>
        </w:rPr>
      </w:pPr>
      <w:r>
        <w:rPr>
          <w:rFonts w:hint="eastAsia" w:ascii="宋体" w:hAnsi="宋体" w:eastAsia="宋体" w:cs="宋体"/>
          <w:lang w:val="en-US" w:eastAsia="zh-CN"/>
        </w:rPr>
        <w:t>3.2 ICMP头部解析</w:t>
      </w:r>
    </w:p>
    <w:p w14:paraId="15CAB451">
      <w:pPr>
        <w:keepNext w:val="0"/>
        <w:keepLines w:val="0"/>
        <w:widowControl/>
        <w:suppressLineNumbers w:val="0"/>
        <w:jc w:val="left"/>
        <w:rPr>
          <w:rFonts w:hint="eastAsia" w:ascii="宋体" w:hAnsi="宋体" w:eastAsia="宋体" w:cs="宋体"/>
          <w:sz w:val="24"/>
          <w:szCs w:val="24"/>
        </w:rPr>
      </w:pPr>
    </w:p>
    <w:p w14:paraId="2F0F288F">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直接从字节数组中按偏移位置提取ICMP类型和代码，使用struct.unpack解析校验和。</w:t>
      </w:r>
    </w:p>
    <w:p w14:paraId="50B81B86">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parse_icmp_header</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data</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643079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len</w:t>
      </w:r>
      <w:r>
        <w:rPr>
          <w:rFonts w:hint="default" w:ascii="Consolas" w:hAnsi="Consolas" w:eastAsia="Consolas" w:cs="Consolas"/>
          <w:b w:val="0"/>
          <w:bCs w:val="0"/>
          <w:snapToGrid w:val="0"/>
          <w:color w:val="000000"/>
          <w:kern w:val="0"/>
          <w:sz w:val="24"/>
          <w:szCs w:val="24"/>
          <w:shd w:val="clear" w:fill="FFFFFF"/>
          <w:lang w:val="en-US" w:eastAsia="zh-CN" w:bidi="ar"/>
        </w:rPr>
        <w:t xml:space="preserve">(data) </w:t>
      </w:r>
      <w:r>
        <w:rPr>
          <w:rFonts w:hint="default" w:ascii="Consolas" w:hAnsi="Consolas" w:eastAsia="Consolas" w:cs="Consolas"/>
          <w:b w:val="0"/>
          <w:bCs w:val="0"/>
          <w:snapToGrid w:val="0"/>
          <w:color w:val="000000"/>
          <w:kern w:val="0"/>
          <w:sz w:val="24"/>
          <w:szCs w:val="24"/>
          <w:shd w:val="clear" w:fill="FFFFFF"/>
          <w:lang w:val="en-US" w:eastAsia="zh-CN" w:bidi="ar"/>
        </w:rPr>
        <w:t>&lt;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8</w:t>
      </w:r>
      <w:r>
        <w:rPr>
          <w:rFonts w:hint="default" w:ascii="Consolas" w:hAnsi="Consolas" w:eastAsia="Consolas" w:cs="Consolas"/>
          <w:b w:val="0"/>
          <w:bCs w:val="0"/>
          <w:snapToGrid w:val="0"/>
          <w:color w:val="000000"/>
          <w:kern w:val="0"/>
          <w:sz w:val="24"/>
          <w:szCs w:val="24"/>
          <w:shd w:val="clear" w:fill="FFFFFF"/>
          <w:lang w:val="en-US" w:eastAsia="zh-CN" w:bidi="ar"/>
        </w:rPr>
        <w:t>:</w:t>
      </w:r>
    </w:p>
    <w:p w14:paraId="459CB65F">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None</w:t>
      </w:r>
    </w:p>
    <w:p w14:paraId="1CB6577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icmp_type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data[</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类型</w:t>
      </w:r>
    </w:p>
    <w:p w14:paraId="136305C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icmp_code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data[</w:t>
      </w:r>
      <w:r>
        <w:rPr>
          <w:rFonts w:hint="default" w:ascii="Consolas" w:hAnsi="Consolas" w:eastAsia="Consolas" w:cs="Consolas"/>
          <w:b w:val="0"/>
          <w:bCs w:val="0"/>
          <w:snapToGrid w:val="0"/>
          <w:color w:val="000000"/>
          <w:kern w:val="0"/>
          <w:sz w:val="24"/>
          <w:szCs w:val="24"/>
          <w:shd w:val="clear" w:fill="FFFFFF"/>
          <w:lang w:val="en-US" w:eastAsia="zh-CN" w:bidi="ar"/>
        </w:rPr>
        <w:t>1</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代码</w:t>
      </w:r>
    </w:p>
    <w:p w14:paraId="09DBD09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checksum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struct.unpack('!H', data[</w:t>
      </w:r>
      <w:r>
        <w:rPr>
          <w:rFonts w:hint="default" w:ascii="Consolas" w:hAnsi="Consolas" w:eastAsia="Consolas" w:cs="Consolas"/>
          <w:b w:val="0"/>
          <w:bCs w:val="0"/>
          <w:snapToGrid w:val="0"/>
          <w:color w:val="000000"/>
          <w:kern w:val="0"/>
          <w:sz w:val="24"/>
          <w:szCs w:val="24"/>
          <w:shd w:val="clear" w:fill="FFFFFF"/>
          <w:lang w:val="en-US" w:eastAsia="zh-CN" w:bidi="ar"/>
        </w:rPr>
        <w:t>2</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校验和</w:t>
      </w:r>
    </w:p>
    <w:p w14:paraId="76FEE3B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icmp_type, icmp_code, checksum, data[</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w:t>
      </w:r>
    </w:p>
    <w:p w14:paraId="22788723">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7771FF2C">
      <w:pPr>
        <w:keepNext w:val="0"/>
        <w:keepLines w:val="0"/>
        <w:widowControl/>
        <w:suppressLineNumbers w:val="0"/>
        <w:jc w:val="left"/>
        <w:rPr>
          <w:rFonts w:hint="eastAsia" w:ascii="宋体" w:hAnsi="宋体" w:eastAsia="宋体" w:cs="宋体"/>
          <w:sz w:val="24"/>
          <w:szCs w:val="24"/>
        </w:rPr>
      </w:pPr>
    </w:p>
    <w:p w14:paraId="6707D43D">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Style w:val="13"/>
          <w:rFonts w:hint="eastAsia" w:ascii="宋体" w:hAnsi="宋体" w:eastAsia="宋体" w:cs="宋体"/>
          <w:lang w:val="en-US" w:eastAsia="zh-CN"/>
        </w:rPr>
        <w:t>4、多线程（Multithreading）</w:t>
      </w:r>
    </w:p>
    <w:p w14:paraId="63528B4A">
      <w:pPr>
        <w:keepNext w:val="0"/>
        <w:keepLines w:val="0"/>
        <w:widowControl/>
        <w:suppressLineNumbers w:val="0"/>
        <w:jc w:val="left"/>
        <w:rPr>
          <w:rFonts w:hint="eastAsia" w:ascii="宋体" w:hAnsi="宋体" w:eastAsia="宋体" w:cs="宋体"/>
          <w:sz w:val="24"/>
          <w:szCs w:val="24"/>
        </w:rPr>
      </w:pPr>
    </w:p>
    <w:p w14:paraId="6FA7CE25">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多线程是指从软件或硬件上实现多个线程并发执行的技术。具有多线程能力的计算机因有硬件支持而能够在同一时间执行多于一个线程，进而提升整体处理性能。</w:t>
      </w:r>
    </w:p>
    <w:p w14:paraId="27851C52">
      <w:pPr>
        <w:keepNext w:val="0"/>
        <w:keepLines w:val="0"/>
        <w:widowControl/>
        <w:suppressLineNumbers w:val="0"/>
        <w:jc w:val="left"/>
        <w:rPr>
          <w:rFonts w:hint="eastAsia" w:ascii="宋体" w:hAnsi="宋体" w:eastAsia="宋体" w:cs="宋体"/>
          <w:sz w:val="24"/>
          <w:szCs w:val="24"/>
        </w:rPr>
      </w:pPr>
    </w:p>
    <w:p w14:paraId="2950FC36">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在本项目中，数据包捕获使用recvfrom()函数，该函数是阻塞操作——它会一直等待数据到来，期间无法执行其他代码。如果放在主线程中执行，会导致GUI界面卡死无法响应用户操作。因此采用多线程设计：</w:t>
      </w:r>
    </w:p>
    <w:p w14:paraId="7B820CDA">
      <w:pPr>
        <w:keepNext w:val="0"/>
        <w:keepLines w:val="0"/>
        <w:widowControl/>
        <w:suppressLineNumbers w:val="0"/>
        <w:jc w:val="left"/>
        <w:rPr>
          <w:rFonts w:hint="eastAsia" w:ascii="宋体" w:hAnsi="宋体" w:eastAsia="宋体" w:cs="宋体"/>
          <w:sz w:val="24"/>
          <w:szCs w:val="24"/>
        </w:rPr>
      </w:pPr>
    </w:p>
    <w:p w14:paraId="51CE7A0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主线程（GUI线程）：负责界面渲染、按钮事件响应、统计面板更新</w:t>
      </w:r>
    </w:p>
    <w:p w14:paraId="66BFC8CC">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嗅探线程（工作线程）：负责原始套接字数据接收、协议解析、创建Packet对象</w:t>
      </w:r>
    </w:p>
    <w:p w14:paraId="2E3A2F0F">
      <w:pPr>
        <w:keepNext w:val="0"/>
        <w:keepLines w:val="0"/>
        <w:widowControl/>
        <w:suppressLineNumbers w:val="0"/>
        <w:jc w:val="left"/>
        <w:rPr>
          <w:rFonts w:hint="eastAsia" w:ascii="宋体" w:hAnsi="宋体" w:eastAsia="宋体" w:cs="宋体"/>
          <w:sz w:val="24"/>
          <w:szCs w:val="24"/>
        </w:rPr>
      </w:pPr>
    </w:p>
    <w:p w14:paraId="7A87EE63">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线程安全方面，由于Tkinter不是线程安全的，子线程不能直接操作GUI组件，因此使用root.after()方法将GUI更新操作调度到主线程执行。</w:t>
      </w:r>
    </w:p>
    <w:p w14:paraId="74643736">
      <w:pPr>
        <w:pStyle w:val="3"/>
        <w:bidi w:val="0"/>
        <w:rPr>
          <w:rFonts w:hint="eastAsia" w:ascii="宋体" w:hAnsi="宋体" w:eastAsia="宋体" w:cs="宋体"/>
        </w:rPr>
      </w:pPr>
    </w:p>
    <w:p w14:paraId="613D6B60">
      <w:pPr>
        <w:pStyle w:val="3"/>
        <w:bidi w:val="0"/>
        <w:rPr>
          <w:rFonts w:hint="eastAsia" w:ascii="宋体" w:hAnsi="宋体" w:eastAsia="宋体" w:cs="宋体"/>
        </w:rPr>
      </w:pPr>
      <w:r>
        <w:rPr>
          <w:rFonts w:hint="eastAsia" w:ascii="宋体" w:hAnsi="宋体" w:eastAsia="宋体" w:cs="宋体"/>
          <w:lang w:val="en-US" w:eastAsia="zh-CN"/>
        </w:rPr>
        <w:t>5、原始套接字（Raw Socket）</w:t>
      </w:r>
    </w:p>
    <w:p w14:paraId="0B29259C">
      <w:pPr>
        <w:keepNext w:val="0"/>
        <w:keepLines w:val="0"/>
        <w:widowControl/>
        <w:suppressLineNumbers w:val="0"/>
        <w:jc w:val="left"/>
        <w:rPr>
          <w:rFonts w:hint="eastAsia" w:ascii="宋体" w:hAnsi="宋体" w:eastAsia="宋体" w:cs="宋体"/>
          <w:sz w:val="24"/>
          <w:szCs w:val="24"/>
        </w:rPr>
      </w:pPr>
    </w:p>
    <w:p w14:paraId="6747347B">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原始套接字是网络编程中的一种特殊套接字类型，它允许应用程序直接访问网络层（IP层）的数据包，即直接接收和发送IP数据包，而不经过传输层的处理。这正是网络嗅探器能够捕获所有流经网卡数据包的技术基础。</w:t>
      </w:r>
    </w:p>
    <w:p w14:paraId="059F2660">
      <w:pPr>
        <w:pStyle w:val="4"/>
        <w:bidi w:val="0"/>
        <w:rPr>
          <w:rFonts w:hint="eastAsia" w:ascii="宋体" w:hAnsi="宋体" w:eastAsia="宋体" w:cs="宋体"/>
        </w:rPr>
      </w:pPr>
    </w:p>
    <w:p w14:paraId="6DC4E09C">
      <w:pPr>
        <w:pStyle w:val="4"/>
        <w:bidi w:val="0"/>
        <w:rPr>
          <w:rFonts w:hint="eastAsia" w:ascii="宋体" w:hAnsi="宋体" w:eastAsia="宋体" w:cs="宋体"/>
        </w:rPr>
      </w:pPr>
      <w:r>
        <w:rPr>
          <w:rFonts w:hint="eastAsia" w:ascii="宋体" w:hAnsi="宋体" w:eastAsia="宋体" w:cs="宋体"/>
          <w:lang w:val="en-US" w:eastAsia="zh-CN"/>
        </w:rPr>
        <w:t>5.1 原始套接字的创建</w:t>
      </w:r>
    </w:p>
    <w:p w14:paraId="2ADD466B">
      <w:pPr>
        <w:keepNext w:val="0"/>
        <w:keepLines w:val="0"/>
        <w:widowControl/>
        <w:suppressLineNumbers w:val="0"/>
        <w:jc w:val="left"/>
        <w:rPr>
          <w:rFonts w:hint="eastAsia" w:ascii="宋体" w:hAnsi="宋体" w:eastAsia="宋体" w:cs="宋体"/>
          <w:sz w:val="24"/>
          <w:szCs w:val="24"/>
        </w:rPr>
      </w:pPr>
    </w:p>
    <w:p w14:paraId="5ABC3FD0">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通过socket.socket(socket.AF_INET, socket.SOCK_RAW, socket.IPPROTO_IP)创建原始套接字，其中AF_INET指定IPv4地址族，SOCK_RAW指定原始套接字类型，IPPROTO_IP表示接收所有IP数据包。</w:t>
      </w:r>
    </w:p>
    <w:p w14:paraId="0036A6AD">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import</w:t>
      </w:r>
      <w:r>
        <w:rPr>
          <w:rFonts w:hint="default" w:ascii="Consolas" w:hAnsi="Consolas" w:eastAsia="Consolas" w:cs="Consolas"/>
          <w:b w:val="0"/>
          <w:bCs w:val="0"/>
          <w:snapToGrid w:val="0"/>
          <w:color w:val="000000"/>
          <w:kern w:val="0"/>
          <w:sz w:val="24"/>
          <w:szCs w:val="24"/>
          <w:shd w:val="clear" w:fill="FFFFFF"/>
          <w:lang w:val="en-US" w:eastAsia="zh-CN" w:bidi="ar"/>
        </w:rPr>
        <w:t xml:space="preserve"> socket</w:t>
      </w:r>
    </w:p>
    <w:p w14:paraId="14DED367">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p>
    <w:p w14:paraId="2EE76A59">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创建原始套接字</w:t>
      </w:r>
    </w:p>
    <w:p w14:paraId="369708E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sock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socket.socket(socket.AF_INET, socket.SOCK_RAW, socket.IPPROTO_IP)</w:t>
      </w:r>
    </w:p>
    <w:p w14:paraId="09A59C5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p>
    <w:p w14:paraId="021C7DC6">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4BC60158">
      <w:pPr>
        <w:keepNext w:val="0"/>
        <w:keepLines w:val="0"/>
        <w:widowControl/>
        <w:suppressLineNumbers w:val="0"/>
        <w:jc w:val="left"/>
        <w:rPr>
          <w:rFonts w:hint="eastAsia" w:ascii="宋体" w:hAnsi="宋体" w:eastAsia="宋体" w:cs="宋体"/>
          <w:sz w:val="24"/>
          <w:szCs w:val="24"/>
        </w:rPr>
      </w:pPr>
    </w:p>
    <w:p w14:paraId="04B940E2">
      <w:pPr>
        <w:pStyle w:val="4"/>
        <w:bidi w:val="0"/>
        <w:rPr>
          <w:rFonts w:hint="eastAsia" w:ascii="宋体" w:hAnsi="宋体" w:eastAsia="宋体" w:cs="宋体"/>
        </w:rPr>
      </w:pPr>
      <w:r>
        <w:rPr>
          <w:rFonts w:hint="eastAsia" w:ascii="宋体" w:hAnsi="宋体" w:eastAsia="宋体" w:cs="宋体"/>
          <w:lang w:val="en-US" w:eastAsia="zh-CN"/>
        </w:rPr>
        <w:t>5.2 混杂模式</w:t>
      </w:r>
    </w:p>
    <w:p w14:paraId="71A09109">
      <w:pPr>
        <w:keepNext w:val="0"/>
        <w:keepLines w:val="0"/>
        <w:widowControl/>
        <w:suppressLineNumbers w:val="0"/>
        <w:jc w:val="left"/>
        <w:rPr>
          <w:rFonts w:hint="eastAsia" w:ascii="宋体" w:hAnsi="宋体" w:eastAsia="宋体" w:cs="宋体"/>
          <w:sz w:val="24"/>
          <w:szCs w:val="24"/>
        </w:rPr>
      </w:pPr>
    </w:p>
    <w:p w14:paraId="3E520DF8">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普通模式下，网卡只会接收目的MAC地址为本机的数据包。混杂模式（Promiscuous Mode）使网卡能够接收所有经过它的数据包，无论目的地址是什么。在Windows中通过Winsock控制码启用：</w:t>
      </w:r>
    </w:p>
    <w:p w14:paraId="08D9BDAF">
      <w:pPr>
        <w:keepNext w:val="0"/>
        <w:keepLines w:val="0"/>
        <w:widowControl/>
        <w:suppressLineNumbers w:val="0"/>
        <w:jc w:val="left"/>
        <w:rPr>
          <w:rFonts w:hint="eastAsia" w:ascii="宋体" w:hAnsi="宋体" w:eastAsia="宋体" w:cs="宋体"/>
          <w:sz w:val="24"/>
          <w:szCs w:val="24"/>
        </w:rPr>
      </w:pPr>
    </w:p>
    <w:p w14:paraId="00E8D8EB">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sock.ioctl(socket.SIO_RCVALL, socket.RCVALL_ON)    启用混杂模式</w:t>
      </w:r>
    </w:p>
    <w:p w14:paraId="5CD12928">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sock.ioctl(socket.SIO_RCVALL, socket.RCVALL_OFF)   关闭混杂模式</w:t>
      </w:r>
    </w:p>
    <w:p w14:paraId="2A6F1DA8">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sock.ioctl(socket.SIO_RCVALL, socket.RCVALL_ON)   </w:t>
      </w:r>
      <w:r>
        <w:rPr>
          <w:rFonts w:hint="default" w:ascii="Consolas" w:hAnsi="Consolas" w:eastAsia="Consolas" w:cs="Consolas"/>
          <w:b w:val="0"/>
          <w:bCs w:val="0"/>
          <w:snapToGrid w:val="0"/>
          <w:color w:val="000000"/>
          <w:kern w:val="0"/>
          <w:sz w:val="24"/>
          <w:szCs w:val="24"/>
          <w:shd w:val="clear" w:fill="FFFFFF"/>
          <w:lang w:val="en-US" w:eastAsia="zh-CN" w:bidi="ar"/>
        </w:rPr>
        <w:t># 启用混杂模式</w:t>
      </w:r>
    </w:p>
    <w:p w14:paraId="1431553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捕获数据包...</w:t>
      </w:r>
    </w:p>
    <w:p w14:paraId="787A6BE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sock.ioctl(socket.SIO_RCVALL, socket.RCVALL_OFF)  </w:t>
      </w:r>
      <w:r>
        <w:rPr>
          <w:rFonts w:hint="default" w:ascii="Consolas" w:hAnsi="Consolas" w:eastAsia="Consolas" w:cs="Consolas"/>
          <w:b w:val="0"/>
          <w:bCs w:val="0"/>
          <w:snapToGrid w:val="0"/>
          <w:color w:val="000000"/>
          <w:kern w:val="0"/>
          <w:sz w:val="24"/>
          <w:szCs w:val="24"/>
          <w:shd w:val="clear" w:fill="FFFFFF"/>
          <w:lang w:val="en-US" w:eastAsia="zh-CN" w:bidi="ar"/>
        </w:rPr>
        <w:t># 关闭混杂模式</w:t>
      </w:r>
    </w:p>
    <w:p w14:paraId="706BE821">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427B0A8E">
      <w:pPr>
        <w:keepNext w:val="0"/>
        <w:keepLines w:val="0"/>
        <w:widowControl/>
        <w:suppressLineNumbers w:val="0"/>
        <w:jc w:val="left"/>
        <w:rPr>
          <w:rFonts w:hint="eastAsia" w:ascii="宋体" w:hAnsi="宋体" w:eastAsia="宋体" w:cs="宋体"/>
          <w:sz w:val="24"/>
          <w:szCs w:val="24"/>
        </w:rPr>
      </w:pPr>
    </w:p>
    <w:p w14:paraId="0187F70E">
      <w:pPr>
        <w:pStyle w:val="4"/>
        <w:bidi w:val="0"/>
        <w:rPr>
          <w:rFonts w:hint="eastAsia" w:ascii="宋体" w:hAnsi="宋体" w:eastAsia="宋体" w:cs="宋体"/>
        </w:rPr>
      </w:pPr>
      <w:r>
        <w:rPr>
          <w:rFonts w:hint="eastAsia" w:ascii="宋体" w:hAnsi="宋体" w:eastAsia="宋体" w:cs="宋体"/>
          <w:lang w:val="en-US" w:eastAsia="zh-CN"/>
        </w:rPr>
        <w:t>5.3 管理员权限</w:t>
      </w:r>
    </w:p>
    <w:p w14:paraId="357B30C7">
      <w:pPr>
        <w:keepNext w:val="0"/>
        <w:keepLines w:val="0"/>
        <w:widowControl/>
        <w:suppressLineNumbers w:val="0"/>
        <w:jc w:val="left"/>
        <w:rPr>
          <w:rFonts w:hint="eastAsia" w:ascii="宋体" w:hAnsi="宋体" w:eastAsia="宋体" w:cs="宋体"/>
          <w:sz w:val="24"/>
          <w:szCs w:val="24"/>
        </w:rPr>
      </w:pPr>
    </w:p>
    <w:p w14:paraId="271B31A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原始套接字可以捕获所有网络流量，包括其他进程的通信数据，涉及严重的隐私和安全问题。因此Windows系统要求必须以管理员身份运行程序才能创建原始套接字。本程序通过ctypes调用Windows API检测权限。</w:t>
      </w:r>
    </w:p>
    <w:p w14:paraId="20595A86">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import</w:t>
      </w:r>
      <w:r>
        <w:rPr>
          <w:rFonts w:hint="default" w:ascii="Consolas" w:hAnsi="Consolas" w:eastAsia="Consolas" w:cs="Consolas"/>
          <w:b w:val="0"/>
          <w:bCs w:val="0"/>
          <w:snapToGrid w:val="0"/>
          <w:color w:val="000000"/>
          <w:kern w:val="0"/>
          <w:sz w:val="24"/>
          <w:szCs w:val="24"/>
          <w:shd w:val="clear" w:fill="FFFFFF"/>
          <w:lang w:val="en-US" w:eastAsia="zh-CN" w:bidi="ar"/>
        </w:rPr>
        <w:t xml:space="preserve"> ctypes</w:t>
      </w:r>
    </w:p>
    <w:p w14:paraId="15B1A35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p>
    <w:p w14:paraId="2ADD58F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is_admin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25EAE9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try</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43683C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ctypes.windll.shell32.IsUserAnAdmin()</w:t>
      </w:r>
    </w:p>
    <w:p w14:paraId="5FBD1AF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except</w:t>
      </w:r>
      <w:r>
        <w:rPr>
          <w:rFonts w:hint="default" w:ascii="Consolas" w:hAnsi="Consolas" w:eastAsia="Consolas" w:cs="Consolas"/>
          <w:b w:val="0"/>
          <w:bCs w:val="0"/>
          <w:snapToGrid w:val="0"/>
          <w:color w:val="000000"/>
          <w:kern w:val="0"/>
          <w:sz w:val="24"/>
          <w:szCs w:val="24"/>
          <w:shd w:val="clear" w:fill="FFFFFF"/>
          <w:lang w:val="en-US" w:eastAsia="zh-CN" w:bidi="ar"/>
        </w:rPr>
        <w:t>:</w:t>
      </w:r>
    </w:p>
    <w:p w14:paraId="412AB425">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False</w:t>
      </w:r>
    </w:p>
    <w:p w14:paraId="0AF7EF9A">
      <w:pPr>
        <w:keepNext w:val="0"/>
        <w:keepLines w:val="0"/>
        <w:widowControl/>
        <w:suppressLineNumbers w:val="0"/>
        <w:jc w:val="left"/>
        <w:rPr>
          <w:rFonts w:hint="eastAsia" w:ascii="宋体" w:hAnsi="宋体" w:eastAsia="宋体" w:cs="宋体"/>
          <w:sz w:val="24"/>
          <w:szCs w:val="24"/>
        </w:rPr>
      </w:pPr>
    </w:p>
    <w:p w14:paraId="7EF2B89F">
      <w:pPr>
        <w:pStyle w:val="3"/>
        <w:bidi w:val="0"/>
        <w:rPr>
          <w:rFonts w:hint="eastAsia" w:ascii="宋体" w:hAnsi="宋体" w:eastAsia="宋体" w:cs="宋体"/>
        </w:rPr>
      </w:pPr>
      <w:r>
        <w:rPr>
          <w:rFonts w:hint="eastAsia" w:ascii="宋体" w:hAnsi="宋体" w:eastAsia="宋体" w:cs="宋体"/>
          <w:lang w:val="en-US" w:eastAsia="zh-CN"/>
        </w:rPr>
        <w:t>6、struct模块与二进制数据解析</w:t>
      </w:r>
    </w:p>
    <w:p w14:paraId="22EE85D2">
      <w:pPr>
        <w:keepNext w:val="0"/>
        <w:keepLines w:val="0"/>
        <w:widowControl/>
        <w:suppressLineNumbers w:val="0"/>
        <w:jc w:val="left"/>
        <w:rPr>
          <w:rFonts w:hint="eastAsia" w:ascii="宋体" w:hAnsi="宋体" w:eastAsia="宋体" w:cs="宋体"/>
          <w:sz w:val="24"/>
          <w:szCs w:val="24"/>
        </w:rPr>
      </w:pPr>
    </w:p>
    <w:p w14:paraId="05B0A16B">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Python的struct模块用于在Python数据类型和C语言结构体之间进行二进制转换，是网络数据包解析的核心工具。网络协议中的头部都是二进制格式，使用struct可以方便地将字节流解析为可读的字段值。</w:t>
      </w:r>
    </w:p>
    <w:p w14:paraId="10A41A4C">
      <w:pPr>
        <w:keepNext w:val="0"/>
        <w:keepLines w:val="0"/>
        <w:widowControl/>
        <w:suppressLineNumbers w:val="0"/>
        <w:jc w:val="left"/>
        <w:rPr>
          <w:rFonts w:hint="eastAsia" w:ascii="宋体" w:hAnsi="宋体" w:eastAsia="宋体" w:cs="宋体"/>
          <w:sz w:val="24"/>
          <w:szCs w:val="24"/>
        </w:rPr>
      </w:pPr>
    </w:p>
    <w:p w14:paraId="19FC37B1">
      <w:pPr>
        <w:pStyle w:val="4"/>
        <w:bidi w:val="0"/>
        <w:rPr>
          <w:rFonts w:hint="eastAsia" w:ascii="宋体" w:hAnsi="宋体" w:eastAsia="宋体" w:cs="宋体"/>
        </w:rPr>
      </w:pPr>
      <w:r>
        <w:rPr>
          <w:rFonts w:hint="eastAsia" w:ascii="宋体" w:hAnsi="宋体" w:eastAsia="宋体" w:cs="宋体"/>
          <w:lang w:val="en-US" w:eastAsia="zh-CN"/>
        </w:rPr>
        <w:t>6.1 格式字符串说明</w:t>
      </w:r>
    </w:p>
    <w:p w14:paraId="7E0DF8C5">
      <w:pPr>
        <w:keepNext w:val="0"/>
        <w:keepLines w:val="0"/>
        <w:widowControl/>
        <w:suppressLineNumbers w:val="0"/>
        <w:jc w:val="left"/>
        <w:rPr>
          <w:rFonts w:hint="eastAsia" w:ascii="宋体" w:hAnsi="宋体" w:eastAsia="宋体" w:cs="宋体"/>
          <w:sz w:val="24"/>
          <w:szCs w:val="24"/>
        </w:rPr>
      </w:pPr>
    </w:p>
    <w:p w14:paraId="73258B28">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  — 网络字节序（大端序）</w:t>
      </w:r>
    </w:p>
    <w:p w14:paraId="7CF6F46B">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B  — unsigned char（1字节无符号整数）</w:t>
      </w:r>
    </w:p>
    <w:p w14:paraId="2A018DDD">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H  — unsigned short（2字节无符号整数）</w:t>
      </w:r>
    </w:p>
    <w:p w14:paraId="10D91BAC">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L  — unsigned long（4字节无符号整数）</w:t>
      </w:r>
    </w:p>
    <w:p w14:paraId="645C92B3">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4s — 4字节字符串</w:t>
      </w:r>
    </w:p>
    <w:p w14:paraId="510C8604">
      <w:pPr>
        <w:keepNext w:val="0"/>
        <w:keepLines w:val="0"/>
        <w:widowControl/>
        <w:suppressLineNumbers w:val="0"/>
        <w:jc w:val="left"/>
        <w:rPr>
          <w:rFonts w:hint="eastAsia" w:ascii="宋体" w:hAnsi="宋体" w:eastAsia="宋体" w:cs="宋体"/>
          <w:sz w:val="24"/>
          <w:szCs w:val="24"/>
        </w:rPr>
      </w:pPr>
    </w:p>
    <w:p w14:paraId="0CB2B41C">
      <w:pPr>
        <w:pStyle w:val="4"/>
        <w:bidi w:val="0"/>
        <w:rPr>
          <w:rFonts w:hint="eastAsia" w:ascii="宋体" w:hAnsi="宋体" w:eastAsia="宋体" w:cs="宋体"/>
        </w:rPr>
      </w:pPr>
      <w:r>
        <w:rPr>
          <w:rFonts w:hint="eastAsia" w:ascii="宋体" w:hAnsi="宋体" w:eastAsia="宋体" w:cs="宋体"/>
          <w:lang w:val="en-US" w:eastAsia="zh-CN"/>
        </w:rPr>
        <w:t>6.2 位运算解析</w:t>
      </w:r>
    </w:p>
    <w:p w14:paraId="638B7556">
      <w:pPr>
        <w:keepNext w:val="0"/>
        <w:keepLines w:val="0"/>
        <w:widowControl/>
        <w:suppressLineNumbers w:val="0"/>
        <w:jc w:val="left"/>
        <w:rPr>
          <w:rFonts w:hint="eastAsia" w:ascii="宋体" w:hAnsi="宋体" w:eastAsia="宋体" w:cs="宋体"/>
          <w:sz w:val="24"/>
          <w:szCs w:val="24"/>
        </w:rPr>
      </w:pPr>
    </w:p>
    <w:p w14:paraId="0C645BE3">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IP头部的第一个字节同时包含了版本号（高4位）和头部长度（低4位），需要通过位运算提取：</w:t>
      </w:r>
    </w:p>
    <w:p w14:paraId="08D7329D">
      <w:pPr>
        <w:keepNext w:val="0"/>
        <w:keepLines w:val="0"/>
        <w:widowControl/>
        <w:suppressLineNumbers w:val="0"/>
        <w:jc w:val="left"/>
        <w:rPr>
          <w:rFonts w:hint="eastAsia" w:ascii="宋体" w:hAnsi="宋体" w:eastAsia="宋体" w:cs="宋体"/>
          <w:sz w:val="24"/>
          <w:szCs w:val="24"/>
        </w:rPr>
      </w:pPr>
    </w:p>
    <w:p w14:paraId="4DB871B1">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xml:space="preserve">version_ihl </w:t>
      </w: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ip_header[</w:t>
      </w:r>
      <w:r>
        <w:rPr>
          <w:rFonts w:hint="eastAsia" w:ascii="宋体" w:hAnsi="宋体" w:eastAsia="宋体" w:cs="宋体"/>
          <w:b w:val="0"/>
          <w:bCs w:val="0"/>
          <w:snapToGrid w:val="0"/>
          <w:color w:val="000000"/>
          <w:kern w:val="0"/>
          <w:sz w:val="24"/>
          <w:szCs w:val="24"/>
          <w:shd w:val="clear" w:fill="FFFFFF"/>
          <w:lang w:val="en-US" w:eastAsia="zh-CN" w:bidi="ar"/>
        </w:rPr>
        <w:t>0</w:t>
      </w:r>
      <w:r>
        <w:rPr>
          <w:rFonts w:hint="eastAsia" w:ascii="宋体" w:hAnsi="宋体" w:eastAsia="宋体" w:cs="宋体"/>
          <w:b w:val="0"/>
          <w:bCs w:val="0"/>
          <w:snapToGrid w:val="0"/>
          <w:color w:val="000000"/>
          <w:kern w:val="0"/>
          <w:sz w:val="24"/>
          <w:szCs w:val="24"/>
          <w:shd w:val="clear" w:fill="FFFFFF"/>
          <w:lang w:val="en-US" w:eastAsia="zh-CN" w:bidi="ar"/>
        </w:rPr>
        <w:t>]</w:t>
      </w:r>
    </w:p>
    <w:p w14:paraId="4A01D956">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xml:space="preserve">version </w:t>
      </w: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version_ihl </w:t>
      </w:r>
      <w:r>
        <w:rPr>
          <w:rFonts w:hint="eastAsia" w:ascii="宋体" w:hAnsi="宋体" w:eastAsia="宋体" w:cs="宋体"/>
          <w:b w:val="0"/>
          <w:bCs w:val="0"/>
          <w:snapToGrid w:val="0"/>
          <w:color w:val="000000"/>
          <w:kern w:val="0"/>
          <w:sz w:val="24"/>
          <w:szCs w:val="24"/>
          <w:shd w:val="clear" w:fill="FFFFFF"/>
          <w:lang w:val="en-US" w:eastAsia="zh-CN" w:bidi="ar"/>
        </w:rPr>
        <w:t>&gt;&gt;</w:t>
      </w:r>
      <w:r>
        <w:rPr>
          <w:rFonts w:hint="eastAsia" w:ascii="宋体" w:hAnsi="宋体" w:eastAsia="宋体" w:cs="宋体"/>
          <w:b w:val="0"/>
          <w:bCs w:val="0"/>
          <w:snapToGrid w:val="0"/>
          <w:color w:val="000000"/>
          <w:kern w:val="0"/>
          <w:sz w:val="24"/>
          <w:szCs w:val="24"/>
          <w:shd w:val="clear" w:fill="FFFFFF"/>
          <w:lang w:val="en-US" w:eastAsia="zh-CN" w:bidi="ar"/>
        </w:rPr>
        <w:t xml:space="preserve"> </w:t>
      </w:r>
      <w:r>
        <w:rPr>
          <w:rFonts w:hint="eastAsia" w:ascii="宋体" w:hAnsi="宋体" w:eastAsia="宋体" w:cs="宋体"/>
          <w:b w:val="0"/>
          <w:bCs w:val="0"/>
          <w:snapToGrid w:val="0"/>
          <w:color w:val="000000"/>
          <w:kern w:val="0"/>
          <w:sz w:val="24"/>
          <w:szCs w:val="24"/>
          <w:shd w:val="clear" w:fill="FFFFFF"/>
          <w:lang w:val="en-US" w:eastAsia="zh-CN" w:bidi="ar"/>
        </w:rPr>
        <w:t>4</w:t>
      </w:r>
      <w:r>
        <w:rPr>
          <w:rFonts w:hint="eastAsia" w:ascii="宋体" w:hAnsi="宋体" w:eastAsia="宋体" w:cs="宋体"/>
          <w:b w:val="0"/>
          <w:bCs w:val="0"/>
          <w:snapToGrid w:val="0"/>
          <w:color w:val="000000"/>
          <w:kern w:val="0"/>
          <w:sz w:val="24"/>
          <w:szCs w:val="24"/>
          <w:shd w:val="clear" w:fill="FFFFFF"/>
          <w:lang w:val="en-US" w:eastAsia="zh-CN" w:bidi="ar"/>
        </w:rPr>
        <w:t xml:space="preserve">         高4位：版本号</w:t>
      </w:r>
    </w:p>
    <w:p w14:paraId="1BDA81A2">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 xml:space="preserve">ihl </w:t>
      </w: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(version_ihl </w:t>
      </w:r>
      <w:r>
        <w:rPr>
          <w:rFonts w:hint="eastAsia" w:ascii="宋体" w:hAnsi="宋体" w:eastAsia="宋体" w:cs="宋体"/>
          <w:b w:val="0"/>
          <w:bCs w:val="0"/>
          <w:snapToGrid w:val="0"/>
          <w:color w:val="000000"/>
          <w:kern w:val="0"/>
          <w:sz w:val="24"/>
          <w:szCs w:val="24"/>
          <w:shd w:val="clear" w:fill="FFFFFF"/>
          <w:lang w:val="en-US" w:eastAsia="zh-CN" w:bidi="ar"/>
        </w:rPr>
        <w:t>&amp;</w:t>
      </w:r>
      <w:r>
        <w:rPr>
          <w:rFonts w:hint="eastAsia" w:ascii="宋体" w:hAnsi="宋体" w:eastAsia="宋体" w:cs="宋体"/>
          <w:b w:val="0"/>
          <w:bCs w:val="0"/>
          <w:snapToGrid w:val="0"/>
          <w:color w:val="000000"/>
          <w:kern w:val="0"/>
          <w:sz w:val="24"/>
          <w:szCs w:val="24"/>
          <w:shd w:val="clear" w:fill="FFFFFF"/>
          <w:lang w:val="en-US" w:eastAsia="zh-CN" w:bidi="ar"/>
        </w:rPr>
        <w:t xml:space="preserve"> </w:t>
      </w:r>
      <w:r>
        <w:rPr>
          <w:rFonts w:hint="eastAsia" w:ascii="宋体" w:hAnsi="宋体" w:eastAsia="宋体" w:cs="宋体"/>
          <w:b w:val="0"/>
          <w:bCs w:val="0"/>
          <w:snapToGrid w:val="0"/>
          <w:color w:val="000000"/>
          <w:kern w:val="0"/>
          <w:sz w:val="24"/>
          <w:szCs w:val="24"/>
          <w:shd w:val="clear" w:fill="FFFFFF"/>
          <w:lang w:val="en-US" w:eastAsia="zh-CN" w:bidi="ar"/>
        </w:rPr>
        <w:t>0x</w:t>
      </w:r>
      <w:r>
        <w:rPr>
          <w:rFonts w:hint="eastAsia" w:ascii="宋体" w:hAnsi="宋体" w:eastAsia="宋体" w:cs="宋体"/>
          <w:b w:val="0"/>
          <w:bCs w:val="0"/>
          <w:snapToGrid w:val="0"/>
          <w:color w:val="000000"/>
          <w:kern w:val="0"/>
          <w:sz w:val="24"/>
          <w:szCs w:val="24"/>
          <w:shd w:val="clear" w:fill="FFFFFF"/>
          <w:lang w:val="en-US" w:eastAsia="zh-CN" w:bidi="ar"/>
        </w:rPr>
        <w:t>F</w:t>
      </w:r>
      <w:r>
        <w:rPr>
          <w:rFonts w:hint="eastAsia" w:ascii="宋体" w:hAnsi="宋体" w:eastAsia="宋体" w:cs="宋体"/>
          <w:b w:val="0"/>
          <w:bCs w:val="0"/>
          <w:snapToGrid w:val="0"/>
          <w:color w:val="000000"/>
          <w:kern w:val="0"/>
          <w:sz w:val="24"/>
          <w:szCs w:val="24"/>
          <w:shd w:val="clear" w:fill="FFFFFF"/>
          <w:lang w:val="en-US" w:eastAsia="zh-CN" w:bidi="ar"/>
        </w:rPr>
        <w:t>)  </w:t>
      </w:r>
      <w:r>
        <w:rPr>
          <w:rFonts w:hint="eastAsia" w:ascii="宋体" w:hAnsi="宋体" w:eastAsia="宋体" w:cs="宋体"/>
          <w:b w:val="0"/>
          <w:bCs w:val="0"/>
          <w:snapToGrid w:val="0"/>
          <w:color w:val="000000"/>
          <w:kern w:val="0"/>
          <w:sz w:val="24"/>
          <w:szCs w:val="24"/>
          <w:shd w:val="clear" w:fill="FFFFFF"/>
          <w:lang w:val="en-US" w:eastAsia="zh-CN" w:bidi="ar"/>
        </w:rPr>
        <w:t>4</w:t>
      </w:r>
      <w:r>
        <w:rPr>
          <w:rFonts w:hint="eastAsia" w:ascii="宋体" w:hAnsi="宋体" w:eastAsia="宋体" w:cs="宋体"/>
          <w:b w:val="0"/>
          <w:bCs w:val="0"/>
          <w:snapToGrid w:val="0"/>
          <w:color w:val="000000"/>
          <w:kern w:val="0"/>
          <w:sz w:val="24"/>
          <w:szCs w:val="24"/>
          <w:shd w:val="clear" w:fill="FFFFFF"/>
          <w:lang w:val="en-US" w:eastAsia="zh-CN" w:bidi="ar"/>
        </w:rPr>
        <w:t xml:space="preserve">     低4位：头部长度（单位4字节）</w:t>
      </w:r>
    </w:p>
    <w:p w14:paraId="32E6FAA2">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version_ihl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ip_header[</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w:t>
      </w:r>
    </w:p>
    <w:p w14:paraId="4A6E5F5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version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version_ihl </w:t>
      </w:r>
      <w:r>
        <w:rPr>
          <w:rFonts w:hint="default" w:ascii="Consolas" w:hAnsi="Consolas" w:eastAsia="Consolas" w:cs="Consolas"/>
          <w:b w:val="0"/>
          <w:bCs w:val="0"/>
          <w:snapToGrid w:val="0"/>
          <w:color w:val="000000"/>
          <w:kern w:val="0"/>
          <w:sz w:val="24"/>
          <w:szCs w:val="24"/>
          <w:shd w:val="clear" w:fill="FFFFFF"/>
          <w:lang w:val="en-US" w:eastAsia="zh-CN" w:bidi="ar"/>
        </w:rPr>
        <w:t>&gt;&gt;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高4位：版本号</w:t>
      </w:r>
    </w:p>
    <w:p w14:paraId="0D81A62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ihl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(version_ihl </w:t>
      </w:r>
      <w:r>
        <w:rPr>
          <w:rFonts w:hint="default" w:ascii="Consolas" w:hAnsi="Consolas" w:eastAsia="Consolas" w:cs="Consolas"/>
          <w:b w:val="0"/>
          <w:bCs w:val="0"/>
          <w:snapToGrid w:val="0"/>
          <w:color w:val="000000"/>
          <w:kern w:val="0"/>
          <w:sz w:val="24"/>
          <w:szCs w:val="24"/>
          <w:shd w:val="clear" w:fill="FFFFFF"/>
          <w:lang w:val="en-US" w:eastAsia="zh-CN" w:bidi="ar"/>
        </w:rPr>
        <w:t>&amp;</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0x</w:t>
      </w:r>
      <w:r>
        <w:rPr>
          <w:rFonts w:hint="default" w:ascii="Consolas" w:hAnsi="Consolas" w:eastAsia="Consolas" w:cs="Consolas"/>
          <w:b w:val="0"/>
          <w:bCs w:val="0"/>
          <w:snapToGrid w:val="0"/>
          <w:color w:val="000000"/>
          <w:kern w:val="0"/>
          <w:sz w:val="24"/>
          <w:szCs w:val="24"/>
          <w:shd w:val="clear" w:fill="FFFFFF"/>
          <w:lang w:val="en-US" w:eastAsia="zh-CN" w:bidi="ar"/>
        </w:rPr>
        <w:t>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低4位：头部长度（单位4字节）</w:t>
      </w:r>
    </w:p>
    <w:p w14:paraId="6263AD70">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73D170AF">
      <w:pPr>
        <w:keepNext w:val="0"/>
        <w:keepLines w:val="0"/>
        <w:widowControl/>
        <w:suppressLineNumbers w:val="0"/>
        <w:jc w:val="left"/>
        <w:rPr>
          <w:rFonts w:hint="eastAsia" w:ascii="宋体" w:hAnsi="宋体" w:eastAsia="宋体" w:cs="宋体"/>
          <w:sz w:val="24"/>
          <w:szCs w:val="24"/>
        </w:rPr>
      </w:pPr>
    </w:p>
    <w:p w14:paraId="6DF3A86B">
      <w:pPr>
        <w:pStyle w:val="3"/>
        <w:bidi w:val="0"/>
        <w:rPr>
          <w:rFonts w:hint="eastAsia" w:ascii="宋体" w:hAnsi="宋体" w:eastAsia="宋体" w:cs="宋体"/>
        </w:rPr>
      </w:pPr>
      <w:r>
        <w:rPr>
          <w:rFonts w:hint="eastAsia" w:ascii="宋体" w:hAnsi="宋体" w:eastAsia="宋体" w:cs="宋体"/>
          <w:lang w:val="en-US" w:eastAsia="zh-CN"/>
        </w:rPr>
        <w:t>五、设计与实现</w:t>
      </w:r>
    </w:p>
    <w:p w14:paraId="34D2FE7F">
      <w:pPr>
        <w:keepNext w:val="0"/>
        <w:keepLines w:val="0"/>
        <w:widowControl/>
        <w:suppressLineNumbers w:val="0"/>
        <w:jc w:val="left"/>
        <w:rPr>
          <w:rFonts w:hint="eastAsia" w:ascii="宋体" w:hAnsi="宋体" w:eastAsia="宋体" w:cs="宋体"/>
          <w:sz w:val="24"/>
          <w:szCs w:val="24"/>
        </w:rPr>
      </w:pPr>
    </w:p>
    <w:p w14:paraId="6865628F">
      <w:pPr>
        <w:pStyle w:val="3"/>
        <w:bidi w:val="0"/>
        <w:rPr>
          <w:rFonts w:hint="eastAsia"/>
        </w:rPr>
      </w:pPr>
      <w:r>
        <w:rPr>
          <w:rFonts w:hint="eastAsia"/>
          <w:lang w:val="en-US" w:eastAsia="zh-CN"/>
        </w:rPr>
        <w:t>1、设计思想</w:t>
      </w:r>
    </w:p>
    <w:p w14:paraId="39ACF5B0">
      <w:pPr>
        <w:keepNext w:val="0"/>
        <w:keepLines w:val="0"/>
        <w:widowControl/>
        <w:suppressLineNumbers w:val="0"/>
        <w:jc w:val="left"/>
        <w:rPr>
          <w:rFonts w:hint="eastAsia" w:ascii="宋体" w:hAnsi="宋体" w:eastAsia="宋体" w:cs="宋体"/>
          <w:sz w:val="24"/>
          <w:szCs w:val="24"/>
        </w:rPr>
      </w:pPr>
    </w:p>
    <w:p w14:paraId="3A7CF039">
      <w:pPr>
        <w:pStyle w:val="4"/>
        <w:bidi w:val="0"/>
        <w:rPr>
          <w:rFonts w:hint="eastAsia" w:ascii="宋体" w:hAnsi="宋体" w:eastAsia="宋体" w:cs="宋体"/>
        </w:rPr>
      </w:pPr>
      <w:r>
        <w:rPr>
          <w:rFonts w:hint="eastAsia" w:ascii="宋体" w:hAnsi="宋体" w:eastAsia="宋体" w:cs="宋体"/>
          <w:lang w:val="en-US" w:eastAsia="zh-CN"/>
        </w:rPr>
        <w:t>1.1 整体架构</w:t>
      </w:r>
    </w:p>
    <w:p w14:paraId="1B0988D5">
      <w:pPr>
        <w:keepNext w:val="0"/>
        <w:keepLines w:val="0"/>
        <w:widowControl/>
        <w:suppressLineNumbers w:val="0"/>
        <w:jc w:val="left"/>
        <w:rPr>
          <w:rFonts w:hint="eastAsia" w:ascii="宋体" w:hAnsi="宋体" w:eastAsia="宋体" w:cs="宋体"/>
          <w:sz w:val="24"/>
          <w:szCs w:val="24"/>
        </w:rPr>
      </w:pPr>
    </w:p>
    <w:p w14:paraId="715F653F">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本程序采用生产者-消费者模型设计：</w:t>
      </w:r>
    </w:p>
    <w:p w14:paraId="0C56ECB4">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生产者（嗅探线程）：通过原始套接字捕获网络数据包，逐层解析协议头部，生成Packet对象，存入数据包列表</w:t>
      </w:r>
    </w:p>
    <w:p w14:paraId="18EE25DF">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消费者（GUI主线程）：从数据包列表中读取数据，更新Treeview列表、统计面板和详情面板</w:t>
      </w:r>
    </w:p>
    <w:p w14:paraId="665E7207">
      <w:pPr>
        <w:keepNext w:val="0"/>
        <w:keepLines w:val="0"/>
        <w:widowControl/>
        <w:suppressLineNumbers w:val="0"/>
        <w:jc w:val="left"/>
        <w:rPr>
          <w:rFonts w:hint="eastAsia" w:ascii="宋体" w:hAnsi="宋体" w:eastAsia="宋体" w:cs="宋体"/>
          <w:sz w:val="24"/>
          <w:szCs w:val="24"/>
        </w:rPr>
      </w:pPr>
    </w:p>
    <w:p w14:paraId="2D276085">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生产者和消费者通过共享列表self.packets进行数据传递，主线程通过after()方法安全地从列表中读取数据更新界面。这种设计使得数据包捕获和界面显示完全解耦，互不干扰。</w:t>
      </w:r>
    </w:p>
    <w:p w14:paraId="29D1547C">
      <w:pPr>
        <w:keepNext w:val="0"/>
        <w:keepLines w:val="0"/>
        <w:widowControl/>
        <w:suppressLineNumbers w:val="0"/>
        <w:jc w:val="left"/>
        <w:rPr>
          <w:rFonts w:hint="eastAsia" w:ascii="宋体" w:hAnsi="宋体" w:eastAsia="宋体" w:cs="宋体"/>
          <w:sz w:val="24"/>
          <w:szCs w:val="24"/>
        </w:rPr>
      </w:pPr>
    </w:p>
    <w:p w14:paraId="1140AC3A">
      <w:pPr>
        <w:pStyle w:val="4"/>
        <w:bidi w:val="0"/>
        <w:rPr>
          <w:rFonts w:hint="eastAsia" w:ascii="宋体" w:hAnsi="宋体" w:eastAsia="宋体" w:cs="宋体"/>
        </w:rPr>
      </w:pPr>
      <w:r>
        <w:rPr>
          <w:rFonts w:hint="eastAsia" w:ascii="宋体" w:hAnsi="宋体" w:eastAsia="宋体" w:cs="宋体"/>
          <w:lang w:val="en-US" w:eastAsia="zh-CN"/>
        </w:rPr>
        <w:t>1.2 分层解析策略</w:t>
      </w:r>
    </w:p>
    <w:p w14:paraId="065AF8DE">
      <w:pPr>
        <w:keepNext w:val="0"/>
        <w:keepLines w:val="0"/>
        <w:widowControl/>
        <w:suppressLineNumbers w:val="0"/>
        <w:jc w:val="left"/>
        <w:rPr>
          <w:rFonts w:hint="eastAsia" w:ascii="宋体" w:hAnsi="宋体" w:eastAsia="宋体" w:cs="宋体"/>
          <w:sz w:val="24"/>
          <w:szCs w:val="24"/>
        </w:rPr>
      </w:pPr>
    </w:p>
    <w:p w14:paraId="2676319C">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数据包解析遵循TCP/IP协议栈的分层模型，从原始字节流开始，从下到上逐层解封装：</w:t>
      </w:r>
    </w:p>
    <w:p w14:paraId="7A41C9D8">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p>
    <w:p w14:paraId="662E2E5D">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原始字节流 -&gt; IP层解析 -&gt; 传输层解析</w:t>
      </w:r>
    </w:p>
    <w:p w14:paraId="46AF8BD9">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 TCP（协议号6）-&gt; 端口、序列号、标志位</w:t>
      </w:r>
    </w:p>
    <w:p w14:paraId="4C05C280">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 UDP（协议号17）-&gt; 端口、长度</w:t>
      </w:r>
    </w:p>
    <w:p w14:paraId="59F25155">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 ICMP（协议号1）-&gt; 类型、代码</w:t>
      </w:r>
    </w:p>
    <w:p w14:paraId="00AFA78D">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p>
    <w:p w14:paraId="33E4B8EF">
      <w:pPr>
        <w:keepNext w:val="0"/>
        <w:keepLines w:val="0"/>
        <w:widowControl/>
        <w:suppressLineNumbers w:val="0"/>
        <w:jc w:val="left"/>
        <w:rPr>
          <w:rFonts w:hint="eastAsia" w:ascii="宋体" w:hAnsi="宋体" w:eastAsia="宋体" w:cs="宋体"/>
          <w:sz w:val="24"/>
          <w:szCs w:val="24"/>
        </w:rPr>
      </w:pPr>
    </w:p>
    <w:p w14:paraId="49A2307F">
      <w:pPr>
        <w:pStyle w:val="4"/>
        <w:bidi w:val="0"/>
        <w:rPr>
          <w:rFonts w:hint="eastAsia" w:ascii="宋体" w:hAnsi="宋体" w:eastAsia="宋体" w:cs="宋体"/>
        </w:rPr>
      </w:pPr>
      <w:r>
        <w:rPr>
          <w:rFonts w:hint="eastAsia" w:ascii="宋体" w:hAnsi="宋体" w:eastAsia="宋体" w:cs="宋体"/>
          <w:lang w:val="en-US" w:eastAsia="zh-CN"/>
        </w:rPr>
        <w:t>1.3 数据包存储设计</w:t>
      </w:r>
    </w:p>
    <w:p w14:paraId="6C00BEE2">
      <w:pPr>
        <w:keepNext w:val="0"/>
        <w:keepLines w:val="0"/>
        <w:widowControl/>
        <w:suppressLineNumbers w:val="0"/>
        <w:jc w:val="left"/>
        <w:rPr>
          <w:rFonts w:hint="eastAsia" w:ascii="宋体" w:hAnsi="宋体" w:eastAsia="宋体" w:cs="宋体"/>
          <w:sz w:val="24"/>
          <w:szCs w:val="24"/>
        </w:rPr>
      </w:pPr>
    </w:p>
    <w:p w14:paraId="6660691A">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使用Packet类封装每个数据包的所有协议层信息，包含序号、时间戳、原始数据、以太网层信息、IP层信息、传输层信息和摘要信息，便于在列表和详情面板之间传递。</w:t>
      </w:r>
    </w:p>
    <w:p w14:paraId="12B0E276">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class</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Packet</w:t>
      </w:r>
      <w:r>
        <w:rPr>
          <w:rFonts w:hint="default" w:ascii="Consolas" w:hAnsi="Consolas" w:eastAsia="Consolas" w:cs="Consolas"/>
          <w:b w:val="0"/>
          <w:bCs w:val="0"/>
          <w:snapToGrid w:val="0"/>
          <w:color w:val="000000"/>
          <w:kern w:val="0"/>
          <w:sz w:val="24"/>
          <w:szCs w:val="24"/>
          <w:shd w:val="clear" w:fill="FFFFFF"/>
          <w:lang w:val="en-US" w:eastAsia="zh-CN" w:bidi="ar"/>
        </w:rPr>
        <w:t>:</w:t>
      </w:r>
    </w:p>
    <w:p w14:paraId="43702B6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__init__</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number</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timestamp</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relative_time</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raw_data</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D6569A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eth_info</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ip_info</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transport_info</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info</w:t>
      </w:r>
      <w:r>
        <w:rPr>
          <w:rFonts w:hint="default" w:ascii="Consolas" w:hAnsi="Consolas" w:eastAsia="Consolas" w:cs="Consolas"/>
          <w:b w:val="0"/>
          <w:bCs w:val="0"/>
          <w:snapToGrid w:val="0"/>
          <w:color w:val="000000"/>
          <w:kern w:val="0"/>
          <w:sz w:val="24"/>
          <w:szCs w:val="24"/>
          <w:shd w:val="clear" w:fill="FFFFFF"/>
          <w:lang w:val="en-US" w:eastAsia="zh-CN" w:bidi="ar"/>
        </w:rPr>
        <w:t>):</w:t>
      </w:r>
    </w:p>
    <w:p w14:paraId="7AA289D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.number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number          </w:t>
      </w:r>
      <w:r>
        <w:rPr>
          <w:rFonts w:hint="default" w:ascii="Consolas" w:hAnsi="Consolas" w:eastAsia="Consolas" w:cs="Consolas"/>
          <w:b w:val="0"/>
          <w:bCs w:val="0"/>
          <w:snapToGrid w:val="0"/>
          <w:color w:val="000000"/>
          <w:kern w:val="0"/>
          <w:sz w:val="24"/>
          <w:szCs w:val="24"/>
          <w:shd w:val="clear" w:fill="FFFFFF"/>
          <w:lang w:val="en-US" w:eastAsia="zh-CN" w:bidi="ar"/>
        </w:rPr>
        <w:t># 数据包序号</w:t>
      </w:r>
    </w:p>
    <w:p w14:paraId="04A32BA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.timestamp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timestamp    </w:t>
      </w:r>
      <w:r>
        <w:rPr>
          <w:rFonts w:hint="default" w:ascii="Consolas" w:hAnsi="Consolas" w:eastAsia="Consolas" w:cs="Consolas"/>
          <w:b w:val="0"/>
          <w:bCs w:val="0"/>
          <w:snapToGrid w:val="0"/>
          <w:color w:val="000000"/>
          <w:kern w:val="0"/>
          <w:sz w:val="24"/>
          <w:szCs w:val="24"/>
          <w:shd w:val="clear" w:fill="FFFFFF"/>
          <w:lang w:val="en-US" w:eastAsia="zh-CN" w:bidi="ar"/>
        </w:rPr>
        <w:t># 捕获时间戳</w:t>
      </w:r>
    </w:p>
    <w:p w14:paraId="48452A15">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.relative_time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relative_time  </w:t>
      </w:r>
      <w:r>
        <w:rPr>
          <w:rFonts w:hint="default" w:ascii="Consolas" w:hAnsi="Consolas" w:eastAsia="Consolas" w:cs="Consolas"/>
          <w:b w:val="0"/>
          <w:bCs w:val="0"/>
          <w:snapToGrid w:val="0"/>
          <w:color w:val="000000"/>
          <w:kern w:val="0"/>
          <w:sz w:val="24"/>
          <w:szCs w:val="24"/>
          <w:shd w:val="clear" w:fill="FFFFFF"/>
          <w:lang w:val="en-US" w:eastAsia="zh-CN" w:bidi="ar"/>
        </w:rPr>
        <w:t># 相对时间</w:t>
      </w:r>
    </w:p>
    <w:p w14:paraId="4DAB480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.raw_data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raw_data      </w:t>
      </w:r>
      <w:r>
        <w:rPr>
          <w:rFonts w:hint="default" w:ascii="Consolas" w:hAnsi="Consolas" w:eastAsia="Consolas" w:cs="Consolas"/>
          <w:b w:val="0"/>
          <w:bCs w:val="0"/>
          <w:snapToGrid w:val="0"/>
          <w:color w:val="000000"/>
          <w:kern w:val="0"/>
          <w:sz w:val="24"/>
          <w:szCs w:val="24"/>
          <w:shd w:val="clear" w:fill="FFFFFF"/>
          <w:lang w:val="en-US" w:eastAsia="zh-CN" w:bidi="ar"/>
        </w:rPr>
        <w:t># 原始字节数据</w:t>
      </w:r>
    </w:p>
    <w:p w14:paraId="6069B5C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.eth_info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eth_info      </w:t>
      </w:r>
      <w:r>
        <w:rPr>
          <w:rFonts w:hint="default" w:ascii="Consolas" w:hAnsi="Consolas" w:eastAsia="Consolas" w:cs="Consolas"/>
          <w:b w:val="0"/>
          <w:bCs w:val="0"/>
          <w:snapToGrid w:val="0"/>
          <w:color w:val="000000"/>
          <w:kern w:val="0"/>
          <w:sz w:val="24"/>
          <w:szCs w:val="24"/>
          <w:shd w:val="clear" w:fill="FFFFFF"/>
          <w:lang w:val="en-US" w:eastAsia="zh-CN" w:bidi="ar"/>
        </w:rPr>
        <w:t># 以太网层信息</w:t>
      </w:r>
    </w:p>
    <w:p w14:paraId="2BE1A62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.ip_info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ip_info        </w:t>
      </w:r>
      <w:r>
        <w:rPr>
          <w:rFonts w:hint="default" w:ascii="Consolas" w:hAnsi="Consolas" w:eastAsia="Consolas" w:cs="Consolas"/>
          <w:b w:val="0"/>
          <w:bCs w:val="0"/>
          <w:snapToGrid w:val="0"/>
          <w:color w:val="000000"/>
          <w:kern w:val="0"/>
          <w:sz w:val="24"/>
          <w:szCs w:val="24"/>
          <w:shd w:val="clear" w:fill="FFFFFF"/>
          <w:lang w:val="en-US" w:eastAsia="zh-CN" w:bidi="ar"/>
        </w:rPr>
        <w:t># IP层信息</w:t>
      </w:r>
    </w:p>
    <w:p w14:paraId="095C09C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.transport_info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transport_info  </w:t>
      </w:r>
      <w:r>
        <w:rPr>
          <w:rFonts w:hint="default" w:ascii="Consolas" w:hAnsi="Consolas" w:eastAsia="Consolas" w:cs="Consolas"/>
          <w:b w:val="0"/>
          <w:bCs w:val="0"/>
          <w:snapToGrid w:val="0"/>
          <w:color w:val="000000"/>
          <w:kern w:val="0"/>
          <w:sz w:val="24"/>
          <w:szCs w:val="24"/>
          <w:shd w:val="clear" w:fill="FFFFFF"/>
          <w:lang w:val="en-US" w:eastAsia="zh-CN" w:bidi="ar"/>
        </w:rPr>
        <w:t># 传输层信息</w:t>
      </w:r>
    </w:p>
    <w:p w14:paraId="35B9C79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.info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info              </w:t>
      </w:r>
      <w:r>
        <w:rPr>
          <w:rFonts w:hint="default" w:ascii="Consolas" w:hAnsi="Consolas" w:eastAsia="Consolas" w:cs="Consolas"/>
          <w:b w:val="0"/>
          <w:bCs w:val="0"/>
          <w:snapToGrid w:val="0"/>
          <w:color w:val="000000"/>
          <w:kern w:val="0"/>
          <w:sz w:val="24"/>
          <w:szCs w:val="24"/>
          <w:shd w:val="clear" w:fill="FFFFFF"/>
          <w:lang w:val="en-US" w:eastAsia="zh-CN" w:bidi="ar"/>
        </w:rPr>
        <w:t># 摘要信息字符串</w:t>
      </w:r>
    </w:p>
    <w:p w14:paraId="3AD8257A">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25ABC859">
      <w:pPr>
        <w:keepNext w:val="0"/>
        <w:keepLines w:val="0"/>
        <w:widowControl/>
        <w:suppressLineNumbers w:val="0"/>
        <w:jc w:val="left"/>
        <w:rPr>
          <w:rFonts w:hint="eastAsia" w:ascii="宋体" w:hAnsi="宋体" w:eastAsia="宋体" w:cs="宋体"/>
          <w:sz w:val="24"/>
          <w:szCs w:val="24"/>
        </w:rPr>
      </w:pPr>
    </w:p>
    <w:p w14:paraId="6E7AC064">
      <w:pPr>
        <w:pStyle w:val="4"/>
        <w:bidi w:val="0"/>
        <w:rPr>
          <w:rFonts w:hint="eastAsia" w:ascii="宋体" w:hAnsi="宋体" w:eastAsia="宋体" w:cs="宋体"/>
        </w:rPr>
      </w:pPr>
      <w:r>
        <w:rPr>
          <w:rFonts w:hint="eastAsia" w:ascii="宋体" w:hAnsi="宋体" w:eastAsia="宋体" w:cs="宋体"/>
          <w:lang w:val="en-US" w:eastAsia="zh-CN"/>
        </w:rPr>
        <w:t>1.4 Ping工具设计</w:t>
      </w:r>
    </w:p>
    <w:p w14:paraId="43FB9BF6">
      <w:pPr>
        <w:keepNext w:val="0"/>
        <w:keepLines w:val="0"/>
        <w:widowControl/>
        <w:suppressLineNumbers w:val="0"/>
        <w:jc w:val="left"/>
        <w:rPr>
          <w:rFonts w:hint="eastAsia" w:ascii="宋体" w:hAnsi="宋体" w:eastAsia="宋体" w:cs="宋体"/>
          <w:sz w:val="24"/>
          <w:szCs w:val="24"/>
        </w:rPr>
      </w:pPr>
    </w:p>
    <w:p w14:paraId="2A60C3F7">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考虑到正常情况下ICMP数据包较少（通常只有主动Ping时才会产生），为了让嗅探器能够捕获到ICMP协议数据包，方便验证ICMP协议解析的正确性，程序内置了手动Ping工具。Ping工具调用subprocess模块执行系统的ping命令，由操作系统产生真正的ICMP Echo Request数据包，嗅探器的原始套接字可同时捕获Echo Request（类型8）和Echo Reply（类型0）数据包。Ping命令在独立线程中异步执行，不影响GUI操作。</w:t>
      </w:r>
    </w:p>
    <w:p w14:paraId="63985140">
      <w:pPr>
        <w:keepNext w:val="0"/>
        <w:keepLines w:val="0"/>
        <w:widowControl/>
        <w:suppressLineNumbers w:val="0"/>
        <w:jc w:val="left"/>
        <w:rPr>
          <w:rFonts w:hint="eastAsia" w:ascii="宋体" w:hAnsi="宋体" w:eastAsia="宋体" w:cs="宋体"/>
          <w:sz w:val="24"/>
          <w:szCs w:val="24"/>
        </w:rPr>
      </w:pPr>
    </w:p>
    <w:p w14:paraId="21CECF10">
      <w:pPr>
        <w:pStyle w:val="4"/>
        <w:bidi w:val="0"/>
        <w:rPr>
          <w:rFonts w:hint="eastAsia"/>
        </w:rPr>
      </w:pPr>
      <w:r>
        <w:rPr>
          <w:rFonts w:hint="eastAsia"/>
          <w:lang w:val="en-US" w:eastAsia="zh-CN"/>
        </w:rPr>
        <w:t>2、界面设计</w:t>
      </w:r>
    </w:p>
    <w:p w14:paraId="378B069D">
      <w:pPr>
        <w:keepNext w:val="0"/>
        <w:keepLines w:val="0"/>
        <w:widowControl/>
        <w:suppressLineNumbers w:val="0"/>
        <w:jc w:val="left"/>
        <w:rPr>
          <w:rFonts w:hint="eastAsia" w:ascii="宋体" w:hAnsi="宋体" w:eastAsia="宋体" w:cs="宋体"/>
          <w:sz w:val="24"/>
          <w:szCs w:val="24"/>
        </w:rPr>
      </w:pPr>
    </w:p>
    <w:p w14:paraId="7A6BEDD6">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整体界面采用深色主题和类似Wireshark的三栏布局，从上到下分为四个区域：</w:t>
      </w:r>
    </w:p>
    <w:p w14:paraId="0B97BBF6">
      <w:pPr>
        <w:keepNext w:val="0"/>
        <w:keepLines w:val="0"/>
        <w:widowControl/>
        <w:suppressLineNumbers w:val="0"/>
        <w:shd w:val="clear" w:fill="FFFFFF"/>
        <w:spacing w:line="165" w:lineRule="atLeast"/>
        <w:jc w:val="center"/>
      </w:pPr>
      <w:r>
        <w:drawing>
          <wp:inline distT="0" distB="0" distL="114300" distR="114300">
            <wp:extent cx="5289550" cy="3088005"/>
            <wp:effectExtent l="0" t="0" r="635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5289550" cy="3088005"/>
                    </a:xfrm>
                    <a:prstGeom prst="rect">
                      <a:avLst/>
                    </a:prstGeom>
                    <a:noFill/>
                    <a:ln>
                      <a:noFill/>
                    </a:ln>
                  </pic:spPr>
                </pic:pic>
              </a:graphicData>
            </a:graphic>
          </wp:inline>
        </w:drawing>
      </w:r>
    </w:p>
    <w:p w14:paraId="21D9747C">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设计特点：</w:t>
      </w:r>
    </w:p>
    <w:p w14:paraId="3AB75434">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深色主题：采用类似Wireshark的暗色配色（背景1e1e2e，卡片313244，文字cdd6f4）</w:t>
      </w:r>
    </w:p>
    <w:p w14:paraId="3B367331">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三栏设计：数据包列表在上方，协议详情（左下）和十六进制转储（右下）在下方</w:t>
      </w:r>
    </w:p>
    <w:p w14:paraId="031B012F">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实时统计：统计面板实时显示总计、TCP、UDP、ICMP数据包数量</w:t>
      </w:r>
    </w:p>
    <w:p w14:paraId="7B1C17D9">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r>
        <w:rPr>
          <w:rFonts w:hint="eastAsia" w:ascii="宋体" w:hAnsi="宋体" w:eastAsia="宋体" w:cs="宋体"/>
          <w:b w:val="0"/>
          <w:bCs w:val="0"/>
          <w:snapToGrid w:val="0"/>
          <w:color w:val="000000"/>
          <w:kern w:val="0"/>
          <w:sz w:val="24"/>
          <w:szCs w:val="24"/>
          <w:shd w:val="clear" w:fill="FFFFFF"/>
          <w:lang w:val="en-US" w:eastAsia="zh-CN" w:bidi="ar"/>
        </w:rPr>
        <w:t xml:space="preserve"> 协议筛选：支持下拉框筛选和关键词实时搜索</w:t>
      </w:r>
    </w:p>
    <w:p w14:paraId="3C9E2CBD">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p>
    <w:p w14:paraId="5FF6EE5D">
      <w:pPr>
        <w:keepNext w:val="0"/>
        <w:keepLines w:val="0"/>
        <w:widowControl/>
        <w:suppressLineNumbers w:val="0"/>
        <w:shd w:val="clear" w:fill="FFFFFF"/>
        <w:spacing w:line="165" w:lineRule="atLeast"/>
        <w:jc w:val="left"/>
        <w:rPr>
          <w:rStyle w:val="13"/>
          <w:rFonts w:hint="eastAsia"/>
        </w:rPr>
      </w:pPr>
      <w:r>
        <w:rPr>
          <w:rFonts w:hint="eastAsia" w:ascii="宋体" w:hAnsi="宋体" w:eastAsia="宋体" w:cs="宋体"/>
          <w:b w:val="0"/>
          <w:bCs w:val="0"/>
          <w:snapToGrid w:val="0"/>
          <w:color w:val="000000"/>
          <w:kern w:val="0"/>
          <w:sz w:val="24"/>
          <w:szCs w:val="24"/>
          <w:shd w:val="clear" w:fill="FFFFFF"/>
          <w:lang w:val="en-US" w:eastAsia="zh-CN" w:bidi="ar"/>
        </w:rPr>
        <w:t> </w:t>
      </w:r>
      <w:r>
        <w:rPr>
          <w:rStyle w:val="13"/>
          <w:rFonts w:hint="eastAsia"/>
          <w:lang w:val="en-US" w:eastAsia="zh-CN"/>
        </w:rPr>
        <w:t>3、程序结构设计</w:t>
      </w:r>
    </w:p>
    <w:p w14:paraId="6AEF81C6">
      <w:pPr>
        <w:keepNext w:val="0"/>
        <w:keepLines w:val="0"/>
        <w:widowControl/>
        <w:suppressLineNumbers w:val="0"/>
        <w:jc w:val="left"/>
        <w:rPr>
          <w:rFonts w:hint="eastAsia" w:ascii="宋体" w:hAnsi="宋体" w:eastAsia="宋体" w:cs="宋体"/>
          <w:sz w:val="24"/>
          <w:szCs w:val="24"/>
        </w:rPr>
      </w:pPr>
    </w:p>
    <w:p w14:paraId="05A3FE0B">
      <w:pPr>
        <w:pStyle w:val="4"/>
        <w:bidi w:val="0"/>
        <w:rPr>
          <w:rFonts w:hint="eastAsia"/>
        </w:rPr>
      </w:pPr>
      <w:r>
        <w:rPr>
          <w:rFonts w:hint="eastAsia"/>
          <w:lang w:val="en-US" w:eastAsia="zh-CN"/>
        </w:rPr>
        <w:t> 3.1 程序目录结构</w:t>
      </w:r>
    </w:p>
    <w:p w14:paraId="3FE38FE4">
      <w:pPr>
        <w:keepNext w:val="0"/>
        <w:keepLines w:val="0"/>
        <w:widowControl/>
        <w:suppressLineNumbers w:val="0"/>
        <w:jc w:val="left"/>
        <w:rPr>
          <w:rFonts w:hint="eastAsia" w:ascii="宋体" w:hAnsi="宋体" w:eastAsia="宋体" w:cs="宋体"/>
          <w:sz w:val="24"/>
          <w:szCs w:val="24"/>
        </w:rPr>
      </w:pPr>
    </w:p>
    <w:p w14:paraId="18DAE739">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计算机网络课程设计/</w:t>
      </w:r>
    </w:p>
    <w:p w14:paraId="27613511">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w:t>
      </w:r>
    </w:p>
    <w:p w14:paraId="027B5F9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sniffer_gui.py          主程序（图形界面版本，包含所有功能）</w:t>
      </w:r>
    </w:p>
    <w:p w14:paraId="3B833D4F">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启动网络嗅探器.bat        启动脚本（自动请求管理员权限）</w:t>
      </w:r>
    </w:p>
    <w:p w14:paraId="16F6F592">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课程设计报告.md           课程设计报告文档</w:t>
      </w:r>
    </w:p>
    <w:p w14:paraId="62BFD2A5">
      <w:pPr>
        <w:keepNext w:val="0"/>
        <w:keepLines w:val="0"/>
        <w:widowControl/>
        <w:suppressLineNumbers w:val="0"/>
        <w:jc w:val="left"/>
        <w:rPr>
          <w:rFonts w:hint="eastAsia" w:ascii="宋体" w:hAnsi="宋体" w:eastAsia="宋体" w:cs="宋体"/>
          <w:sz w:val="24"/>
          <w:szCs w:val="24"/>
        </w:rPr>
      </w:pPr>
    </w:p>
    <w:p w14:paraId="04B3EA65">
      <w:pPr>
        <w:keepNext w:val="0"/>
        <w:keepLines w:val="0"/>
        <w:widowControl/>
        <w:suppressLineNumbers w:val="0"/>
        <w:shd w:val="clear" w:fill="FFFFFF"/>
        <w:spacing w:line="165" w:lineRule="atLeast"/>
        <w:jc w:val="left"/>
        <w:rPr>
          <w:rStyle w:val="11"/>
          <w:rFonts w:hint="eastAsia"/>
          <w:lang w:val="en-US" w:eastAsia="zh-CN"/>
        </w:rPr>
      </w:pPr>
    </w:p>
    <w:p w14:paraId="4DA54CEE">
      <w:pPr>
        <w:keepNext w:val="0"/>
        <w:keepLines w:val="0"/>
        <w:widowControl/>
        <w:suppressLineNumbers w:val="0"/>
        <w:shd w:val="clear" w:fill="FFFFFF"/>
        <w:spacing w:line="165" w:lineRule="atLeast"/>
        <w:jc w:val="left"/>
        <w:rPr>
          <w:rStyle w:val="11"/>
          <w:rFonts w:hint="eastAsia"/>
          <w:lang w:val="en-US" w:eastAsia="zh-CN"/>
        </w:rPr>
      </w:pPr>
    </w:p>
    <w:p w14:paraId="64CB5BC3">
      <w:pPr>
        <w:keepNext w:val="0"/>
        <w:keepLines w:val="0"/>
        <w:widowControl/>
        <w:suppressLineNumbers w:val="0"/>
        <w:shd w:val="clear" w:fill="FFFFFF"/>
        <w:spacing w:line="165" w:lineRule="atLeast"/>
        <w:jc w:val="left"/>
        <w:rPr>
          <w:rStyle w:val="11"/>
          <w:rFonts w:hint="eastAsia"/>
          <w:lang w:val="en-US" w:eastAsia="zh-CN"/>
        </w:rPr>
      </w:pPr>
      <w:r>
        <w:rPr>
          <w:rStyle w:val="11"/>
          <w:rFonts w:hint="eastAsia"/>
          <w:lang w:val="en-US" w:eastAsia="zh-CN"/>
        </w:rPr>
        <w:t>3.2 类描述表格</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51"/>
        <w:gridCol w:w="1136"/>
        <w:gridCol w:w="4670"/>
      </w:tblGrid>
      <w:tr w14:paraId="23586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1C38F0D">
            <w:pPr>
              <w:keepNext w:val="0"/>
              <w:keepLines w:val="0"/>
              <w:widowControl/>
              <w:suppressLineNumbers w:val="0"/>
              <w:jc w:val="left"/>
              <w:rPr>
                <w:b/>
                <w:bCs/>
              </w:rPr>
            </w:pPr>
            <w:r>
              <w:rPr>
                <w:rFonts w:ascii="宋体" w:hAnsi="宋体" w:eastAsia="宋体" w:cs="宋体"/>
                <w:b/>
                <w:bCs/>
                <w:snapToGrid w:val="0"/>
                <w:color w:val="000000"/>
                <w:kern w:val="0"/>
                <w:sz w:val="24"/>
                <w:szCs w:val="24"/>
                <w:bdr w:val="none" w:color="auto" w:sz="0" w:space="0"/>
                <w:lang w:val="en-US" w:eastAsia="zh-CN" w:bidi="ar"/>
              </w:rPr>
              <w:t>类 / 函数</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3739A47">
            <w:pPr>
              <w:keepNext w:val="0"/>
              <w:keepLines w:val="0"/>
              <w:widowControl/>
              <w:suppressLineNumbers w:val="0"/>
              <w:jc w:val="left"/>
              <w:rPr>
                <w:b/>
                <w:bCs/>
              </w:rPr>
            </w:pPr>
            <w:r>
              <w:rPr>
                <w:rFonts w:ascii="宋体" w:hAnsi="宋体" w:eastAsia="宋体" w:cs="宋体"/>
                <w:b/>
                <w:bCs/>
                <w:snapToGrid w:val="0"/>
                <w:color w:val="000000"/>
                <w:kern w:val="0"/>
                <w:sz w:val="24"/>
                <w:szCs w:val="24"/>
                <w:bdr w:val="none" w:color="auto" w:sz="0" w:space="0"/>
                <w:lang w:val="en-US" w:eastAsia="zh-CN" w:bidi="ar"/>
              </w:rPr>
              <w:t>类型</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36A02B">
            <w:pPr>
              <w:keepNext w:val="0"/>
              <w:keepLines w:val="0"/>
              <w:widowControl/>
              <w:suppressLineNumbers w:val="0"/>
              <w:jc w:val="left"/>
              <w:rPr>
                <w:b/>
                <w:bCs/>
              </w:rPr>
            </w:pPr>
            <w:r>
              <w:rPr>
                <w:rFonts w:ascii="宋体" w:hAnsi="宋体" w:eastAsia="宋体" w:cs="宋体"/>
                <w:b/>
                <w:bCs/>
                <w:snapToGrid w:val="0"/>
                <w:color w:val="000000"/>
                <w:kern w:val="0"/>
                <w:sz w:val="24"/>
                <w:szCs w:val="24"/>
                <w:bdr w:val="none" w:color="auto" w:sz="0" w:space="0"/>
                <w:lang w:val="en-US" w:eastAsia="zh-CN" w:bidi="ar"/>
              </w:rPr>
              <w:t>说明</w:t>
            </w:r>
          </w:p>
        </w:tc>
      </w:tr>
      <w:tr w14:paraId="460AC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6D12A0E">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is_admin()</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A42242E">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全局函数</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8836643">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检查是否以管理员身份运行</w:t>
            </w:r>
          </w:p>
        </w:tc>
      </w:tr>
      <w:tr w14:paraId="650AE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82D1CE0">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Packet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4482258">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数据类</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57004B0">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数据包数据模型，存储所有协议层信息</w:t>
            </w:r>
          </w:p>
        </w:tc>
      </w:tr>
      <w:tr w14:paraId="2EDF5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8ABD16A">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PacketSnifferGUI</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C33CE4B">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主类</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3D2AE12">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GUI 应用程序主类，包含所有界面和逻辑</w:t>
            </w:r>
          </w:p>
        </w:tc>
      </w:tr>
      <w:tr w14:paraId="083C9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5C9FBE0">
            <w:pPr>
              <w:keepNext w:val="0"/>
              <w:keepLines w:val="0"/>
              <w:widowControl/>
              <w:suppressLineNumbers w:val="0"/>
              <w:jc w:val="left"/>
            </w:pPr>
            <w:r>
              <w:rPr>
                <w:rStyle w:val="9"/>
                <w:rFonts w:ascii="宋体" w:hAnsi="宋体" w:eastAsia="宋体" w:cs="宋体"/>
                <w:snapToGrid w:val="0"/>
                <w:color w:val="000000"/>
                <w:kern w:val="0"/>
                <w:sz w:val="24"/>
                <w:szCs w:val="24"/>
                <w:bdr w:val="none" w:color="auto" w:sz="0" w:space="0"/>
                <w:lang w:val="en-US" w:eastAsia="zh-CN" w:bidi="ar"/>
              </w:rPr>
              <w:t>init</w:t>
            </w:r>
            <w:r>
              <w:rPr>
                <w:rFonts w:ascii="宋体" w:hAnsi="宋体" w:eastAsia="宋体" w:cs="宋体"/>
                <w:snapToGrid w:val="0"/>
                <w:color w:val="000000"/>
                <w:kern w:val="0"/>
                <w:sz w:val="24"/>
                <w:szCs w:val="24"/>
                <w:bdr w:val="none" w:color="auto" w:sz="0" w:space="0"/>
                <w:lang w:val="en-US" w:eastAsia="zh-CN" w:bidi="ar"/>
              </w:rPr>
              <w: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E1D11DD">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83BA397">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初始化窗口、成员变量、调用界面构建</w:t>
            </w:r>
          </w:p>
        </w:tc>
      </w:tr>
      <w:tr w14:paraId="7C7F4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9AE37D4">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setup_ui()</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BF398D7">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95DB4FC">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构建完整的图形用户界面</w:t>
            </w:r>
          </w:p>
        </w:tc>
      </w:tr>
      <w:tr w14:paraId="5220D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B086104">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get_local_ip()</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83E400A">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571E879">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获取本机局域网 IP 地址</w:t>
            </w:r>
          </w:p>
        </w:tc>
      </w:tr>
      <w:tr w14:paraId="12820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320838F">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parse_arp_header()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6767BA6">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428DAFC">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解析 ARP 协议头部</w:t>
            </w:r>
          </w:p>
        </w:tc>
      </w:tr>
      <w:tr w14:paraId="63306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C2F11BD">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parse_ip_header()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08CFDAB">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8D1273C">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解析 IP 协议头部</w:t>
            </w:r>
          </w:p>
        </w:tc>
      </w:tr>
      <w:tr w14:paraId="667B8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8DB7F86">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parse_tcp_header()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3FD153E">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A197CC7">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解析 TCP 协议头部</w:t>
            </w:r>
          </w:p>
        </w:tc>
      </w:tr>
      <w:tr w14:paraId="3E0E1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AE1217B">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parse_udp_header()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3445227">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493FFED">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解析 UDP 协议头部</w:t>
            </w:r>
          </w:p>
        </w:tc>
      </w:tr>
      <w:tr w14:paraId="0381B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DBACCE0">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parse_icmp_header()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1430F74">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716A17B">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解析 ICMP 协议头部</w:t>
            </w:r>
          </w:p>
        </w:tc>
      </w:tr>
      <w:tr w14:paraId="41C65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A16E599">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get_protocol_name()</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0B5854E">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12766B3">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IP 协议号转协议名称</w:t>
            </w:r>
          </w:p>
        </w:tc>
      </w:tr>
      <w:tr w14:paraId="2E723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9DED636">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get_tcp_flags()</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32154C9">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CCB48A2">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解析 TCP 控制位</w:t>
            </w:r>
          </w:p>
        </w:tc>
      </w:tr>
      <w:tr w14:paraId="5FDB4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086813F">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generate_info()</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C3D135C">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3D6A5ED">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生成数据包摘要信息</w:t>
            </w:r>
          </w:p>
        </w:tc>
      </w:tr>
      <w:tr w14:paraId="74431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58F6AD2">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start_sniffing()</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0F93DD9">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B48A23">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启动嗅探线程</w:t>
            </w:r>
          </w:p>
        </w:tc>
      </w:tr>
      <w:tr w14:paraId="52ECE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7A69622">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stop_sniffing()</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1DE4B3F">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3E41A5C">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停止嗅探</w:t>
            </w:r>
          </w:p>
        </w:tc>
      </w:tr>
      <w:tr w14:paraId="0B49D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5DF4A1B">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sniff_packets()</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0B6D6A3">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BD2CC98">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核心嗅探循环，捕获和解析数据包</w:t>
            </w:r>
          </w:p>
        </w:tc>
      </w:tr>
      <w:tr w14:paraId="7AC08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C0D1BA4">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add_packet_to_tree()</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BF8E3F6">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33628C9">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将数据包添加到 Treeview 列表</w:t>
            </w:r>
          </w:p>
        </w:tc>
      </w:tr>
      <w:tr w14:paraId="24878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09A993D">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on_packet_select()</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08B0929">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79A3CCC">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数据包选中事件处理</w:t>
            </w:r>
          </w:p>
        </w:tc>
      </w:tr>
      <w:tr w14:paraId="0700B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81D4F0B">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show_packet_detail()</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39A0755">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FAB2328">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显示数据包详情</w:t>
            </w:r>
          </w:p>
        </w:tc>
      </w:tr>
      <w:tr w14:paraId="799F2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37B7211">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show_ip_detail()</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36672F37">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ED6A79D">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显示 IP 层详情</w:t>
            </w:r>
          </w:p>
        </w:tc>
      </w:tr>
      <w:tr w14:paraId="7584C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311D859">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show_tcp_detail()</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5A754CB2">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CC85E61">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显示 TCP 层详情</w:t>
            </w:r>
          </w:p>
        </w:tc>
      </w:tr>
      <w:tr w14:paraId="15A71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80A62F0">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show_udp_detail()</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F80A6BE">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48609BC">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显示 UDP 层详情</w:t>
            </w:r>
          </w:p>
        </w:tc>
      </w:tr>
      <w:tr w14:paraId="2B904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0428AE8">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show_icmp_detail()</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DF76BAE">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37B4D63">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显示 ICMP 层详情</w:t>
            </w:r>
          </w:p>
        </w:tc>
      </w:tr>
      <w:tr w14:paraId="5EC8C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30CA875">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show_arp_detail()</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CD4427D">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B6C7220">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显示 ARP 层详情</w:t>
            </w:r>
          </w:p>
        </w:tc>
      </w:tr>
      <w:tr w14:paraId="0DC9E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9ED1B0B">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show_hex_dump()</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B0BFC47">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6B300C2">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显示十六进制转储</w:t>
            </w:r>
          </w:p>
        </w:tc>
      </w:tr>
      <w:tr w14:paraId="28E52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CD6ECED">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apply_filter()</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2F15D89">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03D80B4">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应用协议筛选和关键词搜索</w:t>
            </w:r>
          </w:p>
        </w:tc>
      </w:tr>
      <w:tr w14:paraId="163AE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EE796EB">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update_stats()</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096184D8">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F9391DC">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更新统计面板</w:t>
            </w:r>
          </w:p>
        </w:tc>
      </w:tr>
      <w:tr w14:paraId="6FA26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A8F77EE">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start_ping()</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58084FF">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1B163C3">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启动 Ping 工具</w:t>
            </w:r>
          </w:p>
        </w:tc>
      </w:tr>
      <w:tr w14:paraId="12889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3C9D863">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do_ping()</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E496260">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2F1E6E9">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执行 Ping 命令（子线程中）</w:t>
            </w:r>
          </w:p>
        </w:tc>
      </w:tr>
      <w:tr w14:paraId="10B9D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65CCDECD">
            <w:pPr>
              <w:keepNext w:val="0"/>
              <w:keepLines w:val="0"/>
              <w:widowControl/>
              <w:suppressLineNumbers w:val="0"/>
              <w:jc w:val="left"/>
            </w:pPr>
            <w:bookmarkStart w:id="0" w:name="_GoBack"/>
            <w:r>
              <w:rPr>
                <w:rFonts w:ascii="宋体" w:hAnsi="宋体" w:eastAsia="宋体" w:cs="宋体"/>
                <w:snapToGrid w:val="0"/>
                <w:color w:val="000000"/>
                <w:kern w:val="0"/>
                <w:sz w:val="24"/>
                <w:szCs w:val="24"/>
                <w:bdr w:val="none" w:color="auto" w:sz="0" w:space="0"/>
                <w:lang w:val="en-US" w:eastAsia="zh-CN" w:bidi="ar"/>
              </w:rPr>
              <w:t>clear_packets()</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29E2DD2E">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1ABB5753">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清空所有数据包</w:t>
            </w:r>
          </w:p>
        </w:tc>
      </w:tr>
      <w:bookmarkEnd w:id="0"/>
      <w:tr w14:paraId="70BCB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1BE61AA">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export_capture()</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41AA79B3">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方法</w:t>
            </w:r>
          </w:p>
        </w:tc>
        <w:tc>
          <w:tcPr>
            <w:tcW w:w="0" w:type="auto"/>
            <w:tcBorders>
              <w:top w:val="single" w:color="CCCCCC" w:sz="2" w:space="0"/>
              <w:left w:val="single" w:color="CCCCCC" w:sz="2" w:space="0"/>
              <w:bottom w:val="single" w:color="CCCCCC" w:sz="2" w:space="0"/>
              <w:right w:val="single" w:color="CCCCCC" w:sz="2" w:space="0"/>
            </w:tcBorders>
            <w:shd w:val="clear"/>
            <w:tcMar>
              <w:top w:w="60" w:type="dxa"/>
              <w:left w:w="60" w:type="dxa"/>
              <w:bottom w:w="60" w:type="dxa"/>
              <w:right w:w="60" w:type="dxa"/>
            </w:tcMar>
            <w:vAlign w:val="center"/>
          </w:tcPr>
          <w:p w14:paraId="7C7AFDFA">
            <w:pPr>
              <w:keepNext w:val="0"/>
              <w:keepLines w:val="0"/>
              <w:widowControl/>
              <w:suppressLineNumbers w:val="0"/>
              <w:jc w:val="left"/>
            </w:pPr>
            <w:r>
              <w:rPr>
                <w:rFonts w:ascii="宋体" w:hAnsi="宋体" w:eastAsia="宋体" w:cs="宋体"/>
                <w:snapToGrid w:val="0"/>
                <w:color w:val="000000"/>
                <w:kern w:val="0"/>
                <w:sz w:val="24"/>
                <w:szCs w:val="24"/>
                <w:bdr w:val="none" w:color="auto" w:sz="0" w:space="0"/>
                <w:lang w:val="en-US" w:eastAsia="zh-CN" w:bidi="ar"/>
              </w:rPr>
              <w:t>导出捕获数据到文本文件</w:t>
            </w:r>
          </w:p>
        </w:tc>
      </w:tr>
    </w:tbl>
    <w:p w14:paraId="5D89F01E">
      <w:pPr>
        <w:keepNext w:val="0"/>
        <w:keepLines w:val="0"/>
        <w:widowControl/>
        <w:suppressLineNumbers w:val="0"/>
        <w:shd w:val="clear" w:fill="FFFFFF"/>
        <w:spacing w:line="165" w:lineRule="atLeast"/>
        <w:jc w:val="left"/>
        <w:rPr>
          <w:rStyle w:val="11"/>
          <w:rFonts w:hint="eastAsia"/>
          <w:lang w:val="en-US" w:eastAsia="zh-CN"/>
        </w:rPr>
      </w:pPr>
    </w:p>
    <w:p w14:paraId="7467848D">
      <w:pPr>
        <w:keepNext w:val="0"/>
        <w:keepLines w:val="0"/>
        <w:widowControl/>
        <w:suppressLineNumbers w:val="0"/>
        <w:shd w:val="clear" w:fill="FFFFFF"/>
        <w:spacing w:line="165" w:lineRule="atLeast"/>
        <w:jc w:val="left"/>
        <w:rPr>
          <w:rFonts w:hint="eastAsia" w:ascii="宋体" w:hAnsi="宋体" w:eastAsia="宋体" w:cs="宋体"/>
          <w:sz w:val="24"/>
          <w:szCs w:val="24"/>
          <w:lang w:val="en-US" w:eastAsia="zh-CN"/>
        </w:rPr>
      </w:pPr>
    </w:p>
    <w:p w14:paraId="5CF888BE">
      <w:pPr>
        <w:pStyle w:val="3"/>
        <w:bidi w:val="0"/>
        <w:rPr>
          <w:rFonts w:hint="eastAsia"/>
        </w:rPr>
      </w:pPr>
      <w:r>
        <w:rPr>
          <w:rFonts w:hint="eastAsia"/>
          <w:lang w:val="en-US" w:eastAsia="zh-CN"/>
        </w:rPr>
        <w:t> 4、关键程序说明</w:t>
      </w:r>
    </w:p>
    <w:p w14:paraId="6531973F">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p>
    <w:p w14:paraId="64133BA6">
      <w:pPr>
        <w:pStyle w:val="4"/>
        <w:bidi w:val="0"/>
        <w:rPr>
          <w:rFonts w:hint="eastAsia"/>
        </w:rPr>
      </w:pPr>
      <w:r>
        <w:rPr>
          <w:rFonts w:hint="eastAsia"/>
          <w:lang w:val="en-US" w:eastAsia="zh-CN"/>
        </w:rPr>
        <w:t> 4.1 主程序入口</w:t>
      </w:r>
    </w:p>
    <w:p w14:paraId="36C66B99">
      <w:pPr>
        <w:keepNext w:val="0"/>
        <w:keepLines w:val="0"/>
        <w:widowControl/>
        <w:suppressLineNumbers w:val="0"/>
        <w:jc w:val="left"/>
        <w:rPr>
          <w:rFonts w:hint="eastAsia" w:ascii="宋体" w:hAnsi="宋体" w:eastAsia="宋体" w:cs="宋体"/>
          <w:sz w:val="24"/>
          <w:szCs w:val="24"/>
        </w:rPr>
      </w:pPr>
    </w:p>
    <w:p w14:paraId="57433238">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程序启动时，首先检测管理员权限。如果不是管理员身份，弹出错误提示并退出。通过ctypes.windll.shell32.IsUserAnAdmin()调用Windows API检测当前进程是否以管理员权限运行。</w:t>
      </w:r>
    </w:p>
    <w:p w14:paraId="2AE7D231">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main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25FE3173">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not</w:t>
      </w:r>
      <w:r>
        <w:rPr>
          <w:rFonts w:hint="default" w:ascii="Consolas" w:hAnsi="Consolas" w:eastAsia="Consolas" w:cs="Consolas"/>
          <w:b w:val="0"/>
          <w:bCs w:val="0"/>
          <w:snapToGrid w:val="0"/>
          <w:color w:val="000000"/>
          <w:kern w:val="0"/>
          <w:sz w:val="24"/>
          <w:szCs w:val="24"/>
          <w:shd w:val="clear" w:fill="FFFFFF"/>
          <w:lang w:val="en-US" w:eastAsia="zh-CN" w:bidi="ar"/>
        </w:rPr>
        <w:t xml:space="preserve"> is_admin():</w:t>
      </w:r>
    </w:p>
    <w:p w14:paraId="7239324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root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tk.Tk()</w:t>
      </w:r>
    </w:p>
    <w:p w14:paraId="69F3827F">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root.withdraw()</w:t>
      </w:r>
    </w:p>
    <w:p w14:paraId="4DA26C5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messagebox.showerror("权限错误",</w:t>
      </w:r>
    </w:p>
    <w:p w14:paraId="0E607035">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"请以管理员身份运行此程序！")</w:t>
      </w:r>
    </w:p>
    <w:p w14:paraId="0427573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sys.exit(</w:t>
      </w:r>
      <w:r>
        <w:rPr>
          <w:rFonts w:hint="default" w:ascii="Consolas" w:hAnsi="Consolas" w:eastAsia="Consolas" w:cs="Consolas"/>
          <w:b w:val="0"/>
          <w:bCs w:val="0"/>
          <w:snapToGrid w:val="0"/>
          <w:color w:val="000000"/>
          <w:kern w:val="0"/>
          <w:sz w:val="24"/>
          <w:szCs w:val="24"/>
          <w:shd w:val="clear" w:fill="FFFFFF"/>
          <w:lang w:val="en-US" w:eastAsia="zh-CN" w:bidi="ar"/>
        </w:rPr>
        <w:t>1</w:t>
      </w:r>
      <w:r>
        <w:rPr>
          <w:rFonts w:hint="default" w:ascii="Consolas" w:hAnsi="Consolas" w:eastAsia="Consolas" w:cs="Consolas"/>
          <w:b w:val="0"/>
          <w:bCs w:val="0"/>
          <w:snapToGrid w:val="0"/>
          <w:color w:val="000000"/>
          <w:kern w:val="0"/>
          <w:sz w:val="24"/>
          <w:szCs w:val="24"/>
          <w:shd w:val="clear" w:fill="FFFFFF"/>
          <w:lang w:val="en-US" w:eastAsia="zh-CN" w:bidi="ar"/>
        </w:rPr>
        <w:t>)</w:t>
      </w:r>
    </w:p>
    <w:p w14:paraId="2AE358FB">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p>
    <w:p w14:paraId="652EE455">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root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tk.Tk()</w:t>
      </w:r>
    </w:p>
    <w:p w14:paraId="2B31E033">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app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PacketSnifferGUI(root)</w:t>
      </w:r>
    </w:p>
    <w:p w14:paraId="695E29A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root.mainloop()</w:t>
      </w:r>
    </w:p>
    <w:p w14:paraId="002EAADA">
      <w:pPr>
        <w:keepNext w:val="0"/>
        <w:keepLines w:val="0"/>
        <w:widowControl/>
        <w:suppressLineNumbers w:val="0"/>
        <w:jc w:val="left"/>
        <w:rPr>
          <w:sz w:val="24"/>
          <w:szCs w:val="24"/>
        </w:rPr>
      </w:pPr>
    </w:p>
    <w:p w14:paraId="07AE9000">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__name__</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'__main__':</w:t>
      </w:r>
    </w:p>
    <w:p w14:paraId="42A5B8C9">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main()</w:t>
      </w:r>
    </w:p>
    <w:p w14:paraId="3B9D086C">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17FFA19B">
      <w:pPr>
        <w:keepNext w:val="0"/>
        <w:keepLines w:val="0"/>
        <w:widowControl/>
        <w:suppressLineNumbers w:val="0"/>
        <w:jc w:val="left"/>
        <w:rPr>
          <w:rFonts w:hint="eastAsia" w:ascii="宋体" w:hAnsi="宋体" w:eastAsia="宋体" w:cs="宋体"/>
          <w:sz w:val="24"/>
          <w:szCs w:val="24"/>
        </w:rPr>
      </w:pPr>
    </w:p>
    <w:p w14:paraId="3DFDC3E5">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w:t>
      </w:r>
      <w:r>
        <w:rPr>
          <w:rStyle w:val="13"/>
          <w:rFonts w:hint="eastAsia"/>
          <w:lang w:val="en-US" w:eastAsia="zh-CN"/>
        </w:rPr>
        <w:t>4.2 数据包捕获流程</w:t>
      </w:r>
    </w:p>
    <w:p w14:paraId="0563F453">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用户点击"开始嗅探"</w:t>
      </w:r>
    </w:p>
    <w:p w14:paraId="23E7BDBD">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-&gt; start_sniffing() 创建嗅探线程</w:t>
      </w:r>
    </w:p>
    <w:p w14:paraId="61B79A39">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-&gt; sniff_packets() 创建原始套接字</w:t>
      </w:r>
    </w:p>
    <w:p w14:paraId="01CD24D0">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-&gt; 设置混杂模式（sock.ioctl）</w:t>
      </w:r>
    </w:p>
    <w:p w14:paraId="57F970F8">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-&gt; 循环调用 sock.recvfrom(65536) 接收数据包</w:t>
      </w:r>
    </w:p>
    <w:p w14:paraId="458C90B6">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-&gt; 解析协议头部（逐层解封装）</w:t>
      </w:r>
    </w:p>
    <w:p w14:paraId="1021BC3F">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-&gt; 创建 Packet 对象</w:t>
      </w:r>
    </w:p>
    <w:p w14:paraId="1717A5EF">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-&gt; 通过 after() 更新 GUI 界面</w:t>
      </w:r>
    </w:p>
    <w:p w14:paraId="5063379B">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  -&gt; 用户点击"停止嗅探"退出循环</w:t>
      </w:r>
    </w:p>
    <w:p w14:paraId="227AC769">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  -&gt; 关闭混杂模式，关闭套接字</w:t>
      </w:r>
    </w:p>
    <w:p w14:paraId="65BA0092">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sniff_packets</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w:t>
      </w:r>
    </w:p>
    <w:p w14:paraId="719D055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host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.get_local_ip()</w:t>
      </w:r>
    </w:p>
    <w:p w14:paraId="0BC356D3">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sock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None</w:t>
      </w:r>
    </w:p>
    <w:p w14:paraId="2A3A6B07">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p>
    <w:p w14:paraId="5BD08B1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try</w:t>
      </w:r>
      <w:r>
        <w:rPr>
          <w:rFonts w:hint="default" w:ascii="Consolas" w:hAnsi="Consolas" w:eastAsia="Consolas" w:cs="Consolas"/>
          <w:b w:val="0"/>
          <w:bCs w:val="0"/>
          <w:snapToGrid w:val="0"/>
          <w:color w:val="000000"/>
          <w:kern w:val="0"/>
          <w:sz w:val="24"/>
          <w:szCs w:val="24"/>
          <w:shd w:val="clear" w:fill="FFFFFF"/>
          <w:lang w:val="en-US" w:eastAsia="zh-CN" w:bidi="ar"/>
        </w:rPr>
        <w:t>:</w:t>
      </w:r>
    </w:p>
    <w:p w14:paraId="230B6886">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sock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socket.socket(socket.AF_INET,</w:t>
      </w:r>
    </w:p>
    <w:p w14:paraId="0EC92329">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socket.SOCK_RAW,</w:t>
      </w:r>
    </w:p>
    <w:p w14:paraId="410DA8B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socket.IPPROTO_IP)</w:t>
      </w:r>
    </w:p>
    <w:p w14:paraId="6BE6F6F0">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sock.bind((host, </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w:t>
      </w:r>
    </w:p>
    <w:p w14:paraId="636D3D1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sock.setsockopt(socket.IPPROTO_IP,</w:t>
      </w:r>
    </w:p>
    <w:p w14:paraId="25A29D7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socket.IP_HDRINCL, </w:t>
      </w:r>
      <w:r>
        <w:rPr>
          <w:rFonts w:hint="default" w:ascii="Consolas" w:hAnsi="Consolas" w:eastAsia="Consolas" w:cs="Consolas"/>
          <w:b w:val="0"/>
          <w:bCs w:val="0"/>
          <w:snapToGrid w:val="0"/>
          <w:color w:val="000000"/>
          <w:kern w:val="0"/>
          <w:sz w:val="24"/>
          <w:szCs w:val="24"/>
          <w:shd w:val="clear" w:fill="FFFFFF"/>
          <w:lang w:val="en-US" w:eastAsia="zh-CN" w:bidi="ar"/>
        </w:rPr>
        <w:t>1</w:t>
      </w:r>
      <w:r>
        <w:rPr>
          <w:rFonts w:hint="default" w:ascii="Consolas" w:hAnsi="Consolas" w:eastAsia="Consolas" w:cs="Consolas"/>
          <w:b w:val="0"/>
          <w:bCs w:val="0"/>
          <w:snapToGrid w:val="0"/>
          <w:color w:val="000000"/>
          <w:kern w:val="0"/>
          <w:sz w:val="24"/>
          <w:szCs w:val="24"/>
          <w:shd w:val="clear" w:fill="FFFFFF"/>
          <w:lang w:val="en-US" w:eastAsia="zh-CN" w:bidi="ar"/>
        </w:rPr>
        <w:t>)</w:t>
      </w:r>
    </w:p>
    <w:p w14:paraId="54C8307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sock.ioctl(socket.SIO_RCVALL,</w:t>
      </w:r>
    </w:p>
    <w:p w14:paraId="315E95EB">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socket.RCVALL_ON)</w:t>
      </w:r>
    </w:p>
    <w:p w14:paraId="2747B256">
      <w:pPr>
        <w:keepNext w:val="0"/>
        <w:keepLines w:val="0"/>
        <w:widowControl/>
        <w:suppressLineNumbers w:val="0"/>
        <w:jc w:val="left"/>
        <w:rPr>
          <w:sz w:val="24"/>
          <w:szCs w:val="24"/>
        </w:rPr>
      </w:pPr>
    </w:p>
    <w:p w14:paraId="747F1333">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while</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.sniffing:</w:t>
      </w:r>
    </w:p>
    <w:p w14:paraId="302D9FB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try</w:t>
      </w:r>
      <w:r>
        <w:rPr>
          <w:rFonts w:hint="default" w:ascii="Consolas" w:hAnsi="Consolas" w:eastAsia="Consolas" w:cs="Consolas"/>
          <w:b w:val="0"/>
          <w:bCs w:val="0"/>
          <w:snapToGrid w:val="0"/>
          <w:color w:val="000000"/>
          <w:kern w:val="0"/>
          <w:sz w:val="24"/>
          <w:szCs w:val="24"/>
          <w:shd w:val="clear" w:fill="FFFFFF"/>
          <w:lang w:val="en-US" w:eastAsia="zh-CN" w:bidi="ar"/>
        </w:rPr>
        <w:t>:</w:t>
      </w:r>
    </w:p>
    <w:p w14:paraId="586A264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raw_data, addr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sock.recvfrom(</w:t>
      </w:r>
      <w:r>
        <w:rPr>
          <w:rFonts w:hint="default" w:ascii="Consolas" w:hAnsi="Consolas" w:eastAsia="Consolas" w:cs="Consolas"/>
          <w:b w:val="0"/>
          <w:bCs w:val="0"/>
          <w:snapToGrid w:val="0"/>
          <w:color w:val="000000"/>
          <w:kern w:val="0"/>
          <w:sz w:val="24"/>
          <w:szCs w:val="24"/>
          <w:shd w:val="clear" w:fill="FFFFFF"/>
          <w:lang w:val="en-US" w:eastAsia="zh-CN" w:bidi="ar"/>
        </w:rPr>
        <w:t>65536</w:t>
      </w:r>
      <w:r>
        <w:rPr>
          <w:rFonts w:hint="default" w:ascii="Consolas" w:hAnsi="Consolas" w:eastAsia="Consolas" w:cs="Consolas"/>
          <w:b w:val="0"/>
          <w:bCs w:val="0"/>
          <w:snapToGrid w:val="0"/>
          <w:color w:val="000000"/>
          <w:kern w:val="0"/>
          <w:sz w:val="24"/>
          <w:szCs w:val="24"/>
          <w:shd w:val="clear" w:fill="FFFFFF"/>
          <w:lang w:val="en-US" w:eastAsia="zh-CN" w:bidi="ar"/>
        </w:rPr>
        <w:t>)</w:t>
      </w:r>
    </w:p>
    <w:p w14:paraId="3937734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.packet_count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1</w:t>
      </w:r>
    </w:p>
    <w:p w14:paraId="21181F4A">
      <w:pPr>
        <w:keepNext w:val="0"/>
        <w:keepLines w:val="0"/>
        <w:widowControl/>
        <w:suppressLineNumbers w:val="0"/>
        <w:jc w:val="left"/>
        <w:rPr>
          <w:sz w:val="24"/>
          <w:szCs w:val="24"/>
        </w:rPr>
      </w:pPr>
    </w:p>
    <w:p w14:paraId="713FC840">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判断IP版本</w:t>
      </w:r>
    </w:p>
    <w:p w14:paraId="77F54A9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version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(raw_data[</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&gt;&gt;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&amp;</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0x</w:t>
      </w:r>
      <w:r>
        <w:rPr>
          <w:rFonts w:hint="default" w:ascii="Consolas" w:hAnsi="Consolas" w:eastAsia="Consolas" w:cs="Consolas"/>
          <w:b w:val="0"/>
          <w:bCs w:val="0"/>
          <w:snapToGrid w:val="0"/>
          <w:color w:val="000000"/>
          <w:kern w:val="0"/>
          <w:sz w:val="24"/>
          <w:szCs w:val="24"/>
          <w:shd w:val="clear" w:fill="FFFFFF"/>
          <w:lang w:val="en-US" w:eastAsia="zh-CN" w:bidi="ar"/>
        </w:rPr>
        <w:t>F</w:t>
      </w:r>
    </w:p>
    <w:p w14:paraId="77E762CC">
      <w:pPr>
        <w:keepNext w:val="0"/>
        <w:keepLines w:val="0"/>
        <w:widowControl/>
        <w:suppressLineNumbers w:val="0"/>
        <w:jc w:val="left"/>
        <w:rPr>
          <w:sz w:val="24"/>
          <w:szCs w:val="24"/>
        </w:rPr>
      </w:pPr>
    </w:p>
    <w:p w14:paraId="71B17AB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version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w:t>
      </w:r>
    </w:p>
    <w:p w14:paraId="674D071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解析IP头部</w:t>
      </w:r>
    </w:p>
    <w:p w14:paraId="71C3AE9A">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ip_info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.parse_ip_header(raw_data)</w:t>
      </w:r>
    </w:p>
    <w:p w14:paraId="50636B6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ip_info:</w:t>
      </w:r>
    </w:p>
    <w:p w14:paraId="2241CE4A">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protocol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ip_info[</w:t>
      </w:r>
      <w:r>
        <w:rPr>
          <w:rFonts w:hint="default" w:ascii="Consolas" w:hAnsi="Consolas" w:eastAsia="Consolas" w:cs="Consolas"/>
          <w:b w:val="0"/>
          <w:bCs w:val="0"/>
          <w:snapToGrid w:val="0"/>
          <w:color w:val="000000"/>
          <w:kern w:val="0"/>
          <w:sz w:val="24"/>
          <w:szCs w:val="24"/>
          <w:shd w:val="clear" w:fill="FFFFFF"/>
          <w:lang w:val="en-US" w:eastAsia="zh-CN" w:bidi="ar"/>
        </w:rPr>
        <w:t>3</w:t>
      </w:r>
      <w:r>
        <w:rPr>
          <w:rFonts w:hint="default" w:ascii="Consolas" w:hAnsi="Consolas" w:eastAsia="Consolas" w:cs="Consolas"/>
          <w:b w:val="0"/>
          <w:bCs w:val="0"/>
          <w:snapToGrid w:val="0"/>
          <w:color w:val="000000"/>
          <w:kern w:val="0"/>
          <w:sz w:val="24"/>
          <w:szCs w:val="24"/>
          <w:shd w:val="clear" w:fill="FFFFFF"/>
          <w:lang w:val="en-US" w:eastAsia="zh-CN" w:bidi="ar"/>
        </w:rPr>
        <w:t>]</w:t>
      </w:r>
    </w:p>
    <w:p w14:paraId="3B93FDD3">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根据协议号分发解析</w:t>
      </w:r>
    </w:p>
    <w:p w14:paraId="5CA09C2F">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protocol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6</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TCP</w:t>
      </w:r>
    </w:p>
    <w:p w14:paraId="35C27A0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transport_info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.parse_tcp_header(ip_data)</w:t>
      </w:r>
    </w:p>
    <w:p w14:paraId="40FF9F7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elif</w:t>
      </w:r>
      <w:r>
        <w:rPr>
          <w:rFonts w:hint="default" w:ascii="Consolas" w:hAnsi="Consolas" w:eastAsia="Consolas" w:cs="Consolas"/>
          <w:b w:val="0"/>
          <w:bCs w:val="0"/>
          <w:snapToGrid w:val="0"/>
          <w:color w:val="000000"/>
          <w:kern w:val="0"/>
          <w:sz w:val="24"/>
          <w:szCs w:val="24"/>
          <w:shd w:val="clear" w:fill="FFFFFF"/>
          <w:lang w:val="en-US" w:eastAsia="zh-CN" w:bidi="ar"/>
        </w:rPr>
        <w:t xml:space="preserve"> protocol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17</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UDP</w:t>
      </w:r>
    </w:p>
    <w:p w14:paraId="7E29C029">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transport_info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.parse_udp_header(ip_data)</w:t>
      </w:r>
    </w:p>
    <w:p w14:paraId="28BDDB97">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elif</w:t>
      </w:r>
      <w:r>
        <w:rPr>
          <w:rFonts w:hint="default" w:ascii="Consolas" w:hAnsi="Consolas" w:eastAsia="Consolas" w:cs="Consolas"/>
          <w:b w:val="0"/>
          <w:bCs w:val="0"/>
          <w:snapToGrid w:val="0"/>
          <w:color w:val="000000"/>
          <w:kern w:val="0"/>
          <w:sz w:val="24"/>
          <w:szCs w:val="24"/>
          <w:shd w:val="clear" w:fill="FFFFFF"/>
          <w:lang w:val="en-US" w:eastAsia="zh-CN" w:bidi="ar"/>
        </w:rPr>
        <w:t xml:space="preserve"> protocol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1</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ICMP</w:t>
      </w:r>
    </w:p>
    <w:p w14:paraId="23E059F5">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transport_info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.parse_icmp_header(ip_data)</w:t>
      </w:r>
    </w:p>
    <w:p w14:paraId="60F7FD97">
      <w:pPr>
        <w:keepNext w:val="0"/>
        <w:keepLines w:val="0"/>
        <w:widowControl/>
        <w:suppressLineNumbers w:val="0"/>
        <w:jc w:val="left"/>
        <w:rPr>
          <w:sz w:val="24"/>
          <w:szCs w:val="24"/>
        </w:rPr>
      </w:pPr>
    </w:p>
    <w:p w14:paraId="6A37DC9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创建Packet对象</w:t>
      </w:r>
    </w:p>
    <w:p w14:paraId="1E98CA9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packet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Packet(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.packet_count, timestamp,</w:t>
      </w:r>
    </w:p>
    <w:p w14:paraId="24A6D10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relative_time, raw_data,</w:t>
      </w:r>
    </w:p>
    <w:p w14:paraId="36C42626">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eth_info, ip_info,</w:t>
      </w:r>
    </w:p>
    <w:p w14:paraId="65726A93">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transport_info, info)</w:t>
      </w:r>
    </w:p>
    <w:p w14:paraId="2EB7A2E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.packets.append(packet)</w:t>
      </w:r>
    </w:p>
    <w:p w14:paraId="269515E9">
      <w:pPr>
        <w:keepNext w:val="0"/>
        <w:keepLines w:val="0"/>
        <w:widowControl/>
        <w:suppressLineNumbers w:val="0"/>
        <w:jc w:val="left"/>
        <w:rPr>
          <w:sz w:val="24"/>
          <w:szCs w:val="24"/>
        </w:rPr>
      </w:pPr>
    </w:p>
    <w:p w14:paraId="2F096620">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安全地更新GUI</w:t>
      </w:r>
    </w:p>
    <w:p w14:paraId="6440F11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.root.after(</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.add_packet_to_tree,</w:t>
      </w:r>
    </w:p>
    <w:p w14:paraId="60DB150A">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packet, protocol_name, ...)</w:t>
      </w:r>
    </w:p>
    <w:p w14:paraId="38F6DE29">
      <w:pPr>
        <w:keepNext w:val="0"/>
        <w:keepLines w:val="0"/>
        <w:widowControl/>
        <w:suppressLineNumbers w:val="0"/>
        <w:jc w:val="left"/>
        <w:rPr>
          <w:sz w:val="24"/>
          <w:szCs w:val="24"/>
        </w:rPr>
      </w:pPr>
    </w:p>
    <w:p w14:paraId="26BFB2D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except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Exception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6CB2BB8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not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.sniffing:</w:t>
      </w:r>
    </w:p>
    <w:p w14:paraId="206A830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break</w:t>
      </w:r>
    </w:p>
    <w:p w14:paraId="1DEFE13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continue</w:t>
      </w:r>
    </w:p>
    <w:p w14:paraId="1732A984">
      <w:pPr>
        <w:keepNext w:val="0"/>
        <w:keepLines w:val="0"/>
        <w:widowControl/>
        <w:suppressLineNumbers w:val="0"/>
        <w:jc w:val="left"/>
        <w:rPr>
          <w:sz w:val="24"/>
          <w:szCs w:val="24"/>
        </w:rPr>
      </w:pPr>
    </w:p>
    <w:p w14:paraId="42D67D2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finally</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071D1EB">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sock:</w:t>
      </w:r>
    </w:p>
    <w:p w14:paraId="0AE80F2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sock.ioctl(socket.SIO_RCVALL,</w:t>
      </w:r>
    </w:p>
    <w:p w14:paraId="79D5AC4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socket.RCVALL_OFF)</w:t>
      </w:r>
    </w:p>
    <w:p w14:paraId="4F60EEA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sock.close()</w:t>
      </w:r>
    </w:p>
    <w:p w14:paraId="58E2B96B">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55404375">
      <w:pPr>
        <w:keepNext w:val="0"/>
        <w:keepLines w:val="0"/>
        <w:widowControl/>
        <w:suppressLineNumbers w:val="0"/>
        <w:jc w:val="left"/>
        <w:rPr>
          <w:rFonts w:hint="eastAsia" w:ascii="宋体" w:hAnsi="宋体" w:eastAsia="宋体" w:cs="宋体"/>
          <w:sz w:val="24"/>
          <w:szCs w:val="24"/>
        </w:rPr>
      </w:pPr>
    </w:p>
    <w:p w14:paraId="3AC0E99D">
      <w:pPr>
        <w:pStyle w:val="4"/>
        <w:bidi w:val="0"/>
        <w:rPr>
          <w:rFonts w:hint="eastAsia"/>
        </w:rPr>
      </w:pPr>
      <w:r>
        <w:rPr>
          <w:rFonts w:hint="eastAsia"/>
          <w:lang w:val="en-US" w:eastAsia="zh-CN"/>
        </w:rPr>
        <w:t> 4.3 协议解析核心</w:t>
      </w:r>
    </w:p>
    <w:p w14:paraId="062F68EE">
      <w:pPr>
        <w:keepNext w:val="0"/>
        <w:keepLines w:val="0"/>
        <w:widowControl/>
        <w:suppressLineNumbers w:val="0"/>
        <w:jc w:val="left"/>
        <w:rPr>
          <w:rFonts w:hint="eastAsia" w:ascii="宋体" w:hAnsi="宋体" w:eastAsia="宋体" w:cs="宋体"/>
          <w:sz w:val="24"/>
          <w:szCs w:val="24"/>
        </w:rPr>
      </w:pPr>
    </w:p>
    <w:p w14:paraId="5067EB90">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IP头部分析：解析版本号（IPv4/IPv6）、头部长度、TTL、协议号、源IP地址、目的IP地址。根据协议号分发到不同的传输层解析器：</w:t>
      </w:r>
    </w:p>
    <w:p w14:paraId="5D51B39C">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27C36A64">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parse_ip_header</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data</w:t>
      </w:r>
      <w:r>
        <w:rPr>
          <w:rFonts w:hint="default" w:ascii="Consolas" w:hAnsi="Consolas" w:eastAsia="Consolas" w:cs="Consolas"/>
          <w:b w:val="0"/>
          <w:bCs w:val="0"/>
          <w:snapToGrid w:val="0"/>
          <w:color w:val="000000"/>
          <w:kern w:val="0"/>
          <w:sz w:val="24"/>
          <w:szCs w:val="24"/>
          <w:shd w:val="clear" w:fill="FFFFFF"/>
          <w:lang w:val="en-US" w:eastAsia="zh-CN" w:bidi="ar"/>
        </w:rPr>
        <w:t>):</w:t>
      </w:r>
    </w:p>
    <w:p w14:paraId="3708ABC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len</w:t>
      </w:r>
      <w:r>
        <w:rPr>
          <w:rFonts w:hint="default" w:ascii="Consolas" w:hAnsi="Consolas" w:eastAsia="Consolas" w:cs="Consolas"/>
          <w:b w:val="0"/>
          <w:bCs w:val="0"/>
          <w:snapToGrid w:val="0"/>
          <w:color w:val="000000"/>
          <w:kern w:val="0"/>
          <w:sz w:val="24"/>
          <w:szCs w:val="24"/>
          <w:shd w:val="clear" w:fill="FFFFFF"/>
          <w:lang w:val="en-US" w:eastAsia="zh-CN" w:bidi="ar"/>
        </w:rPr>
        <w:t xml:space="preserve">(data) </w:t>
      </w:r>
      <w:r>
        <w:rPr>
          <w:rFonts w:hint="default" w:ascii="Consolas" w:hAnsi="Consolas" w:eastAsia="Consolas" w:cs="Consolas"/>
          <w:b w:val="0"/>
          <w:bCs w:val="0"/>
          <w:snapToGrid w:val="0"/>
          <w:color w:val="000000"/>
          <w:kern w:val="0"/>
          <w:sz w:val="24"/>
          <w:szCs w:val="24"/>
          <w:shd w:val="clear" w:fill="FFFFFF"/>
          <w:lang w:val="en-US" w:eastAsia="zh-CN" w:bidi="ar"/>
        </w:rPr>
        <w:t>&lt;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20</w:t>
      </w:r>
      <w:r>
        <w:rPr>
          <w:rFonts w:hint="default" w:ascii="Consolas" w:hAnsi="Consolas" w:eastAsia="Consolas" w:cs="Consolas"/>
          <w:b w:val="0"/>
          <w:bCs w:val="0"/>
          <w:snapToGrid w:val="0"/>
          <w:color w:val="000000"/>
          <w:kern w:val="0"/>
          <w:sz w:val="24"/>
          <w:szCs w:val="24"/>
          <w:shd w:val="clear" w:fill="FFFFFF"/>
          <w:lang w:val="en-US" w:eastAsia="zh-CN" w:bidi="ar"/>
        </w:rPr>
        <w:t>:</w:t>
      </w:r>
    </w:p>
    <w:p w14:paraId="6C33DE03">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None</w:t>
      </w:r>
    </w:p>
    <w:p w14:paraId="105F2AE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ip_header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struct.unpack('!BBHHHBBH4s4s', data[:</w:t>
      </w:r>
      <w:r>
        <w:rPr>
          <w:rFonts w:hint="default" w:ascii="Consolas" w:hAnsi="Consolas" w:eastAsia="Consolas" w:cs="Consolas"/>
          <w:b w:val="0"/>
          <w:bCs w:val="0"/>
          <w:snapToGrid w:val="0"/>
          <w:color w:val="000000"/>
          <w:kern w:val="0"/>
          <w:sz w:val="24"/>
          <w:szCs w:val="24"/>
          <w:shd w:val="clear" w:fill="FFFFFF"/>
          <w:lang w:val="en-US" w:eastAsia="zh-CN" w:bidi="ar"/>
        </w:rPr>
        <w:t>20</w:t>
      </w:r>
      <w:r>
        <w:rPr>
          <w:rFonts w:hint="default" w:ascii="Consolas" w:hAnsi="Consolas" w:eastAsia="Consolas" w:cs="Consolas"/>
          <w:b w:val="0"/>
          <w:bCs w:val="0"/>
          <w:snapToGrid w:val="0"/>
          <w:color w:val="000000"/>
          <w:kern w:val="0"/>
          <w:sz w:val="24"/>
          <w:szCs w:val="24"/>
          <w:shd w:val="clear" w:fill="FFFFFF"/>
          <w:lang w:val="en-US" w:eastAsia="zh-CN" w:bidi="ar"/>
        </w:rPr>
        <w:t>])</w:t>
      </w:r>
    </w:p>
    <w:p w14:paraId="2695CE6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version_ihl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ip_header[</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F3590F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version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version_ihl </w:t>
      </w:r>
      <w:r>
        <w:rPr>
          <w:rFonts w:hint="default" w:ascii="Consolas" w:hAnsi="Consolas" w:eastAsia="Consolas" w:cs="Consolas"/>
          <w:b w:val="0"/>
          <w:bCs w:val="0"/>
          <w:snapToGrid w:val="0"/>
          <w:color w:val="000000"/>
          <w:kern w:val="0"/>
          <w:sz w:val="24"/>
          <w:szCs w:val="24"/>
          <w:shd w:val="clear" w:fill="FFFFFF"/>
          <w:lang w:val="en-US" w:eastAsia="zh-CN" w:bidi="ar"/>
        </w:rPr>
        <w:t>&gt;&gt;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版本号（IPv4=4）</w:t>
      </w:r>
    </w:p>
    <w:p w14:paraId="5E605CC9">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ihl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(version_ihl </w:t>
      </w:r>
      <w:r>
        <w:rPr>
          <w:rFonts w:hint="default" w:ascii="Consolas" w:hAnsi="Consolas" w:eastAsia="Consolas" w:cs="Consolas"/>
          <w:b w:val="0"/>
          <w:bCs w:val="0"/>
          <w:snapToGrid w:val="0"/>
          <w:color w:val="000000"/>
          <w:kern w:val="0"/>
          <w:sz w:val="24"/>
          <w:szCs w:val="24"/>
          <w:shd w:val="clear" w:fill="FFFFFF"/>
          <w:lang w:val="en-US" w:eastAsia="zh-CN" w:bidi="ar"/>
        </w:rPr>
        <w:t>&amp;</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0x</w:t>
      </w:r>
      <w:r>
        <w:rPr>
          <w:rFonts w:hint="default" w:ascii="Consolas" w:hAnsi="Consolas" w:eastAsia="Consolas" w:cs="Consolas"/>
          <w:b w:val="0"/>
          <w:bCs w:val="0"/>
          <w:snapToGrid w:val="0"/>
          <w:color w:val="000000"/>
          <w:kern w:val="0"/>
          <w:sz w:val="24"/>
          <w:szCs w:val="24"/>
          <w:shd w:val="clear" w:fill="FFFFFF"/>
          <w:lang w:val="en-US" w:eastAsia="zh-CN" w:bidi="ar"/>
        </w:rPr>
        <w:t>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头部长度</w:t>
      </w:r>
    </w:p>
    <w:p w14:paraId="489E6536">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ttl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ip_header[</w:t>
      </w:r>
      <w:r>
        <w:rPr>
          <w:rFonts w:hint="default" w:ascii="Consolas" w:hAnsi="Consolas" w:eastAsia="Consolas" w:cs="Consolas"/>
          <w:b w:val="0"/>
          <w:bCs w:val="0"/>
          <w:snapToGrid w:val="0"/>
          <w:color w:val="000000"/>
          <w:kern w:val="0"/>
          <w:sz w:val="24"/>
          <w:szCs w:val="24"/>
          <w:shd w:val="clear" w:fill="FFFFFF"/>
          <w:lang w:val="en-US" w:eastAsia="zh-CN" w:bidi="ar"/>
        </w:rPr>
        <w:t>5</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生存时间</w:t>
      </w:r>
    </w:p>
    <w:p w14:paraId="48460919">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protocol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ip_header[</w:t>
      </w:r>
      <w:r>
        <w:rPr>
          <w:rFonts w:hint="default" w:ascii="Consolas" w:hAnsi="Consolas" w:eastAsia="Consolas" w:cs="Consolas"/>
          <w:b w:val="0"/>
          <w:bCs w:val="0"/>
          <w:snapToGrid w:val="0"/>
          <w:color w:val="000000"/>
          <w:kern w:val="0"/>
          <w:sz w:val="24"/>
          <w:szCs w:val="24"/>
          <w:shd w:val="clear" w:fill="FFFFFF"/>
          <w:lang w:val="en-US" w:eastAsia="zh-CN" w:bidi="ar"/>
        </w:rPr>
        <w:t>6</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协议号（6=TCP,17=UDP,1=ICMP）</w:t>
      </w:r>
    </w:p>
    <w:p w14:paraId="52CF493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source_ip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socket.inet_ntoa(ip_header[</w:t>
      </w:r>
      <w:r>
        <w:rPr>
          <w:rFonts w:hint="default" w:ascii="Consolas" w:hAnsi="Consolas" w:eastAsia="Consolas" w:cs="Consolas"/>
          <w:b w:val="0"/>
          <w:bCs w:val="0"/>
          <w:snapToGrid w:val="0"/>
          <w:color w:val="000000"/>
          <w:kern w:val="0"/>
          <w:sz w:val="24"/>
          <w:szCs w:val="24"/>
          <w:shd w:val="clear" w:fill="FFFFFF"/>
          <w:lang w:val="en-US" w:eastAsia="zh-CN" w:bidi="ar"/>
        </w:rPr>
        <w:t>8</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 源IP</w:t>
      </w:r>
    </w:p>
    <w:p w14:paraId="0D737F9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dest_ip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socket.inet_ntoa(ip_header[</w:t>
      </w:r>
      <w:r>
        <w:rPr>
          <w:rFonts w:hint="default" w:ascii="Consolas" w:hAnsi="Consolas" w:eastAsia="Consolas" w:cs="Consolas"/>
          <w:b w:val="0"/>
          <w:bCs w:val="0"/>
          <w:snapToGrid w:val="0"/>
          <w:color w:val="000000"/>
          <w:kern w:val="0"/>
          <w:sz w:val="24"/>
          <w:szCs w:val="24"/>
          <w:shd w:val="clear" w:fill="FFFFFF"/>
          <w:lang w:val="en-US" w:eastAsia="zh-CN" w:bidi="ar"/>
        </w:rPr>
        <w:t>9</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目的IP</w:t>
      </w:r>
    </w:p>
    <w:p w14:paraId="0FB13C1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total_length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ip_header[</w:t>
      </w:r>
      <w:r>
        <w:rPr>
          <w:rFonts w:hint="default" w:ascii="Consolas" w:hAnsi="Consolas" w:eastAsia="Consolas" w:cs="Consolas"/>
          <w:b w:val="0"/>
          <w:bCs w:val="0"/>
          <w:snapToGrid w:val="0"/>
          <w:color w:val="000000"/>
          <w:kern w:val="0"/>
          <w:sz w:val="24"/>
          <w:szCs w:val="24"/>
          <w:shd w:val="clear" w:fill="FFFFFF"/>
          <w:lang w:val="en-US" w:eastAsia="zh-CN" w:bidi="ar"/>
        </w:rPr>
        <w:t>2</w:t>
      </w:r>
      <w:r>
        <w:rPr>
          <w:rFonts w:hint="default" w:ascii="Consolas" w:hAnsi="Consolas" w:eastAsia="Consolas" w:cs="Consolas"/>
          <w:b w:val="0"/>
          <w:bCs w:val="0"/>
          <w:snapToGrid w:val="0"/>
          <w:color w:val="000000"/>
          <w:kern w:val="0"/>
          <w:sz w:val="24"/>
          <w:szCs w:val="24"/>
          <w:shd w:val="clear" w:fill="FFFFFF"/>
          <w:lang w:val="en-US" w:eastAsia="zh-CN" w:bidi="ar"/>
        </w:rPr>
        <w:t>]      </w:t>
      </w:r>
      <w:r>
        <w:rPr>
          <w:rFonts w:hint="default" w:ascii="Consolas" w:hAnsi="Consolas" w:eastAsia="Consolas" w:cs="Consolas"/>
          <w:b w:val="0"/>
          <w:bCs w:val="0"/>
          <w:snapToGrid w:val="0"/>
          <w:color w:val="000000"/>
          <w:kern w:val="0"/>
          <w:sz w:val="24"/>
          <w:szCs w:val="24"/>
          <w:shd w:val="clear" w:fill="FFFFFF"/>
          <w:lang w:val="en-US" w:eastAsia="zh-CN" w:bidi="ar"/>
        </w:rPr>
        <w:t># 总长度</w:t>
      </w:r>
    </w:p>
    <w:p w14:paraId="012DB68B">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version, ihl, ttl, protocol, source_ip, dest_ip, total_length, data[ihl:]</w:t>
      </w:r>
    </w:p>
    <w:p w14:paraId="235F3456">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15B998C0">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IP头部分析：解析版本号（IPv4/IPv6）、头部长度、TTL、协议号、源IP地址、目的IP地址。根据协议号分发到不同的传输层解析器。</w:t>
      </w:r>
    </w:p>
    <w:p w14:paraId="0A0F7F8D">
      <w:pPr>
        <w:keepNext w:val="0"/>
        <w:keepLines w:val="0"/>
        <w:widowControl/>
        <w:suppressLineNumbers w:val="0"/>
        <w:jc w:val="left"/>
        <w:rPr>
          <w:rFonts w:hint="eastAsia" w:ascii="宋体" w:hAnsi="宋体" w:eastAsia="宋体" w:cs="宋体"/>
          <w:sz w:val="24"/>
          <w:szCs w:val="24"/>
        </w:rPr>
      </w:pPr>
    </w:p>
    <w:p w14:paraId="787A2DD4">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TCP解析：解析源端口、目的端口、序列号、确认号、数据偏移和6个控制位标志，并通过端口号识别常见应用层协议（80-HTTP、443-HTTPS、53-DNS等）。</w:t>
      </w:r>
    </w:p>
    <w:p w14:paraId="510387D6">
      <w:pPr>
        <w:keepNext w:val="0"/>
        <w:keepLines w:val="0"/>
        <w:widowControl/>
        <w:suppressLineNumbers w:val="0"/>
        <w:jc w:val="left"/>
        <w:rPr>
          <w:rFonts w:hint="eastAsia" w:ascii="宋体" w:hAnsi="宋体" w:eastAsia="宋体" w:cs="宋体"/>
          <w:sz w:val="24"/>
          <w:szCs w:val="24"/>
        </w:rPr>
      </w:pPr>
    </w:p>
    <w:p w14:paraId="24305A39">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UDP解析：解析源端口、目的端口、数据报长度和校验和。</w:t>
      </w:r>
    </w:p>
    <w:p w14:paraId="39DC72B5">
      <w:pPr>
        <w:keepNext w:val="0"/>
        <w:keepLines w:val="0"/>
        <w:widowControl/>
        <w:suppressLineNumbers w:val="0"/>
        <w:jc w:val="left"/>
        <w:rPr>
          <w:rFonts w:hint="eastAsia" w:ascii="宋体" w:hAnsi="宋体" w:eastAsia="宋体" w:cs="宋体"/>
          <w:sz w:val="24"/>
          <w:szCs w:val="24"/>
        </w:rPr>
      </w:pPr>
    </w:p>
    <w:p w14:paraId="680AAA4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ICMP解析：解析类型和代码，识别Echo Request、Echo Reply、Destination Unreachable等常见ICMP消息类型。</w:t>
      </w:r>
    </w:p>
    <w:p w14:paraId="246B206F">
      <w:pPr>
        <w:keepNext w:val="0"/>
        <w:keepLines w:val="0"/>
        <w:widowControl/>
        <w:suppressLineNumbers w:val="0"/>
        <w:jc w:val="left"/>
        <w:rPr>
          <w:rFonts w:hint="eastAsia" w:ascii="宋体" w:hAnsi="宋体" w:eastAsia="宋体" w:cs="宋体"/>
          <w:sz w:val="24"/>
          <w:szCs w:val="24"/>
        </w:rPr>
      </w:pPr>
    </w:p>
    <w:p w14:paraId="771CACA1">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ARP解析：解析硬件类型、协议类型、操作码（Request/Reply）以及发送方和目标方的MAC地址和IP地址。</w:t>
      </w:r>
    </w:p>
    <w:p w14:paraId="69B214FF">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parse_arp_header</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data</w:t>
      </w:r>
      <w:r>
        <w:rPr>
          <w:rFonts w:hint="default" w:ascii="Consolas" w:hAnsi="Consolas" w:eastAsia="Consolas" w:cs="Consolas"/>
          <w:b w:val="0"/>
          <w:bCs w:val="0"/>
          <w:snapToGrid w:val="0"/>
          <w:color w:val="000000"/>
          <w:kern w:val="0"/>
          <w:sz w:val="24"/>
          <w:szCs w:val="24"/>
          <w:shd w:val="clear" w:fill="FFFFFF"/>
          <w:lang w:val="en-US" w:eastAsia="zh-CN" w:bidi="ar"/>
        </w:rPr>
        <w:t>):</w:t>
      </w:r>
    </w:p>
    <w:p w14:paraId="5585BFC9">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len</w:t>
      </w:r>
      <w:r>
        <w:rPr>
          <w:rFonts w:hint="default" w:ascii="Consolas" w:hAnsi="Consolas" w:eastAsia="Consolas" w:cs="Consolas"/>
          <w:b w:val="0"/>
          <w:bCs w:val="0"/>
          <w:snapToGrid w:val="0"/>
          <w:color w:val="000000"/>
          <w:kern w:val="0"/>
          <w:sz w:val="24"/>
          <w:szCs w:val="24"/>
          <w:shd w:val="clear" w:fill="FFFFFF"/>
          <w:lang w:val="en-US" w:eastAsia="zh-CN" w:bidi="ar"/>
        </w:rPr>
        <w:t xml:space="preserve">(data) </w:t>
      </w:r>
      <w:r>
        <w:rPr>
          <w:rFonts w:hint="default" w:ascii="Consolas" w:hAnsi="Consolas" w:eastAsia="Consolas" w:cs="Consolas"/>
          <w:b w:val="0"/>
          <w:bCs w:val="0"/>
          <w:snapToGrid w:val="0"/>
          <w:color w:val="000000"/>
          <w:kern w:val="0"/>
          <w:sz w:val="24"/>
          <w:szCs w:val="24"/>
          <w:shd w:val="clear" w:fill="FFFFFF"/>
          <w:lang w:val="en-US" w:eastAsia="zh-CN" w:bidi="ar"/>
        </w:rPr>
        <w:t>&lt;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28</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F87205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None</w:t>
      </w:r>
    </w:p>
    <w:p w14:paraId="36160A0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arp_header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struct.unpack('!HHBBH', data[:</w:t>
      </w:r>
      <w:r>
        <w:rPr>
          <w:rFonts w:hint="default" w:ascii="Consolas" w:hAnsi="Consolas" w:eastAsia="Consolas" w:cs="Consolas"/>
          <w:b w:val="0"/>
          <w:bCs w:val="0"/>
          <w:snapToGrid w:val="0"/>
          <w:color w:val="000000"/>
          <w:kern w:val="0"/>
          <w:sz w:val="24"/>
          <w:szCs w:val="24"/>
          <w:shd w:val="clear" w:fill="FFFFFF"/>
          <w:lang w:val="en-US" w:eastAsia="zh-CN" w:bidi="ar"/>
        </w:rPr>
        <w:t>8</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50DDAD0">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operation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arp_header[</w:t>
      </w:r>
      <w:r>
        <w:rPr>
          <w:rFonts w:hint="default" w:ascii="Consolas" w:hAnsi="Consolas" w:eastAsia="Consolas" w:cs="Consolas"/>
          <w:b w:val="0"/>
          <w:bCs w:val="0"/>
          <w:snapToGrid w:val="0"/>
          <w:color w:val="000000"/>
          <w:kern w:val="0"/>
          <w:sz w:val="24"/>
          <w:szCs w:val="24"/>
          <w:shd w:val="clear" w:fill="FFFFFF"/>
          <w:lang w:val="en-US" w:eastAsia="zh-CN" w:bidi="ar"/>
        </w:rPr>
        <w:t>4</w:t>
      </w:r>
      <w:r>
        <w:rPr>
          <w:rFonts w:hint="default" w:ascii="Consolas" w:hAnsi="Consolas" w:eastAsia="Consolas" w:cs="Consolas"/>
          <w:b w:val="0"/>
          <w:bCs w:val="0"/>
          <w:snapToGrid w:val="0"/>
          <w:color w:val="000000"/>
          <w:kern w:val="0"/>
          <w:sz w:val="24"/>
          <w:szCs w:val="24"/>
          <w:shd w:val="clear" w:fill="FFFFFF"/>
          <w:lang w:val="en-US" w:eastAsia="zh-CN" w:bidi="ar"/>
        </w:rPr>
        <w:t>]</w:t>
      </w:r>
    </w:p>
    <w:p w14:paraId="028FA8D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sender_mac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':'.join('</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:02x</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'.format(b)</w:t>
      </w:r>
    </w:p>
    <w:p w14:paraId="02622FD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for</w:t>
      </w:r>
      <w:r>
        <w:rPr>
          <w:rFonts w:hint="default" w:ascii="Consolas" w:hAnsi="Consolas" w:eastAsia="Consolas" w:cs="Consolas"/>
          <w:b w:val="0"/>
          <w:bCs w:val="0"/>
          <w:snapToGrid w:val="0"/>
          <w:color w:val="000000"/>
          <w:kern w:val="0"/>
          <w:sz w:val="24"/>
          <w:szCs w:val="24"/>
          <w:shd w:val="clear" w:fill="FFFFFF"/>
          <w:lang w:val="en-US" w:eastAsia="zh-CN" w:bidi="ar"/>
        </w:rPr>
        <w:t xml:space="preserve"> b </w:t>
      </w:r>
      <w:r>
        <w:rPr>
          <w:rFonts w:hint="default" w:ascii="Consolas" w:hAnsi="Consolas" w:eastAsia="Consolas" w:cs="Consolas"/>
          <w:b w:val="0"/>
          <w:bCs w:val="0"/>
          <w:snapToGrid w:val="0"/>
          <w:color w:val="000000"/>
          <w:kern w:val="0"/>
          <w:sz w:val="24"/>
          <w:szCs w:val="24"/>
          <w:shd w:val="clear" w:fill="FFFFFF"/>
          <w:lang w:val="en-US" w:eastAsia="zh-CN" w:bidi="ar"/>
        </w:rPr>
        <w:t>in</w:t>
      </w:r>
      <w:r>
        <w:rPr>
          <w:rFonts w:hint="default" w:ascii="Consolas" w:hAnsi="Consolas" w:eastAsia="Consolas" w:cs="Consolas"/>
          <w:b w:val="0"/>
          <w:bCs w:val="0"/>
          <w:snapToGrid w:val="0"/>
          <w:color w:val="000000"/>
          <w:kern w:val="0"/>
          <w:sz w:val="24"/>
          <w:szCs w:val="24"/>
          <w:shd w:val="clear" w:fill="FFFFFF"/>
          <w:lang w:val="en-US" w:eastAsia="zh-CN" w:bidi="ar"/>
        </w:rPr>
        <w:t xml:space="preserve"> data[</w:t>
      </w:r>
      <w:r>
        <w:rPr>
          <w:rFonts w:hint="default" w:ascii="Consolas" w:hAnsi="Consolas" w:eastAsia="Consolas" w:cs="Consolas"/>
          <w:b w:val="0"/>
          <w:bCs w:val="0"/>
          <w:snapToGrid w:val="0"/>
          <w:color w:val="000000"/>
          <w:kern w:val="0"/>
          <w:sz w:val="24"/>
          <w:szCs w:val="24"/>
          <w:shd w:val="clear" w:fill="FFFFFF"/>
          <w:lang w:val="en-US" w:eastAsia="zh-CN" w:bidi="ar"/>
        </w:rPr>
        <w:t>8</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14</w:t>
      </w:r>
      <w:r>
        <w:rPr>
          <w:rFonts w:hint="default" w:ascii="Consolas" w:hAnsi="Consolas" w:eastAsia="Consolas" w:cs="Consolas"/>
          <w:b w:val="0"/>
          <w:bCs w:val="0"/>
          <w:snapToGrid w:val="0"/>
          <w:color w:val="000000"/>
          <w:kern w:val="0"/>
          <w:sz w:val="24"/>
          <w:szCs w:val="24"/>
          <w:shd w:val="clear" w:fill="FFFFFF"/>
          <w:lang w:val="en-US" w:eastAsia="zh-CN" w:bidi="ar"/>
        </w:rPr>
        <w:t>]).upper()</w:t>
      </w:r>
    </w:p>
    <w:p w14:paraId="7E95B59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sender_ip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socket.inet_ntoa(data[</w:t>
      </w:r>
      <w:r>
        <w:rPr>
          <w:rFonts w:hint="default" w:ascii="Consolas" w:hAnsi="Consolas" w:eastAsia="Consolas" w:cs="Consolas"/>
          <w:b w:val="0"/>
          <w:bCs w:val="0"/>
          <w:snapToGrid w:val="0"/>
          <w:color w:val="000000"/>
          <w:kern w:val="0"/>
          <w:sz w:val="24"/>
          <w:szCs w:val="24"/>
          <w:shd w:val="clear" w:fill="FFFFFF"/>
          <w:lang w:val="en-US" w:eastAsia="zh-CN" w:bidi="ar"/>
        </w:rPr>
        <w:t>14</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18</w:t>
      </w:r>
      <w:r>
        <w:rPr>
          <w:rFonts w:hint="default" w:ascii="Consolas" w:hAnsi="Consolas" w:eastAsia="Consolas" w:cs="Consolas"/>
          <w:b w:val="0"/>
          <w:bCs w:val="0"/>
          <w:snapToGrid w:val="0"/>
          <w:color w:val="000000"/>
          <w:kern w:val="0"/>
          <w:sz w:val="24"/>
          <w:szCs w:val="24"/>
          <w:shd w:val="clear" w:fill="FFFFFF"/>
          <w:lang w:val="en-US" w:eastAsia="zh-CN" w:bidi="ar"/>
        </w:rPr>
        <w:t>])</w:t>
      </w:r>
    </w:p>
    <w:p w14:paraId="351DCF2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target_mac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':'.join('</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:02x</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'.format(b)</w:t>
      </w:r>
    </w:p>
    <w:p w14:paraId="27151A2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for</w:t>
      </w:r>
      <w:r>
        <w:rPr>
          <w:rFonts w:hint="default" w:ascii="Consolas" w:hAnsi="Consolas" w:eastAsia="Consolas" w:cs="Consolas"/>
          <w:b w:val="0"/>
          <w:bCs w:val="0"/>
          <w:snapToGrid w:val="0"/>
          <w:color w:val="000000"/>
          <w:kern w:val="0"/>
          <w:sz w:val="24"/>
          <w:szCs w:val="24"/>
          <w:shd w:val="clear" w:fill="FFFFFF"/>
          <w:lang w:val="en-US" w:eastAsia="zh-CN" w:bidi="ar"/>
        </w:rPr>
        <w:t xml:space="preserve"> b </w:t>
      </w:r>
      <w:r>
        <w:rPr>
          <w:rFonts w:hint="default" w:ascii="Consolas" w:hAnsi="Consolas" w:eastAsia="Consolas" w:cs="Consolas"/>
          <w:b w:val="0"/>
          <w:bCs w:val="0"/>
          <w:snapToGrid w:val="0"/>
          <w:color w:val="000000"/>
          <w:kern w:val="0"/>
          <w:sz w:val="24"/>
          <w:szCs w:val="24"/>
          <w:shd w:val="clear" w:fill="FFFFFF"/>
          <w:lang w:val="en-US" w:eastAsia="zh-CN" w:bidi="ar"/>
        </w:rPr>
        <w:t>in</w:t>
      </w:r>
      <w:r>
        <w:rPr>
          <w:rFonts w:hint="default" w:ascii="Consolas" w:hAnsi="Consolas" w:eastAsia="Consolas" w:cs="Consolas"/>
          <w:b w:val="0"/>
          <w:bCs w:val="0"/>
          <w:snapToGrid w:val="0"/>
          <w:color w:val="000000"/>
          <w:kern w:val="0"/>
          <w:sz w:val="24"/>
          <w:szCs w:val="24"/>
          <w:shd w:val="clear" w:fill="FFFFFF"/>
          <w:lang w:val="en-US" w:eastAsia="zh-CN" w:bidi="ar"/>
        </w:rPr>
        <w:t xml:space="preserve"> data[</w:t>
      </w:r>
      <w:r>
        <w:rPr>
          <w:rFonts w:hint="default" w:ascii="Consolas" w:hAnsi="Consolas" w:eastAsia="Consolas" w:cs="Consolas"/>
          <w:b w:val="0"/>
          <w:bCs w:val="0"/>
          <w:snapToGrid w:val="0"/>
          <w:color w:val="000000"/>
          <w:kern w:val="0"/>
          <w:sz w:val="24"/>
          <w:szCs w:val="24"/>
          <w:shd w:val="clear" w:fill="FFFFFF"/>
          <w:lang w:val="en-US" w:eastAsia="zh-CN" w:bidi="ar"/>
        </w:rPr>
        <w:t>18</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24</w:t>
      </w:r>
      <w:r>
        <w:rPr>
          <w:rFonts w:hint="default" w:ascii="Consolas" w:hAnsi="Consolas" w:eastAsia="Consolas" w:cs="Consolas"/>
          <w:b w:val="0"/>
          <w:bCs w:val="0"/>
          <w:snapToGrid w:val="0"/>
          <w:color w:val="000000"/>
          <w:kern w:val="0"/>
          <w:sz w:val="24"/>
          <w:szCs w:val="24"/>
          <w:shd w:val="clear" w:fill="FFFFFF"/>
          <w:lang w:val="en-US" w:eastAsia="zh-CN" w:bidi="ar"/>
        </w:rPr>
        <w:t>]).upper()</w:t>
      </w:r>
    </w:p>
    <w:p w14:paraId="4B88BC2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target_ip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socket.inet_ntoa(data[</w:t>
      </w:r>
      <w:r>
        <w:rPr>
          <w:rFonts w:hint="default" w:ascii="Consolas" w:hAnsi="Consolas" w:eastAsia="Consolas" w:cs="Consolas"/>
          <w:b w:val="0"/>
          <w:bCs w:val="0"/>
          <w:snapToGrid w:val="0"/>
          <w:color w:val="000000"/>
          <w:kern w:val="0"/>
          <w:sz w:val="24"/>
          <w:szCs w:val="24"/>
          <w:shd w:val="clear" w:fill="FFFFFF"/>
          <w:lang w:val="en-US" w:eastAsia="zh-CN" w:bidi="ar"/>
        </w:rPr>
        <w:t>24</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28</w:t>
      </w:r>
      <w:r>
        <w:rPr>
          <w:rFonts w:hint="default" w:ascii="Consolas" w:hAnsi="Consolas" w:eastAsia="Consolas" w:cs="Consolas"/>
          <w:b w:val="0"/>
          <w:bCs w:val="0"/>
          <w:snapToGrid w:val="0"/>
          <w:color w:val="000000"/>
          <w:kern w:val="0"/>
          <w:sz w:val="24"/>
          <w:szCs w:val="24"/>
          <w:shd w:val="clear" w:fill="FFFFFF"/>
          <w:lang w:val="en-US" w:eastAsia="zh-CN" w:bidi="ar"/>
        </w:rPr>
        <w:t>])</w:t>
      </w:r>
    </w:p>
    <w:p w14:paraId="5F265117">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r>
        <w:rPr>
          <w:rFonts w:hint="default" w:ascii="Consolas" w:hAnsi="Consolas" w:eastAsia="Consolas" w:cs="Consolas"/>
          <w:b w:val="0"/>
          <w:bCs w:val="0"/>
          <w:snapToGrid w:val="0"/>
          <w:color w:val="000000"/>
          <w:kern w:val="0"/>
          <w:sz w:val="24"/>
          <w:szCs w:val="24"/>
          <w:shd w:val="clear" w:fill="FFFFFF"/>
          <w:lang w:val="en-US" w:eastAsia="zh-CN" w:bidi="ar"/>
        </w:rPr>
        <w:t xml:space="preserve"> operation, sender_mac, sender_ip, target_mac, target_ip</w:t>
      </w:r>
    </w:p>
    <w:p w14:paraId="5382DD7F">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64F5940F">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Style w:val="11"/>
          <w:rFonts w:hint="eastAsia"/>
          <w:lang w:val="en-US" w:eastAsia="zh-CN"/>
        </w:rPr>
        <w:t>4.4 界面更新机制</w:t>
      </w:r>
    </w:p>
    <w:p w14:paraId="5E75C59F">
      <w:pPr>
        <w:keepNext w:val="0"/>
        <w:keepLines w:val="0"/>
        <w:widowControl/>
        <w:suppressLineNumbers w:val="0"/>
        <w:jc w:val="left"/>
        <w:rPr>
          <w:rFonts w:hint="eastAsia" w:ascii="宋体" w:hAnsi="宋体" w:eastAsia="宋体" w:cs="宋体"/>
          <w:sz w:val="24"/>
          <w:szCs w:val="24"/>
        </w:rPr>
      </w:pPr>
    </w:p>
    <w:p w14:paraId="59168FAA">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由于Tkinter不是线程安全的，嗅探线程不能直接操作GUI组件。程序采用root.after(0, callback)机制，将GUI更新操作调度到主线程执行。每次捕获到一个数据包后，嗅探线程调用self.root.after(0, self.add_packet_to_tree, ...)将数据包添加到列表，确保线程安全。</w:t>
      </w:r>
    </w:p>
    <w:p w14:paraId="38615178">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创建并启动嗅探线程（在start_sniffing中）</w:t>
      </w:r>
    </w:p>
    <w:p w14:paraId="5D8EC91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.sniffer_thread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threading.Thread(</w:t>
      </w:r>
    </w:p>
    <w:p w14:paraId="43F168DB">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target</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.sniff_packets, </w:t>
      </w:r>
      <w:r>
        <w:rPr>
          <w:rFonts w:hint="default" w:ascii="Consolas" w:hAnsi="Consolas" w:eastAsia="Consolas" w:cs="Consolas"/>
          <w:b w:val="0"/>
          <w:bCs w:val="0"/>
          <w:snapToGrid w:val="0"/>
          <w:color w:val="000000"/>
          <w:kern w:val="0"/>
          <w:sz w:val="24"/>
          <w:szCs w:val="24"/>
          <w:shd w:val="clear" w:fill="FFFFFF"/>
          <w:lang w:val="en-US" w:eastAsia="zh-CN" w:bidi="ar"/>
        </w:rPr>
        <w:t>daemon</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True</w:t>
      </w:r>
      <w:r>
        <w:rPr>
          <w:rFonts w:hint="default" w:ascii="Consolas" w:hAnsi="Consolas" w:eastAsia="Consolas" w:cs="Consolas"/>
          <w:b w:val="0"/>
          <w:bCs w:val="0"/>
          <w:snapToGrid w:val="0"/>
          <w:color w:val="000000"/>
          <w:kern w:val="0"/>
          <w:sz w:val="24"/>
          <w:szCs w:val="24"/>
          <w:shd w:val="clear" w:fill="FFFFFF"/>
          <w:lang w:val="en-US" w:eastAsia="zh-CN" w:bidi="ar"/>
        </w:rPr>
        <w:t>)</w:t>
      </w:r>
    </w:p>
    <w:p w14:paraId="1C8FEE7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.sniffer_thread.start()</w:t>
      </w:r>
    </w:p>
    <w:p w14:paraId="216D364F">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4E07F888">
      <w:pPr>
        <w:keepNext w:val="0"/>
        <w:keepLines w:val="0"/>
        <w:widowControl/>
        <w:suppressLineNumbers w:val="0"/>
        <w:jc w:val="left"/>
        <w:rPr>
          <w:rFonts w:hint="eastAsia" w:ascii="宋体" w:hAnsi="宋体" w:eastAsia="宋体" w:cs="宋体"/>
          <w:sz w:val="24"/>
          <w:szCs w:val="24"/>
        </w:rPr>
      </w:pPr>
    </w:p>
    <w:p w14:paraId="6505586A">
      <w:pPr>
        <w:pStyle w:val="4"/>
        <w:bidi w:val="0"/>
        <w:rPr>
          <w:rFonts w:hint="eastAsia"/>
        </w:rPr>
      </w:pPr>
      <w:r>
        <w:rPr>
          <w:rFonts w:hint="eastAsia"/>
          <w:lang w:val="en-US" w:eastAsia="zh-CN"/>
        </w:rPr>
        <w:t> 4.5 筛选与搜索机制</w:t>
      </w:r>
    </w:p>
    <w:p w14:paraId="699B9D76">
      <w:pPr>
        <w:keepNext w:val="0"/>
        <w:keepLines w:val="0"/>
        <w:widowControl/>
        <w:suppressLineNumbers w:val="0"/>
        <w:jc w:val="left"/>
        <w:rPr>
          <w:rFonts w:hint="eastAsia" w:ascii="宋体" w:hAnsi="宋体" w:eastAsia="宋体" w:cs="宋体"/>
          <w:sz w:val="24"/>
          <w:szCs w:val="24"/>
        </w:rPr>
      </w:pPr>
    </w:p>
    <w:p w14:paraId="74B77FEA">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协议筛选通过Combobox下拉框选择ALL/TCP/UDP/ICMP，搜索框支持关键词实时过滤。当筛选条件变化时，遍历所有已捕获的数据包，匹配协议类型和搜索关键词后重新填充列表。统计面板始终显示所有数据包的统计信息，不受筛选影响。</w:t>
      </w:r>
    </w:p>
    <w:p w14:paraId="64F7DDC7">
      <w:pPr>
        <w:keepNext w:val="0"/>
        <w:keepLines w:val="0"/>
        <w:widowControl/>
        <w:suppressLineNumbers w:val="0"/>
        <w:jc w:val="left"/>
        <w:rPr>
          <w:rFonts w:hint="eastAsia" w:ascii="宋体" w:hAnsi="宋体" w:eastAsia="宋体" w:cs="宋体"/>
          <w:sz w:val="24"/>
          <w:szCs w:val="24"/>
        </w:rPr>
      </w:pPr>
    </w:p>
    <w:p w14:paraId="406BDC4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Style w:val="11"/>
          <w:rFonts w:hint="eastAsia"/>
          <w:lang w:val="en-US" w:eastAsia="zh-CN"/>
        </w:rPr>
        <w:t>4.6 数据导出功能</w:t>
      </w:r>
    </w:p>
    <w:p w14:paraId="1D4A8C0F">
      <w:pPr>
        <w:keepNext w:val="0"/>
        <w:keepLines w:val="0"/>
        <w:widowControl/>
        <w:suppressLineNumbers w:val="0"/>
        <w:jc w:val="left"/>
        <w:rPr>
          <w:rFonts w:hint="eastAsia" w:ascii="宋体" w:hAnsi="宋体" w:eastAsia="宋体" w:cs="宋体"/>
          <w:sz w:val="24"/>
          <w:szCs w:val="24"/>
        </w:rPr>
      </w:pPr>
    </w:p>
    <w:p w14:paraId="2DB4EC5A">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程序支持将捕获的数据包导出为文本文件，导出内容包含数据包序号、时间戳、协议类型、长度和详细信息，便于后续离线分析。</w:t>
      </w:r>
    </w:p>
    <w:p w14:paraId="01F4B81A">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export_capture</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w:t>
      </w:r>
    </w:p>
    <w:p w14:paraId="099C3F9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not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.packets:</w:t>
      </w:r>
    </w:p>
    <w:p w14:paraId="6A8DFFA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messagebox.showinfo("提示", "没有可导出的数据包")</w:t>
      </w:r>
    </w:p>
    <w:p w14:paraId="0148F8E1">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p>
    <w:p w14:paraId="2869B915">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p>
    <w:p w14:paraId="79DA0E8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from</w:t>
      </w:r>
      <w:r>
        <w:rPr>
          <w:rFonts w:hint="default" w:ascii="Consolas" w:hAnsi="Consolas" w:eastAsia="Consolas" w:cs="Consolas"/>
          <w:b w:val="0"/>
          <w:bCs w:val="0"/>
          <w:snapToGrid w:val="0"/>
          <w:color w:val="000000"/>
          <w:kern w:val="0"/>
          <w:sz w:val="24"/>
          <w:szCs w:val="24"/>
          <w:shd w:val="clear" w:fill="FFFFFF"/>
          <w:lang w:val="en-US" w:eastAsia="zh-CN" w:bidi="ar"/>
        </w:rPr>
        <w:t xml:space="preserve"> tkinter </w:t>
      </w:r>
      <w:r>
        <w:rPr>
          <w:rFonts w:hint="default" w:ascii="Consolas" w:hAnsi="Consolas" w:eastAsia="Consolas" w:cs="Consolas"/>
          <w:b w:val="0"/>
          <w:bCs w:val="0"/>
          <w:snapToGrid w:val="0"/>
          <w:color w:val="000000"/>
          <w:kern w:val="0"/>
          <w:sz w:val="24"/>
          <w:szCs w:val="24"/>
          <w:shd w:val="clear" w:fill="FFFFFF"/>
          <w:lang w:val="en-US" w:eastAsia="zh-CN" w:bidi="ar"/>
        </w:rPr>
        <w:t>import</w:t>
      </w:r>
      <w:r>
        <w:rPr>
          <w:rFonts w:hint="default" w:ascii="Consolas" w:hAnsi="Consolas" w:eastAsia="Consolas" w:cs="Consolas"/>
          <w:b w:val="0"/>
          <w:bCs w:val="0"/>
          <w:snapToGrid w:val="0"/>
          <w:color w:val="000000"/>
          <w:kern w:val="0"/>
          <w:sz w:val="24"/>
          <w:szCs w:val="24"/>
          <w:shd w:val="clear" w:fill="FFFFFF"/>
          <w:lang w:val="en-US" w:eastAsia="zh-CN" w:bidi="ar"/>
        </w:rPr>
        <w:t xml:space="preserve"> filedialog</w:t>
      </w:r>
    </w:p>
    <w:p w14:paraId="1258FF3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filename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filedialog.asksaveasfilename(</w:t>
      </w:r>
    </w:p>
    <w:p w14:paraId="339ACC6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defaultextension</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".txt",</w:t>
      </w:r>
    </w:p>
    <w:p w14:paraId="32532487">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filetypes</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[("Text files", "*.txt"),</w:t>
      </w:r>
    </w:p>
    <w:p w14:paraId="38459C63">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("All files", "*.*")])</w:t>
      </w:r>
    </w:p>
    <w:p w14:paraId="3CE64E47">
      <w:pPr>
        <w:keepNext w:val="0"/>
        <w:keepLines w:val="0"/>
        <w:widowControl/>
        <w:suppressLineNumbers w:val="0"/>
        <w:jc w:val="left"/>
        <w:rPr>
          <w:sz w:val="24"/>
          <w:szCs w:val="24"/>
        </w:rPr>
      </w:pPr>
    </w:p>
    <w:p w14:paraId="5929268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filename:</w:t>
      </w:r>
    </w:p>
    <w:p w14:paraId="4995E8E3">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with</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open</w:t>
      </w:r>
      <w:r>
        <w:rPr>
          <w:rFonts w:hint="default" w:ascii="Consolas" w:hAnsi="Consolas" w:eastAsia="Consolas" w:cs="Consolas"/>
          <w:b w:val="0"/>
          <w:bCs w:val="0"/>
          <w:snapToGrid w:val="0"/>
          <w:color w:val="000000"/>
          <w:kern w:val="0"/>
          <w:sz w:val="24"/>
          <w:szCs w:val="24"/>
          <w:shd w:val="clear" w:fill="FFFFFF"/>
          <w:lang w:val="en-US" w:eastAsia="zh-CN" w:bidi="ar"/>
        </w:rPr>
        <w:t xml:space="preserve">(filename, 'w', </w:t>
      </w:r>
      <w:r>
        <w:rPr>
          <w:rFonts w:hint="default" w:ascii="Consolas" w:hAnsi="Consolas" w:eastAsia="Consolas" w:cs="Consolas"/>
          <w:b w:val="0"/>
          <w:bCs w:val="0"/>
          <w:snapToGrid w:val="0"/>
          <w:color w:val="000000"/>
          <w:kern w:val="0"/>
          <w:sz w:val="24"/>
          <w:szCs w:val="24"/>
          <w:shd w:val="clear" w:fill="FFFFFF"/>
          <w:lang w:val="en-US" w:eastAsia="zh-CN" w:bidi="ar"/>
        </w:rPr>
        <w:t>encoding</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'utf-8') </w:t>
      </w:r>
      <w:r>
        <w:rPr>
          <w:rFonts w:hint="default" w:ascii="Consolas" w:hAnsi="Consolas" w:eastAsia="Consolas" w:cs="Consolas"/>
          <w:b w:val="0"/>
          <w:bCs w:val="0"/>
          <w:snapToGrid w:val="0"/>
          <w:color w:val="000000"/>
          <w:kern w:val="0"/>
          <w:sz w:val="24"/>
          <w:szCs w:val="24"/>
          <w:shd w:val="clear" w:fill="FFFFFF"/>
          <w:lang w:val="en-US" w:eastAsia="zh-CN" w:bidi="ar"/>
        </w:rPr>
        <w:t>as</w:t>
      </w:r>
      <w:r>
        <w:rPr>
          <w:rFonts w:hint="default" w:ascii="Consolas" w:hAnsi="Consolas" w:eastAsia="Consolas" w:cs="Consolas"/>
          <w:b w:val="0"/>
          <w:bCs w:val="0"/>
          <w:snapToGrid w:val="0"/>
          <w:color w:val="000000"/>
          <w:kern w:val="0"/>
          <w:sz w:val="24"/>
          <w:szCs w:val="24"/>
          <w:shd w:val="clear" w:fill="FFFFFF"/>
          <w:lang w:val="en-US" w:eastAsia="zh-CN" w:bidi="ar"/>
        </w:rPr>
        <w:t xml:space="preserve"> f:</w:t>
      </w:r>
    </w:p>
    <w:p w14:paraId="2D126C55">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f.write(</w:t>
      </w:r>
      <w:r>
        <w:rPr>
          <w:rFonts w:hint="default" w:ascii="Consolas" w:hAnsi="Consolas" w:eastAsia="Consolas" w:cs="Consolas"/>
          <w:b w:val="0"/>
          <w:bCs w:val="0"/>
          <w:snapToGrid w:val="0"/>
          <w:color w:val="000000"/>
          <w:kern w:val="0"/>
          <w:sz w:val="24"/>
          <w:szCs w:val="24"/>
          <w:shd w:val="clear" w:fill="FFFFFF"/>
          <w:lang w:val="en-US" w:eastAsia="zh-CN" w:bidi="ar"/>
        </w:rPr>
        <w:t>f</w:t>
      </w:r>
      <w:r>
        <w:rPr>
          <w:rFonts w:hint="default" w:ascii="Consolas" w:hAnsi="Consolas" w:eastAsia="Consolas" w:cs="Consolas"/>
          <w:b w:val="0"/>
          <w:bCs w:val="0"/>
          <w:snapToGrid w:val="0"/>
          <w:color w:val="000000"/>
          <w:kern w:val="0"/>
          <w:sz w:val="24"/>
          <w:szCs w:val="24"/>
          <w:shd w:val="clear" w:fill="FFFFFF"/>
          <w:lang w:val="en-US" w:eastAsia="zh-CN" w:bidi="ar"/>
        </w:rPr>
        <w:t>"网络嗅探器捕获数据</w:t>
      </w:r>
      <w:r>
        <w:rPr>
          <w:rFonts w:hint="default" w:ascii="Consolas" w:hAnsi="Consolas" w:eastAsia="Consolas" w:cs="Consolas"/>
          <w:b w:val="0"/>
          <w:bCs w:val="0"/>
          <w:snapToGrid w:val="0"/>
          <w:color w:val="000000"/>
          <w:kern w:val="0"/>
          <w:sz w:val="24"/>
          <w:szCs w:val="24"/>
          <w:shd w:val="clear" w:fill="FFFFFF"/>
          <w:lang w:val="en-US" w:eastAsia="zh-CN" w:bidi="ar"/>
        </w:rPr>
        <w:t>\n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360E09CB">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f.write(</w:t>
      </w:r>
      <w:r>
        <w:rPr>
          <w:rFonts w:hint="default" w:ascii="Consolas" w:hAnsi="Consolas" w:eastAsia="Consolas" w:cs="Consolas"/>
          <w:b w:val="0"/>
          <w:bCs w:val="0"/>
          <w:snapToGrid w:val="0"/>
          <w:color w:val="000000"/>
          <w:kern w:val="0"/>
          <w:sz w:val="24"/>
          <w:szCs w:val="24"/>
          <w:shd w:val="clear" w:fill="FFFFFF"/>
          <w:lang w:val="en-US" w:eastAsia="zh-CN" w:bidi="ar"/>
        </w:rPr>
        <w:t>f</w:t>
      </w:r>
      <w:r>
        <w:rPr>
          <w:rFonts w:hint="default" w:ascii="Consolas" w:hAnsi="Consolas" w:eastAsia="Consolas" w:cs="Consolas"/>
          <w:b w:val="0"/>
          <w:bCs w:val="0"/>
          <w:snapToGrid w:val="0"/>
          <w:color w:val="000000"/>
          <w:kern w:val="0"/>
          <w:sz w:val="24"/>
          <w:szCs w:val="24"/>
          <w:shd w:val="clear" w:fill="FFFFFF"/>
          <w:lang w:val="en-US" w:eastAsia="zh-CN" w:bidi="ar"/>
        </w:rPr>
        <w:t xml:space="preserve">"导出时间: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datetime.now()</w:t>
      </w:r>
      <w:r>
        <w:rPr>
          <w:rFonts w:hint="default" w:ascii="Consolas" w:hAnsi="Consolas" w:eastAsia="Consolas" w:cs="Consolas"/>
          <w:b w:val="0"/>
          <w:bCs w:val="0"/>
          <w:snapToGrid w:val="0"/>
          <w:color w:val="000000"/>
          <w:kern w:val="0"/>
          <w:sz w:val="24"/>
          <w:szCs w:val="24"/>
          <w:shd w:val="clear" w:fill="FFFFFF"/>
          <w:lang w:val="en-US" w:eastAsia="zh-CN" w:bidi="ar"/>
        </w:rPr>
        <w:t>}\n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558750E0">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f.write(</w:t>
      </w:r>
      <w:r>
        <w:rPr>
          <w:rFonts w:hint="default" w:ascii="Consolas" w:hAnsi="Consolas" w:eastAsia="Consolas" w:cs="Consolas"/>
          <w:b w:val="0"/>
          <w:bCs w:val="0"/>
          <w:snapToGrid w:val="0"/>
          <w:color w:val="000000"/>
          <w:kern w:val="0"/>
          <w:sz w:val="24"/>
          <w:szCs w:val="24"/>
          <w:shd w:val="clear" w:fill="FFFFFF"/>
          <w:lang w:val="en-US" w:eastAsia="zh-CN" w:bidi="ar"/>
        </w:rPr>
        <w:t>f</w:t>
      </w:r>
      <w:r>
        <w:rPr>
          <w:rFonts w:hint="default" w:ascii="Consolas" w:hAnsi="Consolas" w:eastAsia="Consolas" w:cs="Consolas"/>
          <w:b w:val="0"/>
          <w:bCs w:val="0"/>
          <w:snapToGrid w:val="0"/>
          <w:color w:val="000000"/>
          <w:kern w:val="0"/>
          <w:sz w:val="24"/>
          <w:szCs w:val="24"/>
          <w:shd w:val="clear" w:fill="FFFFFF"/>
          <w:lang w:val="en-US" w:eastAsia="zh-CN" w:bidi="ar"/>
        </w:rPr>
        <w:t xml:space="preserve">"数据包总数: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len</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.packets)</w:t>
      </w:r>
      <w:r>
        <w:rPr>
          <w:rFonts w:hint="default" w:ascii="Consolas" w:hAnsi="Consolas" w:eastAsia="Consolas" w:cs="Consolas"/>
          <w:b w:val="0"/>
          <w:bCs w:val="0"/>
          <w:snapToGrid w:val="0"/>
          <w:color w:val="000000"/>
          <w:kern w:val="0"/>
          <w:sz w:val="24"/>
          <w:szCs w:val="24"/>
          <w:shd w:val="clear" w:fill="FFFFFF"/>
          <w:lang w:val="en-US" w:eastAsia="zh-CN" w:bidi="ar"/>
        </w:rPr>
        <w:t>}\n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4E00F54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f.write("="</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100</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6B9BDFA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for</w:t>
      </w:r>
      <w:r>
        <w:rPr>
          <w:rFonts w:hint="default" w:ascii="Consolas" w:hAnsi="Consolas" w:eastAsia="Consolas" w:cs="Consolas"/>
          <w:b w:val="0"/>
          <w:bCs w:val="0"/>
          <w:snapToGrid w:val="0"/>
          <w:color w:val="000000"/>
          <w:kern w:val="0"/>
          <w:sz w:val="24"/>
          <w:szCs w:val="24"/>
          <w:shd w:val="clear" w:fill="FFFFFF"/>
          <w:lang w:val="en-US" w:eastAsia="zh-CN" w:bidi="ar"/>
        </w:rPr>
        <w:t xml:space="preserve"> packet </w:t>
      </w:r>
      <w:r>
        <w:rPr>
          <w:rFonts w:hint="default" w:ascii="Consolas" w:hAnsi="Consolas" w:eastAsia="Consolas" w:cs="Consolas"/>
          <w:b w:val="0"/>
          <w:bCs w:val="0"/>
          <w:snapToGrid w:val="0"/>
          <w:color w:val="000000"/>
          <w:kern w:val="0"/>
          <w:sz w:val="24"/>
          <w:szCs w:val="24"/>
          <w:shd w:val="clear" w:fill="FFFFFF"/>
          <w:lang w:val="en-US" w:eastAsia="zh-CN" w:bidi="ar"/>
        </w:rPr>
        <w:t>in</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.packets:</w:t>
      </w:r>
    </w:p>
    <w:p w14:paraId="1F2CA84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f.write(</w:t>
      </w:r>
      <w:r>
        <w:rPr>
          <w:rFonts w:hint="default" w:ascii="Consolas" w:hAnsi="Consolas" w:eastAsia="Consolas" w:cs="Consolas"/>
          <w:b w:val="0"/>
          <w:bCs w:val="0"/>
          <w:snapToGrid w:val="0"/>
          <w:color w:val="000000"/>
          <w:kern w:val="0"/>
          <w:sz w:val="24"/>
          <w:szCs w:val="24"/>
          <w:shd w:val="clear" w:fill="FFFFFF"/>
          <w:lang w:val="en-US" w:eastAsia="zh-CN" w:bidi="ar"/>
        </w:rPr>
        <w:t>f</w:t>
      </w:r>
      <w:r>
        <w:rPr>
          <w:rFonts w:hint="default" w:ascii="Consolas" w:hAnsi="Consolas" w:eastAsia="Consolas" w:cs="Consolas"/>
          <w:b w:val="0"/>
          <w:bCs w:val="0"/>
          <w:snapToGrid w:val="0"/>
          <w:color w:val="000000"/>
          <w:kern w:val="0"/>
          <w:sz w:val="24"/>
          <w:szCs w:val="24"/>
          <w:shd w:val="clear" w:fill="FFFFFF"/>
          <w:lang w:val="en-US" w:eastAsia="zh-CN" w:bidi="ar"/>
        </w:rPr>
        <w:t xml:space="preserve">"No.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packet.number</w:t>
      </w:r>
      <w:r>
        <w:rPr>
          <w:rFonts w:hint="default" w:ascii="Consolas" w:hAnsi="Consolas" w:eastAsia="Consolas" w:cs="Consolas"/>
          <w:b w:val="0"/>
          <w:bCs w:val="0"/>
          <w:snapToGrid w:val="0"/>
          <w:color w:val="000000"/>
          <w:kern w:val="0"/>
          <w:sz w:val="24"/>
          <w:szCs w:val="24"/>
          <w:shd w:val="clear" w:fill="FFFFFF"/>
          <w:lang w:val="en-US" w:eastAsia="zh-CN" w:bidi="ar"/>
        </w:rPr>
        <w:t>}\n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5FCBF5C9">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f.write(</w:t>
      </w:r>
      <w:r>
        <w:rPr>
          <w:rFonts w:hint="default" w:ascii="Consolas" w:hAnsi="Consolas" w:eastAsia="Consolas" w:cs="Consolas"/>
          <w:b w:val="0"/>
          <w:bCs w:val="0"/>
          <w:snapToGrid w:val="0"/>
          <w:color w:val="000000"/>
          <w:kern w:val="0"/>
          <w:sz w:val="24"/>
          <w:szCs w:val="24"/>
          <w:shd w:val="clear" w:fill="FFFFFF"/>
          <w:lang w:val="en-US" w:eastAsia="zh-CN" w:bidi="ar"/>
        </w:rPr>
        <w:t>f</w:t>
      </w:r>
      <w:r>
        <w:rPr>
          <w:rFonts w:hint="default" w:ascii="Consolas" w:hAnsi="Consolas" w:eastAsia="Consolas" w:cs="Consolas"/>
          <w:b w:val="0"/>
          <w:bCs w:val="0"/>
          <w:snapToGrid w:val="0"/>
          <w:color w:val="000000"/>
          <w:kern w:val="0"/>
          <w:sz w:val="24"/>
          <w:szCs w:val="24"/>
          <w:shd w:val="clear" w:fill="FFFFFF"/>
          <w:lang w:val="en-US" w:eastAsia="zh-CN" w:bidi="ar"/>
        </w:rPr>
        <w:t xml:space="preserve">"Time: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packet.relative_time</w:t>
      </w:r>
      <w:r>
        <w:rPr>
          <w:rFonts w:hint="default" w:ascii="Consolas" w:hAnsi="Consolas" w:eastAsia="Consolas" w:cs="Consolas"/>
          <w:b w:val="0"/>
          <w:bCs w:val="0"/>
          <w:snapToGrid w:val="0"/>
          <w:color w:val="000000"/>
          <w:kern w:val="0"/>
          <w:sz w:val="24"/>
          <w:szCs w:val="24"/>
          <w:shd w:val="clear" w:fill="FFFFFF"/>
          <w:lang w:val="en-US" w:eastAsia="zh-CN" w:bidi="ar"/>
        </w:rPr>
        <w:t>}\n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2FDA1BB7">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f.write(</w:t>
      </w:r>
      <w:r>
        <w:rPr>
          <w:rFonts w:hint="default" w:ascii="Consolas" w:hAnsi="Consolas" w:eastAsia="Consolas" w:cs="Consolas"/>
          <w:b w:val="0"/>
          <w:bCs w:val="0"/>
          <w:snapToGrid w:val="0"/>
          <w:color w:val="000000"/>
          <w:kern w:val="0"/>
          <w:sz w:val="24"/>
          <w:szCs w:val="24"/>
          <w:shd w:val="clear" w:fill="FFFFFF"/>
          <w:lang w:val="en-US" w:eastAsia="zh-CN" w:bidi="ar"/>
        </w:rPr>
        <w:t>f</w:t>
      </w:r>
      <w:r>
        <w:rPr>
          <w:rFonts w:hint="default" w:ascii="Consolas" w:hAnsi="Consolas" w:eastAsia="Consolas" w:cs="Consolas"/>
          <w:b w:val="0"/>
          <w:bCs w:val="0"/>
          <w:snapToGrid w:val="0"/>
          <w:color w:val="000000"/>
          <w:kern w:val="0"/>
          <w:sz w:val="24"/>
          <w:szCs w:val="24"/>
          <w:shd w:val="clear" w:fill="FFFFFF"/>
          <w:lang w:val="en-US" w:eastAsia="zh-CN" w:bidi="ar"/>
        </w:rPr>
        <w:t xml:space="preserve">"Length: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len</w:t>
      </w:r>
      <w:r>
        <w:rPr>
          <w:rFonts w:hint="default" w:ascii="Consolas" w:hAnsi="Consolas" w:eastAsia="Consolas" w:cs="Consolas"/>
          <w:b w:val="0"/>
          <w:bCs w:val="0"/>
          <w:snapToGrid w:val="0"/>
          <w:color w:val="000000"/>
          <w:kern w:val="0"/>
          <w:sz w:val="24"/>
          <w:szCs w:val="24"/>
          <w:shd w:val="clear" w:fill="FFFFFF"/>
          <w:lang w:val="en-US" w:eastAsia="zh-CN" w:bidi="ar"/>
        </w:rPr>
        <w:t>(packet.raw_data)</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bytes</w:t>
      </w:r>
      <w:r>
        <w:rPr>
          <w:rFonts w:hint="default" w:ascii="Consolas" w:hAnsi="Consolas" w:eastAsia="Consolas" w:cs="Consolas"/>
          <w:b w:val="0"/>
          <w:bCs w:val="0"/>
          <w:snapToGrid w:val="0"/>
          <w:color w:val="000000"/>
          <w:kern w:val="0"/>
          <w:sz w:val="24"/>
          <w:szCs w:val="24"/>
          <w:shd w:val="clear" w:fill="FFFFFF"/>
          <w:lang w:val="en-US" w:eastAsia="zh-CN" w:bidi="ar"/>
        </w:rPr>
        <w:t>\n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0DAE738B">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f.write(</w:t>
      </w:r>
      <w:r>
        <w:rPr>
          <w:rFonts w:hint="default" w:ascii="Consolas" w:hAnsi="Consolas" w:eastAsia="Consolas" w:cs="Consolas"/>
          <w:b w:val="0"/>
          <w:bCs w:val="0"/>
          <w:snapToGrid w:val="0"/>
          <w:color w:val="000000"/>
          <w:kern w:val="0"/>
          <w:sz w:val="24"/>
          <w:szCs w:val="24"/>
          <w:shd w:val="clear" w:fill="FFFFFF"/>
          <w:lang w:val="en-US" w:eastAsia="zh-CN" w:bidi="ar"/>
        </w:rPr>
        <w:t>f</w:t>
      </w:r>
      <w:r>
        <w:rPr>
          <w:rFonts w:hint="default" w:ascii="Consolas" w:hAnsi="Consolas" w:eastAsia="Consolas" w:cs="Consolas"/>
          <w:b w:val="0"/>
          <w:bCs w:val="0"/>
          <w:snapToGrid w:val="0"/>
          <w:color w:val="000000"/>
          <w:kern w:val="0"/>
          <w:sz w:val="24"/>
          <w:szCs w:val="24"/>
          <w:shd w:val="clear" w:fill="FFFFFF"/>
          <w:lang w:val="en-US" w:eastAsia="zh-CN" w:bidi="ar"/>
        </w:rPr>
        <w:t xml:space="preserve">"Info: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packet.info</w:t>
      </w:r>
      <w:r>
        <w:rPr>
          <w:rFonts w:hint="default" w:ascii="Consolas" w:hAnsi="Consolas" w:eastAsia="Consolas" w:cs="Consolas"/>
          <w:b w:val="0"/>
          <w:bCs w:val="0"/>
          <w:snapToGrid w:val="0"/>
          <w:color w:val="000000"/>
          <w:kern w:val="0"/>
          <w:sz w:val="24"/>
          <w:szCs w:val="24"/>
          <w:shd w:val="clear" w:fill="FFFFFF"/>
          <w:lang w:val="en-US" w:eastAsia="zh-CN" w:bidi="ar"/>
        </w:rPr>
        <w:t>}\n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56D8ACA7">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f.write("-"</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100</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7DABE306">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messagebox.showinfo("成功",</w:t>
      </w:r>
    </w:p>
    <w:p w14:paraId="086FF0D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f</w:t>
      </w:r>
      <w:r>
        <w:rPr>
          <w:rFonts w:hint="default" w:ascii="Consolas" w:hAnsi="Consolas" w:eastAsia="Consolas" w:cs="Consolas"/>
          <w:b w:val="0"/>
          <w:bCs w:val="0"/>
          <w:snapToGrid w:val="0"/>
          <w:color w:val="000000"/>
          <w:kern w:val="0"/>
          <w:sz w:val="24"/>
          <w:szCs w:val="24"/>
          <w:shd w:val="clear" w:fill="FFFFFF"/>
          <w:lang w:val="en-US" w:eastAsia="zh-CN" w:bidi="ar"/>
        </w:rPr>
        <w:t xml:space="preserve">"已导出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len</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.packets)</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个数据包")</w:t>
      </w:r>
    </w:p>
    <w:p w14:paraId="1AC71D9B">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5345F4CE">
      <w:pPr>
        <w:keepNext w:val="0"/>
        <w:keepLines w:val="0"/>
        <w:widowControl/>
        <w:suppressLineNumbers w:val="0"/>
        <w:jc w:val="left"/>
        <w:rPr>
          <w:rFonts w:hint="eastAsia" w:ascii="宋体" w:hAnsi="宋体" w:eastAsia="宋体" w:cs="宋体"/>
          <w:sz w:val="24"/>
          <w:szCs w:val="24"/>
        </w:rPr>
      </w:pPr>
    </w:p>
    <w:p w14:paraId="4DBAEE7A">
      <w:pPr>
        <w:pStyle w:val="4"/>
        <w:bidi w:val="0"/>
        <w:rPr>
          <w:rFonts w:hint="eastAsia"/>
        </w:rPr>
      </w:pPr>
      <w:r>
        <w:rPr>
          <w:rFonts w:hint="eastAsia"/>
          <w:lang w:val="en-US" w:eastAsia="zh-CN"/>
        </w:rPr>
        <w:t> 4.7 Ping工具实现</w:t>
      </w:r>
    </w:p>
    <w:p w14:paraId="0938FF71">
      <w:pPr>
        <w:keepNext w:val="0"/>
        <w:keepLines w:val="0"/>
        <w:widowControl/>
        <w:suppressLineNumbers w:val="0"/>
        <w:jc w:val="left"/>
        <w:rPr>
          <w:rFonts w:hint="eastAsia" w:ascii="宋体" w:hAnsi="宋体" w:eastAsia="宋体" w:cs="宋体"/>
          <w:sz w:val="24"/>
          <w:szCs w:val="24"/>
        </w:rPr>
      </w:pPr>
    </w:p>
    <w:p w14:paraId="6600336C">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Ping工具在独立线程中调用subprocess.Popen执行系统ping命令。执行期间通过after()机制实时更新结果文本区域，完成后自动恢复按钮状态。默认发送4个ICMP包，超时时间为30秒。</w:t>
      </w:r>
    </w:p>
    <w:p w14:paraId="0E129CF5">
      <w:pPr>
        <w:keepNext w:val="0"/>
        <w:keepLines w:val="0"/>
        <w:widowControl/>
        <w:suppressLineNumbers w:val="0"/>
        <w:shd w:val="clear" w:fill="FFFFFF"/>
        <w:spacing w:line="165" w:lineRule="atLeast"/>
        <w:jc w:val="left"/>
        <w:rPr>
          <w:rFonts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start_ping</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w:t>
      </w:r>
    </w:p>
    <w:p w14:paraId="3BE2E78F">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host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.ping_entry.get().strip()</w:t>
      </w:r>
    </w:p>
    <w:p w14:paraId="63AB7B7F">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not</w:t>
      </w:r>
      <w:r>
        <w:rPr>
          <w:rFonts w:hint="default" w:ascii="Consolas" w:hAnsi="Consolas" w:eastAsia="Consolas" w:cs="Consolas"/>
          <w:b w:val="0"/>
          <w:bCs w:val="0"/>
          <w:snapToGrid w:val="0"/>
          <w:color w:val="000000"/>
          <w:kern w:val="0"/>
          <w:sz w:val="24"/>
          <w:szCs w:val="24"/>
          <w:shd w:val="clear" w:fill="FFFFFF"/>
          <w:lang w:val="en-US" w:eastAsia="zh-CN" w:bidi="ar"/>
        </w:rPr>
        <w:t xml:space="preserve"> host:</w:t>
      </w:r>
    </w:p>
    <w:p w14:paraId="1044E2D6">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return</w:t>
      </w:r>
    </w:p>
    <w:p w14:paraId="714361E7">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.ping_btn.config(</w:t>
      </w:r>
      <w:r>
        <w:rPr>
          <w:rFonts w:hint="default" w:ascii="Consolas" w:hAnsi="Consolas" w:eastAsia="Consolas" w:cs="Consolas"/>
          <w:b w:val="0"/>
          <w:bCs w:val="0"/>
          <w:snapToGrid w:val="0"/>
          <w:color w:val="000000"/>
          <w:kern w:val="0"/>
          <w:sz w:val="24"/>
          <w:szCs w:val="24"/>
          <w:shd w:val="clear" w:fill="FFFFFF"/>
          <w:lang w:val="en-US" w:eastAsia="zh-CN" w:bidi="ar"/>
        </w:rPr>
        <w:t>state</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tk.DISABLED)</w:t>
      </w:r>
    </w:p>
    <w:p w14:paraId="0C96A16A">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ping_thread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threading.Thread(</w:t>
      </w:r>
    </w:p>
    <w:p w14:paraId="684808EC">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target</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.do_ping, </w:t>
      </w:r>
      <w:r>
        <w:rPr>
          <w:rFonts w:hint="default" w:ascii="Consolas" w:hAnsi="Consolas" w:eastAsia="Consolas" w:cs="Consolas"/>
          <w:b w:val="0"/>
          <w:bCs w:val="0"/>
          <w:snapToGrid w:val="0"/>
          <w:color w:val="000000"/>
          <w:kern w:val="0"/>
          <w:sz w:val="24"/>
          <w:szCs w:val="24"/>
          <w:shd w:val="clear" w:fill="FFFFFF"/>
          <w:lang w:val="en-US" w:eastAsia="zh-CN" w:bidi="ar"/>
        </w:rPr>
        <w:t>args</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(host,), </w:t>
      </w:r>
      <w:r>
        <w:rPr>
          <w:rFonts w:hint="default" w:ascii="Consolas" w:hAnsi="Consolas" w:eastAsia="Consolas" w:cs="Consolas"/>
          <w:b w:val="0"/>
          <w:bCs w:val="0"/>
          <w:snapToGrid w:val="0"/>
          <w:color w:val="000000"/>
          <w:kern w:val="0"/>
          <w:sz w:val="24"/>
          <w:szCs w:val="24"/>
          <w:shd w:val="clear" w:fill="FFFFFF"/>
          <w:lang w:val="en-US" w:eastAsia="zh-CN" w:bidi="ar"/>
        </w:rPr>
        <w:t>daemon</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True</w:t>
      </w:r>
      <w:r>
        <w:rPr>
          <w:rFonts w:hint="default" w:ascii="Consolas" w:hAnsi="Consolas" w:eastAsia="Consolas" w:cs="Consolas"/>
          <w:b w:val="0"/>
          <w:bCs w:val="0"/>
          <w:snapToGrid w:val="0"/>
          <w:color w:val="000000"/>
          <w:kern w:val="0"/>
          <w:sz w:val="24"/>
          <w:szCs w:val="24"/>
          <w:shd w:val="clear" w:fill="FFFFFF"/>
          <w:lang w:val="en-US" w:eastAsia="zh-CN" w:bidi="ar"/>
        </w:rPr>
        <w:t>)</w:t>
      </w:r>
    </w:p>
    <w:p w14:paraId="528C2FC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ping_thread.start()</w:t>
      </w:r>
    </w:p>
    <w:p w14:paraId="7DBCBD86">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p>
    <w:p w14:paraId="7693C4BD">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def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do_ping</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host</w:t>
      </w:r>
      <w:r>
        <w:rPr>
          <w:rFonts w:hint="default" w:ascii="Consolas" w:hAnsi="Consolas" w:eastAsia="Consolas" w:cs="Consolas"/>
          <w:b w:val="0"/>
          <w:bCs w:val="0"/>
          <w:snapToGrid w:val="0"/>
          <w:color w:val="000000"/>
          <w:kern w:val="0"/>
          <w:sz w:val="24"/>
          <w:szCs w:val="24"/>
          <w:shd w:val="clear" w:fill="FFFFFF"/>
          <w:lang w:val="en-US" w:eastAsia="zh-CN" w:bidi="ar"/>
        </w:rPr>
        <w:t>):</w:t>
      </w:r>
    </w:p>
    <w:p w14:paraId="5CE88502">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try</w:t>
      </w:r>
      <w:r>
        <w:rPr>
          <w:rFonts w:hint="default" w:ascii="Consolas" w:hAnsi="Consolas" w:eastAsia="Consolas" w:cs="Consolas"/>
          <w:b w:val="0"/>
          <w:bCs w:val="0"/>
          <w:snapToGrid w:val="0"/>
          <w:color w:val="000000"/>
          <w:kern w:val="0"/>
          <w:sz w:val="24"/>
          <w:szCs w:val="24"/>
          <w:shd w:val="clear" w:fill="FFFFFF"/>
          <w:lang w:val="en-US" w:eastAsia="zh-CN" w:bidi="ar"/>
        </w:rPr>
        <w:t>:</w:t>
      </w:r>
    </w:p>
    <w:p w14:paraId="5803EEE9">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cmd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['ping', '-n', '4', host]</w:t>
      </w:r>
    </w:p>
    <w:p w14:paraId="3AECA05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process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subprocess.Popen(</w:t>
      </w:r>
    </w:p>
    <w:p w14:paraId="34418F15">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cmd, </w:t>
      </w:r>
      <w:r>
        <w:rPr>
          <w:rFonts w:hint="default" w:ascii="Consolas" w:hAnsi="Consolas" w:eastAsia="Consolas" w:cs="Consolas"/>
          <w:b w:val="0"/>
          <w:bCs w:val="0"/>
          <w:snapToGrid w:val="0"/>
          <w:color w:val="000000"/>
          <w:kern w:val="0"/>
          <w:sz w:val="24"/>
          <w:szCs w:val="24"/>
          <w:shd w:val="clear" w:fill="FFFFFF"/>
          <w:lang w:val="en-US" w:eastAsia="zh-CN" w:bidi="ar"/>
        </w:rPr>
        <w:t>stdout</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subprocess.PIPE,</w:t>
      </w:r>
    </w:p>
    <w:p w14:paraId="2D80175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stderr</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subprocess.PIPE,</w:t>
      </w:r>
    </w:p>
    <w:p w14:paraId="4C260F1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text</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True</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encoding</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'gbk',</w:t>
      </w:r>
    </w:p>
    <w:p w14:paraId="635EA753">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errors</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'replace')</w:t>
      </w:r>
    </w:p>
    <w:p w14:paraId="5F0ADF80">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stdout, stderr </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 xml:space="preserve"> process.communicate(</w:t>
      </w:r>
      <w:r>
        <w:rPr>
          <w:rFonts w:hint="default" w:ascii="Consolas" w:hAnsi="Consolas" w:eastAsia="Consolas" w:cs="Consolas"/>
          <w:b w:val="0"/>
          <w:bCs w:val="0"/>
          <w:snapToGrid w:val="0"/>
          <w:color w:val="000000"/>
          <w:kern w:val="0"/>
          <w:sz w:val="24"/>
          <w:szCs w:val="24"/>
          <w:shd w:val="clear" w:fill="FFFFFF"/>
          <w:lang w:val="en-US" w:eastAsia="zh-CN" w:bidi="ar"/>
        </w:rPr>
        <w:t>timeout</w:t>
      </w:r>
      <w:r>
        <w:rPr>
          <w:rFonts w:hint="default" w:ascii="Consolas" w:hAnsi="Consolas" w:eastAsia="Consolas" w:cs="Consolas"/>
          <w:b w:val="0"/>
          <w:bCs w:val="0"/>
          <w:snapToGrid w:val="0"/>
          <w:color w:val="000000"/>
          <w:kern w:val="0"/>
          <w:sz w:val="24"/>
          <w:szCs w:val="24"/>
          <w:shd w:val="clear" w:fill="FFFFFF"/>
          <w:lang w:val="en-US" w:eastAsia="zh-CN" w:bidi="ar"/>
        </w:rPr>
        <w:t>=</w:t>
      </w:r>
      <w:r>
        <w:rPr>
          <w:rFonts w:hint="default" w:ascii="Consolas" w:hAnsi="Consolas" w:eastAsia="Consolas" w:cs="Consolas"/>
          <w:b w:val="0"/>
          <w:bCs w:val="0"/>
          <w:snapToGrid w:val="0"/>
          <w:color w:val="000000"/>
          <w:kern w:val="0"/>
          <w:sz w:val="24"/>
          <w:szCs w:val="24"/>
          <w:shd w:val="clear" w:fill="FFFFFF"/>
          <w:lang w:val="en-US" w:eastAsia="zh-CN" w:bidi="ar"/>
        </w:rPr>
        <w:t>30</w:t>
      </w:r>
      <w:r>
        <w:rPr>
          <w:rFonts w:hint="default" w:ascii="Consolas" w:hAnsi="Consolas" w:eastAsia="Consolas" w:cs="Consolas"/>
          <w:b w:val="0"/>
          <w:bCs w:val="0"/>
          <w:snapToGrid w:val="0"/>
          <w:color w:val="000000"/>
          <w:kern w:val="0"/>
          <w:sz w:val="24"/>
          <w:szCs w:val="24"/>
          <w:shd w:val="clear" w:fill="FFFFFF"/>
          <w:lang w:val="en-US" w:eastAsia="zh-CN" w:bidi="ar"/>
        </w:rPr>
        <w:t>)</w:t>
      </w:r>
    </w:p>
    <w:p w14:paraId="3D38AF38">
      <w:pPr>
        <w:keepNext w:val="0"/>
        <w:keepLines w:val="0"/>
        <w:widowControl/>
        <w:suppressLineNumbers w:val="0"/>
        <w:jc w:val="left"/>
        <w:rPr>
          <w:sz w:val="24"/>
          <w:szCs w:val="24"/>
        </w:rPr>
      </w:pPr>
    </w:p>
    <w:p w14:paraId="4007614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.root.after(</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.ping_text.insert,</w:t>
      </w:r>
    </w:p>
    <w:p w14:paraId="1148F3BB">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tk.END, stdout </w:t>
      </w:r>
      <w:r>
        <w:rPr>
          <w:rFonts w:hint="default" w:ascii="Consolas" w:hAnsi="Consolas" w:eastAsia="Consolas" w:cs="Consolas"/>
          <w:b w:val="0"/>
          <w:bCs w:val="0"/>
          <w:snapToGrid w:val="0"/>
          <w:color w:val="000000"/>
          <w:kern w:val="0"/>
          <w:sz w:val="24"/>
          <w:szCs w:val="24"/>
          <w:shd w:val="clear" w:fill="FFFFFF"/>
          <w:lang w:val="en-US" w:eastAsia="zh-CN" w:bidi="ar"/>
        </w:rPr>
        <w:t>if</w:t>
      </w:r>
      <w:r>
        <w:rPr>
          <w:rFonts w:hint="default" w:ascii="Consolas" w:hAnsi="Consolas" w:eastAsia="Consolas" w:cs="Consolas"/>
          <w:b w:val="0"/>
          <w:bCs w:val="0"/>
          <w:snapToGrid w:val="0"/>
          <w:color w:val="000000"/>
          <w:kern w:val="0"/>
          <w:sz w:val="24"/>
          <w:szCs w:val="24"/>
          <w:shd w:val="clear" w:fill="FFFFFF"/>
          <w:lang w:val="en-US" w:eastAsia="zh-CN" w:bidi="ar"/>
        </w:rPr>
        <w:t xml:space="preserve"> stdout </w:t>
      </w:r>
      <w:r>
        <w:rPr>
          <w:rFonts w:hint="default" w:ascii="Consolas" w:hAnsi="Consolas" w:eastAsia="Consolas" w:cs="Consolas"/>
          <w:b w:val="0"/>
          <w:bCs w:val="0"/>
          <w:snapToGrid w:val="0"/>
          <w:color w:val="000000"/>
          <w:kern w:val="0"/>
          <w:sz w:val="24"/>
          <w:szCs w:val="24"/>
          <w:shd w:val="clear" w:fill="FFFFFF"/>
          <w:lang w:val="en-US" w:eastAsia="zh-CN" w:bidi="ar"/>
        </w:rPr>
        <w:t>else</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p>
    <w:p w14:paraId="44150026">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.root.after(</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.ping_btn.config,</w:t>
      </w:r>
    </w:p>
    <w:p w14:paraId="6590830B">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{'state': tk.NORMAL})</w:t>
      </w:r>
    </w:p>
    <w:p w14:paraId="15AC141E">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except</w:t>
      </w:r>
      <w:r>
        <w:rPr>
          <w:rFonts w:hint="default" w:ascii="Consolas" w:hAnsi="Consolas" w:eastAsia="Consolas" w:cs="Consolas"/>
          <w:b w:val="0"/>
          <w:bCs w:val="0"/>
          <w:snapToGrid w:val="0"/>
          <w:color w:val="000000"/>
          <w:kern w:val="0"/>
          <w:sz w:val="24"/>
          <w:szCs w:val="24"/>
          <w:shd w:val="clear" w:fill="FFFFFF"/>
          <w:lang w:val="en-US" w:eastAsia="zh-CN" w:bidi="ar"/>
        </w:rPr>
        <w:t xml:space="preserve"> subprocess.TimeoutExpired:</w:t>
      </w:r>
    </w:p>
    <w:p w14:paraId="0855B9E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.root.after(</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.ping_text.insert,</w:t>
      </w:r>
    </w:p>
    <w:p w14:paraId="01D806E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tk.END, 'Ping 请求超时</w:t>
      </w:r>
      <w:r>
        <w:rPr>
          <w:rFonts w:hint="default" w:ascii="Consolas" w:hAnsi="Consolas" w:eastAsia="Consolas" w:cs="Consolas"/>
          <w:b w:val="0"/>
          <w:bCs w:val="0"/>
          <w:snapToGrid w:val="0"/>
          <w:color w:val="000000"/>
          <w:kern w:val="0"/>
          <w:sz w:val="24"/>
          <w:szCs w:val="24"/>
          <w:shd w:val="clear" w:fill="FFFFFF"/>
          <w:lang w:val="en-US" w:eastAsia="zh-CN" w:bidi="ar"/>
        </w:rPr>
        <w:t>\n</w:t>
      </w:r>
      <w:r>
        <w:rPr>
          <w:rFonts w:hint="default" w:ascii="Consolas" w:hAnsi="Consolas" w:eastAsia="Consolas" w:cs="Consolas"/>
          <w:b w:val="0"/>
          <w:bCs w:val="0"/>
          <w:snapToGrid w:val="0"/>
          <w:color w:val="000000"/>
          <w:kern w:val="0"/>
          <w:sz w:val="24"/>
          <w:szCs w:val="24"/>
          <w:shd w:val="clear" w:fill="FFFFFF"/>
          <w:lang w:val="en-US" w:eastAsia="zh-CN" w:bidi="ar"/>
        </w:rPr>
        <w:t>')</w:t>
      </w:r>
    </w:p>
    <w:p w14:paraId="74AE0D28">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.root.after(</w:t>
      </w:r>
      <w:r>
        <w:rPr>
          <w:rFonts w:hint="default" w:ascii="Consolas" w:hAnsi="Consolas" w:eastAsia="Consolas" w:cs="Consolas"/>
          <w:b w:val="0"/>
          <w:bCs w:val="0"/>
          <w:snapToGrid w:val="0"/>
          <w:color w:val="000000"/>
          <w:kern w:val="0"/>
          <w:sz w:val="24"/>
          <w:szCs w:val="24"/>
          <w:shd w:val="clear" w:fill="FFFFFF"/>
          <w:lang w:val="en-US" w:eastAsia="zh-CN" w:bidi="ar"/>
        </w:rPr>
        <w:t>0</w:t>
      </w:r>
      <w:r>
        <w:rPr>
          <w:rFonts w:hint="default" w:ascii="Consolas" w:hAnsi="Consolas" w:eastAsia="Consolas" w:cs="Consolas"/>
          <w:b w:val="0"/>
          <w:bCs w:val="0"/>
          <w:snapToGrid w:val="0"/>
          <w:color w:val="000000"/>
          <w:kern w:val="0"/>
          <w:sz w:val="24"/>
          <w:szCs w:val="24"/>
          <w:shd w:val="clear" w:fill="FFFFFF"/>
          <w:lang w:val="en-US" w:eastAsia="zh-CN" w:bidi="ar"/>
        </w:rPr>
        <w:t xml:space="preserve">, </w:t>
      </w:r>
      <w:r>
        <w:rPr>
          <w:rFonts w:hint="default" w:ascii="Consolas" w:hAnsi="Consolas" w:eastAsia="Consolas" w:cs="Consolas"/>
          <w:b w:val="0"/>
          <w:bCs w:val="0"/>
          <w:snapToGrid w:val="0"/>
          <w:color w:val="000000"/>
          <w:kern w:val="0"/>
          <w:sz w:val="24"/>
          <w:szCs w:val="24"/>
          <w:shd w:val="clear" w:fill="FFFFFF"/>
          <w:lang w:val="en-US" w:eastAsia="zh-CN" w:bidi="ar"/>
        </w:rPr>
        <w:t>self</w:t>
      </w:r>
      <w:r>
        <w:rPr>
          <w:rFonts w:hint="default" w:ascii="Consolas" w:hAnsi="Consolas" w:eastAsia="Consolas" w:cs="Consolas"/>
          <w:b w:val="0"/>
          <w:bCs w:val="0"/>
          <w:snapToGrid w:val="0"/>
          <w:color w:val="000000"/>
          <w:kern w:val="0"/>
          <w:sz w:val="24"/>
          <w:szCs w:val="24"/>
          <w:shd w:val="clear" w:fill="FFFFFF"/>
          <w:lang w:val="en-US" w:eastAsia="zh-CN" w:bidi="ar"/>
        </w:rPr>
        <w:t>.ping_btn.config,</w:t>
      </w:r>
    </w:p>
    <w:p w14:paraId="28677CE4">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24"/>
          <w:szCs w:val="24"/>
        </w:rPr>
      </w:pPr>
      <w:r>
        <w:rPr>
          <w:rFonts w:hint="default" w:ascii="Consolas" w:hAnsi="Consolas" w:eastAsia="Consolas" w:cs="Consolas"/>
          <w:b w:val="0"/>
          <w:bCs w:val="0"/>
          <w:snapToGrid w:val="0"/>
          <w:color w:val="000000"/>
          <w:kern w:val="0"/>
          <w:sz w:val="24"/>
          <w:szCs w:val="24"/>
          <w:shd w:val="clear" w:fill="FFFFFF"/>
          <w:lang w:val="en-US" w:eastAsia="zh-CN" w:bidi="ar"/>
        </w:rPr>
        <w:t>                        {'state': tk.NORMAL})</w:t>
      </w:r>
    </w:p>
    <w:p w14:paraId="4982B869">
      <w:pPr>
        <w:keepNext w:val="0"/>
        <w:keepLines w:val="0"/>
        <w:widowControl/>
        <w:suppressLineNumbers w:val="0"/>
        <w:shd w:val="clear" w:fill="FFFFFF"/>
        <w:spacing w:line="165" w:lineRule="atLeast"/>
        <w:jc w:val="left"/>
        <w:rPr>
          <w:rFonts w:hint="default" w:ascii="Consolas" w:hAnsi="Consolas" w:eastAsia="Consolas" w:cs="Consolas"/>
          <w:b w:val="0"/>
          <w:bCs w:val="0"/>
          <w:color w:val="31353A"/>
          <w:sz w:val="9"/>
          <w:szCs w:val="9"/>
        </w:rPr>
      </w:pPr>
      <w:r>
        <w:rPr>
          <w:rFonts w:hint="default" w:ascii="Consolas" w:hAnsi="Consolas" w:eastAsia="Consolas" w:cs="Consolas"/>
          <w:b w:val="0"/>
          <w:bCs w:val="0"/>
          <w:snapToGrid w:val="0"/>
          <w:color w:val="000000"/>
          <w:kern w:val="0"/>
          <w:sz w:val="9"/>
          <w:szCs w:val="9"/>
          <w:shd w:val="clear" w:fill="FFFFFF"/>
          <w:lang w:val="en-US" w:eastAsia="zh-CN" w:bidi="ar"/>
        </w:rPr>
        <w:t>```</w:t>
      </w:r>
    </w:p>
    <w:p w14:paraId="0F93922F">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552E37BD">
      <w:pPr>
        <w:keepNext w:val="0"/>
        <w:keepLines w:val="0"/>
        <w:widowControl/>
        <w:suppressLineNumbers w:val="0"/>
        <w:jc w:val="left"/>
        <w:rPr>
          <w:rFonts w:hint="eastAsia" w:ascii="宋体" w:hAnsi="宋体" w:eastAsia="宋体" w:cs="宋体"/>
          <w:sz w:val="24"/>
          <w:szCs w:val="24"/>
        </w:rPr>
      </w:pPr>
    </w:p>
    <w:p w14:paraId="6BB686F7">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Style w:val="13"/>
          <w:rFonts w:hint="eastAsia"/>
          <w:lang w:val="en-US" w:eastAsia="zh-CN"/>
        </w:rPr>
        <w:t>六、功能测试与分析</w:t>
      </w:r>
    </w:p>
    <w:p w14:paraId="0BD745CA">
      <w:pPr>
        <w:keepNext w:val="0"/>
        <w:keepLines w:val="0"/>
        <w:widowControl/>
        <w:suppressLineNumbers w:val="0"/>
        <w:jc w:val="left"/>
        <w:rPr>
          <w:rFonts w:hint="eastAsia" w:ascii="宋体" w:hAnsi="宋体" w:eastAsia="宋体" w:cs="宋体"/>
          <w:sz w:val="24"/>
          <w:szCs w:val="24"/>
        </w:rPr>
      </w:pPr>
    </w:p>
    <w:p w14:paraId="1E190401">
      <w:pPr>
        <w:pStyle w:val="4"/>
        <w:bidi w:val="0"/>
        <w:rPr>
          <w:rFonts w:hint="eastAsia"/>
        </w:rPr>
      </w:pPr>
      <w:r>
        <w:rPr>
          <w:rFonts w:hint="eastAsia"/>
          <w:lang w:val="en-US" w:eastAsia="zh-CN"/>
        </w:rPr>
        <w:t> 1、管理员权限测试</w:t>
      </w:r>
    </w:p>
    <w:p w14:paraId="5D00B525">
      <w:pPr>
        <w:keepNext w:val="0"/>
        <w:keepLines w:val="0"/>
        <w:widowControl/>
        <w:suppressLineNumbers w:val="0"/>
        <w:jc w:val="left"/>
        <w:rPr>
          <w:rFonts w:hint="eastAsia" w:ascii="宋体" w:hAnsi="宋体" w:eastAsia="宋体" w:cs="宋体"/>
          <w:sz w:val="24"/>
          <w:szCs w:val="24"/>
        </w:rPr>
      </w:pPr>
    </w:p>
    <w:p w14:paraId="7750D4FB">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以普通用户身份运行程序时，弹出"请以管理员身份运行此程序"的错误对话框，程序正常退出。</w:t>
      </w:r>
    </w:p>
    <w:p w14:paraId="7A6D0D2D">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以管理员身份运行程序时，程序正常启动，进入主界面。</w:t>
      </w:r>
    </w:p>
    <w:p w14:paraId="4C71C26B">
      <w:pPr>
        <w:keepNext w:val="0"/>
        <w:keepLines w:val="0"/>
        <w:widowControl/>
        <w:suppressLineNumbers w:val="0"/>
        <w:jc w:val="left"/>
        <w:rPr>
          <w:rFonts w:hint="eastAsia" w:ascii="宋体" w:hAnsi="宋体" w:eastAsia="宋体" w:cs="宋体"/>
          <w:sz w:val="24"/>
          <w:szCs w:val="24"/>
        </w:rPr>
      </w:pPr>
    </w:p>
    <w:p w14:paraId="3C8C1E58">
      <w:pPr>
        <w:pStyle w:val="4"/>
        <w:bidi w:val="0"/>
        <w:rPr>
          <w:rFonts w:hint="eastAsia"/>
        </w:rPr>
      </w:pPr>
      <w:r>
        <w:rPr>
          <w:rFonts w:hint="eastAsia"/>
          <w:lang w:val="en-US" w:eastAsia="zh-CN"/>
        </w:rPr>
        <w:t> 2、数据包捕获功能测试</w:t>
      </w:r>
    </w:p>
    <w:p w14:paraId="1700BD92">
      <w:pPr>
        <w:keepNext w:val="0"/>
        <w:keepLines w:val="0"/>
        <w:widowControl/>
        <w:suppressLineNumbers w:val="0"/>
        <w:jc w:val="left"/>
        <w:rPr>
          <w:rFonts w:hint="eastAsia" w:ascii="宋体" w:hAnsi="宋体" w:eastAsia="宋体" w:cs="宋体"/>
          <w:sz w:val="24"/>
          <w:szCs w:val="24"/>
        </w:rPr>
      </w:pPr>
    </w:p>
    <w:p w14:paraId="29FFB98A">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点击"开始嗅探"按钮后，状态栏显示"正在嗅探..."，数据包列表开始实时显示捕获到的网络数据包。测试结果如下：</w:t>
      </w:r>
    </w:p>
    <w:p w14:paraId="08D7066C">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drawing>
          <wp:inline distT="0" distB="0" distL="114300" distR="114300">
            <wp:extent cx="5289550" cy="3088005"/>
            <wp:effectExtent l="0" t="0" r="6350" b="762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289550" cy="3088005"/>
                    </a:xfrm>
                    <a:prstGeom prst="rect">
                      <a:avLst/>
                    </a:prstGeom>
                    <a:noFill/>
                    <a:ln>
                      <a:noFill/>
                    </a:ln>
                  </pic:spPr>
                </pic:pic>
              </a:graphicData>
            </a:graphic>
          </wp:inline>
        </w:drawing>
      </w:r>
    </w:p>
    <w:p w14:paraId="6D2F1B6F">
      <w:pPr>
        <w:keepNext w:val="0"/>
        <w:keepLines w:val="0"/>
        <w:widowControl/>
        <w:numPr>
          <w:ilvl w:val="0"/>
          <w:numId w:val="1"/>
        </w:numPr>
        <w:suppressLineNumbers w:val="0"/>
        <w:shd w:val="clear" w:fill="FFFFFF"/>
        <w:spacing w:line="165" w:lineRule="atLeast"/>
        <w:ind w:left="49" w:leftChars="0" w:firstLine="0" w:firstLineChars="0"/>
        <w:jc w:val="left"/>
        <w:rPr>
          <w:rStyle w:val="11"/>
          <w:rFonts w:hint="default"/>
          <w:lang w:val="en-US" w:eastAsia="zh-CN"/>
        </w:rPr>
      </w:pPr>
      <w:r>
        <w:rPr>
          <w:rStyle w:val="11"/>
          <w:rFonts w:hint="default"/>
          <w:lang w:val="en-US" w:eastAsia="zh-CN"/>
        </w:rPr>
        <w:t>协议筛选与搜索测试</w:t>
      </w:r>
    </w:p>
    <w:p w14:paraId="2296D172">
      <w:pPr>
        <w:keepNext w:val="0"/>
        <w:keepLines w:val="0"/>
        <w:widowControl/>
        <w:numPr>
          <w:numId w:val="0"/>
        </w:numPr>
        <w:suppressLineNumbers w:val="0"/>
        <w:shd w:val="clear" w:fill="FFFFFF"/>
        <w:spacing w:line="165" w:lineRule="atLeast"/>
        <w:ind w:left="49" w:leftChars="0"/>
        <w:jc w:val="left"/>
        <w:rPr>
          <w:rStyle w:val="11"/>
          <w:rFonts w:hint="default"/>
          <w:lang w:val="en-US" w:eastAsia="zh-CN"/>
        </w:rPr>
      </w:pPr>
      <w:r>
        <w:drawing>
          <wp:inline distT="0" distB="0" distL="114300" distR="114300">
            <wp:extent cx="5289550" cy="3108960"/>
            <wp:effectExtent l="0" t="0" r="6350"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289550" cy="3108960"/>
                    </a:xfrm>
                    <a:prstGeom prst="rect">
                      <a:avLst/>
                    </a:prstGeom>
                    <a:noFill/>
                    <a:ln>
                      <a:noFill/>
                    </a:ln>
                  </pic:spPr>
                </pic:pic>
              </a:graphicData>
            </a:graphic>
          </wp:inline>
        </w:drawing>
      </w:r>
    </w:p>
    <w:p w14:paraId="7872DEA7">
      <w:pPr>
        <w:pStyle w:val="4"/>
        <w:bidi w:val="0"/>
        <w:rPr>
          <w:rFonts w:hint="eastAsia"/>
        </w:rPr>
      </w:pPr>
      <w:r>
        <w:rPr>
          <w:rFonts w:hint="eastAsia"/>
          <w:lang w:val="en-US" w:eastAsia="zh-CN"/>
        </w:rPr>
        <w:t>5、Ping工具测试</w:t>
      </w:r>
    </w:p>
    <w:p w14:paraId="0ADC3077">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p>
    <w:p w14:paraId="4F682A3B">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rPr>
          <w:rFonts w:hint="eastAsia" w:ascii="宋体" w:hAnsi="宋体" w:eastAsia="宋体" w:cs="宋体"/>
          <w:b w:val="0"/>
          <w:bCs w:val="0"/>
          <w:snapToGrid w:val="0"/>
          <w:color w:val="000000"/>
          <w:kern w:val="0"/>
          <w:sz w:val="24"/>
          <w:szCs w:val="24"/>
          <w:shd w:val="clear" w:fill="FFFFFF"/>
          <w:lang w:val="en-US" w:eastAsia="zh-CN" w:bidi="ar"/>
        </w:rPr>
        <w:t>向8.8.8.8发送Ping请求，成功返回4个回复，Ping结果区域正确显示往返时间和TTL值。嗅探器同时捕获到ICMP Echo Request和Echo Reply数据包，验证了ICMP协议解析的正确性。</w:t>
      </w:r>
    </w:p>
    <w:p w14:paraId="1D053F29">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r>
        <w:drawing>
          <wp:inline distT="0" distB="0" distL="114300" distR="114300">
            <wp:extent cx="5289550" cy="3081655"/>
            <wp:effectExtent l="0" t="0" r="6350" b="444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5289550" cy="3081655"/>
                    </a:xfrm>
                    <a:prstGeom prst="rect">
                      <a:avLst/>
                    </a:prstGeom>
                    <a:noFill/>
                    <a:ln>
                      <a:noFill/>
                    </a:ln>
                  </pic:spPr>
                </pic:pic>
              </a:graphicData>
            </a:graphic>
          </wp:inline>
        </w:drawing>
      </w:r>
    </w:p>
    <w:p w14:paraId="17B4B6E2">
      <w:pPr>
        <w:keepNext w:val="0"/>
        <w:keepLines w:val="0"/>
        <w:widowControl/>
        <w:suppressLineNumbers w:val="0"/>
        <w:jc w:val="left"/>
        <w:rPr>
          <w:rFonts w:hint="eastAsia" w:ascii="宋体" w:hAnsi="宋体" w:eastAsia="宋体" w:cs="宋体"/>
          <w:sz w:val="24"/>
          <w:szCs w:val="24"/>
        </w:rPr>
      </w:pPr>
    </w:p>
    <w:p w14:paraId="18A9B072">
      <w:pPr>
        <w:pStyle w:val="4"/>
        <w:bidi w:val="0"/>
        <w:rPr>
          <w:rFonts w:hint="eastAsia"/>
        </w:rPr>
      </w:pPr>
      <w:r>
        <w:rPr>
          <w:rFonts w:hint="eastAsia"/>
          <w:lang w:val="en-US" w:eastAsia="zh-CN"/>
        </w:rPr>
        <w:t>6、数据导出测试</w:t>
      </w:r>
    </w:p>
    <w:p w14:paraId="23EC94F0">
      <w:pPr>
        <w:keepNext w:val="0"/>
        <w:keepLines w:val="0"/>
        <w:widowControl/>
        <w:suppressLineNumbers w:val="0"/>
        <w:jc w:val="left"/>
        <w:rPr>
          <w:rFonts w:hint="eastAsia" w:ascii="宋体" w:hAnsi="宋体" w:eastAsia="宋体" w:cs="宋体"/>
          <w:sz w:val="24"/>
          <w:szCs w:val="24"/>
        </w:rPr>
      </w:pPr>
    </w:p>
    <w:p w14:paraId="73909F3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点击"导出捕获"按钮，选择保存路径，成功导出包含所有数据包详细信息的文本文件。导出的文件内容格式正确，包含序号、时间、协议类型、长度和详细信息。</w:t>
      </w:r>
    </w:p>
    <w:p w14:paraId="2606CA0B">
      <w:pPr>
        <w:keepNext w:val="0"/>
        <w:keepLines w:val="0"/>
        <w:widowControl/>
        <w:suppressLineNumbers w:val="0"/>
        <w:jc w:val="left"/>
        <w:rPr>
          <w:rFonts w:hint="eastAsia" w:ascii="宋体" w:hAnsi="宋体" w:eastAsia="宋体" w:cs="宋体"/>
          <w:sz w:val="24"/>
          <w:szCs w:val="24"/>
        </w:rPr>
      </w:pPr>
      <w:r>
        <w:drawing>
          <wp:inline distT="0" distB="0" distL="114300" distR="114300">
            <wp:extent cx="5291455" cy="3838575"/>
            <wp:effectExtent l="0" t="0" r="4445"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5291455" cy="3838575"/>
                    </a:xfrm>
                    <a:prstGeom prst="rect">
                      <a:avLst/>
                    </a:prstGeom>
                    <a:noFill/>
                    <a:ln>
                      <a:noFill/>
                    </a:ln>
                  </pic:spPr>
                </pic:pic>
              </a:graphicData>
            </a:graphic>
          </wp:inline>
        </w:drawing>
      </w:r>
    </w:p>
    <w:p w14:paraId="7A164AE6">
      <w:pPr>
        <w:keepNext w:val="0"/>
        <w:keepLines w:val="0"/>
        <w:widowControl/>
        <w:suppressLineNumbers w:val="0"/>
        <w:jc w:val="left"/>
        <w:rPr>
          <w:rFonts w:hint="eastAsia" w:ascii="宋体" w:hAnsi="宋体" w:eastAsia="宋体" w:cs="宋体"/>
          <w:sz w:val="24"/>
          <w:szCs w:val="24"/>
        </w:rPr>
      </w:pPr>
    </w:p>
    <w:p w14:paraId="059D2268">
      <w:pPr>
        <w:pStyle w:val="3"/>
        <w:bidi w:val="0"/>
        <w:rPr>
          <w:rFonts w:hint="eastAsia"/>
        </w:rPr>
      </w:pPr>
      <w:r>
        <w:rPr>
          <w:rFonts w:hint="eastAsia"/>
          <w:lang w:val="en-US" w:eastAsia="zh-CN"/>
        </w:rPr>
        <w:t> 七、心得体会</w:t>
      </w:r>
    </w:p>
    <w:p w14:paraId="179E1248">
      <w:pPr>
        <w:keepNext w:val="0"/>
        <w:keepLines w:val="0"/>
        <w:widowControl/>
        <w:suppressLineNumbers w:val="0"/>
        <w:jc w:val="left"/>
        <w:rPr>
          <w:rFonts w:hint="eastAsia" w:ascii="宋体" w:hAnsi="宋体" w:eastAsia="宋体" w:cs="宋体"/>
          <w:sz w:val="24"/>
          <w:szCs w:val="24"/>
        </w:rPr>
      </w:pPr>
    </w:p>
    <w:p w14:paraId="3CD7A896">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通过本次课程设计，我深入理解了计算机网络协议栈的分层架构和网络数据包的传输过程。从理论到实践，将课堂上学到的TCP/IP协议知识应用到实际编程中，收获颇丰。</w:t>
      </w:r>
    </w:p>
    <w:p w14:paraId="06A4360B">
      <w:pPr>
        <w:keepNext w:val="0"/>
        <w:keepLines w:val="0"/>
        <w:widowControl/>
        <w:suppressLineNumbers w:val="0"/>
        <w:jc w:val="left"/>
        <w:rPr>
          <w:rFonts w:hint="eastAsia" w:ascii="宋体" w:hAnsi="宋体" w:eastAsia="宋体" w:cs="宋体"/>
          <w:sz w:val="24"/>
          <w:szCs w:val="24"/>
        </w:rPr>
      </w:pPr>
    </w:p>
    <w:p w14:paraId="40504A0B">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在实现过程中，我遇到了以下几个关键问题：</w:t>
      </w:r>
    </w:p>
    <w:p w14:paraId="17CEDC3D">
      <w:pPr>
        <w:keepNext w:val="0"/>
        <w:keepLines w:val="0"/>
        <w:widowControl/>
        <w:suppressLineNumbers w:val="0"/>
        <w:jc w:val="left"/>
        <w:rPr>
          <w:rFonts w:hint="eastAsia" w:ascii="宋体" w:hAnsi="宋体" w:eastAsia="宋体" w:cs="宋体"/>
          <w:sz w:val="24"/>
          <w:szCs w:val="24"/>
        </w:rPr>
      </w:pPr>
    </w:p>
    <w:p w14:paraId="587513C2">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第一，管理员权限问题。原始套接字在Windows系统下需要管理员权限才能创建，否则程序无法正常工作。通过ctypes模块调用Windows API检测权限，并在启动脚本中自动请求管理员权限，解决了这个问题。</w:t>
      </w:r>
    </w:p>
    <w:p w14:paraId="3BCF0281">
      <w:pPr>
        <w:keepNext w:val="0"/>
        <w:keepLines w:val="0"/>
        <w:widowControl/>
        <w:suppressLineNumbers w:val="0"/>
        <w:jc w:val="left"/>
        <w:rPr>
          <w:rFonts w:hint="eastAsia" w:ascii="宋体" w:hAnsi="宋体" w:eastAsia="宋体" w:cs="宋体"/>
          <w:sz w:val="24"/>
          <w:szCs w:val="24"/>
        </w:rPr>
      </w:pPr>
    </w:p>
    <w:p w14:paraId="534FF02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第二，多线程编程的线程安全问题。数据包捕获是阻塞操作，不能放在主线程中执行，否则会导致GUI界面卡死。使用threading模块创建独立嗅探线程，并通过Tkinter的after()方法将GUI更新操作调度到主线程执行，实现了流畅的用户体验。</w:t>
      </w:r>
    </w:p>
    <w:p w14:paraId="68DF35BC">
      <w:pPr>
        <w:keepNext w:val="0"/>
        <w:keepLines w:val="0"/>
        <w:widowControl/>
        <w:suppressLineNumbers w:val="0"/>
        <w:jc w:val="left"/>
        <w:rPr>
          <w:rFonts w:hint="eastAsia" w:ascii="宋体" w:hAnsi="宋体" w:eastAsia="宋体" w:cs="宋体"/>
          <w:sz w:val="24"/>
          <w:szCs w:val="24"/>
        </w:rPr>
      </w:pPr>
    </w:p>
    <w:p w14:paraId="14016A3D">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第三，二进制数据包解析的复杂性。网络协议头部是二进制格式，通过Python的struct模块和位运算，成功实现了IP、TCP、UDP、ICMP和ARP协议的逐层解析。这个过程加深了我对协议头部各字段含义的理解。</w:t>
      </w:r>
    </w:p>
    <w:p w14:paraId="63487003">
      <w:pPr>
        <w:keepNext w:val="0"/>
        <w:keepLines w:val="0"/>
        <w:widowControl/>
        <w:suppressLineNumbers w:val="0"/>
        <w:jc w:val="left"/>
        <w:rPr>
          <w:rFonts w:hint="eastAsia" w:ascii="宋体" w:hAnsi="宋体" w:eastAsia="宋体" w:cs="宋体"/>
          <w:sz w:val="24"/>
          <w:szCs w:val="24"/>
        </w:rPr>
      </w:pPr>
    </w:p>
    <w:p w14:paraId="0A888C97">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第四，图形界面设计。参考Wireshark的三栏布局，使用Tkinter构建了包含数据包列表、协议详情树和十六进制转储区的完整界面，掌握了GUI编程的基本方法。</w:t>
      </w:r>
    </w:p>
    <w:p w14:paraId="6DA461BB">
      <w:pPr>
        <w:keepNext w:val="0"/>
        <w:keepLines w:val="0"/>
        <w:widowControl/>
        <w:suppressLineNumbers w:val="0"/>
        <w:jc w:val="left"/>
        <w:rPr>
          <w:rFonts w:hint="eastAsia" w:ascii="宋体" w:hAnsi="宋体" w:eastAsia="宋体" w:cs="宋体"/>
          <w:sz w:val="24"/>
          <w:szCs w:val="24"/>
        </w:rPr>
      </w:pPr>
    </w:p>
    <w:p w14:paraId="111DCD16">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通过本次课程设计，我不仅巩固了计算机网络的知识，还提升了Python编程能力和解决实际问题的能力。特别是对原始套接字的工作原理、TCP/IP协议栈的分层解析有了更深刻的认识，为今后从事网络相关工作打下了坚实的基础。</w:t>
      </w:r>
    </w:p>
    <w:p w14:paraId="52FAC565">
      <w:pPr>
        <w:keepNext w:val="0"/>
        <w:keepLines w:val="0"/>
        <w:widowControl/>
        <w:suppressLineNumbers w:val="0"/>
        <w:jc w:val="left"/>
        <w:rPr>
          <w:rFonts w:hint="eastAsia" w:ascii="宋体" w:hAnsi="宋体" w:eastAsia="宋体" w:cs="宋体"/>
          <w:sz w:val="24"/>
          <w:szCs w:val="24"/>
        </w:rPr>
      </w:pPr>
    </w:p>
    <w:p w14:paraId="4FF142F3">
      <w:pPr>
        <w:pStyle w:val="3"/>
        <w:bidi w:val="0"/>
        <w:rPr>
          <w:rFonts w:hint="eastAsia"/>
        </w:rPr>
      </w:pPr>
      <w:r>
        <w:rPr>
          <w:rFonts w:hint="eastAsia"/>
          <w:lang w:val="en-US" w:eastAsia="zh-CN"/>
        </w:rPr>
        <w:t> 八、参考文献</w:t>
      </w:r>
    </w:p>
    <w:p w14:paraId="5FBC61CB">
      <w:pPr>
        <w:keepNext w:val="0"/>
        <w:keepLines w:val="0"/>
        <w:widowControl/>
        <w:suppressLineNumbers w:val="0"/>
        <w:jc w:val="left"/>
        <w:rPr>
          <w:rFonts w:hint="eastAsia" w:ascii="宋体" w:hAnsi="宋体" w:eastAsia="宋体" w:cs="宋体"/>
          <w:sz w:val="24"/>
          <w:szCs w:val="24"/>
        </w:rPr>
      </w:pPr>
    </w:p>
    <w:p w14:paraId="0163C2D4">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1.</w:t>
      </w:r>
      <w:r>
        <w:rPr>
          <w:rFonts w:hint="eastAsia" w:ascii="宋体" w:hAnsi="宋体" w:eastAsia="宋体" w:cs="宋体"/>
          <w:b w:val="0"/>
          <w:bCs w:val="0"/>
          <w:snapToGrid w:val="0"/>
          <w:color w:val="000000"/>
          <w:kern w:val="0"/>
          <w:sz w:val="24"/>
          <w:szCs w:val="24"/>
          <w:shd w:val="clear" w:fill="FFFFFF"/>
          <w:lang w:val="en-US" w:eastAsia="zh-CN" w:bidi="ar"/>
        </w:rPr>
        <w:t xml:space="preserve"> Stevens W R. TCP/IP Illustrated, Volume 1: The Protocols. Addison-Wesley, 1994.</w:t>
      </w:r>
    </w:p>
    <w:p w14:paraId="421868DD">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2.</w:t>
      </w:r>
      <w:r>
        <w:rPr>
          <w:rFonts w:hint="eastAsia" w:ascii="宋体" w:hAnsi="宋体" w:eastAsia="宋体" w:cs="宋体"/>
          <w:b w:val="0"/>
          <w:bCs w:val="0"/>
          <w:snapToGrid w:val="0"/>
          <w:color w:val="000000"/>
          <w:kern w:val="0"/>
          <w:sz w:val="24"/>
          <w:szCs w:val="24"/>
          <w:shd w:val="clear" w:fill="FFFFFF"/>
          <w:lang w:val="en-US" w:eastAsia="zh-CN" w:bidi="ar"/>
        </w:rPr>
        <w:t xml:space="preserve"> RFC 791 - Internet Protocol Specification. IETF, 1981.</w:t>
      </w:r>
    </w:p>
    <w:p w14:paraId="61630F9E">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3.</w:t>
      </w:r>
      <w:r>
        <w:rPr>
          <w:rFonts w:hint="eastAsia" w:ascii="宋体" w:hAnsi="宋体" w:eastAsia="宋体" w:cs="宋体"/>
          <w:b w:val="0"/>
          <w:bCs w:val="0"/>
          <w:snapToGrid w:val="0"/>
          <w:color w:val="000000"/>
          <w:kern w:val="0"/>
          <w:sz w:val="24"/>
          <w:szCs w:val="24"/>
          <w:shd w:val="clear" w:fill="FFFFFF"/>
          <w:lang w:val="en-US" w:eastAsia="zh-CN" w:bidi="ar"/>
        </w:rPr>
        <w:t xml:space="preserve"> RFC 793 - Transmission Control Protocol Specification. IETF, 1981.</w:t>
      </w:r>
    </w:p>
    <w:p w14:paraId="52D44615">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4.</w:t>
      </w:r>
      <w:r>
        <w:rPr>
          <w:rFonts w:hint="eastAsia" w:ascii="宋体" w:hAnsi="宋体" w:eastAsia="宋体" w:cs="宋体"/>
          <w:b w:val="0"/>
          <w:bCs w:val="0"/>
          <w:snapToGrid w:val="0"/>
          <w:color w:val="000000"/>
          <w:kern w:val="0"/>
          <w:sz w:val="24"/>
          <w:szCs w:val="24"/>
          <w:shd w:val="clear" w:fill="FFFFFF"/>
          <w:lang w:val="en-US" w:eastAsia="zh-CN" w:bidi="ar"/>
        </w:rPr>
        <w:t xml:space="preserve"> RFC 768 - User Datagram Protocol Specification. IETF, 1980.</w:t>
      </w:r>
    </w:p>
    <w:p w14:paraId="7BD72890">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5.</w:t>
      </w:r>
      <w:r>
        <w:rPr>
          <w:rFonts w:hint="eastAsia" w:ascii="宋体" w:hAnsi="宋体" w:eastAsia="宋体" w:cs="宋体"/>
          <w:b w:val="0"/>
          <w:bCs w:val="0"/>
          <w:snapToGrid w:val="0"/>
          <w:color w:val="000000"/>
          <w:kern w:val="0"/>
          <w:sz w:val="24"/>
          <w:szCs w:val="24"/>
          <w:shd w:val="clear" w:fill="FFFFFF"/>
          <w:lang w:val="en-US" w:eastAsia="zh-CN" w:bidi="ar"/>
        </w:rPr>
        <w:t xml:space="preserve"> RFC 792 - Internet Control Message Protocol Specification. IETF, 1981.</w:t>
      </w:r>
    </w:p>
    <w:p w14:paraId="38435107">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6.</w:t>
      </w:r>
      <w:r>
        <w:rPr>
          <w:rFonts w:hint="eastAsia" w:ascii="宋体" w:hAnsi="宋体" w:eastAsia="宋体" w:cs="宋体"/>
          <w:b w:val="0"/>
          <w:bCs w:val="0"/>
          <w:snapToGrid w:val="0"/>
          <w:color w:val="000000"/>
          <w:kern w:val="0"/>
          <w:sz w:val="24"/>
          <w:szCs w:val="24"/>
          <w:shd w:val="clear" w:fill="FFFFFF"/>
          <w:lang w:val="en-US" w:eastAsia="zh-CN" w:bidi="ar"/>
        </w:rPr>
        <w:t xml:space="preserve"> RFC 826 - Ethernet Address Resolution Protocol. IETF, 1982.</w:t>
      </w:r>
    </w:p>
    <w:p w14:paraId="34676F21">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7.</w:t>
      </w:r>
      <w:r>
        <w:rPr>
          <w:rFonts w:hint="eastAsia" w:ascii="宋体" w:hAnsi="宋体" w:eastAsia="宋体" w:cs="宋体"/>
          <w:b w:val="0"/>
          <w:bCs w:val="0"/>
          <w:snapToGrid w:val="0"/>
          <w:color w:val="000000"/>
          <w:kern w:val="0"/>
          <w:sz w:val="24"/>
          <w:szCs w:val="24"/>
          <w:shd w:val="clear" w:fill="FFFFFF"/>
          <w:lang w:val="en-US" w:eastAsia="zh-CN" w:bidi="ar"/>
        </w:rPr>
        <w:t xml:space="preserve"> Python官方文档 - socket模块：https://docs.python.org/3/library/socket.html</w:t>
      </w:r>
    </w:p>
    <w:p w14:paraId="5060AABF">
      <w:pPr>
        <w:keepNext w:val="0"/>
        <w:keepLines w:val="0"/>
        <w:widowControl/>
        <w:suppressLineNumbers w:val="0"/>
        <w:shd w:val="clear" w:fill="FFFFFF"/>
        <w:spacing w:line="165" w:lineRule="atLeast"/>
        <w:jc w:val="left"/>
        <w:rPr>
          <w:rFonts w:hint="eastAsia" w:ascii="宋体" w:hAnsi="宋体" w:eastAsia="宋体" w:cs="宋体"/>
          <w:b w:val="0"/>
          <w:bCs w:val="0"/>
          <w:color w:val="31353A"/>
          <w:sz w:val="24"/>
          <w:szCs w:val="24"/>
        </w:rPr>
      </w:pPr>
      <w:r>
        <w:rPr>
          <w:rFonts w:hint="eastAsia" w:ascii="宋体" w:hAnsi="宋体" w:eastAsia="宋体" w:cs="宋体"/>
          <w:b w:val="0"/>
          <w:bCs w:val="0"/>
          <w:snapToGrid w:val="0"/>
          <w:color w:val="000000"/>
          <w:kern w:val="0"/>
          <w:sz w:val="24"/>
          <w:szCs w:val="24"/>
          <w:shd w:val="clear" w:fill="FFFFFF"/>
          <w:lang w:val="en-US" w:eastAsia="zh-CN" w:bidi="ar"/>
        </w:rPr>
        <w:t>8.</w:t>
      </w:r>
      <w:r>
        <w:rPr>
          <w:rFonts w:hint="eastAsia" w:ascii="宋体" w:hAnsi="宋体" w:eastAsia="宋体" w:cs="宋体"/>
          <w:b w:val="0"/>
          <w:bCs w:val="0"/>
          <w:snapToGrid w:val="0"/>
          <w:color w:val="000000"/>
          <w:kern w:val="0"/>
          <w:sz w:val="24"/>
          <w:szCs w:val="24"/>
          <w:shd w:val="clear" w:fill="FFFFFF"/>
          <w:lang w:val="en-US" w:eastAsia="zh-CN" w:bidi="ar"/>
        </w:rPr>
        <w:t xml:space="preserve"> Python官方文档 - struct模块：https://docs.python.org/3/library/struct.html</w:t>
      </w:r>
    </w:p>
    <w:p w14:paraId="09B78FB0">
      <w:pPr>
        <w:keepNext w:val="0"/>
        <w:keepLines w:val="0"/>
        <w:widowControl/>
        <w:numPr>
          <w:numId w:val="0"/>
        </w:numPr>
        <w:suppressLineNumbers w:val="0"/>
        <w:shd w:val="clear" w:fill="FFFFFF"/>
        <w:spacing w:line="165" w:lineRule="atLeast"/>
        <w:ind w:left="49" w:leftChars="0"/>
        <w:jc w:val="left"/>
        <w:rPr>
          <w:rStyle w:val="11"/>
          <w:rFonts w:hint="default"/>
          <w:lang w:val="en-US" w:eastAsia="zh-CN"/>
        </w:rPr>
      </w:pPr>
    </w:p>
    <w:p w14:paraId="077A27CC">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kern w:val="0"/>
          <w:sz w:val="24"/>
          <w:szCs w:val="24"/>
          <w:shd w:val="clear" w:fill="FFFFFF"/>
          <w:lang w:val="en-US" w:eastAsia="zh-CN" w:bidi="ar"/>
        </w:rPr>
      </w:pPr>
    </w:p>
    <w:p w14:paraId="76449E4D">
      <w:pPr>
        <w:keepNext w:val="0"/>
        <w:keepLines w:val="0"/>
        <w:widowControl/>
        <w:suppressLineNumbers w:val="0"/>
        <w:jc w:val="left"/>
        <w:rPr>
          <w:rFonts w:hint="eastAsia" w:ascii="宋体" w:hAnsi="宋体" w:eastAsia="宋体" w:cs="宋体"/>
          <w:sz w:val="24"/>
          <w:szCs w:val="24"/>
        </w:rPr>
      </w:pPr>
    </w:p>
    <w:p w14:paraId="4931EC21">
      <w:pPr>
        <w:keepNext w:val="0"/>
        <w:keepLines w:val="0"/>
        <w:widowControl/>
        <w:suppressLineNumbers w:val="0"/>
        <w:shd w:val="clear" w:fill="FFFFFF"/>
        <w:spacing w:line="165" w:lineRule="atLeast"/>
        <w:jc w:val="left"/>
        <w:rPr>
          <w:rFonts w:hint="eastAsia" w:ascii="宋体" w:hAnsi="宋体" w:eastAsia="宋体" w:cs="宋体"/>
          <w:b w:val="0"/>
          <w:bCs w:val="0"/>
          <w:color w:val="000000" w:themeColor="text1"/>
          <w:sz w:val="24"/>
          <w:szCs w:val="24"/>
          <w14:textFill>
            <w14:solidFill>
              <w14:schemeClr w14:val="tx1"/>
            </w14:solidFill>
          </w14:textFill>
        </w:rPr>
      </w:pPr>
      <w:r>
        <w:rPr>
          <w:rFonts w:hint="eastAsia" w:ascii="宋体" w:hAnsi="宋体" w:eastAsia="宋体" w:cs="宋体"/>
          <w:b w:val="0"/>
          <w:bCs w:val="0"/>
          <w:snapToGrid w:val="0"/>
          <w:color w:val="000000"/>
          <w:kern w:val="0"/>
          <w:sz w:val="24"/>
          <w:szCs w:val="24"/>
          <w:shd w:val="clear" w:fill="FFFFFF"/>
          <w:lang w:val="en-US" w:eastAsia="zh-CN" w:bidi="ar"/>
        </w:rPr>
        <w:t> </w:t>
      </w:r>
    </w:p>
    <w:p w14:paraId="7F627377"/>
    <w:p w14:paraId="682604B2">
      <w:pPr>
        <w:keepNext w:val="0"/>
        <w:keepLines w:val="0"/>
        <w:widowControl/>
        <w:suppressLineNumbers w:val="0"/>
        <w:shd w:val="clear" w:fill="FFFFFF"/>
        <w:spacing w:line="165" w:lineRule="atLeast"/>
        <w:jc w:val="left"/>
        <w:rPr>
          <w:rFonts w:hint="eastAsia" w:ascii="宋体" w:hAnsi="宋体" w:eastAsia="宋体" w:cs="宋体"/>
          <w:b w:val="0"/>
          <w:bCs w:val="0"/>
          <w:snapToGrid w:val="0"/>
          <w:color w:val="000000" w:themeColor="text1"/>
          <w:kern w:val="0"/>
          <w:sz w:val="24"/>
          <w:szCs w:val="24"/>
          <w:shd w:val="clear" w:fill="FFFFFF"/>
          <w:lang w:val="en-US" w:eastAsia="zh-CN" w:bidi="ar"/>
          <w14:textFill>
            <w14:solidFill>
              <w14:schemeClr w14:val="tx1"/>
            </w14:solidFill>
          </w14:textFill>
        </w:rPr>
      </w:pPr>
    </w:p>
    <w:p w14:paraId="32DD3044">
      <w:pPr>
        <w:keepNext w:val="0"/>
        <w:keepLines w:val="0"/>
        <w:widowControl/>
        <w:suppressLineNumbers w:val="0"/>
        <w:shd w:val="clear" w:fill="FFFFFF"/>
        <w:spacing w:line="165" w:lineRule="atLeast"/>
        <w:jc w:val="left"/>
        <w:rPr>
          <w:rFonts w:hint="eastAsia"/>
          <w:color w:val="000000" w:themeColor="text1"/>
          <w:lang w:val="en-US" w:eastAsia="zh-CN"/>
          <w14:textFill>
            <w14:solidFill>
              <w14:schemeClr w14:val="tx1"/>
            </w14:solidFill>
          </w14:textFill>
        </w:rPr>
      </w:pPr>
    </w:p>
    <w:p w14:paraId="2F867A97"/>
    <w:p w14:paraId="60165A40">
      <w:pPr>
        <w:keepNext w:val="0"/>
        <w:keepLines w:val="0"/>
        <w:widowControl/>
        <w:suppressLineNumbers w:val="0"/>
        <w:shd w:val="clear" w:fill="FFFFFF"/>
        <w:spacing w:line="165" w:lineRule="atLeast"/>
        <w:jc w:val="left"/>
        <w:rPr>
          <w:rFonts w:hint="default"/>
          <w:lang w:val="en-US" w:eastAsia="zh-CN"/>
        </w:rPr>
      </w:pPr>
    </w:p>
    <w:p w14:paraId="30C97219">
      <w:pPr>
        <w:keepNext w:val="0"/>
        <w:keepLines w:val="0"/>
        <w:widowControl/>
        <w:suppressLineNumbers w:val="0"/>
        <w:jc w:val="left"/>
      </w:pPr>
    </w:p>
    <w:p w14:paraId="0DD87F50">
      <w:pPr>
        <w:keepNext w:val="0"/>
        <w:keepLines w:val="0"/>
        <w:widowControl/>
        <w:suppressLineNumbers w:val="0"/>
        <w:shd w:val="clear" w:fill="FFFFFF"/>
        <w:spacing w:line="165" w:lineRule="atLeast"/>
        <w:jc w:val="left"/>
        <w:rPr>
          <w:rFonts w:hint="eastAsia"/>
        </w:rPr>
      </w:pPr>
    </w:p>
    <w:p w14:paraId="4C529D4E">
      <w:pPr>
        <w:jc w:val="left"/>
      </w:pPr>
    </w:p>
    <w:p w14:paraId="2259B380">
      <w:pPr>
        <w:keepNext w:val="0"/>
        <w:keepLines w:val="0"/>
        <w:widowControl/>
        <w:suppressLineNumbers w:val="0"/>
        <w:shd w:val="clear" w:fill="FFFFFF"/>
        <w:spacing w:line="165" w:lineRule="atLeast"/>
        <w:jc w:val="left"/>
        <w:rPr>
          <w:rFonts w:hint="eastAsia"/>
          <w:lang w:val="en-US" w:eastAsia="zh-CN"/>
        </w:rPr>
      </w:pPr>
    </w:p>
    <w:p w14:paraId="4B3672B9">
      <w:pPr>
        <w:keepNext w:val="0"/>
        <w:keepLines w:val="0"/>
        <w:widowControl/>
        <w:suppressLineNumbers w:val="0"/>
        <w:jc w:val="left"/>
      </w:pPr>
    </w:p>
    <w:p w14:paraId="7B5C4EB5">
      <w:pPr>
        <w:pStyle w:val="5"/>
        <w:tabs>
          <w:tab w:val="left" w:pos="7154"/>
        </w:tabs>
        <w:spacing w:before="245" w:line="354" w:lineRule="auto"/>
        <w:ind w:right="1180"/>
        <w:jc w:val="both"/>
        <w:rPr>
          <w:rFonts w:hint="eastAsia"/>
        </w:rPr>
      </w:pPr>
    </w:p>
    <w:sectPr>
      <w:pgSz w:w="11907"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F789D5"/>
    <w:multiLevelType w:val="singleLevel"/>
    <w:tmpl w:val="C5F789D5"/>
    <w:lvl w:ilvl="0" w:tentative="0">
      <w:start w:val="4"/>
      <w:numFmt w:val="decimal"/>
      <w:suff w:val="nothing"/>
      <w:lvlText w:val="%1、"/>
      <w:lvlJc w:val="left"/>
      <w:pPr>
        <w:ind w:left="49"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28E823E8"/>
    <w:rsid w:val="329C5E7C"/>
    <w:rsid w:val="32C8399A"/>
    <w:rsid w:val="3B991B84"/>
    <w:rsid w:val="5D991045"/>
    <w:rsid w:val="636512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link w:val="12"/>
    <w:qFormat/>
    <w:uiPriority w:val="0"/>
    <w:pPr>
      <w:keepNext/>
      <w:keepLines/>
      <w:spacing w:beforeLines="0" w:beforeAutospacing="0" w:afterLines="0" w:afterAutospacing="0" w:line="576" w:lineRule="auto"/>
      <w:jc w:val="center"/>
      <w:outlineLvl w:val="0"/>
    </w:pPr>
    <w:rPr>
      <w:rFonts w:ascii="Arial" w:hAnsi="Arial" w:eastAsia="宋体"/>
      <w:b/>
      <w:kern w:val="44"/>
      <w:sz w:val="30"/>
    </w:rPr>
  </w:style>
  <w:style w:type="paragraph" w:styleId="3">
    <w:name w:val="heading 2"/>
    <w:basedOn w:val="1"/>
    <w:next w:val="1"/>
    <w:link w:val="13"/>
    <w:unhideWhenUsed/>
    <w:qFormat/>
    <w:uiPriority w:val="0"/>
    <w:pPr>
      <w:keepNext/>
      <w:keepLines/>
      <w:spacing w:beforeLines="0" w:beforeAutospacing="0" w:afterLines="0" w:afterAutospacing="0" w:line="413" w:lineRule="auto"/>
      <w:outlineLvl w:val="1"/>
    </w:pPr>
    <w:rPr>
      <w:rFonts w:ascii="Arial" w:hAnsi="Arial" w:eastAsia="宋体"/>
      <w:b/>
      <w:sz w:val="28"/>
    </w:rPr>
  </w:style>
  <w:style w:type="paragraph" w:styleId="4">
    <w:name w:val="heading 3"/>
    <w:basedOn w:val="1"/>
    <w:next w:val="1"/>
    <w:link w:val="11"/>
    <w:unhideWhenUsed/>
    <w:qFormat/>
    <w:uiPriority w:val="0"/>
    <w:pPr>
      <w:keepNext/>
      <w:keepLines/>
      <w:spacing w:beforeLines="0" w:beforeAutospacing="0" w:afterLines="0" w:afterAutospacing="0" w:line="413" w:lineRule="auto"/>
      <w:outlineLvl w:val="2"/>
    </w:pPr>
    <w:rPr>
      <w:rFonts w:ascii="Arial" w:hAnsi="Arial" w:eastAsia="宋体"/>
      <w:b/>
      <w:sz w:val="24"/>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semiHidden/>
    <w:qFormat/>
    <w:uiPriority w:val="0"/>
    <w:rPr>
      <w:rFonts w:ascii="黑体" w:hAnsi="黑体" w:eastAsia="黑体" w:cs="黑体"/>
      <w:sz w:val="32"/>
      <w:szCs w:val="32"/>
      <w:lang w:val="en-US" w:eastAsia="en-US" w:bidi="ar-SA"/>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table" w:customStyle="1" w:styleId="10">
    <w:name w:val="Table Normal"/>
    <w:semiHidden/>
    <w:unhideWhenUsed/>
    <w:qFormat/>
    <w:uiPriority w:val="0"/>
    <w:tblPr>
      <w:tblCellMar>
        <w:top w:w="0" w:type="dxa"/>
        <w:left w:w="0" w:type="dxa"/>
        <w:bottom w:w="0" w:type="dxa"/>
        <w:right w:w="0" w:type="dxa"/>
      </w:tblCellMar>
    </w:tblPr>
  </w:style>
  <w:style w:type="character" w:customStyle="1" w:styleId="11">
    <w:name w:val="标题 3 Char"/>
    <w:link w:val="4"/>
    <w:uiPriority w:val="0"/>
    <w:rPr>
      <w:rFonts w:ascii="Arial" w:hAnsi="Arial" w:eastAsia="宋体"/>
      <w:b/>
      <w:sz w:val="24"/>
    </w:rPr>
  </w:style>
  <w:style w:type="character" w:customStyle="1" w:styleId="12">
    <w:name w:val="标题 1 Char"/>
    <w:link w:val="2"/>
    <w:uiPriority w:val="0"/>
    <w:rPr>
      <w:rFonts w:ascii="Arial" w:hAnsi="Arial" w:eastAsia="宋体"/>
      <w:b/>
      <w:kern w:val="44"/>
      <w:sz w:val="30"/>
    </w:rPr>
  </w:style>
  <w:style w:type="character" w:customStyle="1" w:styleId="13">
    <w:name w:val="标题 2 Char"/>
    <w:link w:val="3"/>
    <w:uiPriority w:val="0"/>
    <w:rPr>
      <w:rFonts w:ascii="Arial" w:hAnsi="Arial" w:eastAsia="宋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6098</Words>
  <Characters>18560</Characters>
  <TotalTime>35</TotalTime>
  <ScaleCrop>false</ScaleCrop>
  <LinksUpToDate>false</LinksUpToDate>
  <CharactersWithSpaces>24170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2024-05-25T10:00:00Z</dcterms:created>
  <dc:creator>睿 刘</dc:creator>
  <cp:lastModifiedBy>黄建刚</cp:lastModifiedBy>
  <dcterms:modified xsi:type="dcterms:W3CDTF">2026-05-13T13:46:22Z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2025-04-20T16:50:32Z</vt:filetime>
  </property>
  <property fmtid="{D5CDD505-2E9C-101B-9397-08002B2CF9AE}" pid="4" name="KSOTemplateDocerSaveRecord">
    <vt:lpwstr>eyJoZGlkIjoiMjliMTRjNzk4MGRiNTYxNWRmYjk0NWMzZWM5Y2NmMmQiLCJ1c2VySWQiOiIxNjM5Nzk3MTg3In0=</vt:lpwstr>
  </property>
  <property fmtid="{D5CDD505-2E9C-101B-9397-08002B2CF9AE}" pid="5" name="KSOProductBuildVer">
    <vt:lpwstr>2052-12.1.0.25865</vt:lpwstr>
  </property>
  <property fmtid="{D5CDD505-2E9C-101B-9397-08002B2CF9AE}" pid="6" name="ICV">
    <vt:lpwstr>3B5049963FD343A186B0E9B012B21B54_12</vt:lpwstr>
  </property>
</Properties>
</file>