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21151" w14:textId="77777777" w:rsidR="008F6506" w:rsidRDefault="008F6506"/>
    <w:p w14:paraId="295F344F" w14:textId="77777777" w:rsidR="00B47E4A" w:rsidRDefault="00B47E4A"/>
    <w:p w14:paraId="4466730C" w14:textId="77777777" w:rsidR="00B47E4A" w:rsidRDefault="00B47E4A"/>
    <w:p w14:paraId="29585D9D" w14:textId="77777777" w:rsidR="00B47E4A" w:rsidRDefault="00B47E4A"/>
    <w:p w14:paraId="3E0C2A19" w14:textId="77777777" w:rsidR="008F6506" w:rsidRDefault="008F6506"/>
    <w:p w14:paraId="73B7E7A8" w14:textId="77777777" w:rsidR="008F6506" w:rsidRDefault="008F6506"/>
    <w:p w14:paraId="713F0B6B" w14:textId="77777777" w:rsidR="00B47E4A" w:rsidRDefault="00B47E4A" w:rsidP="00B47E4A">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Smart-glass based</w:t>
      </w:r>
    </w:p>
    <w:p w14:paraId="1AA5FD96" w14:textId="77777777" w:rsidR="00B47E4A" w:rsidRDefault="00B47E4A" w:rsidP="00B47E4A">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Remote Guidance System</w:t>
      </w:r>
    </w:p>
    <w:p w14:paraId="6CFE24C1" w14:textId="77777777" w:rsidR="00B47E4A" w:rsidRDefault="00B47E4A" w:rsidP="00B47E4A">
      <w:pPr>
        <w:jc w:val="center"/>
        <w:rPr>
          <w:rFonts w:ascii="Times New Roman" w:eastAsia="Times New Roman" w:hAnsi="Times New Roman" w:cs="Times New Roman"/>
          <w:b/>
          <w:sz w:val="44"/>
          <w:szCs w:val="44"/>
        </w:rPr>
      </w:pPr>
    </w:p>
    <w:p w14:paraId="6CD4E1F8" w14:textId="77777777" w:rsidR="00B47E4A" w:rsidRDefault="00B47E4A" w:rsidP="00B47E4A">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p>
    <w:p w14:paraId="3DEDC9A0" w14:textId="77777777" w:rsidR="00B47E4A" w:rsidRDefault="00B47E4A" w:rsidP="00B47E4A">
      <w:pPr>
        <w:pStyle w:val="Title"/>
      </w:pPr>
      <w:bookmarkStart w:id="0" w:name="_n4x0gqu670a4" w:colFirst="0" w:colLast="0"/>
      <w:bookmarkEnd w:id="0"/>
      <w:r>
        <w:t>Software Architecture Design Document</w:t>
      </w:r>
    </w:p>
    <w:p w14:paraId="665CD391" w14:textId="77777777" w:rsidR="00B47E4A" w:rsidRDefault="00B47E4A" w:rsidP="00B47E4A"/>
    <w:p w14:paraId="122D56B8" w14:textId="77777777" w:rsidR="00B47E4A" w:rsidRDefault="00B47E4A" w:rsidP="00B47E4A"/>
    <w:p w14:paraId="706479AD" w14:textId="77777777" w:rsidR="00B47E4A" w:rsidRDefault="00B47E4A" w:rsidP="00B47E4A"/>
    <w:p w14:paraId="599CE1D3" w14:textId="77777777" w:rsidR="00B47E4A" w:rsidRDefault="00B47E4A" w:rsidP="00B47E4A"/>
    <w:p w14:paraId="72903EC8" w14:textId="77777777" w:rsidR="00B47E4A" w:rsidRDefault="00B47E4A" w:rsidP="00B47E4A"/>
    <w:p w14:paraId="22C56469" w14:textId="77777777" w:rsidR="00B47E4A" w:rsidRDefault="00B47E4A" w:rsidP="00B47E4A"/>
    <w:p w14:paraId="09A9DD66" w14:textId="77777777" w:rsidR="00B47E4A" w:rsidRDefault="00B47E4A" w:rsidP="00B47E4A"/>
    <w:p w14:paraId="549F4FF2" w14:textId="77777777" w:rsidR="00B47E4A" w:rsidRDefault="00B47E4A" w:rsidP="00B47E4A"/>
    <w:p w14:paraId="7ECAD219" w14:textId="77777777" w:rsidR="00B47E4A" w:rsidRDefault="00B47E4A" w:rsidP="00B47E4A"/>
    <w:p w14:paraId="45EB0B75" w14:textId="77777777" w:rsidR="00B47E4A" w:rsidRDefault="00B47E4A" w:rsidP="00B47E4A"/>
    <w:p w14:paraId="65236370" w14:textId="77777777" w:rsidR="00B47E4A" w:rsidRDefault="00B47E4A" w:rsidP="00B47E4A"/>
    <w:p w14:paraId="19AABB06" w14:textId="77777777" w:rsidR="00B47E4A" w:rsidRDefault="00B47E4A" w:rsidP="00B47E4A">
      <w:r>
        <w:t>Group 21</w:t>
      </w:r>
    </w:p>
    <w:p w14:paraId="45D587E8" w14:textId="77777777" w:rsidR="00B47E4A" w:rsidRDefault="00B47E4A" w:rsidP="00B47E4A">
      <w:r>
        <w:tab/>
        <w:t>Lyndon Prado - 9740783</w:t>
      </w:r>
    </w:p>
    <w:p w14:paraId="2BCBA7FF" w14:textId="77777777" w:rsidR="00B47E4A" w:rsidRDefault="00B47E4A" w:rsidP="00B47E4A">
      <w:r>
        <w:tab/>
      </w:r>
      <w:proofErr w:type="spellStart"/>
      <w:r>
        <w:t>Tingcong</w:t>
      </w:r>
      <w:proofErr w:type="spellEnd"/>
      <w:r>
        <w:t xml:space="preserve"> Jimmy Li - 100017000</w:t>
      </w:r>
    </w:p>
    <w:p w14:paraId="3EF8BDE0" w14:textId="77777777" w:rsidR="00B47E4A" w:rsidRDefault="00B47E4A" w:rsidP="00B47E4A">
      <w:r>
        <w:tab/>
        <w:t>Keagan Foster - 101609822</w:t>
      </w:r>
    </w:p>
    <w:p w14:paraId="679904DA" w14:textId="77777777" w:rsidR="00B47E4A" w:rsidRDefault="00B47E4A" w:rsidP="00B47E4A">
      <w:r>
        <w:tab/>
      </w:r>
      <w:proofErr w:type="spellStart"/>
      <w:r>
        <w:t>Ayub</w:t>
      </w:r>
      <w:proofErr w:type="spellEnd"/>
      <w:r>
        <w:t xml:space="preserve"> Khan - 100667654</w:t>
      </w:r>
    </w:p>
    <w:p w14:paraId="745C0E29" w14:textId="77777777" w:rsidR="00B47E4A" w:rsidRDefault="00B47E4A" w:rsidP="00B47E4A">
      <w:r>
        <w:tab/>
      </w:r>
      <w:proofErr w:type="spellStart"/>
      <w:r>
        <w:t>Dineth</w:t>
      </w:r>
      <w:proofErr w:type="spellEnd"/>
      <w:r>
        <w:t xml:space="preserve"> Gunawardena - 100862158</w:t>
      </w:r>
    </w:p>
    <w:p w14:paraId="0A983B7A" w14:textId="77777777" w:rsidR="00B47E4A" w:rsidRDefault="00B47E4A" w:rsidP="00B47E4A">
      <w:r>
        <w:tab/>
        <w:t xml:space="preserve">Kosala </w:t>
      </w:r>
      <w:proofErr w:type="spellStart"/>
      <w:r>
        <w:t>Edirisinghe</w:t>
      </w:r>
      <w:proofErr w:type="spellEnd"/>
      <w:r>
        <w:t xml:space="preserve"> - 101265981</w:t>
      </w:r>
    </w:p>
    <w:p w14:paraId="0D2E5F1C" w14:textId="77777777" w:rsidR="00B47E4A" w:rsidRDefault="00B47E4A" w:rsidP="00B47E4A">
      <w:r>
        <w:tab/>
        <w:t>Krishna Adhikari - 4953193</w:t>
      </w:r>
    </w:p>
    <w:p w14:paraId="470379F5" w14:textId="77777777" w:rsidR="00B47E4A" w:rsidRDefault="00B47E4A" w:rsidP="00B47E4A">
      <w:r>
        <w:tab/>
        <w:t>Liam Pan -101106174</w:t>
      </w:r>
    </w:p>
    <w:p w14:paraId="6B6A7C1A" w14:textId="77777777" w:rsidR="00B47E4A" w:rsidRDefault="00B47E4A" w:rsidP="00B47E4A">
      <w:r>
        <w:tab/>
      </w:r>
      <w:proofErr w:type="spellStart"/>
      <w:r>
        <w:t>Migara</w:t>
      </w:r>
      <w:proofErr w:type="spellEnd"/>
      <w:r>
        <w:t xml:space="preserve"> </w:t>
      </w:r>
      <w:proofErr w:type="spellStart"/>
      <w:r>
        <w:t>Gunarathne</w:t>
      </w:r>
      <w:proofErr w:type="spellEnd"/>
      <w:r>
        <w:t xml:space="preserve"> - 101002269</w:t>
      </w:r>
    </w:p>
    <w:p w14:paraId="6F27D1F3" w14:textId="77777777" w:rsidR="00B47E4A" w:rsidRDefault="00B47E4A" w:rsidP="00B47E4A">
      <w:r>
        <w:tab/>
      </w:r>
      <w:proofErr w:type="spellStart"/>
      <w:r>
        <w:t>Shenal</w:t>
      </w:r>
      <w:proofErr w:type="spellEnd"/>
      <w:r>
        <w:t xml:space="preserve"> </w:t>
      </w:r>
      <w:proofErr w:type="spellStart"/>
      <w:r>
        <w:t>Nirushka</w:t>
      </w:r>
      <w:proofErr w:type="spellEnd"/>
      <w:r>
        <w:t xml:space="preserve"> – 101054998</w:t>
      </w:r>
    </w:p>
    <w:p w14:paraId="65AE55AE" w14:textId="77777777" w:rsidR="008F6506" w:rsidRDefault="008F6506"/>
    <w:p w14:paraId="6C19DE88" w14:textId="77777777" w:rsidR="008F6506" w:rsidRDefault="008F6506"/>
    <w:p w14:paraId="377AFDF2" w14:textId="77777777" w:rsidR="008F6506" w:rsidRDefault="008F6506"/>
    <w:p w14:paraId="046CEE2E" w14:textId="77777777" w:rsidR="008F6506" w:rsidRDefault="008F6506"/>
    <w:p w14:paraId="61FA1634" w14:textId="77777777" w:rsidR="008F6506" w:rsidRDefault="008F6506"/>
    <w:p w14:paraId="5232AB45" w14:textId="77777777" w:rsidR="008F6506" w:rsidRDefault="008F6506"/>
    <w:p w14:paraId="7CE162DC" w14:textId="77777777" w:rsidR="008F6506" w:rsidRDefault="00B47E4A">
      <w:pPr>
        <w:rPr>
          <w:rFonts w:ascii="Times New Roman" w:eastAsia="Times New Roman" w:hAnsi="Times New Roman" w:cs="Times New Roman"/>
          <w:b/>
        </w:rPr>
      </w:pPr>
      <w:r>
        <w:rPr>
          <w:rFonts w:ascii="Times New Roman" w:eastAsia="Times New Roman" w:hAnsi="Times New Roman" w:cs="Times New Roman"/>
          <w:b/>
        </w:rPr>
        <w:lastRenderedPageBreak/>
        <w:t>Table 1. Document Change Control</w:t>
      </w:r>
    </w:p>
    <w:p w14:paraId="6D9A883B" w14:textId="77777777" w:rsidR="008F6506" w:rsidRDefault="008F6506">
      <w:pPr>
        <w:rPr>
          <w:rFonts w:ascii="Times New Roman" w:eastAsia="Times New Roman" w:hAnsi="Times New Roman" w:cs="Times New Roman"/>
        </w:rPr>
      </w:pPr>
    </w:p>
    <w:tbl>
      <w:tblPr>
        <w:tblStyle w:val="a"/>
        <w:tblW w:w="94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455"/>
        <w:gridCol w:w="1950"/>
        <w:gridCol w:w="4875"/>
      </w:tblGrid>
      <w:tr w:rsidR="008F6506" w14:paraId="7FB7648C" w14:textId="77777777">
        <w:tc>
          <w:tcPr>
            <w:tcW w:w="1185" w:type="dxa"/>
            <w:tcBorders>
              <w:top w:val="single" w:sz="6" w:space="0" w:color="000000"/>
              <w:left w:val="single" w:sz="6" w:space="0" w:color="000000"/>
              <w:bottom w:val="single" w:sz="6" w:space="0" w:color="000000"/>
              <w:right w:val="single" w:sz="6" w:space="0" w:color="000000"/>
            </w:tcBorders>
          </w:tcPr>
          <w:p w14:paraId="5C693871" w14:textId="77777777" w:rsidR="008F6506" w:rsidRDefault="00B47E4A">
            <w:pPr>
              <w:rPr>
                <w:rFonts w:ascii="Times New Roman" w:eastAsia="Times New Roman" w:hAnsi="Times New Roman" w:cs="Times New Roman"/>
                <w:b/>
              </w:rPr>
            </w:pPr>
            <w:r>
              <w:rPr>
                <w:rFonts w:ascii="Times New Roman" w:eastAsia="Times New Roman" w:hAnsi="Times New Roman" w:cs="Times New Roman"/>
                <w:b/>
              </w:rPr>
              <w:t>Version</w:t>
            </w:r>
          </w:p>
        </w:tc>
        <w:tc>
          <w:tcPr>
            <w:tcW w:w="1455" w:type="dxa"/>
            <w:tcBorders>
              <w:top w:val="single" w:sz="6" w:space="0" w:color="000000"/>
              <w:left w:val="single" w:sz="6" w:space="0" w:color="000000"/>
              <w:bottom w:val="single" w:sz="6" w:space="0" w:color="000000"/>
              <w:right w:val="single" w:sz="6" w:space="0" w:color="000000"/>
            </w:tcBorders>
          </w:tcPr>
          <w:p w14:paraId="4BA72E60" w14:textId="77777777" w:rsidR="008F6506" w:rsidRDefault="00B47E4A">
            <w:pPr>
              <w:rPr>
                <w:rFonts w:ascii="Times New Roman" w:eastAsia="Times New Roman" w:hAnsi="Times New Roman" w:cs="Times New Roman"/>
                <w:b/>
              </w:rPr>
            </w:pPr>
            <w:r>
              <w:rPr>
                <w:rFonts w:ascii="Times New Roman" w:eastAsia="Times New Roman" w:hAnsi="Times New Roman" w:cs="Times New Roman"/>
                <w:b/>
              </w:rPr>
              <w:t>Date</w:t>
            </w:r>
          </w:p>
        </w:tc>
        <w:tc>
          <w:tcPr>
            <w:tcW w:w="1950" w:type="dxa"/>
            <w:tcBorders>
              <w:top w:val="single" w:sz="6" w:space="0" w:color="000000"/>
              <w:left w:val="single" w:sz="6" w:space="0" w:color="000000"/>
              <w:bottom w:val="single" w:sz="6" w:space="0" w:color="000000"/>
              <w:right w:val="single" w:sz="6" w:space="0" w:color="000000"/>
            </w:tcBorders>
          </w:tcPr>
          <w:p w14:paraId="67AB0538" w14:textId="77777777" w:rsidR="008F6506" w:rsidRDefault="00B47E4A">
            <w:pPr>
              <w:rPr>
                <w:rFonts w:ascii="Times New Roman" w:eastAsia="Times New Roman" w:hAnsi="Times New Roman" w:cs="Times New Roman"/>
                <w:b/>
              </w:rPr>
            </w:pPr>
            <w:r>
              <w:rPr>
                <w:rFonts w:ascii="Times New Roman" w:eastAsia="Times New Roman" w:hAnsi="Times New Roman" w:cs="Times New Roman"/>
                <w:b/>
              </w:rPr>
              <w:t>Authors</w:t>
            </w:r>
          </w:p>
        </w:tc>
        <w:tc>
          <w:tcPr>
            <w:tcW w:w="4875" w:type="dxa"/>
            <w:tcBorders>
              <w:top w:val="single" w:sz="6" w:space="0" w:color="000000"/>
              <w:left w:val="single" w:sz="6" w:space="0" w:color="000000"/>
              <w:bottom w:val="single" w:sz="6" w:space="0" w:color="000000"/>
              <w:right w:val="single" w:sz="6" w:space="0" w:color="000000"/>
            </w:tcBorders>
          </w:tcPr>
          <w:p w14:paraId="26F42836" w14:textId="77777777" w:rsidR="008F6506" w:rsidRDefault="00B47E4A">
            <w:pPr>
              <w:rPr>
                <w:rFonts w:ascii="Times New Roman" w:eastAsia="Times New Roman" w:hAnsi="Times New Roman" w:cs="Times New Roman"/>
                <w:b/>
              </w:rPr>
            </w:pPr>
            <w:r>
              <w:rPr>
                <w:rFonts w:ascii="Times New Roman" w:eastAsia="Times New Roman" w:hAnsi="Times New Roman" w:cs="Times New Roman"/>
                <w:b/>
              </w:rPr>
              <w:t>Summary of Changes</w:t>
            </w:r>
          </w:p>
        </w:tc>
      </w:tr>
      <w:tr w:rsidR="008F6506" w14:paraId="0E22AED5" w14:textId="77777777">
        <w:tc>
          <w:tcPr>
            <w:tcW w:w="1185" w:type="dxa"/>
            <w:tcBorders>
              <w:top w:val="single" w:sz="6" w:space="0" w:color="000000"/>
              <w:left w:val="single" w:sz="6" w:space="0" w:color="000000"/>
              <w:bottom w:val="single" w:sz="6" w:space="0" w:color="000000"/>
              <w:right w:val="single" w:sz="6" w:space="0" w:color="000000"/>
            </w:tcBorders>
          </w:tcPr>
          <w:p w14:paraId="39995342"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1.0</w:t>
            </w:r>
          </w:p>
        </w:tc>
        <w:tc>
          <w:tcPr>
            <w:tcW w:w="1455" w:type="dxa"/>
            <w:tcBorders>
              <w:top w:val="single" w:sz="6" w:space="0" w:color="000000"/>
              <w:left w:val="single" w:sz="6" w:space="0" w:color="000000"/>
              <w:bottom w:val="single" w:sz="6" w:space="0" w:color="000000"/>
              <w:right w:val="single" w:sz="6" w:space="0" w:color="000000"/>
            </w:tcBorders>
          </w:tcPr>
          <w:p w14:paraId="4A1BE351"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08/05/2018</w:t>
            </w:r>
          </w:p>
        </w:tc>
        <w:tc>
          <w:tcPr>
            <w:tcW w:w="1950" w:type="dxa"/>
            <w:tcBorders>
              <w:top w:val="single" w:sz="6" w:space="0" w:color="000000"/>
              <w:left w:val="single" w:sz="6" w:space="0" w:color="000000"/>
              <w:bottom w:val="single" w:sz="6" w:space="0" w:color="000000"/>
              <w:right w:val="single" w:sz="6" w:space="0" w:color="000000"/>
            </w:tcBorders>
          </w:tcPr>
          <w:p w14:paraId="2AEC7A30"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Lyndon Prado</w:t>
            </w:r>
          </w:p>
        </w:tc>
        <w:tc>
          <w:tcPr>
            <w:tcW w:w="4875" w:type="dxa"/>
            <w:tcBorders>
              <w:top w:val="single" w:sz="6" w:space="0" w:color="000000"/>
              <w:left w:val="single" w:sz="6" w:space="0" w:color="000000"/>
              <w:bottom w:val="single" w:sz="6" w:space="0" w:color="000000"/>
              <w:right w:val="single" w:sz="6" w:space="0" w:color="000000"/>
            </w:tcBorders>
          </w:tcPr>
          <w:p w14:paraId="4D183C28"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Initial Draft</w:t>
            </w:r>
          </w:p>
          <w:p w14:paraId="35C8B7A1"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 xml:space="preserve">Initial Executive Summary </w:t>
            </w:r>
          </w:p>
          <w:p w14:paraId="703960F2"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 xml:space="preserve">Problem Analysis </w:t>
            </w:r>
          </w:p>
          <w:p w14:paraId="64490C5D"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Initial Architecture design</w:t>
            </w:r>
          </w:p>
          <w:p w14:paraId="616C2DB7"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CRC cards</w:t>
            </w:r>
          </w:p>
        </w:tc>
      </w:tr>
      <w:tr w:rsidR="008F6506" w14:paraId="47A0D4DD" w14:textId="77777777">
        <w:tc>
          <w:tcPr>
            <w:tcW w:w="1185" w:type="dxa"/>
            <w:tcBorders>
              <w:top w:val="single" w:sz="6" w:space="0" w:color="000000"/>
              <w:left w:val="single" w:sz="6" w:space="0" w:color="000000"/>
              <w:bottom w:val="single" w:sz="6" w:space="0" w:color="000000"/>
              <w:right w:val="single" w:sz="6" w:space="0" w:color="000000"/>
            </w:tcBorders>
          </w:tcPr>
          <w:p w14:paraId="6399E3B0"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2.0</w:t>
            </w:r>
          </w:p>
        </w:tc>
        <w:tc>
          <w:tcPr>
            <w:tcW w:w="1455" w:type="dxa"/>
            <w:tcBorders>
              <w:top w:val="single" w:sz="6" w:space="0" w:color="000000"/>
              <w:left w:val="single" w:sz="6" w:space="0" w:color="000000"/>
              <w:bottom w:val="single" w:sz="6" w:space="0" w:color="000000"/>
              <w:right w:val="single" w:sz="6" w:space="0" w:color="000000"/>
            </w:tcBorders>
          </w:tcPr>
          <w:p w14:paraId="21C0CDA0"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20/05/2018</w:t>
            </w:r>
          </w:p>
        </w:tc>
        <w:tc>
          <w:tcPr>
            <w:tcW w:w="1950" w:type="dxa"/>
            <w:tcBorders>
              <w:top w:val="single" w:sz="6" w:space="0" w:color="000000"/>
              <w:left w:val="single" w:sz="6" w:space="0" w:color="000000"/>
              <w:bottom w:val="single" w:sz="6" w:space="0" w:color="000000"/>
              <w:right w:val="single" w:sz="6" w:space="0" w:color="000000"/>
            </w:tcBorders>
          </w:tcPr>
          <w:p w14:paraId="7C9D422C" w14:textId="77777777" w:rsidR="008F6506" w:rsidRDefault="00B47E4A">
            <w:pPr>
              <w:rPr>
                <w:rFonts w:ascii="Times New Roman" w:eastAsia="Times New Roman" w:hAnsi="Times New Roman" w:cs="Times New Roman"/>
              </w:rPr>
            </w:pPr>
            <w:proofErr w:type="spellStart"/>
            <w:r>
              <w:rPr>
                <w:rFonts w:ascii="Times New Roman" w:eastAsia="Times New Roman" w:hAnsi="Times New Roman" w:cs="Times New Roman"/>
              </w:rPr>
              <w:t>Tingcong</w:t>
            </w:r>
            <w:proofErr w:type="spellEnd"/>
            <w:r>
              <w:rPr>
                <w:rFonts w:ascii="Times New Roman" w:eastAsia="Times New Roman" w:hAnsi="Times New Roman" w:cs="Times New Roman"/>
              </w:rPr>
              <w:t xml:space="preserve"> Jimmy Li</w:t>
            </w:r>
            <w:r>
              <w:rPr>
                <w:rFonts w:ascii="Times New Roman" w:eastAsia="Times New Roman" w:hAnsi="Times New Roman" w:cs="Times New Roman"/>
              </w:rPr>
              <w:br/>
            </w:r>
          </w:p>
        </w:tc>
        <w:tc>
          <w:tcPr>
            <w:tcW w:w="4875" w:type="dxa"/>
            <w:tcBorders>
              <w:top w:val="single" w:sz="6" w:space="0" w:color="000000"/>
              <w:left w:val="single" w:sz="6" w:space="0" w:color="000000"/>
              <w:bottom w:val="single" w:sz="6" w:space="0" w:color="000000"/>
              <w:right w:val="single" w:sz="6" w:space="0" w:color="000000"/>
            </w:tcBorders>
          </w:tcPr>
          <w:p w14:paraId="38008407"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Modified architecture design to higher level design</w:t>
            </w:r>
          </w:p>
          <w:p w14:paraId="06D5C5B5"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Created Deployment diagram and description</w:t>
            </w:r>
          </w:p>
          <w:p w14:paraId="520E56F7"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Created Component diagram and description</w:t>
            </w:r>
          </w:p>
          <w:p w14:paraId="0B2B3400"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Created Package diagram and description</w:t>
            </w:r>
          </w:p>
          <w:p w14:paraId="1376978E"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Updated CRC cards</w:t>
            </w:r>
          </w:p>
        </w:tc>
      </w:tr>
      <w:tr w:rsidR="008F6506" w14:paraId="4133A9AB" w14:textId="77777777">
        <w:tc>
          <w:tcPr>
            <w:tcW w:w="1185" w:type="dxa"/>
            <w:tcBorders>
              <w:top w:val="single" w:sz="6" w:space="0" w:color="000000"/>
              <w:left w:val="single" w:sz="6" w:space="0" w:color="000000"/>
              <w:bottom w:val="single" w:sz="6" w:space="0" w:color="000000"/>
              <w:right w:val="single" w:sz="6" w:space="0" w:color="000000"/>
            </w:tcBorders>
          </w:tcPr>
          <w:p w14:paraId="0012F78F"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2.1</w:t>
            </w:r>
          </w:p>
        </w:tc>
        <w:tc>
          <w:tcPr>
            <w:tcW w:w="1455" w:type="dxa"/>
            <w:tcBorders>
              <w:top w:val="single" w:sz="6" w:space="0" w:color="000000"/>
              <w:left w:val="single" w:sz="6" w:space="0" w:color="000000"/>
              <w:bottom w:val="single" w:sz="6" w:space="0" w:color="000000"/>
              <w:right w:val="single" w:sz="6" w:space="0" w:color="000000"/>
            </w:tcBorders>
          </w:tcPr>
          <w:p w14:paraId="72AFD12F"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24/05/2018</w:t>
            </w:r>
          </w:p>
        </w:tc>
        <w:tc>
          <w:tcPr>
            <w:tcW w:w="1950" w:type="dxa"/>
            <w:tcBorders>
              <w:top w:val="single" w:sz="6" w:space="0" w:color="000000"/>
              <w:left w:val="single" w:sz="6" w:space="0" w:color="000000"/>
              <w:bottom w:val="single" w:sz="6" w:space="0" w:color="000000"/>
              <w:right w:val="single" w:sz="6" w:space="0" w:color="000000"/>
            </w:tcBorders>
          </w:tcPr>
          <w:p w14:paraId="5DF8E6AB"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Lyndon Prado</w:t>
            </w:r>
          </w:p>
        </w:tc>
        <w:tc>
          <w:tcPr>
            <w:tcW w:w="4875" w:type="dxa"/>
            <w:tcBorders>
              <w:top w:val="single" w:sz="6" w:space="0" w:color="000000"/>
              <w:left w:val="single" w:sz="6" w:space="0" w:color="000000"/>
              <w:bottom w:val="single" w:sz="6" w:space="0" w:color="000000"/>
              <w:right w:val="single" w:sz="6" w:space="0" w:color="000000"/>
            </w:tcBorders>
          </w:tcPr>
          <w:p w14:paraId="30B619A5"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 xml:space="preserve">Added Conclusion </w:t>
            </w:r>
          </w:p>
          <w:p w14:paraId="55029B84"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Modified Executive Summary</w:t>
            </w:r>
          </w:p>
          <w:p w14:paraId="60150938"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 xml:space="preserve">Added Justifications </w:t>
            </w:r>
          </w:p>
          <w:p w14:paraId="220F8343"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 xml:space="preserve">Added Patterns </w:t>
            </w:r>
          </w:p>
          <w:p w14:paraId="482B539E" w14:textId="77777777" w:rsidR="008F6506" w:rsidRDefault="00B47E4A">
            <w:pPr>
              <w:rPr>
                <w:rFonts w:ascii="Times New Roman" w:eastAsia="Times New Roman" w:hAnsi="Times New Roman" w:cs="Times New Roman"/>
              </w:rPr>
            </w:pPr>
            <w:r>
              <w:rPr>
                <w:rFonts w:ascii="Times New Roman" w:eastAsia="Times New Roman" w:hAnsi="Times New Roman" w:cs="Times New Roman"/>
              </w:rPr>
              <w:t>Added Extensions</w:t>
            </w:r>
          </w:p>
        </w:tc>
      </w:tr>
    </w:tbl>
    <w:p w14:paraId="7600D3B8" w14:textId="77777777" w:rsidR="008F6506" w:rsidRDefault="008F6506">
      <w:pPr>
        <w:rPr>
          <w:rFonts w:ascii="Times New Roman" w:eastAsia="Times New Roman" w:hAnsi="Times New Roman" w:cs="Times New Roman"/>
        </w:rPr>
      </w:pPr>
    </w:p>
    <w:p w14:paraId="18C72871" w14:textId="77777777" w:rsidR="008F6506" w:rsidRDefault="008F6506">
      <w:pPr>
        <w:rPr>
          <w:rFonts w:ascii="Times New Roman" w:eastAsia="Times New Roman" w:hAnsi="Times New Roman" w:cs="Times New Roman"/>
        </w:rPr>
      </w:pPr>
    </w:p>
    <w:p w14:paraId="2B672E6D" w14:textId="77777777" w:rsidR="008F6506" w:rsidRDefault="008F6506">
      <w:pPr>
        <w:rPr>
          <w:rFonts w:ascii="Times New Roman" w:eastAsia="Times New Roman" w:hAnsi="Times New Roman" w:cs="Times New Roman"/>
        </w:rPr>
      </w:pPr>
    </w:p>
    <w:p w14:paraId="306CC7FE" w14:textId="77777777" w:rsidR="008F6506" w:rsidRDefault="00B47E4A">
      <w:pPr>
        <w:rPr>
          <w:rFonts w:ascii="Times New Roman" w:eastAsia="Times New Roman" w:hAnsi="Times New Roman" w:cs="Times New Roman"/>
          <w:b/>
        </w:rPr>
      </w:pPr>
      <w:r>
        <w:rPr>
          <w:rFonts w:ascii="Times New Roman" w:eastAsia="Times New Roman" w:hAnsi="Times New Roman" w:cs="Times New Roman"/>
          <w:b/>
        </w:rPr>
        <w:t>Table 2. Document Sign Off</w:t>
      </w:r>
    </w:p>
    <w:p w14:paraId="58411E2F" w14:textId="77777777" w:rsidR="008F6506" w:rsidRDefault="00B47E4A">
      <w:pPr>
        <w:spacing w:line="240" w:lineRule="auto"/>
      </w:pPr>
      <w:r>
        <w:rPr>
          <w:rFonts w:ascii="Times New Roman" w:eastAsia="Times New Roman" w:hAnsi="Times New Roman" w:cs="Times New Roman"/>
          <w:noProof/>
          <w:sz w:val="24"/>
          <w:szCs w:val="24"/>
        </w:rPr>
        <w:drawing>
          <wp:inline distT="114300" distB="114300" distL="114300" distR="114300" wp14:anchorId="27018741" wp14:editId="00AE8768">
            <wp:extent cx="5943600" cy="22987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943600" cy="2298700"/>
                    </a:xfrm>
                    <a:prstGeom prst="rect">
                      <a:avLst/>
                    </a:prstGeom>
                    <a:ln/>
                  </pic:spPr>
                </pic:pic>
              </a:graphicData>
            </a:graphic>
          </wp:inline>
        </w:drawing>
      </w:r>
    </w:p>
    <w:p w14:paraId="552FD2C8" w14:textId="77777777" w:rsidR="008F6506" w:rsidRDefault="008F6506"/>
    <w:p w14:paraId="26B6171A" w14:textId="77777777" w:rsidR="008F6506" w:rsidRDefault="008F6506"/>
    <w:p w14:paraId="32A10F1F" w14:textId="77777777" w:rsidR="008F6506" w:rsidRDefault="008F6506"/>
    <w:p w14:paraId="67CDE775" w14:textId="77777777" w:rsidR="008F6506" w:rsidRDefault="008F6506"/>
    <w:p w14:paraId="6135737B" w14:textId="77777777" w:rsidR="008F6506" w:rsidRDefault="008F6506"/>
    <w:p w14:paraId="5A9C18D0" w14:textId="77777777" w:rsidR="008F6506" w:rsidRDefault="008F6506"/>
    <w:p w14:paraId="3170C951" w14:textId="77777777" w:rsidR="008F6506" w:rsidRDefault="00B47E4A">
      <w:pPr>
        <w:pStyle w:val="Heading1"/>
      </w:pPr>
      <w:bookmarkStart w:id="1" w:name="_Toc515041686"/>
      <w:r>
        <w:lastRenderedPageBreak/>
        <w:t>Table of Contents</w:t>
      </w:r>
      <w:bookmarkEnd w:id="1"/>
    </w:p>
    <w:sdt>
      <w:sdtPr>
        <w:id w:val="-1642880790"/>
        <w:docPartObj>
          <w:docPartGallery w:val="Table of Contents"/>
          <w:docPartUnique/>
        </w:docPartObj>
      </w:sdtPr>
      <w:sdtContent>
        <w:p w14:paraId="43C5EE1B" w14:textId="2B33F789" w:rsidR="0093764F" w:rsidRDefault="00B47E4A">
          <w:pPr>
            <w:pStyle w:val="TOC1"/>
            <w:tabs>
              <w:tab w:val="right" w:pos="9350"/>
            </w:tabs>
            <w:rPr>
              <w:rFonts w:asciiTheme="minorHAnsi" w:eastAsiaTheme="minorEastAsia" w:hAnsiTheme="minorHAnsi" w:cstheme="minorBidi"/>
              <w:noProof/>
              <w:lang w:val="en-AU"/>
            </w:rPr>
          </w:pPr>
          <w:r>
            <w:fldChar w:fldCharType="begin"/>
          </w:r>
          <w:r>
            <w:instrText xml:space="preserve"> TOC \h \u \z </w:instrText>
          </w:r>
          <w:r>
            <w:fldChar w:fldCharType="separate"/>
          </w:r>
          <w:hyperlink w:anchor="_Toc515041686" w:history="1">
            <w:r w:rsidR="0093764F" w:rsidRPr="00C96EA7">
              <w:rPr>
                <w:rStyle w:val="Hyperlink"/>
                <w:noProof/>
              </w:rPr>
              <w:t>Table of Contents</w:t>
            </w:r>
            <w:r w:rsidR="0093764F">
              <w:rPr>
                <w:noProof/>
                <w:webHidden/>
              </w:rPr>
              <w:tab/>
            </w:r>
            <w:r w:rsidR="0093764F">
              <w:rPr>
                <w:noProof/>
                <w:webHidden/>
              </w:rPr>
              <w:fldChar w:fldCharType="begin"/>
            </w:r>
            <w:r w:rsidR="0093764F">
              <w:rPr>
                <w:noProof/>
                <w:webHidden/>
              </w:rPr>
              <w:instrText xml:space="preserve"> PAGEREF _Toc515041686 \h </w:instrText>
            </w:r>
            <w:r w:rsidR="0093764F">
              <w:rPr>
                <w:noProof/>
                <w:webHidden/>
              </w:rPr>
            </w:r>
            <w:r w:rsidR="0093764F">
              <w:rPr>
                <w:noProof/>
                <w:webHidden/>
              </w:rPr>
              <w:fldChar w:fldCharType="separate"/>
            </w:r>
            <w:r w:rsidR="0093764F">
              <w:rPr>
                <w:noProof/>
                <w:webHidden/>
              </w:rPr>
              <w:t>2</w:t>
            </w:r>
            <w:r w:rsidR="0093764F">
              <w:rPr>
                <w:noProof/>
                <w:webHidden/>
              </w:rPr>
              <w:fldChar w:fldCharType="end"/>
            </w:r>
          </w:hyperlink>
        </w:p>
        <w:p w14:paraId="1B4C652B" w14:textId="7F9294F8" w:rsidR="0093764F" w:rsidRDefault="0093764F">
          <w:pPr>
            <w:pStyle w:val="TOC1"/>
            <w:tabs>
              <w:tab w:val="right" w:pos="9350"/>
            </w:tabs>
            <w:rPr>
              <w:rFonts w:asciiTheme="minorHAnsi" w:eastAsiaTheme="minorEastAsia" w:hAnsiTheme="minorHAnsi" w:cstheme="minorBidi"/>
              <w:noProof/>
              <w:lang w:val="en-AU"/>
            </w:rPr>
          </w:pPr>
          <w:hyperlink w:anchor="_Toc515041687" w:history="1">
            <w:r w:rsidRPr="00C96EA7">
              <w:rPr>
                <w:rStyle w:val="Hyperlink"/>
                <w:noProof/>
              </w:rPr>
              <w:t>1 Problem Analysis</w:t>
            </w:r>
            <w:r>
              <w:rPr>
                <w:noProof/>
                <w:webHidden/>
              </w:rPr>
              <w:tab/>
            </w:r>
            <w:r>
              <w:rPr>
                <w:noProof/>
                <w:webHidden/>
              </w:rPr>
              <w:fldChar w:fldCharType="begin"/>
            </w:r>
            <w:r>
              <w:rPr>
                <w:noProof/>
                <w:webHidden/>
              </w:rPr>
              <w:instrText xml:space="preserve"> PAGEREF _Toc515041687 \h </w:instrText>
            </w:r>
            <w:r>
              <w:rPr>
                <w:noProof/>
                <w:webHidden/>
              </w:rPr>
            </w:r>
            <w:r>
              <w:rPr>
                <w:noProof/>
                <w:webHidden/>
              </w:rPr>
              <w:fldChar w:fldCharType="separate"/>
            </w:r>
            <w:r>
              <w:rPr>
                <w:noProof/>
                <w:webHidden/>
              </w:rPr>
              <w:t>5</w:t>
            </w:r>
            <w:r>
              <w:rPr>
                <w:noProof/>
                <w:webHidden/>
              </w:rPr>
              <w:fldChar w:fldCharType="end"/>
            </w:r>
          </w:hyperlink>
        </w:p>
        <w:p w14:paraId="5CD1D08D" w14:textId="3D0FBE1C" w:rsidR="0093764F" w:rsidRDefault="0093764F">
          <w:pPr>
            <w:pStyle w:val="TOC2"/>
            <w:tabs>
              <w:tab w:val="right" w:pos="9350"/>
            </w:tabs>
            <w:rPr>
              <w:rFonts w:asciiTheme="minorHAnsi" w:eastAsiaTheme="minorEastAsia" w:hAnsiTheme="minorHAnsi" w:cstheme="minorBidi"/>
              <w:noProof/>
              <w:lang w:val="en-AU"/>
            </w:rPr>
          </w:pPr>
          <w:hyperlink w:anchor="_Toc515041688" w:history="1">
            <w:r w:rsidRPr="00C96EA7">
              <w:rPr>
                <w:rStyle w:val="Hyperlink"/>
                <w:noProof/>
              </w:rPr>
              <w:t>1.1 Goals</w:t>
            </w:r>
            <w:r>
              <w:rPr>
                <w:noProof/>
                <w:webHidden/>
              </w:rPr>
              <w:tab/>
            </w:r>
            <w:r>
              <w:rPr>
                <w:noProof/>
                <w:webHidden/>
              </w:rPr>
              <w:fldChar w:fldCharType="begin"/>
            </w:r>
            <w:r>
              <w:rPr>
                <w:noProof/>
                <w:webHidden/>
              </w:rPr>
              <w:instrText xml:space="preserve"> PAGEREF _Toc515041688 \h </w:instrText>
            </w:r>
            <w:r>
              <w:rPr>
                <w:noProof/>
                <w:webHidden/>
              </w:rPr>
            </w:r>
            <w:r>
              <w:rPr>
                <w:noProof/>
                <w:webHidden/>
              </w:rPr>
              <w:fldChar w:fldCharType="separate"/>
            </w:r>
            <w:r>
              <w:rPr>
                <w:noProof/>
                <w:webHidden/>
              </w:rPr>
              <w:t>5</w:t>
            </w:r>
            <w:r>
              <w:rPr>
                <w:noProof/>
                <w:webHidden/>
              </w:rPr>
              <w:fldChar w:fldCharType="end"/>
            </w:r>
          </w:hyperlink>
        </w:p>
        <w:p w14:paraId="783A9852" w14:textId="4C4F5BC0" w:rsidR="0093764F" w:rsidRDefault="0093764F">
          <w:pPr>
            <w:pStyle w:val="TOC2"/>
            <w:tabs>
              <w:tab w:val="right" w:pos="9350"/>
            </w:tabs>
            <w:rPr>
              <w:rFonts w:asciiTheme="minorHAnsi" w:eastAsiaTheme="minorEastAsia" w:hAnsiTheme="minorHAnsi" w:cstheme="minorBidi"/>
              <w:noProof/>
              <w:lang w:val="en-AU"/>
            </w:rPr>
          </w:pPr>
          <w:hyperlink w:anchor="_Toc515041689" w:history="1">
            <w:r w:rsidRPr="00C96EA7">
              <w:rPr>
                <w:rStyle w:val="Hyperlink"/>
                <w:noProof/>
              </w:rPr>
              <w:t>1.2 Assumptions</w:t>
            </w:r>
            <w:r>
              <w:rPr>
                <w:noProof/>
                <w:webHidden/>
              </w:rPr>
              <w:tab/>
            </w:r>
            <w:r>
              <w:rPr>
                <w:noProof/>
                <w:webHidden/>
              </w:rPr>
              <w:fldChar w:fldCharType="begin"/>
            </w:r>
            <w:r>
              <w:rPr>
                <w:noProof/>
                <w:webHidden/>
              </w:rPr>
              <w:instrText xml:space="preserve"> PAGEREF _Toc515041689 \h </w:instrText>
            </w:r>
            <w:r>
              <w:rPr>
                <w:noProof/>
                <w:webHidden/>
              </w:rPr>
            </w:r>
            <w:r>
              <w:rPr>
                <w:noProof/>
                <w:webHidden/>
              </w:rPr>
              <w:fldChar w:fldCharType="separate"/>
            </w:r>
            <w:r>
              <w:rPr>
                <w:noProof/>
                <w:webHidden/>
              </w:rPr>
              <w:t>5</w:t>
            </w:r>
            <w:r>
              <w:rPr>
                <w:noProof/>
                <w:webHidden/>
              </w:rPr>
              <w:fldChar w:fldCharType="end"/>
            </w:r>
          </w:hyperlink>
        </w:p>
        <w:p w14:paraId="7AF27F97" w14:textId="0D7BFB78" w:rsidR="0093764F" w:rsidRDefault="0093764F">
          <w:pPr>
            <w:pStyle w:val="TOC2"/>
            <w:tabs>
              <w:tab w:val="right" w:pos="9350"/>
            </w:tabs>
            <w:rPr>
              <w:rFonts w:asciiTheme="minorHAnsi" w:eastAsiaTheme="minorEastAsia" w:hAnsiTheme="minorHAnsi" w:cstheme="minorBidi"/>
              <w:noProof/>
              <w:lang w:val="en-AU"/>
            </w:rPr>
          </w:pPr>
          <w:hyperlink w:anchor="_Toc515041690" w:history="1">
            <w:r w:rsidRPr="00C96EA7">
              <w:rPr>
                <w:rStyle w:val="Hyperlink"/>
                <w:noProof/>
              </w:rPr>
              <w:t>1.3 Simplifications</w:t>
            </w:r>
            <w:r>
              <w:rPr>
                <w:noProof/>
                <w:webHidden/>
              </w:rPr>
              <w:tab/>
            </w:r>
            <w:r>
              <w:rPr>
                <w:noProof/>
                <w:webHidden/>
              </w:rPr>
              <w:fldChar w:fldCharType="begin"/>
            </w:r>
            <w:r>
              <w:rPr>
                <w:noProof/>
                <w:webHidden/>
              </w:rPr>
              <w:instrText xml:space="preserve"> PAGEREF _Toc515041690 \h </w:instrText>
            </w:r>
            <w:r>
              <w:rPr>
                <w:noProof/>
                <w:webHidden/>
              </w:rPr>
            </w:r>
            <w:r>
              <w:rPr>
                <w:noProof/>
                <w:webHidden/>
              </w:rPr>
              <w:fldChar w:fldCharType="separate"/>
            </w:r>
            <w:r>
              <w:rPr>
                <w:noProof/>
                <w:webHidden/>
              </w:rPr>
              <w:t>5</w:t>
            </w:r>
            <w:r>
              <w:rPr>
                <w:noProof/>
                <w:webHidden/>
              </w:rPr>
              <w:fldChar w:fldCharType="end"/>
            </w:r>
          </w:hyperlink>
        </w:p>
        <w:p w14:paraId="4415C329" w14:textId="67A24107" w:rsidR="0093764F" w:rsidRDefault="0093764F">
          <w:pPr>
            <w:pStyle w:val="TOC1"/>
            <w:tabs>
              <w:tab w:val="right" w:pos="9350"/>
            </w:tabs>
            <w:rPr>
              <w:rFonts w:asciiTheme="minorHAnsi" w:eastAsiaTheme="minorEastAsia" w:hAnsiTheme="minorHAnsi" w:cstheme="minorBidi"/>
              <w:noProof/>
              <w:lang w:val="en-AU"/>
            </w:rPr>
          </w:pPr>
          <w:hyperlink w:anchor="_Toc515041691" w:history="1">
            <w:r w:rsidRPr="00C96EA7">
              <w:rPr>
                <w:rStyle w:val="Hyperlink"/>
                <w:noProof/>
              </w:rPr>
              <w:t>2 Candidate Architecture</w:t>
            </w:r>
            <w:r>
              <w:rPr>
                <w:noProof/>
                <w:webHidden/>
              </w:rPr>
              <w:tab/>
            </w:r>
            <w:r>
              <w:rPr>
                <w:noProof/>
                <w:webHidden/>
              </w:rPr>
              <w:fldChar w:fldCharType="begin"/>
            </w:r>
            <w:r>
              <w:rPr>
                <w:noProof/>
                <w:webHidden/>
              </w:rPr>
              <w:instrText xml:space="preserve"> PAGEREF _Toc515041691 \h </w:instrText>
            </w:r>
            <w:r>
              <w:rPr>
                <w:noProof/>
                <w:webHidden/>
              </w:rPr>
            </w:r>
            <w:r>
              <w:rPr>
                <w:noProof/>
                <w:webHidden/>
              </w:rPr>
              <w:fldChar w:fldCharType="separate"/>
            </w:r>
            <w:r>
              <w:rPr>
                <w:noProof/>
                <w:webHidden/>
              </w:rPr>
              <w:t>6</w:t>
            </w:r>
            <w:r>
              <w:rPr>
                <w:noProof/>
                <w:webHidden/>
              </w:rPr>
              <w:fldChar w:fldCharType="end"/>
            </w:r>
          </w:hyperlink>
        </w:p>
        <w:p w14:paraId="11ECC6C0" w14:textId="28C1E05A" w:rsidR="0093764F" w:rsidRDefault="0093764F">
          <w:pPr>
            <w:pStyle w:val="TOC2"/>
            <w:tabs>
              <w:tab w:val="right" w:pos="9350"/>
            </w:tabs>
            <w:rPr>
              <w:rFonts w:asciiTheme="minorHAnsi" w:eastAsiaTheme="minorEastAsia" w:hAnsiTheme="minorHAnsi" w:cstheme="minorBidi"/>
              <w:noProof/>
              <w:lang w:val="en-AU"/>
            </w:rPr>
          </w:pPr>
          <w:hyperlink w:anchor="_Toc515041692" w:history="1">
            <w:r w:rsidRPr="00C96EA7">
              <w:rPr>
                <w:rStyle w:val="Hyperlink"/>
                <w:noProof/>
              </w:rPr>
              <w:t>2.1 Overview</w:t>
            </w:r>
            <w:r>
              <w:rPr>
                <w:noProof/>
                <w:webHidden/>
              </w:rPr>
              <w:tab/>
            </w:r>
            <w:r>
              <w:rPr>
                <w:noProof/>
                <w:webHidden/>
              </w:rPr>
              <w:fldChar w:fldCharType="begin"/>
            </w:r>
            <w:r>
              <w:rPr>
                <w:noProof/>
                <w:webHidden/>
              </w:rPr>
              <w:instrText xml:space="preserve"> PAGEREF _Toc515041692 \h </w:instrText>
            </w:r>
            <w:r>
              <w:rPr>
                <w:noProof/>
                <w:webHidden/>
              </w:rPr>
            </w:r>
            <w:r>
              <w:rPr>
                <w:noProof/>
                <w:webHidden/>
              </w:rPr>
              <w:fldChar w:fldCharType="separate"/>
            </w:r>
            <w:r>
              <w:rPr>
                <w:noProof/>
                <w:webHidden/>
              </w:rPr>
              <w:t>6</w:t>
            </w:r>
            <w:r>
              <w:rPr>
                <w:noProof/>
                <w:webHidden/>
              </w:rPr>
              <w:fldChar w:fldCharType="end"/>
            </w:r>
          </w:hyperlink>
        </w:p>
        <w:p w14:paraId="439178D6" w14:textId="19F95207" w:rsidR="0093764F" w:rsidRDefault="0093764F">
          <w:pPr>
            <w:pStyle w:val="TOC3"/>
            <w:tabs>
              <w:tab w:val="right" w:pos="9350"/>
            </w:tabs>
            <w:rPr>
              <w:rFonts w:asciiTheme="minorHAnsi" w:eastAsiaTheme="minorEastAsia" w:hAnsiTheme="minorHAnsi" w:cstheme="minorBidi"/>
              <w:noProof/>
              <w:lang w:val="en-AU"/>
            </w:rPr>
          </w:pPr>
          <w:hyperlink w:anchor="_Toc515041693" w:history="1">
            <w:r w:rsidRPr="00C96EA7">
              <w:rPr>
                <w:rStyle w:val="Hyperlink"/>
                <w:noProof/>
              </w:rPr>
              <w:t>2.1.1 Deployment Diagram</w:t>
            </w:r>
            <w:r>
              <w:rPr>
                <w:noProof/>
                <w:webHidden/>
              </w:rPr>
              <w:tab/>
            </w:r>
            <w:r>
              <w:rPr>
                <w:noProof/>
                <w:webHidden/>
              </w:rPr>
              <w:fldChar w:fldCharType="begin"/>
            </w:r>
            <w:r>
              <w:rPr>
                <w:noProof/>
                <w:webHidden/>
              </w:rPr>
              <w:instrText xml:space="preserve"> PAGEREF _Toc515041693 \h </w:instrText>
            </w:r>
            <w:r>
              <w:rPr>
                <w:noProof/>
                <w:webHidden/>
              </w:rPr>
            </w:r>
            <w:r>
              <w:rPr>
                <w:noProof/>
                <w:webHidden/>
              </w:rPr>
              <w:fldChar w:fldCharType="separate"/>
            </w:r>
            <w:r>
              <w:rPr>
                <w:noProof/>
                <w:webHidden/>
              </w:rPr>
              <w:t>6</w:t>
            </w:r>
            <w:r>
              <w:rPr>
                <w:noProof/>
                <w:webHidden/>
              </w:rPr>
              <w:fldChar w:fldCharType="end"/>
            </w:r>
          </w:hyperlink>
        </w:p>
        <w:p w14:paraId="3ED56F5A" w14:textId="2194E86D" w:rsidR="0093764F" w:rsidRDefault="0093764F">
          <w:pPr>
            <w:pStyle w:val="TOC4"/>
            <w:tabs>
              <w:tab w:val="right" w:pos="9350"/>
            </w:tabs>
            <w:rPr>
              <w:rFonts w:asciiTheme="minorHAnsi" w:eastAsiaTheme="minorEastAsia" w:hAnsiTheme="minorHAnsi" w:cstheme="minorBidi"/>
              <w:noProof/>
              <w:lang w:val="en-AU"/>
            </w:rPr>
          </w:pPr>
          <w:hyperlink w:anchor="_Toc515041694" w:history="1">
            <w:r w:rsidRPr="00C96EA7">
              <w:rPr>
                <w:rStyle w:val="Hyperlink"/>
                <w:noProof/>
              </w:rPr>
              <w:t>2.1.1.1 Justification</w:t>
            </w:r>
            <w:r>
              <w:rPr>
                <w:noProof/>
                <w:webHidden/>
              </w:rPr>
              <w:tab/>
            </w:r>
            <w:r>
              <w:rPr>
                <w:noProof/>
                <w:webHidden/>
              </w:rPr>
              <w:fldChar w:fldCharType="begin"/>
            </w:r>
            <w:r>
              <w:rPr>
                <w:noProof/>
                <w:webHidden/>
              </w:rPr>
              <w:instrText xml:space="preserve"> PAGEREF _Toc515041694 \h </w:instrText>
            </w:r>
            <w:r>
              <w:rPr>
                <w:noProof/>
                <w:webHidden/>
              </w:rPr>
            </w:r>
            <w:r>
              <w:rPr>
                <w:noProof/>
                <w:webHidden/>
              </w:rPr>
              <w:fldChar w:fldCharType="separate"/>
            </w:r>
            <w:r>
              <w:rPr>
                <w:noProof/>
                <w:webHidden/>
              </w:rPr>
              <w:t>6</w:t>
            </w:r>
            <w:r>
              <w:rPr>
                <w:noProof/>
                <w:webHidden/>
              </w:rPr>
              <w:fldChar w:fldCharType="end"/>
            </w:r>
          </w:hyperlink>
        </w:p>
        <w:p w14:paraId="1D1D9FB9" w14:textId="2A632938" w:rsidR="0093764F" w:rsidRDefault="0093764F">
          <w:pPr>
            <w:pStyle w:val="TOC3"/>
            <w:tabs>
              <w:tab w:val="right" w:pos="9350"/>
            </w:tabs>
            <w:rPr>
              <w:rFonts w:asciiTheme="minorHAnsi" w:eastAsiaTheme="minorEastAsia" w:hAnsiTheme="minorHAnsi" w:cstheme="minorBidi"/>
              <w:noProof/>
              <w:lang w:val="en-AU"/>
            </w:rPr>
          </w:pPr>
          <w:hyperlink w:anchor="_Toc515041695" w:history="1">
            <w:r w:rsidRPr="00C96EA7">
              <w:rPr>
                <w:rStyle w:val="Hyperlink"/>
                <w:noProof/>
              </w:rPr>
              <w:t>2.1.2 Component Diagram</w:t>
            </w:r>
            <w:r>
              <w:rPr>
                <w:noProof/>
                <w:webHidden/>
              </w:rPr>
              <w:tab/>
            </w:r>
            <w:r>
              <w:rPr>
                <w:noProof/>
                <w:webHidden/>
              </w:rPr>
              <w:fldChar w:fldCharType="begin"/>
            </w:r>
            <w:r>
              <w:rPr>
                <w:noProof/>
                <w:webHidden/>
              </w:rPr>
              <w:instrText xml:space="preserve"> PAGEREF _Toc515041695 \h </w:instrText>
            </w:r>
            <w:r>
              <w:rPr>
                <w:noProof/>
                <w:webHidden/>
              </w:rPr>
            </w:r>
            <w:r>
              <w:rPr>
                <w:noProof/>
                <w:webHidden/>
              </w:rPr>
              <w:fldChar w:fldCharType="separate"/>
            </w:r>
            <w:r>
              <w:rPr>
                <w:noProof/>
                <w:webHidden/>
              </w:rPr>
              <w:t>7</w:t>
            </w:r>
            <w:r>
              <w:rPr>
                <w:noProof/>
                <w:webHidden/>
              </w:rPr>
              <w:fldChar w:fldCharType="end"/>
            </w:r>
          </w:hyperlink>
        </w:p>
        <w:p w14:paraId="14852F63" w14:textId="2D7E6F7B" w:rsidR="0093764F" w:rsidRDefault="0093764F">
          <w:pPr>
            <w:pStyle w:val="TOC4"/>
            <w:tabs>
              <w:tab w:val="right" w:pos="9350"/>
            </w:tabs>
            <w:rPr>
              <w:rFonts w:asciiTheme="minorHAnsi" w:eastAsiaTheme="minorEastAsia" w:hAnsiTheme="minorHAnsi" w:cstheme="minorBidi"/>
              <w:noProof/>
              <w:lang w:val="en-AU"/>
            </w:rPr>
          </w:pPr>
          <w:hyperlink w:anchor="_Toc515041696" w:history="1">
            <w:r w:rsidRPr="00C96EA7">
              <w:rPr>
                <w:rStyle w:val="Hyperlink"/>
                <w:noProof/>
              </w:rPr>
              <w:t>2.1.2.1 Justification</w:t>
            </w:r>
            <w:r>
              <w:rPr>
                <w:noProof/>
                <w:webHidden/>
              </w:rPr>
              <w:tab/>
            </w:r>
            <w:r>
              <w:rPr>
                <w:noProof/>
                <w:webHidden/>
              </w:rPr>
              <w:fldChar w:fldCharType="begin"/>
            </w:r>
            <w:r>
              <w:rPr>
                <w:noProof/>
                <w:webHidden/>
              </w:rPr>
              <w:instrText xml:space="preserve"> PAGEREF _Toc515041696 \h </w:instrText>
            </w:r>
            <w:r>
              <w:rPr>
                <w:noProof/>
                <w:webHidden/>
              </w:rPr>
            </w:r>
            <w:r>
              <w:rPr>
                <w:noProof/>
                <w:webHidden/>
              </w:rPr>
              <w:fldChar w:fldCharType="separate"/>
            </w:r>
            <w:r>
              <w:rPr>
                <w:noProof/>
                <w:webHidden/>
              </w:rPr>
              <w:t>8</w:t>
            </w:r>
            <w:r>
              <w:rPr>
                <w:noProof/>
                <w:webHidden/>
              </w:rPr>
              <w:fldChar w:fldCharType="end"/>
            </w:r>
          </w:hyperlink>
        </w:p>
        <w:p w14:paraId="54779EC3" w14:textId="7832FA35" w:rsidR="0093764F" w:rsidRDefault="0093764F">
          <w:pPr>
            <w:pStyle w:val="TOC5"/>
            <w:tabs>
              <w:tab w:val="right" w:pos="9350"/>
            </w:tabs>
            <w:rPr>
              <w:rFonts w:asciiTheme="minorHAnsi" w:eastAsiaTheme="minorEastAsia" w:hAnsiTheme="minorHAnsi" w:cstheme="minorBidi"/>
              <w:noProof/>
              <w:lang w:val="en-AU"/>
            </w:rPr>
          </w:pPr>
          <w:hyperlink w:anchor="_Toc515041697" w:history="1">
            <w:r w:rsidRPr="00C96EA7">
              <w:rPr>
                <w:rStyle w:val="Hyperlink"/>
                <w:noProof/>
              </w:rPr>
              <w:t>2.1.2.1.1 Vuzix</w:t>
            </w:r>
            <w:r>
              <w:rPr>
                <w:noProof/>
                <w:webHidden/>
              </w:rPr>
              <w:tab/>
            </w:r>
            <w:r>
              <w:rPr>
                <w:noProof/>
                <w:webHidden/>
              </w:rPr>
              <w:fldChar w:fldCharType="begin"/>
            </w:r>
            <w:r>
              <w:rPr>
                <w:noProof/>
                <w:webHidden/>
              </w:rPr>
              <w:instrText xml:space="preserve"> PAGEREF _Toc515041697 \h </w:instrText>
            </w:r>
            <w:r>
              <w:rPr>
                <w:noProof/>
                <w:webHidden/>
              </w:rPr>
            </w:r>
            <w:r>
              <w:rPr>
                <w:noProof/>
                <w:webHidden/>
              </w:rPr>
              <w:fldChar w:fldCharType="separate"/>
            </w:r>
            <w:r>
              <w:rPr>
                <w:noProof/>
                <w:webHidden/>
              </w:rPr>
              <w:t>8</w:t>
            </w:r>
            <w:r>
              <w:rPr>
                <w:noProof/>
                <w:webHidden/>
              </w:rPr>
              <w:fldChar w:fldCharType="end"/>
            </w:r>
          </w:hyperlink>
        </w:p>
        <w:p w14:paraId="0C1288B8" w14:textId="13D0AB6F" w:rsidR="0093764F" w:rsidRDefault="0093764F">
          <w:pPr>
            <w:pStyle w:val="TOC5"/>
            <w:tabs>
              <w:tab w:val="right" w:pos="9350"/>
            </w:tabs>
            <w:rPr>
              <w:rFonts w:asciiTheme="minorHAnsi" w:eastAsiaTheme="minorEastAsia" w:hAnsiTheme="minorHAnsi" w:cstheme="minorBidi"/>
              <w:noProof/>
              <w:lang w:val="en-AU"/>
            </w:rPr>
          </w:pPr>
          <w:hyperlink w:anchor="_Toc515041698" w:history="1">
            <w:r w:rsidRPr="00C96EA7">
              <w:rPr>
                <w:rStyle w:val="Hyperlink"/>
                <w:noProof/>
              </w:rPr>
              <w:t>2.1.2.1.2 Server</w:t>
            </w:r>
            <w:r>
              <w:rPr>
                <w:noProof/>
                <w:webHidden/>
              </w:rPr>
              <w:tab/>
            </w:r>
            <w:r>
              <w:rPr>
                <w:noProof/>
                <w:webHidden/>
              </w:rPr>
              <w:fldChar w:fldCharType="begin"/>
            </w:r>
            <w:r>
              <w:rPr>
                <w:noProof/>
                <w:webHidden/>
              </w:rPr>
              <w:instrText xml:space="preserve"> PAGEREF _Toc515041698 \h </w:instrText>
            </w:r>
            <w:r>
              <w:rPr>
                <w:noProof/>
                <w:webHidden/>
              </w:rPr>
            </w:r>
            <w:r>
              <w:rPr>
                <w:noProof/>
                <w:webHidden/>
              </w:rPr>
              <w:fldChar w:fldCharType="separate"/>
            </w:r>
            <w:r>
              <w:rPr>
                <w:noProof/>
                <w:webHidden/>
              </w:rPr>
              <w:t>8</w:t>
            </w:r>
            <w:r>
              <w:rPr>
                <w:noProof/>
                <w:webHidden/>
              </w:rPr>
              <w:fldChar w:fldCharType="end"/>
            </w:r>
          </w:hyperlink>
        </w:p>
        <w:p w14:paraId="3E13A135" w14:textId="0058DBBA" w:rsidR="0093764F" w:rsidRDefault="0093764F">
          <w:pPr>
            <w:pStyle w:val="TOC3"/>
            <w:tabs>
              <w:tab w:val="right" w:pos="9350"/>
            </w:tabs>
            <w:rPr>
              <w:rFonts w:asciiTheme="minorHAnsi" w:eastAsiaTheme="minorEastAsia" w:hAnsiTheme="minorHAnsi" w:cstheme="minorBidi"/>
              <w:noProof/>
              <w:lang w:val="en-AU"/>
            </w:rPr>
          </w:pPr>
          <w:hyperlink w:anchor="_Toc515041699" w:history="1">
            <w:r w:rsidRPr="00C96EA7">
              <w:rPr>
                <w:rStyle w:val="Hyperlink"/>
                <w:noProof/>
              </w:rPr>
              <w:t>2.1.3 Package Diagram</w:t>
            </w:r>
            <w:r>
              <w:rPr>
                <w:noProof/>
                <w:webHidden/>
              </w:rPr>
              <w:tab/>
            </w:r>
            <w:r>
              <w:rPr>
                <w:noProof/>
                <w:webHidden/>
              </w:rPr>
              <w:fldChar w:fldCharType="begin"/>
            </w:r>
            <w:r>
              <w:rPr>
                <w:noProof/>
                <w:webHidden/>
              </w:rPr>
              <w:instrText xml:space="preserve"> PAGEREF _Toc515041699 \h </w:instrText>
            </w:r>
            <w:r>
              <w:rPr>
                <w:noProof/>
                <w:webHidden/>
              </w:rPr>
            </w:r>
            <w:r>
              <w:rPr>
                <w:noProof/>
                <w:webHidden/>
              </w:rPr>
              <w:fldChar w:fldCharType="separate"/>
            </w:r>
            <w:r>
              <w:rPr>
                <w:noProof/>
                <w:webHidden/>
              </w:rPr>
              <w:t>8</w:t>
            </w:r>
            <w:r>
              <w:rPr>
                <w:noProof/>
                <w:webHidden/>
              </w:rPr>
              <w:fldChar w:fldCharType="end"/>
            </w:r>
          </w:hyperlink>
        </w:p>
        <w:p w14:paraId="121C4819" w14:textId="449AC651" w:rsidR="0093764F" w:rsidRDefault="0093764F">
          <w:pPr>
            <w:pStyle w:val="TOC3"/>
            <w:tabs>
              <w:tab w:val="right" w:pos="9350"/>
            </w:tabs>
            <w:rPr>
              <w:rFonts w:asciiTheme="minorHAnsi" w:eastAsiaTheme="minorEastAsia" w:hAnsiTheme="minorHAnsi" w:cstheme="minorBidi"/>
              <w:noProof/>
              <w:lang w:val="en-AU"/>
            </w:rPr>
          </w:pPr>
          <w:hyperlink w:anchor="_Toc515041700" w:history="1">
            <w:r w:rsidRPr="00C96EA7">
              <w:rPr>
                <w:rStyle w:val="Hyperlink"/>
                <w:noProof/>
              </w:rPr>
              <w:t>2.1.4 Justification</w:t>
            </w:r>
            <w:r>
              <w:rPr>
                <w:noProof/>
                <w:webHidden/>
              </w:rPr>
              <w:tab/>
            </w:r>
            <w:r>
              <w:rPr>
                <w:noProof/>
                <w:webHidden/>
              </w:rPr>
              <w:fldChar w:fldCharType="begin"/>
            </w:r>
            <w:r>
              <w:rPr>
                <w:noProof/>
                <w:webHidden/>
              </w:rPr>
              <w:instrText xml:space="preserve"> PAGEREF _Toc515041700 \h </w:instrText>
            </w:r>
            <w:r>
              <w:rPr>
                <w:noProof/>
                <w:webHidden/>
              </w:rPr>
            </w:r>
            <w:r>
              <w:rPr>
                <w:noProof/>
                <w:webHidden/>
              </w:rPr>
              <w:fldChar w:fldCharType="separate"/>
            </w:r>
            <w:r>
              <w:rPr>
                <w:noProof/>
                <w:webHidden/>
              </w:rPr>
              <w:t>9</w:t>
            </w:r>
            <w:r>
              <w:rPr>
                <w:noProof/>
                <w:webHidden/>
              </w:rPr>
              <w:fldChar w:fldCharType="end"/>
            </w:r>
          </w:hyperlink>
        </w:p>
        <w:p w14:paraId="62069264" w14:textId="0266F8A8" w:rsidR="0093764F" w:rsidRDefault="0093764F">
          <w:pPr>
            <w:pStyle w:val="TOC4"/>
            <w:tabs>
              <w:tab w:val="right" w:pos="9350"/>
            </w:tabs>
            <w:rPr>
              <w:rFonts w:asciiTheme="minorHAnsi" w:eastAsiaTheme="minorEastAsia" w:hAnsiTheme="minorHAnsi" w:cstheme="minorBidi"/>
              <w:noProof/>
              <w:lang w:val="en-AU"/>
            </w:rPr>
          </w:pPr>
          <w:hyperlink w:anchor="_Toc515041701" w:history="1">
            <w:r w:rsidRPr="00C96EA7">
              <w:rPr>
                <w:rStyle w:val="Hyperlink"/>
                <w:noProof/>
              </w:rPr>
              <w:t>2.1.4.1 User Interface Package</w:t>
            </w:r>
            <w:r>
              <w:rPr>
                <w:noProof/>
                <w:webHidden/>
              </w:rPr>
              <w:tab/>
            </w:r>
            <w:r>
              <w:rPr>
                <w:noProof/>
                <w:webHidden/>
              </w:rPr>
              <w:fldChar w:fldCharType="begin"/>
            </w:r>
            <w:r>
              <w:rPr>
                <w:noProof/>
                <w:webHidden/>
              </w:rPr>
              <w:instrText xml:space="preserve"> PAGEREF _Toc515041701 \h </w:instrText>
            </w:r>
            <w:r>
              <w:rPr>
                <w:noProof/>
                <w:webHidden/>
              </w:rPr>
            </w:r>
            <w:r>
              <w:rPr>
                <w:noProof/>
                <w:webHidden/>
              </w:rPr>
              <w:fldChar w:fldCharType="separate"/>
            </w:r>
            <w:r>
              <w:rPr>
                <w:noProof/>
                <w:webHidden/>
              </w:rPr>
              <w:t>9</w:t>
            </w:r>
            <w:r>
              <w:rPr>
                <w:noProof/>
                <w:webHidden/>
              </w:rPr>
              <w:fldChar w:fldCharType="end"/>
            </w:r>
          </w:hyperlink>
        </w:p>
        <w:p w14:paraId="312ADFB8" w14:textId="08F09AEF" w:rsidR="0093764F" w:rsidRDefault="0093764F">
          <w:pPr>
            <w:pStyle w:val="TOC5"/>
            <w:tabs>
              <w:tab w:val="right" w:pos="9350"/>
            </w:tabs>
            <w:rPr>
              <w:rFonts w:asciiTheme="minorHAnsi" w:eastAsiaTheme="minorEastAsia" w:hAnsiTheme="minorHAnsi" w:cstheme="minorBidi"/>
              <w:noProof/>
              <w:lang w:val="en-AU"/>
            </w:rPr>
          </w:pPr>
          <w:hyperlink w:anchor="_Toc515041702" w:history="1">
            <w:r w:rsidRPr="00C96EA7">
              <w:rPr>
                <w:rStyle w:val="Hyperlink"/>
                <w:noProof/>
              </w:rPr>
              <w:t>2.1.4.1.1 Media Input</w:t>
            </w:r>
            <w:r>
              <w:rPr>
                <w:noProof/>
                <w:webHidden/>
              </w:rPr>
              <w:tab/>
            </w:r>
            <w:r>
              <w:rPr>
                <w:noProof/>
                <w:webHidden/>
              </w:rPr>
              <w:fldChar w:fldCharType="begin"/>
            </w:r>
            <w:r>
              <w:rPr>
                <w:noProof/>
                <w:webHidden/>
              </w:rPr>
              <w:instrText xml:space="preserve"> PAGEREF _Toc515041702 \h </w:instrText>
            </w:r>
            <w:r>
              <w:rPr>
                <w:noProof/>
                <w:webHidden/>
              </w:rPr>
            </w:r>
            <w:r>
              <w:rPr>
                <w:noProof/>
                <w:webHidden/>
              </w:rPr>
              <w:fldChar w:fldCharType="separate"/>
            </w:r>
            <w:r>
              <w:rPr>
                <w:noProof/>
                <w:webHidden/>
              </w:rPr>
              <w:t>9</w:t>
            </w:r>
            <w:r>
              <w:rPr>
                <w:noProof/>
                <w:webHidden/>
              </w:rPr>
              <w:fldChar w:fldCharType="end"/>
            </w:r>
          </w:hyperlink>
        </w:p>
        <w:p w14:paraId="54D56411" w14:textId="3B921DA7" w:rsidR="0093764F" w:rsidRDefault="0093764F">
          <w:pPr>
            <w:pStyle w:val="TOC5"/>
            <w:tabs>
              <w:tab w:val="right" w:pos="9350"/>
            </w:tabs>
            <w:rPr>
              <w:rFonts w:asciiTheme="minorHAnsi" w:eastAsiaTheme="minorEastAsia" w:hAnsiTheme="minorHAnsi" w:cstheme="minorBidi"/>
              <w:noProof/>
              <w:lang w:val="en-AU"/>
            </w:rPr>
          </w:pPr>
          <w:hyperlink w:anchor="_Toc515041703" w:history="1">
            <w:r w:rsidRPr="00C96EA7">
              <w:rPr>
                <w:rStyle w:val="Hyperlink"/>
                <w:noProof/>
              </w:rPr>
              <w:t>2.1.4.1.2 Media Interface</w:t>
            </w:r>
            <w:r>
              <w:rPr>
                <w:noProof/>
                <w:webHidden/>
              </w:rPr>
              <w:tab/>
            </w:r>
            <w:r>
              <w:rPr>
                <w:noProof/>
                <w:webHidden/>
              </w:rPr>
              <w:fldChar w:fldCharType="begin"/>
            </w:r>
            <w:r>
              <w:rPr>
                <w:noProof/>
                <w:webHidden/>
              </w:rPr>
              <w:instrText xml:space="preserve"> PAGEREF _Toc515041703 \h </w:instrText>
            </w:r>
            <w:r>
              <w:rPr>
                <w:noProof/>
                <w:webHidden/>
              </w:rPr>
            </w:r>
            <w:r>
              <w:rPr>
                <w:noProof/>
                <w:webHidden/>
              </w:rPr>
              <w:fldChar w:fldCharType="separate"/>
            </w:r>
            <w:r>
              <w:rPr>
                <w:noProof/>
                <w:webHidden/>
              </w:rPr>
              <w:t>9</w:t>
            </w:r>
            <w:r>
              <w:rPr>
                <w:noProof/>
                <w:webHidden/>
              </w:rPr>
              <w:fldChar w:fldCharType="end"/>
            </w:r>
          </w:hyperlink>
        </w:p>
        <w:p w14:paraId="196CD24B" w14:textId="6118FCD1" w:rsidR="0093764F" w:rsidRDefault="0093764F">
          <w:pPr>
            <w:pStyle w:val="TOC5"/>
            <w:tabs>
              <w:tab w:val="right" w:pos="9350"/>
            </w:tabs>
            <w:rPr>
              <w:rFonts w:asciiTheme="minorHAnsi" w:eastAsiaTheme="minorEastAsia" w:hAnsiTheme="minorHAnsi" w:cstheme="minorBidi"/>
              <w:noProof/>
              <w:lang w:val="en-AU"/>
            </w:rPr>
          </w:pPr>
          <w:hyperlink w:anchor="_Toc515041704" w:history="1">
            <w:r w:rsidRPr="00C96EA7">
              <w:rPr>
                <w:rStyle w:val="Hyperlink"/>
                <w:noProof/>
              </w:rPr>
              <w:t>2.1.4.1.3 Media output</w:t>
            </w:r>
            <w:r>
              <w:rPr>
                <w:noProof/>
                <w:webHidden/>
              </w:rPr>
              <w:tab/>
            </w:r>
            <w:r>
              <w:rPr>
                <w:noProof/>
                <w:webHidden/>
              </w:rPr>
              <w:fldChar w:fldCharType="begin"/>
            </w:r>
            <w:r>
              <w:rPr>
                <w:noProof/>
                <w:webHidden/>
              </w:rPr>
              <w:instrText xml:space="preserve"> PAGEREF _Toc515041704 \h </w:instrText>
            </w:r>
            <w:r>
              <w:rPr>
                <w:noProof/>
                <w:webHidden/>
              </w:rPr>
            </w:r>
            <w:r>
              <w:rPr>
                <w:noProof/>
                <w:webHidden/>
              </w:rPr>
              <w:fldChar w:fldCharType="separate"/>
            </w:r>
            <w:r>
              <w:rPr>
                <w:noProof/>
                <w:webHidden/>
              </w:rPr>
              <w:t>9</w:t>
            </w:r>
            <w:r>
              <w:rPr>
                <w:noProof/>
                <w:webHidden/>
              </w:rPr>
              <w:fldChar w:fldCharType="end"/>
            </w:r>
          </w:hyperlink>
        </w:p>
        <w:p w14:paraId="7ECC5338" w14:textId="3E04CC10" w:rsidR="0093764F" w:rsidRDefault="0093764F">
          <w:pPr>
            <w:pStyle w:val="TOC5"/>
            <w:tabs>
              <w:tab w:val="right" w:pos="9350"/>
            </w:tabs>
            <w:rPr>
              <w:rFonts w:asciiTheme="minorHAnsi" w:eastAsiaTheme="minorEastAsia" w:hAnsiTheme="minorHAnsi" w:cstheme="minorBidi"/>
              <w:noProof/>
              <w:lang w:val="en-AU"/>
            </w:rPr>
          </w:pPr>
          <w:hyperlink w:anchor="_Toc515041705" w:history="1">
            <w:r w:rsidRPr="00C96EA7">
              <w:rPr>
                <w:rStyle w:val="Hyperlink"/>
                <w:noProof/>
              </w:rPr>
              <w:t>2.1.4.1.4 User Inputs</w:t>
            </w:r>
            <w:r>
              <w:rPr>
                <w:noProof/>
                <w:webHidden/>
              </w:rPr>
              <w:tab/>
            </w:r>
            <w:r>
              <w:rPr>
                <w:noProof/>
                <w:webHidden/>
              </w:rPr>
              <w:fldChar w:fldCharType="begin"/>
            </w:r>
            <w:r>
              <w:rPr>
                <w:noProof/>
                <w:webHidden/>
              </w:rPr>
              <w:instrText xml:space="preserve"> PAGEREF _Toc515041705 \h </w:instrText>
            </w:r>
            <w:r>
              <w:rPr>
                <w:noProof/>
                <w:webHidden/>
              </w:rPr>
            </w:r>
            <w:r>
              <w:rPr>
                <w:noProof/>
                <w:webHidden/>
              </w:rPr>
              <w:fldChar w:fldCharType="separate"/>
            </w:r>
            <w:r>
              <w:rPr>
                <w:noProof/>
                <w:webHidden/>
              </w:rPr>
              <w:t>9</w:t>
            </w:r>
            <w:r>
              <w:rPr>
                <w:noProof/>
                <w:webHidden/>
              </w:rPr>
              <w:fldChar w:fldCharType="end"/>
            </w:r>
          </w:hyperlink>
        </w:p>
        <w:p w14:paraId="7FA19296" w14:textId="20E60450" w:rsidR="0093764F" w:rsidRDefault="0093764F">
          <w:pPr>
            <w:pStyle w:val="TOC4"/>
            <w:tabs>
              <w:tab w:val="right" w:pos="9350"/>
            </w:tabs>
            <w:rPr>
              <w:rFonts w:asciiTheme="minorHAnsi" w:eastAsiaTheme="minorEastAsia" w:hAnsiTheme="minorHAnsi" w:cstheme="minorBidi"/>
              <w:noProof/>
              <w:lang w:val="en-AU"/>
            </w:rPr>
          </w:pPr>
          <w:hyperlink w:anchor="_Toc515041706" w:history="1">
            <w:r w:rsidRPr="00C96EA7">
              <w:rPr>
                <w:rStyle w:val="Hyperlink"/>
                <w:noProof/>
              </w:rPr>
              <w:t>2.1.4.2 Communication Package</w:t>
            </w:r>
            <w:r>
              <w:rPr>
                <w:noProof/>
                <w:webHidden/>
              </w:rPr>
              <w:tab/>
            </w:r>
            <w:r>
              <w:rPr>
                <w:noProof/>
                <w:webHidden/>
              </w:rPr>
              <w:fldChar w:fldCharType="begin"/>
            </w:r>
            <w:r>
              <w:rPr>
                <w:noProof/>
                <w:webHidden/>
              </w:rPr>
              <w:instrText xml:space="preserve"> PAGEREF _Toc515041706 \h </w:instrText>
            </w:r>
            <w:r>
              <w:rPr>
                <w:noProof/>
                <w:webHidden/>
              </w:rPr>
            </w:r>
            <w:r>
              <w:rPr>
                <w:noProof/>
                <w:webHidden/>
              </w:rPr>
              <w:fldChar w:fldCharType="separate"/>
            </w:r>
            <w:r>
              <w:rPr>
                <w:noProof/>
                <w:webHidden/>
              </w:rPr>
              <w:t>9</w:t>
            </w:r>
            <w:r>
              <w:rPr>
                <w:noProof/>
                <w:webHidden/>
              </w:rPr>
              <w:fldChar w:fldCharType="end"/>
            </w:r>
          </w:hyperlink>
        </w:p>
        <w:p w14:paraId="74817F72" w14:textId="3F115071" w:rsidR="0093764F" w:rsidRDefault="0093764F">
          <w:pPr>
            <w:pStyle w:val="TOC5"/>
            <w:tabs>
              <w:tab w:val="right" w:pos="9350"/>
            </w:tabs>
            <w:rPr>
              <w:rFonts w:asciiTheme="minorHAnsi" w:eastAsiaTheme="minorEastAsia" w:hAnsiTheme="minorHAnsi" w:cstheme="minorBidi"/>
              <w:noProof/>
              <w:lang w:val="en-AU"/>
            </w:rPr>
          </w:pPr>
          <w:hyperlink w:anchor="_Toc515041707" w:history="1">
            <w:r w:rsidRPr="00C96EA7">
              <w:rPr>
                <w:rStyle w:val="Hyperlink"/>
                <w:noProof/>
              </w:rPr>
              <w:t>2.1.4.2.1 Communication Interface</w:t>
            </w:r>
            <w:r>
              <w:rPr>
                <w:noProof/>
                <w:webHidden/>
              </w:rPr>
              <w:tab/>
            </w:r>
            <w:r>
              <w:rPr>
                <w:noProof/>
                <w:webHidden/>
              </w:rPr>
              <w:fldChar w:fldCharType="begin"/>
            </w:r>
            <w:r>
              <w:rPr>
                <w:noProof/>
                <w:webHidden/>
              </w:rPr>
              <w:instrText xml:space="preserve"> PAGEREF _Toc515041707 \h </w:instrText>
            </w:r>
            <w:r>
              <w:rPr>
                <w:noProof/>
                <w:webHidden/>
              </w:rPr>
            </w:r>
            <w:r>
              <w:rPr>
                <w:noProof/>
                <w:webHidden/>
              </w:rPr>
              <w:fldChar w:fldCharType="separate"/>
            </w:r>
            <w:r>
              <w:rPr>
                <w:noProof/>
                <w:webHidden/>
              </w:rPr>
              <w:t>10</w:t>
            </w:r>
            <w:r>
              <w:rPr>
                <w:noProof/>
                <w:webHidden/>
              </w:rPr>
              <w:fldChar w:fldCharType="end"/>
            </w:r>
          </w:hyperlink>
        </w:p>
        <w:p w14:paraId="27033B77" w14:textId="5E77E791" w:rsidR="0093764F" w:rsidRDefault="0093764F">
          <w:pPr>
            <w:pStyle w:val="TOC5"/>
            <w:tabs>
              <w:tab w:val="right" w:pos="9350"/>
            </w:tabs>
            <w:rPr>
              <w:rFonts w:asciiTheme="minorHAnsi" w:eastAsiaTheme="minorEastAsia" w:hAnsiTheme="minorHAnsi" w:cstheme="minorBidi"/>
              <w:noProof/>
              <w:lang w:val="en-AU"/>
            </w:rPr>
          </w:pPr>
          <w:hyperlink w:anchor="_Toc515041708" w:history="1">
            <w:r w:rsidRPr="00C96EA7">
              <w:rPr>
                <w:rStyle w:val="Hyperlink"/>
                <w:noProof/>
              </w:rPr>
              <w:t>2.1.4.2.2 Input processor</w:t>
            </w:r>
            <w:r>
              <w:rPr>
                <w:noProof/>
                <w:webHidden/>
              </w:rPr>
              <w:tab/>
            </w:r>
            <w:r>
              <w:rPr>
                <w:noProof/>
                <w:webHidden/>
              </w:rPr>
              <w:fldChar w:fldCharType="begin"/>
            </w:r>
            <w:r>
              <w:rPr>
                <w:noProof/>
                <w:webHidden/>
              </w:rPr>
              <w:instrText xml:space="preserve"> PAGEREF _Toc515041708 \h </w:instrText>
            </w:r>
            <w:r>
              <w:rPr>
                <w:noProof/>
                <w:webHidden/>
              </w:rPr>
            </w:r>
            <w:r>
              <w:rPr>
                <w:noProof/>
                <w:webHidden/>
              </w:rPr>
              <w:fldChar w:fldCharType="separate"/>
            </w:r>
            <w:r>
              <w:rPr>
                <w:noProof/>
                <w:webHidden/>
              </w:rPr>
              <w:t>10</w:t>
            </w:r>
            <w:r>
              <w:rPr>
                <w:noProof/>
                <w:webHidden/>
              </w:rPr>
              <w:fldChar w:fldCharType="end"/>
            </w:r>
          </w:hyperlink>
        </w:p>
        <w:p w14:paraId="420D123B" w14:textId="24C1EC55" w:rsidR="0093764F" w:rsidRDefault="0093764F">
          <w:pPr>
            <w:pStyle w:val="TOC4"/>
            <w:tabs>
              <w:tab w:val="right" w:pos="9350"/>
            </w:tabs>
            <w:rPr>
              <w:rFonts w:asciiTheme="minorHAnsi" w:eastAsiaTheme="minorEastAsia" w:hAnsiTheme="minorHAnsi" w:cstheme="minorBidi"/>
              <w:noProof/>
              <w:lang w:val="en-AU"/>
            </w:rPr>
          </w:pPr>
          <w:hyperlink w:anchor="_Toc515041709" w:history="1">
            <w:r w:rsidRPr="00C96EA7">
              <w:rPr>
                <w:rStyle w:val="Hyperlink"/>
                <w:noProof/>
              </w:rPr>
              <w:t>2.1.4.3 Processing package</w:t>
            </w:r>
            <w:r>
              <w:rPr>
                <w:noProof/>
                <w:webHidden/>
              </w:rPr>
              <w:tab/>
            </w:r>
            <w:r>
              <w:rPr>
                <w:noProof/>
                <w:webHidden/>
              </w:rPr>
              <w:fldChar w:fldCharType="begin"/>
            </w:r>
            <w:r>
              <w:rPr>
                <w:noProof/>
                <w:webHidden/>
              </w:rPr>
              <w:instrText xml:space="preserve"> PAGEREF _Toc515041709 \h </w:instrText>
            </w:r>
            <w:r>
              <w:rPr>
                <w:noProof/>
                <w:webHidden/>
              </w:rPr>
            </w:r>
            <w:r>
              <w:rPr>
                <w:noProof/>
                <w:webHidden/>
              </w:rPr>
              <w:fldChar w:fldCharType="separate"/>
            </w:r>
            <w:r>
              <w:rPr>
                <w:noProof/>
                <w:webHidden/>
              </w:rPr>
              <w:t>10</w:t>
            </w:r>
            <w:r>
              <w:rPr>
                <w:noProof/>
                <w:webHidden/>
              </w:rPr>
              <w:fldChar w:fldCharType="end"/>
            </w:r>
          </w:hyperlink>
        </w:p>
        <w:p w14:paraId="0A813EA6" w14:textId="581152BA" w:rsidR="0093764F" w:rsidRDefault="0093764F">
          <w:pPr>
            <w:pStyle w:val="TOC5"/>
            <w:tabs>
              <w:tab w:val="right" w:pos="9350"/>
            </w:tabs>
            <w:rPr>
              <w:rFonts w:asciiTheme="minorHAnsi" w:eastAsiaTheme="minorEastAsia" w:hAnsiTheme="minorHAnsi" w:cstheme="minorBidi"/>
              <w:noProof/>
              <w:lang w:val="en-AU"/>
            </w:rPr>
          </w:pPr>
          <w:hyperlink w:anchor="_Toc515041710" w:history="1">
            <w:r w:rsidRPr="00C96EA7">
              <w:rPr>
                <w:rStyle w:val="Hyperlink"/>
                <w:noProof/>
              </w:rPr>
              <w:t>2.1.4.3.1 Output processor</w:t>
            </w:r>
            <w:r>
              <w:rPr>
                <w:noProof/>
                <w:webHidden/>
              </w:rPr>
              <w:tab/>
            </w:r>
            <w:r>
              <w:rPr>
                <w:noProof/>
                <w:webHidden/>
              </w:rPr>
              <w:fldChar w:fldCharType="begin"/>
            </w:r>
            <w:r>
              <w:rPr>
                <w:noProof/>
                <w:webHidden/>
              </w:rPr>
              <w:instrText xml:space="preserve"> PAGEREF _Toc515041710 \h </w:instrText>
            </w:r>
            <w:r>
              <w:rPr>
                <w:noProof/>
                <w:webHidden/>
              </w:rPr>
            </w:r>
            <w:r>
              <w:rPr>
                <w:noProof/>
                <w:webHidden/>
              </w:rPr>
              <w:fldChar w:fldCharType="separate"/>
            </w:r>
            <w:r>
              <w:rPr>
                <w:noProof/>
                <w:webHidden/>
              </w:rPr>
              <w:t>10</w:t>
            </w:r>
            <w:r>
              <w:rPr>
                <w:noProof/>
                <w:webHidden/>
              </w:rPr>
              <w:fldChar w:fldCharType="end"/>
            </w:r>
          </w:hyperlink>
        </w:p>
        <w:p w14:paraId="1B4D1849" w14:textId="21E2E06C" w:rsidR="0093764F" w:rsidRDefault="0093764F">
          <w:pPr>
            <w:pStyle w:val="TOC5"/>
            <w:tabs>
              <w:tab w:val="right" w:pos="9350"/>
            </w:tabs>
            <w:rPr>
              <w:rFonts w:asciiTheme="minorHAnsi" w:eastAsiaTheme="minorEastAsia" w:hAnsiTheme="minorHAnsi" w:cstheme="minorBidi"/>
              <w:noProof/>
              <w:lang w:val="en-AU"/>
            </w:rPr>
          </w:pPr>
          <w:hyperlink w:anchor="_Toc515041711" w:history="1">
            <w:r w:rsidRPr="00C96EA7">
              <w:rPr>
                <w:rStyle w:val="Hyperlink"/>
                <w:noProof/>
              </w:rPr>
              <w:t>2.1.4.3.2 Video processing</w:t>
            </w:r>
            <w:r>
              <w:rPr>
                <w:noProof/>
                <w:webHidden/>
              </w:rPr>
              <w:tab/>
            </w:r>
            <w:r>
              <w:rPr>
                <w:noProof/>
                <w:webHidden/>
              </w:rPr>
              <w:fldChar w:fldCharType="begin"/>
            </w:r>
            <w:r>
              <w:rPr>
                <w:noProof/>
                <w:webHidden/>
              </w:rPr>
              <w:instrText xml:space="preserve"> PAGEREF _Toc515041711 \h </w:instrText>
            </w:r>
            <w:r>
              <w:rPr>
                <w:noProof/>
                <w:webHidden/>
              </w:rPr>
            </w:r>
            <w:r>
              <w:rPr>
                <w:noProof/>
                <w:webHidden/>
              </w:rPr>
              <w:fldChar w:fldCharType="separate"/>
            </w:r>
            <w:r>
              <w:rPr>
                <w:noProof/>
                <w:webHidden/>
              </w:rPr>
              <w:t>10</w:t>
            </w:r>
            <w:r>
              <w:rPr>
                <w:noProof/>
                <w:webHidden/>
              </w:rPr>
              <w:fldChar w:fldCharType="end"/>
            </w:r>
          </w:hyperlink>
        </w:p>
        <w:p w14:paraId="77A961E9" w14:textId="7AA27B8B" w:rsidR="0093764F" w:rsidRDefault="0093764F">
          <w:pPr>
            <w:pStyle w:val="TOC5"/>
            <w:tabs>
              <w:tab w:val="right" w:pos="9350"/>
            </w:tabs>
            <w:rPr>
              <w:rFonts w:asciiTheme="minorHAnsi" w:eastAsiaTheme="minorEastAsia" w:hAnsiTheme="minorHAnsi" w:cstheme="minorBidi"/>
              <w:noProof/>
              <w:lang w:val="en-AU"/>
            </w:rPr>
          </w:pPr>
          <w:hyperlink w:anchor="_Toc515041712" w:history="1">
            <w:r w:rsidRPr="00C96EA7">
              <w:rPr>
                <w:rStyle w:val="Hyperlink"/>
                <w:noProof/>
              </w:rPr>
              <w:t>2.1.4.3.3 Input processing</w:t>
            </w:r>
            <w:r>
              <w:rPr>
                <w:noProof/>
                <w:webHidden/>
              </w:rPr>
              <w:tab/>
            </w:r>
            <w:r>
              <w:rPr>
                <w:noProof/>
                <w:webHidden/>
              </w:rPr>
              <w:fldChar w:fldCharType="begin"/>
            </w:r>
            <w:r>
              <w:rPr>
                <w:noProof/>
                <w:webHidden/>
              </w:rPr>
              <w:instrText xml:space="preserve"> PAGEREF _Toc515041712 \h </w:instrText>
            </w:r>
            <w:r>
              <w:rPr>
                <w:noProof/>
                <w:webHidden/>
              </w:rPr>
            </w:r>
            <w:r>
              <w:rPr>
                <w:noProof/>
                <w:webHidden/>
              </w:rPr>
              <w:fldChar w:fldCharType="separate"/>
            </w:r>
            <w:r>
              <w:rPr>
                <w:noProof/>
                <w:webHidden/>
              </w:rPr>
              <w:t>10</w:t>
            </w:r>
            <w:r>
              <w:rPr>
                <w:noProof/>
                <w:webHidden/>
              </w:rPr>
              <w:fldChar w:fldCharType="end"/>
            </w:r>
          </w:hyperlink>
        </w:p>
        <w:p w14:paraId="381E2D18" w14:textId="7C7C9C1A" w:rsidR="0093764F" w:rsidRDefault="0093764F">
          <w:pPr>
            <w:pStyle w:val="TOC2"/>
            <w:tabs>
              <w:tab w:val="right" w:pos="9350"/>
            </w:tabs>
            <w:rPr>
              <w:rFonts w:asciiTheme="minorHAnsi" w:eastAsiaTheme="minorEastAsia" w:hAnsiTheme="minorHAnsi" w:cstheme="minorBidi"/>
              <w:noProof/>
              <w:lang w:val="en-AU"/>
            </w:rPr>
          </w:pPr>
          <w:hyperlink w:anchor="_Toc515041713" w:history="1">
            <w:r w:rsidRPr="00C96EA7">
              <w:rPr>
                <w:rStyle w:val="Hyperlink"/>
                <w:noProof/>
              </w:rPr>
              <w:t>2.2 Component, Responsibility, Collaborator (CRC) cards</w:t>
            </w:r>
            <w:r>
              <w:rPr>
                <w:noProof/>
                <w:webHidden/>
              </w:rPr>
              <w:tab/>
            </w:r>
            <w:r>
              <w:rPr>
                <w:noProof/>
                <w:webHidden/>
              </w:rPr>
              <w:fldChar w:fldCharType="begin"/>
            </w:r>
            <w:r>
              <w:rPr>
                <w:noProof/>
                <w:webHidden/>
              </w:rPr>
              <w:instrText xml:space="preserve"> PAGEREF _Toc515041713 \h </w:instrText>
            </w:r>
            <w:r>
              <w:rPr>
                <w:noProof/>
                <w:webHidden/>
              </w:rPr>
            </w:r>
            <w:r>
              <w:rPr>
                <w:noProof/>
                <w:webHidden/>
              </w:rPr>
              <w:fldChar w:fldCharType="separate"/>
            </w:r>
            <w:r>
              <w:rPr>
                <w:noProof/>
                <w:webHidden/>
              </w:rPr>
              <w:t>11</w:t>
            </w:r>
            <w:r>
              <w:rPr>
                <w:noProof/>
                <w:webHidden/>
              </w:rPr>
              <w:fldChar w:fldCharType="end"/>
            </w:r>
          </w:hyperlink>
        </w:p>
        <w:p w14:paraId="78B4B886" w14:textId="136EBD4C" w:rsidR="0093764F" w:rsidRDefault="0093764F">
          <w:pPr>
            <w:pStyle w:val="TOC3"/>
            <w:tabs>
              <w:tab w:val="right" w:pos="9350"/>
            </w:tabs>
            <w:rPr>
              <w:rFonts w:asciiTheme="minorHAnsi" w:eastAsiaTheme="minorEastAsia" w:hAnsiTheme="minorHAnsi" w:cstheme="minorBidi"/>
              <w:noProof/>
              <w:lang w:val="en-AU"/>
            </w:rPr>
          </w:pPr>
          <w:hyperlink w:anchor="_Toc515041714" w:history="1">
            <w:r w:rsidRPr="00C96EA7">
              <w:rPr>
                <w:rStyle w:val="Hyperlink"/>
                <w:noProof/>
              </w:rPr>
              <w:t>2.2.1 Vuzix M100 Smart Glasses</w:t>
            </w:r>
            <w:r>
              <w:rPr>
                <w:noProof/>
                <w:webHidden/>
              </w:rPr>
              <w:tab/>
            </w:r>
            <w:r>
              <w:rPr>
                <w:noProof/>
                <w:webHidden/>
              </w:rPr>
              <w:fldChar w:fldCharType="begin"/>
            </w:r>
            <w:r>
              <w:rPr>
                <w:noProof/>
                <w:webHidden/>
              </w:rPr>
              <w:instrText xml:space="preserve"> PAGEREF _Toc515041714 \h </w:instrText>
            </w:r>
            <w:r>
              <w:rPr>
                <w:noProof/>
                <w:webHidden/>
              </w:rPr>
            </w:r>
            <w:r>
              <w:rPr>
                <w:noProof/>
                <w:webHidden/>
              </w:rPr>
              <w:fldChar w:fldCharType="separate"/>
            </w:r>
            <w:r>
              <w:rPr>
                <w:noProof/>
                <w:webHidden/>
              </w:rPr>
              <w:t>11</w:t>
            </w:r>
            <w:r>
              <w:rPr>
                <w:noProof/>
                <w:webHidden/>
              </w:rPr>
              <w:fldChar w:fldCharType="end"/>
            </w:r>
          </w:hyperlink>
        </w:p>
        <w:p w14:paraId="4817DF78" w14:textId="101CD67B" w:rsidR="0093764F" w:rsidRDefault="0093764F">
          <w:pPr>
            <w:pStyle w:val="TOC3"/>
            <w:tabs>
              <w:tab w:val="right" w:pos="9350"/>
            </w:tabs>
            <w:rPr>
              <w:rFonts w:asciiTheme="minorHAnsi" w:eastAsiaTheme="minorEastAsia" w:hAnsiTheme="minorHAnsi" w:cstheme="minorBidi"/>
              <w:noProof/>
              <w:lang w:val="en-AU"/>
            </w:rPr>
          </w:pPr>
          <w:hyperlink w:anchor="_Toc515041715" w:history="1">
            <w:r w:rsidRPr="00C96EA7">
              <w:rPr>
                <w:rStyle w:val="Hyperlink"/>
                <w:noProof/>
              </w:rPr>
              <w:t>2.2.4 Server</w:t>
            </w:r>
            <w:r>
              <w:rPr>
                <w:noProof/>
                <w:webHidden/>
              </w:rPr>
              <w:tab/>
            </w:r>
            <w:r>
              <w:rPr>
                <w:noProof/>
                <w:webHidden/>
              </w:rPr>
              <w:fldChar w:fldCharType="begin"/>
            </w:r>
            <w:r>
              <w:rPr>
                <w:noProof/>
                <w:webHidden/>
              </w:rPr>
              <w:instrText xml:space="preserve"> PAGEREF _Toc515041715 \h </w:instrText>
            </w:r>
            <w:r>
              <w:rPr>
                <w:noProof/>
                <w:webHidden/>
              </w:rPr>
            </w:r>
            <w:r>
              <w:rPr>
                <w:noProof/>
                <w:webHidden/>
              </w:rPr>
              <w:fldChar w:fldCharType="separate"/>
            </w:r>
            <w:r>
              <w:rPr>
                <w:noProof/>
                <w:webHidden/>
              </w:rPr>
              <w:t>13</w:t>
            </w:r>
            <w:r>
              <w:rPr>
                <w:noProof/>
                <w:webHidden/>
              </w:rPr>
              <w:fldChar w:fldCharType="end"/>
            </w:r>
          </w:hyperlink>
        </w:p>
        <w:p w14:paraId="56E4E2EC" w14:textId="31971978" w:rsidR="0093764F" w:rsidRDefault="0093764F">
          <w:pPr>
            <w:pStyle w:val="TOC1"/>
            <w:tabs>
              <w:tab w:val="right" w:pos="9350"/>
            </w:tabs>
            <w:rPr>
              <w:rFonts w:asciiTheme="minorHAnsi" w:eastAsiaTheme="minorEastAsia" w:hAnsiTheme="minorHAnsi" w:cstheme="minorBidi"/>
              <w:noProof/>
              <w:lang w:val="en-AU"/>
            </w:rPr>
          </w:pPr>
          <w:hyperlink w:anchor="_Toc515041716" w:history="1">
            <w:r w:rsidRPr="00C96EA7">
              <w:rPr>
                <w:rStyle w:val="Hyperlink"/>
                <w:noProof/>
              </w:rPr>
              <w:t>3 Quality</w:t>
            </w:r>
            <w:r>
              <w:rPr>
                <w:noProof/>
                <w:webHidden/>
              </w:rPr>
              <w:tab/>
            </w:r>
            <w:r>
              <w:rPr>
                <w:noProof/>
                <w:webHidden/>
              </w:rPr>
              <w:fldChar w:fldCharType="begin"/>
            </w:r>
            <w:r>
              <w:rPr>
                <w:noProof/>
                <w:webHidden/>
              </w:rPr>
              <w:instrText xml:space="preserve"> PAGEREF _Toc515041716 \h </w:instrText>
            </w:r>
            <w:r>
              <w:rPr>
                <w:noProof/>
                <w:webHidden/>
              </w:rPr>
            </w:r>
            <w:r>
              <w:rPr>
                <w:noProof/>
                <w:webHidden/>
              </w:rPr>
              <w:fldChar w:fldCharType="separate"/>
            </w:r>
            <w:r>
              <w:rPr>
                <w:noProof/>
                <w:webHidden/>
              </w:rPr>
              <w:t>16</w:t>
            </w:r>
            <w:r>
              <w:rPr>
                <w:noProof/>
                <w:webHidden/>
              </w:rPr>
              <w:fldChar w:fldCharType="end"/>
            </w:r>
          </w:hyperlink>
        </w:p>
        <w:p w14:paraId="25E259E4" w14:textId="2BFB2206" w:rsidR="0093764F" w:rsidRDefault="0093764F">
          <w:pPr>
            <w:pStyle w:val="TOC2"/>
            <w:tabs>
              <w:tab w:val="right" w:pos="9350"/>
            </w:tabs>
            <w:rPr>
              <w:rFonts w:asciiTheme="minorHAnsi" w:eastAsiaTheme="minorEastAsia" w:hAnsiTheme="minorHAnsi" w:cstheme="minorBidi"/>
              <w:noProof/>
              <w:lang w:val="en-AU"/>
            </w:rPr>
          </w:pPr>
          <w:hyperlink w:anchor="_Toc515041717" w:history="1">
            <w:r w:rsidRPr="00C96EA7">
              <w:rPr>
                <w:rStyle w:val="Hyperlink"/>
                <w:noProof/>
              </w:rPr>
              <w:t>3.1 Design Patterns</w:t>
            </w:r>
            <w:r>
              <w:rPr>
                <w:noProof/>
                <w:webHidden/>
              </w:rPr>
              <w:tab/>
            </w:r>
            <w:r>
              <w:rPr>
                <w:noProof/>
                <w:webHidden/>
              </w:rPr>
              <w:fldChar w:fldCharType="begin"/>
            </w:r>
            <w:r>
              <w:rPr>
                <w:noProof/>
                <w:webHidden/>
              </w:rPr>
              <w:instrText xml:space="preserve"> PAGEREF _Toc515041717 \h </w:instrText>
            </w:r>
            <w:r>
              <w:rPr>
                <w:noProof/>
                <w:webHidden/>
              </w:rPr>
            </w:r>
            <w:r>
              <w:rPr>
                <w:noProof/>
                <w:webHidden/>
              </w:rPr>
              <w:fldChar w:fldCharType="separate"/>
            </w:r>
            <w:r>
              <w:rPr>
                <w:noProof/>
                <w:webHidden/>
              </w:rPr>
              <w:t>16</w:t>
            </w:r>
            <w:r>
              <w:rPr>
                <w:noProof/>
                <w:webHidden/>
              </w:rPr>
              <w:fldChar w:fldCharType="end"/>
            </w:r>
          </w:hyperlink>
        </w:p>
        <w:p w14:paraId="779F57B7" w14:textId="47B464E9" w:rsidR="0093764F" w:rsidRDefault="0093764F">
          <w:pPr>
            <w:pStyle w:val="TOC3"/>
            <w:tabs>
              <w:tab w:val="right" w:pos="9350"/>
            </w:tabs>
            <w:rPr>
              <w:rFonts w:asciiTheme="minorHAnsi" w:eastAsiaTheme="minorEastAsia" w:hAnsiTheme="minorHAnsi" w:cstheme="minorBidi"/>
              <w:noProof/>
              <w:lang w:val="en-AU"/>
            </w:rPr>
          </w:pPr>
          <w:hyperlink w:anchor="_Toc515041718" w:history="1">
            <w:r w:rsidRPr="00C96EA7">
              <w:rPr>
                <w:rStyle w:val="Hyperlink"/>
                <w:noProof/>
              </w:rPr>
              <w:t>3.1.1 Model View Controller</w:t>
            </w:r>
            <w:r>
              <w:rPr>
                <w:noProof/>
                <w:webHidden/>
              </w:rPr>
              <w:tab/>
            </w:r>
            <w:r>
              <w:rPr>
                <w:noProof/>
                <w:webHidden/>
              </w:rPr>
              <w:fldChar w:fldCharType="begin"/>
            </w:r>
            <w:r>
              <w:rPr>
                <w:noProof/>
                <w:webHidden/>
              </w:rPr>
              <w:instrText xml:space="preserve"> PAGEREF _Toc515041718 \h </w:instrText>
            </w:r>
            <w:r>
              <w:rPr>
                <w:noProof/>
                <w:webHidden/>
              </w:rPr>
            </w:r>
            <w:r>
              <w:rPr>
                <w:noProof/>
                <w:webHidden/>
              </w:rPr>
              <w:fldChar w:fldCharType="separate"/>
            </w:r>
            <w:r>
              <w:rPr>
                <w:noProof/>
                <w:webHidden/>
              </w:rPr>
              <w:t>16</w:t>
            </w:r>
            <w:r>
              <w:rPr>
                <w:noProof/>
                <w:webHidden/>
              </w:rPr>
              <w:fldChar w:fldCharType="end"/>
            </w:r>
          </w:hyperlink>
        </w:p>
        <w:p w14:paraId="36F50A28" w14:textId="2A023378" w:rsidR="0093764F" w:rsidRDefault="0093764F">
          <w:pPr>
            <w:pStyle w:val="TOC3"/>
            <w:tabs>
              <w:tab w:val="right" w:pos="9350"/>
            </w:tabs>
            <w:rPr>
              <w:rFonts w:asciiTheme="minorHAnsi" w:eastAsiaTheme="minorEastAsia" w:hAnsiTheme="minorHAnsi" w:cstheme="minorBidi"/>
              <w:noProof/>
              <w:lang w:val="en-AU"/>
            </w:rPr>
          </w:pPr>
          <w:hyperlink w:anchor="_Toc515041719" w:history="1">
            <w:r w:rsidRPr="00C96EA7">
              <w:rPr>
                <w:rStyle w:val="Hyperlink"/>
                <w:noProof/>
              </w:rPr>
              <w:t>3.1.2 Client - Server Architecture Pattern</w:t>
            </w:r>
            <w:r>
              <w:rPr>
                <w:noProof/>
                <w:webHidden/>
              </w:rPr>
              <w:tab/>
            </w:r>
            <w:r>
              <w:rPr>
                <w:noProof/>
                <w:webHidden/>
              </w:rPr>
              <w:fldChar w:fldCharType="begin"/>
            </w:r>
            <w:r>
              <w:rPr>
                <w:noProof/>
                <w:webHidden/>
              </w:rPr>
              <w:instrText xml:space="preserve"> PAGEREF _Toc515041719 \h </w:instrText>
            </w:r>
            <w:r>
              <w:rPr>
                <w:noProof/>
                <w:webHidden/>
              </w:rPr>
            </w:r>
            <w:r>
              <w:rPr>
                <w:noProof/>
                <w:webHidden/>
              </w:rPr>
              <w:fldChar w:fldCharType="separate"/>
            </w:r>
            <w:r>
              <w:rPr>
                <w:noProof/>
                <w:webHidden/>
              </w:rPr>
              <w:t>17</w:t>
            </w:r>
            <w:r>
              <w:rPr>
                <w:noProof/>
                <w:webHidden/>
              </w:rPr>
              <w:fldChar w:fldCharType="end"/>
            </w:r>
          </w:hyperlink>
        </w:p>
        <w:p w14:paraId="719371FA" w14:textId="2F44B789" w:rsidR="0093764F" w:rsidRDefault="0093764F">
          <w:pPr>
            <w:pStyle w:val="TOC2"/>
            <w:tabs>
              <w:tab w:val="right" w:pos="9350"/>
            </w:tabs>
            <w:rPr>
              <w:rFonts w:asciiTheme="minorHAnsi" w:eastAsiaTheme="minorEastAsia" w:hAnsiTheme="minorHAnsi" w:cstheme="minorBidi"/>
              <w:noProof/>
              <w:lang w:val="en-AU"/>
            </w:rPr>
          </w:pPr>
          <w:hyperlink w:anchor="_Toc515041720" w:history="1">
            <w:r w:rsidRPr="00C96EA7">
              <w:rPr>
                <w:rStyle w:val="Hyperlink"/>
                <w:noProof/>
              </w:rPr>
              <w:t>3.2 Extensions</w:t>
            </w:r>
            <w:r>
              <w:rPr>
                <w:noProof/>
                <w:webHidden/>
              </w:rPr>
              <w:tab/>
            </w:r>
            <w:r>
              <w:rPr>
                <w:noProof/>
                <w:webHidden/>
              </w:rPr>
              <w:fldChar w:fldCharType="begin"/>
            </w:r>
            <w:r>
              <w:rPr>
                <w:noProof/>
                <w:webHidden/>
              </w:rPr>
              <w:instrText xml:space="preserve"> PAGEREF _Toc515041720 \h </w:instrText>
            </w:r>
            <w:r>
              <w:rPr>
                <w:noProof/>
                <w:webHidden/>
              </w:rPr>
            </w:r>
            <w:r>
              <w:rPr>
                <w:noProof/>
                <w:webHidden/>
              </w:rPr>
              <w:fldChar w:fldCharType="separate"/>
            </w:r>
            <w:r>
              <w:rPr>
                <w:noProof/>
                <w:webHidden/>
              </w:rPr>
              <w:t>17</w:t>
            </w:r>
            <w:r>
              <w:rPr>
                <w:noProof/>
                <w:webHidden/>
              </w:rPr>
              <w:fldChar w:fldCharType="end"/>
            </w:r>
          </w:hyperlink>
        </w:p>
        <w:p w14:paraId="40886EAB" w14:textId="4912BCDD" w:rsidR="0093764F" w:rsidRDefault="0093764F">
          <w:pPr>
            <w:pStyle w:val="TOC2"/>
            <w:tabs>
              <w:tab w:val="right" w:pos="9350"/>
            </w:tabs>
            <w:rPr>
              <w:rFonts w:asciiTheme="minorHAnsi" w:eastAsiaTheme="minorEastAsia" w:hAnsiTheme="minorHAnsi" w:cstheme="minorBidi"/>
              <w:noProof/>
              <w:lang w:val="en-AU"/>
            </w:rPr>
          </w:pPr>
          <w:hyperlink w:anchor="_Toc515041721" w:history="1">
            <w:r w:rsidRPr="00C96EA7">
              <w:rPr>
                <w:rStyle w:val="Hyperlink"/>
                <w:noProof/>
              </w:rPr>
              <w:t>3.3 Conclusion</w:t>
            </w:r>
            <w:r>
              <w:rPr>
                <w:noProof/>
                <w:webHidden/>
              </w:rPr>
              <w:tab/>
            </w:r>
            <w:r>
              <w:rPr>
                <w:noProof/>
                <w:webHidden/>
              </w:rPr>
              <w:fldChar w:fldCharType="begin"/>
            </w:r>
            <w:r>
              <w:rPr>
                <w:noProof/>
                <w:webHidden/>
              </w:rPr>
              <w:instrText xml:space="preserve"> PAGEREF _Toc515041721 \h </w:instrText>
            </w:r>
            <w:r>
              <w:rPr>
                <w:noProof/>
                <w:webHidden/>
              </w:rPr>
            </w:r>
            <w:r>
              <w:rPr>
                <w:noProof/>
                <w:webHidden/>
              </w:rPr>
              <w:fldChar w:fldCharType="separate"/>
            </w:r>
            <w:r>
              <w:rPr>
                <w:noProof/>
                <w:webHidden/>
              </w:rPr>
              <w:t>17</w:t>
            </w:r>
            <w:r>
              <w:rPr>
                <w:noProof/>
                <w:webHidden/>
              </w:rPr>
              <w:fldChar w:fldCharType="end"/>
            </w:r>
          </w:hyperlink>
        </w:p>
        <w:p w14:paraId="1414097A" w14:textId="060D3564" w:rsidR="008F6506" w:rsidRDefault="00B47E4A">
          <w:pPr>
            <w:tabs>
              <w:tab w:val="right" w:pos="9360"/>
            </w:tabs>
            <w:spacing w:before="60" w:after="80" w:line="240" w:lineRule="auto"/>
            <w:ind w:left="360"/>
          </w:pPr>
          <w:r>
            <w:fldChar w:fldCharType="end"/>
          </w:r>
        </w:p>
      </w:sdtContent>
    </w:sdt>
    <w:p w14:paraId="5FBC5BEB" w14:textId="77777777" w:rsidR="008F6506" w:rsidRDefault="008F6506">
      <w:pPr>
        <w:pStyle w:val="Title"/>
      </w:pPr>
      <w:bookmarkStart w:id="2" w:name="_vgdtw65xoqto" w:colFirst="0" w:colLast="0"/>
      <w:bookmarkEnd w:id="2"/>
    </w:p>
    <w:p w14:paraId="581F34F7" w14:textId="77777777" w:rsidR="008F6506" w:rsidRDefault="008F6506"/>
    <w:p w14:paraId="403FC577" w14:textId="77777777" w:rsidR="008F6506" w:rsidRDefault="008F6506"/>
    <w:p w14:paraId="698748FC" w14:textId="77777777" w:rsidR="008F6506" w:rsidRDefault="008F6506"/>
    <w:p w14:paraId="0607D4D3" w14:textId="77777777" w:rsidR="008F6506" w:rsidRDefault="008F6506"/>
    <w:p w14:paraId="757C5DFE" w14:textId="77777777" w:rsidR="008F6506" w:rsidRDefault="008F6506"/>
    <w:p w14:paraId="3F2ED415" w14:textId="77777777" w:rsidR="008F6506" w:rsidRDefault="008F6506"/>
    <w:p w14:paraId="028AF862" w14:textId="77777777" w:rsidR="008F6506" w:rsidRDefault="008F6506"/>
    <w:p w14:paraId="28677768" w14:textId="77777777" w:rsidR="008F6506" w:rsidRDefault="008F6506">
      <w:bookmarkStart w:id="3" w:name="_GoBack"/>
      <w:bookmarkEnd w:id="3"/>
    </w:p>
    <w:p w14:paraId="245CA647" w14:textId="77777777" w:rsidR="008F6506" w:rsidRDefault="008F6506"/>
    <w:p w14:paraId="1163C5F1" w14:textId="77777777" w:rsidR="008F6506" w:rsidRDefault="008F6506"/>
    <w:p w14:paraId="3BAD615A" w14:textId="77777777" w:rsidR="008F6506" w:rsidRDefault="008F6506"/>
    <w:p w14:paraId="057C9962" w14:textId="77777777" w:rsidR="008F6506" w:rsidRDefault="008F6506"/>
    <w:p w14:paraId="1814F65B" w14:textId="77777777" w:rsidR="008F6506" w:rsidRDefault="008F6506"/>
    <w:p w14:paraId="773BCBE9" w14:textId="77777777" w:rsidR="008F6506" w:rsidRDefault="008F6506"/>
    <w:p w14:paraId="4C0A9517" w14:textId="77777777" w:rsidR="008F6506" w:rsidRDefault="008F6506"/>
    <w:p w14:paraId="4D067F7A" w14:textId="77777777" w:rsidR="008F6506" w:rsidRDefault="008F6506"/>
    <w:p w14:paraId="0D554949" w14:textId="77777777" w:rsidR="008F6506" w:rsidRDefault="008F6506"/>
    <w:p w14:paraId="1BE92075" w14:textId="77777777" w:rsidR="008F6506" w:rsidRDefault="008F6506"/>
    <w:p w14:paraId="598EDF0D" w14:textId="77777777" w:rsidR="008F6506" w:rsidRDefault="008F6506"/>
    <w:p w14:paraId="590FD88D" w14:textId="77777777" w:rsidR="008F6506" w:rsidRDefault="008F6506"/>
    <w:p w14:paraId="4FF38977" w14:textId="77777777" w:rsidR="008F6506" w:rsidRDefault="008F6506"/>
    <w:p w14:paraId="4CED77D1" w14:textId="77777777" w:rsidR="008F6506" w:rsidRDefault="008F6506"/>
    <w:p w14:paraId="4D1A61BE" w14:textId="77777777" w:rsidR="008F6506" w:rsidRDefault="008F6506"/>
    <w:p w14:paraId="0824A78B" w14:textId="77777777" w:rsidR="008F6506" w:rsidRDefault="008F6506"/>
    <w:p w14:paraId="013C3A18" w14:textId="77777777" w:rsidR="008F6506" w:rsidRDefault="008F6506"/>
    <w:p w14:paraId="7E8D5FD7" w14:textId="77777777" w:rsidR="008F6506" w:rsidRDefault="008F6506"/>
    <w:p w14:paraId="10A2B2FF" w14:textId="77777777" w:rsidR="008F6506" w:rsidRDefault="008F6506"/>
    <w:p w14:paraId="4CB99144" w14:textId="77777777" w:rsidR="008F6506" w:rsidRDefault="008F6506"/>
    <w:p w14:paraId="0606B320" w14:textId="77777777" w:rsidR="008F6506" w:rsidRDefault="008F6506"/>
    <w:p w14:paraId="4A1288CC" w14:textId="77777777" w:rsidR="008F6506" w:rsidRDefault="008F6506"/>
    <w:p w14:paraId="4416E076" w14:textId="77777777" w:rsidR="008F6506" w:rsidRDefault="008F6506"/>
    <w:p w14:paraId="3CADED5A" w14:textId="77777777" w:rsidR="008F6506" w:rsidRDefault="008F6506"/>
    <w:p w14:paraId="77777168" w14:textId="77777777" w:rsidR="008F6506" w:rsidRDefault="008F6506"/>
    <w:p w14:paraId="3C468935" w14:textId="77777777" w:rsidR="008F6506" w:rsidRDefault="008F6506"/>
    <w:p w14:paraId="790A9BC7" w14:textId="77777777" w:rsidR="008F6506" w:rsidRDefault="008F6506"/>
    <w:p w14:paraId="27072638" w14:textId="77777777" w:rsidR="008F6506" w:rsidRDefault="00B47E4A">
      <w:pPr>
        <w:pStyle w:val="Title"/>
      </w:pPr>
      <w:bookmarkStart w:id="4" w:name="_qqa2ywojbjw2" w:colFirst="0" w:colLast="0"/>
      <w:bookmarkEnd w:id="4"/>
      <w:r>
        <w:t xml:space="preserve">Executive Summary </w:t>
      </w:r>
    </w:p>
    <w:p w14:paraId="5851EECF" w14:textId="77777777" w:rsidR="008F6506" w:rsidRDefault="008F6506"/>
    <w:p w14:paraId="5A436B71" w14:textId="77777777" w:rsidR="008F6506" w:rsidRDefault="00B47E4A" w:rsidP="00B47E4A">
      <w:pPr>
        <w:jc w:val="both"/>
      </w:pPr>
      <w:r>
        <w:t>The current state of remote training and guidance is not in a state that is effective in comparison to in person training. In most cases, either the person being trained must travel do a different location to be trained, or the instructor that is allocated to train the individual must go to the location of that said individual. This becomes a bigger issue when trainees are in multiple locations, making this method of training tedious and costly.</w:t>
      </w:r>
    </w:p>
    <w:p w14:paraId="677DABA2" w14:textId="77777777" w:rsidR="008F6506" w:rsidRDefault="008F6506"/>
    <w:p w14:paraId="5B2E6108" w14:textId="77777777" w:rsidR="008F6506" w:rsidRDefault="00B47E4A" w:rsidP="00B47E4A">
      <w:pPr>
        <w:jc w:val="both"/>
      </w:pPr>
      <w:r>
        <w:t>The solution to reduce the effort and cost in remote guidance, whilst still maintaining training efficiency and efficacy, is to simulate in person training, whilst maintaining the possibility for the instructor to be in a different location as the trainee. To simulate this condition, we have researched effective ways that maintain high levels of learning, and we found that having the first-person perspective of the instructor, regarding the task being completed, was an effective way in completing and learning to complete that specific task.</w:t>
      </w:r>
    </w:p>
    <w:p w14:paraId="1D4D616D" w14:textId="77777777" w:rsidR="008F6506" w:rsidRDefault="008F6506" w:rsidP="00B47E4A">
      <w:pPr>
        <w:jc w:val="both"/>
      </w:pPr>
    </w:p>
    <w:p w14:paraId="3C9F4D31" w14:textId="77777777" w:rsidR="008F6506" w:rsidRDefault="00B47E4A" w:rsidP="00B47E4A">
      <w:pPr>
        <w:jc w:val="both"/>
      </w:pPr>
      <w:r>
        <w:t>Our solution involves integrating a smart glass Vuzix m100 as a platform to prototype our solution, to prove that this concept is effective. A hand gesture recognition program will be written to interface with the smart glass platform, so that the instructor can send first perspective instructions to the operator/trainee. First a video live recording of the operator/trainee’s environment will be streamed to the instructor so that the instructor has the first person’s perspective of the operator. Once the Instructor has a view of what the operator is seeing, at the same time in real time, the instructor’s own smart glasses will be recording his/her own environment, but the difference here is that the instructor’s own view will be processed so that only the hands of the instructor, is extracted from the video stream. The hands that are extracted are then overlaid on top of the operators view and sent back to the operator. This is so that the operator can see what the instructor wants him/her to focus on. Both the instructor and the operator will both have a first person’s perspective view of each other’s view of their own environment.</w:t>
      </w:r>
    </w:p>
    <w:p w14:paraId="46612C4A" w14:textId="77777777" w:rsidR="008F6506" w:rsidRDefault="008F6506" w:rsidP="00B47E4A">
      <w:pPr>
        <w:jc w:val="both"/>
      </w:pPr>
    </w:p>
    <w:p w14:paraId="18ECE468" w14:textId="77777777" w:rsidR="008F6506" w:rsidRDefault="00B47E4A" w:rsidP="00B47E4A">
      <w:pPr>
        <w:jc w:val="both"/>
      </w:pPr>
      <w:r>
        <w:t xml:space="preserve">Future extensibility has also been designed into the proposed solution so that more complex functionalities can be implemented. For example, object recognition capabilities for object selection to improve intuitiveness of the product, and, hand gesture recognition and controls, to have options controlled by hand gestures, instead of using the conventional menu items or physical buttons. </w:t>
      </w:r>
    </w:p>
    <w:p w14:paraId="5303353C" w14:textId="77777777" w:rsidR="008F6506" w:rsidRDefault="008F6506" w:rsidP="00B47E4A">
      <w:pPr>
        <w:jc w:val="both"/>
      </w:pPr>
    </w:p>
    <w:p w14:paraId="3D1E1544" w14:textId="77777777" w:rsidR="008F6506" w:rsidRDefault="00B47E4A" w:rsidP="00B47E4A">
      <w:pPr>
        <w:jc w:val="both"/>
      </w:pPr>
      <w:r>
        <w:t xml:space="preserve">This document covers the high-level system architecture for the problem analysis, deployment diagram component diagram and package diagram; and component, responsibility collaborator cards. It does not attempt to show implementations of the candidate components. </w:t>
      </w:r>
    </w:p>
    <w:p w14:paraId="46229CB5" w14:textId="77777777" w:rsidR="008F6506" w:rsidRDefault="00B47E4A">
      <w:pPr>
        <w:pStyle w:val="Heading1"/>
      </w:pPr>
      <w:bookmarkStart w:id="5" w:name="_Toc515041687"/>
      <w:r>
        <w:lastRenderedPageBreak/>
        <w:t>1 Problem Analysis</w:t>
      </w:r>
      <w:bookmarkEnd w:id="5"/>
      <w:r>
        <w:t xml:space="preserve"> </w:t>
      </w:r>
    </w:p>
    <w:p w14:paraId="38E29EC6" w14:textId="77777777" w:rsidR="008F6506" w:rsidRDefault="00B47E4A">
      <w:pPr>
        <w:pStyle w:val="Heading2"/>
      </w:pPr>
      <w:bookmarkStart w:id="6" w:name="_Toc515041688"/>
      <w:r>
        <w:t>1.1 Goals</w:t>
      </w:r>
      <w:bookmarkEnd w:id="6"/>
      <w:r>
        <w:t xml:space="preserve"> </w:t>
      </w:r>
    </w:p>
    <w:p w14:paraId="68F1F5A8" w14:textId="77777777" w:rsidR="008F6506" w:rsidRDefault="00B47E4A" w:rsidP="00B47E4A">
      <w:pPr>
        <w:jc w:val="both"/>
      </w:pPr>
      <w:r>
        <w:t>The creation of a platform where and instructor can communicate to other operators/trainees remotely, without compromising the efficiency and efficacy of their work. This instructor must be able to communicate with an operator in a distant location as if it were simulating a real situation where the instructor is in one country and respective operator is in another country.</w:t>
      </w:r>
    </w:p>
    <w:p w14:paraId="256A252B" w14:textId="77777777" w:rsidR="008F6506" w:rsidRDefault="008F6506" w:rsidP="00B47E4A">
      <w:pPr>
        <w:jc w:val="both"/>
      </w:pPr>
    </w:p>
    <w:p w14:paraId="7420B51D" w14:textId="77777777" w:rsidR="008F6506" w:rsidRDefault="00B47E4A" w:rsidP="00B47E4A">
      <w:pPr>
        <w:jc w:val="both"/>
      </w:pPr>
      <w:r>
        <w:t>The platform must be able to maintain connection speeds and keep real time video feeds under testing in remote areas.</w:t>
      </w:r>
    </w:p>
    <w:p w14:paraId="25D11937" w14:textId="77777777" w:rsidR="008F6506" w:rsidRDefault="00B47E4A">
      <w:pPr>
        <w:pStyle w:val="Heading2"/>
      </w:pPr>
      <w:bookmarkStart w:id="7" w:name="_Toc515041689"/>
      <w:r>
        <w:t>1.2 Assumptions</w:t>
      </w:r>
      <w:bookmarkEnd w:id="7"/>
      <w:r>
        <w:t xml:space="preserve"> </w:t>
      </w:r>
    </w:p>
    <w:p w14:paraId="61C11A3C" w14:textId="77777777" w:rsidR="008F6506" w:rsidRDefault="00B47E4A" w:rsidP="00B47E4A">
      <w:pPr>
        <w:jc w:val="both"/>
      </w:pPr>
      <w:r>
        <w:t>The following assumptions has been made to create a complete object design:</w:t>
      </w:r>
    </w:p>
    <w:p w14:paraId="48186609" w14:textId="77777777" w:rsidR="008F6506" w:rsidRDefault="00B47E4A" w:rsidP="00B47E4A">
      <w:pPr>
        <w:numPr>
          <w:ilvl w:val="0"/>
          <w:numId w:val="2"/>
        </w:numPr>
        <w:contextualSpacing/>
        <w:jc w:val="both"/>
      </w:pPr>
      <w:r>
        <w:t>The prototype will have the operator device and instructor device hard coded to simplify the design</w:t>
      </w:r>
    </w:p>
    <w:p w14:paraId="6B0F32DF" w14:textId="77777777" w:rsidR="008F6506" w:rsidRDefault="00B47E4A" w:rsidP="00B47E4A">
      <w:pPr>
        <w:numPr>
          <w:ilvl w:val="0"/>
          <w:numId w:val="2"/>
        </w:numPr>
        <w:contextualSpacing/>
        <w:jc w:val="both"/>
      </w:pPr>
      <w:r>
        <w:t>The communication between two smart glasses will use the network connection of a hot spot/server. Namely another device such as a phone or laptop, and it will have the image/video processing on that external device</w:t>
      </w:r>
    </w:p>
    <w:p w14:paraId="411F796A" w14:textId="77777777" w:rsidR="008F6506" w:rsidRDefault="00B47E4A" w:rsidP="00B47E4A">
      <w:pPr>
        <w:numPr>
          <w:ilvl w:val="0"/>
          <w:numId w:val="2"/>
        </w:numPr>
        <w:contextualSpacing/>
        <w:jc w:val="both"/>
      </w:pPr>
      <w:r>
        <w:t>When the object recognition is implemented, no database will be used to store the definitions, but a neural network model will be pre-trained on a separate computer, to reduce the resources used on the prototype devices.</w:t>
      </w:r>
    </w:p>
    <w:p w14:paraId="6F81C0A1" w14:textId="77777777" w:rsidR="008F6506" w:rsidRDefault="00B47E4A" w:rsidP="00B47E4A">
      <w:pPr>
        <w:pStyle w:val="Heading2"/>
      </w:pPr>
      <w:bookmarkStart w:id="8" w:name="_Toc515041690"/>
      <w:r>
        <w:t>1.3 Simplifications</w:t>
      </w:r>
      <w:bookmarkEnd w:id="8"/>
      <w:r>
        <w:t xml:space="preserve"> </w:t>
      </w:r>
    </w:p>
    <w:p w14:paraId="5FC7DA9F" w14:textId="77777777" w:rsidR="008F6506" w:rsidRDefault="00B47E4A" w:rsidP="00B47E4A">
      <w:pPr>
        <w:jc w:val="both"/>
      </w:pPr>
      <w:r>
        <w:t>The smart glass remote guidance-based guidance system will only appear to implement the remote guidance features using video streaming to users of the system, internally it is simplified in the following ways:</w:t>
      </w:r>
    </w:p>
    <w:p w14:paraId="111AE29A" w14:textId="77777777" w:rsidR="008F6506" w:rsidRDefault="008F6506" w:rsidP="00B47E4A">
      <w:pPr>
        <w:jc w:val="both"/>
      </w:pPr>
    </w:p>
    <w:p w14:paraId="4F73E372" w14:textId="77777777" w:rsidR="008F6506" w:rsidRDefault="00B47E4A" w:rsidP="00B47E4A">
      <w:pPr>
        <w:numPr>
          <w:ilvl w:val="0"/>
          <w:numId w:val="3"/>
        </w:numPr>
        <w:contextualSpacing/>
        <w:jc w:val="both"/>
      </w:pPr>
      <w:r>
        <w:t>Roles are hardcoded and there is no ability to changes roles, unless resetting the whole device</w:t>
      </w:r>
    </w:p>
    <w:p w14:paraId="2BE95A6A" w14:textId="77777777" w:rsidR="008F6506" w:rsidRDefault="00B47E4A" w:rsidP="00B47E4A">
      <w:pPr>
        <w:numPr>
          <w:ilvl w:val="0"/>
          <w:numId w:val="3"/>
        </w:numPr>
        <w:contextualSpacing/>
        <w:jc w:val="both"/>
      </w:pPr>
      <w:r>
        <w:t>In this prototype demonstration, only two devices are used, one instructor and one operator. The prototype will not have the capabilities to connect to multiple devices (instructors will not be able to connect to multiple operators and multiple operators will not be able to choose the instructor because they will be hardcoded).</w:t>
      </w:r>
    </w:p>
    <w:p w14:paraId="323E71B8" w14:textId="77777777" w:rsidR="008F6506" w:rsidRDefault="00B47E4A" w:rsidP="00B47E4A">
      <w:pPr>
        <w:numPr>
          <w:ilvl w:val="0"/>
          <w:numId w:val="3"/>
        </w:numPr>
        <w:contextualSpacing/>
        <w:jc w:val="both"/>
      </w:pPr>
      <w:r>
        <w:t xml:space="preserve">As this is only a demonstration, security will not be </w:t>
      </w:r>
      <w:proofErr w:type="gramStart"/>
      <w:r>
        <w:t>looked into</w:t>
      </w:r>
      <w:proofErr w:type="gramEnd"/>
      <w:r>
        <w:t xml:space="preserve"> to a great degree. As connections will be hardcoded.</w:t>
      </w:r>
    </w:p>
    <w:p w14:paraId="209D7830" w14:textId="77777777" w:rsidR="008F6506" w:rsidRDefault="00B47E4A" w:rsidP="00B47E4A">
      <w:pPr>
        <w:numPr>
          <w:ilvl w:val="0"/>
          <w:numId w:val="3"/>
        </w:numPr>
        <w:contextualSpacing/>
        <w:jc w:val="both"/>
      </w:pPr>
      <w:r>
        <w:t>Demonstration will happen in a closed environment i.e. having a local server to test the platform, instead of connecting through the internet and/or cloud to test the remote capabilities.</w:t>
      </w:r>
    </w:p>
    <w:p w14:paraId="541882D5" w14:textId="77777777" w:rsidR="008F6506" w:rsidRDefault="00B47E4A" w:rsidP="00B47E4A">
      <w:pPr>
        <w:numPr>
          <w:ilvl w:val="0"/>
          <w:numId w:val="3"/>
        </w:numPr>
        <w:contextualSpacing/>
        <w:jc w:val="both"/>
      </w:pPr>
      <w:r>
        <w:lastRenderedPageBreak/>
        <w:t>We will be using libraries to handle the network communication between the users and the server, therefore the architecture of the network communication can be treated as a black box/subsystem.</w:t>
      </w:r>
    </w:p>
    <w:p w14:paraId="4B600476" w14:textId="77777777" w:rsidR="008F6506" w:rsidRDefault="00B47E4A">
      <w:pPr>
        <w:pStyle w:val="Heading1"/>
      </w:pPr>
      <w:bookmarkStart w:id="9" w:name="_Toc515041691"/>
      <w:r>
        <w:t>2 Candidate Architecture</w:t>
      </w:r>
      <w:bookmarkEnd w:id="9"/>
      <w:r>
        <w:t xml:space="preserve"> </w:t>
      </w:r>
    </w:p>
    <w:p w14:paraId="3D980FF7" w14:textId="77777777" w:rsidR="008F6506" w:rsidRDefault="00B47E4A">
      <w:pPr>
        <w:pStyle w:val="Heading2"/>
      </w:pPr>
      <w:bookmarkStart w:id="10" w:name="_Toc515041692"/>
      <w:r>
        <w:t>2.1 Overview</w:t>
      </w:r>
      <w:bookmarkEnd w:id="10"/>
      <w:r>
        <w:t xml:space="preserve"> </w:t>
      </w:r>
    </w:p>
    <w:p w14:paraId="0DA93C31" w14:textId="77777777" w:rsidR="008F6506" w:rsidRDefault="008F6506"/>
    <w:p w14:paraId="3076E5E4" w14:textId="77777777" w:rsidR="008F6506" w:rsidRDefault="00B47E4A">
      <w:pPr>
        <w:pStyle w:val="Heading3"/>
      </w:pPr>
      <w:bookmarkStart w:id="11" w:name="_Toc515041693"/>
      <w:r>
        <w:t>2.1.1 Deployment Diagram</w:t>
      </w:r>
      <w:bookmarkEnd w:id="11"/>
    </w:p>
    <w:p w14:paraId="5C5E173F" w14:textId="77777777" w:rsidR="008F6506" w:rsidRDefault="008F6506"/>
    <w:p w14:paraId="20AEA74D" w14:textId="77777777" w:rsidR="008F6506" w:rsidRDefault="00B47E4A">
      <w:r>
        <w:rPr>
          <w:noProof/>
        </w:rPr>
        <w:drawing>
          <wp:inline distT="114300" distB="114300" distL="114300" distR="114300" wp14:anchorId="5E54F664" wp14:editId="7C7D4938">
            <wp:extent cx="5943600" cy="30099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t="11" b="11"/>
                    <a:stretch>
                      <a:fillRect/>
                    </a:stretch>
                  </pic:blipFill>
                  <pic:spPr>
                    <a:xfrm>
                      <a:off x="0" y="0"/>
                      <a:ext cx="5943600" cy="3009900"/>
                    </a:xfrm>
                    <a:prstGeom prst="rect">
                      <a:avLst/>
                    </a:prstGeom>
                    <a:ln/>
                  </pic:spPr>
                </pic:pic>
              </a:graphicData>
            </a:graphic>
          </wp:inline>
        </w:drawing>
      </w:r>
    </w:p>
    <w:p w14:paraId="6754FF86" w14:textId="77777777" w:rsidR="008F6506" w:rsidRDefault="00B47E4A">
      <w:pPr>
        <w:pStyle w:val="Heading4"/>
      </w:pPr>
      <w:bookmarkStart w:id="12" w:name="_Toc515041694"/>
      <w:r>
        <w:t>2.1.1.1 Justification</w:t>
      </w:r>
      <w:bookmarkEnd w:id="12"/>
      <w:r>
        <w:t xml:space="preserve"> </w:t>
      </w:r>
    </w:p>
    <w:p w14:paraId="42DBAD9E" w14:textId="77777777" w:rsidR="008F6506" w:rsidRDefault="00B47E4A" w:rsidP="0093764F">
      <w:pPr>
        <w:jc w:val="both"/>
      </w:pPr>
      <w:r>
        <w:t xml:space="preserve">The deployment diagram shown in Figure 1, describes the dependencies and order of how the system is set up. In this case, there are two </w:t>
      </w:r>
      <w:proofErr w:type="spellStart"/>
      <w:r>
        <w:t>initialising</w:t>
      </w:r>
      <w:proofErr w:type="spellEnd"/>
      <w:r>
        <w:t xml:space="preserve"> files, one on the server and one on the client(s) (</w:t>
      </w:r>
      <w:proofErr w:type="spellStart"/>
      <w:r>
        <w:t>vuzix</w:t>
      </w:r>
      <w:proofErr w:type="spellEnd"/>
      <w:r>
        <w:t xml:space="preserve"> glasses). Server.js initializes the server on the laptop and the RGS.js </w:t>
      </w:r>
      <w:proofErr w:type="spellStart"/>
      <w:r>
        <w:t>initialises</w:t>
      </w:r>
      <w:proofErr w:type="spellEnd"/>
      <w:r>
        <w:t xml:space="preserve"> the system on the Vuzix glasses. The laptop is used to host the local server that will be used for the two Vuzix clients to connect to. The server is needed, so that the two glasses can communicate to each other, through the server. The server is also needed so that the overhead of the video processing is removed from the glasses and the video processing is done on the server instead (this is just one of many solutions, but this is the solution that the team has chosen to go with). Within the server device, the server.js file is used to </w:t>
      </w:r>
      <w:proofErr w:type="spellStart"/>
      <w:r>
        <w:t>initialise</w:t>
      </w:r>
      <w:proofErr w:type="spellEnd"/>
      <w:r>
        <w:t xml:space="preserve"> and deploy NodeJS. NodeJS is the execution environment where sub-systems that handle the video processing and the network communications, are set up. </w:t>
      </w:r>
      <w:proofErr w:type="spellStart"/>
      <w:r>
        <w:t>ProcessVideo</w:t>
      </w:r>
      <w:proofErr w:type="spellEnd"/>
      <w:r>
        <w:t xml:space="preserve"> subsystem then deploys </w:t>
      </w:r>
      <w:r>
        <w:lastRenderedPageBreak/>
        <w:t xml:space="preserve">and uses </w:t>
      </w:r>
      <w:r w:rsidR="0093764F">
        <w:t>OpenCV</w:t>
      </w:r>
      <w:r>
        <w:t xml:space="preserve"> to process the video streaming. The communication subsystem within the execution environment is used to handle the network communication between the clients and the server, which is done by using HLS (Http Live Streaming). HLS is used for cross device communication. The communication between the </w:t>
      </w:r>
      <w:proofErr w:type="spellStart"/>
      <w:r>
        <w:t>vuzix</w:t>
      </w:r>
      <w:proofErr w:type="spellEnd"/>
      <w:r>
        <w:t xml:space="preserve"> glasses and the server is facilitated by their respective </w:t>
      </w:r>
      <w:r w:rsidR="0093764F">
        <w:t>Wi-Fi</w:t>
      </w:r>
      <w:r>
        <w:t xml:space="preserve"> modules. On the client end, the Android environment on the </w:t>
      </w:r>
      <w:proofErr w:type="spellStart"/>
      <w:r>
        <w:t>vuzix</w:t>
      </w:r>
      <w:proofErr w:type="spellEnd"/>
      <w:r>
        <w:t xml:space="preserve"> is deployed with the RGS.js artifact (remote guidance system.js). The execution environment contains three subsystems for handling communication, data capture and data </w:t>
      </w:r>
      <w:r w:rsidR="0093764F">
        <w:t>display. The</w:t>
      </w:r>
      <w:r>
        <w:t xml:space="preserve"> communication subsystem of the android </w:t>
      </w:r>
      <w:r w:rsidR="0093764F">
        <w:t>WebView</w:t>
      </w:r>
      <w:r>
        <w:t xml:space="preserve"> also deploys HLS for cross device communication. </w:t>
      </w:r>
      <w:proofErr w:type="spellStart"/>
      <w:r>
        <w:t>CaptureData</w:t>
      </w:r>
      <w:proofErr w:type="spellEnd"/>
      <w:r>
        <w:t xml:space="preserve"> subsystem communicates with device buttons, device camera and device microphone. </w:t>
      </w:r>
      <w:proofErr w:type="spellStart"/>
      <w:r>
        <w:t>DisplayData</w:t>
      </w:r>
      <w:proofErr w:type="spellEnd"/>
      <w:r>
        <w:t xml:space="preserve"> subsystem communicates with device display and device speaker.</w:t>
      </w:r>
    </w:p>
    <w:p w14:paraId="00A05C7F" w14:textId="77777777" w:rsidR="008F6506" w:rsidRDefault="008F6506" w:rsidP="0093764F">
      <w:pPr>
        <w:jc w:val="both"/>
      </w:pPr>
    </w:p>
    <w:p w14:paraId="23091C4D" w14:textId="77777777" w:rsidR="008F6506" w:rsidRDefault="008F6506">
      <w:pPr>
        <w:ind w:firstLine="720"/>
      </w:pPr>
    </w:p>
    <w:p w14:paraId="2F8F773D" w14:textId="77777777" w:rsidR="008F6506" w:rsidRDefault="008F6506"/>
    <w:p w14:paraId="2DDE2628" w14:textId="77777777" w:rsidR="008F6506" w:rsidRDefault="00B47E4A">
      <w:pPr>
        <w:pStyle w:val="Heading3"/>
      </w:pPr>
      <w:bookmarkStart w:id="13" w:name="_Toc515041695"/>
      <w:r>
        <w:t>2.1.2 Component Diagram</w:t>
      </w:r>
      <w:bookmarkEnd w:id="13"/>
    </w:p>
    <w:p w14:paraId="3E6A9733" w14:textId="77777777" w:rsidR="008F6506" w:rsidRDefault="00B47E4A">
      <w:r>
        <w:rPr>
          <w:noProof/>
        </w:rPr>
        <w:drawing>
          <wp:inline distT="114300" distB="114300" distL="114300" distR="114300" wp14:anchorId="6D6EE2F3" wp14:editId="52057CFC">
            <wp:extent cx="5943600" cy="4089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t="634" b="634"/>
                    <a:stretch>
                      <a:fillRect/>
                    </a:stretch>
                  </pic:blipFill>
                  <pic:spPr>
                    <a:xfrm>
                      <a:off x="0" y="0"/>
                      <a:ext cx="5943600" cy="4089400"/>
                    </a:xfrm>
                    <a:prstGeom prst="rect">
                      <a:avLst/>
                    </a:prstGeom>
                    <a:ln/>
                  </pic:spPr>
                </pic:pic>
              </a:graphicData>
            </a:graphic>
          </wp:inline>
        </w:drawing>
      </w:r>
    </w:p>
    <w:p w14:paraId="1A374660" w14:textId="77777777" w:rsidR="0093764F" w:rsidRDefault="0093764F"/>
    <w:p w14:paraId="55938D91" w14:textId="77777777" w:rsidR="0093764F" w:rsidRDefault="0093764F"/>
    <w:p w14:paraId="18AAD276" w14:textId="77777777" w:rsidR="008F6506" w:rsidRDefault="00B47E4A">
      <w:pPr>
        <w:pStyle w:val="Heading4"/>
      </w:pPr>
      <w:bookmarkStart w:id="14" w:name="_Toc515041696"/>
      <w:r>
        <w:lastRenderedPageBreak/>
        <w:t>2.1.2.1 Justification</w:t>
      </w:r>
      <w:bookmarkEnd w:id="14"/>
    </w:p>
    <w:p w14:paraId="6C58CA16" w14:textId="77777777" w:rsidR="008F6506" w:rsidRDefault="00B47E4A" w:rsidP="0093764F">
      <w:pPr>
        <w:jc w:val="both"/>
      </w:pPr>
      <w:r>
        <w:t xml:space="preserve">The component diagram shown in Figure 2, describes at a high level the interactions between components and subsystems. Interactions between the Vuzix Smart Glasses and the Server are represented by their respective Communication subsystems. Data captured by the Vuzix are output to the Server which in turn outputs processed data to the device. </w:t>
      </w:r>
    </w:p>
    <w:p w14:paraId="254DAA4D" w14:textId="77777777" w:rsidR="008F6506" w:rsidRDefault="00B47E4A">
      <w:pPr>
        <w:pStyle w:val="Heading5"/>
      </w:pPr>
      <w:bookmarkStart w:id="15" w:name="_Toc515041697"/>
      <w:r>
        <w:t>2.1.2.1.1 Vuzix</w:t>
      </w:r>
      <w:bookmarkEnd w:id="15"/>
    </w:p>
    <w:p w14:paraId="2F8B0CA3" w14:textId="77777777" w:rsidR="008F6506" w:rsidRDefault="00B47E4A" w:rsidP="0093764F">
      <w:pPr>
        <w:jc w:val="both"/>
      </w:pPr>
      <w:r>
        <w:t xml:space="preserve">The components within the communication subsystem on the Vuzix Smart Glass requires captured inputs from the Vuzix microphone and camera to provide output to the Server. The microphone and camera data are processed by the </w:t>
      </w:r>
      <w:proofErr w:type="spellStart"/>
      <w:r>
        <w:t>CaptureData</w:t>
      </w:r>
      <w:proofErr w:type="spellEnd"/>
      <w:r>
        <w:t xml:space="preserve"> component. The communication subsystem provides output for the Vuzix display and speaker through the </w:t>
      </w:r>
      <w:proofErr w:type="spellStart"/>
      <w:r>
        <w:t>DisplayData</w:t>
      </w:r>
      <w:proofErr w:type="spellEnd"/>
      <w:r>
        <w:t xml:space="preserve"> component, which the communication subsystem receives from the server. </w:t>
      </w:r>
      <w:proofErr w:type="gramStart"/>
      <w:r>
        <w:t>A</w:t>
      </w:r>
      <w:proofErr w:type="gramEnd"/>
      <w:r>
        <w:t xml:space="preserve"> HLS library is contained within the communication subsystem to enable cross device communication to and from the server.</w:t>
      </w:r>
    </w:p>
    <w:p w14:paraId="047099B1" w14:textId="77777777" w:rsidR="008F6506" w:rsidRDefault="00B47E4A">
      <w:pPr>
        <w:pStyle w:val="Heading5"/>
      </w:pPr>
      <w:bookmarkStart w:id="16" w:name="_Toc515041698"/>
      <w:r>
        <w:t>2.1.2.1.2 Server</w:t>
      </w:r>
      <w:bookmarkEnd w:id="16"/>
    </w:p>
    <w:p w14:paraId="6EC4D1EC" w14:textId="77777777" w:rsidR="0093764F" w:rsidRDefault="00B47E4A" w:rsidP="0093764F">
      <w:pPr>
        <w:jc w:val="both"/>
      </w:pPr>
      <w:r>
        <w:t xml:space="preserve">Components that enables communication to and from the Server to Vuzix Smart Glass is contained within the Communication subsystem, its inputs and outputs are coupled with the Communication subsystem on the Vuzix Smart Glasses. Input data to the server are processed by the </w:t>
      </w:r>
      <w:proofErr w:type="spellStart"/>
      <w:r>
        <w:t>ProcessVideo</w:t>
      </w:r>
      <w:proofErr w:type="spellEnd"/>
      <w:r>
        <w:t xml:space="preserve"> subsystem, </w:t>
      </w:r>
      <w:r w:rsidR="0093764F">
        <w:t>based</w:t>
      </w:r>
      <w:r>
        <w:t xml:space="preserve"> on the required specific of the user inputs to provide processed output to the Vuzix Smart Glasses for display. This communication subsystem also contains the HLS library to enable cross device communication to and from the Server to the smart glasses.</w:t>
      </w:r>
    </w:p>
    <w:p w14:paraId="0FB63489" w14:textId="77777777" w:rsidR="0093764F" w:rsidRDefault="0093764F" w:rsidP="0093764F">
      <w:pPr>
        <w:jc w:val="both"/>
      </w:pPr>
    </w:p>
    <w:p w14:paraId="5C0A3187" w14:textId="77777777" w:rsidR="0093764F" w:rsidRDefault="0093764F" w:rsidP="0093764F">
      <w:pPr>
        <w:pStyle w:val="Heading3"/>
      </w:pPr>
      <w:bookmarkStart w:id="17" w:name="_Toc515041699"/>
      <w:r>
        <w:t>2</w:t>
      </w:r>
      <w:r w:rsidR="00B47E4A">
        <w:t>.1.3 Package Diagram</w:t>
      </w:r>
      <w:bookmarkStart w:id="18" w:name="_Toc515041044"/>
      <w:bookmarkEnd w:id="17"/>
    </w:p>
    <w:p w14:paraId="0E1AE602" w14:textId="77777777" w:rsidR="008F6506" w:rsidRDefault="0093764F" w:rsidP="0093764F">
      <w:pPr>
        <w:ind w:left="-851"/>
        <w:jc w:val="both"/>
      </w:pPr>
      <w:r>
        <w:rPr>
          <w:noProof/>
        </w:rPr>
        <w:drawing>
          <wp:inline distT="114300" distB="114300" distL="114300" distR="114300" wp14:anchorId="5D9B827F" wp14:editId="31EA1D7A">
            <wp:extent cx="7058025" cy="3048000"/>
            <wp:effectExtent l="0" t="0" r="9525"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7" b="427"/>
                    <a:stretch>
                      <a:fillRect/>
                    </a:stretch>
                  </pic:blipFill>
                  <pic:spPr>
                    <a:xfrm>
                      <a:off x="0" y="0"/>
                      <a:ext cx="7058025" cy="3048000"/>
                    </a:xfrm>
                    <a:prstGeom prst="rect">
                      <a:avLst/>
                    </a:prstGeom>
                    <a:ln/>
                  </pic:spPr>
                </pic:pic>
              </a:graphicData>
            </a:graphic>
          </wp:inline>
        </w:drawing>
      </w:r>
      <w:bookmarkEnd w:id="18"/>
    </w:p>
    <w:p w14:paraId="38F685A9" w14:textId="77777777" w:rsidR="008F6506" w:rsidRDefault="00B47E4A">
      <w:pPr>
        <w:pStyle w:val="Heading3"/>
      </w:pPr>
      <w:bookmarkStart w:id="19" w:name="_Toc515041700"/>
      <w:r>
        <w:lastRenderedPageBreak/>
        <w:t>2.1.4 Justification</w:t>
      </w:r>
      <w:bookmarkEnd w:id="19"/>
    </w:p>
    <w:p w14:paraId="6472814E" w14:textId="77777777" w:rsidR="008F6506" w:rsidRDefault="00B47E4A">
      <w:pPr>
        <w:pStyle w:val="Heading4"/>
      </w:pPr>
      <w:bookmarkStart w:id="20" w:name="_Toc515041701"/>
      <w:r>
        <w:t>2.1.4.1 User Interface Package</w:t>
      </w:r>
      <w:bookmarkEnd w:id="20"/>
    </w:p>
    <w:p w14:paraId="17D7702B" w14:textId="77777777" w:rsidR="008F6506" w:rsidRDefault="00B47E4A" w:rsidP="0093764F">
      <w:pPr>
        <w:jc w:val="both"/>
      </w:pPr>
      <w:r>
        <w:t>This package contains all subsystems that the user(s) can directly interact with. It contains two subsystems that handles the input and output of visual data, and a subsystem for handling user inputs.</w:t>
      </w:r>
    </w:p>
    <w:p w14:paraId="3EF6EB80" w14:textId="77777777" w:rsidR="008F6506" w:rsidRDefault="00B47E4A" w:rsidP="0093764F">
      <w:pPr>
        <w:pStyle w:val="Heading5"/>
        <w:jc w:val="both"/>
      </w:pPr>
      <w:bookmarkStart w:id="21" w:name="_Toc515041702"/>
      <w:r>
        <w:t>2.1.4.1.1 Media Input</w:t>
      </w:r>
      <w:bookmarkEnd w:id="21"/>
    </w:p>
    <w:p w14:paraId="21B56B16" w14:textId="77777777" w:rsidR="008F6506" w:rsidRDefault="00B47E4A" w:rsidP="0093764F">
      <w:pPr>
        <w:jc w:val="both"/>
      </w:pPr>
      <w:r>
        <w:t xml:space="preserve">This package contains the subsystems that handle the interfacing of hardware microphone and the camera. Having a separate module for the media input allows to simplify troubleshooting, such that if either the microphone or the camera were to fail, then their functionality won’t affect the </w:t>
      </w:r>
      <w:r w:rsidR="0093764F">
        <w:t>system</w:t>
      </w:r>
      <w:r>
        <w:t xml:space="preserve"> (it may affect the usability of the system). This subsystem outputs raw media inputs to the Media Interface subsystem.</w:t>
      </w:r>
    </w:p>
    <w:p w14:paraId="47D9FFD0" w14:textId="77777777" w:rsidR="008F6506" w:rsidRDefault="00B47E4A" w:rsidP="0093764F">
      <w:pPr>
        <w:pStyle w:val="Heading5"/>
        <w:jc w:val="both"/>
      </w:pPr>
      <w:bookmarkStart w:id="22" w:name="_Toc515041703"/>
      <w:r>
        <w:t>2.1.4.1.2 Media Interface</w:t>
      </w:r>
      <w:bookmarkEnd w:id="22"/>
    </w:p>
    <w:p w14:paraId="113799B8" w14:textId="77777777" w:rsidR="008F6506" w:rsidRDefault="00B47E4A" w:rsidP="0093764F">
      <w:pPr>
        <w:jc w:val="both"/>
      </w:pPr>
      <w:r>
        <w:t>Media Interface contains subsystems that handles the incoming raw data from the microphone and the camera and outputs encoded data to the communication interface. This subsystem also handles the incoming data transmission from the communication interface, the data then output to the Media Output interface. Having a module that focuses on handling the data transmissions between incoming and outgoing data, allows for the prioritization of data, ultimately using the bandwidth of the data transmission more efficiently. It also allows for asynchronous transmission, because the media interface can run on a separate thread, therefore increasing transmission speeds.</w:t>
      </w:r>
    </w:p>
    <w:p w14:paraId="1D10E271" w14:textId="77777777" w:rsidR="008F6506" w:rsidRDefault="00B47E4A" w:rsidP="0093764F">
      <w:pPr>
        <w:pStyle w:val="Heading5"/>
        <w:jc w:val="both"/>
      </w:pPr>
      <w:bookmarkStart w:id="23" w:name="_Toc515041704"/>
      <w:r>
        <w:t>2.1.4.1.3 Media output</w:t>
      </w:r>
      <w:bookmarkEnd w:id="23"/>
    </w:p>
    <w:p w14:paraId="2BCBBE2D" w14:textId="77777777" w:rsidR="008F6506" w:rsidRDefault="00B47E4A" w:rsidP="0093764F">
      <w:pPr>
        <w:jc w:val="both"/>
      </w:pPr>
      <w:r>
        <w:t xml:space="preserve">Once data is received from the communication interface, the respective visual data will be represented on the display and the respective audio data will be reproduced on the Vuzix speaker system. This package will contain subsystems to handle this. Having a separate module for the media output allows to simplify troubleshooting, such that if either the speaker of the screen </w:t>
      </w:r>
      <w:r w:rsidR="0093764F">
        <w:t>was</w:t>
      </w:r>
      <w:r>
        <w:t xml:space="preserve"> to fail, then their functionality won’t affect the </w:t>
      </w:r>
      <w:proofErr w:type="gramStart"/>
      <w:r>
        <w:t>system as a whol</w:t>
      </w:r>
      <w:proofErr w:type="gramEnd"/>
      <w:r>
        <w:t>e (it may affect the usability of the system).</w:t>
      </w:r>
    </w:p>
    <w:p w14:paraId="424B95DF" w14:textId="77777777" w:rsidR="008F6506" w:rsidRDefault="00B47E4A" w:rsidP="0093764F">
      <w:pPr>
        <w:pStyle w:val="Heading5"/>
        <w:jc w:val="both"/>
      </w:pPr>
      <w:bookmarkStart w:id="24" w:name="_Toc515041705"/>
      <w:r>
        <w:t>2.1.4.1.4 User Inputs</w:t>
      </w:r>
      <w:bookmarkEnd w:id="24"/>
    </w:p>
    <w:p w14:paraId="68C15776" w14:textId="77777777" w:rsidR="008F6506" w:rsidRDefault="00B47E4A" w:rsidP="0093764F">
      <w:pPr>
        <w:jc w:val="both"/>
      </w:pPr>
      <w:r>
        <w:t>This package subsystems will deal with the physical button functionality of the Vuzix glasses. It will convert the raw button press signals to a format to be transmitted to the communication interface. It will be sent on a separate channel to that of the audio and video streaming channel, so that the controls will still be responsive, even though the streaming freezes (if the streaming does freeze)</w:t>
      </w:r>
    </w:p>
    <w:p w14:paraId="5C4546B2" w14:textId="77777777" w:rsidR="008F6506" w:rsidRDefault="00B47E4A">
      <w:pPr>
        <w:pStyle w:val="Heading4"/>
      </w:pPr>
      <w:bookmarkStart w:id="25" w:name="_Toc515041706"/>
      <w:r>
        <w:t>2.1.4.2 Communication Package</w:t>
      </w:r>
      <w:bookmarkEnd w:id="25"/>
    </w:p>
    <w:p w14:paraId="68B60C07" w14:textId="77777777" w:rsidR="008F6506" w:rsidRDefault="00B47E4A" w:rsidP="0093764F">
      <w:pPr>
        <w:jc w:val="both"/>
      </w:pPr>
      <w:r>
        <w:t xml:space="preserve">The communication interface package will handle all the network communications between the glasses and the server. It will prioritize the most important data to be sent first to optimize the speed of transmission, and efficiently uses bandwidth. Since the system will be Client to Server </w:t>
      </w:r>
      <w:r>
        <w:lastRenderedPageBreak/>
        <w:t xml:space="preserve">to Client, the communication interface will handle the communication between the clients and the servers so that the intended clients </w:t>
      </w:r>
      <w:proofErr w:type="gramStart"/>
      <w:r>
        <w:t>is</w:t>
      </w:r>
      <w:proofErr w:type="gramEnd"/>
      <w:r>
        <w:t xml:space="preserve"> talking to the intended server and vice </w:t>
      </w:r>
      <w:r w:rsidR="0093764F">
        <w:t>versa. It</w:t>
      </w:r>
      <w:r>
        <w:t xml:space="preserve"> also ensures that enough of bandwidth is shared between the ingoing and outgoing data being transfers to and from clients via the server.</w:t>
      </w:r>
    </w:p>
    <w:p w14:paraId="2AF861EE" w14:textId="77777777" w:rsidR="008F6506" w:rsidRDefault="00B47E4A" w:rsidP="0093764F">
      <w:pPr>
        <w:pStyle w:val="Heading5"/>
        <w:jc w:val="both"/>
      </w:pPr>
      <w:bookmarkStart w:id="26" w:name="_Toc515041707"/>
      <w:r>
        <w:t>2.1.4.2.1 Communication Interface</w:t>
      </w:r>
      <w:bookmarkEnd w:id="26"/>
    </w:p>
    <w:p w14:paraId="15D1A4D5" w14:textId="77777777" w:rsidR="008F6506" w:rsidRDefault="00B47E4A" w:rsidP="0093764F">
      <w:pPr>
        <w:jc w:val="both"/>
      </w:pPr>
      <w:r>
        <w:t xml:space="preserve">This sub-package of the communication interface handles the audio and visual data transmission between the two glasses. </w:t>
      </w:r>
    </w:p>
    <w:p w14:paraId="26AD29CA" w14:textId="77777777" w:rsidR="008F6506" w:rsidRDefault="00B47E4A" w:rsidP="0093764F">
      <w:pPr>
        <w:pStyle w:val="Heading5"/>
        <w:jc w:val="both"/>
      </w:pPr>
      <w:bookmarkStart w:id="27" w:name="_Toc515041708"/>
      <w:r>
        <w:t>2.1.4.2.2 Input processor</w:t>
      </w:r>
      <w:bookmarkEnd w:id="27"/>
    </w:p>
    <w:p w14:paraId="5C28FCE1" w14:textId="77777777" w:rsidR="008F6506" w:rsidRDefault="00B47E4A" w:rsidP="0093764F">
      <w:pPr>
        <w:jc w:val="both"/>
      </w:pPr>
      <w:r>
        <w:t xml:space="preserve">This sub-package of the communication interface handles the button presses to modify settings, this is on a separate channel to that of the sub-package communication </w:t>
      </w:r>
      <w:r w:rsidR="0093764F">
        <w:t>Interface, so</w:t>
      </w:r>
      <w:r>
        <w:t xml:space="preserve"> that it is still responsive if the sub-package communication interface goes down. </w:t>
      </w:r>
    </w:p>
    <w:p w14:paraId="2B7A1D0E" w14:textId="77777777" w:rsidR="008F6506" w:rsidRDefault="00B47E4A" w:rsidP="0093764F">
      <w:pPr>
        <w:pStyle w:val="Heading4"/>
        <w:jc w:val="both"/>
      </w:pPr>
      <w:bookmarkStart w:id="28" w:name="_Toc515041709"/>
      <w:r>
        <w:t>2.1.4.3 Processing package</w:t>
      </w:r>
      <w:bookmarkEnd w:id="28"/>
    </w:p>
    <w:p w14:paraId="06B96959" w14:textId="77777777" w:rsidR="008F6506" w:rsidRDefault="00B47E4A" w:rsidP="0093764F">
      <w:pPr>
        <w:jc w:val="both"/>
      </w:pPr>
      <w:r>
        <w:t>This sub-package handles the image and video processing of the video streaming. It will also handle the hand gesture recognition, as the hand gesture recognition needs the video streaming to work. It will also handle the snapshot and Sketching with the hand gestures, and in future implementation, it will also handle object recognition.</w:t>
      </w:r>
    </w:p>
    <w:p w14:paraId="120B24D8" w14:textId="77777777" w:rsidR="008F6506" w:rsidRDefault="00B47E4A" w:rsidP="0093764F">
      <w:pPr>
        <w:pStyle w:val="Heading5"/>
        <w:jc w:val="both"/>
      </w:pPr>
      <w:bookmarkStart w:id="29" w:name="_Toc515041710"/>
      <w:r>
        <w:t>2.1.4.3.1 Output processor</w:t>
      </w:r>
      <w:bookmarkEnd w:id="29"/>
    </w:p>
    <w:p w14:paraId="50913E12" w14:textId="77777777" w:rsidR="008F6506" w:rsidRDefault="00B47E4A" w:rsidP="0093764F">
      <w:pPr>
        <w:jc w:val="both"/>
      </w:pPr>
      <w:r>
        <w:t>This sub-package handles the video transmission to the communication interface after the video stream has been processed</w:t>
      </w:r>
    </w:p>
    <w:p w14:paraId="6F071CF1" w14:textId="77777777" w:rsidR="008F6506" w:rsidRDefault="00B47E4A" w:rsidP="0093764F">
      <w:pPr>
        <w:pStyle w:val="Heading5"/>
        <w:jc w:val="both"/>
      </w:pPr>
      <w:bookmarkStart w:id="30" w:name="_Toc515041711"/>
      <w:r>
        <w:t>2.1.4.3.2 Video processing</w:t>
      </w:r>
      <w:bookmarkEnd w:id="30"/>
    </w:p>
    <w:p w14:paraId="7EEE32AC" w14:textId="77777777" w:rsidR="008F6506" w:rsidRDefault="00B47E4A" w:rsidP="0093764F">
      <w:pPr>
        <w:jc w:val="both"/>
      </w:pPr>
      <w:r>
        <w:t>This sub-package handles the video processing and the image processing (when snapshot is taken for sketching)</w:t>
      </w:r>
    </w:p>
    <w:p w14:paraId="131AEAB2" w14:textId="77777777" w:rsidR="008F6506" w:rsidRDefault="00B47E4A" w:rsidP="0093764F">
      <w:pPr>
        <w:pStyle w:val="Heading5"/>
        <w:jc w:val="both"/>
      </w:pPr>
      <w:bookmarkStart w:id="31" w:name="_Toc515041712"/>
      <w:r>
        <w:t>2.1.4.3.3 Input processing</w:t>
      </w:r>
      <w:bookmarkEnd w:id="31"/>
    </w:p>
    <w:p w14:paraId="0AAA6C09" w14:textId="77777777" w:rsidR="008F6506" w:rsidRDefault="00B47E4A" w:rsidP="0093764F">
      <w:pPr>
        <w:jc w:val="both"/>
      </w:pPr>
      <w:r>
        <w:t>This sub-package handling the incoming raw video stream from the clients.</w:t>
      </w:r>
    </w:p>
    <w:p w14:paraId="46FF3FAE" w14:textId="77777777" w:rsidR="008F6506" w:rsidRDefault="00B47E4A">
      <w:r>
        <w:t xml:space="preserve"> </w:t>
      </w:r>
    </w:p>
    <w:p w14:paraId="493AC8B5" w14:textId="77777777" w:rsidR="0093764F" w:rsidRDefault="0093764F"/>
    <w:p w14:paraId="6F32A111" w14:textId="77777777" w:rsidR="0093764F" w:rsidRDefault="0093764F"/>
    <w:p w14:paraId="0459F6CD" w14:textId="77777777" w:rsidR="0093764F" w:rsidRDefault="0093764F"/>
    <w:p w14:paraId="0A5DC010" w14:textId="77777777" w:rsidR="0093764F" w:rsidRDefault="0093764F"/>
    <w:p w14:paraId="499DD205" w14:textId="77777777" w:rsidR="0093764F" w:rsidRDefault="0093764F"/>
    <w:p w14:paraId="468EEA19" w14:textId="77777777" w:rsidR="0093764F" w:rsidRDefault="0093764F"/>
    <w:p w14:paraId="73B7AA94" w14:textId="77777777" w:rsidR="0093764F" w:rsidRDefault="0093764F"/>
    <w:p w14:paraId="6817E660" w14:textId="77777777" w:rsidR="008F6506" w:rsidRDefault="00B47E4A">
      <w:pPr>
        <w:pStyle w:val="Heading2"/>
      </w:pPr>
      <w:bookmarkStart w:id="32" w:name="_Toc515041713"/>
      <w:r>
        <w:lastRenderedPageBreak/>
        <w:t>2.2 Component, Responsibility, Collaborator (CRC) cards</w:t>
      </w:r>
      <w:bookmarkEnd w:id="32"/>
      <w:r>
        <w:t xml:space="preserve"> </w:t>
      </w:r>
    </w:p>
    <w:p w14:paraId="77EDDF64" w14:textId="77777777" w:rsidR="008F6506" w:rsidRDefault="00B47E4A">
      <w:pPr>
        <w:pStyle w:val="Heading3"/>
      </w:pPr>
      <w:bookmarkStart w:id="33" w:name="_Toc515041714"/>
      <w:r>
        <w:t>2.2.1 Vuzix M100 Smart Glasses</w:t>
      </w:r>
      <w:bookmarkEnd w:id="33"/>
    </w:p>
    <w:p w14:paraId="7B9FFC74" w14:textId="77777777" w:rsidR="008F6506" w:rsidRDefault="008F6506"/>
    <w:p w14:paraId="43A4FB88" w14:textId="77777777" w:rsidR="008F6506" w:rsidRDefault="00B47E4A">
      <w:r>
        <w:rPr>
          <w:rFonts w:ascii="Times New Roman" w:eastAsia="Times New Roman" w:hAnsi="Times New Roman" w:cs="Times New Roman"/>
          <w:b/>
        </w:rPr>
        <w:t>Table 3. HLS Library CRC Card</w:t>
      </w:r>
    </w:p>
    <w:tbl>
      <w:tblPr>
        <w:tblStyle w:val="a0"/>
        <w:tblW w:w="65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3060"/>
      </w:tblGrid>
      <w:tr w:rsidR="008F6506" w14:paraId="125E5499" w14:textId="77777777">
        <w:trPr>
          <w:trHeight w:val="540"/>
        </w:trPr>
        <w:tc>
          <w:tcPr>
            <w:tcW w:w="6570" w:type="dxa"/>
            <w:gridSpan w:val="2"/>
            <w:shd w:val="clear" w:color="auto" w:fill="auto"/>
            <w:tcMar>
              <w:top w:w="100" w:type="dxa"/>
              <w:left w:w="100" w:type="dxa"/>
              <w:bottom w:w="100" w:type="dxa"/>
              <w:right w:w="100" w:type="dxa"/>
            </w:tcMar>
          </w:tcPr>
          <w:p w14:paraId="2B5260F5" w14:textId="77777777" w:rsidR="008F6506" w:rsidRDefault="00B47E4A">
            <w:pPr>
              <w:widowControl w:val="0"/>
              <w:spacing w:line="240" w:lineRule="auto"/>
            </w:pPr>
            <w:r>
              <w:rPr>
                <w:b/>
              </w:rPr>
              <w:t xml:space="preserve">Component: </w:t>
            </w:r>
            <w:r>
              <w:t>HLS &lt;&lt;library&gt;&gt;</w:t>
            </w:r>
          </w:p>
        </w:tc>
      </w:tr>
      <w:tr w:rsidR="008F6506" w14:paraId="40D41360" w14:textId="77777777">
        <w:tc>
          <w:tcPr>
            <w:tcW w:w="3510" w:type="dxa"/>
            <w:shd w:val="clear" w:color="auto" w:fill="auto"/>
            <w:tcMar>
              <w:top w:w="100" w:type="dxa"/>
              <w:left w:w="100" w:type="dxa"/>
              <w:bottom w:w="100" w:type="dxa"/>
              <w:right w:w="100" w:type="dxa"/>
            </w:tcMar>
          </w:tcPr>
          <w:p w14:paraId="47E030E5" w14:textId="77777777" w:rsidR="008F6506" w:rsidRDefault="00B47E4A">
            <w:pPr>
              <w:widowControl w:val="0"/>
              <w:spacing w:line="240" w:lineRule="auto"/>
            </w:pPr>
            <w:r>
              <w:rPr>
                <w:b/>
              </w:rPr>
              <w:t>Sub-Components:</w:t>
            </w:r>
            <w:r>
              <w:t xml:space="preserve"> n/a</w:t>
            </w:r>
          </w:p>
        </w:tc>
        <w:tc>
          <w:tcPr>
            <w:tcW w:w="3060" w:type="dxa"/>
            <w:shd w:val="clear" w:color="auto" w:fill="auto"/>
            <w:tcMar>
              <w:top w:w="100" w:type="dxa"/>
              <w:left w:w="100" w:type="dxa"/>
              <w:bottom w:w="100" w:type="dxa"/>
              <w:right w:w="100" w:type="dxa"/>
            </w:tcMar>
          </w:tcPr>
          <w:p w14:paraId="7EC0ADAF" w14:textId="77777777" w:rsidR="008F6506" w:rsidRDefault="00B47E4A">
            <w:pPr>
              <w:widowControl w:val="0"/>
              <w:spacing w:line="240" w:lineRule="auto"/>
            </w:pPr>
            <w:r>
              <w:rPr>
                <w:b/>
              </w:rPr>
              <w:t xml:space="preserve">Parent-Components: </w:t>
            </w:r>
            <w:r>
              <w:t xml:space="preserve">    Communication Subsystem</w:t>
            </w:r>
          </w:p>
        </w:tc>
      </w:tr>
      <w:tr w:rsidR="008F6506" w14:paraId="1FAAFD00" w14:textId="77777777">
        <w:trPr>
          <w:trHeight w:val="620"/>
        </w:trPr>
        <w:tc>
          <w:tcPr>
            <w:tcW w:w="3510" w:type="dxa"/>
            <w:shd w:val="clear" w:color="auto" w:fill="auto"/>
            <w:tcMar>
              <w:top w:w="100" w:type="dxa"/>
              <w:left w:w="100" w:type="dxa"/>
              <w:bottom w:w="100" w:type="dxa"/>
              <w:right w:w="100" w:type="dxa"/>
            </w:tcMar>
          </w:tcPr>
          <w:p w14:paraId="22F82D02" w14:textId="77777777" w:rsidR="008F6506" w:rsidRDefault="00B47E4A">
            <w:pPr>
              <w:widowControl w:val="0"/>
              <w:spacing w:line="240" w:lineRule="auto"/>
              <w:rPr>
                <w:b/>
              </w:rPr>
            </w:pPr>
            <w:r>
              <w:rPr>
                <w:b/>
              </w:rPr>
              <w:t>Responsibilities</w:t>
            </w:r>
          </w:p>
        </w:tc>
        <w:tc>
          <w:tcPr>
            <w:tcW w:w="3060" w:type="dxa"/>
            <w:shd w:val="clear" w:color="auto" w:fill="auto"/>
            <w:tcMar>
              <w:top w:w="100" w:type="dxa"/>
              <w:left w:w="100" w:type="dxa"/>
              <w:bottom w:w="100" w:type="dxa"/>
              <w:right w:w="100" w:type="dxa"/>
            </w:tcMar>
          </w:tcPr>
          <w:p w14:paraId="25E3651E" w14:textId="77777777" w:rsidR="008F6506" w:rsidRDefault="00B47E4A">
            <w:pPr>
              <w:widowControl w:val="0"/>
              <w:spacing w:line="240" w:lineRule="auto"/>
              <w:rPr>
                <w:b/>
              </w:rPr>
            </w:pPr>
            <w:r>
              <w:rPr>
                <w:b/>
              </w:rPr>
              <w:t>Collaborators</w:t>
            </w:r>
          </w:p>
        </w:tc>
      </w:tr>
      <w:tr w:rsidR="008F6506" w14:paraId="4639D1E5" w14:textId="77777777">
        <w:trPr>
          <w:trHeight w:val="520"/>
        </w:trPr>
        <w:tc>
          <w:tcPr>
            <w:tcW w:w="3510" w:type="dxa"/>
            <w:shd w:val="clear" w:color="auto" w:fill="auto"/>
            <w:tcMar>
              <w:top w:w="100" w:type="dxa"/>
              <w:left w:w="100" w:type="dxa"/>
              <w:bottom w:w="100" w:type="dxa"/>
              <w:right w:w="100" w:type="dxa"/>
            </w:tcMar>
          </w:tcPr>
          <w:p w14:paraId="7DB8BF50" w14:textId="77777777" w:rsidR="008F6506" w:rsidRDefault="00B47E4A">
            <w:pPr>
              <w:widowControl w:val="0"/>
              <w:spacing w:line="240" w:lineRule="auto"/>
            </w:pPr>
            <w:r>
              <w:t>Transmits encoded video data</w:t>
            </w:r>
          </w:p>
        </w:tc>
        <w:tc>
          <w:tcPr>
            <w:tcW w:w="3060" w:type="dxa"/>
            <w:shd w:val="clear" w:color="auto" w:fill="auto"/>
            <w:tcMar>
              <w:top w:w="100" w:type="dxa"/>
              <w:left w:w="100" w:type="dxa"/>
              <w:bottom w:w="100" w:type="dxa"/>
              <w:right w:w="100" w:type="dxa"/>
            </w:tcMar>
          </w:tcPr>
          <w:p w14:paraId="339069DB" w14:textId="77777777" w:rsidR="008F6506" w:rsidRDefault="008F6506">
            <w:pPr>
              <w:widowControl w:val="0"/>
              <w:spacing w:line="240" w:lineRule="auto"/>
            </w:pPr>
          </w:p>
        </w:tc>
      </w:tr>
    </w:tbl>
    <w:p w14:paraId="33362824" w14:textId="77777777" w:rsidR="008F6506" w:rsidRDefault="008F6506">
      <w:pPr>
        <w:pStyle w:val="Heading4"/>
      </w:pPr>
      <w:bookmarkStart w:id="34" w:name="_nxjjpnml2no6" w:colFirst="0" w:colLast="0"/>
      <w:bookmarkEnd w:id="34"/>
    </w:p>
    <w:p w14:paraId="3FAEC0C6" w14:textId="77777777" w:rsidR="008F6506" w:rsidRDefault="00B47E4A">
      <w:r>
        <w:rPr>
          <w:rFonts w:ascii="Times New Roman" w:eastAsia="Times New Roman" w:hAnsi="Times New Roman" w:cs="Times New Roman"/>
          <w:b/>
        </w:rPr>
        <w:t>Table 4. Data Processor Component CRC Card</w:t>
      </w:r>
    </w:p>
    <w:tbl>
      <w:tblPr>
        <w:tblStyle w:val="a1"/>
        <w:tblW w:w="65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3045"/>
      </w:tblGrid>
      <w:tr w:rsidR="008F6506" w14:paraId="0CB14F5B" w14:textId="77777777">
        <w:trPr>
          <w:trHeight w:val="540"/>
        </w:trPr>
        <w:tc>
          <w:tcPr>
            <w:tcW w:w="6570" w:type="dxa"/>
            <w:gridSpan w:val="2"/>
            <w:shd w:val="clear" w:color="auto" w:fill="auto"/>
            <w:tcMar>
              <w:top w:w="100" w:type="dxa"/>
              <w:left w:w="100" w:type="dxa"/>
              <w:bottom w:w="100" w:type="dxa"/>
              <w:right w:w="100" w:type="dxa"/>
            </w:tcMar>
          </w:tcPr>
          <w:p w14:paraId="2E2641A6" w14:textId="77777777" w:rsidR="008F6506" w:rsidRDefault="00B47E4A">
            <w:pPr>
              <w:widowControl w:val="0"/>
              <w:spacing w:line="240" w:lineRule="auto"/>
            </w:pPr>
            <w:r>
              <w:rPr>
                <w:b/>
              </w:rPr>
              <w:t>Component:</w:t>
            </w:r>
            <w:r>
              <w:t xml:space="preserve"> Data Processor &lt;&lt;component&gt;&gt;</w:t>
            </w:r>
          </w:p>
        </w:tc>
      </w:tr>
      <w:tr w:rsidR="008F6506" w14:paraId="5A37423C" w14:textId="77777777">
        <w:tc>
          <w:tcPr>
            <w:tcW w:w="3525" w:type="dxa"/>
            <w:shd w:val="clear" w:color="auto" w:fill="auto"/>
            <w:tcMar>
              <w:top w:w="100" w:type="dxa"/>
              <w:left w:w="100" w:type="dxa"/>
              <w:bottom w:w="100" w:type="dxa"/>
              <w:right w:w="100" w:type="dxa"/>
            </w:tcMar>
          </w:tcPr>
          <w:p w14:paraId="093E0591" w14:textId="77777777" w:rsidR="008F6506" w:rsidRDefault="00B47E4A">
            <w:pPr>
              <w:widowControl w:val="0"/>
              <w:spacing w:line="240" w:lineRule="auto"/>
            </w:pPr>
            <w:r>
              <w:rPr>
                <w:b/>
              </w:rPr>
              <w:t>Sub-Components:</w:t>
            </w:r>
            <w:r>
              <w:t xml:space="preserve"> n/a</w:t>
            </w:r>
          </w:p>
        </w:tc>
        <w:tc>
          <w:tcPr>
            <w:tcW w:w="3045" w:type="dxa"/>
            <w:shd w:val="clear" w:color="auto" w:fill="auto"/>
            <w:tcMar>
              <w:top w:w="100" w:type="dxa"/>
              <w:left w:w="100" w:type="dxa"/>
              <w:bottom w:w="100" w:type="dxa"/>
              <w:right w:w="100" w:type="dxa"/>
            </w:tcMar>
          </w:tcPr>
          <w:p w14:paraId="2B68454C" w14:textId="77777777" w:rsidR="008F6506" w:rsidRDefault="00B47E4A">
            <w:pPr>
              <w:widowControl w:val="0"/>
              <w:spacing w:line="240" w:lineRule="auto"/>
            </w:pPr>
            <w:r>
              <w:rPr>
                <w:b/>
              </w:rPr>
              <w:t xml:space="preserve">Parent-Components:  </w:t>
            </w:r>
            <w:r>
              <w:t xml:space="preserve">   Communication Subsystem</w:t>
            </w:r>
          </w:p>
        </w:tc>
      </w:tr>
      <w:tr w:rsidR="008F6506" w14:paraId="41BD8ACC" w14:textId="77777777">
        <w:trPr>
          <w:trHeight w:val="620"/>
        </w:trPr>
        <w:tc>
          <w:tcPr>
            <w:tcW w:w="3525" w:type="dxa"/>
            <w:shd w:val="clear" w:color="auto" w:fill="auto"/>
            <w:tcMar>
              <w:top w:w="100" w:type="dxa"/>
              <w:left w:w="100" w:type="dxa"/>
              <w:bottom w:w="100" w:type="dxa"/>
              <w:right w:w="100" w:type="dxa"/>
            </w:tcMar>
          </w:tcPr>
          <w:p w14:paraId="14F4D888" w14:textId="77777777" w:rsidR="008F6506" w:rsidRDefault="00B47E4A">
            <w:pPr>
              <w:widowControl w:val="0"/>
              <w:spacing w:line="240" w:lineRule="auto"/>
              <w:rPr>
                <w:b/>
              </w:rPr>
            </w:pPr>
            <w:r>
              <w:rPr>
                <w:b/>
              </w:rPr>
              <w:t>Responsibilities</w:t>
            </w:r>
          </w:p>
        </w:tc>
        <w:tc>
          <w:tcPr>
            <w:tcW w:w="3045" w:type="dxa"/>
            <w:shd w:val="clear" w:color="auto" w:fill="auto"/>
            <w:tcMar>
              <w:top w:w="100" w:type="dxa"/>
              <w:left w:w="100" w:type="dxa"/>
              <w:bottom w:w="100" w:type="dxa"/>
              <w:right w:w="100" w:type="dxa"/>
            </w:tcMar>
          </w:tcPr>
          <w:p w14:paraId="10239FFE" w14:textId="77777777" w:rsidR="008F6506" w:rsidRDefault="00B47E4A">
            <w:pPr>
              <w:widowControl w:val="0"/>
              <w:spacing w:line="240" w:lineRule="auto"/>
              <w:rPr>
                <w:b/>
              </w:rPr>
            </w:pPr>
            <w:r>
              <w:rPr>
                <w:b/>
              </w:rPr>
              <w:t>Collaborators</w:t>
            </w:r>
          </w:p>
        </w:tc>
      </w:tr>
      <w:tr w:rsidR="008F6506" w14:paraId="04DE9186" w14:textId="77777777">
        <w:trPr>
          <w:trHeight w:val="520"/>
        </w:trPr>
        <w:tc>
          <w:tcPr>
            <w:tcW w:w="3525" w:type="dxa"/>
            <w:shd w:val="clear" w:color="auto" w:fill="auto"/>
            <w:tcMar>
              <w:top w:w="100" w:type="dxa"/>
              <w:left w:w="100" w:type="dxa"/>
              <w:bottom w:w="100" w:type="dxa"/>
              <w:right w:w="100" w:type="dxa"/>
            </w:tcMar>
          </w:tcPr>
          <w:p w14:paraId="1F827E71" w14:textId="77777777" w:rsidR="008F6506" w:rsidRDefault="00B47E4A">
            <w:pPr>
              <w:widowControl w:val="0"/>
              <w:spacing w:line="240" w:lineRule="auto"/>
              <w:rPr>
                <w:b/>
              </w:rPr>
            </w:pPr>
            <w:r>
              <w:rPr>
                <w:b/>
              </w:rPr>
              <w:t>Read encoded video data</w:t>
            </w:r>
          </w:p>
          <w:p w14:paraId="6C396FB8" w14:textId="77777777" w:rsidR="008F6506" w:rsidRDefault="00B47E4A">
            <w:pPr>
              <w:widowControl w:val="0"/>
              <w:spacing w:line="240" w:lineRule="auto"/>
              <w:rPr>
                <w:b/>
              </w:rPr>
            </w:pPr>
            <w:r>
              <w:rPr>
                <w:b/>
              </w:rPr>
              <w:t>Description:</w:t>
            </w:r>
          </w:p>
          <w:p w14:paraId="727FC84C" w14:textId="77777777" w:rsidR="008F6506" w:rsidRDefault="00B47E4A">
            <w:pPr>
              <w:widowControl w:val="0"/>
              <w:spacing w:line="240" w:lineRule="auto"/>
            </w:pPr>
            <w:r>
              <w:t>Takes encoded input video data using HLS library</w:t>
            </w:r>
          </w:p>
        </w:tc>
        <w:tc>
          <w:tcPr>
            <w:tcW w:w="3045" w:type="dxa"/>
            <w:shd w:val="clear" w:color="auto" w:fill="auto"/>
            <w:tcMar>
              <w:top w:w="100" w:type="dxa"/>
              <w:left w:w="100" w:type="dxa"/>
              <w:bottom w:w="100" w:type="dxa"/>
              <w:right w:w="100" w:type="dxa"/>
            </w:tcMar>
          </w:tcPr>
          <w:p w14:paraId="2B33FF86" w14:textId="77777777" w:rsidR="008F6506" w:rsidRDefault="00B47E4A">
            <w:pPr>
              <w:widowControl w:val="0"/>
              <w:spacing w:line="240" w:lineRule="auto"/>
            </w:pPr>
            <w:r>
              <w:t>HLS Library</w:t>
            </w:r>
          </w:p>
        </w:tc>
      </w:tr>
      <w:tr w:rsidR="008F6506" w14:paraId="7FAC5934" w14:textId="77777777">
        <w:trPr>
          <w:trHeight w:val="520"/>
        </w:trPr>
        <w:tc>
          <w:tcPr>
            <w:tcW w:w="3525" w:type="dxa"/>
            <w:shd w:val="clear" w:color="auto" w:fill="auto"/>
            <w:tcMar>
              <w:top w:w="100" w:type="dxa"/>
              <w:left w:w="100" w:type="dxa"/>
              <w:bottom w:w="100" w:type="dxa"/>
              <w:right w:w="100" w:type="dxa"/>
            </w:tcMar>
          </w:tcPr>
          <w:p w14:paraId="69816CFC" w14:textId="77777777" w:rsidR="008F6506" w:rsidRDefault="00B47E4A">
            <w:pPr>
              <w:widowControl w:val="0"/>
              <w:spacing w:line="240" w:lineRule="auto"/>
              <w:rPr>
                <w:b/>
              </w:rPr>
            </w:pPr>
            <w:r>
              <w:rPr>
                <w:b/>
              </w:rPr>
              <w:t>Decode Video</w:t>
            </w:r>
          </w:p>
          <w:p w14:paraId="253EFF4D" w14:textId="77777777" w:rsidR="008F6506" w:rsidRDefault="00B47E4A">
            <w:pPr>
              <w:widowControl w:val="0"/>
              <w:spacing w:line="240" w:lineRule="auto"/>
              <w:rPr>
                <w:b/>
              </w:rPr>
            </w:pPr>
            <w:r>
              <w:rPr>
                <w:b/>
              </w:rPr>
              <w:t>Description:</w:t>
            </w:r>
          </w:p>
          <w:p w14:paraId="7CD4FB32" w14:textId="77777777" w:rsidR="008F6506" w:rsidRDefault="00B47E4A">
            <w:pPr>
              <w:widowControl w:val="0"/>
              <w:spacing w:line="240" w:lineRule="auto"/>
            </w:pPr>
            <w:r>
              <w:t xml:space="preserve">Decode video and outputs to </w:t>
            </w:r>
            <w:proofErr w:type="spellStart"/>
            <w:r>
              <w:t>DisplayData</w:t>
            </w:r>
            <w:proofErr w:type="spellEnd"/>
            <w:r>
              <w:t xml:space="preserve"> component</w:t>
            </w:r>
          </w:p>
        </w:tc>
        <w:tc>
          <w:tcPr>
            <w:tcW w:w="3045" w:type="dxa"/>
            <w:shd w:val="clear" w:color="auto" w:fill="auto"/>
            <w:tcMar>
              <w:top w:w="100" w:type="dxa"/>
              <w:left w:w="100" w:type="dxa"/>
              <w:bottom w:w="100" w:type="dxa"/>
              <w:right w:w="100" w:type="dxa"/>
            </w:tcMar>
          </w:tcPr>
          <w:p w14:paraId="11B59F48" w14:textId="77777777" w:rsidR="008F6506" w:rsidRDefault="00B47E4A">
            <w:pPr>
              <w:widowControl w:val="0"/>
              <w:spacing w:line="240" w:lineRule="auto"/>
            </w:pPr>
            <w:proofErr w:type="spellStart"/>
            <w:r>
              <w:t>DisplayData</w:t>
            </w:r>
            <w:proofErr w:type="spellEnd"/>
            <w:r>
              <w:t xml:space="preserve"> Component</w:t>
            </w:r>
          </w:p>
        </w:tc>
      </w:tr>
      <w:tr w:rsidR="008F6506" w14:paraId="690ADC83" w14:textId="77777777">
        <w:trPr>
          <w:trHeight w:val="520"/>
        </w:trPr>
        <w:tc>
          <w:tcPr>
            <w:tcW w:w="3525" w:type="dxa"/>
            <w:shd w:val="clear" w:color="auto" w:fill="auto"/>
            <w:tcMar>
              <w:top w:w="100" w:type="dxa"/>
              <w:left w:w="100" w:type="dxa"/>
              <w:bottom w:w="100" w:type="dxa"/>
              <w:right w:w="100" w:type="dxa"/>
            </w:tcMar>
          </w:tcPr>
          <w:p w14:paraId="11E72E1C" w14:textId="77777777" w:rsidR="008F6506" w:rsidRDefault="00B47E4A">
            <w:pPr>
              <w:widowControl w:val="0"/>
              <w:spacing w:line="240" w:lineRule="auto"/>
              <w:rPr>
                <w:b/>
              </w:rPr>
            </w:pPr>
            <w:r>
              <w:rPr>
                <w:b/>
              </w:rPr>
              <w:t>Encode video</w:t>
            </w:r>
          </w:p>
          <w:p w14:paraId="6CE0925B" w14:textId="77777777" w:rsidR="008F6506" w:rsidRDefault="00B47E4A">
            <w:pPr>
              <w:widowControl w:val="0"/>
              <w:spacing w:line="240" w:lineRule="auto"/>
              <w:rPr>
                <w:b/>
              </w:rPr>
            </w:pPr>
            <w:r>
              <w:rPr>
                <w:b/>
              </w:rPr>
              <w:t>Description:</w:t>
            </w:r>
          </w:p>
          <w:p w14:paraId="7E5B9102" w14:textId="77777777" w:rsidR="008F6506" w:rsidRDefault="00B47E4A">
            <w:pPr>
              <w:widowControl w:val="0"/>
              <w:spacing w:line="240" w:lineRule="auto"/>
            </w:pPr>
            <w:r>
              <w:t xml:space="preserve">Takes in raw video data from the </w:t>
            </w:r>
            <w:proofErr w:type="spellStart"/>
            <w:r>
              <w:t>CaptureData</w:t>
            </w:r>
            <w:proofErr w:type="spellEnd"/>
            <w:r>
              <w:t xml:space="preserve"> component and encode the data</w:t>
            </w:r>
          </w:p>
        </w:tc>
        <w:tc>
          <w:tcPr>
            <w:tcW w:w="3045" w:type="dxa"/>
            <w:shd w:val="clear" w:color="auto" w:fill="auto"/>
            <w:tcMar>
              <w:top w:w="100" w:type="dxa"/>
              <w:left w:w="100" w:type="dxa"/>
              <w:bottom w:w="100" w:type="dxa"/>
              <w:right w:w="100" w:type="dxa"/>
            </w:tcMar>
          </w:tcPr>
          <w:p w14:paraId="19D705EC" w14:textId="77777777" w:rsidR="008F6506" w:rsidRDefault="00B47E4A">
            <w:pPr>
              <w:widowControl w:val="0"/>
              <w:spacing w:line="240" w:lineRule="auto"/>
            </w:pPr>
            <w:proofErr w:type="spellStart"/>
            <w:r>
              <w:t>CaptureData</w:t>
            </w:r>
            <w:proofErr w:type="spellEnd"/>
            <w:r>
              <w:t xml:space="preserve"> component</w:t>
            </w:r>
          </w:p>
        </w:tc>
      </w:tr>
      <w:tr w:rsidR="008F6506" w14:paraId="12E72C1C" w14:textId="77777777">
        <w:trPr>
          <w:trHeight w:val="520"/>
        </w:trPr>
        <w:tc>
          <w:tcPr>
            <w:tcW w:w="3525" w:type="dxa"/>
            <w:shd w:val="clear" w:color="auto" w:fill="auto"/>
            <w:tcMar>
              <w:top w:w="100" w:type="dxa"/>
              <w:left w:w="100" w:type="dxa"/>
              <w:bottom w:w="100" w:type="dxa"/>
              <w:right w:w="100" w:type="dxa"/>
            </w:tcMar>
          </w:tcPr>
          <w:p w14:paraId="60BA8D1E" w14:textId="77777777" w:rsidR="008F6506" w:rsidRDefault="00B47E4A">
            <w:pPr>
              <w:widowControl w:val="0"/>
              <w:spacing w:line="240" w:lineRule="auto"/>
              <w:rPr>
                <w:b/>
              </w:rPr>
            </w:pPr>
            <w:r>
              <w:rPr>
                <w:b/>
              </w:rPr>
              <w:t>Stream encoded data</w:t>
            </w:r>
          </w:p>
          <w:p w14:paraId="6FC49794" w14:textId="77777777" w:rsidR="008F6506" w:rsidRDefault="00B47E4A">
            <w:pPr>
              <w:widowControl w:val="0"/>
              <w:spacing w:line="240" w:lineRule="auto"/>
              <w:rPr>
                <w:b/>
              </w:rPr>
            </w:pPr>
            <w:r>
              <w:rPr>
                <w:b/>
              </w:rPr>
              <w:t>Description:</w:t>
            </w:r>
          </w:p>
          <w:p w14:paraId="63F8073E" w14:textId="77777777" w:rsidR="008F6506" w:rsidRDefault="00B47E4A">
            <w:pPr>
              <w:widowControl w:val="0"/>
              <w:spacing w:line="240" w:lineRule="auto"/>
            </w:pPr>
            <w:r>
              <w:lastRenderedPageBreak/>
              <w:t>Outputs encoded data using HLS Library</w:t>
            </w:r>
          </w:p>
        </w:tc>
        <w:tc>
          <w:tcPr>
            <w:tcW w:w="3045" w:type="dxa"/>
            <w:shd w:val="clear" w:color="auto" w:fill="auto"/>
            <w:tcMar>
              <w:top w:w="100" w:type="dxa"/>
              <w:left w:w="100" w:type="dxa"/>
              <w:bottom w:w="100" w:type="dxa"/>
              <w:right w:w="100" w:type="dxa"/>
            </w:tcMar>
          </w:tcPr>
          <w:p w14:paraId="3D3AC6BE" w14:textId="77777777" w:rsidR="008F6506" w:rsidRDefault="00B47E4A">
            <w:pPr>
              <w:widowControl w:val="0"/>
              <w:spacing w:line="240" w:lineRule="auto"/>
            </w:pPr>
            <w:r>
              <w:lastRenderedPageBreak/>
              <w:t>HLS Library</w:t>
            </w:r>
          </w:p>
        </w:tc>
      </w:tr>
      <w:tr w:rsidR="008F6506" w14:paraId="0DA4E886" w14:textId="77777777">
        <w:trPr>
          <w:trHeight w:val="520"/>
        </w:trPr>
        <w:tc>
          <w:tcPr>
            <w:tcW w:w="3525" w:type="dxa"/>
            <w:shd w:val="clear" w:color="auto" w:fill="auto"/>
            <w:tcMar>
              <w:top w:w="100" w:type="dxa"/>
              <w:left w:w="100" w:type="dxa"/>
              <w:bottom w:w="100" w:type="dxa"/>
              <w:right w:w="100" w:type="dxa"/>
            </w:tcMar>
          </w:tcPr>
          <w:p w14:paraId="4993F3C8" w14:textId="77777777" w:rsidR="008F6506" w:rsidRDefault="00B47E4A">
            <w:pPr>
              <w:widowControl w:val="0"/>
              <w:spacing w:line="240" w:lineRule="auto"/>
              <w:rPr>
                <w:b/>
              </w:rPr>
            </w:pPr>
            <w:r>
              <w:rPr>
                <w:b/>
              </w:rPr>
              <w:t>Send user Input</w:t>
            </w:r>
          </w:p>
          <w:p w14:paraId="4BFC0FAE" w14:textId="77777777" w:rsidR="008F6506" w:rsidRDefault="00B47E4A">
            <w:pPr>
              <w:widowControl w:val="0"/>
              <w:spacing w:line="240" w:lineRule="auto"/>
              <w:rPr>
                <w:b/>
              </w:rPr>
            </w:pPr>
            <w:r>
              <w:rPr>
                <w:b/>
              </w:rPr>
              <w:t>Description:</w:t>
            </w:r>
          </w:p>
          <w:p w14:paraId="1FF25FC1" w14:textId="77777777" w:rsidR="008F6506" w:rsidRDefault="00B47E4A">
            <w:pPr>
              <w:widowControl w:val="0"/>
              <w:spacing w:line="240" w:lineRule="auto"/>
            </w:pPr>
            <w:r>
              <w:t xml:space="preserve">Takes in user input data from </w:t>
            </w:r>
            <w:proofErr w:type="spellStart"/>
            <w:r>
              <w:t>CaptureData</w:t>
            </w:r>
            <w:proofErr w:type="spellEnd"/>
            <w:r>
              <w:t xml:space="preserve"> component and outputs using HLS Library</w:t>
            </w:r>
          </w:p>
        </w:tc>
        <w:tc>
          <w:tcPr>
            <w:tcW w:w="3045" w:type="dxa"/>
            <w:shd w:val="clear" w:color="auto" w:fill="auto"/>
            <w:tcMar>
              <w:top w:w="100" w:type="dxa"/>
              <w:left w:w="100" w:type="dxa"/>
              <w:bottom w:w="100" w:type="dxa"/>
              <w:right w:w="100" w:type="dxa"/>
            </w:tcMar>
          </w:tcPr>
          <w:p w14:paraId="305024EA" w14:textId="77777777" w:rsidR="008F6506" w:rsidRDefault="00B47E4A">
            <w:pPr>
              <w:widowControl w:val="0"/>
              <w:spacing w:line="240" w:lineRule="auto"/>
            </w:pPr>
            <w:r>
              <w:t>HLS Library</w:t>
            </w:r>
          </w:p>
        </w:tc>
      </w:tr>
    </w:tbl>
    <w:p w14:paraId="0A79030C" w14:textId="77777777" w:rsidR="008F6506" w:rsidRDefault="008F6506">
      <w:pPr>
        <w:pStyle w:val="Heading3"/>
      </w:pPr>
      <w:bookmarkStart w:id="35" w:name="_1uivs4xvtqy9" w:colFirst="0" w:colLast="0"/>
      <w:bookmarkEnd w:id="35"/>
    </w:p>
    <w:p w14:paraId="5F7696D5" w14:textId="77777777" w:rsidR="008F6506" w:rsidRDefault="00B47E4A">
      <w:r>
        <w:rPr>
          <w:rFonts w:ascii="Times New Roman" w:eastAsia="Times New Roman" w:hAnsi="Times New Roman" w:cs="Times New Roman"/>
          <w:b/>
        </w:rPr>
        <w:t>Table 5. Capture Data Component CRC Card</w:t>
      </w:r>
    </w:p>
    <w:tbl>
      <w:tblPr>
        <w:tblStyle w:val="a2"/>
        <w:tblW w:w="65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3015"/>
      </w:tblGrid>
      <w:tr w:rsidR="008F6506" w14:paraId="0EF6F8E7" w14:textId="77777777">
        <w:trPr>
          <w:trHeight w:val="520"/>
        </w:trPr>
        <w:tc>
          <w:tcPr>
            <w:tcW w:w="6555" w:type="dxa"/>
            <w:gridSpan w:val="2"/>
            <w:shd w:val="clear" w:color="auto" w:fill="auto"/>
            <w:tcMar>
              <w:top w:w="100" w:type="dxa"/>
              <w:left w:w="100" w:type="dxa"/>
              <w:bottom w:w="100" w:type="dxa"/>
              <w:right w:w="100" w:type="dxa"/>
            </w:tcMar>
          </w:tcPr>
          <w:p w14:paraId="6385616A" w14:textId="77777777" w:rsidR="008F6506" w:rsidRDefault="00B47E4A">
            <w:pPr>
              <w:widowControl w:val="0"/>
              <w:spacing w:line="240" w:lineRule="auto"/>
            </w:pPr>
            <w:r>
              <w:rPr>
                <w:b/>
              </w:rPr>
              <w:t xml:space="preserve">Component: </w:t>
            </w:r>
            <w:proofErr w:type="spellStart"/>
            <w:r>
              <w:t>CaptureData</w:t>
            </w:r>
            <w:proofErr w:type="spellEnd"/>
            <w:r>
              <w:t xml:space="preserve"> &lt;&lt;component&gt;&gt;</w:t>
            </w:r>
          </w:p>
        </w:tc>
      </w:tr>
      <w:tr w:rsidR="008F6506" w14:paraId="305EC120" w14:textId="77777777">
        <w:tc>
          <w:tcPr>
            <w:tcW w:w="3540" w:type="dxa"/>
            <w:shd w:val="clear" w:color="auto" w:fill="auto"/>
            <w:tcMar>
              <w:top w:w="100" w:type="dxa"/>
              <w:left w:w="100" w:type="dxa"/>
              <w:bottom w:w="100" w:type="dxa"/>
              <w:right w:w="100" w:type="dxa"/>
            </w:tcMar>
          </w:tcPr>
          <w:p w14:paraId="33B75DC8" w14:textId="77777777" w:rsidR="008F6506" w:rsidRDefault="00B47E4A">
            <w:pPr>
              <w:widowControl w:val="0"/>
              <w:spacing w:line="240" w:lineRule="auto"/>
            </w:pPr>
            <w:r>
              <w:rPr>
                <w:b/>
              </w:rPr>
              <w:t xml:space="preserve">Sub-Components: </w:t>
            </w:r>
            <w:r>
              <w:t>n/a</w:t>
            </w:r>
          </w:p>
        </w:tc>
        <w:tc>
          <w:tcPr>
            <w:tcW w:w="3015" w:type="dxa"/>
            <w:shd w:val="clear" w:color="auto" w:fill="auto"/>
            <w:tcMar>
              <w:top w:w="100" w:type="dxa"/>
              <w:left w:w="100" w:type="dxa"/>
              <w:bottom w:w="100" w:type="dxa"/>
              <w:right w:w="100" w:type="dxa"/>
            </w:tcMar>
          </w:tcPr>
          <w:p w14:paraId="1C958D69" w14:textId="77777777" w:rsidR="008F6506" w:rsidRDefault="00B47E4A">
            <w:pPr>
              <w:widowControl w:val="0"/>
              <w:spacing w:line="240" w:lineRule="auto"/>
            </w:pPr>
            <w:r>
              <w:rPr>
                <w:b/>
              </w:rPr>
              <w:t xml:space="preserve">Parent-Components: </w:t>
            </w:r>
            <w:r>
              <w:t>n/a</w:t>
            </w:r>
          </w:p>
        </w:tc>
      </w:tr>
      <w:tr w:rsidR="008F6506" w14:paraId="614A3102" w14:textId="77777777">
        <w:trPr>
          <w:trHeight w:val="620"/>
        </w:trPr>
        <w:tc>
          <w:tcPr>
            <w:tcW w:w="3540" w:type="dxa"/>
            <w:shd w:val="clear" w:color="auto" w:fill="auto"/>
            <w:tcMar>
              <w:top w:w="100" w:type="dxa"/>
              <w:left w:w="100" w:type="dxa"/>
              <w:bottom w:w="100" w:type="dxa"/>
              <w:right w:w="100" w:type="dxa"/>
            </w:tcMar>
          </w:tcPr>
          <w:p w14:paraId="3E23A325" w14:textId="77777777" w:rsidR="008F6506" w:rsidRDefault="00B47E4A">
            <w:pPr>
              <w:widowControl w:val="0"/>
              <w:spacing w:line="240" w:lineRule="auto"/>
              <w:rPr>
                <w:b/>
              </w:rPr>
            </w:pPr>
            <w:r>
              <w:rPr>
                <w:b/>
              </w:rPr>
              <w:t>Responsibilities</w:t>
            </w:r>
          </w:p>
        </w:tc>
        <w:tc>
          <w:tcPr>
            <w:tcW w:w="3015" w:type="dxa"/>
            <w:shd w:val="clear" w:color="auto" w:fill="auto"/>
            <w:tcMar>
              <w:top w:w="100" w:type="dxa"/>
              <w:left w:w="100" w:type="dxa"/>
              <w:bottom w:w="100" w:type="dxa"/>
              <w:right w:w="100" w:type="dxa"/>
            </w:tcMar>
          </w:tcPr>
          <w:p w14:paraId="783696F5" w14:textId="77777777" w:rsidR="008F6506" w:rsidRDefault="00B47E4A">
            <w:pPr>
              <w:widowControl w:val="0"/>
              <w:spacing w:line="240" w:lineRule="auto"/>
              <w:rPr>
                <w:b/>
              </w:rPr>
            </w:pPr>
            <w:r>
              <w:rPr>
                <w:b/>
              </w:rPr>
              <w:t>Collaborators</w:t>
            </w:r>
          </w:p>
        </w:tc>
      </w:tr>
      <w:tr w:rsidR="008F6506" w14:paraId="19F72B77" w14:textId="77777777">
        <w:trPr>
          <w:trHeight w:val="520"/>
        </w:trPr>
        <w:tc>
          <w:tcPr>
            <w:tcW w:w="3540" w:type="dxa"/>
            <w:shd w:val="clear" w:color="auto" w:fill="auto"/>
            <w:tcMar>
              <w:top w:w="100" w:type="dxa"/>
              <w:left w:w="100" w:type="dxa"/>
              <w:bottom w:w="100" w:type="dxa"/>
              <w:right w:w="100" w:type="dxa"/>
            </w:tcMar>
          </w:tcPr>
          <w:p w14:paraId="76470B3D" w14:textId="77777777" w:rsidR="008F6506" w:rsidRDefault="00B47E4A">
            <w:pPr>
              <w:widowControl w:val="0"/>
              <w:spacing w:line="240" w:lineRule="auto"/>
              <w:rPr>
                <w:b/>
              </w:rPr>
            </w:pPr>
            <w:r>
              <w:rPr>
                <w:b/>
              </w:rPr>
              <w:t>Record audio</w:t>
            </w:r>
          </w:p>
          <w:p w14:paraId="1E872A7C" w14:textId="77777777" w:rsidR="008F6506" w:rsidRDefault="00B47E4A">
            <w:pPr>
              <w:widowControl w:val="0"/>
              <w:spacing w:line="240" w:lineRule="auto"/>
            </w:pPr>
            <w:r>
              <w:rPr>
                <w:b/>
              </w:rPr>
              <w:t>Description:</w:t>
            </w:r>
            <w:r>
              <w:rPr>
                <w:b/>
              </w:rPr>
              <w:br/>
            </w:r>
            <w:r>
              <w:t>Captures data from the microphone</w:t>
            </w:r>
          </w:p>
          <w:p w14:paraId="42758C52" w14:textId="77777777" w:rsidR="008F6506" w:rsidRDefault="008F6506">
            <w:pPr>
              <w:widowControl w:val="0"/>
              <w:spacing w:line="240" w:lineRule="auto"/>
              <w:rPr>
                <w:color w:val="FF0000"/>
              </w:rPr>
            </w:pPr>
          </w:p>
        </w:tc>
        <w:tc>
          <w:tcPr>
            <w:tcW w:w="3015" w:type="dxa"/>
            <w:shd w:val="clear" w:color="auto" w:fill="auto"/>
            <w:tcMar>
              <w:top w:w="100" w:type="dxa"/>
              <w:left w:w="100" w:type="dxa"/>
              <w:bottom w:w="100" w:type="dxa"/>
              <w:right w:w="100" w:type="dxa"/>
            </w:tcMar>
          </w:tcPr>
          <w:p w14:paraId="32950540" w14:textId="77777777" w:rsidR="008F6506" w:rsidRDefault="00B47E4A">
            <w:pPr>
              <w:widowControl w:val="0"/>
              <w:spacing w:line="240" w:lineRule="auto"/>
            </w:pPr>
            <w:r>
              <w:t>Device Microphone</w:t>
            </w:r>
          </w:p>
        </w:tc>
      </w:tr>
      <w:tr w:rsidR="008F6506" w14:paraId="6EB051C6" w14:textId="77777777">
        <w:trPr>
          <w:trHeight w:val="520"/>
        </w:trPr>
        <w:tc>
          <w:tcPr>
            <w:tcW w:w="3540" w:type="dxa"/>
            <w:shd w:val="clear" w:color="auto" w:fill="auto"/>
            <w:tcMar>
              <w:top w:w="100" w:type="dxa"/>
              <w:left w:w="100" w:type="dxa"/>
              <w:bottom w:w="100" w:type="dxa"/>
              <w:right w:w="100" w:type="dxa"/>
            </w:tcMar>
          </w:tcPr>
          <w:p w14:paraId="3A4B2516" w14:textId="77777777" w:rsidR="008F6506" w:rsidRDefault="00B47E4A">
            <w:pPr>
              <w:widowControl w:val="0"/>
              <w:spacing w:line="240" w:lineRule="auto"/>
              <w:rPr>
                <w:b/>
              </w:rPr>
            </w:pPr>
            <w:r>
              <w:rPr>
                <w:b/>
              </w:rPr>
              <w:t>Record video</w:t>
            </w:r>
          </w:p>
          <w:p w14:paraId="6FDA80F3" w14:textId="77777777" w:rsidR="008F6506" w:rsidRDefault="00B47E4A">
            <w:pPr>
              <w:widowControl w:val="0"/>
              <w:spacing w:line="240" w:lineRule="auto"/>
              <w:rPr>
                <w:b/>
              </w:rPr>
            </w:pPr>
            <w:r>
              <w:rPr>
                <w:b/>
              </w:rPr>
              <w:t>Description:</w:t>
            </w:r>
          </w:p>
          <w:p w14:paraId="2C91E0D1" w14:textId="77777777" w:rsidR="008F6506" w:rsidRDefault="00B47E4A">
            <w:pPr>
              <w:widowControl w:val="0"/>
              <w:spacing w:line="240" w:lineRule="auto"/>
            </w:pPr>
            <w:r>
              <w:t>Captures data from the camera</w:t>
            </w:r>
          </w:p>
          <w:p w14:paraId="736A732F" w14:textId="77777777" w:rsidR="008F6506" w:rsidRDefault="008F6506">
            <w:pPr>
              <w:widowControl w:val="0"/>
              <w:spacing w:line="240" w:lineRule="auto"/>
              <w:rPr>
                <w:color w:val="FF0000"/>
              </w:rPr>
            </w:pPr>
          </w:p>
        </w:tc>
        <w:tc>
          <w:tcPr>
            <w:tcW w:w="3015" w:type="dxa"/>
            <w:shd w:val="clear" w:color="auto" w:fill="auto"/>
            <w:tcMar>
              <w:top w:w="100" w:type="dxa"/>
              <w:left w:w="100" w:type="dxa"/>
              <w:bottom w:w="100" w:type="dxa"/>
              <w:right w:w="100" w:type="dxa"/>
            </w:tcMar>
          </w:tcPr>
          <w:p w14:paraId="55D1DA4B" w14:textId="77777777" w:rsidR="008F6506" w:rsidRDefault="00B47E4A">
            <w:pPr>
              <w:widowControl w:val="0"/>
              <w:spacing w:line="240" w:lineRule="auto"/>
            </w:pPr>
            <w:r>
              <w:t>Device Camera</w:t>
            </w:r>
          </w:p>
        </w:tc>
      </w:tr>
      <w:tr w:rsidR="008F6506" w14:paraId="0CD4DBFF" w14:textId="77777777">
        <w:trPr>
          <w:trHeight w:val="520"/>
        </w:trPr>
        <w:tc>
          <w:tcPr>
            <w:tcW w:w="3540" w:type="dxa"/>
            <w:shd w:val="clear" w:color="auto" w:fill="auto"/>
            <w:tcMar>
              <w:top w:w="100" w:type="dxa"/>
              <w:left w:w="100" w:type="dxa"/>
              <w:bottom w:w="100" w:type="dxa"/>
              <w:right w:w="100" w:type="dxa"/>
            </w:tcMar>
          </w:tcPr>
          <w:p w14:paraId="7D3E13A9" w14:textId="77777777" w:rsidR="008F6506" w:rsidRDefault="00B47E4A">
            <w:pPr>
              <w:widowControl w:val="0"/>
              <w:spacing w:line="240" w:lineRule="auto"/>
              <w:rPr>
                <w:b/>
              </w:rPr>
            </w:pPr>
            <w:r>
              <w:rPr>
                <w:b/>
              </w:rPr>
              <w:t>Send raw video</w:t>
            </w:r>
          </w:p>
          <w:p w14:paraId="5185289D" w14:textId="77777777" w:rsidR="008F6506" w:rsidRDefault="00B47E4A">
            <w:pPr>
              <w:widowControl w:val="0"/>
              <w:spacing w:line="240" w:lineRule="auto"/>
              <w:rPr>
                <w:b/>
              </w:rPr>
            </w:pPr>
            <w:r>
              <w:rPr>
                <w:b/>
              </w:rPr>
              <w:t>Description:</w:t>
            </w:r>
          </w:p>
          <w:p w14:paraId="7C73F05D" w14:textId="77777777" w:rsidR="008F6506" w:rsidRDefault="00B47E4A">
            <w:pPr>
              <w:widowControl w:val="0"/>
              <w:spacing w:line="240" w:lineRule="auto"/>
            </w:pPr>
            <w:r>
              <w:t>Outputs raw video data to the Data Processor component</w:t>
            </w:r>
          </w:p>
          <w:p w14:paraId="06D91E1E" w14:textId="77777777" w:rsidR="008F6506" w:rsidRDefault="008F6506">
            <w:pPr>
              <w:widowControl w:val="0"/>
              <w:spacing w:line="240" w:lineRule="auto"/>
              <w:rPr>
                <w:color w:val="FF0000"/>
              </w:rPr>
            </w:pPr>
          </w:p>
        </w:tc>
        <w:tc>
          <w:tcPr>
            <w:tcW w:w="3015" w:type="dxa"/>
            <w:shd w:val="clear" w:color="auto" w:fill="auto"/>
            <w:tcMar>
              <w:top w:w="100" w:type="dxa"/>
              <w:left w:w="100" w:type="dxa"/>
              <w:bottom w:w="100" w:type="dxa"/>
              <w:right w:w="100" w:type="dxa"/>
            </w:tcMar>
          </w:tcPr>
          <w:p w14:paraId="526521F7" w14:textId="77777777" w:rsidR="008F6506" w:rsidRDefault="00B47E4A">
            <w:pPr>
              <w:widowControl w:val="0"/>
              <w:spacing w:line="240" w:lineRule="auto"/>
            </w:pPr>
            <w:r>
              <w:t>Data Processor Component</w:t>
            </w:r>
          </w:p>
        </w:tc>
      </w:tr>
    </w:tbl>
    <w:p w14:paraId="5D088241" w14:textId="77777777" w:rsidR="008F6506" w:rsidRDefault="008F6506">
      <w:pPr>
        <w:pStyle w:val="Heading3"/>
      </w:pPr>
      <w:bookmarkStart w:id="36" w:name="_n9xgetfjrv8s" w:colFirst="0" w:colLast="0"/>
      <w:bookmarkEnd w:id="36"/>
    </w:p>
    <w:p w14:paraId="2A79CF6E" w14:textId="77777777" w:rsidR="008F6506" w:rsidRDefault="00B47E4A">
      <w:r>
        <w:rPr>
          <w:rFonts w:ascii="Times New Roman" w:eastAsia="Times New Roman" w:hAnsi="Times New Roman" w:cs="Times New Roman"/>
          <w:b/>
        </w:rPr>
        <w:t>Table 6. Display Data Component CRC Card</w:t>
      </w:r>
    </w:p>
    <w:tbl>
      <w:tblPr>
        <w:tblStyle w:val="a3"/>
        <w:tblW w:w="65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5"/>
        <w:gridCol w:w="2970"/>
      </w:tblGrid>
      <w:tr w:rsidR="008F6506" w14:paraId="073B79E8" w14:textId="77777777">
        <w:trPr>
          <w:trHeight w:val="520"/>
        </w:trPr>
        <w:tc>
          <w:tcPr>
            <w:tcW w:w="6525" w:type="dxa"/>
            <w:gridSpan w:val="2"/>
            <w:shd w:val="clear" w:color="auto" w:fill="auto"/>
            <w:tcMar>
              <w:top w:w="100" w:type="dxa"/>
              <w:left w:w="100" w:type="dxa"/>
              <w:bottom w:w="100" w:type="dxa"/>
              <w:right w:w="100" w:type="dxa"/>
            </w:tcMar>
          </w:tcPr>
          <w:p w14:paraId="1E17844F" w14:textId="77777777" w:rsidR="008F6506" w:rsidRDefault="00B47E4A">
            <w:pPr>
              <w:widowControl w:val="0"/>
              <w:spacing w:line="240" w:lineRule="auto"/>
            </w:pPr>
            <w:r>
              <w:rPr>
                <w:b/>
              </w:rPr>
              <w:t xml:space="preserve">Component: </w:t>
            </w:r>
            <w:proofErr w:type="spellStart"/>
            <w:r>
              <w:t>DisplayData</w:t>
            </w:r>
            <w:proofErr w:type="spellEnd"/>
            <w:r>
              <w:t xml:space="preserve"> &lt;&lt;component&gt;&gt;</w:t>
            </w:r>
          </w:p>
        </w:tc>
      </w:tr>
      <w:tr w:rsidR="008F6506" w14:paraId="5402FEEC" w14:textId="77777777">
        <w:tc>
          <w:tcPr>
            <w:tcW w:w="3555" w:type="dxa"/>
            <w:shd w:val="clear" w:color="auto" w:fill="auto"/>
            <w:tcMar>
              <w:top w:w="100" w:type="dxa"/>
              <w:left w:w="100" w:type="dxa"/>
              <w:bottom w:w="100" w:type="dxa"/>
              <w:right w:w="100" w:type="dxa"/>
            </w:tcMar>
          </w:tcPr>
          <w:p w14:paraId="0FC07D65" w14:textId="77777777" w:rsidR="008F6506" w:rsidRDefault="00B47E4A">
            <w:pPr>
              <w:widowControl w:val="0"/>
              <w:spacing w:line="240" w:lineRule="auto"/>
            </w:pPr>
            <w:r>
              <w:rPr>
                <w:b/>
              </w:rPr>
              <w:t xml:space="preserve">Sub-Components: </w:t>
            </w:r>
            <w:r>
              <w:t>n/a</w:t>
            </w:r>
          </w:p>
        </w:tc>
        <w:tc>
          <w:tcPr>
            <w:tcW w:w="2970" w:type="dxa"/>
            <w:shd w:val="clear" w:color="auto" w:fill="auto"/>
            <w:tcMar>
              <w:top w:w="100" w:type="dxa"/>
              <w:left w:w="100" w:type="dxa"/>
              <w:bottom w:w="100" w:type="dxa"/>
              <w:right w:w="100" w:type="dxa"/>
            </w:tcMar>
          </w:tcPr>
          <w:p w14:paraId="66974370" w14:textId="77777777" w:rsidR="008F6506" w:rsidRDefault="00B47E4A">
            <w:pPr>
              <w:widowControl w:val="0"/>
              <w:spacing w:line="240" w:lineRule="auto"/>
            </w:pPr>
            <w:r>
              <w:rPr>
                <w:b/>
              </w:rPr>
              <w:t xml:space="preserve">Parent-Components: </w:t>
            </w:r>
            <w:r>
              <w:t>n/a</w:t>
            </w:r>
          </w:p>
        </w:tc>
      </w:tr>
      <w:tr w:rsidR="008F6506" w14:paraId="38E921D6" w14:textId="77777777">
        <w:trPr>
          <w:trHeight w:val="620"/>
        </w:trPr>
        <w:tc>
          <w:tcPr>
            <w:tcW w:w="3555" w:type="dxa"/>
            <w:shd w:val="clear" w:color="auto" w:fill="auto"/>
            <w:tcMar>
              <w:top w:w="100" w:type="dxa"/>
              <w:left w:w="100" w:type="dxa"/>
              <w:bottom w:w="100" w:type="dxa"/>
              <w:right w:w="100" w:type="dxa"/>
            </w:tcMar>
          </w:tcPr>
          <w:p w14:paraId="11FA7868" w14:textId="77777777" w:rsidR="008F6506" w:rsidRDefault="00B47E4A">
            <w:pPr>
              <w:widowControl w:val="0"/>
              <w:spacing w:line="240" w:lineRule="auto"/>
              <w:rPr>
                <w:b/>
              </w:rPr>
            </w:pPr>
            <w:r>
              <w:rPr>
                <w:b/>
              </w:rPr>
              <w:t>Responsibilities</w:t>
            </w:r>
          </w:p>
        </w:tc>
        <w:tc>
          <w:tcPr>
            <w:tcW w:w="2970" w:type="dxa"/>
            <w:shd w:val="clear" w:color="auto" w:fill="auto"/>
            <w:tcMar>
              <w:top w:w="100" w:type="dxa"/>
              <w:left w:w="100" w:type="dxa"/>
              <w:bottom w:w="100" w:type="dxa"/>
              <w:right w:w="100" w:type="dxa"/>
            </w:tcMar>
          </w:tcPr>
          <w:p w14:paraId="50E9EAFF" w14:textId="77777777" w:rsidR="008F6506" w:rsidRDefault="00B47E4A">
            <w:pPr>
              <w:widowControl w:val="0"/>
              <w:spacing w:line="240" w:lineRule="auto"/>
              <w:rPr>
                <w:b/>
              </w:rPr>
            </w:pPr>
            <w:r>
              <w:rPr>
                <w:b/>
              </w:rPr>
              <w:t>Collaborators</w:t>
            </w:r>
          </w:p>
        </w:tc>
      </w:tr>
      <w:tr w:rsidR="008F6506" w14:paraId="7A98D5D2" w14:textId="77777777">
        <w:trPr>
          <w:trHeight w:val="520"/>
        </w:trPr>
        <w:tc>
          <w:tcPr>
            <w:tcW w:w="3555" w:type="dxa"/>
            <w:shd w:val="clear" w:color="auto" w:fill="auto"/>
            <w:tcMar>
              <w:top w:w="100" w:type="dxa"/>
              <w:left w:w="100" w:type="dxa"/>
              <w:bottom w:w="100" w:type="dxa"/>
              <w:right w:w="100" w:type="dxa"/>
            </w:tcMar>
          </w:tcPr>
          <w:p w14:paraId="62C3E97B" w14:textId="77777777" w:rsidR="008F6506" w:rsidRDefault="00B47E4A">
            <w:pPr>
              <w:widowControl w:val="0"/>
              <w:spacing w:line="240" w:lineRule="auto"/>
              <w:rPr>
                <w:b/>
              </w:rPr>
            </w:pPr>
            <w:r>
              <w:rPr>
                <w:b/>
              </w:rPr>
              <w:lastRenderedPageBreak/>
              <w:t>Read Decoded Data</w:t>
            </w:r>
          </w:p>
          <w:p w14:paraId="10E0EC41" w14:textId="77777777" w:rsidR="008F6506" w:rsidRDefault="00B47E4A">
            <w:pPr>
              <w:widowControl w:val="0"/>
              <w:spacing w:line="240" w:lineRule="auto"/>
              <w:rPr>
                <w:b/>
              </w:rPr>
            </w:pPr>
            <w:r>
              <w:rPr>
                <w:b/>
              </w:rPr>
              <w:t>Description:</w:t>
            </w:r>
          </w:p>
          <w:p w14:paraId="1FD4218D" w14:textId="77777777" w:rsidR="008F6506" w:rsidRDefault="00B47E4A">
            <w:pPr>
              <w:widowControl w:val="0"/>
              <w:spacing w:line="240" w:lineRule="auto"/>
            </w:pPr>
            <w:r>
              <w:t>Takes in decoded data from Data Processor component</w:t>
            </w:r>
          </w:p>
          <w:p w14:paraId="2817F0F2" w14:textId="77777777" w:rsidR="008F6506" w:rsidRDefault="008F6506">
            <w:pPr>
              <w:widowControl w:val="0"/>
              <w:spacing w:line="240" w:lineRule="auto"/>
            </w:pPr>
          </w:p>
        </w:tc>
        <w:tc>
          <w:tcPr>
            <w:tcW w:w="2970" w:type="dxa"/>
            <w:shd w:val="clear" w:color="auto" w:fill="auto"/>
            <w:tcMar>
              <w:top w:w="100" w:type="dxa"/>
              <w:left w:w="100" w:type="dxa"/>
              <w:bottom w:w="100" w:type="dxa"/>
              <w:right w:w="100" w:type="dxa"/>
            </w:tcMar>
          </w:tcPr>
          <w:p w14:paraId="39833BC5" w14:textId="77777777" w:rsidR="008F6506" w:rsidRDefault="00B47E4A">
            <w:pPr>
              <w:widowControl w:val="0"/>
              <w:spacing w:line="240" w:lineRule="auto"/>
            </w:pPr>
            <w:r>
              <w:t>Data Processor Component</w:t>
            </w:r>
          </w:p>
        </w:tc>
      </w:tr>
      <w:tr w:rsidR="008F6506" w14:paraId="49EF9B3A" w14:textId="77777777">
        <w:trPr>
          <w:trHeight w:val="520"/>
        </w:trPr>
        <w:tc>
          <w:tcPr>
            <w:tcW w:w="3555" w:type="dxa"/>
            <w:shd w:val="clear" w:color="auto" w:fill="auto"/>
            <w:tcMar>
              <w:top w:w="100" w:type="dxa"/>
              <w:left w:w="100" w:type="dxa"/>
              <w:bottom w:w="100" w:type="dxa"/>
              <w:right w:w="100" w:type="dxa"/>
            </w:tcMar>
          </w:tcPr>
          <w:p w14:paraId="544FD0A6" w14:textId="77777777" w:rsidR="008F6506" w:rsidRDefault="00B47E4A">
            <w:pPr>
              <w:widowControl w:val="0"/>
              <w:spacing w:line="240" w:lineRule="auto"/>
              <w:rPr>
                <w:b/>
              </w:rPr>
            </w:pPr>
            <w:r>
              <w:rPr>
                <w:b/>
              </w:rPr>
              <w:t>Display video</w:t>
            </w:r>
          </w:p>
          <w:p w14:paraId="150457C9" w14:textId="77777777" w:rsidR="008F6506" w:rsidRDefault="00B47E4A">
            <w:pPr>
              <w:widowControl w:val="0"/>
              <w:spacing w:line="240" w:lineRule="auto"/>
              <w:rPr>
                <w:b/>
              </w:rPr>
            </w:pPr>
            <w:r>
              <w:rPr>
                <w:b/>
              </w:rPr>
              <w:t>Description:</w:t>
            </w:r>
          </w:p>
          <w:p w14:paraId="62A86793" w14:textId="77777777" w:rsidR="008F6506" w:rsidRDefault="00B47E4A">
            <w:pPr>
              <w:widowControl w:val="0"/>
              <w:spacing w:line="240" w:lineRule="auto"/>
            </w:pPr>
            <w:r>
              <w:t>Process decoded data and outputs video data to the device display</w:t>
            </w:r>
          </w:p>
        </w:tc>
        <w:tc>
          <w:tcPr>
            <w:tcW w:w="2970" w:type="dxa"/>
            <w:shd w:val="clear" w:color="auto" w:fill="auto"/>
            <w:tcMar>
              <w:top w:w="100" w:type="dxa"/>
              <w:left w:w="100" w:type="dxa"/>
              <w:bottom w:w="100" w:type="dxa"/>
              <w:right w:w="100" w:type="dxa"/>
            </w:tcMar>
          </w:tcPr>
          <w:p w14:paraId="719A5D06" w14:textId="77777777" w:rsidR="008F6506" w:rsidRDefault="00B47E4A">
            <w:pPr>
              <w:widowControl w:val="0"/>
              <w:spacing w:line="240" w:lineRule="auto"/>
            </w:pPr>
            <w:r>
              <w:t>Device display</w:t>
            </w:r>
          </w:p>
        </w:tc>
      </w:tr>
      <w:tr w:rsidR="008F6506" w14:paraId="6576ABA2" w14:textId="77777777">
        <w:trPr>
          <w:trHeight w:val="520"/>
        </w:trPr>
        <w:tc>
          <w:tcPr>
            <w:tcW w:w="3555" w:type="dxa"/>
            <w:shd w:val="clear" w:color="auto" w:fill="auto"/>
            <w:tcMar>
              <w:top w:w="100" w:type="dxa"/>
              <w:left w:w="100" w:type="dxa"/>
              <w:bottom w:w="100" w:type="dxa"/>
              <w:right w:w="100" w:type="dxa"/>
            </w:tcMar>
          </w:tcPr>
          <w:p w14:paraId="0822D737" w14:textId="77777777" w:rsidR="008F6506" w:rsidRDefault="00B47E4A">
            <w:pPr>
              <w:widowControl w:val="0"/>
              <w:spacing w:line="240" w:lineRule="auto"/>
              <w:rPr>
                <w:b/>
              </w:rPr>
            </w:pPr>
            <w:r>
              <w:rPr>
                <w:b/>
              </w:rPr>
              <w:t>Play Audio:</w:t>
            </w:r>
          </w:p>
          <w:p w14:paraId="3BA715F9" w14:textId="77777777" w:rsidR="008F6506" w:rsidRDefault="00B47E4A">
            <w:pPr>
              <w:widowControl w:val="0"/>
              <w:spacing w:line="240" w:lineRule="auto"/>
              <w:rPr>
                <w:b/>
              </w:rPr>
            </w:pPr>
            <w:r>
              <w:rPr>
                <w:b/>
              </w:rPr>
              <w:t>Description:</w:t>
            </w:r>
          </w:p>
          <w:p w14:paraId="1402C5C1" w14:textId="77777777" w:rsidR="008F6506" w:rsidRDefault="00B47E4A">
            <w:pPr>
              <w:widowControl w:val="0"/>
              <w:spacing w:line="240" w:lineRule="auto"/>
            </w:pPr>
            <w:r>
              <w:t>Process decoded data and outputs audio data to the device speaker</w:t>
            </w:r>
          </w:p>
        </w:tc>
        <w:tc>
          <w:tcPr>
            <w:tcW w:w="2970" w:type="dxa"/>
            <w:shd w:val="clear" w:color="auto" w:fill="auto"/>
            <w:tcMar>
              <w:top w:w="100" w:type="dxa"/>
              <w:left w:w="100" w:type="dxa"/>
              <w:bottom w:w="100" w:type="dxa"/>
              <w:right w:w="100" w:type="dxa"/>
            </w:tcMar>
          </w:tcPr>
          <w:p w14:paraId="49693DDA" w14:textId="77777777" w:rsidR="008F6506" w:rsidRDefault="00B47E4A">
            <w:pPr>
              <w:widowControl w:val="0"/>
              <w:spacing w:line="240" w:lineRule="auto"/>
            </w:pPr>
            <w:r>
              <w:t>Device speaker</w:t>
            </w:r>
          </w:p>
        </w:tc>
      </w:tr>
    </w:tbl>
    <w:p w14:paraId="14A36515" w14:textId="77777777" w:rsidR="008F6506" w:rsidRDefault="00B47E4A">
      <w:pPr>
        <w:pStyle w:val="Heading3"/>
      </w:pPr>
      <w:bookmarkStart w:id="37" w:name="_Toc515041715"/>
      <w:r>
        <w:t>2.2.4 Server</w:t>
      </w:r>
      <w:bookmarkEnd w:id="37"/>
    </w:p>
    <w:p w14:paraId="5B699A70" w14:textId="77777777" w:rsidR="008F6506" w:rsidRDefault="00B47E4A">
      <w:r>
        <w:rPr>
          <w:rFonts w:ascii="Times New Roman" w:eastAsia="Times New Roman" w:hAnsi="Times New Roman" w:cs="Times New Roman"/>
          <w:b/>
        </w:rPr>
        <w:t>Table 7. HSL Library CRC Card</w:t>
      </w:r>
    </w:p>
    <w:tbl>
      <w:tblPr>
        <w:tblStyle w:val="a4"/>
        <w:tblW w:w="6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70"/>
        <w:gridCol w:w="2970"/>
      </w:tblGrid>
      <w:tr w:rsidR="008F6506" w14:paraId="7FC3173C" w14:textId="77777777">
        <w:trPr>
          <w:trHeight w:val="540"/>
        </w:trPr>
        <w:tc>
          <w:tcPr>
            <w:tcW w:w="6540" w:type="dxa"/>
            <w:gridSpan w:val="2"/>
            <w:shd w:val="clear" w:color="auto" w:fill="auto"/>
            <w:tcMar>
              <w:top w:w="100" w:type="dxa"/>
              <w:left w:w="100" w:type="dxa"/>
              <w:bottom w:w="100" w:type="dxa"/>
              <w:right w:w="100" w:type="dxa"/>
            </w:tcMar>
          </w:tcPr>
          <w:p w14:paraId="7D56A349" w14:textId="77777777" w:rsidR="008F6506" w:rsidRDefault="00B47E4A">
            <w:pPr>
              <w:widowControl w:val="0"/>
              <w:spacing w:line="240" w:lineRule="auto"/>
            </w:pPr>
            <w:r>
              <w:rPr>
                <w:b/>
              </w:rPr>
              <w:t xml:space="preserve">Component: </w:t>
            </w:r>
            <w:r>
              <w:t>HLS &lt;&lt;library&gt;&gt;</w:t>
            </w:r>
          </w:p>
        </w:tc>
      </w:tr>
      <w:tr w:rsidR="008F6506" w14:paraId="4E34E771" w14:textId="77777777">
        <w:tc>
          <w:tcPr>
            <w:tcW w:w="3570" w:type="dxa"/>
            <w:shd w:val="clear" w:color="auto" w:fill="auto"/>
            <w:tcMar>
              <w:top w:w="100" w:type="dxa"/>
              <w:left w:w="100" w:type="dxa"/>
              <w:bottom w:w="100" w:type="dxa"/>
              <w:right w:w="100" w:type="dxa"/>
            </w:tcMar>
          </w:tcPr>
          <w:p w14:paraId="7A5F5267" w14:textId="77777777" w:rsidR="008F6506" w:rsidRDefault="00B47E4A">
            <w:pPr>
              <w:widowControl w:val="0"/>
              <w:spacing w:line="240" w:lineRule="auto"/>
            </w:pPr>
            <w:r>
              <w:rPr>
                <w:b/>
              </w:rPr>
              <w:t xml:space="preserve">Sub-Components: </w:t>
            </w:r>
            <w:r>
              <w:t>n/a</w:t>
            </w:r>
          </w:p>
        </w:tc>
        <w:tc>
          <w:tcPr>
            <w:tcW w:w="2970" w:type="dxa"/>
            <w:shd w:val="clear" w:color="auto" w:fill="auto"/>
            <w:tcMar>
              <w:top w:w="100" w:type="dxa"/>
              <w:left w:w="100" w:type="dxa"/>
              <w:bottom w:w="100" w:type="dxa"/>
              <w:right w:w="100" w:type="dxa"/>
            </w:tcMar>
          </w:tcPr>
          <w:p w14:paraId="35E93221" w14:textId="77777777" w:rsidR="008F6506" w:rsidRDefault="00B47E4A">
            <w:pPr>
              <w:widowControl w:val="0"/>
              <w:spacing w:line="240" w:lineRule="auto"/>
            </w:pPr>
            <w:r>
              <w:rPr>
                <w:b/>
              </w:rPr>
              <w:t xml:space="preserve">Parent-Components: </w:t>
            </w:r>
            <w:r>
              <w:t xml:space="preserve">    Communication Subsystem</w:t>
            </w:r>
          </w:p>
        </w:tc>
      </w:tr>
      <w:tr w:rsidR="008F6506" w14:paraId="51C381CF" w14:textId="77777777">
        <w:trPr>
          <w:trHeight w:val="620"/>
        </w:trPr>
        <w:tc>
          <w:tcPr>
            <w:tcW w:w="3570" w:type="dxa"/>
            <w:shd w:val="clear" w:color="auto" w:fill="auto"/>
            <w:tcMar>
              <w:top w:w="100" w:type="dxa"/>
              <w:left w:w="100" w:type="dxa"/>
              <w:bottom w:w="100" w:type="dxa"/>
              <w:right w:w="100" w:type="dxa"/>
            </w:tcMar>
          </w:tcPr>
          <w:p w14:paraId="5E9FB084" w14:textId="77777777" w:rsidR="008F6506" w:rsidRDefault="00B47E4A">
            <w:pPr>
              <w:widowControl w:val="0"/>
              <w:spacing w:line="240" w:lineRule="auto"/>
              <w:rPr>
                <w:b/>
              </w:rPr>
            </w:pPr>
            <w:r>
              <w:rPr>
                <w:b/>
              </w:rPr>
              <w:t>Responsibilities</w:t>
            </w:r>
          </w:p>
        </w:tc>
        <w:tc>
          <w:tcPr>
            <w:tcW w:w="2970" w:type="dxa"/>
            <w:shd w:val="clear" w:color="auto" w:fill="auto"/>
            <w:tcMar>
              <w:top w:w="100" w:type="dxa"/>
              <w:left w:w="100" w:type="dxa"/>
              <w:bottom w:w="100" w:type="dxa"/>
              <w:right w:w="100" w:type="dxa"/>
            </w:tcMar>
          </w:tcPr>
          <w:p w14:paraId="2F43A952" w14:textId="77777777" w:rsidR="008F6506" w:rsidRDefault="00B47E4A">
            <w:pPr>
              <w:widowControl w:val="0"/>
              <w:spacing w:line="240" w:lineRule="auto"/>
              <w:rPr>
                <w:b/>
              </w:rPr>
            </w:pPr>
            <w:r>
              <w:rPr>
                <w:b/>
              </w:rPr>
              <w:t>Collaborators</w:t>
            </w:r>
          </w:p>
        </w:tc>
      </w:tr>
      <w:tr w:rsidR="008F6506" w14:paraId="2E4F2C4B" w14:textId="77777777">
        <w:trPr>
          <w:trHeight w:val="520"/>
        </w:trPr>
        <w:tc>
          <w:tcPr>
            <w:tcW w:w="3570" w:type="dxa"/>
            <w:shd w:val="clear" w:color="auto" w:fill="auto"/>
            <w:tcMar>
              <w:top w:w="100" w:type="dxa"/>
              <w:left w:w="100" w:type="dxa"/>
              <w:bottom w:w="100" w:type="dxa"/>
              <w:right w:w="100" w:type="dxa"/>
            </w:tcMar>
          </w:tcPr>
          <w:p w14:paraId="5457C5EE" w14:textId="77777777" w:rsidR="008F6506" w:rsidRDefault="00B47E4A">
            <w:pPr>
              <w:widowControl w:val="0"/>
              <w:spacing w:line="240" w:lineRule="auto"/>
            </w:pPr>
            <w:r>
              <w:t>Transmits encoded video data</w:t>
            </w:r>
          </w:p>
        </w:tc>
        <w:tc>
          <w:tcPr>
            <w:tcW w:w="2970" w:type="dxa"/>
            <w:shd w:val="clear" w:color="auto" w:fill="auto"/>
            <w:tcMar>
              <w:top w:w="100" w:type="dxa"/>
              <w:left w:w="100" w:type="dxa"/>
              <w:bottom w:w="100" w:type="dxa"/>
              <w:right w:w="100" w:type="dxa"/>
            </w:tcMar>
          </w:tcPr>
          <w:p w14:paraId="46510C3C" w14:textId="77777777" w:rsidR="008F6506" w:rsidRDefault="00B47E4A">
            <w:pPr>
              <w:widowControl w:val="0"/>
              <w:spacing w:line="240" w:lineRule="auto"/>
            </w:pPr>
            <w:r>
              <w:t>Data Processor Component</w:t>
            </w:r>
          </w:p>
        </w:tc>
      </w:tr>
    </w:tbl>
    <w:p w14:paraId="2E631290" w14:textId="77777777" w:rsidR="008F6506" w:rsidRDefault="008F6506">
      <w:pPr>
        <w:rPr>
          <w:color w:val="666666"/>
          <w:sz w:val="24"/>
          <w:szCs w:val="24"/>
        </w:rPr>
      </w:pPr>
      <w:bookmarkStart w:id="38" w:name="_e9ug3pg8yed4" w:colFirst="0" w:colLast="0"/>
      <w:bookmarkEnd w:id="38"/>
    </w:p>
    <w:p w14:paraId="29CBE592" w14:textId="77777777" w:rsidR="0093764F" w:rsidRDefault="0093764F"/>
    <w:p w14:paraId="0E32E1EA" w14:textId="77777777" w:rsidR="0093764F" w:rsidRDefault="0093764F"/>
    <w:p w14:paraId="5111999C" w14:textId="77777777" w:rsidR="008F6506" w:rsidRDefault="008F6506"/>
    <w:p w14:paraId="2B3EDA14" w14:textId="77777777" w:rsidR="008F6506" w:rsidRDefault="00B47E4A">
      <w:r>
        <w:rPr>
          <w:rFonts w:ascii="Times New Roman" w:eastAsia="Times New Roman" w:hAnsi="Times New Roman" w:cs="Times New Roman"/>
          <w:b/>
        </w:rPr>
        <w:t>Table 8. Data Processor Component CRC Card</w:t>
      </w:r>
    </w:p>
    <w:tbl>
      <w:tblPr>
        <w:tblStyle w:val="a5"/>
        <w:tblW w:w="6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85"/>
        <w:gridCol w:w="2955"/>
      </w:tblGrid>
      <w:tr w:rsidR="008F6506" w14:paraId="47DE8450" w14:textId="77777777">
        <w:trPr>
          <w:trHeight w:val="540"/>
        </w:trPr>
        <w:tc>
          <w:tcPr>
            <w:tcW w:w="6540" w:type="dxa"/>
            <w:gridSpan w:val="2"/>
            <w:shd w:val="clear" w:color="auto" w:fill="auto"/>
            <w:tcMar>
              <w:top w:w="100" w:type="dxa"/>
              <w:left w:w="100" w:type="dxa"/>
              <w:bottom w:w="100" w:type="dxa"/>
              <w:right w:w="100" w:type="dxa"/>
            </w:tcMar>
          </w:tcPr>
          <w:p w14:paraId="2540F407" w14:textId="77777777" w:rsidR="008F6506" w:rsidRDefault="00B47E4A">
            <w:pPr>
              <w:widowControl w:val="0"/>
              <w:spacing w:line="240" w:lineRule="auto"/>
            </w:pPr>
            <w:r>
              <w:rPr>
                <w:b/>
              </w:rPr>
              <w:t xml:space="preserve">Component: </w:t>
            </w:r>
            <w:r>
              <w:t>Data Processor &lt;&lt;component&gt;&gt;</w:t>
            </w:r>
          </w:p>
        </w:tc>
      </w:tr>
      <w:tr w:rsidR="008F6506" w14:paraId="35431F17" w14:textId="77777777">
        <w:tc>
          <w:tcPr>
            <w:tcW w:w="3585" w:type="dxa"/>
            <w:shd w:val="clear" w:color="auto" w:fill="auto"/>
            <w:tcMar>
              <w:top w:w="100" w:type="dxa"/>
              <w:left w:w="100" w:type="dxa"/>
              <w:bottom w:w="100" w:type="dxa"/>
              <w:right w:w="100" w:type="dxa"/>
            </w:tcMar>
          </w:tcPr>
          <w:p w14:paraId="3E86CDC0" w14:textId="77777777" w:rsidR="008F6506" w:rsidRDefault="00B47E4A">
            <w:pPr>
              <w:widowControl w:val="0"/>
              <w:spacing w:line="240" w:lineRule="auto"/>
            </w:pPr>
            <w:r>
              <w:rPr>
                <w:b/>
              </w:rPr>
              <w:t>Sub-Components:</w:t>
            </w:r>
            <w:r>
              <w:t xml:space="preserve"> n/a</w:t>
            </w:r>
          </w:p>
        </w:tc>
        <w:tc>
          <w:tcPr>
            <w:tcW w:w="2955" w:type="dxa"/>
            <w:shd w:val="clear" w:color="auto" w:fill="auto"/>
            <w:tcMar>
              <w:top w:w="100" w:type="dxa"/>
              <w:left w:w="100" w:type="dxa"/>
              <w:bottom w:w="100" w:type="dxa"/>
              <w:right w:w="100" w:type="dxa"/>
            </w:tcMar>
          </w:tcPr>
          <w:p w14:paraId="54900CAD" w14:textId="77777777" w:rsidR="008F6506" w:rsidRDefault="00B47E4A">
            <w:pPr>
              <w:widowControl w:val="0"/>
              <w:spacing w:line="240" w:lineRule="auto"/>
            </w:pPr>
            <w:r>
              <w:rPr>
                <w:b/>
              </w:rPr>
              <w:t xml:space="preserve">Parent-Components: </w:t>
            </w:r>
            <w:r>
              <w:t xml:space="preserve">    Communication Subsystem</w:t>
            </w:r>
          </w:p>
        </w:tc>
      </w:tr>
      <w:tr w:rsidR="008F6506" w14:paraId="0C575F62" w14:textId="77777777">
        <w:trPr>
          <w:trHeight w:val="620"/>
        </w:trPr>
        <w:tc>
          <w:tcPr>
            <w:tcW w:w="3585" w:type="dxa"/>
            <w:shd w:val="clear" w:color="auto" w:fill="auto"/>
            <w:tcMar>
              <w:top w:w="100" w:type="dxa"/>
              <w:left w:w="100" w:type="dxa"/>
              <w:bottom w:w="100" w:type="dxa"/>
              <w:right w:w="100" w:type="dxa"/>
            </w:tcMar>
          </w:tcPr>
          <w:p w14:paraId="6B0C91D1" w14:textId="77777777" w:rsidR="008F6506" w:rsidRDefault="00B47E4A">
            <w:pPr>
              <w:widowControl w:val="0"/>
              <w:spacing w:line="240" w:lineRule="auto"/>
              <w:rPr>
                <w:b/>
              </w:rPr>
            </w:pPr>
            <w:r>
              <w:rPr>
                <w:b/>
              </w:rPr>
              <w:t>Responsibilities</w:t>
            </w:r>
          </w:p>
        </w:tc>
        <w:tc>
          <w:tcPr>
            <w:tcW w:w="2955" w:type="dxa"/>
            <w:shd w:val="clear" w:color="auto" w:fill="auto"/>
            <w:tcMar>
              <w:top w:w="100" w:type="dxa"/>
              <w:left w:w="100" w:type="dxa"/>
              <w:bottom w:w="100" w:type="dxa"/>
              <w:right w:w="100" w:type="dxa"/>
            </w:tcMar>
          </w:tcPr>
          <w:p w14:paraId="5C42DE4F" w14:textId="77777777" w:rsidR="008F6506" w:rsidRDefault="00B47E4A">
            <w:pPr>
              <w:widowControl w:val="0"/>
              <w:spacing w:line="240" w:lineRule="auto"/>
              <w:rPr>
                <w:b/>
              </w:rPr>
            </w:pPr>
            <w:r>
              <w:rPr>
                <w:b/>
              </w:rPr>
              <w:t>Collaborators</w:t>
            </w:r>
          </w:p>
        </w:tc>
      </w:tr>
      <w:tr w:rsidR="008F6506" w14:paraId="28B341B9" w14:textId="77777777">
        <w:trPr>
          <w:trHeight w:val="520"/>
        </w:trPr>
        <w:tc>
          <w:tcPr>
            <w:tcW w:w="3585" w:type="dxa"/>
            <w:shd w:val="clear" w:color="auto" w:fill="auto"/>
            <w:tcMar>
              <w:top w:w="100" w:type="dxa"/>
              <w:left w:w="100" w:type="dxa"/>
              <w:bottom w:w="100" w:type="dxa"/>
              <w:right w:w="100" w:type="dxa"/>
            </w:tcMar>
          </w:tcPr>
          <w:p w14:paraId="0EF2EE8C" w14:textId="77777777" w:rsidR="008F6506" w:rsidRDefault="00B47E4A">
            <w:pPr>
              <w:widowControl w:val="0"/>
              <w:spacing w:line="240" w:lineRule="auto"/>
              <w:rPr>
                <w:b/>
              </w:rPr>
            </w:pPr>
            <w:r>
              <w:rPr>
                <w:b/>
              </w:rPr>
              <w:lastRenderedPageBreak/>
              <w:t>Read encoded input data:</w:t>
            </w:r>
          </w:p>
          <w:p w14:paraId="18B63054" w14:textId="77777777" w:rsidR="008F6506" w:rsidRDefault="00B47E4A">
            <w:pPr>
              <w:widowControl w:val="0"/>
              <w:spacing w:line="240" w:lineRule="auto"/>
              <w:rPr>
                <w:b/>
              </w:rPr>
            </w:pPr>
            <w:r>
              <w:rPr>
                <w:b/>
              </w:rPr>
              <w:t>Description:</w:t>
            </w:r>
          </w:p>
          <w:p w14:paraId="2068B439" w14:textId="77777777" w:rsidR="008F6506" w:rsidRDefault="00B47E4A">
            <w:pPr>
              <w:widowControl w:val="0"/>
              <w:spacing w:line="240" w:lineRule="auto"/>
            </w:pPr>
            <w:r>
              <w:t>Takes in encoded input data using HLS library</w:t>
            </w:r>
          </w:p>
        </w:tc>
        <w:tc>
          <w:tcPr>
            <w:tcW w:w="2955" w:type="dxa"/>
            <w:shd w:val="clear" w:color="auto" w:fill="auto"/>
            <w:tcMar>
              <w:top w:w="100" w:type="dxa"/>
              <w:left w:w="100" w:type="dxa"/>
              <w:bottom w:w="100" w:type="dxa"/>
              <w:right w:w="100" w:type="dxa"/>
            </w:tcMar>
          </w:tcPr>
          <w:p w14:paraId="6BD6C0E7" w14:textId="77777777" w:rsidR="008F6506" w:rsidRDefault="00B47E4A">
            <w:pPr>
              <w:widowControl w:val="0"/>
              <w:spacing w:line="240" w:lineRule="auto"/>
            </w:pPr>
            <w:r>
              <w:t>HLS Library</w:t>
            </w:r>
          </w:p>
        </w:tc>
      </w:tr>
      <w:tr w:rsidR="008F6506" w14:paraId="49C2A1F2" w14:textId="77777777">
        <w:trPr>
          <w:trHeight w:val="520"/>
        </w:trPr>
        <w:tc>
          <w:tcPr>
            <w:tcW w:w="3585" w:type="dxa"/>
            <w:shd w:val="clear" w:color="auto" w:fill="auto"/>
            <w:tcMar>
              <w:top w:w="100" w:type="dxa"/>
              <w:left w:w="100" w:type="dxa"/>
              <w:bottom w:w="100" w:type="dxa"/>
              <w:right w:w="100" w:type="dxa"/>
            </w:tcMar>
          </w:tcPr>
          <w:p w14:paraId="7FED2DF2" w14:textId="77777777" w:rsidR="008F6506" w:rsidRDefault="00B47E4A">
            <w:pPr>
              <w:widowControl w:val="0"/>
              <w:spacing w:line="240" w:lineRule="auto"/>
              <w:rPr>
                <w:b/>
              </w:rPr>
            </w:pPr>
            <w:r>
              <w:rPr>
                <w:b/>
              </w:rPr>
              <w:t>Decode and output video data:</w:t>
            </w:r>
          </w:p>
          <w:p w14:paraId="490891A7" w14:textId="77777777" w:rsidR="008F6506" w:rsidRDefault="00B47E4A">
            <w:pPr>
              <w:widowControl w:val="0"/>
              <w:spacing w:line="240" w:lineRule="auto"/>
              <w:rPr>
                <w:b/>
              </w:rPr>
            </w:pPr>
            <w:r>
              <w:rPr>
                <w:b/>
              </w:rPr>
              <w:t>Description:</w:t>
            </w:r>
          </w:p>
          <w:p w14:paraId="68C88D81" w14:textId="77777777" w:rsidR="008F6506" w:rsidRDefault="00B47E4A">
            <w:pPr>
              <w:widowControl w:val="0"/>
              <w:spacing w:line="240" w:lineRule="auto"/>
            </w:pPr>
            <w:r>
              <w:t xml:space="preserve">Decode video data and outputs to </w:t>
            </w:r>
            <w:proofErr w:type="spellStart"/>
            <w:r>
              <w:t>VideoProcessing</w:t>
            </w:r>
            <w:proofErr w:type="spellEnd"/>
            <w:r>
              <w:t xml:space="preserve"> component</w:t>
            </w:r>
          </w:p>
        </w:tc>
        <w:tc>
          <w:tcPr>
            <w:tcW w:w="2955" w:type="dxa"/>
            <w:shd w:val="clear" w:color="auto" w:fill="auto"/>
            <w:tcMar>
              <w:top w:w="100" w:type="dxa"/>
              <w:left w:w="100" w:type="dxa"/>
              <w:bottom w:w="100" w:type="dxa"/>
              <w:right w:w="100" w:type="dxa"/>
            </w:tcMar>
          </w:tcPr>
          <w:p w14:paraId="70E985E5" w14:textId="77777777" w:rsidR="008F6506" w:rsidRDefault="00B47E4A">
            <w:pPr>
              <w:widowControl w:val="0"/>
              <w:spacing w:line="240" w:lineRule="auto"/>
            </w:pPr>
            <w:proofErr w:type="spellStart"/>
            <w:r>
              <w:t>VideoProcessing</w:t>
            </w:r>
            <w:proofErr w:type="spellEnd"/>
            <w:r>
              <w:t xml:space="preserve"> Component</w:t>
            </w:r>
          </w:p>
        </w:tc>
      </w:tr>
      <w:tr w:rsidR="008F6506" w14:paraId="6FB29E4F" w14:textId="77777777">
        <w:trPr>
          <w:trHeight w:val="520"/>
        </w:trPr>
        <w:tc>
          <w:tcPr>
            <w:tcW w:w="3585" w:type="dxa"/>
            <w:shd w:val="clear" w:color="auto" w:fill="auto"/>
            <w:tcMar>
              <w:top w:w="100" w:type="dxa"/>
              <w:left w:w="100" w:type="dxa"/>
              <w:bottom w:w="100" w:type="dxa"/>
              <w:right w:w="100" w:type="dxa"/>
            </w:tcMar>
          </w:tcPr>
          <w:p w14:paraId="4ACB8F37" w14:textId="77777777" w:rsidR="008F6506" w:rsidRDefault="00B47E4A">
            <w:pPr>
              <w:widowControl w:val="0"/>
              <w:spacing w:line="240" w:lineRule="auto"/>
              <w:rPr>
                <w:b/>
              </w:rPr>
            </w:pPr>
            <w:r>
              <w:rPr>
                <w:b/>
              </w:rPr>
              <w:t>Output decoded data:</w:t>
            </w:r>
          </w:p>
          <w:p w14:paraId="7E4203B3" w14:textId="77777777" w:rsidR="008F6506" w:rsidRDefault="00B47E4A">
            <w:pPr>
              <w:widowControl w:val="0"/>
              <w:spacing w:line="240" w:lineRule="auto"/>
              <w:rPr>
                <w:b/>
              </w:rPr>
            </w:pPr>
            <w:r>
              <w:rPr>
                <w:b/>
              </w:rPr>
              <w:t>Description:</w:t>
            </w:r>
          </w:p>
          <w:p w14:paraId="4594D83F" w14:textId="77777777" w:rsidR="008F6506" w:rsidRDefault="00B47E4A">
            <w:pPr>
              <w:widowControl w:val="0"/>
              <w:spacing w:line="240" w:lineRule="auto"/>
            </w:pPr>
            <w:r>
              <w:t xml:space="preserve">Decode user input data using HLS library and output to </w:t>
            </w:r>
            <w:proofErr w:type="spellStart"/>
            <w:r>
              <w:t>UserInputProcessing</w:t>
            </w:r>
            <w:proofErr w:type="spellEnd"/>
            <w:r>
              <w:t xml:space="preserve"> Component</w:t>
            </w:r>
          </w:p>
        </w:tc>
        <w:tc>
          <w:tcPr>
            <w:tcW w:w="2955" w:type="dxa"/>
            <w:shd w:val="clear" w:color="auto" w:fill="auto"/>
            <w:tcMar>
              <w:top w:w="100" w:type="dxa"/>
              <w:left w:w="100" w:type="dxa"/>
              <w:bottom w:w="100" w:type="dxa"/>
              <w:right w:w="100" w:type="dxa"/>
            </w:tcMar>
          </w:tcPr>
          <w:p w14:paraId="7A38CA37" w14:textId="77777777" w:rsidR="008F6506" w:rsidRDefault="00B47E4A">
            <w:pPr>
              <w:widowControl w:val="0"/>
              <w:spacing w:line="240" w:lineRule="auto"/>
            </w:pPr>
            <w:r>
              <w:t xml:space="preserve">HLS Library, </w:t>
            </w:r>
            <w:proofErr w:type="spellStart"/>
            <w:r>
              <w:t>UserInputProcessing</w:t>
            </w:r>
            <w:proofErr w:type="spellEnd"/>
            <w:r>
              <w:t xml:space="preserve"> component</w:t>
            </w:r>
          </w:p>
        </w:tc>
      </w:tr>
      <w:tr w:rsidR="008F6506" w14:paraId="40E03ACC" w14:textId="77777777">
        <w:trPr>
          <w:trHeight w:val="520"/>
        </w:trPr>
        <w:tc>
          <w:tcPr>
            <w:tcW w:w="3585" w:type="dxa"/>
            <w:shd w:val="clear" w:color="auto" w:fill="auto"/>
            <w:tcMar>
              <w:top w:w="100" w:type="dxa"/>
              <w:left w:w="100" w:type="dxa"/>
              <w:bottom w:w="100" w:type="dxa"/>
              <w:right w:w="100" w:type="dxa"/>
            </w:tcMar>
          </w:tcPr>
          <w:p w14:paraId="32702021" w14:textId="77777777" w:rsidR="008F6506" w:rsidRDefault="00B47E4A">
            <w:pPr>
              <w:widowControl w:val="0"/>
              <w:spacing w:line="240" w:lineRule="auto"/>
              <w:rPr>
                <w:b/>
              </w:rPr>
            </w:pPr>
            <w:r>
              <w:rPr>
                <w:b/>
              </w:rPr>
              <w:t>Retrieve raw data and transmit:</w:t>
            </w:r>
          </w:p>
          <w:p w14:paraId="128D6D54" w14:textId="77777777" w:rsidR="008F6506" w:rsidRDefault="00B47E4A">
            <w:pPr>
              <w:widowControl w:val="0"/>
              <w:spacing w:line="240" w:lineRule="auto"/>
              <w:rPr>
                <w:b/>
              </w:rPr>
            </w:pPr>
            <w:r>
              <w:rPr>
                <w:b/>
              </w:rPr>
              <w:t>Description:</w:t>
            </w:r>
          </w:p>
          <w:p w14:paraId="56A7F31A" w14:textId="77777777" w:rsidR="008F6506" w:rsidRDefault="00B47E4A">
            <w:pPr>
              <w:widowControl w:val="0"/>
              <w:spacing w:line="240" w:lineRule="auto"/>
            </w:pPr>
            <w:r>
              <w:t xml:space="preserve">Takes in and encode raw data from </w:t>
            </w:r>
            <w:proofErr w:type="spellStart"/>
            <w:r>
              <w:t>VideoProcessing</w:t>
            </w:r>
            <w:proofErr w:type="spellEnd"/>
            <w:r>
              <w:t xml:space="preserve"> component and output using HLS library</w:t>
            </w:r>
          </w:p>
        </w:tc>
        <w:tc>
          <w:tcPr>
            <w:tcW w:w="2955" w:type="dxa"/>
            <w:shd w:val="clear" w:color="auto" w:fill="auto"/>
            <w:tcMar>
              <w:top w:w="100" w:type="dxa"/>
              <w:left w:w="100" w:type="dxa"/>
              <w:bottom w:w="100" w:type="dxa"/>
              <w:right w:w="100" w:type="dxa"/>
            </w:tcMar>
          </w:tcPr>
          <w:p w14:paraId="04260025" w14:textId="77777777" w:rsidR="008F6506" w:rsidRDefault="00B47E4A">
            <w:pPr>
              <w:widowControl w:val="0"/>
              <w:spacing w:line="240" w:lineRule="auto"/>
            </w:pPr>
            <w:r>
              <w:t xml:space="preserve">HLS Library, </w:t>
            </w:r>
            <w:proofErr w:type="spellStart"/>
            <w:r>
              <w:t>VideoProcessing</w:t>
            </w:r>
            <w:proofErr w:type="spellEnd"/>
            <w:r>
              <w:t xml:space="preserve"> component</w:t>
            </w:r>
          </w:p>
        </w:tc>
      </w:tr>
    </w:tbl>
    <w:p w14:paraId="753C7627" w14:textId="77777777" w:rsidR="008F6506" w:rsidRDefault="008F6506"/>
    <w:p w14:paraId="2B8DB267" w14:textId="77777777" w:rsidR="0093764F" w:rsidRDefault="0093764F"/>
    <w:p w14:paraId="7601D32F" w14:textId="77777777" w:rsidR="0093764F" w:rsidRDefault="0093764F"/>
    <w:p w14:paraId="3F0FB400" w14:textId="77777777" w:rsidR="0093764F" w:rsidRDefault="0093764F"/>
    <w:p w14:paraId="58793CA4" w14:textId="77777777" w:rsidR="0093764F" w:rsidRDefault="0093764F"/>
    <w:p w14:paraId="3E1834D9" w14:textId="77777777" w:rsidR="008F6506" w:rsidRDefault="00B47E4A">
      <w:r>
        <w:rPr>
          <w:rFonts w:ascii="Times New Roman" w:eastAsia="Times New Roman" w:hAnsi="Times New Roman" w:cs="Times New Roman"/>
          <w:b/>
        </w:rPr>
        <w:t>Table 9. Video Processing Component CRC Card</w:t>
      </w:r>
    </w:p>
    <w:tbl>
      <w:tblPr>
        <w:tblStyle w:val="a6"/>
        <w:tblW w:w="66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85"/>
        <w:gridCol w:w="3045"/>
      </w:tblGrid>
      <w:tr w:rsidR="008F6506" w14:paraId="204B658F" w14:textId="77777777">
        <w:trPr>
          <w:trHeight w:val="540"/>
        </w:trPr>
        <w:tc>
          <w:tcPr>
            <w:tcW w:w="6630" w:type="dxa"/>
            <w:gridSpan w:val="2"/>
            <w:shd w:val="clear" w:color="auto" w:fill="auto"/>
            <w:tcMar>
              <w:top w:w="100" w:type="dxa"/>
              <w:left w:w="100" w:type="dxa"/>
              <w:bottom w:w="100" w:type="dxa"/>
              <w:right w:w="100" w:type="dxa"/>
            </w:tcMar>
          </w:tcPr>
          <w:p w14:paraId="41B0376F" w14:textId="77777777" w:rsidR="008F6506" w:rsidRDefault="00B47E4A">
            <w:pPr>
              <w:widowControl w:val="0"/>
              <w:spacing w:line="240" w:lineRule="auto"/>
            </w:pPr>
            <w:r>
              <w:rPr>
                <w:b/>
              </w:rPr>
              <w:t>Component:</w:t>
            </w:r>
            <w:r>
              <w:t xml:space="preserve"> </w:t>
            </w:r>
            <w:proofErr w:type="spellStart"/>
            <w:r>
              <w:t>VideoProcessing</w:t>
            </w:r>
            <w:proofErr w:type="spellEnd"/>
            <w:r>
              <w:t xml:space="preserve"> &lt;&lt;component&gt;&gt;</w:t>
            </w:r>
          </w:p>
        </w:tc>
      </w:tr>
      <w:tr w:rsidR="008F6506" w14:paraId="154FBFC6" w14:textId="77777777">
        <w:tc>
          <w:tcPr>
            <w:tcW w:w="3585" w:type="dxa"/>
            <w:shd w:val="clear" w:color="auto" w:fill="auto"/>
            <w:tcMar>
              <w:top w:w="100" w:type="dxa"/>
              <w:left w:w="100" w:type="dxa"/>
              <w:bottom w:w="100" w:type="dxa"/>
              <w:right w:w="100" w:type="dxa"/>
            </w:tcMar>
          </w:tcPr>
          <w:p w14:paraId="0783D653" w14:textId="77777777" w:rsidR="008F6506" w:rsidRDefault="00B47E4A">
            <w:pPr>
              <w:widowControl w:val="0"/>
              <w:spacing w:line="240" w:lineRule="auto"/>
            </w:pPr>
            <w:r>
              <w:rPr>
                <w:b/>
              </w:rPr>
              <w:t>Sub-Components:</w:t>
            </w:r>
            <w:r>
              <w:t xml:space="preserve"> n/a</w:t>
            </w:r>
          </w:p>
        </w:tc>
        <w:tc>
          <w:tcPr>
            <w:tcW w:w="3045" w:type="dxa"/>
            <w:shd w:val="clear" w:color="auto" w:fill="auto"/>
            <w:tcMar>
              <w:top w:w="100" w:type="dxa"/>
              <w:left w:w="100" w:type="dxa"/>
              <w:bottom w:w="100" w:type="dxa"/>
              <w:right w:w="100" w:type="dxa"/>
            </w:tcMar>
          </w:tcPr>
          <w:p w14:paraId="67C1EA8B" w14:textId="77777777" w:rsidR="008F6506" w:rsidRDefault="00B47E4A">
            <w:pPr>
              <w:widowControl w:val="0"/>
              <w:spacing w:line="240" w:lineRule="auto"/>
            </w:pPr>
            <w:r>
              <w:rPr>
                <w:b/>
              </w:rPr>
              <w:t xml:space="preserve">Parent-Components: </w:t>
            </w:r>
            <w:r>
              <w:t xml:space="preserve">    Communication </w:t>
            </w:r>
          </w:p>
        </w:tc>
      </w:tr>
      <w:tr w:rsidR="008F6506" w14:paraId="08C9670E" w14:textId="77777777">
        <w:trPr>
          <w:trHeight w:val="620"/>
        </w:trPr>
        <w:tc>
          <w:tcPr>
            <w:tcW w:w="3585" w:type="dxa"/>
            <w:shd w:val="clear" w:color="auto" w:fill="auto"/>
            <w:tcMar>
              <w:top w:w="100" w:type="dxa"/>
              <w:left w:w="100" w:type="dxa"/>
              <w:bottom w:w="100" w:type="dxa"/>
              <w:right w:w="100" w:type="dxa"/>
            </w:tcMar>
          </w:tcPr>
          <w:p w14:paraId="2F7CCA46" w14:textId="77777777" w:rsidR="008F6506" w:rsidRDefault="00B47E4A">
            <w:pPr>
              <w:widowControl w:val="0"/>
              <w:spacing w:line="240" w:lineRule="auto"/>
              <w:rPr>
                <w:b/>
              </w:rPr>
            </w:pPr>
            <w:r>
              <w:rPr>
                <w:b/>
              </w:rPr>
              <w:t>Responsibilities</w:t>
            </w:r>
          </w:p>
        </w:tc>
        <w:tc>
          <w:tcPr>
            <w:tcW w:w="3045" w:type="dxa"/>
            <w:shd w:val="clear" w:color="auto" w:fill="auto"/>
            <w:tcMar>
              <w:top w:w="100" w:type="dxa"/>
              <w:left w:w="100" w:type="dxa"/>
              <w:bottom w:w="100" w:type="dxa"/>
              <w:right w:w="100" w:type="dxa"/>
            </w:tcMar>
          </w:tcPr>
          <w:p w14:paraId="6168B3DF" w14:textId="77777777" w:rsidR="008F6506" w:rsidRDefault="00B47E4A">
            <w:pPr>
              <w:widowControl w:val="0"/>
              <w:spacing w:line="240" w:lineRule="auto"/>
              <w:rPr>
                <w:b/>
              </w:rPr>
            </w:pPr>
            <w:r>
              <w:rPr>
                <w:b/>
              </w:rPr>
              <w:t>Collaborators</w:t>
            </w:r>
          </w:p>
        </w:tc>
      </w:tr>
      <w:tr w:rsidR="008F6506" w14:paraId="649824DC" w14:textId="77777777">
        <w:trPr>
          <w:trHeight w:val="520"/>
        </w:trPr>
        <w:tc>
          <w:tcPr>
            <w:tcW w:w="3585" w:type="dxa"/>
            <w:shd w:val="clear" w:color="auto" w:fill="auto"/>
            <w:tcMar>
              <w:top w:w="100" w:type="dxa"/>
              <w:left w:w="100" w:type="dxa"/>
              <w:bottom w:w="100" w:type="dxa"/>
              <w:right w:w="100" w:type="dxa"/>
            </w:tcMar>
          </w:tcPr>
          <w:p w14:paraId="31832CEC" w14:textId="77777777" w:rsidR="008F6506" w:rsidRDefault="00B47E4A">
            <w:pPr>
              <w:widowControl w:val="0"/>
              <w:spacing w:line="240" w:lineRule="auto"/>
              <w:rPr>
                <w:b/>
              </w:rPr>
            </w:pPr>
            <w:r>
              <w:rPr>
                <w:b/>
              </w:rPr>
              <w:t>process Video</w:t>
            </w:r>
          </w:p>
          <w:p w14:paraId="105F335A" w14:textId="77777777" w:rsidR="008F6506" w:rsidRDefault="00B47E4A">
            <w:pPr>
              <w:widowControl w:val="0"/>
              <w:spacing w:line="240" w:lineRule="auto"/>
              <w:rPr>
                <w:b/>
              </w:rPr>
            </w:pPr>
            <w:r>
              <w:rPr>
                <w:b/>
              </w:rPr>
              <w:t>Description:</w:t>
            </w:r>
          </w:p>
          <w:p w14:paraId="2F41C077" w14:textId="77777777" w:rsidR="008F6506" w:rsidRDefault="00B47E4A">
            <w:pPr>
              <w:widowControl w:val="0"/>
              <w:spacing w:line="240" w:lineRule="auto"/>
            </w:pPr>
            <w:r>
              <w:t xml:space="preserve">Takes unprocessed video and user input data from </w:t>
            </w:r>
            <w:proofErr w:type="spellStart"/>
            <w:r>
              <w:t>DataProcessor</w:t>
            </w:r>
            <w:proofErr w:type="spellEnd"/>
            <w:r>
              <w:t xml:space="preserve"> component and process video using OpenCV library</w:t>
            </w:r>
          </w:p>
        </w:tc>
        <w:tc>
          <w:tcPr>
            <w:tcW w:w="3045" w:type="dxa"/>
            <w:shd w:val="clear" w:color="auto" w:fill="auto"/>
            <w:tcMar>
              <w:top w:w="100" w:type="dxa"/>
              <w:left w:w="100" w:type="dxa"/>
              <w:bottom w:w="100" w:type="dxa"/>
              <w:right w:w="100" w:type="dxa"/>
            </w:tcMar>
          </w:tcPr>
          <w:p w14:paraId="088154A0" w14:textId="77777777" w:rsidR="008F6506" w:rsidRDefault="00B47E4A">
            <w:pPr>
              <w:widowControl w:val="0"/>
              <w:spacing w:line="240" w:lineRule="auto"/>
            </w:pPr>
            <w:proofErr w:type="spellStart"/>
            <w:r>
              <w:t>DataProcessor</w:t>
            </w:r>
            <w:proofErr w:type="spellEnd"/>
            <w:r>
              <w:t xml:space="preserve"> component, </w:t>
            </w:r>
            <w:proofErr w:type="spellStart"/>
            <w:r>
              <w:t>UserInputProcessing</w:t>
            </w:r>
            <w:proofErr w:type="spellEnd"/>
            <w:r>
              <w:t xml:space="preserve"> component, OpenCV library</w:t>
            </w:r>
          </w:p>
        </w:tc>
      </w:tr>
      <w:tr w:rsidR="008F6506" w14:paraId="7F784A38" w14:textId="77777777">
        <w:trPr>
          <w:trHeight w:val="520"/>
        </w:trPr>
        <w:tc>
          <w:tcPr>
            <w:tcW w:w="3585" w:type="dxa"/>
            <w:shd w:val="clear" w:color="auto" w:fill="auto"/>
            <w:tcMar>
              <w:top w:w="100" w:type="dxa"/>
              <w:left w:w="100" w:type="dxa"/>
              <w:bottom w:w="100" w:type="dxa"/>
              <w:right w:w="100" w:type="dxa"/>
            </w:tcMar>
          </w:tcPr>
          <w:p w14:paraId="3BCB089A" w14:textId="77777777" w:rsidR="008F6506" w:rsidRDefault="00B47E4A">
            <w:pPr>
              <w:widowControl w:val="0"/>
              <w:spacing w:line="240" w:lineRule="auto"/>
              <w:rPr>
                <w:b/>
              </w:rPr>
            </w:pPr>
            <w:r>
              <w:rPr>
                <w:b/>
              </w:rPr>
              <w:t>Send processed Video</w:t>
            </w:r>
          </w:p>
          <w:p w14:paraId="7715DF5F" w14:textId="77777777" w:rsidR="008F6506" w:rsidRDefault="00B47E4A">
            <w:pPr>
              <w:widowControl w:val="0"/>
              <w:spacing w:line="240" w:lineRule="auto"/>
              <w:rPr>
                <w:b/>
              </w:rPr>
            </w:pPr>
            <w:r>
              <w:rPr>
                <w:b/>
              </w:rPr>
              <w:t>Description:</w:t>
            </w:r>
          </w:p>
          <w:p w14:paraId="1D274124" w14:textId="77777777" w:rsidR="008F6506" w:rsidRDefault="00B47E4A">
            <w:pPr>
              <w:widowControl w:val="0"/>
              <w:spacing w:line="240" w:lineRule="auto"/>
            </w:pPr>
            <w:r>
              <w:t xml:space="preserve">Outputs processed video to the </w:t>
            </w:r>
            <w:proofErr w:type="spellStart"/>
            <w:r>
              <w:t>DataProcessor</w:t>
            </w:r>
            <w:proofErr w:type="spellEnd"/>
            <w:r>
              <w:t xml:space="preserve"> component</w:t>
            </w:r>
          </w:p>
        </w:tc>
        <w:tc>
          <w:tcPr>
            <w:tcW w:w="3045" w:type="dxa"/>
            <w:shd w:val="clear" w:color="auto" w:fill="auto"/>
            <w:tcMar>
              <w:top w:w="100" w:type="dxa"/>
              <w:left w:w="100" w:type="dxa"/>
              <w:bottom w:w="100" w:type="dxa"/>
              <w:right w:w="100" w:type="dxa"/>
            </w:tcMar>
          </w:tcPr>
          <w:p w14:paraId="05FABED9" w14:textId="77777777" w:rsidR="008F6506" w:rsidRDefault="00B47E4A">
            <w:pPr>
              <w:widowControl w:val="0"/>
              <w:spacing w:line="240" w:lineRule="auto"/>
            </w:pPr>
            <w:proofErr w:type="spellStart"/>
            <w:r>
              <w:t>DataProcessor</w:t>
            </w:r>
            <w:proofErr w:type="spellEnd"/>
            <w:r>
              <w:t xml:space="preserve"> component</w:t>
            </w:r>
          </w:p>
        </w:tc>
      </w:tr>
    </w:tbl>
    <w:p w14:paraId="44C439CF" w14:textId="77777777" w:rsidR="008F6506" w:rsidRDefault="008F6506"/>
    <w:p w14:paraId="36EA9098" w14:textId="77777777" w:rsidR="008F6506" w:rsidRDefault="00B47E4A">
      <w:pPr>
        <w:rPr>
          <w:rFonts w:ascii="Times New Roman" w:eastAsia="Times New Roman" w:hAnsi="Times New Roman" w:cs="Times New Roman"/>
          <w:b/>
        </w:rPr>
      </w:pPr>
      <w:r>
        <w:rPr>
          <w:rFonts w:ascii="Times New Roman" w:eastAsia="Times New Roman" w:hAnsi="Times New Roman" w:cs="Times New Roman"/>
          <w:b/>
        </w:rPr>
        <w:t>Table 10. OpenCV Library CRC Card</w:t>
      </w:r>
    </w:p>
    <w:tbl>
      <w:tblPr>
        <w:tblStyle w:val="a7"/>
        <w:tblW w:w="66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85"/>
        <w:gridCol w:w="3045"/>
      </w:tblGrid>
      <w:tr w:rsidR="008F6506" w14:paraId="781D23C0" w14:textId="77777777">
        <w:trPr>
          <w:trHeight w:val="540"/>
        </w:trPr>
        <w:tc>
          <w:tcPr>
            <w:tcW w:w="6630" w:type="dxa"/>
            <w:gridSpan w:val="2"/>
            <w:shd w:val="clear" w:color="auto" w:fill="auto"/>
            <w:tcMar>
              <w:top w:w="100" w:type="dxa"/>
              <w:left w:w="100" w:type="dxa"/>
              <w:bottom w:w="100" w:type="dxa"/>
              <w:right w:w="100" w:type="dxa"/>
            </w:tcMar>
          </w:tcPr>
          <w:p w14:paraId="5FB9DB41" w14:textId="77777777" w:rsidR="008F6506" w:rsidRDefault="00B47E4A">
            <w:pPr>
              <w:widowControl w:val="0"/>
              <w:spacing w:line="240" w:lineRule="auto"/>
            </w:pPr>
            <w:proofErr w:type="spellStart"/>
            <w:proofErr w:type="gramStart"/>
            <w:r>
              <w:rPr>
                <w:b/>
              </w:rPr>
              <w:t>Component:</w:t>
            </w:r>
            <w:r>
              <w:t>openCV</w:t>
            </w:r>
            <w:proofErr w:type="spellEnd"/>
            <w:proofErr w:type="gramEnd"/>
            <w:r>
              <w:t>&lt;&lt;library&gt;&gt;</w:t>
            </w:r>
          </w:p>
        </w:tc>
      </w:tr>
      <w:tr w:rsidR="008F6506" w14:paraId="1FB0144F" w14:textId="77777777">
        <w:tc>
          <w:tcPr>
            <w:tcW w:w="3585" w:type="dxa"/>
            <w:shd w:val="clear" w:color="auto" w:fill="auto"/>
            <w:tcMar>
              <w:top w:w="100" w:type="dxa"/>
              <w:left w:w="100" w:type="dxa"/>
              <w:bottom w:w="100" w:type="dxa"/>
              <w:right w:w="100" w:type="dxa"/>
            </w:tcMar>
          </w:tcPr>
          <w:p w14:paraId="10F18679" w14:textId="77777777" w:rsidR="008F6506" w:rsidRDefault="00B47E4A">
            <w:pPr>
              <w:widowControl w:val="0"/>
              <w:spacing w:line="240" w:lineRule="auto"/>
            </w:pPr>
            <w:r>
              <w:rPr>
                <w:b/>
              </w:rPr>
              <w:t xml:space="preserve">Sub-Components: </w:t>
            </w:r>
            <w:r>
              <w:t>n/a</w:t>
            </w:r>
          </w:p>
        </w:tc>
        <w:tc>
          <w:tcPr>
            <w:tcW w:w="3045" w:type="dxa"/>
            <w:shd w:val="clear" w:color="auto" w:fill="auto"/>
            <w:tcMar>
              <w:top w:w="100" w:type="dxa"/>
              <w:left w:w="100" w:type="dxa"/>
              <w:bottom w:w="100" w:type="dxa"/>
              <w:right w:w="100" w:type="dxa"/>
            </w:tcMar>
          </w:tcPr>
          <w:p w14:paraId="1CC07E0A" w14:textId="77777777" w:rsidR="008F6506" w:rsidRDefault="00B47E4A">
            <w:pPr>
              <w:widowControl w:val="0"/>
              <w:spacing w:line="240" w:lineRule="auto"/>
            </w:pPr>
            <w:r>
              <w:rPr>
                <w:b/>
              </w:rPr>
              <w:t xml:space="preserve">Parent-Components:    </w:t>
            </w:r>
            <w:r>
              <w:t xml:space="preserve"> Communication </w:t>
            </w:r>
          </w:p>
        </w:tc>
      </w:tr>
      <w:tr w:rsidR="008F6506" w14:paraId="3E84B2C0" w14:textId="77777777">
        <w:trPr>
          <w:trHeight w:val="620"/>
        </w:trPr>
        <w:tc>
          <w:tcPr>
            <w:tcW w:w="3585" w:type="dxa"/>
            <w:shd w:val="clear" w:color="auto" w:fill="auto"/>
            <w:tcMar>
              <w:top w:w="100" w:type="dxa"/>
              <w:left w:w="100" w:type="dxa"/>
              <w:bottom w:w="100" w:type="dxa"/>
              <w:right w:w="100" w:type="dxa"/>
            </w:tcMar>
          </w:tcPr>
          <w:p w14:paraId="4107E9E6" w14:textId="77777777" w:rsidR="008F6506" w:rsidRDefault="00B47E4A">
            <w:pPr>
              <w:widowControl w:val="0"/>
              <w:spacing w:line="240" w:lineRule="auto"/>
              <w:rPr>
                <w:b/>
              </w:rPr>
            </w:pPr>
            <w:r>
              <w:rPr>
                <w:b/>
              </w:rPr>
              <w:t>Responsibilities</w:t>
            </w:r>
          </w:p>
        </w:tc>
        <w:tc>
          <w:tcPr>
            <w:tcW w:w="3045" w:type="dxa"/>
            <w:shd w:val="clear" w:color="auto" w:fill="auto"/>
            <w:tcMar>
              <w:top w:w="100" w:type="dxa"/>
              <w:left w:w="100" w:type="dxa"/>
              <w:bottom w:w="100" w:type="dxa"/>
              <w:right w:w="100" w:type="dxa"/>
            </w:tcMar>
          </w:tcPr>
          <w:p w14:paraId="67A4F62B" w14:textId="77777777" w:rsidR="008F6506" w:rsidRDefault="00B47E4A">
            <w:pPr>
              <w:widowControl w:val="0"/>
              <w:spacing w:line="240" w:lineRule="auto"/>
              <w:rPr>
                <w:b/>
              </w:rPr>
            </w:pPr>
            <w:r>
              <w:rPr>
                <w:b/>
              </w:rPr>
              <w:t>Collaborators</w:t>
            </w:r>
          </w:p>
        </w:tc>
      </w:tr>
      <w:tr w:rsidR="008F6506" w14:paraId="605BE7A5" w14:textId="77777777">
        <w:trPr>
          <w:trHeight w:val="520"/>
        </w:trPr>
        <w:tc>
          <w:tcPr>
            <w:tcW w:w="3585" w:type="dxa"/>
            <w:shd w:val="clear" w:color="auto" w:fill="auto"/>
            <w:tcMar>
              <w:top w:w="100" w:type="dxa"/>
              <w:left w:w="100" w:type="dxa"/>
              <w:bottom w:w="100" w:type="dxa"/>
              <w:right w:w="100" w:type="dxa"/>
            </w:tcMar>
          </w:tcPr>
          <w:p w14:paraId="03CA5582" w14:textId="77777777" w:rsidR="008F6506" w:rsidRDefault="00B47E4A">
            <w:pPr>
              <w:widowControl w:val="0"/>
              <w:spacing w:line="240" w:lineRule="auto"/>
              <w:rPr>
                <w:b/>
              </w:rPr>
            </w:pPr>
            <w:r>
              <w:rPr>
                <w:b/>
              </w:rPr>
              <w:t>process video</w:t>
            </w:r>
          </w:p>
          <w:p w14:paraId="043F02F8" w14:textId="77777777" w:rsidR="008F6506" w:rsidRDefault="00B47E4A">
            <w:pPr>
              <w:widowControl w:val="0"/>
              <w:spacing w:line="240" w:lineRule="auto"/>
              <w:rPr>
                <w:b/>
              </w:rPr>
            </w:pPr>
            <w:r>
              <w:rPr>
                <w:b/>
              </w:rPr>
              <w:t>Description:</w:t>
            </w:r>
          </w:p>
          <w:p w14:paraId="0061940D" w14:textId="77777777" w:rsidR="008F6506" w:rsidRDefault="00B47E4A">
            <w:pPr>
              <w:widowControl w:val="0"/>
              <w:spacing w:line="240" w:lineRule="auto"/>
            </w:pPr>
            <w:r>
              <w:t xml:space="preserve">Process video data base requirements of </w:t>
            </w:r>
            <w:proofErr w:type="spellStart"/>
            <w:r>
              <w:t>VideoProcessing</w:t>
            </w:r>
            <w:proofErr w:type="spellEnd"/>
            <w:r>
              <w:t xml:space="preserve"> component</w:t>
            </w:r>
          </w:p>
        </w:tc>
        <w:tc>
          <w:tcPr>
            <w:tcW w:w="3045" w:type="dxa"/>
            <w:shd w:val="clear" w:color="auto" w:fill="auto"/>
            <w:tcMar>
              <w:top w:w="100" w:type="dxa"/>
              <w:left w:w="100" w:type="dxa"/>
              <w:bottom w:w="100" w:type="dxa"/>
              <w:right w:w="100" w:type="dxa"/>
            </w:tcMar>
          </w:tcPr>
          <w:p w14:paraId="3A7973CA" w14:textId="77777777" w:rsidR="008F6506" w:rsidRDefault="00B47E4A">
            <w:pPr>
              <w:widowControl w:val="0"/>
              <w:spacing w:line="240" w:lineRule="auto"/>
            </w:pPr>
            <w:proofErr w:type="spellStart"/>
            <w:r>
              <w:t>VideoProcessing</w:t>
            </w:r>
            <w:proofErr w:type="spellEnd"/>
            <w:r>
              <w:t xml:space="preserve"> component</w:t>
            </w:r>
          </w:p>
        </w:tc>
      </w:tr>
      <w:tr w:rsidR="008F6506" w14:paraId="5B7871D8" w14:textId="77777777">
        <w:trPr>
          <w:trHeight w:val="520"/>
        </w:trPr>
        <w:tc>
          <w:tcPr>
            <w:tcW w:w="3585" w:type="dxa"/>
            <w:shd w:val="clear" w:color="auto" w:fill="auto"/>
            <w:tcMar>
              <w:top w:w="100" w:type="dxa"/>
              <w:left w:w="100" w:type="dxa"/>
              <w:bottom w:w="100" w:type="dxa"/>
              <w:right w:w="100" w:type="dxa"/>
            </w:tcMar>
          </w:tcPr>
          <w:p w14:paraId="40D2964F" w14:textId="77777777" w:rsidR="008F6506" w:rsidRDefault="00B47E4A">
            <w:pPr>
              <w:widowControl w:val="0"/>
              <w:spacing w:line="240" w:lineRule="auto"/>
              <w:rPr>
                <w:b/>
              </w:rPr>
            </w:pPr>
            <w:r>
              <w:rPr>
                <w:b/>
              </w:rPr>
              <w:t>Output processed video</w:t>
            </w:r>
          </w:p>
          <w:p w14:paraId="69DD27B8" w14:textId="77777777" w:rsidR="008F6506" w:rsidRDefault="00B47E4A">
            <w:pPr>
              <w:widowControl w:val="0"/>
              <w:spacing w:line="240" w:lineRule="auto"/>
              <w:rPr>
                <w:b/>
              </w:rPr>
            </w:pPr>
            <w:r>
              <w:rPr>
                <w:b/>
              </w:rPr>
              <w:t>Description:</w:t>
            </w:r>
          </w:p>
          <w:p w14:paraId="6449A192" w14:textId="77777777" w:rsidR="008F6506" w:rsidRDefault="00B47E4A">
            <w:pPr>
              <w:widowControl w:val="0"/>
              <w:spacing w:line="240" w:lineRule="auto"/>
            </w:pPr>
            <w:r>
              <w:t xml:space="preserve">Outputs processed video data to </w:t>
            </w:r>
            <w:proofErr w:type="spellStart"/>
            <w:r>
              <w:t>VideoProcessing</w:t>
            </w:r>
            <w:proofErr w:type="spellEnd"/>
            <w:r>
              <w:t xml:space="preserve"> component</w:t>
            </w:r>
          </w:p>
        </w:tc>
        <w:tc>
          <w:tcPr>
            <w:tcW w:w="3045" w:type="dxa"/>
            <w:shd w:val="clear" w:color="auto" w:fill="auto"/>
            <w:tcMar>
              <w:top w:w="100" w:type="dxa"/>
              <w:left w:w="100" w:type="dxa"/>
              <w:bottom w:w="100" w:type="dxa"/>
              <w:right w:w="100" w:type="dxa"/>
            </w:tcMar>
          </w:tcPr>
          <w:p w14:paraId="77C8552C" w14:textId="77777777" w:rsidR="008F6506" w:rsidRDefault="00B47E4A">
            <w:pPr>
              <w:widowControl w:val="0"/>
              <w:spacing w:line="240" w:lineRule="auto"/>
            </w:pPr>
            <w:proofErr w:type="spellStart"/>
            <w:r>
              <w:t>VideoProcessing</w:t>
            </w:r>
            <w:proofErr w:type="spellEnd"/>
            <w:r>
              <w:t xml:space="preserve"> component</w:t>
            </w:r>
          </w:p>
        </w:tc>
      </w:tr>
    </w:tbl>
    <w:p w14:paraId="36B444DC" w14:textId="77777777" w:rsidR="008F6506" w:rsidRDefault="008F6506"/>
    <w:p w14:paraId="3CC27A26" w14:textId="77777777" w:rsidR="008F6506" w:rsidRDefault="00B47E4A">
      <w:pPr>
        <w:rPr>
          <w:rFonts w:ascii="Times New Roman" w:eastAsia="Times New Roman" w:hAnsi="Times New Roman" w:cs="Times New Roman"/>
          <w:b/>
        </w:rPr>
      </w:pPr>
      <w:r>
        <w:rPr>
          <w:rFonts w:ascii="Times New Roman" w:eastAsia="Times New Roman" w:hAnsi="Times New Roman" w:cs="Times New Roman"/>
          <w:b/>
        </w:rPr>
        <w:t>Table 11. User Input Processing Component CRC Card</w:t>
      </w:r>
    </w:p>
    <w:tbl>
      <w:tblPr>
        <w:tblStyle w:val="a8"/>
        <w:tblW w:w="66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85"/>
        <w:gridCol w:w="3045"/>
      </w:tblGrid>
      <w:tr w:rsidR="008F6506" w14:paraId="7E2B6CEC" w14:textId="77777777">
        <w:trPr>
          <w:trHeight w:val="540"/>
        </w:trPr>
        <w:tc>
          <w:tcPr>
            <w:tcW w:w="6630" w:type="dxa"/>
            <w:gridSpan w:val="2"/>
            <w:shd w:val="clear" w:color="auto" w:fill="auto"/>
            <w:tcMar>
              <w:top w:w="100" w:type="dxa"/>
              <w:left w:w="100" w:type="dxa"/>
              <w:bottom w:w="100" w:type="dxa"/>
              <w:right w:w="100" w:type="dxa"/>
            </w:tcMar>
          </w:tcPr>
          <w:p w14:paraId="0BD4CF90" w14:textId="77777777" w:rsidR="008F6506" w:rsidRDefault="00B47E4A">
            <w:pPr>
              <w:widowControl w:val="0"/>
              <w:spacing w:line="240" w:lineRule="auto"/>
            </w:pPr>
            <w:r>
              <w:rPr>
                <w:b/>
              </w:rPr>
              <w:t xml:space="preserve">Component: </w:t>
            </w:r>
            <w:proofErr w:type="spellStart"/>
            <w:r>
              <w:t>UserInputProcessing</w:t>
            </w:r>
            <w:proofErr w:type="spellEnd"/>
            <w:r>
              <w:t>&lt;&lt;component&gt;&gt;</w:t>
            </w:r>
          </w:p>
        </w:tc>
      </w:tr>
      <w:tr w:rsidR="008F6506" w14:paraId="0F4F5BE8" w14:textId="77777777">
        <w:tc>
          <w:tcPr>
            <w:tcW w:w="3585" w:type="dxa"/>
            <w:shd w:val="clear" w:color="auto" w:fill="auto"/>
            <w:tcMar>
              <w:top w:w="100" w:type="dxa"/>
              <w:left w:w="100" w:type="dxa"/>
              <w:bottom w:w="100" w:type="dxa"/>
              <w:right w:w="100" w:type="dxa"/>
            </w:tcMar>
          </w:tcPr>
          <w:p w14:paraId="62FEA0FA" w14:textId="77777777" w:rsidR="008F6506" w:rsidRDefault="00B47E4A">
            <w:pPr>
              <w:widowControl w:val="0"/>
              <w:spacing w:line="240" w:lineRule="auto"/>
            </w:pPr>
            <w:r>
              <w:rPr>
                <w:b/>
              </w:rPr>
              <w:t xml:space="preserve">Sub-Components: </w:t>
            </w:r>
            <w:r>
              <w:t>n/a</w:t>
            </w:r>
          </w:p>
        </w:tc>
        <w:tc>
          <w:tcPr>
            <w:tcW w:w="3045" w:type="dxa"/>
            <w:shd w:val="clear" w:color="auto" w:fill="auto"/>
            <w:tcMar>
              <w:top w:w="100" w:type="dxa"/>
              <w:left w:w="100" w:type="dxa"/>
              <w:bottom w:w="100" w:type="dxa"/>
              <w:right w:w="100" w:type="dxa"/>
            </w:tcMar>
          </w:tcPr>
          <w:p w14:paraId="5D7291C7" w14:textId="77777777" w:rsidR="008F6506" w:rsidRDefault="00B47E4A">
            <w:pPr>
              <w:widowControl w:val="0"/>
              <w:spacing w:line="240" w:lineRule="auto"/>
            </w:pPr>
            <w:r>
              <w:rPr>
                <w:b/>
              </w:rPr>
              <w:t xml:space="preserve">Parent-Components: </w:t>
            </w:r>
            <w:r>
              <w:t xml:space="preserve">    Communication </w:t>
            </w:r>
          </w:p>
        </w:tc>
      </w:tr>
      <w:tr w:rsidR="008F6506" w14:paraId="296A20EB" w14:textId="77777777">
        <w:trPr>
          <w:trHeight w:val="620"/>
        </w:trPr>
        <w:tc>
          <w:tcPr>
            <w:tcW w:w="3585" w:type="dxa"/>
            <w:shd w:val="clear" w:color="auto" w:fill="auto"/>
            <w:tcMar>
              <w:top w:w="100" w:type="dxa"/>
              <w:left w:w="100" w:type="dxa"/>
              <w:bottom w:w="100" w:type="dxa"/>
              <w:right w:w="100" w:type="dxa"/>
            </w:tcMar>
          </w:tcPr>
          <w:p w14:paraId="72859A3C" w14:textId="77777777" w:rsidR="008F6506" w:rsidRDefault="00B47E4A">
            <w:pPr>
              <w:widowControl w:val="0"/>
              <w:spacing w:line="240" w:lineRule="auto"/>
              <w:rPr>
                <w:b/>
              </w:rPr>
            </w:pPr>
            <w:r>
              <w:rPr>
                <w:b/>
              </w:rPr>
              <w:t>Responsibilities</w:t>
            </w:r>
          </w:p>
        </w:tc>
        <w:tc>
          <w:tcPr>
            <w:tcW w:w="3045" w:type="dxa"/>
            <w:shd w:val="clear" w:color="auto" w:fill="auto"/>
            <w:tcMar>
              <w:top w:w="100" w:type="dxa"/>
              <w:left w:w="100" w:type="dxa"/>
              <w:bottom w:w="100" w:type="dxa"/>
              <w:right w:w="100" w:type="dxa"/>
            </w:tcMar>
          </w:tcPr>
          <w:p w14:paraId="0A7AF087" w14:textId="77777777" w:rsidR="008F6506" w:rsidRDefault="00B47E4A">
            <w:pPr>
              <w:widowControl w:val="0"/>
              <w:spacing w:line="240" w:lineRule="auto"/>
              <w:rPr>
                <w:b/>
              </w:rPr>
            </w:pPr>
            <w:r>
              <w:rPr>
                <w:b/>
              </w:rPr>
              <w:t>Collaborators</w:t>
            </w:r>
          </w:p>
        </w:tc>
      </w:tr>
      <w:tr w:rsidR="008F6506" w14:paraId="33323F24" w14:textId="77777777">
        <w:trPr>
          <w:trHeight w:val="520"/>
        </w:trPr>
        <w:tc>
          <w:tcPr>
            <w:tcW w:w="3585" w:type="dxa"/>
            <w:shd w:val="clear" w:color="auto" w:fill="auto"/>
            <w:tcMar>
              <w:top w:w="100" w:type="dxa"/>
              <w:left w:w="100" w:type="dxa"/>
              <w:bottom w:w="100" w:type="dxa"/>
              <w:right w:w="100" w:type="dxa"/>
            </w:tcMar>
          </w:tcPr>
          <w:p w14:paraId="677DA1D9" w14:textId="77777777" w:rsidR="008F6506" w:rsidRDefault="00B47E4A">
            <w:pPr>
              <w:widowControl w:val="0"/>
              <w:spacing w:line="240" w:lineRule="auto"/>
              <w:rPr>
                <w:b/>
              </w:rPr>
            </w:pPr>
            <w:r>
              <w:rPr>
                <w:b/>
              </w:rPr>
              <w:t>Update user settings</w:t>
            </w:r>
          </w:p>
          <w:p w14:paraId="59B6F0CD" w14:textId="77777777" w:rsidR="008F6506" w:rsidRDefault="00B47E4A">
            <w:pPr>
              <w:widowControl w:val="0"/>
              <w:spacing w:line="240" w:lineRule="auto"/>
              <w:rPr>
                <w:b/>
              </w:rPr>
            </w:pPr>
            <w:r>
              <w:rPr>
                <w:b/>
              </w:rPr>
              <w:t>Description:</w:t>
            </w:r>
          </w:p>
          <w:p w14:paraId="5A40C2AF" w14:textId="77777777" w:rsidR="008F6506" w:rsidRDefault="00B47E4A">
            <w:pPr>
              <w:widowControl w:val="0"/>
              <w:spacing w:line="240" w:lineRule="auto"/>
            </w:pPr>
            <w:r>
              <w:t xml:space="preserve">Process user input data from the </w:t>
            </w:r>
            <w:proofErr w:type="spellStart"/>
            <w:r>
              <w:t>DataProcessor</w:t>
            </w:r>
            <w:proofErr w:type="spellEnd"/>
            <w:r>
              <w:t xml:space="preserve"> component then output user input(</w:t>
            </w:r>
            <w:proofErr w:type="spellStart"/>
            <w:r>
              <w:t>requirments</w:t>
            </w:r>
            <w:proofErr w:type="spellEnd"/>
            <w:r>
              <w:t xml:space="preserve">) to </w:t>
            </w:r>
            <w:proofErr w:type="spellStart"/>
            <w:r>
              <w:t>VideoProcessing</w:t>
            </w:r>
            <w:proofErr w:type="spellEnd"/>
            <w:r>
              <w:t xml:space="preserve"> component</w:t>
            </w:r>
          </w:p>
        </w:tc>
        <w:tc>
          <w:tcPr>
            <w:tcW w:w="3045" w:type="dxa"/>
            <w:shd w:val="clear" w:color="auto" w:fill="auto"/>
            <w:tcMar>
              <w:top w:w="100" w:type="dxa"/>
              <w:left w:w="100" w:type="dxa"/>
              <w:bottom w:w="100" w:type="dxa"/>
              <w:right w:w="100" w:type="dxa"/>
            </w:tcMar>
          </w:tcPr>
          <w:p w14:paraId="0179A818" w14:textId="77777777" w:rsidR="008F6506" w:rsidRDefault="00B47E4A">
            <w:pPr>
              <w:widowControl w:val="0"/>
              <w:spacing w:line="240" w:lineRule="auto"/>
            </w:pPr>
            <w:r>
              <w:t xml:space="preserve">Data Processor component, </w:t>
            </w:r>
            <w:proofErr w:type="spellStart"/>
            <w:r>
              <w:t>VideoProcessing</w:t>
            </w:r>
            <w:proofErr w:type="spellEnd"/>
            <w:r>
              <w:t xml:space="preserve"> component</w:t>
            </w:r>
          </w:p>
        </w:tc>
      </w:tr>
    </w:tbl>
    <w:p w14:paraId="29AD182E" w14:textId="77777777" w:rsidR="008F6506" w:rsidRDefault="00B47E4A">
      <w:pPr>
        <w:pStyle w:val="Heading1"/>
      </w:pPr>
      <w:bookmarkStart w:id="39" w:name="_Toc515041716"/>
      <w:r>
        <w:lastRenderedPageBreak/>
        <w:t>3 Quality</w:t>
      </w:r>
      <w:bookmarkEnd w:id="39"/>
      <w:r>
        <w:t xml:space="preserve"> </w:t>
      </w:r>
    </w:p>
    <w:p w14:paraId="7085625B" w14:textId="77777777" w:rsidR="008F6506" w:rsidRDefault="00B47E4A">
      <w:pPr>
        <w:pStyle w:val="Heading2"/>
      </w:pPr>
      <w:bookmarkStart w:id="40" w:name="_Toc515041717"/>
      <w:r>
        <w:t>3.1 Design Patterns</w:t>
      </w:r>
      <w:bookmarkEnd w:id="40"/>
      <w:r>
        <w:t xml:space="preserve"> </w:t>
      </w:r>
    </w:p>
    <w:p w14:paraId="481B23BF" w14:textId="77777777" w:rsidR="008F6506" w:rsidRDefault="00B47E4A">
      <w:pPr>
        <w:pStyle w:val="Heading3"/>
      </w:pPr>
      <w:bookmarkStart w:id="41" w:name="_Toc515041718"/>
      <w:r>
        <w:t>3.1.1 Model View Controller</w:t>
      </w:r>
      <w:bookmarkEnd w:id="41"/>
    </w:p>
    <w:p w14:paraId="54374129" w14:textId="77777777" w:rsidR="0093764F" w:rsidRDefault="0093764F" w:rsidP="0093764F"/>
    <w:p w14:paraId="66CB9583" w14:textId="77777777" w:rsidR="0093764F" w:rsidRPr="0093764F" w:rsidRDefault="0093764F" w:rsidP="0093764F"/>
    <w:p w14:paraId="2B33B7B4" w14:textId="77777777" w:rsidR="0093764F" w:rsidRDefault="0093764F" w:rsidP="0093764F"/>
    <w:p w14:paraId="7A1B4A8E" w14:textId="77777777" w:rsidR="0093764F" w:rsidRPr="0093764F" w:rsidRDefault="0093764F" w:rsidP="0093764F"/>
    <w:p w14:paraId="04082572" w14:textId="77777777" w:rsidR="008F6506" w:rsidRDefault="00B47E4A" w:rsidP="0093764F">
      <w:pPr>
        <w:ind w:left="-142"/>
      </w:pPr>
      <w:r>
        <w:rPr>
          <w:noProof/>
        </w:rPr>
        <w:drawing>
          <wp:inline distT="114300" distB="114300" distL="114300" distR="114300" wp14:anchorId="59A0FF9E" wp14:editId="107B237F">
            <wp:extent cx="6162675" cy="2638425"/>
            <wp:effectExtent l="0" t="0" r="9525" b="9525"/>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162675" cy="2638425"/>
                    </a:xfrm>
                    <a:prstGeom prst="rect">
                      <a:avLst/>
                    </a:prstGeom>
                    <a:ln/>
                  </pic:spPr>
                </pic:pic>
              </a:graphicData>
            </a:graphic>
          </wp:inline>
        </w:drawing>
      </w:r>
    </w:p>
    <w:p w14:paraId="479143A1" w14:textId="77777777" w:rsidR="008F6506" w:rsidRDefault="00B47E4A" w:rsidP="0093764F">
      <w:pPr>
        <w:ind w:left="2880" w:firstLine="720"/>
        <w:rPr>
          <w:b/>
        </w:rPr>
      </w:pPr>
      <w:r>
        <w:rPr>
          <w:b/>
        </w:rPr>
        <w:t>Figure 4 - MVC Model</w:t>
      </w:r>
    </w:p>
    <w:p w14:paraId="2ADC60B0" w14:textId="77777777" w:rsidR="008F6506" w:rsidRDefault="008F6506"/>
    <w:p w14:paraId="63761AAC" w14:textId="77777777" w:rsidR="0093764F" w:rsidRDefault="0093764F"/>
    <w:p w14:paraId="44EA376A" w14:textId="77777777" w:rsidR="0093764F" w:rsidRDefault="0093764F"/>
    <w:p w14:paraId="685CABCE" w14:textId="77777777" w:rsidR="008F6506" w:rsidRDefault="00B47E4A" w:rsidP="0093764F">
      <w:pPr>
        <w:jc w:val="both"/>
      </w:pPr>
      <w:r>
        <w:t xml:space="preserve">We are using the Model View Controller pattern so that loose coupling and high cohesion can be adhered to. The model is on the server as it will be where the data is processed. Conventionally the controller and the model </w:t>
      </w:r>
      <w:proofErr w:type="gramStart"/>
      <w:r>
        <w:t>is</w:t>
      </w:r>
      <w:proofErr w:type="gramEnd"/>
      <w:r>
        <w:t xml:space="preserve"> supposed to be on the glasses/clients, but in our situation, the overhead of the processing will slow down the clients, because they do not have that much processing power in comparison to the server. So instead the requests for the controller will be streamed from the glasses and the view will be updated on the server but it will be streamed back to the corresponding glasses.</w:t>
      </w:r>
    </w:p>
    <w:p w14:paraId="4637F6EC" w14:textId="77777777" w:rsidR="0093764F" w:rsidRDefault="0093764F">
      <w:pPr>
        <w:pStyle w:val="Heading3"/>
      </w:pPr>
    </w:p>
    <w:p w14:paraId="6C088397" w14:textId="77777777" w:rsidR="008F6506" w:rsidRDefault="00B47E4A">
      <w:pPr>
        <w:pStyle w:val="Heading3"/>
      </w:pPr>
      <w:bookmarkStart w:id="42" w:name="_Toc515041719"/>
      <w:r>
        <w:t>3.1.2 Client - Server Architecture Pattern</w:t>
      </w:r>
      <w:bookmarkEnd w:id="42"/>
    </w:p>
    <w:p w14:paraId="1DAD191D" w14:textId="77777777" w:rsidR="008F6506" w:rsidRDefault="0093764F">
      <w:r>
        <w:rPr>
          <w:noProof/>
        </w:rPr>
        <w:drawing>
          <wp:inline distT="114300" distB="114300" distL="114300" distR="114300" wp14:anchorId="3B75B27A" wp14:editId="2D4CC1BF">
            <wp:extent cx="4514850" cy="2247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515302" cy="2248125"/>
                    </a:xfrm>
                    <a:prstGeom prst="rect">
                      <a:avLst/>
                    </a:prstGeom>
                    <a:ln/>
                  </pic:spPr>
                </pic:pic>
              </a:graphicData>
            </a:graphic>
          </wp:inline>
        </w:drawing>
      </w:r>
    </w:p>
    <w:p w14:paraId="14A93EAF" w14:textId="77777777" w:rsidR="008F6506" w:rsidRDefault="008F6506"/>
    <w:p w14:paraId="3BD68E8D" w14:textId="77777777" w:rsidR="008F6506" w:rsidRDefault="00B47E4A" w:rsidP="0093764F">
      <w:pPr>
        <w:ind w:left="1440" w:firstLine="720"/>
        <w:rPr>
          <w:b/>
        </w:rPr>
      </w:pPr>
      <w:r>
        <w:rPr>
          <w:b/>
        </w:rPr>
        <w:t xml:space="preserve">Figure 5 - Client Server Architecture </w:t>
      </w:r>
    </w:p>
    <w:p w14:paraId="31277BEF" w14:textId="77777777" w:rsidR="008F6506" w:rsidRDefault="008F6506">
      <w:pPr>
        <w:rPr>
          <w:b/>
        </w:rPr>
      </w:pPr>
    </w:p>
    <w:p w14:paraId="52CA48F4" w14:textId="77777777" w:rsidR="008F6506" w:rsidRDefault="00B47E4A" w:rsidP="0093764F">
      <w:pPr>
        <w:jc w:val="both"/>
      </w:pPr>
      <w:r>
        <w:t xml:space="preserve">The client - server architecture pattern is the basis of our architecture, in that the clients are the Vuzix glasses. This allows the </w:t>
      </w:r>
      <w:proofErr w:type="spellStart"/>
      <w:r>
        <w:t>centralisation</w:t>
      </w:r>
      <w:proofErr w:type="spellEnd"/>
      <w:r>
        <w:t xml:space="preserve"> of communication to the server and it allows the possibility for the remote communication of the glasses.</w:t>
      </w:r>
    </w:p>
    <w:p w14:paraId="355D9D45" w14:textId="77777777" w:rsidR="008F6506" w:rsidRDefault="00B47E4A" w:rsidP="0093764F">
      <w:pPr>
        <w:pStyle w:val="Heading2"/>
        <w:jc w:val="both"/>
      </w:pPr>
      <w:bookmarkStart w:id="43" w:name="_Toc515041720"/>
      <w:r>
        <w:t>3.2 Extensions</w:t>
      </w:r>
      <w:bookmarkEnd w:id="43"/>
    </w:p>
    <w:p w14:paraId="636737BB" w14:textId="77777777" w:rsidR="008F6506" w:rsidRDefault="00B47E4A" w:rsidP="0093764F">
      <w:pPr>
        <w:jc w:val="both"/>
      </w:pPr>
      <w:r>
        <w:t xml:space="preserve">As the </w:t>
      </w:r>
      <w:proofErr w:type="spellStart"/>
      <w:r>
        <w:t>vuzix</w:t>
      </w:r>
      <w:proofErr w:type="spellEnd"/>
      <w:r>
        <w:t xml:space="preserve"> glasses will be hard coded to have the role of the operator or the instructor, in future development, there will be added the functionality of switching roles. There will be added object recognition using machine learning algorithms, which will be used in conjunction with the hand gestures and the sketching. The object recognition algorithm model will be pretrained on a computer and then the model will be stored on the server, to reduce the overhead of the system. Meat quality processing, such as detecting the </w:t>
      </w:r>
      <w:proofErr w:type="spellStart"/>
      <w:r>
        <w:t>colour</w:t>
      </w:r>
      <w:proofErr w:type="spellEnd"/>
      <w:r>
        <w:t xml:space="preserve"> of the meat, the size of the meat and detecting its composition will be added in future iterations. </w:t>
      </w:r>
    </w:p>
    <w:p w14:paraId="09D1EEB5" w14:textId="77777777" w:rsidR="008F6506" w:rsidRDefault="00B47E4A" w:rsidP="0093764F">
      <w:pPr>
        <w:pStyle w:val="Heading2"/>
        <w:jc w:val="both"/>
      </w:pPr>
      <w:bookmarkStart w:id="44" w:name="_Toc515041721"/>
      <w:r>
        <w:t>3.3 Conclusion</w:t>
      </w:r>
      <w:bookmarkEnd w:id="44"/>
    </w:p>
    <w:p w14:paraId="55BF4D33" w14:textId="77777777" w:rsidR="008F6506" w:rsidRDefault="00B47E4A" w:rsidP="0093764F">
      <w:pPr>
        <w:jc w:val="both"/>
      </w:pPr>
      <w:r>
        <w:t xml:space="preserve">As this is only a </w:t>
      </w:r>
      <w:r w:rsidR="0093764F">
        <w:t>high-level</w:t>
      </w:r>
      <w:r>
        <w:t xml:space="preserve"> overview of the system architecture, the lower level architecture still needs to be developed, and that will be done in a software design document to be submitted for the next stage of the project. We have been able to show the environment where the system will be deployed </w:t>
      </w:r>
      <w:proofErr w:type="gramStart"/>
      <w:r>
        <w:t>and also</w:t>
      </w:r>
      <w:proofErr w:type="gramEnd"/>
      <w:r>
        <w:t xml:space="preserve"> showed the </w:t>
      </w:r>
      <w:r w:rsidR="0093764F">
        <w:t>high-level</w:t>
      </w:r>
      <w:r>
        <w:t xml:space="preserve"> component diagram of how the main modules will be communicating to each other. </w:t>
      </w:r>
    </w:p>
    <w:sectPr w:rsidR="008F6506">
      <w:footerReference w:type="default" r:id="rId13"/>
      <w:footerReference w:type="first" r:id="rId14"/>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F498A3" w14:textId="77777777" w:rsidR="0038635C" w:rsidRDefault="0038635C">
      <w:pPr>
        <w:spacing w:line="240" w:lineRule="auto"/>
      </w:pPr>
      <w:r>
        <w:separator/>
      </w:r>
    </w:p>
  </w:endnote>
  <w:endnote w:type="continuationSeparator" w:id="0">
    <w:p w14:paraId="5175163E" w14:textId="77777777" w:rsidR="0038635C" w:rsidRDefault="003863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752FC" w14:textId="77777777" w:rsidR="00B47E4A" w:rsidRDefault="00B47E4A">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B0522" w14:textId="77777777" w:rsidR="00B47E4A" w:rsidRDefault="00B47E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D794C" w14:textId="77777777" w:rsidR="0038635C" w:rsidRDefault="0038635C">
      <w:pPr>
        <w:spacing w:line="240" w:lineRule="auto"/>
      </w:pPr>
      <w:r>
        <w:separator/>
      </w:r>
    </w:p>
  </w:footnote>
  <w:footnote w:type="continuationSeparator" w:id="0">
    <w:p w14:paraId="0A3C1948" w14:textId="77777777" w:rsidR="0038635C" w:rsidRDefault="0038635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5D6866"/>
    <w:multiLevelType w:val="multilevel"/>
    <w:tmpl w:val="9FF2B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8C01844"/>
    <w:multiLevelType w:val="multilevel"/>
    <w:tmpl w:val="334A0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583230"/>
    <w:multiLevelType w:val="multilevel"/>
    <w:tmpl w:val="168A0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F6506"/>
    <w:rsid w:val="0038635C"/>
    <w:rsid w:val="00552B8D"/>
    <w:rsid w:val="008F6506"/>
    <w:rsid w:val="0093764F"/>
    <w:rsid w:val="00B47E4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E0009"/>
  <w15:docId w15:val="{55D3CC33-EA30-4477-95D2-1BED35453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47E4A"/>
    <w:pPr>
      <w:spacing w:after="100"/>
    </w:pPr>
  </w:style>
  <w:style w:type="paragraph" w:styleId="TOC2">
    <w:name w:val="toc 2"/>
    <w:basedOn w:val="Normal"/>
    <w:next w:val="Normal"/>
    <w:autoRedefine/>
    <w:uiPriority w:val="39"/>
    <w:unhideWhenUsed/>
    <w:rsid w:val="00B47E4A"/>
    <w:pPr>
      <w:spacing w:after="100"/>
      <w:ind w:left="220"/>
    </w:pPr>
  </w:style>
  <w:style w:type="paragraph" w:styleId="TOC3">
    <w:name w:val="toc 3"/>
    <w:basedOn w:val="Normal"/>
    <w:next w:val="Normal"/>
    <w:autoRedefine/>
    <w:uiPriority w:val="39"/>
    <w:unhideWhenUsed/>
    <w:rsid w:val="00B47E4A"/>
    <w:pPr>
      <w:spacing w:after="100"/>
      <w:ind w:left="440"/>
    </w:pPr>
  </w:style>
  <w:style w:type="paragraph" w:styleId="TOC4">
    <w:name w:val="toc 4"/>
    <w:basedOn w:val="Normal"/>
    <w:next w:val="Normal"/>
    <w:autoRedefine/>
    <w:uiPriority w:val="39"/>
    <w:unhideWhenUsed/>
    <w:rsid w:val="00B47E4A"/>
    <w:pPr>
      <w:spacing w:after="100"/>
      <w:ind w:left="660"/>
    </w:pPr>
  </w:style>
  <w:style w:type="paragraph" w:styleId="TOC5">
    <w:name w:val="toc 5"/>
    <w:basedOn w:val="Normal"/>
    <w:next w:val="Normal"/>
    <w:autoRedefine/>
    <w:uiPriority w:val="39"/>
    <w:unhideWhenUsed/>
    <w:rsid w:val="00B47E4A"/>
    <w:pPr>
      <w:spacing w:after="100"/>
      <w:ind w:left="880"/>
    </w:pPr>
  </w:style>
  <w:style w:type="character" w:styleId="Hyperlink">
    <w:name w:val="Hyperlink"/>
    <w:basedOn w:val="DefaultParagraphFont"/>
    <w:uiPriority w:val="99"/>
    <w:unhideWhenUsed/>
    <w:rsid w:val="00B47E4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18</Pages>
  <Words>3502</Words>
  <Characters>19967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Adhikari</dc:creator>
  <cp:lastModifiedBy>KRISHNA ADHIKARI</cp:lastModifiedBy>
  <cp:revision>3</cp:revision>
  <cp:lastPrinted>2018-05-25T09:59:00Z</cp:lastPrinted>
  <dcterms:created xsi:type="dcterms:W3CDTF">2018-05-25T09:41:00Z</dcterms:created>
  <dcterms:modified xsi:type="dcterms:W3CDTF">2018-05-25T10:00:00Z</dcterms:modified>
</cp:coreProperties>
</file>