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C75F9" w14:textId="77777777" w:rsidR="008D61AA" w:rsidRDefault="003C0685" w:rsidP="003C0685">
      <w:pPr>
        <w:jc w:val="center"/>
        <w:rPr>
          <w:b/>
          <w:u w:val="single"/>
        </w:rPr>
      </w:pPr>
      <w:r>
        <w:rPr>
          <w:b/>
          <w:u w:val="single"/>
        </w:rPr>
        <w:t>Yield Data Acquisition</w:t>
      </w:r>
    </w:p>
    <w:p w14:paraId="4986A2D4" w14:textId="77777777" w:rsidR="003C0685" w:rsidRPr="00103707" w:rsidRDefault="003C0685" w:rsidP="00103707">
      <w:pPr>
        <w:rPr>
          <w:b/>
          <w:u w:val="single"/>
        </w:rPr>
      </w:pPr>
    </w:p>
    <w:p w14:paraId="4D2182E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001-0010 ("production"/"seeded area") (Statistics Canada, 2014) </w:t>
      </w:r>
    </w:p>
    <w:p w14:paraId="19A769E7" w14:textId="77777777" w:rsidR="00103707" w:rsidRDefault="00103707" w:rsidP="00103707">
      <w:pPr>
        <w:rPr>
          <w:b/>
        </w:rPr>
      </w:pPr>
      <w:r>
        <w:rPr>
          <w:noProof/>
        </w:rPr>
        <w:drawing>
          <wp:inline distT="0" distB="0" distL="0" distR="0" wp14:anchorId="58F8543B" wp14:editId="49C4368C">
            <wp:extent cx="5851166" cy="44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0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66" cy="4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8D2C" w14:textId="77777777" w:rsidR="00103707" w:rsidRPr="00103707" w:rsidRDefault="0010370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76D6DE8" wp14:editId="0C1E16FB">
            <wp:extent cx="5486400" cy="449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2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B0D" w14:textId="77777777" w:rsidR="00103707" w:rsidRDefault="00103707" w:rsidP="00103707">
      <w:pPr>
        <w:pStyle w:val="ListParagraph"/>
        <w:ind w:left="760"/>
        <w:rPr>
          <w:b/>
        </w:rPr>
      </w:pPr>
    </w:p>
    <w:p w14:paraId="05017AA6" w14:textId="494759C9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Download the file for database loading (as always) </w:t>
      </w:r>
    </w:p>
    <w:p w14:paraId="56E15AC6" w14:textId="1EE9FA6F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 xml:space="preserve">cansim0010010.XXXX.csv </w:t>
      </w:r>
      <w:r>
        <w:t>where XXXX is the digits of the year the population data is from.</w:t>
      </w:r>
    </w:p>
    <w:p w14:paraId="1E6432E7" w14:textId="5C9E2844" w:rsidR="00A50AAD" w:rsidRPr="000D0FA8" w:rsidRDefault="00A50AAD" w:rsidP="00A50AAD">
      <w:pPr>
        <w:pStyle w:val="ListParagraph"/>
        <w:numPr>
          <w:ilvl w:val="0"/>
          <w:numId w:val="2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‘cansim00010010.XXXX.csv’ to match the exact name of the file in your working directory.</w:t>
      </w:r>
    </w:p>
    <w:p w14:paraId="0FF220CF" w14:textId="77777777" w:rsidR="00A50AAD" w:rsidRDefault="00A50AAD" w:rsidP="00103707">
      <w:pPr>
        <w:pStyle w:val="ListParagraph"/>
        <w:ind w:left="760"/>
      </w:pPr>
    </w:p>
    <w:p w14:paraId="39D368EE" w14:textId="77777777" w:rsidR="00A50AAD" w:rsidRPr="00A50AAD" w:rsidRDefault="00A50AAD" w:rsidP="00103707">
      <w:pPr>
        <w:pStyle w:val="ListParagraph"/>
        <w:ind w:left="760"/>
      </w:pPr>
    </w:p>
    <w:p w14:paraId="1958D1F0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001-0009 ("marketed production"/"cultivated area"), (Statistics Canada, 2014) </w:t>
      </w:r>
    </w:p>
    <w:p w14:paraId="2D10A640" w14:textId="700616EA" w:rsidR="00EF4C09" w:rsidRPr="00EF4C09" w:rsidRDefault="00EF4C09" w:rsidP="00EF4C0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4A9F177" wp14:editId="20B2E56C">
            <wp:extent cx="5486400" cy="490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17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1B6A" w14:textId="77777777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Download the file for database loading (as always) </w:t>
      </w:r>
    </w:p>
    <w:p w14:paraId="3C75674F" w14:textId="6FDD9C66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cansim0010009.XXXX.csv </w:t>
      </w:r>
      <w:r>
        <w:t>where XXXX is the digits of the year the population data is from.</w:t>
      </w:r>
    </w:p>
    <w:p w14:paraId="7F090535" w14:textId="7AA12AB1" w:rsidR="00EF4C09" w:rsidRPr="000D0FA8" w:rsidRDefault="00EF4C09" w:rsidP="00EF4C09">
      <w:pPr>
        <w:pStyle w:val="ListParagraph"/>
        <w:numPr>
          <w:ilvl w:val="0"/>
          <w:numId w:val="3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‘cansim00010009.XXXX.csv’ to match the exact name of the file in your working directory.</w:t>
      </w:r>
    </w:p>
    <w:p w14:paraId="240F8D6C" w14:textId="77777777" w:rsidR="00EF4C09" w:rsidRDefault="00EF4C09" w:rsidP="00EF4C09">
      <w:pPr>
        <w:pStyle w:val="ListParagraph"/>
        <w:ind w:left="760"/>
        <w:rPr>
          <w:b/>
        </w:rPr>
      </w:pPr>
    </w:p>
    <w:p w14:paraId="20ED5A5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001-0013 ("marketed production"/"seeded area"), (Statistics Canada, 2014) </w:t>
      </w:r>
    </w:p>
    <w:p w14:paraId="70827120" w14:textId="6DB75B8F" w:rsidR="00EF6ED7" w:rsidRPr="00EF6ED7" w:rsidRDefault="00EF6ED7" w:rsidP="00EF6ED7">
      <w:pPr>
        <w:rPr>
          <w:b/>
        </w:rPr>
      </w:pPr>
      <w:r>
        <w:rPr>
          <w:b/>
          <w:noProof/>
        </w:rPr>
        <w:drawing>
          <wp:inline distT="0" distB="0" distL="0" distR="0" wp14:anchorId="2E4077D5" wp14:editId="3030E71E">
            <wp:extent cx="5486400" cy="65176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48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3CE" w14:textId="77777777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Download the file for database loading (as always) </w:t>
      </w:r>
    </w:p>
    <w:p w14:paraId="78CA2C1E" w14:textId="0D4557A0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cansim0010013.XXXX.csv </w:t>
      </w:r>
      <w:r>
        <w:t>where XXXX is the digits of the year the population data is from.</w:t>
      </w:r>
    </w:p>
    <w:p w14:paraId="7F0B6345" w14:textId="714C5109" w:rsidR="00EF6ED7" w:rsidRPr="000D0FA8" w:rsidRDefault="00EF6ED7" w:rsidP="00EF6ED7">
      <w:pPr>
        <w:pStyle w:val="ListParagraph"/>
        <w:numPr>
          <w:ilvl w:val="0"/>
          <w:numId w:val="4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‘cansim00010013.XXXX.csv’ to match the exact name of the file in your working directory.</w:t>
      </w:r>
    </w:p>
    <w:p w14:paraId="573ACC8A" w14:textId="77777777" w:rsidR="00EF6ED7" w:rsidRPr="00103707" w:rsidRDefault="00EF6ED7" w:rsidP="00103707">
      <w:pPr>
        <w:pStyle w:val="ListParagraph"/>
        <w:ind w:left="760"/>
        <w:rPr>
          <w:b/>
        </w:rPr>
      </w:pPr>
    </w:p>
    <w:p w14:paraId="77D6B6EE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001-0012 ("production, fresh and processed"/"area beds total"), (Statistics Canada, 2014) </w:t>
      </w:r>
    </w:p>
    <w:p w14:paraId="0334D136" w14:textId="540607C5" w:rsidR="00103707" w:rsidRPr="00103707" w:rsidRDefault="000B52D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664F37A" wp14:editId="7010F82A">
            <wp:extent cx="5486400" cy="339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8.59.0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4C4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769FA3C2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001-0014 ("marketed production"/"seeded area"), (Statistics Canada, 2014)</w:t>
      </w:r>
    </w:p>
    <w:p w14:paraId="335A8D5E" w14:textId="1D4FA550" w:rsidR="000C57F2" w:rsidRPr="000C57F2" w:rsidRDefault="000C57F2" w:rsidP="000C57F2">
      <w:pPr>
        <w:rPr>
          <w:b/>
        </w:rPr>
      </w:pPr>
      <w:r>
        <w:rPr>
          <w:b/>
          <w:noProof/>
        </w:rPr>
        <w:drawing>
          <wp:inline distT="0" distB="0" distL="0" distR="0" wp14:anchorId="1385A703" wp14:editId="7C0D763E">
            <wp:extent cx="5486400" cy="330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30 at 6.31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834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001-0006, (Statistics Canada, 2014) </w:t>
      </w:r>
    </w:p>
    <w:p w14:paraId="28C3F144" w14:textId="77777777" w:rsidR="00103707" w:rsidRPr="00103707" w:rsidRDefault="00103707" w:rsidP="00103707">
      <w:pPr>
        <w:rPr>
          <w:b/>
        </w:rPr>
      </w:pPr>
    </w:p>
    <w:p w14:paraId="000B9766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57BBC16D" w14:textId="62C9B6BE" w:rsidR="00103707" w:rsidRDefault="00880DAB" w:rsidP="00880DAB">
      <w:pPr>
        <w:jc w:val="center"/>
        <w:rPr>
          <w:b/>
          <w:u w:val="single"/>
        </w:rPr>
      </w:pPr>
      <w:r>
        <w:rPr>
          <w:b/>
          <w:u w:val="single"/>
        </w:rPr>
        <w:t>SWBC Area</w:t>
      </w:r>
    </w:p>
    <w:p w14:paraId="4D7A2AD3" w14:textId="77777777" w:rsidR="00880DAB" w:rsidRDefault="00880DAB" w:rsidP="00880DAB">
      <w:pPr>
        <w:jc w:val="center"/>
        <w:rPr>
          <w:b/>
          <w:u w:val="single"/>
        </w:rPr>
      </w:pPr>
    </w:p>
    <w:p w14:paraId="6F748BE9" w14:textId="4898558E" w:rsidR="00880DAB" w:rsidRDefault="002D6B09" w:rsidP="00880DAB">
      <w:pPr>
        <w:jc w:val="center"/>
        <w:rPr>
          <w:b/>
          <w:u w:val="single"/>
        </w:rPr>
      </w:pPr>
      <w:hyperlink r:id="rId12" w:history="1">
        <w:r w:rsidRPr="00EE0B02">
          <w:rPr>
            <w:rStyle w:val="Hyperlink"/>
            <w:b/>
          </w:rPr>
          <w:t>https://stackoverflow.com/questions/13636848/is-it-possible-to-do-fuzzy-match-merge-with-python-pandas</w:t>
        </w:r>
      </w:hyperlink>
    </w:p>
    <w:p w14:paraId="67263345" w14:textId="77777777" w:rsidR="002D6B09" w:rsidRDefault="002D6B09" w:rsidP="002D6B09">
      <w:pPr>
        <w:rPr>
          <w:b/>
          <w:bCs/>
        </w:rPr>
      </w:pPr>
    </w:p>
    <w:p w14:paraId="3F89C8B1" w14:textId="77777777" w:rsidR="002D6B09" w:rsidRDefault="002D6B09" w:rsidP="002D6B09">
      <w:pPr>
        <w:rPr>
          <w:b/>
          <w:bCs/>
        </w:rPr>
      </w:pPr>
    </w:p>
    <w:p w14:paraId="23E4F3FC" w14:textId="77777777" w:rsidR="002D6B09" w:rsidRDefault="002D6B09" w:rsidP="002D6B09">
      <w:pPr>
        <w:rPr>
          <w:b/>
          <w:bCs/>
        </w:rPr>
      </w:pPr>
    </w:p>
    <w:p w14:paraId="07B6B149" w14:textId="715F1143" w:rsidR="002D6B09" w:rsidRPr="002D6B09" w:rsidRDefault="002D6B09" w:rsidP="002D6B09">
      <w:pPr>
        <w:rPr>
          <w:b/>
          <w:bCs/>
        </w:rPr>
      </w:pPr>
      <w:bookmarkStart w:id="0" w:name="_GoBack"/>
      <w:bookmarkEnd w:id="0"/>
      <w:r w:rsidRPr="002D6B09">
        <w:rPr>
          <w:b/>
          <w:bCs/>
        </w:rPr>
        <w:t>CANSIM Table 004-0217 Census of Agriculture, greenhouse products and mushrooms</w:t>
      </w:r>
    </w:p>
    <w:p w14:paraId="5744EC79" w14:textId="77777777" w:rsidR="002D6B09" w:rsidRDefault="002D6B09" w:rsidP="002D6B09">
      <w:pPr>
        <w:rPr>
          <w:b/>
          <w:u w:val="single"/>
        </w:rPr>
      </w:pPr>
    </w:p>
    <w:p w14:paraId="307ED4FB" w14:textId="5865520C" w:rsidR="002D6B09" w:rsidRPr="003C0685" w:rsidRDefault="002D6B09" w:rsidP="002D6B0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2096B1A" wp14:editId="116C2B5B">
            <wp:extent cx="5486400" cy="4247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0 at 4.21.4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B09" w:rsidRPr="003C0685" w:rsidSect="00B01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4E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25DAA"/>
    <w:multiLevelType w:val="hybridMultilevel"/>
    <w:tmpl w:val="73805526"/>
    <w:lvl w:ilvl="0" w:tplc="892E4BF6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5680B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B6EAA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85"/>
    <w:rsid w:val="000B52D7"/>
    <w:rsid w:val="000C57F2"/>
    <w:rsid w:val="00103707"/>
    <w:rsid w:val="002756C1"/>
    <w:rsid w:val="002D6B09"/>
    <w:rsid w:val="003C0685"/>
    <w:rsid w:val="006D64BB"/>
    <w:rsid w:val="00880DAB"/>
    <w:rsid w:val="008D61AA"/>
    <w:rsid w:val="00A50AAD"/>
    <w:rsid w:val="00B01BD9"/>
    <w:rsid w:val="00CD45E8"/>
    <w:rsid w:val="00EF4C09"/>
    <w:rsid w:val="00E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14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stackoverflow.com/questions/13636848/is-it-possible-to-do-fuzzy-match-merge-with-python-pandas" TargetMode="External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309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7</cp:revision>
  <dcterms:created xsi:type="dcterms:W3CDTF">2017-11-25T22:48:00Z</dcterms:created>
  <dcterms:modified xsi:type="dcterms:W3CDTF">2017-12-10T21:24:00Z</dcterms:modified>
</cp:coreProperties>
</file>