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CE" w:rsidRDefault="001823A0">
      <w:r>
        <w:t>Title:</w:t>
      </w:r>
    </w:p>
    <w:p w:rsidR="001823A0" w:rsidRDefault="006E6A08">
      <w:r>
        <w:t>Ware Chapter-3 (Lightness, Brightness, Contrast &amp; Constancy)</w:t>
      </w:r>
    </w:p>
    <w:p w:rsidR="006E6A08" w:rsidRDefault="006E6A08"/>
    <w:p w:rsidR="006E6A08" w:rsidRDefault="006E6A08"/>
    <w:p w:rsidR="001823A0" w:rsidRDefault="001823A0">
      <w:r>
        <w:t>Central Idea:</w:t>
      </w:r>
    </w:p>
    <w:p w:rsidR="001823A0" w:rsidRDefault="006E6A08">
      <w:r>
        <w:t>This reading says about the concepts of luminance, lightness, brightness. Color space is divided into one luminous grey scale &amp; two chromatic dimensions.  This reading also states that the use of the grey scale is not good for coding data, contrast effects reduce accuracy &amp; luminous channel is fundamental to shape perception. The solution for the system is that, it should ignore the level of illumination.</w:t>
      </w:r>
    </w:p>
    <w:p w:rsidR="006E6A08" w:rsidRDefault="006E6A08"/>
    <w:p w:rsidR="006E6A08" w:rsidRDefault="006E6A08"/>
    <w:p w:rsidR="001823A0" w:rsidRDefault="001823A0">
      <w:r>
        <w:t>Question:</w:t>
      </w:r>
    </w:p>
    <w:p w:rsidR="006E6A08" w:rsidRDefault="006E6A08">
      <w:r>
        <w:t xml:space="preserve">In the topic of Monitor Illumination &amp; Monitor surrounds, </w:t>
      </w:r>
      <w:proofErr w:type="gramStart"/>
      <w:r>
        <w:t>It’s</w:t>
      </w:r>
      <w:proofErr w:type="gramEnd"/>
      <w:r>
        <w:t xml:space="preserve"> given that “The room should have a standard light level &amp; illuminant color”.</w:t>
      </w:r>
    </w:p>
    <w:p w:rsidR="006E6A08" w:rsidRDefault="006E6A08">
      <w:r>
        <w:t>What if the total room is surrounded with black walls and we only standard light? Will the computer simulated color match that of its surroundings without anything else?</w:t>
      </w:r>
      <w:bookmarkStart w:id="0" w:name="_GoBack"/>
      <w:bookmarkEnd w:id="0"/>
      <w:r>
        <w:t xml:space="preserve"> </w:t>
      </w:r>
    </w:p>
    <w:sectPr w:rsidR="006E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CE"/>
    <w:rsid w:val="001823A0"/>
    <w:rsid w:val="004505CE"/>
    <w:rsid w:val="006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6315-A327-4217-88DE-6FCE53DE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Kiran Juthuka</dc:creator>
  <cp:keywords/>
  <dc:description/>
  <cp:lastModifiedBy>Surya Kiran Juthuka</cp:lastModifiedBy>
  <cp:revision>2</cp:revision>
  <dcterms:created xsi:type="dcterms:W3CDTF">2014-03-11T01:18:00Z</dcterms:created>
  <dcterms:modified xsi:type="dcterms:W3CDTF">2014-03-11T01:18:00Z</dcterms:modified>
</cp:coreProperties>
</file>