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22" w:rsidRPr="00572E7E" w:rsidRDefault="00F57BD3">
      <w:pPr>
        <w:rPr>
          <w:rFonts w:ascii="Tahoma" w:hAnsi="Tahoma" w:cs="Tahoma"/>
          <w:sz w:val="16"/>
          <w:szCs w:val="16"/>
        </w:rPr>
      </w:pPr>
      <w:bookmarkStart w:id="0" w:name="_GoBack"/>
      <w:bookmarkEnd w:id="0"/>
      <w:r w:rsidRPr="00572E7E">
        <w:rPr>
          <w:rFonts w:ascii="Tahoma" w:hAnsi="Tahoma" w:cs="Tahoma"/>
          <w:sz w:val="16"/>
          <w:szCs w:val="16"/>
          <w:highlight w:val="green"/>
        </w:rPr>
        <w:t>Test in QAS</w:t>
      </w:r>
      <w:r w:rsidR="00572E7E" w:rsidRPr="00572E7E">
        <w:rPr>
          <w:rFonts w:ascii="Tahoma" w:hAnsi="Tahoma" w:cs="Tahoma"/>
          <w:sz w:val="16"/>
          <w:szCs w:val="16"/>
          <w:highlight w:val="green"/>
        </w:rPr>
        <w:t>-900</w:t>
      </w:r>
      <w:r w:rsidRPr="00572E7E">
        <w:rPr>
          <w:rFonts w:ascii="Tahoma" w:hAnsi="Tahoma" w:cs="Tahoma"/>
          <w:sz w:val="16"/>
          <w:szCs w:val="16"/>
          <w:highlight w:val="green"/>
        </w:rPr>
        <w:t xml:space="preserve"> system</w:t>
      </w:r>
    </w:p>
    <w:p w:rsidR="00F57BD3" w:rsidRPr="00572E7E" w:rsidRDefault="00F57BD3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sz w:val="16"/>
          <w:szCs w:val="16"/>
        </w:rPr>
        <w:t>S</w:t>
      </w:r>
      <w:r w:rsidR="00572E7E" w:rsidRPr="00572E7E">
        <w:rPr>
          <w:rFonts w:ascii="Tahoma" w:hAnsi="Tahoma" w:cs="Tahoma"/>
          <w:sz w:val="16"/>
          <w:szCs w:val="16"/>
        </w:rPr>
        <w:t xml:space="preserve">ales </w:t>
      </w:r>
      <w:r w:rsidRPr="00572E7E">
        <w:rPr>
          <w:rFonts w:ascii="Tahoma" w:hAnsi="Tahoma" w:cs="Tahoma"/>
          <w:sz w:val="16"/>
          <w:szCs w:val="16"/>
        </w:rPr>
        <w:t>O</w:t>
      </w:r>
      <w:r w:rsidR="00572E7E" w:rsidRPr="00572E7E">
        <w:rPr>
          <w:rFonts w:ascii="Tahoma" w:hAnsi="Tahoma" w:cs="Tahoma"/>
          <w:sz w:val="16"/>
          <w:szCs w:val="16"/>
        </w:rPr>
        <w:t>rder</w:t>
      </w:r>
      <w:r w:rsidRPr="00572E7E">
        <w:rPr>
          <w:rFonts w:ascii="Tahoma" w:hAnsi="Tahoma" w:cs="Tahoma"/>
          <w:sz w:val="16"/>
          <w:szCs w:val="16"/>
        </w:rPr>
        <w:t xml:space="preserve"> </w:t>
      </w:r>
      <w:r w:rsidRPr="00572E7E">
        <w:rPr>
          <w:rFonts w:ascii="Tahoma" w:hAnsi="Tahoma" w:cs="Tahoma"/>
          <w:sz w:val="16"/>
          <w:szCs w:val="16"/>
          <w:highlight w:val="yellow"/>
        </w:rPr>
        <w:t>3001273410</w:t>
      </w:r>
    </w:p>
    <w:p w:rsidR="00572E7E" w:rsidRPr="00572E7E" w:rsidRDefault="00572E7E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noProof/>
          <w:sz w:val="16"/>
          <w:szCs w:val="16"/>
        </w:rPr>
        <w:drawing>
          <wp:inline distT="0" distB="0" distL="0" distR="0" wp14:anchorId="6F9F90FA" wp14:editId="5789A95A">
            <wp:extent cx="4701948" cy="25605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D3" w:rsidRPr="00572E7E" w:rsidRDefault="00572E7E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sz w:val="16"/>
          <w:szCs w:val="16"/>
        </w:rPr>
        <w:t xml:space="preserve">FICA doc </w:t>
      </w:r>
      <w:r w:rsidR="00F57BD3" w:rsidRPr="00572E7E">
        <w:rPr>
          <w:rFonts w:ascii="Tahoma" w:hAnsi="Tahoma" w:cs="Tahoma"/>
          <w:sz w:val="16"/>
          <w:szCs w:val="16"/>
        </w:rPr>
        <w:t xml:space="preserve">DW </w:t>
      </w:r>
      <w:bookmarkStart w:id="1" w:name="OLE_LINK1"/>
      <w:bookmarkStart w:id="2" w:name="OLE_LINK2"/>
      <w:bookmarkStart w:id="3" w:name="OLE_LINK3"/>
      <w:r w:rsidR="00F57BD3" w:rsidRPr="00572E7E">
        <w:rPr>
          <w:rFonts w:ascii="Tahoma" w:hAnsi="Tahoma" w:cs="Tahoma"/>
          <w:sz w:val="16"/>
          <w:szCs w:val="16"/>
          <w:highlight w:val="cyan"/>
        </w:rPr>
        <w:t>200001264901</w:t>
      </w:r>
      <w:bookmarkEnd w:id="1"/>
      <w:bookmarkEnd w:id="2"/>
      <w:bookmarkEnd w:id="3"/>
      <w:r w:rsidRPr="00572E7E">
        <w:rPr>
          <w:rFonts w:ascii="Tahoma" w:hAnsi="Tahoma" w:cs="Tahoma"/>
          <w:sz w:val="16"/>
          <w:szCs w:val="16"/>
        </w:rPr>
        <w:t xml:space="preserve"> (stat item for down payment request)</w:t>
      </w:r>
    </w:p>
    <w:p w:rsidR="00F57BD3" w:rsidRPr="00572E7E" w:rsidRDefault="00F57BD3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sz w:val="16"/>
          <w:szCs w:val="16"/>
        </w:rPr>
        <w:t xml:space="preserve">Payment </w:t>
      </w:r>
      <w:bookmarkStart w:id="4" w:name="OLE_LINK4"/>
      <w:bookmarkStart w:id="5" w:name="OLE_LINK5"/>
      <w:r w:rsidR="00572E7E" w:rsidRPr="00572E7E">
        <w:rPr>
          <w:rFonts w:ascii="Tahoma" w:hAnsi="Tahoma" w:cs="Tahoma"/>
          <w:sz w:val="16"/>
          <w:szCs w:val="16"/>
        </w:rPr>
        <w:t xml:space="preserve">made for down payment FICA doc </w:t>
      </w:r>
      <w:r w:rsidRPr="00572E7E">
        <w:rPr>
          <w:rFonts w:ascii="Tahoma" w:hAnsi="Tahoma" w:cs="Tahoma"/>
          <w:sz w:val="16"/>
          <w:szCs w:val="16"/>
          <w:highlight w:val="cyan"/>
        </w:rPr>
        <w:t>655007957736</w:t>
      </w:r>
      <w:bookmarkEnd w:id="4"/>
      <w:bookmarkEnd w:id="5"/>
    </w:p>
    <w:p w:rsidR="00F57BD3" w:rsidRPr="00572E7E" w:rsidRDefault="00572E7E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sz w:val="16"/>
          <w:szCs w:val="16"/>
        </w:rPr>
        <w:t xml:space="preserve">Final invoice FICA doc </w:t>
      </w:r>
      <w:r w:rsidR="00F57BD3" w:rsidRPr="00572E7E">
        <w:rPr>
          <w:rFonts w:ascii="Tahoma" w:hAnsi="Tahoma" w:cs="Tahoma"/>
          <w:sz w:val="16"/>
          <w:szCs w:val="16"/>
        </w:rPr>
        <w:t>NV</w:t>
      </w:r>
      <w:r w:rsidRPr="00572E7E">
        <w:rPr>
          <w:rFonts w:ascii="Tahoma" w:hAnsi="Tahoma" w:cs="Tahoma"/>
          <w:sz w:val="16"/>
          <w:szCs w:val="16"/>
        </w:rPr>
        <w:t>#</w:t>
      </w:r>
      <w:r w:rsidR="00F57BD3" w:rsidRPr="00572E7E">
        <w:rPr>
          <w:rFonts w:ascii="Tahoma" w:hAnsi="Tahoma" w:cs="Tahoma"/>
          <w:sz w:val="16"/>
          <w:szCs w:val="16"/>
        </w:rPr>
        <w:t xml:space="preserve">1 </w:t>
      </w:r>
      <w:bookmarkStart w:id="6" w:name="OLE_LINK6"/>
      <w:bookmarkStart w:id="7" w:name="OLE_LINK7"/>
      <w:r w:rsidR="00F57BD3" w:rsidRPr="00572E7E">
        <w:rPr>
          <w:rFonts w:ascii="Tahoma" w:hAnsi="Tahoma" w:cs="Tahoma"/>
          <w:sz w:val="16"/>
          <w:szCs w:val="16"/>
          <w:highlight w:val="cyan"/>
        </w:rPr>
        <w:t>210002307602</w:t>
      </w:r>
      <w:bookmarkEnd w:id="6"/>
      <w:bookmarkEnd w:id="7"/>
    </w:p>
    <w:p w:rsidR="00F57BD3" w:rsidRDefault="00572E7E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sz w:val="16"/>
          <w:szCs w:val="16"/>
        </w:rPr>
        <w:t>Final invoice FICA doc NV#</w:t>
      </w:r>
      <w:r w:rsidR="00F57BD3" w:rsidRPr="00572E7E">
        <w:rPr>
          <w:rFonts w:ascii="Tahoma" w:hAnsi="Tahoma" w:cs="Tahoma"/>
          <w:sz w:val="16"/>
          <w:szCs w:val="16"/>
        </w:rPr>
        <w:t xml:space="preserve">2 </w:t>
      </w:r>
      <w:bookmarkStart w:id="8" w:name="OLE_LINK8"/>
      <w:bookmarkStart w:id="9" w:name="OLE_LINK9"/>
      <w:r w:rsidR="00F57BD3" w:rsidRPr="00572E7E">
        <w:rPr>
          <w:rFonts w:ascii="Tahoma" w:hAnsi="Tahoma" w:cs="Tahoma"/>
          <w:sz w:val="16"/>
          <w:szCs w:val="16"/>
          <w:highlight w:val="cyan"/>
        </w:rPr>
        <w:t>210002307603</w:t>
      </w:r>
      <w:bookmarkEnd w:id="8"/>
      <w:bookmarkEnd w:id="9"/>
      <w:r w:rsidRPr="00572E7E">
        <w:rPr>
          <w:rFonts w:ascii="Tahoma" w:hAnsi="Tahoma" w:cs="Tahoma"/>
          <w:sz w:val="16"/>
          <w:szCs w:val="16"/>
        </w:rPr>
        <w:t xml:space="preserve"> (Cleared open item)</w:t>
      </w:r>
    </w:p>
    <w:p w:rsidR="00572E7E" w:rsidRDefault="00572E7E">
      <w:pPr>
        <w:rPr>
          <w:rFonts w:ascii="Tahoma" w:hAnsi="Tahoma" w:cs="Tahoma"/>
          <w:sz w:val="16"/>
          <w:szCs w:val="16"/>
        </w:rPr>
      </w:pPr>
    </w:p>
    <w:p w:rsidR="00572E7E" w:rsidRPr="00572E7E" w:rsidRDefault="00572E7E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After complete all posting then verify result in Tax table DFKKREP06 with trigger doc (AUBEL) = </w:t>
      </w:r>
      <w:r w:rsidRPr="00572E7E">
        <w:rPr>
          <w:rFonts w:ascii="Tahoma" w:hAnsi="Tahoma" w:cs="Tahoma"/>
          <w:sz w:val="16"/>
          <w:szCs w:val="16"/>
        </w:rPr>
        <w:t>655007957736</w:t>
      </w:r>
      <w:r>
        <w:rPr>
          <w:rFonts w:ascii="Tahoma" w:hAnsi="Tahoma" w:cs="Tahoma"/>
          <w:sz w:val="16"/>
          <w:szCs w:val="16"/>
        </w:rPr>
        <w:t xml:space="preserve">, </w:t>
      </w:r>
      <w:r w:rsidRPr="00572E7E">
        <w:rPr>
          <w:rFonts w:ascii="Tahoma" w:hAnsi="Tahoma" w:cs="Tahoma"/>
          <w:sz w:val="16"/>
          <w:szCs w:val="16"/>
        </w:rPr>
        <w:t>210002307603</w:t>
      </w:r>
    </w:p>
    <w:p w:rsidR="00F57BD3" w:rsidRDefault="00F57BD3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noProof/>
          <w:sz w:val="16"/>
          <w:szCs w:val="16"/>
        </w:rPr>
        <w:drawing>
          <wp:inline distT="0" distB="0" distL="0" distR="0" wp14:anchorId="5732B623" wp14:editId="4F8251C1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7E" w:rsidRPr="00572E7E" w:rsidRDefault="00572E7E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Result show that tax amount in table DFKKREP06 and DFKKOP is not consist (DFKKREP06 = 684.63, DFKKOP = 684.62)</w:t>
      </w:r>
    </w:p>
    <w:p w:rsidR="00F57BD3" w:rsidRPr="00572E7E" w:rsidRDefault="00F57BD3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noProof/>
          <w:sz w:val="16"/>
          <w:szCs w:val="16"/>
        </w:rPr>
        <w:lastRenderedPageBreak/>
        <w:drawing>
          <wp:inline distT="0" distB="0" distL="0" distR="0" wp14:anchorId="55872850" wp14:editId="3D225EAD">
            <wp:extent cx="5943600" cy="185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D3" w:rsidRPr="00572E7E" w:rsidRDefault="00F57BD3">
      <w:pPr>
        <w:rPr>
          <w:rFonts w:ascii="Tahoma" w:hAnsi="Tahoma" w:cs="Tahoma"/>
          <w:sz w:val="16"/>
          <w:szCs w:val="16"/>
        </w:rPr>
      </w:pPr>
      <w:r w:rsidRPr="00572E7E">
        <w:rPr>
          <w:rFonts w:ascii="Tahoma" w:hAnsi="Tahoma" w:cs="Tahoma"/>
          <w:noProof/>
          <w:sz w:val="16"/>
          <w:szCs w:val="16"/>
        </w:rPr>
        <w:drawing>
          <wp:inline distT="0" distB="0" distL="0" distR="0" wp14:anchorId="6A96F5FA" wp14:editId="3C675D93">
            <wp:extent cx="5943600" cy="1462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7E" w:rsidRPr="00572E7E" w:rsidRDefault="00572E7E">
      <w:pPr>
        <w:rPr>
          <w:rFonts w:ascii="Tahoma" w:hAnsi="Tahoma" w:cs="Tahoma"/>
          <w:sz w:val="16"/>
          <w:szCs w:val="16"/>
        </w:rPr>
      </w:pPr>
    </w:p>
    <w:sectPr w:rsidR="00572E7E" w:rsidRPr="00572E7E" w:rsidSect="00F57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D3"/>
    <w:rsid w:val="00572E7E"/>
    <w:rsid w:val="00885722"/>
    <w:rsid w:val="00F5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kaew</dc:creator>
  <cp:lastModifiedBy>kaew</cp:lastModifiedBy>
  <cp:revision>1</cp:revision>
  <dcterms:created xsi:type="dcterms:W3CDTF">2016-06-03T07:24:00Z</dcterms:created>
  <dcterms:modified xsi:type="dcterms:W3CDTF">2016-06-03T07:47:00Z</dcterms:modified>
</cp:coreProperties>
</file>