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6EB88" w14:textId="77777777" w:rsidR="00AB077C" w:rsidRPr="00DA2DED" w:rsidRDefault="00DA2DED" w:rsidP="00DA2DED">
      <w:pPr>
        <w:jc w:val="center"/>
        <w:rPr>
          <w:sz w:val="28"/>
          <w:szCs w:val="28"/>
        </w:rPr>
      </w:pPr>
      <w:r w:rsidRPr="00DA2DED">
        <w:rPr>
          <w:sz w:val="28"/>
          <w:szCs w:val="28"/>
        </w:rPr>
        <w:t>Project 1</w:t>
      </w:r>
    </w:p>
    <w:p w14:paraId="2A9677EE" w14:textId="77777777" w:rsidR="00DA2DED" w:rsidRDefault="00DA2DED" w:rsidP="00DA2DED">
      <w:pPr>
        <w:jc w:val="center"/>
      </w:pPr>
      <w:r>
        <w:t>Name: Wen-</w:t>
      </w:r>
      <w:proofErr w:type="spellStart"/>
      <w:r>
        <w:t>Yuh</w:t>
      </w:r>
      <w:proofErr w:type="spellEnd"/>
      <w:r>
        <w:t xml:space="preserve"> Su UIN: 671937912</w:t>
      </w:r>
    </w:p>
    <w:p w14:paraId="6983AFCA" w14:textId="77777777" w:rsidR="000A5D34" w:rsidRDefault="00DA2DED">
      <w:r>
        <w:t xml:space="preserve">After implementing the project 1, and doing some experiments on it, I have some results which show in table1. </w:t>
      </w:r>
    </w:p>
    <w:p w14:paraId="7BFBB969" w14:textId="77777777" w:rsidR="000A5D34" w:rsidRDefault="000A5D34"/>
    <w:p w14:paraId="0304F9F8" w14:textId="77777777" w:rsidR="00DA2DED" w:rsidRDefault="00DA2DED">
      <w:r>
        <w:t xml:space="preserve">First of all, the results show that the </w:t>
      </w:r>
      <w:proofErr w:type="spellStart"/>
      <w:r w:rsidRPr="00DA2DED">
        <w:t>Bε</w:t>
      </w:r>
      <w:proofErr w:type="spellEnd"/>
      <w:r w:rsidRPr="00DA2DED">
        <w:t xml:space="preserve"> tree</w:t>
      </w:r>
      <w:r>
        <w:t xml:space="preserve"> with ε = 1/2 has the least I/O counts in the insert operation which means it would cost the least time for I/O. Yet, for the lookup operation, it is almost the similar to the B+ tree. </w:t>
      </w:r>
      <w:r w:rsidR="009D02B0">
        <w:t>In addition, I found that all of three methods on the negative lookup is almost the same, since when finding the non-exists key, the program has to find until the leaf of the tree. In this case, as a result, they all need the mount of I/O counts to lookup.</w:t>
      </w:r>
    </w:p>
    <w:p w14:paraId="70F64647" w14:textId="77777777" w:rsidR="009D02B0" w:rsidRDefault="009D02B0"/>
    <w:p w14:paraId="32F311EC" w14:textId="77777777" w:rsidR="00DA2DED" w:rsidRDefault="00DA2DED">
      <w:r>
        <w:t xml:space="preserve">Secondly, for the </w:t>
      </w:r>
      <w:proofErr w:type="spellStart"/>
      <w:r>
        <w:t>Bε</w:t>
      </w:r>
      <w:proofErr w:type="spellEnd"/>
      <w:r>
        <w:t xml:space="preserve"> tree with ε = 1/4, it performs not as well with the ε = 1/2. The reason is that it has to spend more I/O to look into deep tree so that it will cost more I/O counts than the </w:t>
      </w:r>
      <w:proofErr w:type="spellStart"/>
      <w:r>
        <w:t>Bε</w:t>
      </w:r>
      <w:proofErr w:type="spellEnd"/>
      <w:r>
        <w:t xml:space="preserve"> tree with ε = 1/2 because of the less buffer it has. But I think I might have some mistakes here, since the I am not sure whether the </w:t>
      </w:r>
      <w:proofErr w:type="spellStart"/>
      <w:r>
        <w:t>B</w:t>
      </w:r>
      <w:r>
        <w:t>ε</w:t>
      </w:r>
      <w:proofErr w:type="spellEnd"/>
      <w:r>
        <w:t xml:space="preserve"> tree with ε = 1/4</w:t>
      </w:r>
      <w:r>
        <w:t xml:space="preserve"> would perform worse than B+ tree.</w:t>
      </w:r>
    </w:p>
    <w:p w14:paraId="32036C84" w14:textId="77777777" w:rsidR="00DA2DED" w:rsidRDefault="00DA2DED"/>
    <w:p w14:paraId="4866DF5E" w14:textId="77777777" w:rsidR="00DA2DED" w:rsidRDefault="000A5D34">
      <w:r>
        <w:t xml:space="preserve">Eventually, the number of the key would also affect the performance of the </w:t>
      </w:r>
      <w:proofErr w:type="spellStart"/>
      <w:r w:rsidRPr="000A5D34">
        <w:t>Bε</w:t>
      </w:r>
      <w:proofErr w:type="spellEnd"/>
      <w:r w:rsidRPr="000A5D34">
        <w:t xml:space="preserve"> tree</w:t>
      </w:r>
      <w:r>
        <w:t xml:space="preserve"> because if the data is not large enough, the </w:t>
      </w:r>
      <w:proofErr w:type="spellStart"/>
      <w:r w:rsidRPr="000A5D34">
        <w:t>Bε</w:t>
      </w:r>
      <w:proofErr w:type="spellEnd"/>
      <w:r w:rsidRPr="000A5D34">
        <w:t xml:space="preserve"> tree</w:t>
      </w:r>
      <w:r>
        <w:t xml:space="preserve"> would not utilize the capacity of the buffer. Thus, when using insert or lookup operation, the program would store data in the leaf and resulted in that </w:t>
      </w:r>
      <w:proofErr w:type="spellStart"/>
      <w:r w:rsidRPr="000A5D34">
        <w:t>Bε</w:t>
      </w:r>
      <w:proofErr w:type="spellEnd"/>
      <w:r w:rsidRPr="000A5D34">
        <w:t xml:space="preserve"> tree</w:t>
      </w:r>
      <w:r>
        <w:t xml:space="preserve"> does not improve anything.</w:t>
      </w:r>
    </w:p>
    <w:p w14:paraId="2D93E3B4" w14:textId="77777777" w:rsidR="00DA2DED" w:rsidRDefault="00DA2DED"/>
    <w:p w14:paraId="1D933FF8" w14:textId="77777777" w:rsidR="000A5D34" w:rsidRDefault="000A5D34">
      <w:bookmarkStart w:id="0" w:name="_GoBack"/>
      <w:bookmarkEnd w:id="0"/>
    </w:p>
    <w:p w14:paraId="3509BCD3" w14:textId="77777777" w:rsidR="00DA2DED" w:rsidRDefault="009D02B0" w:rsidP="00DA2DED">
      <w:pPr>
        <w:keepNext/>
      </w:pPr>
      <w:r>
        <w:object w:dxaOrig="7480" w:dyaOrig="5340" w14:anchorId="199B3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267pt" o:ole="">
            <v:imagedata r:id="rId4" o:title=""/>
          </v:shape>
          <o:OLEObject Type="Embed" ProgID="Excel.Sheet.12" ShapeID="_x0000_i1025" DrawAspect="Content" ObjectID="_1614885421" r:id="rId5"/>
        </w:object>
      </w:r>
    </w:p>
    <w:p w14:paraId="519DB92D" w14:textId="77777777" w:rsidR="00DA2DED" w:rsidRDefault="00DA2DED" w:rsidP="00DA2DED">
      <w:pPr>
        <w:pStyle w:val="a3"/>
      </w:pPr>
      <w:r>
        <w:t xml:space="preserve">table </w:t>
      </w:r>
      <w:fldSimple w:instr=" SEQ table \* ARABIC ">
        <w:r w:rsidR="009D02B0">
          <w:rPr>
            <w:noProof/>
          </w:rPr>
          <w:t>1</w:t>
        </w:r>
      </w:fldSimple>
    </w:p>
    <w:p w14:paraId="2AD5DAFA" w14:textId="77777777" w:rsidR="00DA2DED" w:rsidRDefault="00DA2DED"/>
    <w:p w14:paraId="693E6450" w14:textId="77777777" w:rsidR="00DA2DED" w:rsidRDefault="00DA2DED"/>
    <w:sectPr w:rsidR="00DA2DED" w:rsidSect="00D07C2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D"/>
    <w:rsid w:val="000A5D34"/>
    <w:rsid w:val="009D02B0"/>
    <w:rsid w:val="00AB077C"/>
    <w:rsid w:val="00D07C26"/>
    <w:rsid w:val="00DA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C2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A2D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Excel____1.xlsx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 Su</dc:creator>
  <cp:keywords/>
  <dc:description/>
  <cp:lastModifiedBy>wen-yu Su</cp:lastModifiedBy>
  <cp:revision>1</cp:revision>
  <cp:lastPrinted>2019-03-24T03:30:00Z</cp:lastPrinted>
  <dcterms:created xsi:type="dcterms:W3CDTF">2019-03-24T02:54:00Z</dcterms:created>
  <dcterms:modified xsi:type="dcterms:W3CDTF">2019-03-24T03:31:00Z</dcterms:modified>
</cp:coreProperties>
</file>