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036" w:rsidRPr="00D84874" w:rsidRDefault="004537AD">
      <w:pPr>
        <w:rPr>
          <w:b/>
          <w:sz w:val="24"/>
        </w:rPr>
      </w:pPr>
      <w:r>
        <w:rPr>
          <w:rFonts w:hint="eastAsia"/>
          <w:b/>
          <w:sz w:val="24"/>
        </w:rPr>
        <w:t xml:space="preserve">Quiz </w:t>
      </w:r>
      <w:r>
        <w:rPr>
          <w:b/>
          <w:sz w:val="24"/>
        </w:rPr>
        <w:t>8</w:t>
      </w:r>
    </w:p>
    <w:p w:rsidR="00636B22" w:rsidRPr="00636B22" w:rsidRDefault="00427832" w:rsidP="00636B22">
      <w:pPr>
        <w:pStyle w:val="a8"/>
        <w:numPr>
          <w:ilvl w:val="0"/>
          <w:numId w:val="1"/>
        </w:numPr>
        <w:ind w:leftChars="0"/>
        <w:rPr>
          <w:b/>
          <w:sz w:val="24"/>
        </w:rPr>
      </w:pPr>
      <w:r>
        <w:rPr>
          <w:b/>
          <w:sz w:val="24"/>
        </w:rPr>
        <w:t xml:space="preserve">What are the </w:t>
      </w:r>
      <w:r w:rsidR="009A4B64">
        <w:rPr>
          <w:b/>
          <w:sz w:val="24"/>
        </w:rPr>
        <w:t>essential issues of semantic analysis</w:t>
      </w:r>
      <w:r>
        <w:rPr>
          <w:b/>
          <w:sz w:val="24"/>
        </w:rPr>
        <w:t>?</w:t>
      </w:r>
    </w:p>
    <w:p w:rsidR="00427832" w:rsidRDefault="00422B0C" w:rsidP="00422B0C">
      <w:pPr>
        <w:pStyle w:val="a8"/>
        <w:numPr>
          <w:ilvl w:val="0"/>
          <w:numId w:val="15"/>
        </w:numPr>
        <w:ind w:leftChars="0"/>
      </w:pPr>
      <w:r>
        <w:rPr>
          <w:rFonts w:hint="eastAsia"/>
        </w:rPr>
        <w:t>A</w:t>
      </w:r>
      <w:r>
        <w:t>bstract Syntax Trees (AST)</w:t>
      </w:r>
    </w:p>
    <w:p w:rsidR="00422B0C" w:rsidRDefault="00422B0C" w:rsidP="00422B0C">
      <w:pPr>
        <w:pStyle w:val="a8"/>
        <w:numPr>
          <w:ilvl w:val="0"/>
          <w:numId w:val="15"/>
        </w:numPr>
        <w:ind w:leftChars="0"/>
      </w:pPr>
      <w:r>
        <w:t>Scope</w:t>
      </w:r>
    </w:p>
    <w:p w:rsidR="00422B0C" w:rsidRDefault="00422B0C" w:rsidP="00422B0C">
      <w:pPr>
        <w:pStyle w:val="a8"/>
        <w:numPr>
          <w:ilvl w:val="0"/>
          <w:numId w:val="15"/>
        </w:numPr>
        <w:ind w:leftChars="0"/>
      </w:pPr>
      <w:r>
        <w:t>Symbol tables</w:t>
      </w:r>
    </w:p>
    <w:p w:rsidR="00422B0C" w:rsidRDefault="00422B0C" w:rsidP="00422B0C">
      <w:pPr>
        <w:pStyle w:val="a8"/>
        <w:numPr>
          <w:ilvl w:val="0"/>
          <w:numId w:val="15"/>
        </w:numPr>
        <w:ind w:leftChars="0"/>
      </w:pPr>
      <w:r>
        <w:t>Type checking</w:t>
      </w:r>
    </w:p>
    <w:p w:rsidR="00427832" w:rsidRDefault="00427832" w:rsidP="00427832">
      <w:pPr>
        <w:ind w:left="840"/>
      </w:pPr>
    </w:p>
    <w:p w:rsidR="00D84874" w:rsidRPr="00D84874" w:rsidRDefault="009A4B64" w:rsidP="00D84874">
      <w:pPr>
        <w:pStyle w:val="a8"/>
        <w:numPr>
          <w:ilvl w:val="0"/>
          <w:numId w:val="1"/>
        </w:numPr>
        <w:ind w:leftChars="0"/>
        <w:rPr>
          <w:b/>
          <w:sz w:val="24"/>
        </w:rPr>
      </w:pPr>
      <w:r>
        <w:rPr>
          <w:b/>
          <w:sz w:val="24"/>
        </w:rPr>
        <w:t>Give an example to show the difference between AST and parse tree</w:t>
      </w:r>
      <w:r w:rsidR="00917714">
        <w:rPr>
          <w:b/>
          <w:sz w:val="24"/>
        </w:rPr>
        <w:t>?</w:t>
      </w:r>
    </w:p>
    <w:p w:rsidR="00AC118F" w:rsidRDefault="009660C7" w:rsidP="00917714">
      <w:pPr>
        <w:ind w:left="840"/>
      </w:pPr>
      <w:r>
        <w:rPr>
          <w:noProof/>
        </w:rPr>
        <w:drawing>
          <wp:inline distT="0" distB="0" distL="0" distR="0">
            <wp:extent cx="4903470" cy="2758144"/>
            <wp:effectExtent l="0" t="0" r="0" b="444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PEx08Fig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09482" cy="2761525"/>
                    </a:xfrm>
                    <a:prstGeom prst="rect">
                      <a:avLst/>
                    </a:prstGeom>
                  </pic:spPr>
                </pic:pic>
              </a:graphicData>
            </a:graphic>
          </wp:inline>
        </w:drawing>
      </w:r>
    </w:p>
    <w:p w:rsidR="00427832" w:rsidRDefault="00427832" w:rsidP="00917714">
      <w:pPr>
        <w:ind w:left="840"/>
      </w:pPr>
    </w:p>
    <w:p w:rsidR="00CE67E4" w:rsidRPr="00CE67E4" w:rsidRDefault="009A4B64" w:rsidP="00F87DC9">
      <w:pPr>
        <w:pStyle w:val="a8"/>
        <w:numPr>
          <w:ilvl w:val="0"/>
          <w:numId w:val="1"/>
        </w:numPr>
        <w:ind w:leftChars="0"/>
        <w:rPr>
          <w:b/>
          <w:color w:val="0070C0"/>
          <w:sz w:val="24"/>
        </w:rPr>
      </w:pPr>
      <w:r>
        <w:rPr>
          <w:b/>
          <w:sz w:val="24"/>
        </w:rPr>
        <w:t>Briefly explain the AST construction</w:t>
      </w:r>
      <w:r w:rsidR="00917714">
        <w:rPr>
          <w:b/>
          <w:sz w:val="24"/>
        </w:rPr>
        <w:t>?</w:t>
      </w:r>
    </w:p>
    <w:p w:rsidR="00422B0C" w:rsidRPr="00422B0C" w:rsidRDefault="00422B0C" w:rsidP="00422B0C">
      <w:pPr>
        <w:pStyle w:val="a8"/>
        <w:numPr>
          <w:ilvl w:val="0"/>
          <w:numId w:val="15"/>
        </w:numPr>
        <w:ind w:leftChars="0"/>
        <w:rPr>
          <w:b/>
        </w:rPr>
      </w:pPr>
      <w:r w:rsidRPr="00422B0C">
        <w:rPr>
          <w:rFonts w:hint="eastAsia"/>
          <w:b/>
        </w:rPr>
        <w:t>AST Nodes constructed during parsing</w:t>
      </w:r>
    </w:p>
    <w:p w:rsidR="00422B0C" w:rsidRPr="00422B0C" w:rsidRDefault="00422B0C" w:rsidP="00422B0C">
      <w:pPr>
        <w:pStyle w:val="a8"/>
        <w:numPr>
          <w:ilvl w:val="0"/>
          <w:numId w:val="15"/>
        </w:numPr>
        <w:ind w:leftChars="0"/>
        <w:rPr>
          <w:b/>
        </w:rPr>
      </w:pPr>
      <w:r w:rsidRPr="00422B0C">
        <w:rPr>
          <w:b/>
        </w:rPr>
        <w:t>Bottom-up parser</w:t>
      </w:r>
    </w:p>
    <w:p w:rsidR="00422B0C" w:rsidRDefault="00422B0C" w:rsidP="00422B0C">
      <w:pPr>
        <w:pStyle w:val="a8"/>
        <w:numPr>
          <w:ilvl w:val="0"/>
          <w:numId w:val="16"/>
        </w:numPr>
        <w:ind w:leftChars="0"/>
      </w:pPr>
      <w:r>
        <w:rPr>
          <w:rFonts w:hint="eastAsia"/>
        </w:rPr>
        <w:t>Grammar rules annotated with actions for AST construction</w:t>
      </w:r>
    </w:p>
    <w:p w:rsidR="00422B0C" w:rsidRDefault="00422B0C" w:rsidP="00422B0C">
      <w:pPr>
        <w:pStyle w:val="a8"/>
        <w:numPr>
          <w:ilvl w:val="0"/>
          <w:numId w:val="16"/>
        </w:numPr>
        <w:ind w:leftChars="0"/>
      </w:pPr>
      <w:r>
        <w:t>When node is constructed all children available (already constructed)</w:t>
      </w:r>
    </w:p>
    <w:p w:rsidR="00422B0C" w:rsidRPr="00422B0C" w:rsidRDefault="00422B0C" w:rsidP="00422B0C">
      <w:pPr>
        <w:pStyle w:val="a8"/>
        <w:numPr>
          <w:ilvl w:val="0"/>
          <w:numId w:val="15"/>
        </w:numPr>
        <w:ind w:leftChars="0"/>
        <w:rPr>
          <w:b/>
        </w:rPr>
      </w:pPr>
      <w:r w:rsidRPr="00422B0C">
        <w:rPr>
          <w:b/>
        </w:rPr>
        <w:t>Top-down parser</w:t>
      </w:r>
    </w:p>
    <w:p w:rsidR="00422B0C" w:rsidRDefault="00422B0C" w:rsidP="00422B0C">
      <w:pPr>
        <w:pStyle w:val="a8"/>
        <w:numPr>
          <w:ilvl w:val="0"/>
          <w:numId w:val="16"/>
        </w:numPr>
        <w:ind w:leftChars="0"/>
      </w:pPr>
      <w:r>
        <w:rPr>
          <w:rFonts w:hint="eastAsia"/>
        </w:rPr>
        <w:t>More complicated</w:t>
      </w:r>
    </w:p>
    <w:p w:rsidR="009660C7" w:rsidRDefault="009660C7" w:rsidP="009660C7">
      <w:pPr>
        <w:ind w:left="840"/>
        <w:rPr>
          <w:rFonts w:hint="eastAsia"/>
        </w:rPr>
      </w:pPr>
    </w:p>
    <w:p w:rsidR="00427832" w:rsidRDefault="009660C7" w:rsidP="009353E8">
      <w:pPr>
        <w:ind w:left="840"/>
      </w:pPr>
      <w:r>
        <w:t xml:space="preserve">For example, the expression 1 + (2) + (3) is recognized </w:t>
      </w:r>
      <w:r w:rsidR="00111957">
        <w:t>as follows</w:t>
      </w:r>
      <w:bookmarkStart w:id="0" w:name="_GoBack"/>
      <w:bookmarkEnd w:id="0"/>
    </w:p>
    <w:p w:rsidR="009660C7" w:rsidRDefault="009660C7" w:rsidP="009353E8">
      <w:pPr>
        <w:ind w:left="840"/>
      </w:pPr>
      <w:r>
        <w:rPr>
          <w:rFonts w:hint="eastAsia"/>
        </w:rPr>
        <w:t xml:space="preserve">1 + (2) + (3) </w:t>
      </w:r>
    </w:p>
    <w:p w:rsidR="009660C7" w:rsidRDefault="009660C7" w:rsidP="009353E8">
      <w:pPr>
        <w:ind w:left="840"/>
      </w:pPr>
      <w:r>
        <w:t>expr + ((2) + (3)</w:t>
      </w:r>
    </w:p>
    <w:p w:rsidR="009660C7" w:rsidRDefault="009660C7" w:rsidP="009353E8">
      <w:pPr>
        <w:ind w:left="840"/>
        <w:rPr>
          <w:rFonts w:hint="eastAsia"/>
        </w:rPr>
      </w:pPr>
      <w:r>
        <w:rPr>
          <w:rFonts w:hint="eastAsia"/>
        </w:rPr>
        <w:t>expr + (expr) + (3)</w:t>
      </w:r>
    </w:p>
    <w:p w:rsidR="009660C7" w:rsidRDefault="009660C7" w:rsidP="009353E8">
      <w:pPr>
        <w:ind w:left="840"/>
      </w:pPr>
      <w:r>
        <w:t>expr + (3)</w:t>
      </w:r>
    </w:p>
    <w:p w:rsidR="009660C7" w:rsidRDefault="009660C7" w:rsidP="009353E8">
      <w:pPr>
        <w:ind w:left="840"/>
      </w:pPr>
      <w:r>
        <w:t>expr + (expr)</w:t>
      </w:r>
    </w:p>
    <w:p w:rsidR="009660C7" w:rsidRDefault="009660C7" w:rsidP="009353E8">
      <w:pPr>
        <w:ind w:left="840"/>
      </w:pPr>
      <w:r>
        <w:t>expr</w:t>
      </w:r>
    </w:p>
    <w:p w:rsidR="009660C7" w:rsidRDefault="009660C7" w:rsidP="009353E8">
      <w:pPr>
        <w:ind w:left="840"/>
      </w:pPr>
    </w:p>
    <w:p w:rsidR="009660C7" w:rsidRDefault="009660C7" w:rsidP="009353E8">
      <w:pPr>
        <w:ind w:left="840"/>
      </w:pPr>
      <w:r>
        <w:t xml:space="preserve">Then it can constructs the parse tree and can be more abstractive </w:t>
      </w:r>
      <w:r w:rsidR="00F243F7">
        <w:t>as follows</w:t>
      </w:r>
    </w:p>
    <w:p w:rsidR="009660C7" w:rsidRPr="009660C7" w:rsidRDefault="009660C7" w:rsidP="009353E8">
      <w:pPr>
        <w:ind w:left="840"/>
        <w:rPr>
          <w:rFonts w:ascii="Segoe UI Light" w:hAnsi="Segoe UI Light" w:cs="Segoe UI Light"/>
        </w:rPr>
      </w:pPr>
      <w:r w:rsidRPr="009660C7">
        <w:rPr>
          <w:rFonts w:ascii="Segoe UI Light" w:hAnsi="Segoe UI Light" w:cs="Segoe UI Light"/>
        </w:rPr>
        <w:t>expr : expr ‘+’ expr { $$ = plus($1, $3);} | ‘(‘ expr ‘)’ {$$ = $2;} | INT_CONST {$$ = int_const($1);}</w:t>
      </w:r>
    </w:p>
    <w:p w:rsidR="009660C7" w:rsidRPr="004C534C" w:rsidRDefault="009660C7" w:rsidP="009353E8">
      <w:pPr>
        <w:ind w:left="840"/>
        <w:rPr>
          <w:rFonts w:hint="eastAsia"/>
        </w:rPr>
      </w:pPr>
    </w:p>
    <w:p w:rsidR="00B33B9E" w:rsidRPr="009353E8" w:rsidRDefault="009A4B64" w:rsidP="009353E8">
      <w:pPr>
        <w:pStyle w:val="a8"/>
        <w:numPr>
          <w:ilvl w:val="0"/>
          <w:numId w:val="1"/>
        </w:numPr>
        <w:ind w:leftChars="0"/>
        <w:rPr>
          <w:b/>
          <w:sz w:val="24"/>
        </w:rPr>
      </w:pPr>
      <w:r>
        <w:rPr>
          <w:b/>
          <w:sz w:val="24"/>
        </w:rPr>
        <w:lastRenderedPageBreak/>
        <w:t>What are the scope rules</w:t>
      </w:r>
      <w:r w:rsidR="00917714" w:rsidRPr="009353E8">
        <w:rPr>
          <w:b/>
          <w:sz w:val="24"/>
        </w:rPr>
        <w:t>?</w:t>
      </w:r>
      <w:r>
        <w:rPr>
          <w:b/>
          <w:sz w:val="24"/>
        </w:rPr>
        <w:t xml:space="preserve"> And briefly explain the scope of an identifier?</w:t>
      </w:r>
    </w:p>
    <w:p w:rsidR="002D28FA" w:rsidRDefault="009660C7" w:rsidP="00E01634">
      <w:pPr>
        <w:ind w:left="840"/>
      </w:pPr>
      <w:r>
        <w:rPr>
          <w:rFonts w:hint="eastAsia"/>
        </w:rPr>
        <w:t xml:space="preserve">Scope rules means the definition of identifiers in the program. </w:t>
      </w:r>
      <w:r>
        <w:t>In one program, there’re no multiple definition of the same identifier. Local variables are defined before it’s used. And program exactly confirms to scope rules.</w:t>
      </w:r>
    </w:p>
    <w:p w:rsidR="009660C7" w:rsidRDefault="009660C7" w:rsidP="00E01634">
      <w:pPr>
        <w:ind w:left="840"/>
      </w:pPr>
    </w:p>
    <w:p w:rsidR="009660C7" w:rsidRDefault="009660C7" w:rsidP="00E01634">
      <w:pPr>
        <w:ind w:left="840"/>
      </w:pPr>
      <w:r>
        <w:t>And about the scope of an identifier, for example, the scope of a variable declaration is the part of the program where that variable is visible.</w:t>
      </w:r>
    </w:p>
    <w:p w:rsidR="00427832" w:rsidRPr="00E01634" w:rsidRDefault="00427832" w:rsidP="00E01634">
      <w:pPr>
        <w:ind w:left="840"/>
      </w:pPr>
    </w:p>
    <w:p w:rsidR="00D84874" w:rsidRPr="00D84874" w:rsidRDefault="009A4B64" w:rsidP="00D84874">
      <w:pPr>
        <w:pStyle w:val="a8"/>
        <w:numPr>
          <w:ilvl w:val="0"/>
          <w:numId w:val="1"/>
        </w:numPr>
        <w:ind w:leftChars="0"/>
        <w:rPr>
          <w:b/>
          <w:sz w:val="24"/>
        </w:rPr>
      </w:pPr>
      <w:r>
        <w:rPr>
          <w:b/>
          <w:sz w:val="24"/>
        </w:rPr>
        <w:t>Explain about the scope definition in C and Java programming languages</w:t>
      </w:r>
      <w:r w:rsidR="00427832">
        <w:rPr>
          <w:rFonts w:hint="eastAsia"/>
          <w:b/>
          <w:sz w:val="24"/>
        </w:rPr>
        <w:t>?</w:t>
      </w:r>
    </w:p>
    <w:p w:rsidR="008575DC" w:rsidRDefault="009660C7" w:rsidP="009A4B64">
      <w:pPr>
        <w:ind w:left="840"/>
        <w:rPr>
          <w:rFonts w:hint="eastAsia"/>
        </w:rPr>
      </w:pPr>
      <w:r>
        <w:rPr>
          <w:rFonts w:hint="eastAsia"/>
        </w:rPr>
        <w:t xml:space="preserve">In C language program, </w:t>
      </w:r>
    </w:p>
    <w:p w:rsidR="009660C7" w:rsidRDefault="009660C7" w:rsidP="009660C7">
      <w:pPr>
        <w:pStyle w:val="a8"/>
        <w:numPr>
          <w:ilvl w:val="0"/>
          <w:numId w:val="15"/>
        </w:numPr>
        <w:ind w:leftChars="0"/>
      </w:pPr>
      <w:r>
        <w:rPr>
          <w:rFonts w:hint="eastAsia"/>
        </w:rPr>
        <w:t>Global scope holds</w:t>
      </w:r>
      <w:r>
        <w:t xml:space="preserve"> variables and functions</w:t>
      </w:r>
    </w:p>
    <w:p w:rsidR="009660C7" w:rsidRDefault="009660C7" w:rsidP="009660C7">
      <w:pPr>
        <w:pStyle w:val="a8"/>
        <w:numPr>
          <w:ilvl w:val="0"/>
          <w:numId w:val="15"/>
        </w:numPr>
        <w:ind w:leftChars="0"/>
      </w:pPr>
      <w:r>
        <w:t>No function nesting</w:t>
      </w:r>
    </w:p>
    <w:p w:rsidR="009660C7" w:rsidRDefault="009660C7" w:rsidP="009660C7">
      <w:pPr>
        <w:pStyle w:val="a8"/>
        <w:numPr>
          <w:ilvl w:val="0"/>
          <w:numId w:val="15"/>
        </w:numPr>
        <w:ind w:leftChars="0"/>
      </w:pPr>
      <w:r>
        <w:t>Block level scope introduces variables and labels</w:t>
      </w:r>
    </w:p>
    <w:p w:rsidR="009660C7" w:rsidRDefault="009660C7" w:rsidP="009660C7">
      <w:pPr>
        <w:pStyle w:val="a8"/>
        <w:numPr>
          <w:ilvl w:val="0"/>
          <w:numId w:val="15"/>
        </w:numPr>
        <w:ind w:leftChars="0"/>
      </w:pPr>
      <w:r>
        <w:t>File level scope with static variables that are not visible outside the file (global otherwise)</w:t>
      </w:r>
    </w:p>
    <w:p w:rsidR="009660C7" w:rsidRDefault="009660C7" w:rsidP="009660C7">
      <w:pPr>
        <w:ind w:left="840"/>
      </w:pPr>
    </w:p>
    <w:p w:rsidR="009660C7" w:rsidRDefault="009660C7" w:rsidP="009660C7">
      <w:pPr>
        <w:ind w:left="840"/>
        <w:rPr>
          <w:rFonts w:hint="eastAsia"/>
        </w:rPr>
      </w:pPr>
      <w:r>
        <w:rPr>
          <w:rFonts w:hint="eastAsia"/>
        </w:rPr>
        <w:t>In Java language program,</w:t>
      </w:r>
    </w:p>
    <w:p w:rsidR="009660C7" w:rsidRDefault="009660C7" w:rsidP="009660C7">
      <w:pPr>
        <w:pStyle w:val="a8"/>
        <w:numPr>
          <w:ilvl w:val="0"/>
          <w:numId w:val="15"/>
        </w:numPr>
        <w:ind w:leftChars="0"/>
        <w:rPr>
          <w:rFonts w:hint="eastAsia"/>
        </w:rPr>
      </w:pPr>
      <w:r>
        <w:rPr>
          <w:rFonts w:hint="eastAsia"/>
        </w:rPr>
        <w:t>Limited global name space with only public classes</w:t>
      </w:r>
    </w:p>
    <w:p w:rsidR="009660C7" w:rsidRDefault="009660C7" w:rsidP="009660C7">
      <w:pPr>
        <w:pStyle w:val="a8"/>
        <w:numPr>
          <w:ilvl w:val="0"/>
          <w:numId w:val="15"/>
        </w:numPr>
        <w:ind w:leftChars="0"/>
      </w:pPr>
      <w:r>
        <w:t>Fields and methods in a public class can be public (visible to classes in other packages)</w:t>
      </w:r>
    </w:p>
    <w:p w:rsidR="009660C7" w:rsidRDefault="009660C7" w:rsidP="009660C7">
      <w:pPr>
        <w:pStyle w:val="a8"/>
        <w:numPr>
          <w:ilvl w:val="0"/>
          <w:numId w:val="15"/>
        </w:numPr>
        <w:ind w:leftChars="0"/>
      </w:pPr>
      <w:r>
        <w:t>Fields and methods in a class are visible to all classes in the same package unless declared as private</w:t>
      </w:r>
    </w:p>
    <w:p w:rsidR="009660C7" w:rsidRPr="008575DC" w:rsidRDefault="009660C7" w:rsidP="009660C7">
      <w:pPr>
        <w:pStyle w:val="a8"/>
        <w:numPr>
          <w:ilvl w:val="0"/>
          <w:numId w:val="15"/>
        </w:numPr>
        <w:ind w:leftChars="0"/>
        <w:rPr>
          <w:rFonts w:hint="eastAsia"/>
        </w:rPr>
      </w:pPr>
      <w:r>
        <w:t>Class variables visible to all objects of the same class.</w:t>
      </w:r>
    </w:p>
    <w:p w:rsidR="00427832" w:rsidRPr="004572FA" w:rsidRDefault="00427832" w:rsidP="004572FA">
      <w:pPr>
        <w:pStyle w:val="a8"/>
        <w:ind w:leftChars="0"/>
      </w:pPr>
    </w:p>
    <w:p w:rsidR="00D84874" w:rsidRDefault="009A4B64" w:rsidP="00D84874">
      <w:pPr>
        <w:pStyle w:val="a8"/>
        <w:numPr>
          <w:ilvl w:val="0"/>
          <w:numId w:val="1"/>
        </w:numPr>
        <w:ind w:leftChars="0"/>
        <w:rPr>
          <w:b/>
          <w:sz w:val="24"/>
        </w:rPr>
      </w:pPr>
      <w:r>
        <w:rPr>
          <w:b/>
          <w:sz w:val="24"/>
        </w:rPr>
        <w:t>Briefly explain the types of scoping</w:t>
      </w:r>
      <w:r w:rsidR="00427832">
        <w:rPr>
          <w:b/>
          <w:sz w:val="24"/>
        </w:rPr>
        <w:t>?</w:t>
      </w:r>
    </w:p>
    <w:p w:rsidR="00427832" w:rsidRPr="009660C7" w:rsidRDefault="009660C7" w:rsidP="009660C7">
      <w:pPr>
        <w:pStyle w:val="a8"/>
        <w:numPr>
          <w:ilvl w:val="0"/>
          <w:numId w:val="16"/>
        </w:numPr>
        <w:ind w:leftChars="0"/>
        <w:rPr>
          <w:b/>
        </w:rPr>
      </w:pPr>
      <w:r w:rsidRPr="009660C7">
        <w:rPr>
          <w:b/>
        </w:rPr>
        <w:t>Static Scoping</w:t>
      </w:r>
    </w:p>
    <w:p w:rsidR="009660C7" w:rsidRDefault="009660C7" w:rsidP="009660C7">
      <w:pPr>
        <w:pStyle w:val="a8"/>
        <w:ind w:leftChars="0" w:left="1680"/>
      </w:pPr>
      <w:r>
        <w:t>Scope of a variable determined from the source code.</w:t>
      </w:r>
    </w:p>
    <w:p w:rsidR="009660C7" w:rsidRDefault="009660C7" w:rsidP="009660C7">
      <w:pPr>
        <w:pStyle w:val="a8"/>
        <w:ind w:leftChars="0" w:left="1680"/>
      </w:pPr>
      <w:r>
        <w:t>The rule is “Most Closely Nested”, and it’s used by most languages.</w:t>
      </w:r>
    </w:p>
    <w:p w:rsidR="009660C7" w:rsidRDefault="009660C7" w:rsidP="009660C7">
      <w:pPr>
        <w:pStyle w:val="a8"/>
        <w:ind w:leftChars="0" w:left="1680"/>
      </w:pPr>
    </w:p>
    <w:p w:rsidR="009660C7" w:rsidRPr="009660C7" w:rsidRDefault="009660C7" w:rsidP="009660C7">
      <w:pPr>
        <w:pStyle w:val="a8"/>
        <w:numPr>
          <w:ilvl w:val="0"/>
          <w:numId w:val="16"/>
        </w:numPr>
        <w:ind w:leftChars="0"/>
        <w:rPr>
          <w:b/>
        </w:rPr>
      </w:pPr>
      <w:r w:rsidRPr="009660C7">
        <w:rPr>
          <w:b/>
        </w:rPr>
        <w:t>Dynamic Scoping</w:t>
      </w:r>
    </w:p>
    <w:p w:rsidR="009660C7" w:rsidRPr="009660C7" w:rsidRDefault="009660C7" w:rsidP="009660C7">
      <w:pPr>
        <w:pStyle w:val="a8"/>
        <w:ind w:leftChars="0" w:left="1680"/>
      </w:pPr>
      <w:r>
        <w:t>In this scoping, current call tree determines the relevant declaration of a variable use.</w:t>
      </w:r>
    </w:p>
    <w:p w:rsidR="009A4B64" w:rsidRDefault="009A4B64" w:rsidP="000D423B">
      <w:pPr>
        <w:ind w:left="840"/>
      </w:pPr>
    </w:p>
    <w:p w:rsidR="001C52BA" w:rsidRDefault="001C52BA" w:rsidP="000D423B">
      <w:pPr>
        <w:ind w:left="840"/>
      </w:pPr>
    </w:p>
    <w:p w:rsidR="001C52BA" w:rsidRDefault="001C52BA" w:rsidP="000D423B">
      <w:pPr>
        <w:ind w:left="840"/>
      </w:pPr>
    </w:p>
    <w:p w:rsidR="001C52BA" w:rsidRDefault="001C52BA" w:rsidP="000D423B">
      <w:pPr>
        <w:ind w:left="840"/>
      </w:pPr>
    </w:p>
    <w:p w:rsidR="001C52BA" w:rsidRDefault="001C52BA" w:rsidP="000D423B">
      <w:pPr>
        <w:ind w:left="840"/>
      </w:pPr>
    </w:p>
    <w:p w:rsidR="001C52BA" w:rsidRDefault="001C52BA" w:rsidP="000D423B">
      <w:pPr>
        <w:ind w:left="840"/>
      </w:pPr>
    </w:p>
    <w:p w:rsidR="001C52BA" w:rsidRDefault="001C52BA" w:rsidP="000D423B">
      <w:pPr>
        <w:ind w:left="840"/>
      </w:pPr>
    </w:p>
    <w:p w:rsidR="001C52BA" w:rsidRDefault="001C52BA" w:rsidP="000D423B">
      <w:pPr>
        <w:ind w:left="840"/>
      </w:pPr>
    </w:p>
    <w:p w:rsidR="001C52BA" w:rsidRDefault="001C52BA" w:rsidP="000D423B">
      <w:pPr>
        <w:ind w:left="840"/>
      </w:pPr>
    </w:p>
    <w:p w:rsidR="001C52BA" w:rsidRDefault="001C52BA" w:rsidP="000D423B">
      <w:pPr>
        <w:ind w:left="840"/>
      </w:pPr>
    </w:p>
    <w:p w:rsidR="001C52BA" w:rsidRDefault="001C52BA" w:rsidP="000D423B">
      <w:pPr>
        <w:ind w:left="840"/>
      </w:pPr>
    </w:p>
    <w:p w:rsidR="001C52BA" w:rsidRDefault="001C52BA" w:rsidP="000D423B">
      <w:pPr>
        <w:ind w:left="840"/>
        <w:rPr>
          <w:rFonts w:hint="eastAsia"/>
        </w:rPr>
      </w:pPr>
    </w:p>
    <w:p w:rsidR="00D84874" w:rsidRDefault="009A4B64" w:rsidP="00D84874">
      <w:pPr>
        <w:pStyle w:val="a8"/>
        <w:numPr>
          <w:ilvl w:val="0"/>
          <w:numId w:val="1"/>
        </w:numPr>
        <w:ind w:leftChars="0"/>
        <w:rPr>
          <w:b/>
          <w:sz w:val="24"/>
        </w:rPr>
      </w:pPr>
      <w:r>
        <w:rPr>
          <w:b/>
          <w:sz w:val="24"/>
        </w:rPr>
        <w:lastRenderedPageBreak/>
        <w:t>Give an example to show the difference between static and dynamic scoping?</w:t>
      </w:r>
    </w:p>
    <w:p w:rsidR="00011531" w:rsidRDefault="00011531" w:rsidP="009A4B64">
      <w:pPr>
        <w:ind w:left="840"/>
      </w:pPr>
    </w:p>
    <w:p w:rsidR="009A4B64" w:rsidRDefault="009660C7" w:rsidP="009660C7">
      <w:pPr>
        <w:ind w:left="840"/>
        <w:rPr>
          <w:rFonts w:hint="eastAsia"/>
        </w:rPr>
      </w:pPr>
      <w:r>
        <w:rPr>
          <w:rFonts w:hint="eastAsia"/>
        </w:rPr>
        <w:t>For example, for the code below:</w:t>
      </w:r>
    </w:p>
    <w:p w:rsidR="009660C7" w:rsidRPr="001C52BA" w:rsidRDefault="009660C7" w:rsidP="001C52BA">
      <w:pPr>
        <w:ind w:left="840"/>
        <w:rPr>
          <w:rFonts w:ascii="Microsoft YaHei Light" w:hAnsi="Microsoft YaHei Light" w:hint="eastAsia"/>
        </w:rPr>
      </w:pPr>
      <w:r w:rsidRPr="009660C7">
        <w:rPr>
          <w:rFonts w:ascii="Microsoft YaHei Light" w:hAnsi="Microsoft YaHei Light"/>
          <w:noProof/>
        </w:rPr>
        <mc:AlternateContent>
          <mc:Choice Requires="wps">
            <w:drawing>
              <wp:anchor distT="45720" distB="45720" distL="114300" distR="114300" simplePos="0" relativeHeight="251659264" behindDoc="0" locked="0" layoutInCell="1" allowOverlap="1">
                <wp:simplePos x="0" y="0"/>
                <wp:positionH relativeFrom="column">
                  <wp:posOffset>586740</wp:posOffset>
                </wp:positionH>
                <wp:positionV relativeFrom="paragraph">
                  <wp:posOffset>83820</wp:posOffset>
                </wp:positionV>
                <wp:extent cx="2360930" cy="1404620"/>
                <wp:effectExtent l="0" t="0" r="27940" b="13970"/>
                <wp:wrapTopAndBottom/>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1C52BA" w:rsidRDefault="001C52BA" w:rsidP="009660C7">
                            <w:pPr>
                              <w:rPr>
                                <w:rFonts w:ascii="Microsoft YaHei Light" w:hAnsi="Microsoft YaHei Light"/>
                              </w:rPr>
                            </w:pPr>
                            <w:r>
                              <w:rPr>
                                <w:rFonts w:ascii="Microsoft YaHei Light" w:hAnsi="Microsoft YaHei Light" w:hint="eastAsia"/>
                              </w:rPr>
                              <w:t>// Global variable</w:t>
                            </w:r>
                          </w:p>
                          <w:p w:rsidR="009660C7" w:rsidRDefault="009660C7" w:rsidP="009660C7">
                            <w:pPr>
                              <w:rPr>
                                <w:rFonts w:ascii="Microsoft YaHei Light" w:eastAsia="Microsoft YaHei Light" w:hAnsi="Microsoft YaHei Light"/>
                              </w:rPr>
                            </w:pPr>
                            <w:r w:rsidRPr="009660C7">
                              <w:rPr>
                                <w:rFonts w:ascii="Microsoft YaHei Light" w:eastAsia="Microsoft YaHei Light" w:hAnsi="Microsoft YaHei Light"/>
                              </w:rPr>
                              <w:t xml:space="preserve">int </w:t>
                            </w:r>
                            <w:r w:rsidRPr="001C52BA">
                              <w:rPr>
                                <w:rFonts w:ascii="Microsoft YaHei Light" w:eastAsia="Microsoft YaHei Light" w:hAnsi="Microsoft YaHei Light"/>
                                <w:b/>
                              </w:rPr>
                              <w:t>x = 10</w:t>
                            </w:r>
                            <w:r w:rsidRPr="009660C7">
                              <w:rPr>
                                <w:rFonts w:ascii="Microsoft YaHei Light" w:eastAsia="Microsoft YaHei Light" w:hAnsi="Microsoft YaHei Light" w:hint="eastAsia"/>
                              </w:rPr>
                              <w:t>;</w:t>
                            </w:r>
                          </w:p>
                          <w:p w:rsidR="001C52BA" w:rsidRPr="009660C7" w:rsidRDefault="001C52BA" w:rsidP="009660C7">
                            <w:pPr>
                              <w:rPr>
                                <w:rFonts w:ascii="Microsoft YaHei Light" w:eastAsia="Microsoft YaHei Light" w:hAnsi="Microsoft YaHei Light" w:hint="eastAsia"/>
                              </w:rPr>
                            </w:pPr>
                          </w:p>
                          <w:p w:rsidR="009660C7" w:rsidRDefault="009660C7" w:rsidP="009660C7">
                            <w:pPr>
                              <w:rPr>
                                <w:rFonts w:ascii="Microsoft YaHei Light" w:eastAsia="Microsoft YaHei Light" w:hAnsi="Microsoft YaHei Light"/>
                              </w:rPr>
                            </w:pPr>
                            <w:r w:rsidRPr="009660C7">
                              <w:rPr>
                                <w:rFonts w:ascii="Microsoft YaHei Light" w:eastAsia="Microsoft YaHei Light" w:hAnsi="Microsoft YaHei Light" w:hint="eastAsia"/>
                              </w:rPr>
                              <w:t xml:space="preserve">// Function </w:t>
                            </w:r>
                            <w:r>
                              <w:rPr>
                                <w:rFonts w:ascii="Microsoft YaHei Light" w:eastAsia="Microsoft YaHei Light" w:hAnsi="Microsoft YaHei Light"/>
                              </w:rPr>
                              <w:t>f called by g()</w:t>
                            </w:r>
                          </w:p>
                          <w:p w:rsidR="009660C7" w:rsidRDefault="009660C7">
                            <w:pPr>
                              <w:rPr>
                                <w:rFonts w:ascii="Microsoft YaHei Light" w:hAnsi="Microsoft YaHei Light"/>
                              </w:rPr>
                            </w:pPr>
                            <w:r>
                              <w:rPr>
                                <w:rFonts w:ascii="Microsoft YaHei Light" w:eastAsia="Microsoft YaHei Light" w:hAnsi="Microsoft YaHei Light"/>
                              </w:rPr>
                              <w:t>int f() {</w:t>
                            </w:r>
                            <w:r>
                              <w:rPr>
                                <w:rFonts w:ascii="Microsoft YaHei Light" w:hAnsi="Microsoft YaHei Light" w:hint="eastAsia"/>
                              </w:rPr>
                              <w:t xml:space="preserve"> </w:t>
                            </w:r>
                            <w:r w:rsidRPr="001C52BA">
                              <w:rPr>
                                <w:rFonts w:ascii="Microsoft YaHei Light" w:hAnsi="Microsoft YaHei Light" w:hint="eastAsia"/>
                                <w:b/>
                              </w:rPr>
                              <w:t>return x</w:t>
                            </w:r>
                            <w:r>
                              <w:rPr>
                                <w:rFonts w:ascii="Microsoft YaHei Light" w:hAnsi="Microsoft YaHei Light" w:hint="eastAsia"/>
                              </w:rPr>
                              <w:t xml:space="preserve"> }</w:t>
                            </w:r>
                          </w:p>
                          <w:p w:rsidR="001C52BA" w:rsidRDefault="001C52BA">
                            <w:pPr>
                              <w:rPr>
                                <w:rFonts w:ascii="Microsoft YaHei Light" w:hAnsi="Microsoft YaHei Light"/>
                              </w:rPr>
                            </w:pPr>
                          </w:p>
                          <w:p w:rsidR="009660C7" w:rsidRDefault="009660C7">
                            <w:pPr>
                              <w:rPr>
                                <w:rFonts w:ascii="Microsoft YaHei Light" w:hAnsi="Microsoft YaHei Light" w:hint="eastAsia"/>
                              </w:rPr>
                            </w:pPr>
                            <w:r>
                              <w:rPr>
                                <w:rFonts w:ascii="Microsoft YaHei Light" w:hAnsi="Microsoft YaHei Light" w:hint="eastAsia"/>
                              </w:rPr>
                              <w:t>// Function g() called by main process.</w:t>
                            </w:r>
                          </w:p>
                          <w:p w:rsidR="009660C7" w:rsidRDefault="001C52BA">
                            <w:pPr>
                              <w:rPr>
                                <w:rFonts w:ascii="Microsoft YaHei Light" w:hAnsi="Microsoft YaHei Light"/>
                              </w:rPr>
                            </w:pPr>
                            <w:r>
                              <w:rPr>
                                <w:rFonts w:ascii="Microsoft YaHei Light" w:hAnsi="Microsoft YaHei Light"/>
                              </w:rPr>
                              <w:t xml:space="preserve">int g() { </w:t>
                            </w:r>
                          </w:p>
                          <w:p w:rsidR="001C52BA" w:rsidRDefault="001C52BA">
                            <w:pPr>
                              <w:rPr>
                                <w:rFonts w:ascii="Microsoft YaHei Light" w:hAnsi="Microsoft YaHei Light"/>
                              </w:rPr>
                            </w:pPr>
                            <w:r>
                              <w:rPr>
                                <w:rFonts w:ascii="Microsoft YaHei Light" w:hAnsi="Microsoft YaHei Light"/>
                              </w:rPr>
                              <w:tab/>
                              <w:t xml:space="preserve">int </w:t>
                            </w:r>
                            <w:r w:rsidRPr="001C52BA">
                              <w:rPr>
                                <w:rFonts w:ascii="Microsoft YaHei Light" w:hAnsi="Microsoft YaHei Light"/>
                                <w:b/>
                              </w:rPr>
                              <w:t>x = 5</w:t>
                            </w:r>
                            <w:r>
                              <w:rPr>
                                <w:rFonts w:ascii="Microsoft YaHei Light" w:hAnsi="Microsoft YaHei Light"/>
                              </w:rPr>
                              <w:t>;</w:t>
                            </w:r>
                          </w:p>
                          <w:p w:rsidR="001C52BA" w:rsidRDefault="001C52BA">
                            <w:pPr>
                              <w:rPr>
                                <w:rFonts w:ascii="Microsoft YaHei Light" w:hAnsi="Microsoft YaHei Light"/>
                              </w:rPr>
                            </w:pPr>
                            <w:r>
                              <w:rPr>
                                <w:rFonts w:ascii="Microsoft YaHei Light" w:hAnsi="Microsoft YaHei Light"/>
                              </w:rPr>
                              <w:tab/>
                              <w:t>return f();</w:t>
                            </w:r>
                          </w:p>
                          <w:p w:rsidR="001C52BA" w:rsidRDefault="001C52BA">
                            <w:pPr>
                              <w:rPr>
                                <w:rFonts w:ascii="Microsoft YaHei Light" w:hAnsi="Microsoft YaHei Light"/>
                              </w:rPr>
                            </w:pPr>
                            <w:r>
                              <w:rPr>
                                <w:rFonts w:ascii="Microsoft YaHei Light" w:hAnsi="Microsoft YaHei Light"/>
                              </w:rPr>
                              <w:t>}</w:t>
                            </w:r>
                          </w:p>
                          <w:p w:rsidR="001C52BA" w:rsidRDefault="001C52BA">
                            <w:pPr>
                              <w:rPr>
                                <w:rFonts w:ascii="Microsoft YaHei Light" w:hAnsi="Microsoft YaHei Light"/>
                              </w:rPr>
                            </w:pPr>
                          </w:p>
                          <w:p w:rsidR="001C52BA" w:rsidRDefault="001C52BA">
                            <w:pPr>
                              <w:rPr>
                                <w:rFonts w:ascii="Microsoft YaHei Light" w:hAnsi="Microsoft YaHei Light" w:hint="eastAsia"/>
                              </w:rPr>
                            </w:pPr>
                            <w:r>
                              <w:rPr>
                                <w:rFonts w:ascii="Microsoft YaHei Light" w:hAnsi="Microsoft YaHei Light" w:hint="eastAsia"/>
                              </w:rPr>
                              <w:t>// Main process</w:t>
                            </w:r>
                          </w:p>
                          <w:p w:rsidR="001C52BA" w:rsidRDefault="001C52BA">
                            <w:pPr>
                              <w:rPr>
                                <w:rFonts w:ascii="Microsoft YaHei Light" w:hAnsi="Microsoft YaHei Light"/>
                              </w:rPr>
                            </w:pPr>
                            <w:r>
                              <w:rPr>
                                <w:rFonts w:ascii="Microsoft YaHei Light" w:hAnsi="Microsoft YaHei Light"/>
                              </w:rPr>
                              <w:t>int main() {</w:t>
                            </w:r>
                          </w:p>
                          <w:p w:rsidR="001C52BA" w:rsidRDefault="001C52BA">
                            <w:pPr>
                              <w:rPr>
                                <w:rFonts w:ascii="Microsoft YaHei Light" w:hAnsi="Microsoft YaHei Light"/>
                              </w:rPr>
                            </w:pPr>
                            <w:r>
                              <w:rPr>
                                <w:rFonts w:ascii="Microsoft YaHei Light" w:hAnsi="Microsoft YaHei Light"/>
                              </w:rPr>
                              <w:tab/>
                              <w:t>printf(“%d\n”, g() );</w:t>
                            </w:r>
                          </w:p>
                          <w:p w:rsidR="001C52BA" w:rsidRDefault="001C52BA">
                            <w:pPr>
                              <w:rPr>
                                <w:rFonts w:ascii="Microsoft YaHei Light" w:hAnsi="Microsoft YaHei Light"/>
                              </w:rPr>
                            </w:pPr>
                            <w:r>
                              <w:rPr>
                                <w:rFonts w:ascii="Microsoft YaHei Light" w:hAnsi="Microsoft YaHei Light"/>
                              </w:rPr>
                              <w:tab/>
                              <w:t>return 0;</w:t>
                            </w:r>
                          </w:p>
                          <w:p w:rsidR="001C52BA" w:rsidRPr="009660C7" w:rsidRDefault="001C52BA">
                            <w:pPr>
                              <w:rPr>
                                <w:rFonts w:ascii="Microsoft YaHei Light" w:hAnsi="Microsoft YaHei Light" w:hint="eastAsia"/>
                              </w:rPr>
                            </w:pPr>
                            <w:r>
                              <w:rPr>
                                <w:rFonts w:ascii="Microsoft YaHei Light" w:hAnsi="Microsoft YaHei Light"/>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46.2pt;margin-top:6.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">
                <v:textbox style="mso-fit-shape-to-text:t">
                  <w:txbxContent>
                    <w:p w:rsidR="001C52BA" w:rsidRDefault="001C52BA" w:rsidP="009660C7">
                      <w:pPr>
                        <w:rPr>
                          <w:rFonts w:ascii="Microsoft YaHei Light" w:hAnsi="Microsoft YaHei Light"/>
                        </w:rPr>
                      </w:pPr>
                      <w:r>
                        <w:rPr>
                          <w:rFonts w:ascii="Microsoft YaHei Light" w:hAnsi="Microsoft YaHei Light" w:hint="eastAsia"/>
                        </w:rPr>
                        <w:t>// Global variable</w:t>
                      </w:r>
                    </w:p>
                    <w:p w:rsidR="009660C7" w:rsidRDefault="009660C7" w:rsidP="009660C7">
                      <w:pPr>
                        <w:rPr>
                          <w:rFonts w:ascii="Microsoft YaHei Light" w:eastAsia="Microsoft YaHei Light" w:hAnsi="Microsoft YaHei Light"/>
                        </w:rPr>
                      </w:pPr>
                      <w:r w:rsidRPr="009660C7">
                        <w:rPr>
                          <w:rFonts w:ascii="Microsoft YaHei Light" w:eastAsia="Microsoft YaHei Light" w:hAnsi="Microsoft YaHei Light"/>
                        </w:rPr>
                        <w:t xml:space="preserve">int </w:t>
                      </w:r>
                      <w:r w:rsidRPr="001C52BA">
                        <w:rPr>
                          <w:rFonts w:ascii="Microsoft YaHei Light" w:eastAsia="Microsoft YaHei Light" w:hAnsi="Microsoft YaHei Light"/>
                          <w:b/>
                        </w:rPr>
                        <w:t>x = 10</w:t>
                      </w:r>
                      <w:r w:rsidRPr="009660C7">
                        <w:rPr>
                          <w:rFonts w:ascii="Microsoft YaHei Light" w:eastAsia="Microsoft YaHei Light" w:hAnsi="Microsoft YaHei Light" w:hint="eastAsia"/>
                        </w:rPr>
                        <w:t>;</w:t>
                      </w:r>
                    </w:p>
                    <w:p w:rsidR="001C52BA" w:rsidRPr="009660C7" w:rsidRDefault="001C52BA" w:rsidP="009660C7">
                      <w:pPr>
                        <w:rPr>
                          <w:rFonts w:ascii="Microsoft YaHei Light" w:eastAsia="Microsoft YaHei Light" w:hAnsi="Microsoft YaHei Light" w:hint="eastAsia"/>
                        </w:rPr>
                      </w:pPr>
                    </w:p>
                    <w:p w:rsidR="009660C7" w:rsidRDefault="009660C7" w:rsidP="009660C7">
                      <w:pPr>
                        <w:rPr>
                          <w:rFonts w:ascii="Microsoft YaHei Light" w:eastAsia="Microsoft YaHei Light" w:hAnsi="Microsoft YaHei Light"/>
                        </w:rPr>
                      </w:pPr>
                      <w:r w:rsidRPr="009660C7">
                        <w:rPr>
                          <w:rFonts w:ascii="Microsoft YaHei Light" w:eastAsia="Microsoft YaHei Light" w:hAnsi="Microsoft YaHei Light" w:hint="eastAsia"/>
                        </w:rPr>
                        <w:t xml:space="preserve">// Function </w:t>
                      </w:r>
                      <w:r>
                        <w:rPr>
                          <w:rFonts w:ascii="Microsoft YaHei Light" w:eastAsia="Microsoft YaHei Light" w:hAnsi="Microsoft YaHei Light"/>
                        </w:rPr>
                        <w:t>f called by g()</w:t>
                      </w:r>
                    </w:p>
                    <w:p w:rsidR="009660C7" w:rsidRDefault="009660C7">
                      <w:pPr>
                        <w:rPr>
                          <w:rFonts w:ascii="Microsoft YaHei Light" w:hAnsi="Microsoft YaHei Light"/>
                        </w:rPr>
                      </w:pPr>
                      <w:r>
                        <w:rPr>
                          <w:rFonts w:ascii="Microsoft YaHei Light" w:eastAsia="Microsoft YaHei Light" w:hAnsi="Microsoft YaHei Light"/>
                        </w:rPr>
                        <w:t>int f() {</w:t>
                      </w:r>
                      <w:r>
                        <w:rPr>
                          <w:rFonts w:ascii="Microsoft YaHei Light" w:hAnsi="Microsoft YaHei Light" w:hint="eastAsia"/>
                        </w:rPr>
                        <w:t xml:space="preserve"> </w:t>
                      </w:r>
                      <w:r w:rsidRPr="001C52BA">
                        <w:rPr>
                          <w:rFonts w:ascii="Microsoft YaHei Light" w:hAnsi="Microsoft YaHei Light" w:hint="eastAsia"/>
                          <w:b/>
                        </w:rPr>
                        <w:t>return x</w:t>
                      </w:r>
                      <w:r>
                        <w:rPr>
                          <w:rFonts w:ascii="Microsoft YaHei Light" w:hAnsi="Microsoft YaHei Light" w:hint="eastAsia"/>
                        </w:rPr>
                        <w:t xml:space="preserve"> }</w:t>
                      </w:r>
                    </w:p>
                    <w:p w:rsidR="001C52BA" w:rsidRDefault="001C52BA">
                      <w:pPr>
                        <w:rPr>
                          <w:rFonts w:ascii="Microsoft YaHei Light" w:hAnsi="Microsoft YaHei Light"/>
                        </w:rPr>
                      </w:pPr>
                    </w:p>
                    <w:p w:rsidR="009660C7" w:rsidRDefault="009660C7">
                      <w:pPr>
                        <w:rPr>
                          <w:rFonts w:ascii="Microsoft YaHei Light" w:hAnsi="Microsoft YaHei Light" w:hint="eastAsia"/>
                        </w:rPr>
                      </w:pPr>
                      <w:r>
                        <w:rPr>
                          <w:rFonts w:ascii="Microsoft YaHei Light" w:hAnsi="Microsoft YaHei Light" w:hint="eastAsia"/>
                        </w:rPr>
                        <w:t>// Function g() called by main process.</w:t>
                      </w:r>
                    </w:p>
                    <w:p w:rsidR="009660C7" w:rsidRDefault="001C52BA">
                      <w:pPr>
                        <w:rPr>
                          <w:rFonts w:ascii="Microsoft YaHei Light" w:hAnsi="Microsoft YaHei Light"/>
                        </w:rPr>
                      </w:pPr>
                      <w:r>
                        <w:rPr>
                          <w:rFonts w:ascii="Microsoft YaHei Light" w:hAnsi="Microsoft YaHei Light"/>
                        </w:rPr>
                        <w:t xml:space="preserve">int g() { </w:t>
                      </w:r>
                    </w:p>
                    <w:p w:rsidR="001C52BA" w:rsidRDefault="001C52BA">
                      <w:pPr>
                        <w:rPr>
                          <w:rFonts w:ascii="Microsoft YaHei Light" w:hAnsi="Microsoft YaHei Light"/>
                        </w:rPr>
                      </w:pPr>
                      <w:r>
                        <w:rPr>
                          <w:rFonts w:ascii="Microsoft YaHei Light" w:hAnsi="Microsoft YaHei Light"/>
                        </w:rPr>
                        <w:tab/>
                        <w:t xml:space="preserve">int </w:t>
                      </w:r>
                      <w:r w:rsidRPr="001C52BA">
                        <w:rPr>
                          <w:rFonts w:ascii="Microsoft YaHei Light" w:hAnsi="Microsoft YaHei Light"/>
                          <w:b/>
                        </w:rPr>
                        <w:t>x = 5</w:t>
                      </w:r>
                      <w:r>
                        <w:rPr>
                          <w:rFonts w:ascii="Microsoft YaHei Light" w:hAnsi="Microsoft YaHei Light"/>
                        </w:rPr>
                        <w:t>;</w:t>
                      </w:r>
                    </w:p>
                    <w:p w:rsidR="001C52BA" w:rsidRDefault="001C52BA">
                      <w:pPr>
                        <w:rPr>
                          <w:rFonts w:ascii="Microsoft YaHei Light" w:hAnsi="Microsoft YaHei Light"/>
                        </w:rPr>
                      </w:pPr>
                      <w:r>
                        <w:rPr>
                          <w:rFonts w:ascii="Microsoft YaHei Light" w:hAnsi="Microsoft YaHei Light"/>
                        </w:rPr>
                        <w:tab/>
                        <w:t>return f();</w:t>
                      </w:r>
                    </w:p>
                    <w:p w:rsidR="001C52BA" w:rsidRDefault="001C52BA">
                      <w:pPr>
                        <w:rPr>
                          <w:rFonts w:ascii="Microsoft YaHei Light" w:hAnsi="Microsoft YaHei Light"/>
                        </w:rPr>
                      </w:pPr>
                      <w:r>
                        <w:rPr>
                          <w:rFonts w:ascii="Microsoft YaHei Light" w:hAnsi="Microsoft YaHei Light"/>
                        </w:rPr>
                        <w:t>}</w:t>
                      </w:r>
                    </w:p>
                    <w:p w:rsidR="001C52BA" w:rsidRDefault="001C52BA">
                      <w:pPr>
                        <w:rPr>
                          <w:rFonts w:ascii="Microsoft YaHei Light" w:hAnsi="Microsoft YaHei Light"/>
                        </w:rPr>
                      </w:pPr>
                    </w:p>
                    <w:p w:rsidR="001C52BA" w:rsidRDefault="001C52BA">
                      <w:pPr>
                        <w:rPr>
                          <w:rFonts w:ascii="Microsoft YaHei Light" w:hAnsi="Microsoft YaHei Light" w:hint="eastAsia"/>
                        </w:rPr>
                      </w:pPr>
                      <w:r>
                        <w:rPr>
                          <w:rFonts w:ascii="Microsoft YaHei Light" w:hAnsi="Microsoft YaHei Light" w:hint="eastAsia"/>
                        </w:rPr>
                        <w:t>// Main process</w:t>
                      </w:r>
                    </w:p>
                    <w:p w:rsidR="001C52BA" w:rsidRDefault="001C52BA">
                      <w:pPr>
                        <w:rPr>
                          <w:rFonts w:ascii="Microsoft YaHei Light" w:hAnsi="Microsoft YaHei Light"/>
                        </w:rPr>
                      </w:pPr>
                      <w:r>
                        <w:rPr>
                          <w:rFonts w:ascii="Microsoft YaHei Light" w:hAnsi="Microsoft YaHei Light"/>
                        </w:rPr>
                        <w:t>int main() {</w:t>
                      </w:r>
                    </w:p>
                    <w:p w:rsidR="001C52BA" w:rsidRDefault="001C52BA">
                      <w:pPr>
                        <w:rPr>
                          <w:rFonts w:ascii="Microsoft YaHei Light" w:hAnsi="Microsoft YaHei Light"/>
                        </w:rPr>
                      </w:pPr>
                      <w:r>
                        <w:rPr>
                          <w:rFonts w:ascii="Microsoft YaHei Light" w:hAnsi="Microsoft YaHei Light"/>
                        </w:rPr>
                        <w:tab/>
                        <w:t>printf(“%d\n”, g() );</w:t>
                      </w:r>
                    </w:p>
                    <w:p w:rsidR="001C52BA" w:rsidRDefault="001C52BA">
                      <w:pPr>
                        <w:rPr>
                          <w:rFonts w:ascii="Microsoft YaHei Light" w:hAnsi="Microsoft YaHei Light"/>
                        </w:rPr>
                      </w:pPr>
                      <w:r>
                        <w:rPr>
                          <w:rFonts w:ascii="Microsoft YaHei Light" w:hAnsi="Microsoft YaHei Light"/>
                        </w:rPr>
                        <w:tab/>
                        <w:t>return 0;</w:t>
                      </w:r>
                    </w:p>
                    <w:p w:rsidR="001C52BA" w:rsidRPr="009660C7" w:rsidRDefault="001C52BA">
                      <w:pPr>
                        <w:rPr>
                          <w:rFonts w:ascii="Microsoft YaHei Light" w:hAnsi="Microsoft YaHei Light" w:hint="eastAsia"/>
                        </w:rPr>
                      </w:pPr>
                      <w:r>
                        <w:rPr>
                          <w:rFonts w:ascii="Microsoft YaHei Light" w:hAnsi="Microsoft YaHei Light"/>
                        </w:rPr>
                        <w:t>}</w:t>
                      </w:r>
                    </w:p>
                  </w:txbxContent>
                </v:textbox>
                <w10:wrap type="topAndBottom"/>
              </v:shape>
            </w:pict>
          </mc:Fallback>
        </mc:AlternateContent>
      </w:r>
    </w:p>
    <w:p w:rsidR="009660C7" w:rsidRDefault="009660C7" w:rsidP="001C52BA">
      <w:pPr>
        <w:ind w:left="840" w:firstLine="840"/>
      </w:pPr>
      <w:r>
        <w:t xml:space="preserve">In the case of </w:t>
      </w:r>
      <w:r w:rsidRPr="001C52BA">
        <w:rPr>
          <w:rFonts w:asciiTheme="majorHAnsi" w:hAnsiTheme="majorHAnsi" w:cstheme="majorHAnsi"/>
          <w:b/>
        </w:rPr>
        <w:t xml:space="preserve">Static </w:t>
      </w:r>
      <w:r w:rsidR="001C52BA" w:rsidRPr="001C52BA">
        <w:rPr>
          <w:rFonts w:asciiTheme="majorHAnsi" w:hAnsiTheme="majorHAnsi" w:cstheme="majorHAnsi"/>
          <w:b/>
        </w:rPr>
        <w:t>Scope</w:t>
      </w:r>
      <w:r>
        <w:t xml:space="preserve">, </w:t>
      </w:r>
      <w:r w:rsidR="001C52BA">
        <w:t xml:space="preserve">because of the Most Closely Nested Rule means the scope of a particular declaration is given by the most closely nested rule, </w:t>
      </w:r>
      <w:r>
        <w:t xml:space="preserve">the function f returns </w:t>
      </w:r>
      <w:r w:rsidR="001C52BA" w:rsidRPr="001C52BA">
        <w:rPr>
          <w:rFonts w:asciiTheme="majorHAnsi" w:hAnsiTheme="majorHAnsi" w:cstheme="majorHAnsi"/>
          <w:b/>
          <w:sz w:val="22"/>
        </w:rPr>
        <w:t>x = 10</w:t>
      </w:r>
      <w:r w:rsidR="001C52BA">
        <w:t xml:space="preserve"> which is initialized as global variable.</w:t>
      </w:r>
    </w:p>
    <w:p w:rsidR="001C52BA" w:rsidRDefault="001C52BA" w:rsidP="001C52BA">
      <w:r>
        <w:tab/>
      </w:r>
    </w:p>
    <w:p w:rsidR="001C52BA" w:rsidRPr="00873C79" w:rsidRDefault="001C52BA" w:rsidP="001C52BA">
      <w:pPr>
        <w:ind w:left="840" w:firstLine="840"/>
        <w:rPr>
          <w:rFonts w:hint="eastAsia"/>
        </w:rPr>
      </w:pPr>
      <w:r>
        <w:t xml:space="preserve">On the other hand, in the case of </w:t>
      </w:r>
      <w:r w:rsidRPr="001C52BA">
        <w:rPr>
          <w:rFonts w:asciiTheme="majorHAnsi" w:hAnsiTheme="majorHAnsi" w:cstheme="majorHAnsi"/>
          <w:b/>
        </w:rPr>
        <w:t>Dynamic Scope</w:t>
      </w:r>
      <w:r>
        <w:t xml:space="preserve">, the function f returns </w:t>
      </w:r>
      <w:r w:rsidRPr="001C52BA">
        <w:rPr>
          <w:rFonts w:asciiTheme="majorHAnsi" w:hAnsiTheme="majorHAnsi" w:cstheme="majorHAnsi"/>
          <w:b/>
          <w:sz w:val="22"/>
        </w:rPr>
        <w:t>x = 5</w:t>
      </w:r>
      <w:r>
        <w:t xml:space="preserve"> because in the specific function, it can references the local variables and all visible variables in all active subprograms. In this case, the process of function g() is not terminated yet while the execution of function f(), so at the return statement in the function f(), it references the value of x in the function g() which calls the function f().</w:t>
      </w:r>
    </w:p>
    <w:sectPr w:rsidR="001C52BA" w:rsidRPr="00873C79" w:rsidSect="00271938">
      <w:footerReference w:type="default" r:id="rId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2C53" w:rsidRDefault="00A12C53" w:rsidP="00271938">
      <w:r>
        <w:separator/>
      </w:r>
    </w:p>
  </w:endnote>
  <w:endnote w:type="continuationSeparator" w:id="0">
    <w:p w:rsidR="00A12C53" w:rsidRDefault="00A12C53" w:rsidP="00271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Microsoft YaHei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938" w:rsidRDefault="00A12C53">
    <w:pPr>
      <w:pStyle w:val="a5"/>
    </w:pPr>
    <w:sdt>
      <w:sdtPr>
        <w:alias w:val="タイトル"/>
        <w:tag w:val=""/>
        <w:id w:val="-2005960390"/>
        <w:placeholder>
          <w:docPart w:val="4C884779EF3944568124EC8B839C1C97"/>
        </w:placeholder>
        <w:dataBinding w:prefixMappings="xmlns:ns0='http://purl.org/dc/elements/1.1/' xmlns:ns1='http://schemas.openxmlformats.org/package/2006/metadata/core-properties' " w:xpath="/ns1:coreProperties[1]/ns0:title[1]" w:storeItemID="{6C3C8BC8-F283-45AE-878A-BAB7291924A1}"/>
        <w:text/>
      </w:sdtPr>
      <w:sdtEndPr/>
      <w:sdtContent>
        <w:r w:rsidR="00EC0DCD">
          <w:t xml:space="preserve">Language Processing Systems </w:t>
        </w:r>
        <w:r w:rsidR="004537AD">
          <w:t>Ex08</w:t>
        </w:r>
      </w:sdtContent>
    </w:sdt>
    <w:r w:rsidR="00D84874">
      <w:ptab w:relativeTo="margin" w:alignment="center" w:leader="none"/>
    </w:r>
    <w:r w:rsidR="00D84874">
      <w:fldChar w:fldCharType="begin"/>
    </w:r>
    <w:r w:rsidR="00D84874">
      <w:instrText>PAGE   \* MERGEFORMAT</w:instrText>
    </w:r>
    <w:r w:rsidR="00D84874">
      <w:fldChar w:fldCharType="separate"/>
    </w:r>
    <w:r w:rsidR="00111957">
      <w:rPr>
        <w:noProof/>
      </w:rPr>
      <w:t>3</w:t>
    </w:r>
    <w:r w:rsidR="00D84874">
      <w:fldChar w:fldCharType="end"/>
    </w:r>
    <w:r w:rsidR="00D84874">
      <w:ptab w:relativeTo="margin" w:alignment="right" w:leader="none"/>
    </w:r>
    <w:sdt>
      <w:sdtPr>
        <w:alias w:val="作成者"/>
        <w:tag w:val=""/>
        <w:id w:val="168768472"/>
        <w:placeholder>
          <w:docPart w:val="330A4266739C46C4A6D41E678D25B5BA"/>
        </w:placeholder>
        <w:dataBinding w:prefixMappings="xmlns:ns0='http://purl.org/dc/elements/1.1/' xmlns:ns1='http://schemas.openxmlformats.org/package/2006/metadata/core-properties' " w:xpath="/ns1:coreProperties[1]/ns0:creator[1]" w:storeItemID="{6C3C8BC8-F283-45AE-878A-BAB7291924A1}"/>
        <w:text/>
      </w:sdtPr>
      <w:sdtEndPr/>
      <w:sdtContent>
        <w:r w:rsidR="00D84874">
          <w:t>s1240234 Yuta Nemoto</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2C53" w:rsidRDefault="00A12C53" w:rsidP="00271938">
      <w:r>
        <w:separator/>
      </w:r>
    </w:p>
  </w:footnote>
  <w:footnote w:type="continuationSeparator" w:id="0">
    <w:p w:rsidR="00A12C53" w:rsidRDefault="00A12C53" w:rsidP="00271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E02CE"/>
    <w:multiLevelType w:val="hybridMultilevel"/>
    <w:tmpl w:val="E79C1298"/>
    <w:lvl w:ilvl="0" w:tplc="B7269D5C">
      <w:start w:val="1"/>
      <w:numFmt w:val="decimal"/>
      <w:lvlText w:val="%1."/>
      <w:lvlJc w:val="left"/>
      <w:pPr>
        <w:ind w:left="360" w:hanging="360"/>
      </w:pPr>
      <w:rPr>
        <w:rFonts w:hint="default"/>
        <w:color w:va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7E30C4B"/>
    <w:multiLevelType w:val="hybridMultilevel"/>
    <w:tmpl w:val="3AEE1EBE"/>
    <w:lvl w:ilvl="0" w:tplc="F9920B92">
      <w:numFmt w:val="bullet"/>
      <w:lvlText w:val="-"/>
      <w:lvlJc w:val="left"/>
      <w:pPr>
        <w:ind w:left="720" w:hanging="360"/>
      </w:pPr>
      <w:rPr>
        <w:rFonts w:ascii="Century" w:eastAsiaTheme="minorEastAsia" w:hAnsi="Century" w:cstheme="minorBidi"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2" w15:restartNumberingAfterBreak="0">
    <w:nsid w:val="19D825B5"/>
    <w:multiLevelType w:val="hybridMultilevel"/>
    <w:tmpl w:val="6BBC9BD6"/>
    <w:lvl w:ilvl="0" w:tplc="B3869A2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 w15:restartNumberingAfterBreak="0">
    <w:nsid w:val="207F681E"/>
    <w:multiLevelType w:val="hybridMultilevel"/>
    <w:tmpl w:val="99EC77E2"/>
    <w:lvl w:ilvl="0" w:tplc="B8705120">
      <w:numFmt w:val="bullet"/>
      <w:lvlText w:val="-"/>
      <w:lvlJc w:val="left"/>
      <w:pPr>
        <w:ind w:left="1560" w:hanging="360"/>
      </w:pPr>
      <w:rPr>
        <w:rFonts w:ascii="Century" w:eastAsiaTheme="minorEastAsia" w:hAnsi="Century" w:cstheme="minorBidi"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4" w15:restartNumberingAfterBreak="0">
    <w:nsid w:val="2FC553B7"/>
    <w:multiLevelType w:val="hybridMultilevel"/>
    <w:tmpl w:val="D2C8D10E"/>
    <w:lvl w:ilvl="0" w:tplc="CB94ABDE">
      <w:start w:val="1"/>
      <w:numFmt w:val="bullet"/>
      <w:lvlText w:val="・"/>
      <w:lvlJc w:val="left"/>
      <w:pPr>
        <w:ind w:left="720" w:hanging="360"/>
      </w:pPr>
      <w:rPr>
        <w:rFonts w:ascii="ＭＳ 明朝" w:eastAsia="ＭＳ 明朝" w:hAnsi="ＭＳ 明朝" w:cstheme="minorBidi"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5" w15:restartNumberingAfterBreak="0">
    <w:nsid w:val="2FE9377A"/>
    <w:multiLevelType w:val="hybridMultilevel"/>
    <w:tmpl w:val="C01EE210"/>
    <w:lvl w:ilvl="0" w:tplc="1354E8D4">
      <w:numFmt w:val="bullet"/>
      <w:lvlText w:val="・"/>
      <w:lvlJc w:val="left"/>
      <w:pPr>
        <w:ind w:left="1200" w:hanging="360"/>
      </w:pPr>
      <w:rPr>
        <w:rFonts w:ascii="ＭＳ 明朝" w:eastAsia="ＭＳ 明朝" w:hAnsi="ＭＳ 明朝"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6" w15:restartNumberingAfterBreak="0">
    <w:nsid w:val="3691225E"/>
    <w:multiLevelType w:val="hybridMultilevel"/>
    <w:tmpl w:val="29E6DA42"/>
    <w:lvl w:ilvl="0" w:tplc="0330B0E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7" w15:restartNumberingAfterBreak="0">
    <w:nsid w:val="39455BEB"/>
    <w:multiLevelType w:val="hybridMultilevel"/>
    <w:tmpl w:val="3EA0DAE4"/>
    <w:lvl w:ilvl="0" w:tplc="4B429114">
      <w:numFmt w:val="bullet"/>
      <w:lvlText w:val="-"/>
      <w:lvlJc w:val="left"/>
      <w:pPr>
        <w:ind w:left="1200" w:hanging="360"/>
      </w:pPr>
      <w:rPr>
        <w:rFonts w:ascii="Century" w:eastAsiaTheme="minorEastAsia" w:hAnsi="Century" w:cstheme="minorBidi"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8" w15:restartNumberingAfterBreak="0">
    <w:nsid w:val="481055F7"/>
    <w:multiLevelType w:val="hybridMultilevel"/>
    <w:tmpl w:val="02B2C738"/>
    <w:lvl w:ilvl="0" w:tplc="602001CA">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9" w15:restartNumberingAfterBreak="0">
    <w:nsid w:val="49F62443"/>
    <w:multiLevelType w:val="hybridMultilevel"/>
    <w:tmpl w:val="0A06E882"/>
    <w:lvl w:ilvl="0" w:tplc="D90EA7F6">
      <w:start w:val="1"/>
      <w:numFmt w:val="bullet"/>
      <w:lvlText w:val="・"/>
      <w:lvlJc w:val="left"/>
      <w:pPr>
        <w:ind w:left="720" w:hanging="360"/>
      </w:pPr>
      <w:rPr>
        <w:rFonts w:ascii="ＭＳ 明朝" w:eastAsia="ＭＳ 明朝" w:hAnsi="ＭＳ 明朝" w:cstheme="minorBidi"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0" w15:restartNumberingAfterBreak="0">
    <w:nsid w:val="4EF143A5"/>
    <w:multiLevelType w:val="hybridMultilevel"/>
    <w:tmpl w:val="F124A008"/>
    <w:lvl w:ilvl="0" w:tplc="6382D340">
      <w:start w:val="1"/>
      <w:numFmt w:val="bullet"/>
      <w:lvlText w:val="-"/>
      <w:lvlJc w:val="left"/>
      <w:pPr>
        <w:ind w:left="1080" w:hanging="360"/>
      </w:pPr>
      <w:rPr>
        <w:rFonts w:ascii="Century" w:eastAsiaTheme="minorEastAsia" w:hAnsi="Century" w:cstheme="minorBidi"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11" w15:restartNumberingAfterBreak="0">
    <w:nsid w:val="50F75D8A"/>
    <w:multiLevelType w:val="hybridMultilevel"/>
    <w:tmpl w:val="6742E76A"/>
    <w:lvl w:ilvl="0" w:tplc="3A34681C">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2" w15:restartNumberingAfterBreak="0">
    <w:nsid w:val="63A173B8"/>
    <w:multiLevelType w:val="hybridMultilevel"/>
    <w:tmpl w:val="53123E3C"/>
    <w:lvl w:ilvl="0" w:tplc="98FA1F2C">
      <w:start w:val="1"/>
      <w:numFmt w:val="bullet"/>
      <w:lvlText w:val="・"/>
      <w:lvlJc w:val="left"/>
      <w:pPr>
        <w:ind w:left="1080" w:hanging="360"/>
      </w:pPr>
      <w:rPr>
        <w:rFonts w:ascii="ＭＳ 明朝" w:eastAsia="ＭＳ 明朝" w:hAnsi="ＭＳ 明朝" w:cstheme="minorBidi" w:hint="eastAsia"/>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13" w15:restartNumberingAfterBreak="0">
    <w:nsid w:val="6B3524F6"/>
    <w:multiLevelType w:val="hybridMultilevel"/>
    <w:tmpl w:val="D06AF8E2"/>
    <w:lvl w:ilvl="0" w:tplc="97DEBD0A">
      <w:start w:val="1"/>
      <w:numFmt w:val="bullet"/>
      <w:lvlText w:val="-"/>
      <w:lvlJc w:val="left"/>
      <w:pPr>
        <w:ind w:left="1200" w:hanging="360"/>
      </w:pPr>
      <w:rPr>
        <w:rFonts w:ascii="Century" w:eastAsiaTheme="minorEastAsia" w:hAnsi="Century" w:cstheme="minorBidi"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4" w15:restartNumberingAfterBreak="0">
    <w:nsid w:val="731B1537"/>
    <w:multiLevelType w:val="hybridMultilevel"/>
    <w:tmpl w:val="8ABE150A"/>
    <w:lvl w:ilvl="0" w:tplc="DCCC0798">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5" w15:restartNumberingAfterBreak="0">
    <w:nsid w:val="7D34064C"/>
    <w:multiLevelType w:val="hybridMultilevel"/>
    <w:tmpl w:val="8C9015E6"/>
    <w:lvl w:ilvl="0" w:tplc="20443DD6">
      <w:start w:val="1"/>
      <w:numFmt w:val="bullet"/>
      <w:lvlText w:val="-"/>
      <w:lvlJc w:val="left"/>
      <w:pPr>
        <w:ind w:left="720" w:hanging="360"/>
      </w:pPr>
      <w:rPr>
        <w:rFonts w:ascii="Century" w:eastAsiaTheme="minorEastAsia" w:hAnsi="Century" w:cstheme="minorBidi"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num w:numId="1">
    <w:abstractNumId w:val="0"/>
  </w:num>
  <w:num w:numId="2">
    <w:abstractNumId w:val="9"/>
  </w:num>
  <w:num w:numId="3">
    <w:abstractNumId w:val="15"/>
  </w:num>
  <w:num w:numId="4">
    <w:abstractNumId w:val="4"/>
  </w:num>
  <w:num w:numId="5">
    <w:abstractNumId w:val="10"/>
  </w:num>
  <w:num w:numId="6">
    <w:abstractNumId w:val="6"/>
  </w:num>
  <w:num w:numId="7">
    <w:abstractNumId w:val="2"/>
  </w:num>
  <w:num w:numId="8">
    <w:abstractNumId w:val="12"/>
  </w:num>
  <w:num w:numId="9">
    <w:abstractNumId w:val="13"/>
  </w:num>
  <w:num w:numId="10">
    <w:abstractNumId w:val="1"/>
  </w:num>
  <w:num w:numId="11">
    <w:abstractNumId w:val="8"/>
  </w:num>
  <w:num w:numId="12">
    <w:abstractNumId w:val="7"/>
  </w:num>
  <w:num w:numId="13">
    <w:abstractNumId w:val="14"/>
  </w:num>
  <w:num w:numId="14">
    <w:abstractNumId w:val="11"/>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938"/>
    <w:rsid w:val="00011531"/>
    <w:rsid w:val="00061F40"/>
    <w:rsid w:val="00082793"/>
    <w:rsid w:val="000A2EF6"/>
    <w:rsid w:val="000B26C5"/>
    <w:rsid w:val="000C707D"/>
    <w:rsid w:val="000D423B"/>
    <w:rsid w:val="001029AF"/>
    <w:rsid w:val="00111957"/>
    <w:rsid w:val="00125226"/>
    <w:rsid w:val="00136713"/>
    <w:rsid w:val="00151112"/>
    <w:rsid w:val="00164D8C"/>
    <w:rsid w:val="001A461E"/>
    <w:rsid w:val="001C09D8"/>
    <w:rsid w:val="001C52BA"/>
    <w:rsid w:val="00207B96"/>
    <w:rsid w:val="00242D5D"/>
    <w:rsid w:val="00260E4D"/>
    <w:rsid w:val="00271938"/>
    <w:rsid w:val="002B17D5"/>
    <w:rsid w:val="002D28FA"/>
    <w:rsid w:val="002D73E0"/>
    <w:rsid w:val="002F4287"/>
    <w:rsid w:val="00344EF2"/>
    <w:rsid w:val="00360032"/>
    <w:rsid w:val="00360CDB"/>
    <w:rsid w:val="00362994"/>
    <w:rsid w:val="003C6D69"/>
    <w:rsid w:val="003E1B9A"/>
    <w:rsid w:val="00422B0C"/>
    <w:rsid w:val="00427832"/>
    <w:rsid w:val="004537AD"/>
    <w:rsid w:val="0045415A"/>
    <w:rsid w:val="004572FA"/>
    <w:rsid w:val="004C534C"/>
    <w:rsid w:val="00533769"/>
    <w:rsid w:val="00580DB4"/>
    <w:rsid w:val="00595619"/>
    <w:rsid w:val="00636B22"/>
    <w:rsid w:val="0076303B"/>
    <w:rsid w:val="00770AD3"/>
    <w:rsid w:val="007A5E3A"/>
    <w:rsid w:val="007F2993"/>
    <w:rsid w:val="00841223"/>
    <w:rsid w:val="008575DC"/>
    <w:rsid w:val="00873C79"/>
    <w:rsid w:val="008E01CE"/>
    <w:rsid w:val="00917714"/>
    <w:rsid w:val="009353E8"/>
    <w:rsid w:val="009660C7"/>
    <w:rsid w:val="009677AA"/>
    <w:rsid w:val="009A4B64"/>
    <w:rsid w:val="009E7F1D"/>
    <w:rsid w:val="00A12C53"/>
    <w:rsid w:val="00AC118F"/>
    <w:rsid w:val="00AC7E09"/>
    <w:rsid w:val="00B13EFA"/>
    <w:rsid w:val="00B2673F"/>
    <w:rsid w:val="00B33B9E"/>
    <w:rsid w:val="00CE67E4"/>
    <w:rsid w:val="00D2284F"/>
    <w:rsid w:val="00D23108"/>
    <w:rsid w:val="00D26ACB"/>
    <w:rsid w:val="00D66ADB"/>
    <w:rsid w:val="00D744D3"/>
    <w:rsid w:val="00D84874"/>
    <w:rsid w:val="00E01634"/>
    <w:rsid w:val="00EC0DCD"/>
    <w:rsid w:val="00EE1368"/>
    <w:rsid w:val="00F106C6"/>
    <w:rsid w:val="00F23F25"/>
    <w:rsid w:val="00F243F7"/>
    <w:rsid w:val="00F87B1E"/>
    <w:rsid w:val="00F87DC9"/>
    <w:rsid w:val="00FF3B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3E98A6C-D2A0-4288-A087-121E3B3E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1938"/>
    <w:pPr>
      <w:tabs>
        <w:tab w:val="center" w:pos="4252"/>
        <w:tab w:val="right" w:pos="8504"/>
      </w:tabs>
      <w:snapToGrid w:val="0"/>
    </w:pPr>
  </w:style>
  <w:style w:type="character" w:customStyle="1" w:styleId="a4">
    <w:name w:val="ヘッダー (文字)"/>
    <w:basedOn w:val="a0"/>
    <w:link w:val="a3"/>
    <w:uiPriority w:val="99"/>
    <w:rsid w:val="00271938"/>
  </w:style>
  <w:style w:type="paragraph" w:styleId="a5">
    <w:name w:val="footer"/>
    <w:basedOn w:val="a"/>
    <w:link w:val="a6"/>
    <w:uiPriority w:val="99"/>
    <w:unhideWhenUsed/>
    <w:rsid w:val="00271938"/>
    <w:pPr>
      <w:tabs>
        <w:tab w:val="center" w:pos="4252"/>
        <w:tab w:val="right" w:pos="8504"/>
      </w:tabs>
      <w:snapToGrid w:val="0"/>
    </w:pPr>
  </w:style>
  <w:style w:type="character" w:customStyle="1" w:styleId="a6">
    <w:name w:val="フッター (文字)"/>
    <w:basedOn w:val="a0"/>
    <w:link w:val="a5"/>
    <w:uiPriority w:val="99"/>
    <w:rsid w:val="00271938"/>
  </w:style>
  <w:style w:type="character" w:styleId="a7">
    <w:name w:val="Placeholder Text"/>
    <w:basedOn w:val="a0"/>
    <w:uiPriority w:val="99"/>
    <w:semiHidden/>
    <w:rsid w:val="00271938"/>
    <w:rPr>
      <w:color w:val="808080"/>
    </w:rPr>
  </w:style>
  <w:style w:type="paragraph" w:styleId="a8">
    <w:name w:val="List Paragraph"/>
    <w:basedOn w:val="a"/>
    <w:uiPriority w:val="34"/>
    <w:qFormat/>
    <w:rsid w:val="00D8487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2847218">
      <w:bodyDiv w:val="1"/>
      <w:marLeft w:val="0"/>
      <w:marRight w:val="0"/>
      <w:marTop w:val="0"/>
      <w:marBottom w:val="0"/>
      <w:divBdr>
        <w:top w:val="none" w:sz="0" w:space="0" w:color="auto"/>
        <w:left w:val="none" w:sz="0" w:space="0" w:color="auto"/>
        <w:bottom w:val="none" w:sz="0" w:space="0" w:color="auto"/>
        <w:right w:val="none" w:sz="0" w:space="0" w:color="auto"/>
      </w:divBdr>
      <w:divsChild>
        <w:div w:id="1027289483">
          <w:marLeft w:val="0"/>
          <w:marRight w:val="0"/>
          <w:marTop w:val="0"/>
          <w:marBottom w:val="0"/>
          <w:divBdr>
            <w:top w:val="none" w:sz="0" w:space="0" w:color="auto"/>
            <w:left w:val="none" w:sz="0" w:space="0" w:color="auto"/>
            <w:bottom w:val="none" w:sz="0" w:space="0" w:color="auto"/>
            <w:right w:val="none" w:sz="0" w:space="0" w:color="auto"/>
          </w:divBdr>
        </w:div>
        <w:div w:id="940718215">
          <w:marLeft w:val="0"/>
          <w:marRight w:val="0"/>
          <w:marTop w:val="0"/>
          <w:marBottom w:val="0"/>
          <w:divBdr>
            <w:top w:val="none" w:sz="0" w:space="0" w:color="auto"/>
            <w:left w:val="none" w:sz="0" w:space="0" w:color="auto"/>
            <w:bottom w:val="none" w:sz="0" w:space="0" w:color="auto"/>
            <w:right w:val="none" w:sz="0" w:space="0" w:color="auto"/>
          </w:divBdr>
        </w:div>
        <w:div w:id="935133887">
          <w:marLeft w:val="0"/>
          <w:marRight w:val="0"/>
          <w:marTop w:val="0"/>
          <w:marBottom w:val="0"/>
          <w:divBdr>
            <w:top w:val="none" w:sz="0" w:space="0" w:color="auto"/>
            <w:left w:val="none" w:sz="0" w:space="0" w:color="auto"/>
            <w:bottom w:val="none" w:sz="0" w:space="0" w:color="auto"/>
            <w:right w:val="none" w:sz="0" w:space="0" w:color="auto"/>
          </w:divBdr>
        </w:div>
        <w:div w:id="1444495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C884779EF3944568124EC8B839C1C97"/>
        <w:category>
          <w:name w:val="全般"/>
          <w:gallery w:val="placeholder"/>
        </w:category>
        <w:types>
          <w:type w:val="bbPlcHdr"/>
        </w:types>
        <w:behaviors>
          <w:behavior w:val="content"/>
        </w:behaviors>
        <w:guid w:val="{560A00AB-1891-404A-B83A-B64C044CE943}"/>
      </w:docPartPr>
      <w:docPartBody>
        <w:p w:rsidR="00AC3D1A" w:rsidRDefault="005044E4">
          <w:r w:rsidRPr="003B6647">
            <w:rPr>
              <w:rStyle w:val="a3"/>
              <w:rFonts w:hint="eastAsia"/>
            </w:rPr>
            <w:t>[</w:t>
          </w:r>
          <w:r w:rsidRPr="003B6647">
            <w:rPr>
              <w:rStyle w:val="a3"/>
              <w:rFonts w:hint="eastAsia"/>
            </w:rPr>
            <w:t>タイトル</w:t>
          </w:r>
          <w:r w:rsidRPr="003B6647">
            <w:rPr>
              <w:rStyle w:val="a3"/>
              <w:rFonts w:hint="eastAsia"/>
            </w:rPr>
            <w:t>]</w:t>
          </w:r>
        </w:p>
      </w:docPartBody>
    </w:docPart>
    <w:docPart>
      <w:docPartPr>
        <w:name w:val="330A4266739C46C4A6D41E678D25B5BA"/>
        <w:category>
          <w:name w:val="全般"/>
          <w:gallery w:val="placeholder"/>
        </w:category>
        <w:types>
          <w:type w:val="bbPlcHdr"/>
        </w:types>
        <w:behaviors>
          <w:behavior w:val="content"/>
        </w:behaviors>
        <w:guid w:val="{B1479599-D9E2-4D83-83C0-13B251A9849A}"/>
      </w:docPartPr>
      <w:docPartBody>
        <w:p w:rsidR="00AC3D1A" w:rsidRDefault="005044E4">
          <w:r w:rsidRPr="003B6647">
            <w:rPr>
              <w:rStyle w:val="a3"/>
              <w:rFonts w:hint="eastAsia"/>
            </w:rPr>
            <w:t>[</w:t>
          </w:r>
          <w:r w:rsidRPr="003B6647">
            <w:rPr>
              <w:rStyle w:val="a3"/>
              <w:rFonts w:hint="eastAsia"/>
            </w:rPr>
            <w:t>作成者</w:t>
          </w:r>
          <w:r w:rsidRPr="003B6647">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Microsoft YaHei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4E4"/>
    <w:rsid w:val="00101F3D"/>
    <w:rsid w:val="00415E33"/>
    <w:rsid w:val="004F5E89"/>
    <w:rsid w:val="005044E4"/>
    <w:rsid w:val="00567015"/>
    <w:rsid w:val="005946BD"/>
    <w:rsid w:val="00650205"/>
    <w:rsid w:val="007F511C"/>
    <w:rsid w:val="008E0CE0"/>
    <w:rsid w:val="009A748B"/>
    <w:rsid w:val="00A54750"/>
    <w:rsid w:val="00AC3D1A"/>
    <w:rsid w:val="00BB6BFA"/>
    <w:rsid w:val="00DF67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44E4"/>
    <w:pPr>
      <w:widowControl w:val="0"/>
      <w:jc w:val="both"/>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044E4"/>
    <w:rPr>
      <w:color w:val="808080"/>
    </w:rPr>
  </w:style>
  <w:style w:type="paragraph" w:customStyle="1" w:styleId="8C6DFA348BF547E09C8EB8D267F4133A">
    <w:name w:val="8C6DFA348BF547E09C8EB8D267F4133A"/>
    <w:rsid w:val="005044E4"/>
    <w:pPr>
      <w:widowControl w:val="0"/>
      <w:jc w:val="both"/>
    </w:pPr>
  </w:style>
  <w:style w:type="paragraph" w:customStyle="1" w:styleId="4DD028D0C5494A8FAE870447CF0CB81C">
    <w:name w:val="4DD028D0C5494A8FAE870447CF0CB81C"/>
    <w:rsid w:val="005044E4"/>
    <w:pPr>
      <w:widowControl w:val="0"/>
      <w:jc w:val="both"/>
    </w:pPr>
  </w:style>
  <w:style w:type="paragraph" w:customStyle="1" w:styleId="99646FA2DA1748929B427ABD15232EF2">
    <w:name w:val="99646FA2DA1748929B427ABD15232EF2"/>
    <w:rsid w:val="005044E4"/>
    <w:pPr>
      <w:widowControl w:val="0"/>
      <w:jc w:val="both"/>
    </w:pPr>
  </w:style>
  <w:style w:type="paragraph" w:customStyle="1" w:styleId="C437796E0FF84FA6B40085BA0AF787EF">
    <w:name w:val="C437796E0FF84FA6B40085BA0AF787EF"/>
    <w:rsid w:val="005044E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DCF93-573B-4B8B-99FE-F00AB428B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3</Pages>
  <Words>436</Words>
  <Characters>2490</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Language Processing Systems Ex08</vt:lpstr>
    </vt:vector>
  </TitlesOfParts>
  <Company/>
  <LinksUpToDate>false</LinksUpToDate>
  <CharactersWithSpaces>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Language Processing Systems Ex08</dc:title>
  <dc:subject/>
  <dc:creator>s1240234 Yuta Nemoto</dc:creator>
  <cp:keywords/>
  <dc:description/>
  <cp:lastModifiedBy>根本 優太</cp:lastModifiedBy>
  <cp:revision>7</cp:revision>
  <cp:lastPrinted>2018-11-04T13:20:00Z</cp:lastPrinted>
  <dcterms:created xsi:type="dcterms:W3CDTF">2018-11-01T06:10:00Z</dcterms:created>
  <dcterms:modified xsi:type="dcterms:W3CDTF">2018-11-04T13:20:00Z</dcterms:modified>
</cp:coreProperties>
</file>