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9B8A" w14:textId="21E2E75D" w:rsidR="00AE6001" w:rsidRDefault="00837BCE" w:rsidP="00837BCE">
      <w:pPr>
        <w:jc w:val="center"/>
        <w:rPr>
          <w:lang w:val="en-US"/>
        </w:rPr>
      </w:pPr>
      <w:r w:rsidRPr="00837BCE">
        <w:rPr>
          <w:highlight w:val="yellow"/>
          <w:lang w:val="en-US"/>
        </w:rPr>
        <w:t>Day-9</w:t>
      </w:r>
    </w:p>
    <w:p w14:paraId="18D29801" w14:textId="621E2133" w:rsidR="00837BCE" w:rsidRDefault="00837BCE" w:rsidP="00837BCE">
      <w:pPr>
        <w:jc w:val="center"/>
        <w:rPr>
          <w:lang w:val="en-US"/>
        </w:rPr>
      </w:pPr>
    </w:p>
    <w:p w14:paraId="38EC7C44" w14:textId="63681544" w:rsidR="00837BCE" w:rsidRDefault="00837BCE" w:rsidP="00837BCE">
      <w:pPr>
        <w:jc w:val="center"/>
        <w:rPr>
          <w:lang w:val="en-US"/>
        </w:rPr>
      </w:pPr>
    </w:p>
    <w:p w14:paraId="5CBEAD35" w14:textId="06B6954E" w:rsidR="00DE4A94" w:rsidRPr="00C72B65" w:rsidRDefault="00DE4A94" w:rsidP="00DE4A94">
      <w:pPr>
        <w:pStyle w:val="NormalWeb"/>
        <w:numPr>
          <w:ilvl w:val="0"/>
          <w:numId w:val="1"/>
        </w:numPr>
        <w:rPr>
          <w:rFonts w:ascii="SymbolMT" w:hAnsi="SymbolMT"/>
          <w:sz w:val="22"/>
          <w:szCs w:val="22"/>
        </w:rPr>
      </w:pPr>
      <w:r>
        <w:rPr>
          <w:rFonts w:ascii="ArialMT" w:hAnsi="ArialMT"/>
        </w:rPr>
        <w:t xml:space="preserve">Polymorphism </w:t>
      </w:r>
    </w:p>
    <w:p w14:paraId="4081F364" w14:textId="77777777" w:rsidR="00C72B65" w:rsidRPr="00C72B65" w:rsidRDefault="00C72B65" w:rsidP="00C72B65">
      <w:pPr>
        <w:pStyle w:val="ListParagraph"/>
        <w:numPr>
          <w:ilvl w:val="0"/>
          <w:numId w:val="1"/>
        </w:numPr>
        <w:shd w:val="clear" w:color="auto" w:fill="FFFFFF"/>
        <w:spacing w:after="120" w:line="600" w:lineRule="atLeast"/>
        <w:outlineLvl w:val="1"/>
        <w:rPr>
          <w:rFonts w:ascii="Times New Roman" w:eastAsia="Times New Roman" w:hAnsi="Times New Roman" w:cs="Times New Roman"/>
          <w:b/>
          <w:bCs/>
          <w:color w:val="222222"/>
          <w:sz w:val="28"/>
          <w:szCs w:val="28"/>
          <w:lang w:eastAsia="en-GB"/>
        </w:rPr>
      </w:pPr>
      <w:r w:rsidRPr="00C72B65">
        <w:rPr>
          <w:rFonts w:ascii="Times New Roman" w:eastAsia="Times New Roman" w:hAnsi="Times New Roman" w:cs="Times New Roman"/>
          <w:b/>
          <w:bCs/>
          <w:color w:val="222222"/>
          <w:sz w:val="28"/>
          <w:szCs w:val="28"/>
          <w:lang w:eastAsia="en-GB"/>
        </w:rPr>
        <w:t>What is Polymorphism in Java?</w:t>
      </w:r>
    </w:p>
    <w:p w14:paraId="54631B38" w14:textId="77777777" w:rsidR="00C72B65" w:rsidRPr="00C72B65" w:rsidRDefault="00C72B65" w:rsidP="00C72B65">
      <w:pPr>
        <w:pStyle w:val="ListParagraph"/>
        <w:shd w:val="clear" w:color="auto" w:fill="FFFFFF"/>
        <w:rPr>
          <w:rFonts w:ascii="Times New Roman" w:eastAsia="Times New Roman" w:hAnsi="Times New Roman" w:cs="Times New Roman"/>
          <w:color w:val="222222"/>
          <w:sz w:val="28"/>
          <w:szCs w:val="28"/>
          <w:lang w:eastAsia="en-GB"/>
        </w:rPr>
      </w:pPr>
      <w:r w:rsidRPr="00C72B65">
        <w:rPr>
          <w:rFonts w:ascii="Times New Roman" w:eastAsia="Times New Roman" w:hAnsi="Times New Roman" w:cs="Times New Roman"/>
          <w:b/>
          <w:bCs/>
          <w:color w:val="222222"/>
          <w:sz w:val="28"/>
          <w:szCs w:val="28"/>
          <w:lang w:eastAsia="en-GB"/>
        </w:rPr>
        <w:t>Polymorphism</w:t>
      </w:r>
      <w:r w:rsidRPr="00C72B65">
        <w:rPr>
          <w:rFonts w:ascii="Times New Roman" w:eastAsia="Times New Roman" w:hAnsi="Times New Roman" w:cs="Times New Roman"/>
          <w:color w:val="222222"/>
          <w:sz w:val="28"/>
          <w:szCs w:val="28"/>
          <w:lang w:eastAsia="en-GB"/>
        </w:rPr>
        <w:t> in Java occurs when there are one or more classes or objects related to each other by inheritance. It is the ability of an object to take many forms. Inheritance lets users inherit attributes and methods, and polymorphism uses these methods to perform different tasks. So, the goal is communication, but the approach is different.</w:t>
      </w:r>
    </w:p>
    <w:p w14:paraId="791826A8" w14:textId="719421DF" w:rsidR="00C72B65" w:rsidRDefault="00C72B65" w:rsidP="00C72B65">
      <w:pPr>
        <w:pStyle w:val="ListParagraph"/>
        <w:shd w:val="clear" w:color="auto" w:fill="FFFFFF"/>
        <w:spacing w:after="100" w:afterAutospacing="1"/>
        <w:rPr>
          <w:rFonts w:ascii="Times New Roman" w:eastAsia="Times New Roman" w:hAnsi="Times New Roman" w:cs="Times New Roman"/>
          <w:color w:val="222222"/>
          <w:sz w:val="28"/>
          <w:szCs w:val="28"/>
          <w:lang w:eastAsia="en-GB"/>
        </w:rPr>
      </w:pPr>
      <w:r w:rsidRPr="00C72B65">
        <w:rPr>
          <w:rFonts w:ascii="Times New Roman" w:eastAsia="Times New Roman" w:hAnsi="Times New Roman" w:cs="Times New Roman"/>
          <w:color w:val="222222"/>
          <w:sz w:val="28"/>
          <w:szCs w:val="28"/>
          <w:lang w:eastAsia="en-GB"/>
        </w:rPr>
        <w:t>For example, you have a smartphone for communication. The communication mode you choose could be anything. It can be a call, a text message, a picture message, mail, etc. So, the goal is common that is communication, but their approach is different. This is called </w:t>
      </w:r>
      <w:r w:rsidRPr="00C72B65">
        <w:rPr>
          <w:rFonts w:ascii="Times New Roman" w:eastAsia="Times New Roman" w:hAnsi="Times New Roman" w:cs="Times New Roman"/>
          <w:b/>
          <w:bCs/>
          <w:color w:val="222222"/>
          <w:sz w:val="28"/>
          <w:szCs w:val="28"/>
          <w:lang w:eastAsia="en-GB"/>
        </w:rPr>
        <w:t>Polymorphism.</w:t>
      </w:r>
      <w:r w:rsidRPr="00C72B65">
        <w:rPr>
          <w:rFonts w:ascii="Times New Roman" w:eastAsia="Times New Roman" w:hAnsi="Times New Roman" w:cs="Times New Roman"/>
          <w:color w:val="222222"/>
          <w:sz w:val="28"/>
          <w:szCs w:val="28"/>
          <w:lang w:eastAsia="en-GB"/>
        </w:rPr>
        <w:t> Now, we will learn Polymorphism in Java with example.</w:t>
      </w:r>
    </w:p>
    <w:p w14:paraId="5AE4685D" w14:textId="23283142" w:rsidR="00C72B65" w:rsidRDefault="00C72B65" w:rsidP="00C72B65">
      <w:pPr>
        <w:pStyle w:val="ListParagraph"/>
        <w:shd w:val="clear" w:color="auto" w:fill="FFFFFF"/>
        <w:spacing w:after="100" w:afterAutospacing="1"/>
        <w:rPr>
          <w:rFonts w:ascii="Times New Roman" w:eastAsia="Times New Roman" w:hAnsi="Times New Roman" w:cs="Times New Roman"/>
          <w:color w:val="222222"/>
          <w:sz w:val="28"/>
          <w:szCs w:val="28"/>
          <w:lang w:eastAsia="en-GB"/>
        </w:rPr>
      </w:pPr>
    </w:p>
    <w:p w14:paraId="09A804C2" w14:textId="77777777" w:rsidR="00C72B65" w:rsidRDefault="00C72B65" w:rsidP="00C72B65">
      <w:pPr>
        <w:pStyle w:val="ListParagraph"/>
        <w:shd w:val="clear" w:color="auto" w:fill="FFFFFF"/>
        <w:spacing w:after="100" w:afterAutospacing="1"/>
        <w:rPr>
          <w:rFonts w:ascii="Times New Roman" w:eastAsia="Times New Roman" w:hAnsi="Times New Roman" w:cs="Times New Roman"/>
          <w:color w:val="222222"/>
          <w:sz w:val="28"/>
          <w:szCs w:val="28"/>
          <w:lang w:eastAsia="en-GB"/>
        </w:rPr>
      </w:pPr>
    </w:p>
    <w:p w14:paraId="584CA93C" w14:textId="3150F3DC" w:rsidR="00C72B65" w:rsidRPr="00C72B65" w:rsidRDefault="00C72B65" w:rsidP="00C72B65">
      <w:pPr>
        <w:pStyle w:val="ListParagraph"/>
        <w:shd w:val="clear" w:color="auto" w:fill="FFFFFF"/>
        <w:spacing w:after="100" w:afterAutospacing="1"/>
        <w:rPr>
          <w:rFonts w:ascii="Times New Roman" w:eastAsia="Times New Roman" w:hAnsi="Times New Roman" w:cs="Times New Roman"/>
          <w:b/>
          <w:bCs/>
          <w:color w:val="222222"/>
          <w:sz w:val="28"/>
          <w:szCs w:val="28"/>
          <w:lang w:eastAsia="en-GB"/>
        </w:rPr>
      </w:pPr>
      <w:r w:rsidRPr="00C72B65">
        <w:rPr>
          <w:rFonts w:ascii="Times New Roman" w:eastAsia="Times New Roman" w:hAnsi="Times New Roman" w:cs="Times New Roman"/>
          <w:b/>
          <w:bCs/>
          <w:color w:val="222222"/>
          <w:sz w:val="28"/>
          <w:szCs w:val="28"/>
          <w:lang w:eastAsia="en-GB"/>
        </w:rPr>
        <w:t>Java Polymorphism in OOPs with Example</w:t>
      </w:r>
    </w:p>
    <w:p w14:paraId="10054C39" w14:textId="77777777" w:rsidR="00C72B65" w:rsidRPr="00C72B65" w:rsidRDefault="00C72B65" w:rsidP="00C72B65">
      <w:pPr>
        <w:pStyle w:val="ListParagraph"/>
        <w:shd w:val="clear" w:color="auto" w:fill="FFFFFF"/>
        <w:spacing w:after="100" w:afterAutospacing="1"/>
        <w:rPr>
          <w:rFonts w:ascii="Times New Roman" w:eastAsia="Times New Roman" w:hAnsi="Times New Roman" w:cs="Times New Roman"/>
          <w:color w:val="222222"/>
          <w:sz w:val="28"/>
          <w:szCs w:val="28"/>
          <w:lang w:eastAsia="en-GB"/>
        </w:rPr>
      </w:pPr>
      <w:r w:rsidRPr="00C72B65">
        <w:rPr>
          <w:rFonts w:ascii="Times New Roman" w:eastAsia="Times New Roman" w:hAnsi="Times New Roman" w:cs="Times New Roman"/>
          <w:color w:val="222222"/>
          <w:sz w:val="28"/>
          <w:szCs w:val="28"/>
          <w:lang w:eastAsia="en-GB"/>
        </w:rPr>
        <w:t>We have one parent class, ‘Account’ with function of deposit and withdraw. Account has 2 child classes</w:t>
      </w:r>
    </w:p>
    <w:p w14:paraId="3649EFFD" w14:textId="77777777" w:rsidR="00C72B65" w:rsidRPr="00C72B65" w:rsidRDefault="00C72B65" w:rsidP="00C72B65">
      <w:pPr>
        <w:pStyle w:val="ListParagraph"/>
        <w:shd w:val="clear" w:color="auto" w:fill="FFFFFF"/>
        <w:spacing w:after="100" w:afterAutospacing="1"/>
        <w:rPr>
          <w:rFonts w:ascii="Times New Roman" w:eastAsia="Times New Roman" w:hAnsi="Times New Roman" w:cs="Times New Roman"/>
          <w:color w:val="222222"/>
          <w:sz w:val="28"/>
          <w:szCs w:val="28"/>
          <w:lang w:eastAsia="en-GB"/>
        </w:rPr>
      </w:pPr>
    </w:p>
    <w:p w14:paraId="57F66892" w14:textId="150C4D84" w:rsidR="00C72B65" w:rsidRDefault="00C72B65" w:rsidP="00C72B65">
      <w:pPr>
        <w:pStyle w:val="ListParagraph"/>
        <w:shd w:val="clear" w:color="auto" w:fill="FFFFFF"/>
        <w:spacing w:after="100" w:afterAutospacing="1"/>
        <w:rPr>
          <w:rFonts w:ascii="Times New Roman" w:eastAsia="Times New Roman" w:hAnsi="Times New Roman" w:cs="Times New Roman"/>
          <w:color w:val="222222"/>
          <w:sz w:val="28"/>
          <w:szCs w:val="28"/>
          <w:lang w:eastAsia="en-GB"/>
        </w:rPr>
      </w:pPr>
      <w:r w:rsidRPr="00C72B65">
        <w:rPr>
          <w:rFonts w:ascii="Times New Roman" w:eastAsia="Times New Roman" w:hAnsi="Times New Roman" w:cs="Times New Roman"/>
          <w:color w:val="222222"/>
          <w:sz w:val="28"/>
          <w:szCs w:val="28"/>
          <w:lang w:eastAsia="en-GB"/>
        </w:rPr>
        <w:t>The operation of deposit and withdraw is same for Saving and Checking accounts. So the inherited methods from Account class will work.</w:t>
      </w:r>
    </w:p>
    <w:p w14:paraId="14067A20" w14:textId="5787E7CE" w:rsidR="00C72B65" w:rsidRDefault="00C72B65" w:rsidP="00C72B65">
      <w:pPr>
        <w:pStyle w:val="ListParagraph"/>
        <w:shd w:val="clear" w:color="auto" w:fill="FFFFFF"/>
        <w:spacing w:after="100" w:afterAutospacing="1"/>
        <w:rPr>
          <w:rFonts w:ascii="Times New Roman" w:eastAsia="Times New Roman" w:hAnsi="Times New Roman" w:cs="Times New Roman"/>
          <w:color w:val="222222"/>
          <w:sz w:val="28"/>
          <w:szCs w:val="28"/>
          <w:lang w:eastAsia="en-GB"/>
        </w:rPr>
      </w:pPr>
    </w:p>
    <w:p w14:paraId="621CDF2B" w14:textId="4743D373" w:rsidR="00C72B65" w:rsidRDefault="00C72B65" w:rsidP="00C72B65">
      <w:pPr>
        <w:shd w:val="clear" w:color="auto" w:fill="FFFFFF"/>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"https://www.guru99.com/images/java/052016_0651_JavaInherit11.jpg"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011B993E" wp14:editId="6FC9C163">
            <wp:extent cx="4068661" cy="1922088"/>
            <wp:effectExtent l="0" t="0" r="0" b="0"/>
            <wp:docPr id="5" name="Picture 5"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olymorphism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7259" cy="1935598"/>
                    </a:xfrm>
                    <a:prstGeom prst="rect">
                      <a:avLst/>
                    </a:prstGeom>
                    <a:noFill/>
                    <a:ln>
                      <a:noFill/>
                    </a:ln>
                  </pic:spPr>
                </pic:pic>
              </a:graphicData>
            </a:graphic>
          </wp:inline>
        </w:drawing>
      </w:r>
      <w:r>
        <w:rPr>
          <w:rFonts w:ascii="Source Sans Pro" w:hAnsi="Source Sans Pro"/>
          <w:color w:val="222222"/>
          <w:sz w:val="27"/>
          <w:szCs w:val="27"/>
        </w:rPr>
        <w:fldChar w:fldCharType="end"/>
      </w:r>
    </w:p>
    <w:p w14:paraId="4B7DE587" w14:textId="77777777" w:rsidR="00C72B65" w:rsidRDefault="00C72B65" w:rsidP="00C72B65">
      <w:pPr>
        <w:pStyle w:val="imgcaption"/>
        <w:shd w:val="clear" w:color="auto" w:fill="FFFFFF"/>
        <w:spacing w:before="0" w:beforeAutospacing="0" w:after="0" w:afterAutospacing="0"/>
        <w:jc w:val="center"/>
        <w:rPr>
          <w:rFonts w:ascii="Source Sans Pro" w:hAnsi="Source Sans Pro"/>
          <w:color w:val="222222"/>
          <w:sz w:val="27"/>
          <w:szCs w:val="27"/>
        </w:rPr>
      </w:pPr>
    </w:p>
    <w:p w14:paraId="08AA50DD" w14:textId="2A0CE36F" w:rsidR="00C72B65" w:rsidRDefault="00C72B65" w:rsidP="00C72B65">
      <w:pPr>
        <w:pStyle w:val="imgcaption"/>
        <w:shd w:val="clear" w:color="auto" w:fill="FFFFFF"/>
        <w:spacing w:before="0" w:beforeAutospacing="0" w:after="0" w:afterAutospacing="0"/>
        <w:jc w:val="center"/>
        <w:rPr>
          <w:rFonts w:ascii="Source Sans Pro" w:hAnsi="Source Sans Pro"/>
          <w:color w:val="222222"/>
          <w:sz w:val="27"/>
          <w:szCs w:val="27"/>
        </w:rPr>
      </w:pPr>
      <w:r>
        <w:rPr>
          <w:rFonts w:ascii="Source Sans Pro" w:hAnsi="Source Sans Pro"/>
          <w:color w:val="222222"/>
          <w:sz w:val="27"/>
          <w:szCs w:val="27"/>
        </w:rPr>
        <w:t>Java Polymorphism Example</w:t>
      </w:r>
    </w:p>
    <w:p w14:paraId="08ECD267" w14:textId="77777777" w:rsidR="00C72B65" w:rsidRDefault="00C72B65" w:rsidP="00C72B6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lastRenderedPageBreak/>
        <w:t>Change in Software Requirement</w:t>
      </w:r>
    </w:p>
    <w:p w14:paraId="00508207" w14:textId="77777777" w:rsidR="00C72B65" w:rsidRDefault="00C72B65" w:rsidP="00C72B6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is a change in the requirement specification, something that is so common in the software industry. You are supposed to add functionality privileged Banking Account with Overdraft Facility.</w:t>
      </w:r>
    </w:p>
    <w:p w14:paraId="2B98FA65" w14:textId="77777777" w:rsidR="00C72B65" w:rsidRDefault="00C72B65" w:rsidP="00C72B6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a background, overdraft is a facility where you can withdraw an amount more than available the balance in your account.</w:t>
      </w:r>
    </w:p>
    <w:p w14:paraId="26CAC2D8" w14:textId="37DB3B78" w:rsidR="00C72B65" w:rsidRDefault="00C72B65" w:rsidP="00C72B6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So, withdraw method for privileged needs to implemented afresh. But you do not change the tested piece of code in Savings and Checking account. This is advantage of OOPS</w:t>
      </w:r>
    </w:p>
    <w:p w14:paraId="708532BF" w14:textId="77777777" w:rsidR="00C72B65" w:rsidRDefault="00C72B65" w:rsidP="00C72B65">
      <w:pPr>
        <w:pStyle w:val="NormalWeb"/>
        <w:shd w:val="clear" w:color="auto" w:fill="FFFFFF"/>
        <w:spacing w:before="0" w:beforeAutospacing="0"/>
        <w:rPr>
          <w:rFonts w:ascii="Source Sans Pro" w:hAnsi="Source Sans Pro"/>
          <w:color w:val="222222"/>
          <w:sz w:val="27"/>
          <w:szCs w:val="27"/>
        </w:rPr>
      </w:pPr>
    </w:p>
    <w:p w14:paraId="2060621A" w14:textId="1D5CF3D8" w:rsidR="00C72B65" w:rsidRPr="00C72B65" w:rsidRDefault="00C72B65" w:rsidP="00C72B65">
      <w:pPr>
        <w:pStyle w:val="NormalWeb"/>
        <w:shd w:val="clear" w:color="auto" w:fill="FFFFFF"/>
        <w:spacing w:before="0" w:beforeAutospacing="0"/>
        <w:jc w:val="center"/>
        <w:rPr>
          <w:rStyle w:val="Strong"/>
          <w:rFonts w:ascii="Source Sans Pro" w:hAnsi="Source Sans Pro"/>
          <w:b w:val="0"/>
          <w:bCs w:val="0"/>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"https://www.guru99.com/images/java/Poly3.png"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1AD27F25" wp14:editId="028EF663">
            <wp:extent cx="4254198" cy="1328671"/>
            <wp:effectExtent l="0" t="0" r="635" b="5080"/>
            <wp:docPr id="4" name="Picture 4"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Polymorphism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2335" cy="1337459"/>
                    </a:xfrm>
                    <a:prstGeom prst="rect">
                      <a:avLst/>
                    </a:prstGeom>
                    <a:noFill/>
                    <a:ln>
                      <a:noFill/>
                    </a:ln>
                  </pic:spPr>
                </pic:pic>
              </a:graphicData>
            </a:graphic>
          </wp:inline>
        </w:drawing>
      </w:r>
      <w:r>
        <w:rPr>
          <w:rFonts w:ascii="Source Sans Pro" w:hAnsi="Source Sans Pro"/>
          <w:color w:val="222222"/>
          <w:sz w:val="27"/>
          <w:szCs w:val="27"/>
        </w:rPr>
        <w:fldChar w:fldCharType="end"/>
      </w:r>
    </w:p>
    <w:p w14:paraId="14427DE2" w14:textId="418EDA7A" w:rsidR="00C72B65" w:rsidRDefault="00C72B65" w:rsidP="00C72B65">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1)</w:t>
      </w:r>
      <w:r>
        <w:rPr>
          <w:rFonts w:ascii="Source Sans Pro" w:hAnsi="Source Sans Pro"/>
          <w:color w:val="222222"/>
          <w:sz w:val="27"/>
          <w:szCs w:val="27"/>
        </w:rPr>
        <w:t> Such that when the “withdrawn” method for saving account is called a method from parent account class is executed</w:t>
      </w:r>
    </w:p>
    <w:p w14:paraId="55E40FA2" w14:textId="15241F4F" w:rsidR="00C72B65" w:rsidRDefault="00C72B65" w:rsidP="00C72B6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fldChar w:fldCharType="begin"/>
      </w:r>
      <w:r>
        <w:rPr>
          <w:rFonts w:ascii="Source Sans Pro" w:hAnsi="Source Sans Pro"/>
          <w:color w:val="222222"/>
          <w:sz w:val="27"/>
          <w:szCs w:val="27"/>
        </w:rPr>
        <w:instrText xml:space="preserve"> INCLUDEPICTURE "https://www.guru99.com/images/java/052016_0651_JavaInherit13.jpg"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18647AF2" wp14:editId="67D2CF05">
            <wp:extent cx="2287719" cy="2162257"/>
            <wp:effectExtent l="0" t="0" r="0" b="0"/>
            <wp:docPr id="3" name="Picture 3"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Polymorphism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2350" cy="2185537"/>
                    </a:xfrm>
                    <a:prstGeom prst="rect">
                      <a:avLst/>
                    </a:prstGeom>
                    <a:noFill/>
                    <a:ln>
                      <a:noFill/>
                    </a:ln>
                  </pic:spPr>
                </pic:pic>
              </a:graphicData>
            </a:graphic>
          </wp:inline>
        </w:drawing>
      </w:r>
      <w:r>
        <w:rPr>
          <w:rFonts w:ascii="Source Sans Pro" w:hAnsi="Source Sans Pro"/>
          <w:color w:val="222222"/>
          <w:sz w:val="27"/>
          <w:szCs w:val="27"/>
        </w:rPr>
        <w:fldChar w:fldCharType="end"/>
      </w:r>
    </w:p>
    <w:p w14:paraId="29388D19" w14:textId="77777777" w:rsidR="00C72B65" w:rsidRDefault="00C72B65" w:rsidP="00C72B65">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2) </w:t>
      </w:r>
      <w:r>
        <w:rPr>
          <w:rFonts w:ascii="Source Sans Pro" w:hAnsi="Source Sans Pro"/>
          <w:color w:val="222222"/>
          <w:sz w:val="27"/>
          <w:szCs w:val="27"/>
        </w:rPr>
        <w:t>But when the “Withdraw” method for the privileged account (overdraft facility) is called withdraw method defined in the privileged class is executed. This is </w:t>
      </w:r>
      <w:r>
        <w:rPr>
          <w:rStyle w:val="Strong"/>
          <w:rFonts w:ascii="Source Sans Pro" w:eastAsiaTheme="majorEastAsia" w:hAnsi="Source Sans Pro"/>
          <w:color w:val="222222"/>
          <w:sz w:val="27"/>
          <w:szCs w:val="27"/>
        </w:rPr>
        <w:t>Polymorphism in OOPs.</w:t>
      </w:r>
    </w:p>
    <w:p w14:paraId="7989CA5A" w14:textId="2D341A1F" w:rsidR="00C72B65" w:rsidRDefault="00C72B65" w:rsidP="00C72B6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lastRenderedPageBreak/>
        <w:fldChar w:fldCharType="begin"/>
      </w:r>
      <w:r>
        <w:rPr>
          <w:rFonts w:ascii="Source Sans Pro" w:hAnsi="Source Sans Pro"/>
          <w:color w:val="222222"/>
          <w:sz w:val="27"/>
          <w:szCs w:val="27"/>
        </w:rPr>
        <w:instrText xml:space="preserve"> INCLUDEPICTURE "https://www.guru99.com/images/java/052016_0651_JavaInherit14.jpg" \* MERGEFORMATINET </w:instrText>
      </w:r>
      <w:r>
        <w:rPr>
          <w:rFonts w:ascii="Source Sans Pro" w:hAnsi="Source Sans Pro"/>
          <w:color w:val="222222"/>
          <w:sz w:val="27"/>
          <w:szCs w:val="27"/>
        </w:rPr>
        <w:fldChar w:fldCharType="separate"/>
      </w:r>
      <w:r>
        <w:rPr>
          <w:rFonts w:ascii="Source Sans Pro" w:hAnsi="Source Sans Pro"/>
          <w:noProof/>
          <w:color w:val="222222"/>
          <w:sz w:val="27"/>
          <w:szCs w:val="27"/>
        </w:rPr>
        <w:drawing>
          <wp:inline distT="0" distB="0" distL="0" distR="0" wp14:anchorId="61CD6659" wp14:editId="4500E931">
            <wp:extent cx="4949505" cy="1607794"/>
            <wp:effectExtent l="0" t="0" r="3810" b="5715"/>
            <wp:docPr id="2" name="Picture 2"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Polymorphism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1094" cy="1611558"/>
                    </a:xfrm>
                    <a:prstGeom prst="rect">
                      <a:avLst/>
                    </a:prstGeom>
                    <a:noFill/>
                    <a:ln>
                      <a:noFill/>
                    </a:ln>
                  </pic:spPr>
                </pic:pic>
              </a:graphicData>
            </a:graphic>
          </wp:inline>
        </w:drawing>
      </w:r>
      <w:r>
        <w:rPr>
          <w:rFonts w:ascii="Source Sans Pro" w:hAnsi="Source Sans Pro"/>
          <w:color w:val="222222"/>
          <w:sz w:val="27"/>
          <w:szCs w:val="27"/>
        </w:rPr>
        <w:fldChar w:fldCharType="end"/>
      </w:r>
    </w:p>
    <w:p w14:paraId="20F04997" w14:textId="77777777" w:rsidR="00C72B65" w:rsidRDefault="00C72B65" w:rsidP="00C72B65">
      <w:pPr>
        <w:pStyle w:val="Heading2"/>
        <w:shd w:val="clear" w:color="auto" w:fill="FFFFFF"/>
        <w:spacing w:before="0" w:beforeAutospacing="0" w:after="120" w:afterAutospacing="0" w:line="600" w:lineRule="atLeast"/>
        <w:rPr>
          <w:rFonts w:ascii="Source Sans Pro" w:hAnsi="Source Sans Pro"/>
          <w:color w:val="222222"/>
          <w:sz w:val="39"/>
          <w:szCs w:val="39"/>
        </w:rPr>
      </w:pPr>
    </w:p>
    <w:p w14:paraId="3624C978" w14:textId="4EFED2F8" w:rsidR="00C72B65" w:rsidRDefault="00C72B65" w:rsidP="00C72B65">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Method Overriding in Java</w:t>
      </w:r>
    </w:p>
    <w:p w14:paraId="3C51D44A" w14:textId="77777777" w:rsidR="00C72B65" w:rsidRDefault="00C72B65" w:rsidP="00C72B6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Method Overriding is redefining a super class method in a sub class.</w:t>
      </w:r>
    </w:p>
    <w:p w14:paraId="2A49F09A" w14:textId="77777777" w:rsidR="00C72B65" w:rsidRDefault="00C72B65" w:rsidP="00C72B65">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Rules for Method Overriding</w:t>
      </w:r>
    </w:p>
    <w:p w14:paraId="71A015FD" w14:textId="77777777" w:rsidR="00C72B65" w:rsidRDefault="00C72B65" w:rsidP="00C72B65">
      <w:pPr>
        <w:numPr>
          <w:ilvl w:val="0"/>
          <w:numId w:val="2"/>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The method signature i.e. method name, parameter list and return type have to match exactly.</w:t>
      </w:r>
    </w:p>
    <w:p w14:paraId="11745334" w14:textId="77777777" w:rsidR="00C72B65" w:rsidRDefault="00C72B65" w:rsidP="00C72B65">
      <w:pPr>
        <w:numPr>
          <w:ilvl w:val="0"/>
          <w:numId w:val="2"/>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The overridden method can widen the accessibility but not narrow it, i.e. if it is private in the base class, the child class can make it public but not vice versa.</w:t>
      </w:r>
    </w:p>
    <w:p w14:paraId="65673972" w14:textId="7F378EF5" w:rsidR="00C72B65" w:rsidRPr="00C72B65" w:rsidRDefault="00C72B65" w:rsidP="00C72B65">
      <w:pPr>
        <w:shd w:val="clear" w:color="auto" w:fill="FFFFFF"/>
        <w:spacing w:before="100" w:beforeAutospacing="1" w:after="100" w:afterAutospacing="1"/>
        <w:rPr>
          <w:rFonts w:ascii="Source Sans Pro" w:hAnsi="Source Sans Pro"/>
          <w:color w:val="222222"/>
          <w:sz w:val="27"/>
          <w:szCs w:val="27"/>
        </w:rPr>
      </w:pPr>
      <w:r w:rsidRPr="00C72B65">
        <w:rPr>
          <w:rFonts w:ascii="Source Sans Pro" w:eastAsia="Times New Roman" w:hAnsi="Source Sans Pro" w:cs="Times New Roman"/>
          <w:b/>
          <w:bCs/>
          <w:color w:val="222222"/>
          <w:sz w:val="39"/>
          <w:szCs w:val="39"/>
          <w:lang w:eastAsia="en-GB"/>
        </w:rPr>
        <w:t>Difference between Overloading and Overriding</w:t>
      </w:r>
    </w:p>
    <w:tbl>
      <w:tblPr>
        <w:tblW w:w="8490" w:type="dxa"/>
        <w:shd w:val="clear" w:color="auto" w:fill="FFFFFF"/>
        <w:tblCellMar>
          <w:top w:w="15" w:type="dxa"/>
          <w:left w:w="15" w:type="dxa"/>
          <w:bottom w:w="15" w:type="dxa"/>
          <w:right w:w="15" w:type="dxa"/>
        </w:tblCellMar>
        <w:tblLook w:val="04A0" w:firstRow="1" w:lastRow="0" w:firstColumn="1" w:lastColumn="0" w:noHBand="0" w:noVBand="1"/>
      </w:tblPr>
      <w:tblGrid>
        <w:gridCol w:w="3847"/>
        <w:gridCol w:w="4643"/>
      </w:tblGrid>
      <w:tr w:rsidR="00C72B65" w:rsidRPr="00C72B65" w14:paraId="3FE11CC4" w14:textId="77777777" w:rsidTr="00C72B65">
        <w:trPr>
          <w:trHeight w:val="528"/>
          <w:tblHeader/>
        </w:trPr>
        <w:tc>
          <w:tcPr>
            <w:tcW w:w="0" w:type="auto"/>
            <w:tcBorders>
              <w:top w:val="nil"/>
              <w:left w:val="nil"/>
              <w:bottom w:val="nil"/>
              <w:right w:val="nil"/>
            </w:tcBorders>
            <w:shd w:val="clear" w:color="auto" w:fill="F9F9F9"/>
            <w:vAlign w:val="center"/>
            <w:hideMark/>
          </w:tcPr>
          <w:p w14:paraId="4413BA48" w14:textId="77777777" w:rsidR="00C72B65" w:rsidRPr="00C72B65" w:rsidRDefault="00C72B65" w:rsidP="00C72B65">
            <w:pPr>
              <w:jc w:val="center"/>
              <w:rPr>
                <w:rFonts w:ascii="Source Sans Pro" w:eastAsia="Times New Roman" w:hAnsi="Source Sans Pro" w:cs="Times New Roman"/>
                <w:b/>
                <w:bCs/>
                <w:color w:val="222222"/>
                <w:sz w:val="27"/>
                <w:szCs w:val="27"/>
                <w:lang w:eastAsia="en-GB"/>
              </w:rPr>
            </w:pPr>
            <w:r w:rsidRPr="00C72B65">
              <w:rPr>
                <w:rFonts w:ascii="Source Sans Pro" w:eastAsia="Times New Roman" w:hAnsi="Source Sans Pro" w:cs="Times New Roman"/>
                <w:b/>
                <w:bCs/>
                <w:color w:val="222222"/>
                <w:sz w:val="27"/>
                <w:szCs w:val="27"/>
                <w:lang w:eastAsia="en-GB"/>
              </w:rPr>
              <w:t>Method Overloading</w:t>
            </w:r>
          </w:p>
        </w:tc>
        <w:tc>
          <w:tcPr>
            <w:tcW w:w="0" w:type="auto"/>
            <w:tcBorders>
              <w:top w:val="nil"/>
              <w:left w:val="nil"/>
              <w:bottom w:val="nil"/>
              <w:right w:val="nil"/>
            </w:tcBorders>
            <w:shd w:val="clear" w:color="auto" w:fill="F9F9F9"/>
            <w:vAlign w:val="center"/>
            <w:hideMark/>
          </w:tcPr>
          <w:p w14:paraId="43DE3D43" w14:textId="77777777" w:rsidR="00C72B65" w:rsidRPr="00C72B65" w:rsidRDefault="00C72B65" w:rsidP="00C72B65">
            <w:pPr>
              <w:jc w:val="center"/>
              <w:rPr>
                <w:rFonts w:ascii="Source Sans Pro" w:eastAsia="Times New Roman" w:hAnsi="Source Sans Pro" w:cs="Times New Roman"/>
                <w:b/>
                <w:bCs/>
                <w:color w:val="222222"/>
                <w:sz w:val="27"/>
                <w:szCs w:val="27"/>
                <w:lang w:eastAsia="en-GB"/>
              </w:rPr>
            </w:pPr>
            <w:r w:rsidRPr="00C72B65">
              <w:rPr>
                <w:rFonts w:ascii="Source Sans Pro" w:eastAsia="Times New Roman" w:hAnsi="Source Sans Pro" w:cs="Times New Roman"/>
                <w:b/>
                <w:bCs/>
                <w:color w:val="222222"/>
                <w:sz w:val="27"/>
                <w:szCs w:val="27"/>
                <w:lang w:eastAsia="en-GB"/>
              </w:rPr>
              <w:br/>
              <w:t>Method Overriding</w:t>
            </w:r>
          </w:p>
        </w:tc>
      </w:tr>
      <w:tr w:rsidR="00C72B65" w:rsidRPr="00C72B65" w14:paraId="1AC997AD" w14:textId="77777777" w:rsidTr="00C72B65">
        <w:trPr>
          <w:trHeight w:val="781"/>
        </w:trPr>
        <w:tc>
          <w:tcPr>
            <w:tcW w:w="0" w:type="auto"/>
            <w:tcBorders>
              <w:top w:val="single" w:sz="6" w:space="0" w:color="EEEEEE"/>
              <w:left w:val="nil"/>
              <w:bottom w:val="nil"/>
              <w:right w:val="nil"/>
            </w:tcBorders>
            <w:shd w:val="clear" w:color="auto" w:fill="F9F9F9"/>
            <w:vAlign w:val="center"/>
            <w:hideMark/>
          </w:tcPr>
          <w:p w14:paraId="3A19547C" w14:textId="77777777" w:rsidR="00C72B65" w:rsidRPr="00C72B65" w:rsidRDefault="00C72B65" w:rsidP="00C72B65">
            <w:pPr>
              <w:rPr>
                <w:rFonts w:ascii="Source Sans Pro" w:eastAsia="Times New Roman" w:hAnsi="Source Sans Pro" w:cs="Times New Roman"/>
                <w:color w:val="222222"/>
                <w:sz w:val="27"/>
                <w:szCs w:val="27"/>
                <w:lang w:eastAsia="en-GB"/>
              </w:rPr>
            </w:pPr>
            <w:r w:rsidRPr="00C72B65">
              <w:rPr>
                <w:rFonts w:ascii="Source Sans Pro" w:eastAsia="Times New Roman" w:hAnsi="Source Sans Pro" w:cs="Times New Roman"/>
                <w:color w:val="222222"/>
                <w:sz w:val="27"/>
                <w:szCs w:val="27"/>
                <w:lang w:eastAsia="en-GB"/>
              </w:rPr>
              <w:t>Method overloading is in the same class, where more than one method have the same name but different signatures.</w:t>
            </w:r>
          </w:p>
        </w:tc>
        <w:tc>
          <w:tcPr>
            <w:tcW w:w="0" w:type="auto"/>
            <w:tcBorders>
              <w:top w:val="single" w:sz="6" w:space="0" w:color="EEEEEE"/>
              <w:left w:val="nil"/>
              <w:bottom w:val="nil"/>
              <w:right w:val="nil"/>
            </w:tcBorders>
            <w:shd w:val="clear" w:color="auto" w:fill="F9F9F9"/>
            <w:vAlign w:val="center"/>
            <w:hideMark/>
          </w:tcPr>
          <w:p w14:paraId="78CAE53F" w14:textId="77777777" w:rsidR="00C72B65" w:rsidRPr="00C72B65" w:rsidRDefault="00C72B65" w:rsidP="00C72B65">
            <w:pPr>
              <w:rPr>
                <w:rFonts w:ascii="Source Sans Pro" w:eastAsia="Times New Roman" w:hAnsi="Source Sans Pro" w:cs="Times New Roman"/>
                <w:color w:val="222222"/>
                <w:sz w:val="27"/>
                <w:szCs w:val="27"/>
                <w:lang w:eastAsia="en-GB"/>
              </w:rPr>
            </w:pPr>
            <w:r w:rsidRPr="00C72B65">
              <w:rPr>
                <w:rFonts w:ascii="Source Sans Pro" w:eastAsia="Times New Roman" w:hAnsi="Source Sans Pro" w:cs="Times New Roman"/>
                <w:color w:val="222222"/>
                <w:sz w:val="27"/>
                <w:szCs w:val="27"/>
                <w:lang w:eastAsia="en-GB"/>
              </w:rPr>
              <w:t>Method overriding is when one of the methods in the super class is redefined in the sub-class. In this case, the signature of the method remains the same.</w:t>
            </w:r>
          </w:p>
        </w:tc>
      </w:tr>
      <w:tr w:rsidR="00C72B65" w:rsidRPr="00C72B65" w14:paraId="744E14E3" w14:textId="77777777" w:rsidTr="00C72B65">
        <w:trPr>
          <w:trHeight w:val="2305"/>
        </w:trPr>
        <w:tc>
          <w:tcPr>
            <w:tcW w:w="0" w:type="auto"/>
            <w:tcBorders>
              <w:top w:val="single" w:sz="6" w:space="0" w:color="EEEEEE"/>
              <w:left w:val="nil"/>
              <w:bottom w:val="nil"/>
              <w:right w:val="nil"/>
            </w:tcBorders>
            <w:shd w:val="clear" w:color="auto" w:fill="FFFFFF"/>
            <w:vAlign w:val="center"/>
            <w:hideMark/>
          </w:tcPr>
          <w:p w14:paraId="42CC9001" w14:textId="77777777" w:rsidR="00C72B65" w:rsidRPr="00C72B65" w:rsidRDefault="00C72B65" w:rsidP="00C72B65">
            <w:pPr>
              <w:rPr>
                <w:rFonts w:ascii="Source Sans Pro" w:eastAsia="Times New Roman" w:hAnsi="Source Sans Pro" w:cs="Times New Roman"/>
                <w:color w:val="222222"/>
                <w:sz w:val="27"/>
                <w:szCs w:val="27"/>
                <w:lang w:eastAsia="en-GB"/>
              </w:rPr>
            </w:pPr>
            <w:r w:rsidRPr="00C72B65">
              <w:rPr>
                <w:rFonts w:ascii="Source Sans Pro" w:eastAsia="Times New Roman" w:hAnsi="Source Sans Pro" w:cs="Times New Roman"/>
                <w:b/>
                <w:bCs/>
                <w:color w:val="222222"/>
                <w:sz w:val="27"/>
                <w:szCs w:val="27"/>
                <w:lang w:eastAsia="en-GB"/>
              </w:rPr>
              <w:t>Ex:</w:t>
            </w:r>
          </w:p>
          <w:p w14:paraId="3CBD4D21" w14:textId="77777777" w:rsidR="00C72B65" w:rsidRPr="00C72B65" w:rsidRDefault="00C72B65" w:rsidP="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r w:rsidRPr="00C72B65">
              <w:rPr>
                <w:rFonts w:ascii="Courier" w:eastAsia="Times New Roman" w:hAnsi="Courier" w:cs="Courier New"/>
                <w:color w:val="222222"/>
                <w:sz w:val="20"/>
                <w:szCs w:val="20"/>
                <w:lang w:eastAsia="en-GB"/>
              </w:rPr>
              <w:t>void sum (int a , int b);</w:t>
            </w:r>
          </w:p>
          <w:p w14:paraId="4544D1DD" w14:textId="77777777" w:rsidR="00C72B65" w:rsidRPr="00C72B65" w:rsidRDefault="00C72B65" w:rsidP="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r w:rsidRPr="00C72B65">
              <w:rPr>
                <w:rFonts w:ascii="Courier" w:eastAsia="Times New Roman" w:hAnsi="Courier" w:cs="Courier New"/>
                <w:color w:val="222222"/>
                <w:sz w:val="20"/>
                <w:szCs w:val="20"/>
                <w:lang w:eastAsia="en-GB"/>
              </w:rPr>
              <w:t>void sum (int a , int b, int c);</w:t>
            </w:r>
          </w:p>
          <w:p w14:paraId="7C33F42E" w14:textId="77777777" w:rsidR="00C72B65" w:rsidRPr="00C72B65" w:rsidRDefault="00C72B65" w:rsidP="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r w:rsidRPr="00C72B65">
              <w:rPr>
                <w:rFonts w:ascii="Courier" w:eastAsia="Times New Roman" w:hAnsi="Courier" w:cs="Courier New"/>
                <w:color w:val="222222"/>
                <w:sz w:val="20"/>
                <w:szCs w:val="20"/>
                <w:lang w:eastAsia="en-GB"/>
              </w:rPr>
              <w:t>void sum (float a, double b);</w:t>
            </w:r>
          </w:p>
        </w:tc>
        <w:tc>
          <w:tcPr>
            <w:tcW w:w="0" w:type="auto"/>
            <w:tcBorders>
              <w:top w:val="single" w:sz="6" w:space="0" w:color="EEEEEE"/>
              <w:left w:val="nil"/>
              <w:bottom w:val="nil"/>
              <w:right w:val="nil"/>
            </w:tcBorders>
            <w:shd w:val="clear" w:color="auto" w:fill="FFFFFF"/>
            <w:vAlign w:val="center"/>
            <w:hideMark/>
          </w:tcPr>
          <w:p w14:paraId="702B944D" w14:textId="77777777" w:rsidR="00C72B65" w:rsidRPr="00C72B65" w:rsidRDefault="00C72B65" w:rsidP="00C72B65">
            <w:pPr>
              <w:rPr>
                <w:rFonts w:ascii="Source Sans Pro" w:eastAsia="Times New Roman" w:hAnsi="Source Sans Pro" w:cs="Times New Roman"/>
                <w:color w:val="222222"/>
                <w:sz w:val="27"/>
                <w:szCs w:val="27"/>
                <w:lang w:eastAsia="en-GB"/>
              </w:rPr>
            </w:pPr>
            <w:r w:rsidRPr="00C72B65">
              <w:rPr>
                <w:rFonts w:ascii="Source Sans Pro" w:eastAsia="Times New Roman" w:hAnsi="Source Sans Pro" w:cs="Times New Roman"/>
                <w:b/>
                <w:bCs/>
                <w:color w:val="222222"/>
                <w:sz w:val="27"/>
                <w:szCs w:val="27"/>
                <w:lang w:eastAsia="en-GB"/>
              </w:rPr>
              <w:t>Ex:</w:t>
            </w:r>
          </w:p>
          <w:p w14:paraId="52E53719" w14:textId="77777777" w:rsidR="00C72B65" w:rsidRPr="00C72B65" w:rsidRDefault="00C72B65" w:rsidP="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r w:rsidRPr="00C72B65">
              <w:rPr>
                <w:rFonts w:ascii="Courier" w:eastAsia="Times New Roman" w:hAnsi="Courier" w:cs="Courier New"/>
                <w:color w:val="222222"/>
                <w:sz w:val="20"/>
                <w:szCs w:val="20"/>
                <w:lang w:eastAsia="en-GB"/>
              </w:rPr>
              <w:t>class X{</w:t>
            </w:r>
          </w:p>
          <w:p w14:paraId="3E7F8DED" w14:textId="77777777" w:rsidR="00C72B65" w:rsidRPr="00C72B65" w:rsidRDefault="00C72B65" w:rsidP="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r w:rsidRPr="00C72B65">
              <w:rPr>
                <w:rFonts w:ascii="Courier" w:eastAsia="Times New Roman" w:hAnsi="Courier" w:cs="Courier New"/>
                <w:color w:val="222222"/>
                <w:sz w:val="20"/>
                <w:szCs w:val="20"/>
                <w:lang w:eastAsia="en-GB"/>
              </w:rPr>
              <w:t xml:space="preserve">  public int sum(){</w:t>
            </w:r>
          </w:p>
          <w:p w14:paraId="3E74A0C1" w14:textId="77777777" w:rsidR="00C72B65" w:rsidRPr="00C72B65" w:rsidRDefault="00C72B65" w:rsidP="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r w:rsidRPr="00C72B65">
              <w:rPr>
                <w:rFonts w:ascii="Courier" w:eastAsia="Times New Roman" w:hAnsi="Courier" w:cs="Courier New"/>
                <w:color w:val="222222"/>
                <w:sz w:val="20"/>
                <w:szCs w:val="20"/>
                <w:lang w:eastAsia="en-GB"/>
              </w:rPr>
              <w:t xml:space="preserve">     // some code</w:t>
            </w:r>
          </w:p>
          <w:p w14:paraId="1B47D5EC" w14:textId="77777777" w:rsidR="00C72B65" w:rsidRPr="00C72B65" w:rsidRDefault="00C72B65" w:rsidP="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r w:rsidRPr="00C72B65">
              <w:rPr>
                <w:rFonts w:ascii="Courier" w:eastAsia="Times New Roman" w:hAnsi="Courier" w:cs="Courier New"/>
                <w:color w:val="222222"/>
                <w:sz w:val="20"/>
                <w:szCs w:val="20"/>
                <w:lang w:eastAsia="en-GB"/>
              </w:rPr>
              <w:t xml:space="preserve">  }</w:t>
            </w:r>
          </w:p>
          <w:p w14:paraId="2DE66EFD" w14:textId="77777777" w:rsidR="00C72B65" w:rsidRPr="00C72B65" w:rsidRDefault="00C72B65" w:rsidP="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r w:rsidRPr="00C72B65">
              <w:rPr>
                <w:rFonts w:ascii="Courier" w:eastAsia="Times New Roman" w:hAnsi="Courier" w:cs="Courier New"/>
                <w:color w:val="222222"/>
                <w:sz w:val="20"/>
                <w:szCs w:val="20"/>
                <w:lang w:eastAsia="en-GB"/>
              </w:rPr>
              <w:t>}</w:t>
            </w:r>
          </w:p>
          <w:p w14:paraId="7C3CB8D9" w14:textId="77777777" w:rsidR="00C72B65" w:rsidRPr="00C72B65" w:rsidRDefault="00C72B65" w:rsidP="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p>
          <w:p w14:paraId="408C4DF9" w14:textId="77777777" w:rsidR="00C72B65" w:rsidRPr="00C72B65" w:rsidRDefault="00C72B65" w:rsidP="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r w:rsidRPr="00C72B65">
              <w:rPr>
                <w:rFonts w:ascii="Courier" w:eastAsia="Times New Roman" w:hAnsi="Courier" w:cs="Courier New"/>
                <w:color w:val="222222"/>
                <w:sz w:val="20"/>
                <w:szCs w:val="20"/>
                <w:lang w:eastAsia="en-GB"/>
              </w:rPr>
              <w:t>class Y extends X{</w:t>
            </w:r>
          </w:p>
          <w:p w14:paraId="61982E16" w14:textId="77777777" w:rsidR="00C72B65" w:rsidRPr="00C72B65" w:rsidRDefault="00C72B65" w:rsidP="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r w:rsidRPr="00C72B65">
              <w:rPr>
                <w:rFonts w:ascii="Courier" w:eastAsia="Times New Roman" w:hAnsi="Courier" w:cs="Courier New"/>
                <w:color w:val="222222"/>
                <w:sz w:val="20"/>
                <w:szCs w:val="20"/>
                <w:lang w:eastAsia="en-GB"/>
              </w:rPr>
              <w:t xml:space="preserve">  public int sum(){</w:t>
            </w:r>
          </w:p>
          <w:p w14:paraId="262CD9A9" w14:textId="77777777" w:rsidR="00C72B65" w:rsidRPr="00C72B65" w:rsidRDefault="00C72B65" w:rsidP="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r w:rsidRPr="00C72B65">
              <w:rPr>
                <w:rFonts w:ascii="Courier" w:eastAsia="Times New Roman" w:hAnsi="Courier" w:cs="Courier New"/>
                <w:color w:val="222222"/>
                <w:sz w:val="20"/>
                <w:szCs w:val="20"/>
                <w:lang w:eastAsia="en-GB"/>
              </w:rPr>
              <w:t xml:space="preserve">    //overridden method</w:t>
            </w:r>
          </w:p>
          <w:p w14:paraId="21A6EFCE" w14:textId="77777777" w:rsidR="00C72B65" w:rsidRPr="00C72B65" w:rsidRDefault="00C72B65" w:rsidP="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r w:rsidRPr="00C72B65">
              <w:rPr>
                <w:rFonts w:ascii="Courier" w:eastAsia="Times New Roman" w:hAnsi="Courier" w:cs="Courier New"/>
                <w:color w:val="222222"/>
                <w:sz w:val="20"/>
                <w:szCs w:val="20"/>
                <w:lang w:eastAsia="en-GB"/>
              </w:rPr>
              <w:t xml:space="preserve">   //signature is same</w:t>
            </w:r>
          </w:p>
          <w:p w14:paraId="1C4A6949" w14:textId="77777777" w:rsidR="00C72B65" w:rsidRPr="00C72B65" w:rsidRDefault="00C72B65" w:rsidP="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r w:rsidRPr="00C72B65">
              <w:rPr>
                <w:rFonts w:ascii="Courier" w:eastAsia="Times New Roman" w:hAnsi="Courier" w:cs="Courier New"/>
                <w:color w:val="222222"/>
                <w:sz w:val="20"/>
                <w:szCs w:val="20"/>
                <w:lang w:eastAsia="en-GB"/>
              </w:rPr>
              <w:t xml:space="preserve"> }</w:t>
            </w:r>
          </w:p>
          <w:p w14:paraId="6DB5D8E1" w14:textId="77777777" w:rsidR="00C72B65" w:rsidRPr="00C72B65" w:rsidRDefault="00C72B65" w:rsidP="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sz w:val="20"/>
                <w:szCs w:val="20"/>
                <w:lang w:eastAsia="en-GB"/>
              </w:rPr>
            </w:pPr>
            <w:r w:rsidRPr="00C72B65">
              <w:rPr>
                <w:rFonts w:ascii="Courier" w:eastAsia="Times New Roman" w:hAnsi="Courier" w:cs="Courier New"/>
                <w:color w:val="222222"/>
                <w:sz w:val="20"/>
                <w:szCs w:val="20"/>
                <w:lang w:eastAsia="en-GB"/>
              </w:rPr>
              <w:t>}</w:t>
            </w:r>
          </w:p>
        </w:tc>
      </w:tr>
    </w:tbl>
    <w:p w14:paraId="258A833D" w14:textId="77777777" w:rsidR="00C72B65" w:rsidRPr="005536EE" w:rsidRDefault="00C72B65" w:rsidP="005536EE">
      <w:pPr>
        <w:pStyle w:val="NormalWeb"/>
        <w:rPr>
          <w:rFonts w:ascii="SymbolMT" w:hAnsi="SymbolMT"/>
          <w:sz w:val="36"/>
          <w:szCs w:val="36"/>
        </w:rPr>
      </w:pPr>
    </w:p>
    <w:p w14:paraId="1A07BFBE" w14:textId="00D137CC" w:rsidR="00DE4A94" w:rsidRPr="005536EE" w:rsidRDefault="00DE4A94" w:rsidP="00DE4A94">
      <w:pPr>
        <w:pStyle w:val="NormalWeb"/>
        <w:numPr>
          <w:ilvl w:val="0"/>
          <w:numId w:val="1"/>
        </w:numPr>
        <w:rPr>
          <w:b/>
          <w:bCs/>
          <w:sz w:val="36"/>
          <w:szCs w:val="36"/>
        </w:rPr>
      </w:pPr>
      <w:r w:rsidRPr="005536EE">
        <w:rPr>
          <w:b/>
          <w:bCs/>
          <w:sz w:val="36"/>
          <w:szCs w:val="36"/>
        </w:rPr>
        <w:t xml:space="preserve">Encapsulation </w:t>
      </w:r>
    </w:p>
    <w:p w14:paraId="46D55C16" w14:textId="77777777" w:rsidR="005536EE" w:rsidRPr="005536EE" w:rsidRDefault="005536EE" w:rsidP="005536EE">
      <w:pPr>
        <w:pStyle w:val="Heading2"/>
        <w:shd w:val="clear" w:color="auto" w:fill="FFFFFF"/>
        <w:spacing w:before="0" w:beforeAutospacing="0" w:after="120" w:afterAutospacing="0" w:line="600" w:lineRule="atLeast"/>
        <w:rPr>
          <w:rFonts w:ascii="Source Sans Pro" w:hAnsi="Source Sans Pro"/>
          <w:color w:val="222222"/>
          <w:sz w:val="28"/>
          <w:szCs w:val="28"/>
        </w:rPr>
      </w:pPr>
      <w:r w:rsidRPr="005536EE">
        <w:rPr>
          <w:rFonts w:ascii="Source Sans Pro" w:hAnsi="Source Sans Pro"/>
          <w:color w:val="222222"/>
          <w:sz w:val="28"/>
          <w:szCs w:val="28"/>
        </w:rPr>
        <w:t>What is Encapsulation in Java?</w:t>
      </w:r>
    </w:p>
    <w:p w14:paraId="023A925C" w14:textId="06AFCCC4" w:rsidR="005536EE" w:rsidRDefault="005536EE" w:rsidP="005536EE">
      <w:pPr>
        <w:pStyle w:val="NormalWeb"/>
        <w:shd w:val="clear" w:color="auto" w:fill="FFFFFF"/>
        <w:spacing w:before="0" w:beforeAutospacing="0" w:after="0" w:afterAutospacing="0"/>
        <w:rPr>
          <w:rFonts w:ascii="Source Sans Pro" w:hAnsi="Source Sans Pro"/>
          <w:color w:val="222222"/>
          <w:sz w:val="28"/>
          <w:szCs w:val="28"/>
        </w:rPr>
      </w:pPr>
      <w:r w:rsidRPr="005536EE">
        <w:rPr>
          <w:rStyle w:val="Strong"/>
          <w:rFonts w:ascii="Source Sans Pro" w:hAnsi="Source Sans Pro"/>
          <w:color w:val="222222"/>
          <w:sz w:val="28"/>
          <w:szCs w:val="28"/>
        </w:rPr>
        <w:t>Encapsulation in Java</w:t>
      </w:r>
      <w:r w:rsidRPr="005536EE">
        <w:rPr>
          <w:rFonts w:ascii="Source Sans Pro" w:hAnsi="Source Sans Pro"/>
          <w:color w:val="222222"/>
          <w:sz w:val="28"/>
          <w:szCs w:val="28"/>
        </w:rPr>
        <w:t xml:space="preserve"> is a mechanism to wrap up variables(data) and methods(code) together as a single unit. It is the process of hiding information details and protecting data and </w:t>
      </w:r>
      <w:r w:rsidRPr="005536EE">
        <w:rPr>
          <w:rFonts w:ascii="Source Sans Pro" w:hAnsi="Source Sans Pro"/>
          <w:color w:val="222222"/>
          <w:sz w:val="28"/>
          <w:szCs w:val="28"/>
        </w:rPr>
        <w:t>behaviour</w:t>
      </w:r>
      <w:r w:rsidRPr="005536EE">
        <w:rPr>
          <w:rFonts w:ascii="Source Sans Pro" w:hAnsi="Source Sans Pro"/>
          <w:color w:val="222222"/>
          <w:sz w:val="28"/>
          <w:szCs w:val="28"/>
        </w:rPr>
        <w:t xml:space="preserve"> of the object. It is one of the four important OOP concepts. The encapsulate class is easy to test, so it is also better for unit testing.</w:t>
      </w:r>
    </w:p>
    <w:p w14:paraId="214F2397" w14:textId="74152E05" w:rsidR="005536EE" w:rsidRDefault="005536EE" w:rsidP="005536EE">
      <w:pPr>
        <w:pStyle w:val="NormalWeb"/>
        <w:shd w:val="clear" w:color="auto" w:fill="FFFFFF"/>
        <w:spacing w:before="0" w:beforeAutospacing="0" w:after="0" w:afterAutospacing="0"/>
        <w:rPr>
          <w:rFonts w:ascii="Source Sans Pro" w:hAnsi="Source Sans Pro"/>
          <w:color w:val="222222"/>
          <w:sz w:val="28"/>
          <w:szCs w:val="28"/>
        </w:rPr>
      </w:pPr>
    </w:p>
    <w:p w14:paraId="0E684A86" w14:textId="77777777" w:rsidR="005536EE" w:rsidRPr="005536EE" w:rsidRDefault="005536EE" w:rsidP="005536EE">
      <w:pPr>
        <w:pStyle w:val="NormalWeb"/>
        <w:shd w:val="clear" w:color="auto" w:fill="FFFFFF"/>
        <w:rPr>
          <w:b/>
          <w:bCs/>
          <w:color w:val="222222"/>
          <w:sz w:val="28"/>
          <w:szCs w:val="28"/>
        </w:rPr>
      </w:pPr>
      <w:r w:rsidRPr="005536EE">
        <w:rPr>
          <w:b/>
          <w:bCs/>
          <w:color w:val="222222"/>
          <w:sz w:val="28"/>
          <w:szCs w:val="28"/>
        </w:rPr>
        <w:t>Learn Encapsulation with an Example</w:t>
      </w:r>
    </w:p>
    <w:p w14:paraId="56EDA0B0" w14:textId="4CBFD778" w:rsidR="005536EE" w:rsidRPr="005536EE" w:rsidRDefault="005536EE" w:rsidP="005536EE">
      <w:pPr>
        <w:pStyle w:val="NormalWeb"/>
        <w:shd w:val="clear" w:color="auto" w:fill="FFFFFF"/>
        <w:rPr>
          <w:color w:val="222222"/>
        </w:rPr>
      </w:pPr>
      <w:r w:rsidRPr="005536EE">
        <w:rPr>
          <w:color w:val="222222"/>
        </w:rPr>
        <w:t>To understand what is encapsulation in detail consider the following bank account class with deposit and show balance methods</w:t>
      </w:r>
    </w:p>
    <w:p w14:paraId="753A5A86" w14:textId="77777777" w:rsidR="005536EE" w:rsidRPr="005536EE" w:rsidRDefault="005536EE" w:rsidP="005536EE">
      <w:pPr>
        <w:pStyle w:val="NormalWeb"/>
        <w:shd w:val="clear" w:color="auto" w:fill="FFFFFF"/>
        <w:rPr>
          <w:color w:val="222222"/>
        </w:rPr>
      </w:pPr>
      <w:r w:rsidRPr="005536EE">
        <w:rPr>
          <w:color w:val="222222"/>
        </w:rPr>
        <w:t>class Account {</w:t>
      </w:r>
    </w:p>
    <w:p w14:paraId="5AAFB7AC" w14:textId="77777777" w:rsidR="005536EE" w:rsidRPr="005536EE" w:rsidRDefault="005536EE" w:rsidP="005536EE">
      <w:pPr>
        <w:pStyle w:val="NormalWeb"/>
        <w:shd w:val="clear" w:color="auto" w:fill="FFFFFF"/>
        <w:rPr>
          <w:color w:val="222222"/>
        </w:rPr>
      </w:pPr>
      <w:r w:rsidRPr="005536EE">
        <w:rPr>
          <w:color w:val="222222"/>
        </w:rPr>
        <w:t xml:space="preserve">    private int </w:t>
      </w:r>
      <w:proofErr w:type="spellStart"/>
      <w:r w:rsidRPr="005536EE">
        <w:rPr>
          <w:color w:val="222222"/>
        </w:rPr>
        <w:t>account_number</w:t>
      </w:r>
      <w:proofErr w:type="spellEnd"/>
      <w:r w:rsidRPr="005536EE">
        <w:rPr>
          <w:color w:val="222222"/>
        </w:rPr>
        <w:t>;</w:t>
      </w:r>
    </w:p>
    <w:p w14:paraId="2A749684" w14:textId="205089B6" w:rsidR="005536EE" w:rsidRPr="005536EE" w:rsidRDefault="005536EE" w:rsidP="005536EE">
      <w:pPr>
        <w:pStyle w:val="NormalWeb"/>
        <w:shd w:val="clear" w:color="auto" w:fill="FFFFFF"/>
        <w:rPr>
          <w:color w:val="222222"/>
        </w:rPr>
      </w:pPr>
      <w:r w:rsidRPr="005536EE">
        <w:rPr>
          <w:color w:val="222222"/>
        </w:rPr>
        <w:t xml:space="preserve">    private int </w:t>
      </w:r>
      <w:proofErr w:type="spellStart"/>
      <w:r w:rsidRPr="005536EE">
        <w:rPr>
          <w:color w:val="222222"/>
        </w:rPr>
        <w:t>account_balance</w:t>
      </w:r>
      <w:proofErr w:type="spellEnd"/>
      <w:r w:rsidRPr="005536EE">
        <w:rPr>
          <w:color w:val="222222"/>
        </w:rPr>
        <w:t>;</w:t>
      </w:r>
    </w:p>
    <w:p w14:paraId="55BF14DA" w14:textId="77777777" w:rsidR="005536EE" w:rsidRPr="005536EE" w:rsidRDefault="005536EE" w:rsidP="005536EE">
      <w:pPr>
        <w:pStyle w:val="NormalWeb"/>
        <w:shd w:val="clear" w:color="auto" w:fill="FFFFFF"/>
        <w:rPr>
          <w:color w:val="222222"/>
        </w:rPr>
      </w:pPr>
      <w:r w:rsidRPr="005536EE">
        <w:rPr>
          <w:color w:val="222222"/>
        </w:rPr>
        <w:t xml:space="preserve">    public void show Data() {</w:t>
      </w:r>
    </w:p>
    <w:p w14:paraId="1E8FD34D" w14:textId="77777777" w:rsidR="005536EE" w:rsidRPr="005536EE" w:rsidRDefault="005536EE" w:rsidP="005536EE">
      <w:pPr>
        <w:pStyle w:val="NormalWeb"/>
        <w:shd w:val="clear" w:color="auto" w:fill="FFFFFF"/>
        <w:rPr>
          <w:color w:val="222222"/>
        </w:rPr>
      </w:pPr>
      <w:r w:rsidRPr="005536EE">
        <w:rPr>
          <w:color w:val="222222"/>
        </w:rPr>
        <w:t xml:space="preserve">        //code to show data </w:t>
      </w:r>
    </w:p>
    <w:p w14:paraId="0EA9FE3A" w14:textId="77777777" w:rsidR="005536EE" w:rsidRPr="005536EE" w:rsidRDefault="005536EE" w:rsidP="005536EE">
      <w:pPr>
        <w:pStyle w:val="NormalWeb"/>
        <w:shd w:val="clear" w:color="auto" w:fill="FFFFFF"/>
        <w:rPr>
          <w:color w:val="222222"/>
        </w:rPr>
      </w:pPr>
      <w:r w:rsidRPr="005536EE">
        <w:rPr>
          <w:color w:val="222222"/>
        </w:rPr>
        <w:t xml:space="preserve">    }</w:t>
      </w:r>
    </w:p>
    <w:p w14:paraId="2A8AB4F6" w14:textId="77777777" w:rsidR="005536EE" w:rsidRPr="005536EE" w:rsidRDefault="005536EE" w:rsidP="005536EE">
      <w:pPr>
        <w:pStyle w:val="NormalWeb"/>
        <w:shd w:val="clear" w:color="auto" w:fill="FFFFFF"/>
        <w:rPr>
          <w:color w:val="222222"/>
        </w:rPr>
      </w:pPr>
    </w:p>
    <w:p w14:paraId="264D1C8F" w14:textId="77777777" w:rsidR="005536EE" w:rsidRPr="005536EE" w:rsidRDefault="005536EE" w:rsidP="005536EE">
      <w:pPr>
        <w:pStyle w:val="NormalWeb"/>
        <w:shd w:val="clear" w:color="auto" w:fill="FFFFFF"/>
        <w:rPr>
          <w:color w:val="222222"/>
        </w:rPr>
      </w:pPr>
      <w:r w:rsidRPr="005536EE">
        <w:rPr>
          <w:color w:val="222222"/>
        </w:rPr>
        <w:t xml:space="preserve">    public void deposit(int a) {</w:t>
      </w:r>
    </w:p>
    <w:p w14:paraId="774D4F98" w14:textId="77777777" w:rsidR="005536EE" w:rsidRPr="005536EE" w:rsidRDefault="005536EE" w:rsidP="005536EE">
      <w:pPr>
        <w:pStyle w:val="NormalWeb"/>
        <w:shd w:val="clear" w:color="auto" w:fill="FFFFFF"/>
        <w:rPr>
          <w:color w:val="222222"/>
        </w:rPr>
      </w:pPr>
      <w:r w:rsidRPr="005536EE">
        <w:rPr>
          <w:color w:val="222222"/>
        </w:rPr>
        <w:t xml:space="preserve">        if (a &lt; 0) {</w:t>
      </w:r>
    </w:p>
    <w:p w14:paraId="6BF37C84" w14:textId="77777777" w:rsidR="005536EE" w:rsidRPr="005536EE" w:rsidRDefault="005536EE" w:rsidP="005536EE">
      <w:pPr>
        <w:pStyle w:val="NormalWeb"/>
        <w:shd w:val="clear" w:color="auto" w:fill="FFFFFF"/>
        <w:rPr>
          <w:color w:val="222222"/>
        </w:rPr>
      </w:pPr>
      <w:r w:rsidRPr="005536EE">
        <w:rPr>
          <w:color w:val="222222"/>
        </w:rPr>
        <w:t xml:space="preserve">            //show error </w:t>
      </w:r>
    </w:p>
    <w:p w14:paraId="76FCCF5B" w14:textId="77777777" w:rsidR="005536EE" w:rsidRPr="005536EE" w:rsidRDefault="005536EE" w:rsidP="005536EE">
      <w:pPr>
        <w:pStyle w:val="NormalWeb"/>
        <w:shd w:val="clear" w:color="auto" w:fill="FFFFFF"/>
        <w:rPr>
          <w:color w:val="222222"/>
        </w:rPr>
      </w:pPr>
      <w:r w:rsidRPr="005536EE">
        <w:rPr>
          <w:color w:val="222222"/>
        </w:rPr>
        <w:t xml:space="preserve">        } else</w:t>
      </w:r>
    </w:p>
    <w:p w14:paraId="5BABDC8E" w14:textId="77777777" w:rsidR="005536EE" w:rsidRPr="005536EE" w:rsidRDefault="005536EE" w:rsidP="005536EE">
      <w:pPr>
        <w:pStyle w:val="NormalWeb"/>
        <w:shd w:val="clear" w:color="auto" w:fill="FFFFFF"/>
        <w:rPr>
          <w:color w:val="222222"/>
        </w:rPr>
      </w:pPr>
      <w:r w:rsidRPr="005536EE">
        <w:rPr>
          <w:color w:val="222222"/>
        </w:rPr>
        <w:t xml:space="preserve">            </w:t>
      </w:r>
      <w:proofErr w:type="spellStart"/>
      <w:r w:rsidRPr="005536EE">
        <w:rPr>
          <w:color w:val="222222"/>
        </w:rPr>
        <w:t>account_balance</w:t>
      </w:r>
      <w:proofErr w:type="spellEnd"/>
      <w:r w:rsidRPr="005536EE">
        <w:rPr>
          <w:color w:val="222222"/>
        </w:rPr>
        <w:t xml:space="preserve"> = </w:t>
      </w:r>
      <w:proofErr w:type="spellStart"/>
      <w:r w:rsidRPr="005536EE">
        <w:rPr>
          <w:color w:val="222222"/>
        </w:rPr>
        <w:t>account_balance</w:t>
      </w:r>
      <w:proofErr w:type="spellEnd"/>
      <w:r w:rsidRPr="005536EE">
        <w:rPr>
          <w:color w:val="222222"/>
        </w:rPr>
        <w:t xml:space="preserve"> + a;</w:t>
      </w:r>
    </w:p>
    <w:p w14:paraId="6B390F39" w14:textId="77777777" w:rsidR="005536EE" w:rsidRPr="005536EE" w:rsidRDefault="005536EE" w:rsidP="005536EE">
      <w:pPr>
        <w:pStyle w:val="NormalWeb"/>
        <w:shd w:val="clear" w:color="auto" w:fill="FFFFFF"/>
        <w:rPr>
          <w:color w:val="222222"/>
        </w:rPr>
      </w:pPr>
      <w:r w:rsidRPr="005536EE">
        <w:rPr>
          <w:color w:val="222222"/>
        </w:rPr>
        <w:t xml:space="preserve">    }</w:t>
      </w:r>
    </w:p>
    <w:p w14:paraId="6B9371AC" w14:textId="0709DD2B" w:rsidR="005536EE" w:rsidRPr="005536EE" w:rsidRDefault="005536EE" w:rsidP="005536EE">
      <w:pPr>
        <w:pStyle w:val="NormalWeb"/>
        <w:shd w:val="clear" w:color="auto" w:fill="FFFFFF"/>
        <w:spacing w:before="0" w:beforeAutospacing="0" w:after="0" w:afterAutospacing="0"/>
        <w:rPr>
          <w:color w:val="222222"/>
        </w:rPr>
      </w:pPr>
      <w:r w:rsidRPr="005536EE">
        <w:rPr>
          <w:color w:val="222222"/>
        </w:rPr>
        <w:t>}</w:t>
      </w:r>
    </w:p>
    <w:p w14:paraId="4D75BAE6" w14:textId="388FE5F1" w:rsidR="005536EE" w:rsidRPr="005536EE" w:rsidRDefault="005536EE" w:rsidP="005536EE">
      <w:pPr>
        <w:pStyle w:val="NormalWeb"/>
        <w:shd w:val="clear" w:color="auto" w:fill="FFFFFF"/>
        <w:spacing w:before="0" w:beforeAutospacing="0" w:after="0" w:afterAutospacing="0"/>
        <w:rPr>
          <w:color w:val="222222"/>
        </w:rPr>
      </w:pPr>
    </w:p>
    <w:p w14:paraId="037526F8" w14:textId="77777777" w:rsidR="005536EE" w:rsidRPr="005536EE" w:rsidRDefault="005536EE" w:rsidP="005536EE">
      <w:pPr>
        <w:pStyle w:val="NormalWeb"/>
        <w:shd w:val="clear" w:color="auto" w:fill="FFFFFF"/>
        <w:spacing w:before="0" w:beforeAutospacing="0" w:after="0" w:afterAutospacing="0"/>
        <w:rPr>
          <w:color w:val="222222"/>
        </w:rPr>
      </w:pPr>
    </w:p>
    <w:p w14:paraId="75563FE8" w14:textId="77777777" w:rsidR="005536EE" w:rsidRDefault="005536EE" w:rsidP="005536EE">
      <w:pPr>
        <w:pStyle w:val="NormalWeb"/>
        <w:ind w:left="720"/>
        <w:rPr>
          <w:rFonts w:ascii="SymbolMT" w:hAnsi="SymbolMT"/>
          <w:sz w:val="22"/>
          <w:szCs w:val="22"/>
        </w:rPr>
      </w:pPr>
    </w:p>
    <w:p w14:paraId="2B04C65E" w14:textId="77777777" w:rsidR="00837BCE" w:rsidRPr="00837BCE" w:rsidRDefault="00837BCE" w:rsidP="00837BCE">
      <w:pPr>
        <w:jc w:val="center"/>
        <w:rPr>
          <w:lang w:val="en-US"/>
        </w:rPr>
      </w:pPr>
    </w:p>
    <w:sectPr w:rsidR="00837BCE" w:rsidRPr="00837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0E5C"/>
    <w:multiLevelType w:val="multilevel"/>
    <w:tmpl w:val="341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9A45FA"/>
    <w:multiLevelType w:val="multilevel"/>
    <w:tmpl w:val="B0A6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1426400">
    <w:abstractNumId w:val="1"/>
  </w:num>
  <w:num w:numId="2" w16cid:durableId="1095901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CE"/>
    <w:rsid w:val="005536EE"/>
    <w:rsid w:val="00837BCE"/>
    <w:rsid w:val="0099541D"/>
    <w:rsid w:val="00AE6001"/>
    <w:rsid w:val="00C72B65"/>
    <w:rsid w:val="00DE4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BF9250"/>
  <w15:chartTrackingRefBased/>
  <w15:docId w15:val="{F79323A0-7DDA-4048-9734-363AA366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2B6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72B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A94"/>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C72B65"/>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72B65"/>
    <w:rPr>
      <w:b/>
      <w:bCs/>
    </w:rPr>
  </w:style>
  <w:style w:type="paragraph" w:styleId="ListParagraph">
    <w:name w:val="List Paragraph"/>
    <w:basedOn w:val="Normal"/>
    <w:uiPriority w:val="34"/>
    <w:qFormat/>
    <w:rsid w:val="00C72B65"/>
    <w:pPr>
      <w:ind w:left="720"/>
      <w:contextualSpacing/>
    </w:pPr>
  </w:style>
  <w:style w:type="character" w:customStyle="1" w:styleId="Heading3Char">
    <w:name w:val="Heading 3 Char"/>
    <w:basedOn w:val="DefaultParagraphFont"/>
    <w:link w:val="Heading3"/>
    <w:uiPriority w:val="9"/>
    <w:semiHidden/>
    <w:rsid w:val="00C72B65"/>
    <w:rPr>
      <w:rFonts w:asciiTheme="majorHAnsi" w:eastAsiaTheme="majorEastAsia" w:hAnsiTheme="majorHAnsi" w:cstheme="majorBidi"/>
      <w:color w:val="1F3763" w:themeColor="accent1" w:themeShade="7F"/>
    </w:rPr>
  </w:style>
  <w:style w:type="paragraph" w:customStyle="1" w:styleId="imgcaption">
    <w:name w:val="img_caption"/>
    <w:basedOn w:val="Normal"/>
    <w:rsid w:val="00C72B65"/>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C72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72B6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819546">
      <w:bodyDiv w:val="1"/>
      <w:marLeft w:val="0"/>
      <w:marRight w:val="0"/>
      <w:marTop w:val="0"/>
      <w:marBottom w:val="0"/>
      <w:divBdr>
        <w:top w:val="none" w:sz="0" w:space="0" w:color="auto"/>
        <w:left w:val="none" w:sz="0" w:space="0" w:color="auto"/>
        <w:bottom w:val="none" w:sz="0" w:space="0" w:color="auto"/>
        <w:right w:val="none" w:sz="0" w:space="0" w:color="auto"/>
      </w:divBdr>
      <w:divsChild>
        <w:div w:id="1158308892">
          <w:marLeft w:val="0"/>
          <w:marRight w:val="0"/>
          <w:marTop w:val="0"/>
          <w:marBottom w:val="0"/>
          <w:divBdr>
            <w:top w:val="none" w:sz="0" w:space="0" w:color="auto"/>
            <w:left w:val="none" w:sz="0" w:space="0" w:color="auto"/>
            <w:bottom w:val="none" w:sz="0" w:space="0" w:color="auto"/>
            <w:right w:val="none" w:sz="0" w:space="0" w:color="auto"/>
          </w:divBdr>
          <w:divsChild>
            <w:div w:id="33046187">
              <w:marLeft w:val="0"/>
              <w:marRight w:val="0"/>
              <w:marTop w:val="0"/>
              <w:marBottom w:val="0"/>
              <w:divBdr>
                <w:top w:val="none" w:sz="0" w:space="0" w:color="auto"/>
                <w:left w:val="none" w:sz="0" w:space="0" w:color="auto"/>
                <w:bottom w:val="none" w:sz="0" w:space="0" w:color="auto"/>
                <w:right w:val="none" w:sz="0" w:space="0" w:color="auto"/>
              </w:divBdr>
              <w:divsChild>
                <w:div w:id="2899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48682">
      <w:bodyDiv w:val="1"/>
      <w:marLeft w:val="0"/>
      <w:marRight w:val="0"/>
      <w:marTop w:val="0"/>
      <w:marBottom w:val="0"/>
      <w:divBdr>
        <w:top w:val="none" w:sz="0" w:space="0" w:color="auto"/>
        <w:left w:val="none" w:sz="0" w:space="0" w:color="auto"/>
        <w:bottom w:val="none" w:sz="0" w:space="0" w:color="auto"/>
        <w:right w:val="none" w:sz="0" w:space="0" w:color="auto"/>
      </w:divBdr>
    </w:div>
    <w:div w:id="1432319093">
      <w:bodyDiv w:val="1"/>
      <w:marLeft w:val="0"/>
      <w:marRight w:val="0"/>
      <w:marTop w:val="0"/>
      <w:marBottom w:val="0"/>
      <w:divBdr>
        <w:top w:val="none" w:sz="0" w:space="0" w:color="auto"/>
        <w:left w:val="none" w:sz="0" w:space="0" w:color="auto"/>
        <w:bottom w:val="none" w:sz="0" w:space="0" w:color="auto"/>
        <w:right w:val="none" w:sz="0" w:space="0" w:color="auto"/>
      </w:divBdr>
    </w:div>
    <w:div w:id="1662393532">
      <w:bodyDiv w:val="1"/>
      <w:marLeft w:val="0"/>
      <w:marRight w:val="0"/>
      <w:marTop w:val="0"/>
      <w:marBottom w:val="0"/>
      <w:divBdr>
        <w:top w:val="none" w:sz="0" w:space="0" w:color="auto"/>
        <w:left w:val="none" w:sz="0" w:space="0" w:color="auto"/>
        <w:bottom w:val="none" w:sz="0" w:space="0" w:color="auto"/>
        <w:right w:val="none" w:sz="0" w:space="0" w:color="auto"/>
      </w:divBdr>
      <w:divsChild>
        <w:div w:id="1023554866">
          <w:marLeft w:val="0"/>
          <w:marRight w:val="0"/>
          <w:marTop w:val="0"/>
          <w:marBottom w:val="0"/>
          <w:divBdr>
            <w:top w:val="none" w:sz="0" w:space="0" w:color="auto"/>
            <w:left w:val="none" w:sz="0" w:space="0" w:color="auto"/>
            <w:bottom w:val="none" w:sz="0" w:space="0" w:color="auto"/>
            <w:right w:val="none" w:sz="0" w:space="0" w:color="auto"/>
          </w:divBdr>
        </w:div>
      </w:divsChild>
    </w:div>
    <w:div w:id="2017027647">
      <w:bodyDiv w:val="1"/>
      <w:marLeft w:val="0"/>
      <w:marRight w:val="0"/>
      <w:marTop w:val="0"/>
      <w:marBottom w:val="0"/>
      <w:divBdr>
        <w:top w:val="none" w:sz="0" w:space="0" w:color="auto"/>
        <w:left w:val="none" w:sz="0" w:space="0" w:color="auto"/>
        <w:bottom w:val="none" w:sz="0" w:space="0" w:color="auto"/>
        <w:right w:val="none" w:sz="0" w:space="0" w:color="auto"/>
      </w:divBdr>
    </w:div>
    <w:div w:id="2085563232">
      <w:bodyDiv w:val="1"/>
      <w:marLeft w:val="0"/>
      <w:marRight w:val="0"/>
      <w:marTop w:val="0"/>
      <w:marBottom w:val="0"/>
      <w:divBdr>
        <w:top w:val="none" w:sz="0" w:space="0" w:color="auto"/>
        <w:left w:val="none" w:sz="0" w:space="0" w:color="auto"/>
        <w:bottom w:val="none" w:sz="0" w:space="0" w:color="auto"/>
        <w:right w:val="none" w:sz="0" w:space="0" w:color="auto"/>
      </w:divBdr>
    </w:div>
    <w:div w:id="210502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Desai</dc:creator>
  <cp:keywords/>
  <dc:description/>
  <cp:lastModifiedBy>Pooja Desai</cp:lastModifiedBy>
  <cp:revision>1</cp:revision>
  <dcterms:created xsi:type="dcterms:W3CDTF">2023-03-02T07:41:00Z</dcterms:created>
  <dcterms:modified xsi:type="dcterms:W3CDTF">2023-03-02T10:43:00Z</dcterms:modified>
</cp:coreProperties>
</file>