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0AB2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Ссылки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БАД</w:t>
      </w:r>
    </w:p>
    <w:p w14:paraId="4F511E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76F4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"https://www.wildberries.ru/catalog/109699591/detail.aspx" \o "https://www.wildberries.ru/catalog/109699591/detail.aspx"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4"/>
          <w:rFonts w:ascii="Arial" w:hAnsi="Arial" w:eastAsia="SimSun" w:cs="Arial"/>
          <w:color w:val="0000FF"/>
          <w:sz w:val="24"/>
          <w:szCs w:val="24"/>
          <w:u w:val="single"/>
        </w:rPr>
        <w:t>https://www.wildberries.ru/catalog/109699591/detail.aspx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Arial" w:hAnsi="Arial" w:eastAsia="SimSun" w:cs="Arial"/>
          <w:color w:val="1A1A1A"/>
          <w:sz w:val="24"/>
          <w:szCs w:val="24"/>
        </w:rPr>
        <w:t> Омега-3</w:t>
      </w:r>
    </w:p>
    <w:p w14:paraId="5D13BA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"https://megapteka.ru/moskva/catalog/zabolevaniya-krovi-53/ferrum-lek-amp-33343?utm_source=link&amp;utm_medium=social&amp;utm_campaign=goods_sharing"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  <w:lang w:val="en-US"/>
        </w:rPr>
        <w:t>utm_source=link&amp;utm_medium=social&amp;utm_campaign=goods_sharing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Ферум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Лек</w:t>
      </w:r>
    </w:p>
    <w:p w14:paraId="496CB7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1A1A1A"/>
          <w:sz w:val="24"/>
          <w:szCs w:val="24"/>
          <w:lang w:val="en-US"/>
        </w:rPr>
        <w:br w:type="textWrapping"/>
      </w:r>
      <w:bookmarkStart w:id="0" w:name="_Hlk198925503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HYPERLINK "https://www.wildberries.ru/catalog/376508321/detail.aspx" \t "_blank"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  <w:lang w:val="en-US"/>
        </w:rPr>
        <w:t>https://www.wildberries.ru/catalog/376508321/detail.aspx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</w:rPr>
        <w:t>Берберин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 500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</w:rPr>
        <w:t>мг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</w:rPr>
        <w:t>в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</w:rPr>
        <w:t>капсулах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 PRO TELO</w:t>
      </w:r>
    </w:p>
    <w:p w14:paraId="038799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"https://wildberries.ru/catalog/329760775/detail.aspx"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https://wildberries.ru/catalog/329760775/detail.aspx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      Инулин</w:t>
      </w:r>
    </w:p>
    <w:p w14:paraId="629C2FE5">
      <w:pPr>
        <w:rPr>
          <w:rFonts w:hint="default" w:ascii="Times New Roman" w:hAnsi="Times New Roman" w:cs="Times New Roman"/>
          <w:sz w:val="24"/>
          <w:szCs w:val="24"/>
        </w:rPr>
      </w:pPr>
    </w:p>
    <w:p w14:paraId="08F4F7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"https://wildberries.ru/catalog/91624280/detail.aspx"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https://wildberries.ru/catalog/91624280/detail.aspx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Сахаромицеты Буларди</w:t>
      </w:r>
    </w:p>
    <w:p w14:paraId="76046A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"https://wildberries.ru/catalog/230887986/detail.aspx"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t>https://wildberries.ru/catalog/230887986/detail.aspx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color w:val="1A1A1A"/>
          <w:sz w:val="24"/>
          <w:szCs w:val="24"/>
          <w:shd w:val="clear" w:color="auto" w:fill="FFFFFF"/>
        </w:rPr>
        <w:t>Гастро комфорт Gastro Comfort</w:t>
      </w:r>
    </w:p>
    <w:p w14:paraId="61452073">
      <w:pPr>
        <w:rPr>
          <w:rFonts w:hint="default" w:ascii="Times New Roman" w:hAnsi="Times New Roman" w:cs="Times New Roman"/>
          <w:sz w:val="24"/>
          <w:szCs w:val="24"/>
        </w:rPr>
      </w:pPr>
    </w:p>
    <w:p w14:paraId="014BB6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Группа В</w:t>
      </w:r>
    </w:p>
    <w:p w14:paraId="41B668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ru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ru" w:eastAsia="ru"/>
        </w:rPr>
        <w:t>B1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ru"/>
        </w:rPr>
        <w:t xml:space="preserve"> – тиамин-HCl или тиамин-пирофосфат</w:t>
      </w:r>
    </w:p>
    <w:p w14:paraId="398DFA4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2"/>
          <w:szCs w:val="22"/>
          <w:lang w:val="ru" w:eastAsia="ru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ru" w:eastAsia="zh-CN" w:bidi="ar"/>
          <w14:ligatures w14:val="standardContextual"/>
        </w:rPr>
        <w:fldChar w:fldCharType="begin"/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ru" w:eastAsia="zh-CN" w:bidi="ar"/>
          <w14:ligatures w14:val="standardContextual"/>
        </w:rPr>
        <w:instrText xml:space="preserve"> HYPERLINK "https://www.wildberries.ru/catalog/199364156/detail.aspx" \t "_blank" </w:instrTex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ru" w:eastAsia="zh-CN" w:bidi="ar"/>
          <w14:ligatures w14:val="standardContextual"/>
        </w:rPr>
        <w:fldChar w:fldCharType="separate"/>
      </w:r>
      <w:r>
        <w:rPr>
          <w:rStyle w:val="14"/>
          <w:rFonts w:hint="default" w:ascii="Arial" w:hAnsi="Arial" w:cs="Arial"/>
          <w:b/>
          <w:bCs/>
          <w:color w:val="0077FF"/>
          <w:sz w:val="22"/>
          <w:szCs w:val="22"/>
          <w:u w:val="single"/>
          <w:shd w:val="clear" w:fill="FFFFFF"/>
          <w:lang w:val="ru"/>
        </w:rPr>
        <w:t>https://www.wildberries.ru/catalog/199364156/detail.aspx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ru" w:eastAsia="zh-CN" w:bidi="ar"/>
          <w14:ligatures w14:val="standardContextual"/>
        </w:rPr>
        <w:fldChar w:fldCharType="end"/>
      </w:r>
    </w:p>
    <w:p w14:paraId="0AC6B9AE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"https://wildberries.ru/catalog/213916841/detail.aspx"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https://wildberries.ru/catalog/213916841/detail.aspx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Метилфолат В9</w:t>
      </w:r>
    </w:p>
    <w:p w14:paraId="2BFF207E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AB579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ru-RU"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"https://wildberries.ru/catalog/348552815/detail.aspx"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https://wildberries.ru/catalog/348552815/detail.aspx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 xml:space="preserve">       В2</w:t>
      </w:r>
      <w:r>
        <w:rPr>
          <w:rFonts w:hint="default" w:ascii="Arial" w:hAnsi="Arial" w:eastAsia="Aptos" w:cs="Arial"/>
          <w:color w:val="1A1A1A"/>
          <w:kern w:val="2"/>
          <w:sz w:val="24"/>
          <w:szCs w:val="24"/>
          <w:lang w:val="ru" w:eastAsia="zh-CN" w:bidi="ar"/>
          <w14:ligatures w14:val="standardContextual"/>
        </w:rPr>
        <w:br w:type="textWrapping"/>
      </w:r>
      <w:r>
        <w:rPr>
          <w:rFonts w:hint="eastAsia" w:ascii="Aptos" w:hAnsi="Aptos" w:eastAsia="Aptos" w:cs="Times New Roman"/>
          <w:kern w:val="2"/>
          <w:sz w:val="24"/>
          <w:szCs w:val="24"/>
          <w:lang w:val="ru" w:eastAsia="zh-CN" w:bidi="ar"/>
          <w14:ligatures w14:val="standardContextual"/>
        </w:rPr>
        <w:fldChar w:fldCharType="begin"/>
      </w:r>
      <w:r>
        <w:rPr>
          <w:rFonts w:hint="eastAsia" w:ascii="Aptos" w:hAnsi="Aptos" w:eastAsia="Aptos" w:cs="Times New Roman"/>
          <w:kern w:val="2"/>
          <w:sz w:val="24"/>
          <w:szCs w:val="24"/>
          <w:lang w:val="ru" w:eastAsia="zh-CN" w:bidi="ar"/>
          <w14:ligatures w14:val="standardContextual"/>
        </w:rPr>
        <w:instrText xml:space="preserve"> HYPERLINK "https://www.wildberries.ru/catalog/163372921/detail.aspx" \t "_blank" </w:instrText>
      </w:r>
      <w:r>
        <w:rPr>
          <w:rFonts w:hint="eastAsia" w:ascii="Aptos" w:hAnsi="Aptos" w:eastAsia="Aptos" w:cs="Times New Roman"/>
          <w:kern w:val="2"/>
          <w:sz w:val="24"/>
          <w:szCs w:val="24"/>
          <w:lang w:val="ru" w:eastAsia="zh-CN" w:bidi="ar"/>
          <w14:ligatures w14:val="standardContextual"/>
        </w:rPr>
        <w:fldChar w:fldCharType="separate"/>
      </w:r>
      <w:r>
        <w:rPr>
          <w:rStyle w:val="14"/>
          <w:rFonts w:hint="default" w:ascii="Arial" w:hAnsi="Arial" w:cs="Arial"/>
          <w:color w:val="0077FF"/>
          <w:shd w:val="clear" w:fill="FFFFFF"/>
          <w:lang w:val="ru"/>
        </w:rPr>
        <w:t>https://www.wildberries.ru/catalog/163372921/detail.aspx</w:t>
      </w:r>
      <w:r>
        <w:rPr>
          <w:rFonts w:hint="eastAsia" w:ascii="Aptos" w:hAnsi="Aptos" w:eastAsia="Aptos" w:cs="Times New Roman"/>
          <w:kern w:val="2"/>
          <w:sz w:val="24"/>
          <w:szCs w:val="24"/>
          <w:lang w:val="ru" w:eastAsia="zh-CN" w:bidi="ar"/>
          <w14:ligatures w14:val="standardContextual"/>
        </w:rPr>
        <w:fldChar w:fldCharType="end"/>
      </w:r>
      <w:r>
        <w:rPr>
          <w:rFonts w:hint="eastAsia" w:ascii="Aptos" w:hAnsi="Aptos" w:eastAsia="Aptos" w:cs="Times New Roman"/>
          <w:kern w:val="2"/>
          <w:sz w:val="24"/>
          <w:szCs w:val="24"/>
          <w:lang w:val="ru" w:eastAsia="zh-CN" w:bidi="ar"/>
          <w14:ligatures w14:val="standardContextual"/>
        </w:rPr>
        <w:t xml:space="preserve"> В3</w:t>
      </w:r>
      <w:r>
        <w:rPr>
          <w:rFonts w:hint="default" w:ascii="Aptos" w:hAnsi="Aptos" w:eastAsia="Aptos" w:cs="Times New Roman"/>
          <w:kern w:val="2"/>
          <w:sz w:val="24"/>
          <w:szCs w:val="24"/>
          <w:lang w:val="ru-RU" w:eastAsia="zh-CN" w:bidi="ar"/>
          <w14:ligatures w14:val="standardContextual"/>
        </w:rPr>
        <w:t xml:space="preserve"> </w:t>
      </w:r>
      <w:r>
        <w:rPr>
          <w:rFonts w:hint="eastAsia" w:ascii="Arial" w:hAnsi="Arial" w:eastAsia="Aptos" w:cs="Arial"/>
          <w:color w:val="1A1A1A"/>
          <w:kern w:val="2"/>
          <w:sz w:val="24"/>
          <w:szCs w:val="24"/>
          <w:shd w:val="clear" w:fill="FFFFFF"/>
          <w:lang w:val="ru" w:eastAsia="zh-CN" w:bidi="ar"/>
          <w14:ligatures w14:val="standardContextual"/>
        </w:rPr>
        <w:t xml:space="preserve">Никотинамид </w:t>
      </w:r>
    </w:p>
    <w:p w14:paraId="705213BB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5D3F9084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"https://wildberries.ru/catalog/321877458/detail.aspx"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https://wildberries.ru/catalog/321877458/detail.aspx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 xml:space="preserve">        В6</w:t>
      </w:r>
    </w:p>
    <w:p w14:paraId="459A510B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6A3C9634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ru-RU" w:eastAsia="ru-RU"/>
          <w14:ligatures w14:val="none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"https://wildberries.ru/basket?shareId=7v6nyg2cq2"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https://wildberries.ru/basket?shareId=7v6nyg2cq2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В7 Биотин</w:t>
      </w:r>
    </w:p>
    <w:p w14:paraId="424AB40F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413D755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ru-RU" w:eastAsia="ru-RU"/>
          <w14:ligatures w14:val="none"/>
        </w:rPr>
      </w:pPr>
      <w:r>
        <w:rPr>
          <w:rFonts w:hint="eastAsia" w:ascii="Aptos" w:hAnsi="Aptos" w:eastAsia="Aptos" w:cs="Times New Roman"/>
          <w:sz w:val="24"/>
          <w:szCs w:val="24"/>
          <w:lang w:val="ru" w:eastAsia="en-US" w:bidi="ar"/>
        </w:rPr>
        <w:fldChar w:fldCharType="begin"/>
      </w:r>
      <w:r>
        <w:rPr>
          <w:rFonts w:hint="eastAsia" w:ascii="Aptos" w:hAnsi="Aptos" w:eastAsia="Aptos" w:cs="Times New Roman"/>
          <w:sz w:val="24"/>
          <w:szCs w:val="24"/>
          <w:lang w:val="ru" w:eastAsia="en-US" w:bidi="ar"/>
        </w:rPr>
        <w:instrText xml:space="preserve"> HYPERLINK "https://www.wildberries.ru/catalog/364856982/detail.aspx" \t "_blank" </w:instrText>
      </w:r>
      <w:r>
        <w:rPr>
          <w:rFonts w:hint="eastAsia" w:ascii="Aptos" w:hAnsi="Aptos" w:eastAsia="Aptos" w:cs="Times New Roman"/>
          <w:sz w:val="24"/>
          <w:szCs w:val="24"/>
          <w:lang w:val="ru" w:eastAsia="en-US" w:bidi="ar"/>
        </w:rPr>
        <w:fldChar w:fldCharType="separate"/>
      </w:r>
      <w:r>
        <w:rPr>
          <w:rStyle w:val="14"/>
          <w:rFonts w:ascii="Arial" w:hAnsi="Arial" w:eastAsia="Aptos" w:cs="Arial"/>
          <w:color w:val="0077FF"/>
          <w:sz w:val="24"/>
          <w:szCs w:val="24"/>
          <w:u w:val="single"/>
          <w:shd w:val="clear" w:fill="FFFFFF"/>
          <w:lang w:val="ru" w:eastAsia="en-US" w:bidi="ar"/>
        </w:rPr>
        <w:t>https://www.wildberries.ru/catalog/364856982/detail.aspx</w:t>
      </w:r>
      <w:r>
        <w:rPr>
          <w:rFonts w:hint="eastAsia" w:ascii="Aptos" w:hAnsi="Aptos" w:eastAsia="Aptos" w:cs="Times New Roman"/>
          <w:sz w:val="24"/>
          <w:szCs w:val="24"/>
          <w:lang w:val="ru" w:eastAsia="en-US" w:bidi="ar"/>
        </w:rPr>
        <w:fldChar w:fldCharType="end"/>
      </w:r>
      <w:r>
        <w:rPr>
          <w:rFonts w:hint="default" w:ascii="Aptos" w:hAnsi="Aptos" w:eastAsia="Aptos" w:cs="Times New Roman"/>
          <w:sz w:val="24"/>
          <w:szCs w:val="24"/>
          <w:lang w:val="ru-RU" w:eastAsia="en-US" w:bidi="ar"/>
        </w:rPr>
        <w:t xml:space="preserve"> В5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ru" w:eastAsia="ru" w:bidi="ar"/>
        </w:rPr>
        <w:t>D-пантотенат кальция</w:t>
      </w:r>
    </w:p>
    <w:p w14:paraId="6A9801C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"https://www.wildberries.ru/catalog/314374812/detail.aspx"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https://www.wildberries.ru/catalog/314374812/detail.aspx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   Витамин С</w:t>
      </w:r>
    </w:p>
    <w:p w14:paraId="648825DF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5621D74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"https://www.wildberries.ru/catalog/312193212/detail.aspx"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https://www.wildberries.ru/catalog/312193212/detail.aspx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 Витамин Д</w:t>
      </w:r>
    </w:p>
    <w:p w14:paraId="6B4C442F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67E0C246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"https://www.wildberries.ru/catalog/385067903/detail.aspx"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t>https://www.wildberries.ru/catalog/385067903/detail.aspx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. Железо про тело</w:t>
      </w:r>
    </w:p>
    <w:p w14:paraId="16F12D5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"https://www.wildberries.ru/catalog/177197707/detail.aspx"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https://www.wildberries.ru/catalog/177197707/detail.aspx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  Цинк </w:t>
      </w:r>
      <w:bookmarkStart w:id="1" w:name="_Hlk198925633"/>
    </w:p>
    <w:bookmarkEnd w:id="1"/>
    <w:p w14:paraId="74C2795C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63B6AF43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"https://www.wildberries.ru/catalog/275617211/detail.aspx"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https://www.wildberries.ru/catalog/275617211/detail.aspx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  Витамин 12</w:t>
      </w:r>
    </w:p>
    <w:p w14:paraId="5D6AB153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3BBFC478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L-лизин 1000 мг для иммунитет</w:t>
      </w:r>
    </w:p>
    <w:p w14:paraId="46E10F4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"https://www.wildberries.ru/catalog/347913077/detail.aspx"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https://www.wildberries.ru/catalog/347913077/detail.aspx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</w:p>
    <w:p w14:paraId="4313EEE9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6EC12B7F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Инозитол  В81000 mg капсулы</w:t>
      </w:r>
    </w:p>
    <w:p w14:paraId="03AE929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"https://www.wildberries.ru/catalog/311549333/detail.aspx"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https://www.wildberries.ru/catalog/311549333/detail.aspx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</w:p>
    <w:p w14:paraId="437C24B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</w:pPr>
    </w:p>
    <w:p w14:paraId="07141FB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"https://www.wildberries.ru/catalog/220948245/detail.aspx"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t>https://www.wildberries.ru/catalog/220948245/detail.aspx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fldChar w:fldCharType="end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Инозитол и Холин</w:t>
      </w:r>
    </w:p>
    <w:p w14:paraId="5B3A4A4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663F573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 xml:space="preserve">Пиколинат хрома </w:t>
      </w:r>
    </w:p>
    <w:p w14:paraId="270183EB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"https://www.wildberries.ru/catalog/282997893/detail.aspx"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https://www.wildberries.ru/catalog/282997893/detail.aspx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</w:p>
    <w:p w14:paraId="002E84EC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13AE0E34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Хелат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магния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1763AAC6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</w:pPr>
      <w:bookmarkStart w:id="2" w:name="_Hlk198925720"/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HYPERLINK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 "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https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://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www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.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wildberries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.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ru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/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catalog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/147132528/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detail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.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aspx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" \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t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 "_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blank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https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://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www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wildberries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ru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/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catalog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/147132528/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detail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.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fldChar w:fldCharType="end"/>
      </w:r>
      <w:bookmarkStart w:id="3" w:name="_GoBack"/>
      <w:bookmarkEnd w:id="3"/>
    </w:p>
    <w:p w14:paraId="6CB38A39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</w:pPr>
    </w:p>
    <w:p w14:paraId="2F741D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Магний В6 400 мг (цитрат)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ru-RU"/>
        </w:rPr>
        <w:t>. Витамин В6 и магний.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"https://www.wildberries.ru/catalog/376487765/detail.aspx"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https://www.wildberries.ru/catalog/376487765/detail.aspx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</w:p>
    <w:bookmarkEnd w:id="2"/>
    <w:p w14:paraId="643F56B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4CEC5702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Хелатное железо усиленного действия 27 мг 90 капсул Bluebonnet Nutrition</w:t>
      </w:r>
    </w:p>
    <w:p w14:paraId="21D2B401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"https://www.wildberries.ru/catalog/237363831/detail.aspx"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https://www.wildberries.ru/catalog/237363831/detail.aspx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</w:p>
    <w:p w14:paraId="2B5060C2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459CB683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Поддержка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вен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  <w:t xml:space="preserve">, Vein Support with Diosvena 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и</w:t>
      </w: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  <w:t xml:space="preserve"> Menaq7 Doctor's BEST</w:t>
      </w:r>
    </w:p>
    <w:p w14:paraId="281296BC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"https://www.wildberries.ru/catalog/274705211/detail.aspx"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t>https://www.wildberries.ru/catalog/274705211/detail.aspx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val="en-US" w:eastAsia="ru-RU"/>
          <w14:ligatures w14:val="none"/>
        </w:rPr>
        <w:fldChar w:fldCharType="end"/>
      </w:r>
    </w:p>
    <w:p w14:paraId="6C2D6749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val="en-US" w:eastAsia="ru-RU"/>
          <w14:ligatures w14:val="none"/>
        </w:rPr>
      </w:pPr>
    </w:p>
    <w:p w14:paraId="24E0562E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  <w:t>Экстракт грейпфрутовых косточек, меньше горечи 30мл Вивасан Vivasan</w:t>
      </w:r>
    </w:p>
    <w:p w14:paraId="4D56E386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"https://www.wildberries.ru/catalog/299786354/detail.aspx"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t>https://www.wildberries.ru/catalog/299786354/detail.aspx</w:t>
      </w:r>
      <w:r>
        <w:rPr>
          <w:rFonts w:hint="default"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ru-RU"/>
          <w14:ligatures w14:val="none"/>
        </w:rPr>
        <w:fldChar w:fldCharType="end"/>
      </w:r>
    </w:p>
    <w:p w14:paraId="0E144D31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1A1A1A"/>
          <w:kern w:val="0"/>
          <w:sz w:val="24"/>
          <w:szCs w:val="24"/>
          <w:lang w:eastAsia="ru-RU"/>
          <w14:ligatures w14:val="none"/>
        </w:rPr>
      </w:pPr>
    </w:p>
    <w:p w14:paraId="3B3C9A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"https://ozon.ru/t/rjFwZ4N"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t>https://ozon.ru/t/rjFwZ4N</w:t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= Босвелии экстракт для суставов</w:t>
      </w:r>
    </w:p>
    <w:p w14:paraId="7A5014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"https://www.wildberries.ru/catalog/96202420/detail.aspx"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t>https://www.wildberries.ru/catalog/96202420/detail.aspx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Силимарин(Артишок+Одуванчик)</w:t>
      </w:r>
    </w:p>
    <w:p w14:paraId="7AA554C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"https://www.wildberries.ru/catalog/307370086/detail.aspx"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t>https://www.wildberries.ru/catalog/307370086/detail.aspx</w: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L-тирозин</w:t>
      </w:r>
    </w:p>
    <w:p w14:paraId="0C0530C9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41FC4D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"https://www.wildberries.ru/catalog/304866596/detail.aspx"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t>https://www.wildberries.ru/catalog/304866596/detail.aspx</w:t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Селен 100 мкг (L-селенометионин)</w:t>
      </w:r>
    </w:p>
    <w:p w14:paraId="442A588C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B0E51D4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"https://www.wildberries.ru/catalog/153321592/detail.aspx"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t>https://www.wildberries.ru/catalog/153321592/detail.aspx</w:t>
      </w:r>
      <w:r>
        <w:rPr>
          <w:rStyle w:val="14"/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Пробиотики</w:t>
      </w:r>
    </w:p>
    <w:p w14:paraId="1EDA318D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159ED2C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"https://apteka.ru/product/maksilak-10-sht-kapsuly-5e326c94ca7bdc000192ef7b"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https://apteka.ru/product/maksilak-10-sht-kapsuly-5e326c94ca7bdc000192ef7b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ru-RU"/>
        </w:rPr>
        <w:t xml:space="preserve"> Пробиотики Максилак(Аптека)</w:t>
      </w:r>
    </w:p>
    <w:p w14:paraId="007041C3">
      <w:pPr>
        <w:shd w:val="clear" w:color="auto" w:fill="FFFFFF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A668BCF">
      <w:pP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NOW Calcium Citrate Кальций, 100 таблеток NOW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ru-RU"/>
        </w:rPr>
        <w:t xml:space="preserve"> - Вит Д , магний, цинк, медь и тд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"https://www.wildberries.ru/catalog/110466105/detail.aspx" \t "https://mail.yandex.ru/?uid=24719481" \l "message/_blank"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https://www.wildberries.ru/catalog/110466105/detail.aspx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</w:p>
    <w:p w14:paraId="6F0BCA86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Кальций цитрат капсулы бад VitaMeal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"https://www.wildberries.ru/catalog/304450280/detail.aspx"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https://www.wildberries.ru/catalog/304450280/detail.aspx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  <w:lang w:val="ru-RU"/>
        </w:rPr>
        <w:t xml:space="preserve">   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  <w:lang w:val="ru-RU"/>
        </w:rPr>
        <w:t>Чистый</w:t>
      </w:r>
    </w:p>
    <w:p w14:paraId="50BF5237">
      <w:pPr>
        <w:numPr>
          <w:ilvl w:val="0"/>
          <w:numId w:val="1"/>
        </w:numP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Theanine 200 mg 60 капс NOW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"https://www.wildberries.ru/catalog/171114845/detail.aspx"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https://www.wildberries.ru/catalog/171114845/detail.aspx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</w:p>
    <w:p w14:paraId="17E76C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Медь в хелатной форме, 90 растительных капсул Bluebonnet Nutrition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"https://www.wildberries.ru/catalog/264144198/detail.aspx" \t "https://mail.yandex.ru/?uid=24719481" \l "message/_blank"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https://www.wildberries.ru/catalog/264144198/detail.aspx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</w:p>
    <w:p w14:paraId="2D0BB5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Таурин (Taurine) 500 мг., 100 капсул NOW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"https://www.wildberries.ru/catalog/297416908/detail.aspx"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https://www.wildberries.ru/catalog/297416908/detail.aspx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</w:p>
    <w:p w14:paraId="115A5E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кверцетин с бромелаином, 60 капсул NOW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"https://www.wildberries.ru/catalog/274328874/detail.aspx" \t "https://mail.yandex.ru/?uid=24719481" \l "message/_blank"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https://www.wildberries.ru/catalog/274328874/detail.aspx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</w:p>
    <w:p w14:paraId="2E3E7974">
      <w:pPr>
        <w:numPr>
          <w:ilvl w:val="0"/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Лецитин подсолнечный 2000 мг БАД VitaMeal</w:t>
      </w:r>
      <w:r>
        <w:rPr>
          <w:rFonts w:hint="default" w:ascii="Arial" w:hAnsi="Arial" w:eastAsia="Arial" w:cs="Arial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"https://www.wildberries.ru/catalog/329579533/detail.aspx" \t "https://mail.yandex.ru/?uid=24719481" \l "message/_blank"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https://www.wildberries.ru/catalog/329579533/detail.aspx</w:t>
      </w:r>
      <w: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</w:p>
    <w:p w14:paraId="306354FB">
      <w:pPr>
        <w:numPr>
          <w:ilvl w:val="0"/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"https://apteka.ru/product/nikotinovaya-kislota-bufus-10-mgml-rastvor-dlya-inekczij-1-ml-ampuly-10-sht-5e327871f5a9ae00014101c9" \t "https://mail.yandex.ru/?uid=24719481" \l "message/_blank" </w:instrTex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https://apteka.ru/product/nikotinovaya-kislota-bufus-10-mgml-rastvor-dlya-inekczij-1-ml-ampuly-10-sht-5e327871f5a9ae00014101c9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Никотиновая кислота(Аптека) на период устранения дефицитов</w:t>
      </w:r>
    </w:p>
    <w:p w14:paraId="6CC84764">
      <w:pPr>
        <w:numPr>
          <w:ilvl w:val="0"/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16"/>
          <w:szCs w:val="16"/>
          <w:shd w:val="clear" w:fill="FFFFFF"/>
        </w:rPr>
      </w:pPr>
    </w:p>
    <w:p w14:paraId="4B28D83A">
      <w:pPr>
        <w:numPr>
          <w:ilvl w:val="0"/>
          <w:numId w:val="0"/>
        </w:numP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instrText xml:space="preserve"> HYPERLINK "https://apteka.ru/product/alerana-2-flakon-sprej-dlya-naruzhnogo-primeneniya-60-ml-5e3273ebca7bdc00019322ce" \t "https://mail.yandex.ru/?uid=24719481" \l "message/_blank" </w:instrTex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separate"/>
      </w:r>
      <w:r>
        <w:rPr>
          <w:rStyle w:val="14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t>https://apteka.ru/product/alerana-2-flakon-sprej-dlya-naruzhnogo-primeneniya-60-ml-5e3273ebca7bdc00019322ce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77FF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Alerana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спрей(Аптека). После Никотиновой кислоты</w:t>
      </w:r>
    </w:p>
    <w:p w14:paraId="119D83DB">
      <w:pPr>
        <w:numPr>
          <w:ilvl w:val="0"/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</w:pPr>
    </w:p>
    <w:p w14:paraId="4BB348D9">
      <w:pPr>
        <w:numPr>
          <w:ilvl w:val="0"/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0077FF"/>
          <w:spacing w:val="0"/>
          <w:sz w:val="24"/>
          <w:szCs w:val="24"/>
          <w:shd w:val="clear" w:fill="FFFFFF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226293"/>
    <w:multiLevelType w:val="singleLevel"/>
    <w:tmpl w:val="E4226293"/>
    <w:lvl w:ilvl="0" w:tentative="0">
      <w:start w:val="12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A4"/>
    <w:rsid w:val="000E1799"/>
    <w:rsid w:val="0031123B"/>
    <w:rsid w:val="00335C44"/>
    <w:rsid w:val="003A5D26"/>
    <w:rsid w:val="00554817"/>
    <w:rsid w:val="00716FF7"/>
    <w:rsid w:val="00810448"/>
    <w:rsid w:val="008A5C7E"/>
    <w:rsid w:val="00901AD7"/>
    <w:rsid w:val="009621A4"/>
    <w:rsid w:val="00973500"/>
    <w:rsid w:val="009E3481"/>
    <w:rsid w:val="00A35381"/>
    <w:rsid w:val="00A55D68"/>
    <w:rsid w:val="00BF173F"/>
    <w:rsid w:val="00D72B5C"/>
    <w:rsid w:val="00DD6778"/>
    <w:rsid w:val="00E30A0A"/>
    <w:rsid w:val="1D7669D0"/>
    <w:rsid w:val="1EA954C9"/>
    <w:rsid w:val="2E1A0B48"/>
    <w:rsid w:val="359B1BF2"/>
    <w:rsid w:val="48102119"/>
    <w:rsid w:val="486E72DB"/>
    <w:rsid w:val="4B1A38C3"/>
    <w:rsid w:val="4E8A14FB"/>
    <w:rsid w:val="5FAE55C6"/>
    <w:rsid w:val="7444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3">
    <w:name w:val="FollowedHyperlink"/>
    <w:semiHidden/>
    <w:unhideWhenUsed/>
    <w:qFormat/>
    <w:uiPriority w:val="99"/>
    <w:rPr>
      <w:color w:val="96607D"/>
      <w:u w:val="single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661</Words>
  <Characters>3768</Characters>
  <Lines>31</Lines>
  <Paragraphs>8</Paragraphs>
  <TotalTime>259</TotalTime>
  <ScaleCrop>false</ScaleCrop>
  <LinksUpToDate>false</LinksUpToDate>
  <CharactersWithSpaces>4421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2025-05-14T07:25:00Z</dcterms:created>
  <dc:creator>ЗС</dc:creator>
  <cp:lastModifiedBy>Светлана Юдина</cp:lastModifiedBy>
  <dcterms:modified xsi:type="dcterms:W3CDTF">2025-09-05T19:21:51Z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6A16BC61A0FA43099C06035494DC33FD_12</vt:lpwstr>
  </property>
</Properties>
</file>