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3부 9화 — 「동쪽의 불씨」 (Іскри на сході)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오를렌코(26세, «리흐타르» 공동대표) / 미콜라 오를렌코(61세, 올레스의 아버지, 코크스화학공장 정비공 출신 연금생활자) / 한나 오를렌코(58세, 올레스의 어머니, 학교 사서) / 이리나 마르첸코(25세, 오스트로호르스크 시 자원봉사센터 조정자, 한나의 옛 독자 — 첫 등장) / 다리나 보우크(29세, «쿠리에르» 기자) / 갈리나 보우크(50대, 다리나의 어머니, 제2시립병원 외과 간호사) / 옥사나 네스테루크(31세, 구금 중) / 조야 페트리우나(본다르의 35년 지기, 은퇴한 변호사회 서기) / 카탸 리센코(28세, «리흐타르» 실무 총괄, 전화 목소리) / 파블로 흐리시코(26세, 문자 메시지로만) / 테트야나 호르반(34세, 병원 검사실 보조, 스테포비 크라이 출신 피란민) / 마르파 레우키우나(71세, 테트야나의 어머니) / 요십 마르티노비치 바벤코(68세, 퇴직 선반공, 고양이를 데리고 온 피란민) / 발렌티나 하브릴리우나(50대, 시 집행위원회 서기) / 아이들 단일코(7세)·솔로미이카(4세) / 구금 시설 간수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2014년 4월 6일(일)~12일(토), 오스트로호르스크. 3부 8화(3월 14~17일)에서 옥사나는 지방법원에서 징역 4년을 선고받았고 항소 심리는 5월로 잡혔으며, 올레스는 키이우와 고향을 오가고 있다. 광장의 바리케이드는 아직 서 있다. 동쪽 변경 스테포비 크라이(주도는 가상의 도시 로즈노히르스크)에서는 사흘 전 외부의 지원을 받는 무장 세력이 도(道) 행정청 건물을 점거했고, 뉴스는 '신원 미상의 무장 인원'이라고만 말한다. 이 화에 전투 장면은 없으며 사건은 TV 소리·전화 목소리·사람들의 짐과 서류로만 전해진다. 당시 피란민 등록을 정한 법은 아직 없고, 시 집행위원회의 임시 명부와 서류 한 장 한 장이 전부다. 2014년 달력: 4월 6일 일요일.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4월 6일(일) 저녁, 오를렌코 가의 부엌</w:t>
      </w:r>
    </w:p>
    <w:p>
      <w:r>
        <w:rPr>
          <w:rFonts w:ascii="Times New Roman" w:hAnsi="Times New Roman" w:eastAsia="Times New Roman"/>
          <w:b w:val="0"/>
          <w:i/>
          <w:sz w:val="22"/>
        </w:rPr>
        <w:t>(Неділя, 6 квітня. Вечір. Кухня в квартирі Орленків на вулиці Металістів. На плиті кипить чайник. На столі — миска вареної картоплі, хліб, солоні огірки. У кутку працює телевізор без звуку, потім Микола додає гучності. На екрані — будівля обласної адміністрації, натовп, люди в масках без жодних шевронів. Диктор говорить рівно, як читають розклад. Олесь щойно приїхав з Києва, ще в куртці.)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Диктор: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«...невстановлені озброєні особи утримують будівлю обласної адміністрації в Лозногірську. Пересування по місту обмежене. Центральна влада закликає до спокою».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відриваючись від екрана)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Спокою. А хто там ту будівлю відчиняв, шо вони так легко зайшли? Шо, сторож заснув?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Миколо, їж. Син з дороги.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 я їм. </w:t>
      </w:r>
      <w:r>
        <w:rPr>
          <w:rFonts w:ascii="Times New Roman" w:hAnsi="Times New Roman" w:eastAsia="Times New Roman"/>
          <w:b w:val="0"/>
          <w:i/>
          <w:sz w:val="22"/>
        </w:rPr>
        <w:t>(їсть, дивиться)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Олесю, ти ж у законах. Скажи: які то люди? Не міліція, не військо, шевронів нема. Хто то такі?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(знімає куртку, сідає)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Тату, в законі для них слова нема. Є слово «група осіб». Є слово «самовільне захоплення». А хто за ними стоїть — там не про закон, а про те, хто їх годує й чим.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Ото й воно. Шо ти мені «група»? Я цих «груп» і при Союзі надивився.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(ставить перед Олесем тарілку)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худий. У тебе там хоч щось гаряче бувало?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Чай був. Бутерброди були. Катя варила борщ у ночвах.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ночвах. </w:t>
      </w:r>
      <w:r>
        <w:rPr>
          <w:rFonts w:ascii="Times New Roman" w:hAnsi="Times New Roman" w:eastAsia="Times New Roman"/>
          <w:b w:val="0"/>
          <w:i/>
          <w:sz w:val="22"/>
        </w:rPr>
        <w:t>(хитає головою)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 не борщ, то пересторога.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(Дзвонить стаціонарний телефон у коридорі. Микола йде, бурчить.)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коридору)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Алло? Грицько? Ти? </w:t>
      </w:r>
      <w:r>
        <w:rPr>
          <w:rFonts w:ascii="Times New Roman" w:hAnsi="Times New Roman" w:eastAsia="Times New Roman"/>
          <w:b w:val="0"/>
          <w:i/>
          <w:sz w:val="22"/>
        </w:rPr>
        <w:t>(пауза, голос стає тихим)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шо там у вас? ... Ага. Ага. Ходять. А ви шо? ... Ну, ясно. Ти ото ніде не виходь, чуєш? Ми тут.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(Повертається. Сідає. Довго мовчить.)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Грицько. Мій колишній з цеху, він із Лозногірська, пішов до дочки на пенсію. Каже, ходять по під'їздах із списками. Хто там живе, хто на кого записаний.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сина)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Шо то за списки, Олесю?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Яких вони шукають — не знаю. А що списки роблять із людьми — я знаю. Я всю зиму їх складав. З іншого боку.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Господи.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казав, ті, хто може, вже в автобуси сідають. Не з речами — з пакетом документів. Шо там, у них ті документи?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Усе. Свідоцтво, паспорт, виписки на хату. Тату, найгірше буде не зараз. Найгірше буде, коли вони приїдуть сюди, а в них не буде жодного папірця, який скаже, що вони — це вони.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(Мобільний на столі дзижчить. Повідомлення від Дарини: «Бачив? Мама сьогодні в нічну. Кажуть, у нас завтра-післязавтра приймуть людей. Не знаю куди. Приїдеш?». Олесь показує екран Ганні. Ганна дивиться, потім на чоловіка.)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сьогодні дзвонила директорка школи. Просила зранку прийти. Каже — «спортзал треба звільнити». Я не питала для чого. Тепер питати не треба.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(піднімається, відсуває стілець)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Дачу відкриємо. Там пічка є. Не палац, але дах над головою.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Тату, в квітні там сиро.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Сиро — то не мокро. </w:t>
      </w:r>
      <w:r>
        <w:rPr>
          <w:rFonts w:ascii="Times New Roman" w:hAnsi="Times New Roman" w:eastAsia="Times New Roman"/>
          <w:b w:val="0"/>
          <w:i/>
          <w:sz w:val="22"/>
        </w:rPr>
        <w:t>(бере хліб, відрізає собі скибку, дивиться на сина)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Завтра до Оксани йдеш?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 десятій.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Передай, що ми тут. </w:t>
      </w:r>
      <w:r>
        <w:rPr>
          <w:rFonts w:ascii="Times New Roman" w:hAnsi="Times New Roman" w:eastAsia="Times New Roman"/>
          <w:b w:val="0"/>
          <w:i/>
          <w:sz w:val="22"/>
        </w:rPr>
        <w:t>(тихо, у бік)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Шо тут ще скажеш. Передай, що ми тут.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4월 7일(월) 오전, 시 구치소 면회실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7 квітня. Десята ранку. Слідчий ізолятор. Кімната побачень: довгий стіл, дерев'яна перегородка зі склом, дві слухавки з тугими шнурами. Охоронець у кутку, лицем до стіни, робить вигляд, що його нема. З іншого боку скла заводять Оксану: сіра кофта, коротке волосся, очі ті самі. Вона бере слухавку першою.)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Привіт, адвокате. Ти не виглядаєш добре.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слухавку)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Привіт. А ти як?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годують і тримають в теплі. Для людини, яка отримала чотири роки, це, вважай, пансіонат. </w:t>
      </w:r>
      <w:r>
        <w:rPr>
          <w:rFonts w:ascii="Times New Roman" w:hAnsi="Times New Roman" w:eastAsia="Times New Roman"/>
          <w:b w:val="0"/>
          <w:i/>
          <w:sz w:val="22"/>
        </w:rPr>
        <w:t>(дивиться уважніше)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був у Києві?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Учора приїхав. Апеляцію призначили на травень. Я подав письмове доповнення, там про процесуальні порушення в першій інстанції. Свідків захисту суддя не викликала.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Скажи просто: шансів мало.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Шансів мало.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Мені легше, коли мені кажуть як є.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у вестибюлі телевізор. Я бачила. Лозногірськ.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— скільки?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Людей приїде. Скільки?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Школа готує спортзал на кількасот місць. Сьогодні перші.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знаю, як це буває. Пам'ятаєш бабу Орисю з Верб'янки? Її за один вечір «переселили» в папірець без землі.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Пам'ятаю.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слухай. Люди, які тікають, перший тиждень думають про дітей і гроші. Другий — про папери. А на третій розуміють, що без паперу їх ніби нема. Хата є, а власника в хаті нема. Ти мусиш дати їм папірець раніше, ніж вони це зрозуміють. Бо потім вони плачуть, а коли плачуть, не вчаться заповнювати форми.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для апеляції. Це від мене тобі. </w:t>
      </w:r>
      <w:r>
        <w:rPr>
          <w:rFonts w:ascii="Times New Roman" w:hAnsi="Times New Roman" w:eastAsia="Times New Roman"/>
          <w:b w:val="0"/>
          <w:i/>
          <w:sz w:val="22"/>
        </w:rPr>
        <w:t>(усміхається ледь-ледь)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мене не жалій. Ти працюй. Мені легше, коли хтось працює, поки я тут.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Тобі нічого не треба передавати?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Чаю. Якщо дозволять пачку. Не чорного — тієї твоєї, з чебрецем.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Дозволили. </w:t>
      </w:r>
      <w:r>
        <w:rPr>
          <w:rFonts w:ascii="Times New Roman" w:hAnsi="Times New Roman" w:eastAsia="Times New Roman"/>
          <w:b w:val="0"/>
          <w:i/>
          <w:sz w:val="22"/>
        </w:rPr>
        <w:t>(показує через скло маленьку пачку)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вже здав на прохідній.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пачку, потім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завжди на крок попереду себе. Це недобре, Олесю. Але зараз — корисно.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Охоронець: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(повертається, глухо)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(вже підводячись, у слухавку)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 в тебе п'ята склянка?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тебе. І для того, кого вже нема.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мені налий трохи більше. Мені ж тут не наливають.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4월 8일(화) 저녁, 시외버스 터미널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8 квітня. Сутінки. Автовокзал Острогорська. На платформі три рейсові автобуси, у вікнах — обличчя, притиснуті до скла. Двері шиплять. На асфальті — вузли, торби на колесах, коробка з дірками. Біля першого автобуса стоїть Ірина Марченко: тонка, швидка, в куртці з написом «Волонтерський центр», з планшетом і двома маркерами в кишені. Поруч Дарина з диктофоном і Галина Вовк у білому халаті поверх пальта. Олесь з'являється з боку зупинки, поспішає.)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(нікому конкретно)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Люди! Не штовхайтеся, місця вистачить на всіх. Сім'ї з дітьми — до мене! Одинокі й літні — до пані Галини! Документи — потім. Спочатку теплий чай і спати!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Олеся, 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Олесь? Дарина казала. Тримай ящик, там бинти.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ящик)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вечір, пані Галино.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добрий лише для тих, хто сів у автобус удосвіта. Сімнадцять годин їхали. Бабусі без таблеток, дітей нудить, двоє з тиском.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(відводить диктофон)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запишу, Олесю. Не зараз. Спочатку допоможу.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що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дякуй. Я вперше не знаю, як не лізти людям у обличчя. </w:t>
      </w:r>
      <w:r>
        <w:rPr>
          <w:rFonts w:ascii="Times New Roman" w:hAnsi="Times New Roman" w:eastAsia="Times New Roman"/>
          <w:b w:val="0"/>
          <w:i/>
          <w:sz w:val="22"/>
        </w:rPr>
        <w:t>(бере двох дітей за руки, веде їх до світла)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Олеся, швидко, не питаючи прізвища)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волонтер? У мене не вистачає рук. Візьміть вісім ковдр і несіть до шкільного автобуса. Хто не знає куди — за мною.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Олесь Орленко.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(зупиняється, дивиться)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Той, що чай наливає? Із Києва? </w:t>
      </w:r>
      <w:r>
        <w:rPr>
          <w:rFonts w:ascii="Times New Roman" w:hAnsi="Times New Roman" w:eastAsia="Times New Roman"/>
          <w:b w:val="0"/>
          <w:i/>
          <w:sz w:val="22"/>
        </w:rPr>
        <w:t>(коротка 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Пробачте, я не мала часу дивитися телевізор. Ірина Марченко, міський волонтерський центр.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вибачайтеся. Куди нести ковдри?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Школа номер три. Ваша мама там уже розставляє розкладачки. Вона мене знає. Я в неї з десятого класу читала право. І Шевченка. Я хотіла стати вчителькою, а тепер ось. </w:t>
      </w:r>
      <w:r>
        <w:rPr>
          <w:rFonts w:ascii="Times New Roman" w:hAnsi="Times New Roman" w:eastAsia="Times New Roman"/>
          <w:b w:val="0"/>
          <w:i/>
          <w:sz w:val="22"/>
        </w:rPr>
        <w:t>(киває на натовп)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— маркери.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(З автобуса виходить Тетяна Горбань, тримаючи за руки сім'ярічного Данилка і чотирирічну Соломійку. За нею, спираючись на палицю, — Марфа Левківна. Тетяна тримає прозору пластикову теку, притиснуту до грудей так, ніби в ній ліки.)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Ірини)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Нам куди? Нам казали — на тимчасовий пункт.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Ласкаво просимо до Острогорська. Як вас звати?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Тетяна. Горбань. Це мама — Марфа Левківна. Це Данилко, Соломійка.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(записує)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вас? Четверо. Місця є. Шкільний спортзал, там тепло. Не бійтеся. Ідіть за хлопцем з ковдрами.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(простягає руку)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Дайте, я понесу.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(відсмикує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Ні! </w:t>
      </w:r>
      <w:r>
        <w:rPr>
          <w:rFonts w:ascii="Times New Roman" w:hAnsi="Times New Roman" w:eastAsia="Times New Roman"/>
          <w:b w:val="0"/>
          <w:i/>
          <w:sz w:val="22"/>
        </w:rPr>
        <w:t>(одразу ніяковіє)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Ой, вибачте. Не можна. Тут усе.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Розумію. Тоді я понесу вашу торбу.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(віддає сумку, але теку тримає)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паспорти. Свідоцтва дітей. Моя і матері довідки з лікарні. Виписки. Вони в мене на руках дві доби, я їх з рук не випускала. </w:t>
      </w:r>
      <w:r>
        <w:rPr>
          <w:rFonts w:ascii="Times New Roman" w:hAnsi="Times New Roman" w:eastAsia="Times New Roman"/>
          <w:b w:val="0"/>
          <w:i/>
          <w:sz w:val="22"/>
        </w:rPr>
        <w:t>(шепоче)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нас нема більше нічого, пане.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Тетяно, зараз для вас найголовніше — поїсти й виспатися. А завтра я сидітиму за столом біля входу в зал. Принесете теку — і ми разом подивимось, що в ній є і чого бракує.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чого може бракувати?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Нічого, чого не можна відновити. Не хвилюйтеся.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(Ззаду з автобуса важко спускається Йосип Мартинович Бабенко з картонною коробкою, з якої чути «мяу». На ньому добре випрасуваний, але вже зім'ятий піджак, на лацкані — планка з заводу.)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Йосип: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всіх одразу)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Кота можна? Кіт не має паспорта, але в нього характер.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(записує)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Кота можна. Як його звати?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Йосип: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Борщ.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(посміхається вперше за вечір)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Борщ записаний.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같은 날 밤, 3번 학교 체육관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(Пізніше, десята вечора. Спортзал школи №3. Шведська стінка заставлена торбами. Баскетбольні щити задрапіровані простирадлами — це «стіни» для ширми. Розкладачки в трьох рядах, на кожній — підпис маркером: «Горбань Т.», «Горбань М.», «Бабенко Й. + Борщ». Біля входу — стіл із паперами. Ганна сидить на низькому стільці з великою коробкою книжок, розкладає на підвіконні: дитячі, підручники, Шевченко, детективи. Ірина підходить із двома чашками.)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Ганно, я вам чаю.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чашку)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Ірочко. Ти вже й їла?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пам'ятаю.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 я пригадаю за тебе: ні. </w:t>
      </w:r>
      <w:r>
        <w:rPr>
          <w:rFonts w:ascii="Times New Roman" w:hAnsi="Times New Roman" w:eastAsia="Times New Roman"/>
          <w:b w:val="0"/>
          <w:i/>
          <w:sz w:val="22"/>
        </w:rPr>
        <w:t>(витягає з сумки бутерброд у фользі)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Їж.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можу, зараз буде третій рейс.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Третій рейс тебе не дасть більше, ніж другий, якщо ти впадеш. </w:t>
      </w:r>
      <w:r>
        <w:rPr>
          <w:rFonts w:ascii="Times New Roman" w:hAnsi="Times New Roman" w:eastAsia="Times New Roman"/>
          <w:b w:val="0"/>
          <w:i/>
          <w:sz w:val="22"/>
        </w:rPr>
        <w:t>(вручає бутерброд)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за тебе вже відповідаю, ти в мене читачка.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(їсть, ніяково)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ж іще пам'ятаєте, що я брала?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«Кобзар» і «Основи конституційного права». Одну книжку — для душі, іншу — для справи. Ти ніколи не брала детективів.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взяла один. Він був поганий.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(Підходить Микола з великим мотком кабелю й переносною лампою.)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Ганю, оце розетка не працює. Я її обійшов, там проводка така, шо краще б її не було. Я подовжувач повісив, а то ваші розкладачки в темряві.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Миколо, ти ж не електрик.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ніколи не був електрик. Я слюсар шостого розряду. Але з електриками на одній зміні п'ятнадцять років стояв, чо б не навчитися. </w:t>
      </w:r>
      <w:r>
        <w:rPr>
          <w:rFonts w:ascii="Times New Roman" w:hAnsi="Times New Roman" w:eastAsia="Times New Roman"/>
          <w:b w:val="0"/>
          <w:i/>
          <w:sz w:val="22"/>
        </w:rPr>
        <w:t>(до Ірини)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Дівчино, а вас як?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Ірина Олегівна.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О, Олегівна. Шо ж ви така молода, а вже з по батькові?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з ним мене слухаються.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(регоче)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Оце правильно. </w:t>
      </w:r>
      <w:r>
        <w:rPr>
          <w:rFonts w:ascii="Times New Roman" w:hAnsi="Times New Roman" w:eastAsia="Times New Roman"/>
          <w:b w:val="0"/>
          <w:i/>
          <w:sz w:val="22"/>
        </w:rPr>
        <w:t>(тихіше)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Вам треба буде місце для літніх. Я свою дачу відкрию, там шість соток, будиночок, піч. Для двох-трьох сімей — нормально. Сиро, але ж не сніг.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Я внесу в список.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 не вносьте, шо там вносити. Я привезу ключі. </w:t>
      </w:r>
      <w:r>
        <w:rPr>
          <w:rFonts w:ascii="Times New Roman" w:hAnsi="Times New Roman" w:eastAsia="Times New Roman"/>
          <w:b w:val="0"/>
          <w:i/>
          <w:sz w:val="22"/>
        </w:rPr>
        <w:t>(до Ганни)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Я, Ганю, піду, хай спиться.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що, на ніч на дачу?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піду пічку подивлюся. </w:t>
      </w:r>
      <w:r>
        <w:rPr>
          <w:rFonts w:ascii="Times New Roman" w:hAnsi="Times New Roman" w:eastAsia="Times New Roman"/>
          <w:b w:val="0"/>
          <w:i/>
          <w:sz w:val="22"/>
        </w:rPr>
        <w:t>(виходить, бурчить на кабель)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йому вслід)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Ваш чоловік той, хто всім допоміг, хоч наче й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так усе життя. Каже «та ні», а потім уже на ґанку з лопатою. </w:t>
      </w:r>
      <w:r>
        <w:rPr>
          <w:rFonts w:ascii="Times New Roman" w:hAnsi="Times New Roman" w:eastAsia="Times New Roman"/>
          <w:b w:val="0"/>
          <w:i/>
          <w:sz w:val="22"/>
        </w:rPr>
        <w:t>(звертається до Олеся, який підійшов із чайником)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Олеську, налий людям. Тільки не на ходу, ставай, роздай.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ставить на стіл старий емальований чайник із маками. Бере склянки з бляшаних підставок, наливає чай із чебрецем людям, що чекають біля розкладачок.)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(Ірині)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вам.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я потім.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чай, потім усе інше. Це не моє. Це мого вчителя.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чайник, на мак на боці)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що, особливий чай?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Чебрець. З Кам'яного яру, з одного схилу, де він його сорок років збирав.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Гаразд. Але через двадцять хвилин у мене автобус.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хвилин — це якраз склянка.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(п'є, затримується на запаху)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Пахне... літом. Дивно. Я не пам'ятаю, коли востаннє бачила літо.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Воно ще буде. </w:t>
      </w:r>
      <w:r>
        <w:rPr>
          <w:rFonts w:ascii="Times New Roman" w:hAnsi="Times New Roman" w:eastAsia="Times New Roman"/>
          <w:b w:val="0"/>
          <w:i/>
          <w:sz w:val="22"/>
        </w:rPr>
        <w:t>(повертається до залу, ставить п'яту склянку на порожній розкладний стілець біля стіни. Ірина дивиться.)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двох людей. Одна поки далеко, а до другого вже не дійти.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4월 9일(수) 오전, 체육관 입구의 법률 상담 탁자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9 квітня. Ранок. Спортзал. Біля входу стіл із двома лавками, на столі — табличка від руки: «БЕЗКОШТОВНА ПРАВОВА ДОПОМОГА. Не соромтеся питати». Чайник з маками парує на примусі. На стіні — аркуш паперу з трьома колонками: «Є», «Бракує», «Відновити через...». Магніти для дошки взято з рюкзака Олеся. На лавці вже сидять Тетяна, Марфа Левківна, Йосип з Борщем у коробці. Біля стіни стоїть Дарина з блокнотом, уже не з диктофоном. Хтось гукає з черги.)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 з черги: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останній?</w:t>
      </w:r>
    </w:p>
    <w:p>
      <w:r>
        <w:rPr>
          <w:rFonts w:ascii="Times New Roman" w:hAnsi="Times New Roman" w:eastAsia="Times New Roman"/>
          <w:b/>
          <w:i w:val="0"/>
          <w:sz w:val="22"/>
        </w:rPr>
        <w:t>Йосип: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Я, пані. Але я готовий поступитися. Я з котом.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 з черги: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Кіт — не привід.</w:t>
      </w:r>
    </w:p>
    <w:p>
      <w:r>
        <w:rPr>
          <w:rFonts w:ascii="Times New Roman" w:hAnsi="Times New Roman" w:eastAsia="Times New Roman"/>
          <w:b/>
          <w:i w:val="0"/>
          <w:sz w:val="22"/>
        </w:rPr>
        <w:t>Йосип: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Кіт — завжди привід. </w:t>
      </w:r>
      <w:r>
        <w:rPr>
          <w:rFonts w:ascii="Times New Roman" w:hAnsi="Times New Roman" w:eastAsia="Times New Roman"/>
          <w:b w:val="0"/>
          <w:i/>
          <w:sz w:val="22"/>
        </w:rPr>
        <w:t>(тихо 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юристе, у мене питання простіше, ніж у всіх. Я пенсійну книжку не взяв.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(записує)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Нічого страшного, Йосипе Мартиновичу. Скажіть мені номер пенсійного, якщо пам'ятаєте. Решту поштою відновимо. Хто вас знає у відділі пенсійного фонду?</w:t>
      </w:r>
    </w:p>
    <w:p>
      <w:r>
        <w:rPr>
          <w:rFonts w:ascii="Times New Roman" w:hAnsi="Times New Roman" w:eastAsia="Times New Roman"/>
          <w:b/>
          <w:i w:val="0"/>
          <w:sz w:val="22"/>
        </w:rPr>
        <w:t>Йосип: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там усі знають. Бо я щомісяця ходив. На бесіду.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(усміхається, пише в колонці «Відновити»)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проблем нема. Наступного.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(Тетяна кладе теку на стіл, відкриває. Усередині — кожен папірець у окремому файлі.)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 паспорти. Свідоцтва дітей. Мамина довідка про інвалідність. А ось це — на хату. Витяг... </w:t>
      </w:r>
      <w:r>
        <w:rPr>
          <w:rFonts w:ascii="Times New Roman" w:hAnsi="Times New Roman" w:eastAsia="Times New Roman"/>
          <w:b w:val="0"/>
          <w:i/>
          <w:sz w:val="22"/>
        </w:rPr>
        <w:t>(дістає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Оригінал, з печаткою. Я його не здавала, ні на хату, ні на що.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Гаразд. А що в реєстрі?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Хата записана на мою бабусю, потім вона померла, а мама не встигла оформити спадщину. Я збиралася це зробити навесні. А реєстраційна служба — вона ж у тій самій будівлі, в обладміністрації...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(зупиняється на мить)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тій самій будівлі.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Там і архів. Усе, що в нас було.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Оце вже цікаво.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Тетяни)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Тетяно, послухайте. По-перше: Державний реєстр речових прав — електронний, його сервери не в Лозногірську. Копія в Києві. Витяг із нього можна отримати звідси, якщо хтось із нотаріусів або юристів зробить запит. Це я організую сьогодні. </w:t>
      </w:r>
      <w:r>
        <w:rPr>
          <w:rFonts w:ascii="Times New Roman" w:hAnsi="Times New Roman" w:eastAsia="Times New Roman"/>
          <w:b w:val="0"/>
          <w:i/>
          <w:sz w:val="22"/>
        </w:rPr>
        <w:t>(бере телефон, набирає)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По-друге: ми складемо акт про залишене майно. Двоє свідків, фотографії, опис, дата. Це ваш щит, якщо щось станеться з будинком. Фото на телефон є?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Є. Я перед виїздом усе знімала. Мама сказала: «Знімай, бо забудеш, яка була шафа».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Ваша мама має рацію.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лавки,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Хату знімали, а кладовище не зняла. Там мої всі. Мати, батько, двоє дітей. Хто тепер їх провідуватиме?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Олесь кладе ручку.)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Марфо, про кладовище я скажу інше.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неї)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підвіконні лежить книжка, мама її вчора розкладала. «Тіні забутих предків». Там гуцули, не ваші місця. Але назва — наша. Забутих — не значить пропалих. Поки хтось пам'ятає, вони є. Ми їх запишемо: де лежать, коли, як звали. Це теж частина опису.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 очі)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вже не папір.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теж папір. Але його пише той, хто пам'ятає.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мовчить, потім 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Пишіть. Левко Оникійович Семенюк. Мій батько. Він у сорок шостому дорогу до шахти прокладав.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(пише)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Левко Оникійович. Далі.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(Телефон Олеся дзвенить. Катя.)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динаміка)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Орленко, ти там живий? У мене дев'ять колонок і жодної вільної.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Катю, мені потрібен витяг із реєстру на хату в Лозногірську. Сьогодні. Адреса і прізвище зараз скину.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Через нотаріуса — три дні. Знайомий у київській реєстраційній службі — день, але без гарантії.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починай зараз.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Починати я вмію.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4월 10일(목) 오전, 시 집행위원회 사무실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10 квітня. Дев'ята година. Виконавчий комітет міської ради, другий поверх, коридор із лінолеумом і стільцями вздовж стіни. На дверях табличка: «Секретар виконкому. В. Г. Ткач». Біля дверей чекають Олесь, Ірина і Зоя Петрівна — в береті й зі старою шкіряною сумкою, звідки видніється гумка для документів. Вони заходять. За столом — Валентина Гавриліївна, жінка за п'ятдесят, окуляри на ланцюжку, перед нею штамп, подушечка та стос форм.)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Валентина: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Слухаю вас.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Валентино Гавриліївно, нам потрібен тимчасовий облік переселенців. Список, номер, печатка. Щоб люди могли отримати продуктові набори, а діти — місця в школі.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Валентина: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(знімає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Ірино Олегівно, я вас розумію. Але такого документа немає. Є «довідка про реєстрацію місця проживання». А що то за люди, які не прописані в нашому місті?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Валентино Гавриліївно, мене звати Олесь Орленко. Я юрист. </w:t>
      </w:r>
      <w:r>
        <w:rPr>
          <w:rFonts w:ascii="Times New Roman" w:hAnsi="Times New Roman" w:eastAsia="Times New Roman"/>
          <w:b w:val="0"/>
          <w:i/>
          <w:sz w:val="22"/>
        </w:rPr>
        <w:t>(кладе на стіл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 проєкт розпорядження виконкому. Не закону — розпорядження. Вони приїхали з іншої області нашої країни, їхні документи на руках, а їхнє місце проживання тимчасово недоступне. Ми пропонуємо журнал обліку з номером, датою, прізвищем, складом сім'ї, адресою тимчасового проживання і підписом особи, яка взяла на облік.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Валентина: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«Тимчасово переміщені». Такого слова немає.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(з-за плеча Олеся, спокійно)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Нема, дівчино. Але й ті, що про них мова, до нас приїхали, вже без слів. Слово нам доведеться вигадати.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Валентина: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Зою)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ви 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Зоя Петрівна. Колись я була секретарем нашої міської колегії адвокатів. Тридцять сім років. Мене запитували теж: «Такого слова немає». А я відповідала: «Тоді я його напишу».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Валентина: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(мовчить, потім усміхається куточком рота)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Зоя Петрівна... Це ви, випадково, не...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я, випадково. Підпишіть, Валентино Гавриліївно. Ви ж не нове право вигадуєте. Ви реєструєте людей у власному місті.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Валентина: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(знову надіває окуляри, читає уважніше)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пункт три. «Особа підтверджує свою особу паспортом або іншим документом, а за відсутності — показаннями двох свідків». Я не можу прийняти за свідків людей, яких не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приймете мене і Ірину Олегівну. Ми засвідчимо, що знаємо їх особисто.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учорашнього вечора.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Валентина: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(хитає головою)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можна, не можна. Ви ж... </w:t>
      </w:r>
      <w:r>
        <w:rPr>
          <w:rFonts w:ascii="Times New Roman" w:hAnsi="Times New Roman" w:eastAsia="Times New Roman"/>
          <w:b w:val="0"/>
          <w:i/>
          <w:sz w:val="22"/>
        </w:rPr>
        <w:t>(замовкає, дивиться на них, потім на штамп)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Ну, добре. Не «свідки». Напишіть «особи, які прийняли на облік». Це може пройти.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може пройти.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Валентина: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штамп, обережно притискає до подушечки, ставить відбиток на першому аркуші)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Тимчасовий журнал обліку. Ірино Олегівно, це на вас. Номери по порядку. Без пропусків.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Без пропусків.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Валентина: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(віддає документ)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того не підписувала, а ви того не отримували, ясно? </w:t>
      </w:r>
      <w:r>
        <w:rPr>
          <w:rFonts w:ascii="Times New Roman" w:hAnsi="Times New Roman" w:eastAsia="Times New Roman"/>
          <w:b w:val="0"/>
          <w:i/>
          <w:sz w:val="22"/>
        </w:rPr>
        <w:t>(тихіше)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в сестри в Лозногірську будинок.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розуміємо.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Валентина: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вони приходять. Я скажу кому треба, що є журнал. Печатка — моя. Підпис — теж. Хай хоч так.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(На вулиці, біля входу. Олесь, Ірина і Зоя стоять під козирком, світить холодне сонце.)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аркуш із відбитком, не вірить)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працює?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працює рівно настільки, наскільки люди в нього вірять.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Твій учитель казав: «Форма — це не байдуже. Форма — це те, за що людина може вхопитися, коли їй більше нема за що». Він казав це про протоколи.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 протоколи — я пам'ятаю.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тепер — про штамп. </w:t>
      </w:r>
      <w:r>
        <w:rPr>
          <w:rFonts w:ascii="Times New Roman" w:hAnsi="Times New Roman" w:eastAsia="Times New Roman"/>
          <w:b w:val="0"/>
          <w:i/>
          <w:sz w:val="22"/>
        </w:rPr>
        <w:t>(поправляє берет)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потрібно ще двічі зайти до тієї жінки. Я їй дещо принесу. Ті форми, що її колеги забули.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Зою Петрівно, ви вже втретє допомагаєте незнайомим людям за місяць.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допомагаю незнайомим. Я розбираю шухляди. Це інше.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4월 11일(금) 저녁, 체육관 뒷방 — 전화와 문자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11 квітня. Вечір. Підсобка біля спортзалу — вчительська склад: стелажі з м'ячами, стопки підручників, один стіл. Олесь, Катя на гучному зв'язку, Дарина за столом із нотатками. Телефон Олеся лежить на столі, і на екрані спалахує повідомлення.)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телефону)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Орленко, що ти мовчиш? Чую, що мовчиш.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Катю, у мене нове повідомлення. </w:t>
      </w:r>
      <w:r>
        <w:rPr>
          <w:rFonts w:ascii="Times New Roman" w:hAnsi="Times New Roman" w:eastAsia="Times New Roman"/>
          <w:b w:val="0"/>
          <w:i/>
          <w:sz w:val="22"/>
        </w:rPr>
        <w:t>(читає вголос)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«Мій відділ може зробити виписки з реєстру за дві години. Без умов, без розписок. Для тих, хто в списку. П.»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(пауза, у динаміку чути, як вона перестає друкувати)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 очі)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Павло?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телефон екраном донизу)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Другий рядок. «Ліза питає, чи потрібні дитячі речі. Вона збирає. Їй рожевих не віддати — хлопчик».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Дитячі речі. Тобто вона вже збирає на свого, а віддає чужим.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Олесю...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знаю, що ти хочеш сказати.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скажу. Я питаю: що ти відповіси?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телефон)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 години проти трьох днів. Тетяна Горбань, пані Марфа, ще дев'ятнадцять сімей. Я не можу прикидатися, що мені не потрібні ці дві години.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Тоді...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я не відповім йому сам. </w:t>
      </w:r>
      <w:r>
        <w:rPr>
          <w:rFonts w:ascii="Times New Roman" w:hAnsi="Times New Roman" w:eastAsia="Times New Roman"/>
          <w:b w:val="0"/>
          <w:i/>
          <w:sz w:val="22"/>
        </w:rPr>
        <w:t>(піднімає голову)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Катю, відповідь — ти. Пиши так: «Дякуємо. Список надішлемо на пошту «Ліхтаря». Дитячі речі — до школи номер три, Ірині Марченко». Підпис: «Катя». Не «Олесь».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 Пишу.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І, Катю... не «дякуємо за допомогу». Просто «дякуємо».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(друкує)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Надіслано. </w:t>
      </w:r>
      <w:r>
        <w:rPr>
          <w:rFonts w:ascii="Times New Roman" w:hAnsi="Times New Roman" w:eastAsia="Times New Roman"/>
          <w:b w:val="0"/>
          <w:i/>
          <w:sz w:val="22"/>
        </w:rPr>
        <w:t>(тихіше)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Орленко, ти правильно зробив.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Я зробив потрібне. Правильне було б, якби мені не було так важко.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(ставить перед ним склянку чаю)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вимагай від себе, щоб було легко. Просто роби.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бере склянку. Вдалині в залі хтось сміється: Данилко проситься до Бабенка на коліна, до кота.)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динаміка, ледь чутно)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Там у вас діти сміються?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Сміються.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записуй у колонку «Є».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4월 12일(토) 저녁, 협동조합 «히믹»의 다차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12 квітня. Сутінки. Дачний кооператив «Хімік». Шість соток, дерев'яний будиночок із шиферним дахом, пічка в кімнаті вже топиться. Микола вносить у кімнату дрова, вішає на цвях лампу. Ганна розстеляє на столі скатертину. На порозі — Тетяна з дітьми, Марфа Левківна, Йосип з Борщем. Олесь і Ірина допомагають занести торби. Дарина тримає двері.)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Проходьте, не соромтеся, тут не палац. Дах над головою є, пічка гріє, вода в бочці, колодязь — через дві ділянки. Ключ я загубив, але засув зсередини добрий.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(стоїть на порозі, не наважується)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Нам би... ми ж заплатимо. Скоро. Як тільки з документами...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Дівчино, шо ви мені про плату? Дах є, пічка є. Решта — потім.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Марфи, підставляє стілець)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Сідайте, Марфо Левківно. Миколі завжди треба когось нагодувати чи обігріти. Це він не вас, це він себе заспокоює.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(сідає, роззирається)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пахне, як у нас. Дерево, дим.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Данилко: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порога, тягне Олеся за рукав)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Дядьку, а на дачі є діти?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Діти будуть, Данилку. Влітку. А сьогодні тут ти — старший.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Данилко: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старший. Я захищаю маму і Солю.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Значить, тебе призначено.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відводить Олеся вбік, до вікна. На столі в кімнаті Олесь уже виставив чайник з маками й п'ять склянок на бляшаних підставках.)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Сьогодні вже сорок три сім'ї в журналі. Витяги з реєстру прийшли на одинадцять сімей. Решта — в понеділок. Я не знаю, хто їх зробив, і не питаю.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питайте.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питатиму.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склянки)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п'ята знову порожня.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Для неї. </w:t>
      </w:r>
      <w:r>
        <w:rPr>
          <w:rFonts w:ascii="Times New Roman" w:hAnsi="Times New Roman" w:eastAsia="Times New Roman"/>
          <w:b w:val="0"/>
          <w:i/>
          <w:sz w:val="22"/>
        </w:rPr>
        <w:t>(киває на п'яту склянку, поставлену на стілець біля стіни)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для вчителя.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Скажіть мені, Олесю. Це все триватиме довго?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(відповідає не одразу)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дві зими дивився, як слухають новини. А тепер дивлюся, як ці новини приїжджають автобусами. Так, довго. Не знаю, скільки.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могли б не їхати назад до Києва.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можу. Київ — теж моє. Я не вмію кидати те, що вже взяв у руки.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теж не вмієте.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давай на «ти». Поки не завалилися обоє. Гаразд?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Гаразд, Іро.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(З кімнати чути, як Микола наливає воду в чайник, а Ганна кличе всіх до столу. У вікні на заході ще світла смужка. Далеко, за містом, нічого не видно, нічого не чути. Тільки в хаті гуде піч, і Борщ у коробці перевертається на другий бік.)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Олесю, Ірочко, йдіть, чай холоне!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 порозі, дивлячись на сина)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Шо, довго ще, Олесю?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Довго, тату.</w:t>
      </w:r>
    </w:p>
    <w:p>
      <w:r>
        <w:rPr>
          <w:rFonts w:ascii="Times New Roman" w:hAnsi="Times New Roman" w:eastAsia="Times New Roman"/>
          <w:b/>
          <w:i w:val="0"/>
          <w:sz w:val="22"/>
        </w:rPr>
        <w:t>Микола: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(кивнув)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Ну, то й дах довго постоїть. Пішли.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заходить. Розливає чай у чотири склянки по кругу, пʼяту ставить на підвіконня до вікна. Марфа Левківна бере свою обома руками і довго тримає, не п'ючи, ніби гріється не чаєм, а запахом.)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буде мир. У цій хаті і в нашій.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미하일로 코추빈스키 「잊힌 조상들의 그림자(Тіні забутих предків)」(1911): «Тіні забутих предків» — 한국어 해설: "잊힌 조상들의 그림자들." 카르파티아 후츨 산악 마을을 무대로 한 중편의 제목으로, 땅·집·묘지로 이어진 사람들의 뿌리와 그것을 잃는 슬픔을 그린 작품의 이름 그 자체. 제목만 인용했다. 장면 5, 스테포비 크라이에서 온 마르파 레우키우나가 집 사진은 찍어 왔지만 묘지는 찍지 못했다고 말하자, 올레스가 한나의 상자에서 나온 이 책을 떠올려 "잊힌 것은 사라진 것이 아니다, 기억하는 사람이 적으면 기록이 된다"며 묘지의 이름·날짜까지 '재산 목록'의 다음 줄에 적는다. 서류가 사람의 존재를 증명한다는 이 화의 문제를 땅과 조상의 문제로 넓히는 대목.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«Хто останній?» — 한국어 해설: "(줄에서) 누가 마지막이에요?" 줄 서기 전에 맨 끝 사람을 묻는 일상 표현. 앞사람에게 하는 말이라 보통 ви. 체육관 상담 탁자 앞의 줄에서 한 여성이 요십에게. 장면 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«Дах над головою» — 한국어 해설: "머리 위의 지붕, 잠잘 곳(최소한의 거처)." 집이 있다는 것을 겸손하게 말할 때 쓰는 관용구. 미콜라가 아들에게, 그리고 피란민에게 다차를 내어주며. 장면 1·8.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хвилюйтеся» — 한국어 해설: "걱정하지 마세요." 불안한 사람을 안심시키는 말(ти에게는 «Не хвилюйся»). 올레스가 서류를 안고 있는 테트야나에게, ви. 장면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«Ласкаво просимо» — 한국어 해설: "환영합니다, 잘 오셨습니다." 손님이나 새로 온 사람을 맞는 인사(경어 형태 «Ласкаво прошу»도 가능). 이리나가 버스에서 내린 테트야나에게, ви. 장면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соромтеся» — 한국어 해설: "부끄러워하지 마세요, 편히 하세요." 낯선 곳에 온 사람에게 사양 말라고 하는 말(ти에게는 «Не соромся»). 미콜라가 다차에 들어서는 피란민에게, 상담 탁자 안내판에서도. 장면 5·8.</w:t>
      </w:r>
    </w:p>
    <w:p>
      <w:r>
        <w:rPr>
          <w:rFonts w:ascii="Times New Roman" w:hAnsi="Times New Roman" w:eastAsia="Times New Roman"/>
          <w:b w:val="0"/>
          <w:i/>
          <w:sz w:val="22"/>
        </w:rPr>
        <w:t>[9화 끝 — 다음 화 예고: 3부 10화 「천막을 걷다」, 광장의 바리케이드가 치워지고 천막의 자원봉사자들은 피란민 지원과 전선 보급으로 흩어지며, 올레스는 사건 파일을 챙겨 천막을 나선다.]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