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4화 — 「지방의 반란」 (地方の反乱)</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39세, 내각총리대신·국협당 총재) / 이스루기 마리(石動麻里, 54세, 오쿠하마현 부지사·현청 27년) / 오쿠하마현 지사(知事, 60대, 3선, 이름 없음, 신규) / 총무대신(総務大臣, 60대, 이름 없음, 신규) / 총무성 공익통보 창구 담당관(窓口担当, 30대, 이름 없음, 신규) / 기시모토 고이치(岸本恒一, 60세, 5선·관방장관) / 다도코로(田所, 60대, 총리 관저 급사) / 하야세 아카리(早瀬灯, 24세, 료의 비상근 정책조사원) / 우사미(宇佐美, 70대, 형사 변호사) / 사카키 교헤이(榊恭平, 58세, 시오미 사무소 사무 보조) / 미우라 나오(三浦, 47세, 시오미 사무소 사무장 격) / 오노데라 시즈에(小野寺静江, 40대 후반)·니시나 슌(仁科俊, 40세 전후) / 하마노 오사무(浜野修, 60대)·오시로 지즈루(大城千鶴, 44세)·오카미(女将)·쇼타(翔太, 25세)·호아(ホア, 27세)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3화(7월 11일 「조사이」에서 「은혜는 따로 받겠습니다」)에서 이어지는 2025년 8월 5일(화)부터 9월 2일(화)까지. 7월 18일의 각의결정(교부금 배분 기준과 심사 점수의 공개)에 대해 오쿠하마현 지사가 「원전 교부금 삭감과 점수 공개는 함께 받아들일 수 없다」며 자료 제출을 거부한다. 총리는 지방에 명령할 수 없다. 료는 산식 공개와 대화라는 합법적 수단만 쓴다. 한편 부지사 이스루기는 현청 안에서 의견서를 올리는 동시에, 5부 7화에서 「나중에」 하겠다고 한 서명의 시점을 맞이한다.</w:t>
      </w:r>
    </w:p>
    <w:p>
      <w:pPr>
        <w:spacing w:before="320" w:after="140"/>
      </w:pPr>
      <w:r>
        <w:rPr>
          <w:rFonts w:ascii="Times New Roman" w:hAnsi="Times New Roman" w:eastAsia="Malgun Gothic"/>
          <w:b/>
          <w:i w:val="0"/>
          <w:color w:val="1F3864"/>
          <w:sz w:val="26"/>
        </w:rPr>
        <w:t>장면 1 — 8월 5일(화), 총리 관저 5층 집무실 — 提出しないという回答</w:t>
      </w:r>
    </w:p>
    <w:p>
      <w:pPr>
        <w:spacing w:before="0" w:after="110"/>
      </w:pPr>
      <w:r>
        <w:rPr>
          <w:rFonts w:ascii="Times New Roman" w:hAnsi="Times New Roman" w:eastAsia="Malgun Gothic"/>
          <w:b w:val="0"/>
          <w:i/>
          <w:color w:val="555555"/>
          <w:sz w:val="22"/>
        </w:rPr>
        <w:t>(二〇二五年八月五日(火)午前七時五十分。総理執務室。猛暑日の予報で窓の外はすでに白い。机に奥浜県知事名の文書と総務省経由の写しが置かれている。岸本は七時二十分から待っていた。田所が湯呑みを三つ運び、先に岸本の前に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長官からお出しいたします。お待ちが長うございましたので。</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恐縮です。(文書を指す)八月一日付で、奥浜県知事から総務大臣宛てに回答が来ました。七月十八日の閣議決定「交付金等の配分基準及び審査点数の公開について」に関して、点数公開に必要な資料は提出し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一つだけです。令和八年度の概算要求で、原子力立地の交付金が百四十八億円から百十七億円に下がる見込みになりました。三十一億円の削減です。削られた上に、県の事業まで採点して公開されるのは受け入れられない、という書き方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削減と点数公開は別の制度です。削減は交付金の算式の話で、点数は審査基準の話ですから。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知事はそれを承知の上で、一つにして書いている。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県民には、「削られた上に採点される」と聞こえます。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聞こえ方としては強い。(間)灯さん。僕が県に命令できる根拠は。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ません。地方自治法二百四十五条の四です。国が県にできるのは、技術的な助言と資料の提出の要求までで、罰則も強制もありません。是正の要求は法令に違反する場合などに限られますが、今回の不提出は当た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総務大臣も、「異例だが違法ではない」と。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憲法の九十二条は。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(手元の頁を開く)</w:t>
      </w:r>
      <w:r>
        <w:rPr>
          <w:rFonts w:ascii="Times New Roman" w:hAnsi="Times New Roman" w:eastAsia="Malgun Gothic"/>
          <w:b w:val="0"/>
          <w:i w:val="0"/>
          <w:sz w:val="22"/>
        </w:rPr>
        <w:t>「地方公共団体の組織及び運営に関する事項は、地方自治の本旨に基いて、法律でこれを定める」。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国が上から命じる立場にはない、ということですね。(間)総理としては命じられません。だから、来ていただいて話します。知事に、閣議決定の趣旨を直接説明したい。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面会は八日の午後に取れています。それと、経産省は削減の算式を出すのを嫌がっています。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算式は全部出します。係数も前提も、実績連動分の計算も。国が削る理由を、県民が自分で計算できる形で。</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嫌がりますよ。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嫌がっても、削る側が先に見せるものです。</w:t>
      </w:r>
    </w:p>
    <w:p>
      <w:pPr>
        <w:spacing w:before="0" w:after="110"/>
      </w:pPr>
      <w:r>
        <w:rPr>
          <w:rFonts w:ascii="Times New Roman" w:hAnsi="Times New Roman" w:eastAsia="Malgun Gothic"/>
          <w:b w:val="0"/>
          <w:i/>
          <w:color w:val="555555"/>
          <w:sz w:val="22"/>
        </w:rPr>
        <w:t>(田所が窓際で足を止める。)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総理。前の総理のときは、県の回答は封を切らずに総務省へ回しておりました。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今年は机の上で開けました。</w:t>
      </w:r>
    </w:p>
    <w:p>
      <w:pPr>
        <w:spacing w:before="320" w:after="140"/>
      </w:pPr>
      <w:r>
        <w:rPr>
          <w:rFonts w:ascii="Times New Roman" w:hAnsi="Times New Roman" w:eastAsia="Malgun Gothic"/>
          <w:b/>
          <w:i w:val="0"/>
          <w:color w:val="1F3864"/>
          <w:sz w:val="26"/>
        </w:rPr>
        <w:t>장면 2 — 8월 8일(금), 관저 4층 소응접실 — 断る自由</w:t>
      </w:r>
    </w:p>
    <w:p>
      <w:pPr>
        <w:spacing w:before="0" w:after="110"/>
      </w:pPr>
      <w:r>
        <w:rPr>
          <w:rFonts w:ascii="Times New Roman" w:hAnsi="Times New Roman" w:eastAsia="Malgun Gothic"/>
          <w:b w:val="0"/>
          <w:i/>
          <w:color w:val="555555"/>
          <w:sz w:val="22"/>
        </w:rPr>
        <w:t>(八月八日(金)午後三時。官邸四階、小応接室。長机の向こうに奥浜県知事。六十代で三期目。随行の副知事・石動麻里は、知事の斜め後ろに座る。岸本が端で記録用紙を開く。田所が湯呑みを四つ置く。石動は一礼して、口をつける。)</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総理。法的には、私に提出の義務はないはずですが。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ありません。ですから、命令ではなくお願いに来ていただきました。</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お願いは断る自由もある。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あります。断る自由があるから、断った事実を残してください。理由は書面で、県民が読める形で。</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もう書面で出しました。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公表されてもよろしいですか。</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結構です。(間)総理。立地県が五十年やってきたことを、ご存じですか。原発が止まって十四年になる。それでも消防署も、小中学校の体育館も、あの交付金で建てた。そこへ「代わりの手段はあるか」「費用対効果は」と点数を付けられたら、採点で落ちるのは、うちの小さな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点数の目的は、町を恥じさせることではありません。順番が見えなければ、口添えで決まります。口添えで決まる方式では、声の小さい町が最後になる。</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その方式で、うちは五十年、それなりに生きてきたんですよ。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承知しています。だから、落ちた項目は項目ごとに理由を付けて返します。点数を理由に削ることもしません。削減は算式の話で、その算式は八月二十六日に全部公表します。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公表されて、困る算式ではないでしょうな。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一つ伺います。県の申請八事業の中に、点数が出ると困るものはありますか。</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ない。手間と費用の問題です。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副知事は事務方としてどうお考えですか。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知事の方針を補佐する立場ですので。(わずかな間)方針の範囲で、お答えします。</w:t>
      </w:r>
    </w:p>
    <w:p>
      <w:pPr>
        <w:spacing w:before="0" w:after="110"/>
      </w:pPr>
      <w:r>
        <w:rPr>
          <w:rFonts w:ascii="Times New Roman" w:hAnsi="Times New Roman" w:eastAsia="Malgun Gothic"/>
          <w:b w:val="0"/>
          <w:i/>
          <w:color w:val="555555"/>
          <w:sz w:val="22"/>
        </w:rPr>
        <w:t>(真壁は石動を見ない。見ないことを、岸本は記録用紙に書かない。)</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総理。お互い、地方と中央の間で長くやる話です。急がないでください。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急ぎません。ただ、期限は決めます。二十六日に算式を出し、それ以降の資料提出は、県のご判断に任せます。</w:t>
      </w:r>
    </w:p>
    <w:p>
      <w:pPr>
        <w:spacing w:before="0" w:after="110"/>
      </w:pPr>
      <w:r>
        <w:rPr>
          <w:rFonts w:ascii="Times New Roman" w:hAnsi="Times New Roman" w:eastAsia="Malgun Gothic"/>
          <w:b w:val="0"/>
          <w:i/>
          <w:color w:val="555555"/>
          <w:sz w:val="22"/>
        </w:rPr>
        <w:t>(知事と石動が退出する。田所が、盆を片付けながら言う。)</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副知事さんは、湯呑みを空にしてお帰りになりました。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val="0"/>
          <w:i/>
          <w:color w:val="555555"/>
          <w:sz w:val="22"/>
        </w:rPr>
        <w:t>(それ以上、真壁は何も言わない。)</w:t>
      </w:r>
    </w:p>
    <w:p>
      <w:pPr>
        <w:spacing w:before="320" w:after="140"/>
      </w:pPr>
      <w:r>
        <w:rPr>
          <w:rFonts w:ascii="Times New Roman" w:hAnsi="Times New Roman" w:eastAsia="Malgun Gothic"/>
          <w:b/>
          <w:i w:val="0"/>
          <w:color w:val="1F3864"/>
          <w:sz w:val="26"/>
        </w:rPr>
        <w:t>장면 3 — 8월 12일(화), 시오미 사무소 — 三十四条の外側</w:t>
      </w:r>
    </w:p>
    <w:p>
      <w:pPr>
        <w:spacing w:before="0" w:after="110"/>
      </w:pPr>
      <w:r>
        <w:rPr>
          <w:rFonts w:ascii="Times New Roman" w:hAnsi="Times New Roman" w:eastAsia="Malgun Gothic"/>
          <w:b w:val="0"/>
          <w:i/>
          <w:color w:val="555555"/>
          <w:sz w:val="22"/>
        </w:rPr>
        <w:t>(八月十二日(火)午後八時。汐見の事務所。灯、宇佐美、三浦、榊が机を囲む。榊は奥の小机から自分の白い湯呑みを持ってきて、ほうじ茶を一口含んでいる。そこへ石動が来る。濃紺のスーツ。三浦が、先に石動の前へ湯呑みを置く。真壁は東京にいて、今夜はい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遠くからお疲れさまでした。どうぞ。</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ありがとうございます。(一口)熱さがちょうどいい。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汐見の湯は、このあたりの水が柔らかいので。</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総理はおられないと聞いて来ました。今夜は、総理にお渡しする話ではないので。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うかがいましょう。</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八月九日の土曜に、知事に意見書を一枚出しました。点数の公開には応じる。同時に、第三セクターの債務を整理計画付きで公表する。知事の答えは、その数字は自分の任期中には満期が来ない、次の人の問題だ、というもの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知事は数字の全体をご存じだったんですね。</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全体を知っています。点数が出れば、港湾公社の第二ふ頭の修繕が、「代わりの手段」と「費用対効果」の項で低く出る。低ければ、誰かが理由を聞く。理由を辿れば、公社の保証残高に着く。その順番が見えているから、出さないの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道は三つあります。一つ目は内部で、知事、監査委員、議会の議長。二つ目は、公益通報者保護法の行政機関への通報。三つ目が、報道と議員への話です。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地方公務員法三十四条は。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職務上知り得た秘密を漏らしてはならない。退いた後も同じです。六十条で、一年以下の懲役か五十万円以下の罰金。副知事は特別職ですから、直接は及ばないと言う人もいる。ただ、あなたは一般職で二十七年勤めた。その間に知ったことには及ぶと考えるのが、安全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秘密に当たるかどうかが争点になる。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秘密として保護に値するかどうかです。違法な隠蔽を守る秘密は、保護に値しにくい。けれど、それを決めるのは裁判所です。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通報対象事実の問題もあります。公益通報者保護法は、法律で定められた犯罪や過料の事実だけが対象です。県の簿外の貸付がそこに入るかは、断言できません。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color w:val="555555"/>
          <w:sz w:val="22"/>
        </w:rPr>
        <w:t>(しばらく黙って、鞄から薄いファイルを出す)</w:t>
      </w:r>
      <w:r>
        <w:rPr>
          <w:rFonts w:ascii="Times New Roman" w:hAnsi="Times New Roman" w:eastAsia="Malgun Gothic"/>
          <w:b w:val="0"/>
          <w:i w:val="0"/>
          <w:sz w:val="22"/>
        </w:rPr>
        <w:t>令和六年度の産業団地関連交付金の申請書です。備考欄に「将来負担に係る債務は別表のとおり」とあって、別表は公表値のままです。実額との差の八百七十四億円は、どこにも入っていない。この決裁の判子は、私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補助金適正化法に触れる余地が出てきます。ただ、それはあなたが通報者であると同時に、当事者でもあるということです。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承知しています。四十一回目の判子を取り消す機会だと考えています。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(ほうじ茶を置く)</w:t>
      </w:r>
      <w:r>
        <w:rPr>
          <w:rFonts w:ascii="Times New Roman" w:hAnsi="Times New Roman" w:eastAsia="Malgun Gothic"/>
          <w:b w:val="0"/>
          <w:i w:val="0"/>
          <w:sz w:val="22"/>
        </w:rPr>
        <w:t>石動さん。私も去年、自分の分を先に出しました。順番が変わるのは怖いです。ですが、戻れなくなるのはもっと怖かった。</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総理には渡しません。渡せば、国が県を倒す材料になる。県の中の話は、県の中で決着をつけるか、国の窓口に正式に出すか。総理の机には乗せません。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それが正しい。</w:t>
      </w:r>
    </w:p>
    <w:p>
      <w:pPr>
        <w:spacing w:before="0" w:after="110"/>
      </w:pPr>
      <w:r>
        <w:rPr>
          <w:rFonts w:ascii="Times New Roman" w:hAnsi="Times New Roman" w:eastAsia="Malgun Gothic"/>
          <w:b w:val="0"/>
          <w:i/>
          <w:color w:val="555555"/>
          <w:sz w:val="22"/>
        </w:rPr>
        <w:t>(三浦が石動の湯呑みにもう一度湯を注ぐ。)</w:t>
      </w:r>
    </w:p>
    <w:p>
      <w:pPr>
        <w:spacing w:before="320" w:after="140"/>
      </w:pPr>
      <w:r>
        <w:rPr>
          <w:rFonts w:ascii="Times New Roman" w:hAnsi="Times New Roman" w:eastAsia="Malgun Gothic"/>
          <w:b/>
          <w:i w:val="0"/>
          <w:color w:val="1F3864"/>
          <w:sz w:val="26"/>
        </w:rPr>
        <w:t>장면 4 — 8월 19일(화), 오쿠하마현청 부지사실 — 受付と受領</w:t>
      </w:r>
    </w:p>
    <w:p>
      <w:pPr>
        <w:spacing w:before="0" w:after="110"/>
      </w:pPr>
      <w:r>
        <w:rPr>
          <w:rFonts w:ascii="Times New Roman" w:hAnsi="Times New Roman" w:eastAsia="Malgun Gothic"/>
          <w:b w:val="0"/>
          <w:i/>
          <w:color w:val="555555"/>
          <w:sz w:val="22"/>
        </w:rPr>
        <w:t>(八月十九日(火)午前十時。奥浜県庁九階、副知事室。机の上に「総務省宛て回答案」の合議用紙。石動は合議欄に鉛筆で「意見あり」と書き入れ、別紙の意見書を二通作ってある。知事が、予告なしに入ってくる。)</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石動君。合議欄に意見ありとはどういう意味だ。</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そのままの意味です。点数公開に応じて、債務の整理計画を同時に公表するべきだと考えます。意見書は、別紙のとおりです。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color w:val="555555"/>
          <w:sz w:val="22"/>
        </w:rPr>
        <w:t>(別紙を持つ。読む)</w:t>
      </w:r>
      <w:r>
        <w:rPr>
          <w:rFonts w:ascii="Times New Roman" w:hAnsi="Times New Roman" w:eastAsia="Malgun Gothic"/>
          <w:b w:val="0"/>
          <w:i w:val="0"/>
          <w:sz w:val="22"/>
        </w:rPr>
        <w:t>副知事は補助機関だ。決裁に異を唱えるなら、辞めてからにしろ。</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辞めてからでは意見書になりません。辞職願になります。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color w:val="555555"/>
          <w:sz w:val="22"/>
        </w:rPr>
        <w:t>(間)</w:t>
      </w:r>
      <w:r>
        <w:rPr>
          <w:rFonts w:ascii="Times New Roman" w:hAnsi="Times New Roman" w:eastAsia="Malgun Gothic"/>
          <w:b w:val="0"/>
          <w:i w:val="0"/>
          <w:sz w:val="22"/>
        </w:rPr>
        <w:t>公表すれば、その日から県債の利率が上がる。借りられなくなる。困るのは県民だぞ。</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借りられなくなる日は、令和十年度に来ます。見せて早く返すか、見せずにその日を待つか。選べるのは、今です。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原発が動いていれば。</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動いていたころの交付金が、帳簿を隠してきたのだと思います。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三十四条は知っているな。</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存じています。研修で四十一回聞きました。</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副知事は特別職だから直接及ばない、とは言わない。君は二十七年の一般職だ。</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ええ。そう言われると思っていました。(間)ですから、守秘の範囲で話しています。この意見書に書いたのは、県の保証残高の公表値と、申請書の別表の数字だけです。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この意見書は受け取らなかったことにする。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受付はいたしました。(机の端の受付簿を指す)八月十九日、午前十時三分、秘書課の受付印です。受領は、お任せします。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……受領印が要るのか。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受領の可否は、知事のお考え次第です。ただ、受付の事実は残ります。写しは同日付で、監査委員事務局にも渡してあります。</w:t>
      </w:r>
    </w:p>
    <w:p>
      <w:pPr>
        <w:spacing w:before="0" w:after="110"/>
      </w:pPr>
      <w:r>
        <w:rPr>
          <w:rFonts w:ascii="Times New Roman" w:hAnsi="Times New Roman" w:eastAsia="Malgun Gothic"/>
          <w:b w:val="0"/>
          <w:i/>
          <w:color w:val="555555"/>
          <w:sz w:val="22"/>
        </w:rPr>
        <w:t>(知事が初めて声を落とす。)</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君を副知事にしたのは私だ。</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存じています。ですから、この紙は最初に知事へ出しました。(立つ)次の紙は、知事を通しません。</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次の紙?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窓口が決まりましたら、お知らせします。</w:t>
      </w:r>
    </w:p>
    <w:p>
      <w:pPr>
        <w:spacing w:before="0" w:after="110"/>
      </w:pPr>
      <w:r>
        <w:rPr>
          <w:rFonts w:ascii="Times New Roman" w:hAnsi="Times New Roman" w:eastAsia="Malgun Gothic"/>
          <w:b w:val="0"/>
          <w:i/>
          <w:color w:val="555555"/>
          <w:sz w:val="22"/>
        </w:rPr>
        <w:t>(知事は何も言わず、部屋を出る。扉が閉まると、石動は椅子の背に手を置いて、ゆっくり息を吐く。湯呑みの茶はもう冷めている。彼女はそれを飲む。)</w:t>
      </w:r>
    </w:p>
    <w:p>
      <w:pPr>
        <w:spacing w:before="320" w:after="140"/>
      </w:pPr>
      <w:r>
        <w:rPr>
          <w:rFonts w:ascii="Times New Roman" w:hAnsi="Times New Roman" w:eastAsia="Malgun Gothic"/>
          <w:b/>
          <w:i w:val="0"/>
          <w:color w:val="1F3864"/>
          <w:sz w:val="26"/>
        </w:rPr>
        <w:t>장면 5 — 8월 22일(금), 시오미 「潮彩」 — 陰が薄くなったら</w:t>
      </w:r>
    </w:p>
    <w:p>
      <w:pPr>
        <w:spacing w:before="0" w:after="110"/>
      </w:pPr>
      <w:r>
        <w:rPr>
          <w:rFonts w:ascii="Times New Roman" w:hAnsi="Times New Roman" w:eastAsia="Malgun Gothic"/>
          <w:b w:val="0"/>
          <w:i/>
          <w:color w:val="555555"/>
          <w:sz w:val="22"/>
        </w:rPr>
        <w:t>(八月二十二日(金)午後七時半。居酒屋「潮彩」。壁の黒板の「汐見市 要望点数」の横に、新聞の切り抜き。「知事、点数公開を拒否 交付金削減に反発」。浜野、大城、女将、翔太、ホア。ホアは開店前から、入り口で待っていた。)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ホア、おめえ、いつがら立ってたんだ。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六時十分です。お先にどうぞと言われたので、待ちました。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一番長く待ってだ人が一番だ。(ほうじ茶の湯呑みをホアの前に置く)</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ありがとうございます。熱いです。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熱いうちが茶だ。(切り抜きを見る)知事が断ったか。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おらは複雑だなあ。港の修繕に使う金が減るってのは困る。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交付金で建てた公民館も学校の屋根もあるもんね。削られれば困る。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んだ。おらの町の消防小屋も交付金だ。(間)だども点数付げられるのが嫌で断るってのは、ちっと違ぐねえか。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点数が嫌なんじゃなくて、点数のその先を見せたくないんじゃないの。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その先とは。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知らない。でも見せない人は見せたくない物がある人でしょ。</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おらが聞いだ話だども、鷲尾の会長が、九月の半ばにシンガポールの病院さ行ぐって。魚屋の奥さんが言ってだ。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鷲尾の会長が。去年は肝臓の検査だって言ってだべ。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あの人が国を出る時は荷物を軽ぐして出る人だ。(茶を一口)</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荷物を軽くして出る、か。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荷物が軽い人は、先に帰る人ですか。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そったら人もいる。(笑う)おめえは違ぐでな。先に帰りたいんでねえ、ちゃんと帰りたいんだ。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寄らば大樹の陰っちゅう。県の木の陰さ入って五十年だ。陰が薄ぐなったら日向さ出で立つしかねえべ。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日向は暑いよ。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暑ぐても、自分の影が見える。(黒板を見る)おらの港も、点数で見える。見えれば、話ができる。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見せねえ金は、誰の金だがわがらねえ。</w:t>
      </w:r>
    </w:p>
    <w:p>
      <w:pPr>
        <w:spacing w:before="0" w:after="110"/>
      </w:pPr>
      <w:r>
        <w:rPr>
          <w:rFonts w:ascii="Times New Roman" w:hAnsi="Times New Roman" w:eastAsia="Malgun Gothic"/>
          <w:b w:val="0"/>
          <w:i/>
          <w:color w:val="555555"/>
          <w:sz w:val="22"/>
        </w:rPr>
        <w:t>(翔太が黙って、自分の湯呑みの茶をホアの湯呑みに少し足す。)</w:t>
      </w:r>
    </w:p>
    <w:p>
      <w:pPr>
        <w:spacing w:before="320" w:after="140"/>
      </w:pPr>
      <w:r>
        <w:rPr>
          <w:rFonts w:ascii="Times New Roman" w:hAnsi="Times New Roman" w:eastAsia="Malgun Gothic"/>
          <w:b/>
          <w:i w:val="0"/>
          <w:color w:val="1F3864"/>
          <w:sz w:val="26"/>
        </w:rPr>
        <w:t>장면 6 — 8월 26일(화), 총리 관저 5층 — しないことを紙にする</w:t>
      </w:r>
    </w:p>
    <w:p>
      <w:pPr>
        <w:spacing w:before="0" w:after="110"/>
      </w:pPr>
      <w:r>
        <w:rPr>
          <w:rFonts w:ascii="Times New Roman" w:hAnsi="Times New Roman" w:eastAsia="Malgun Gothic"/>
          <w:b w:val="0"/>
          <w:i/>
          <w:color w:val="555555"/>
          <w:sz w:val="22"/>
        </w:rPr>
        <w:t>(八月二十六日(火)午前七時五十分。総理執務室。総務大臣が、岸本、灯とともに待つ。大臣は六十代で、実務家の顔。田所が湯呑みを四つ運び、先に大臣の前に置く。大臣は朝六時台から、別の会議で待たされていた。)</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大臣からお出しいたします。お待たせしましたので。</w:t>
      </w:r>
    </w:p>
    <w:p>
      <w:pPr>
        <w:spacing w:before="0" w:after="110"/>
      </w:pPr>
      <w:r>
        <w:rPr>
          <w:rFonts w:ascii="Times New Roman" w:hAnsi="Times New Roman" w:eastAsia="Malgun Gothic"/>
          <w:b/>
          <w:i w:val="0"/>
          <w:sz w:val="22"/>
        </w:rPr>
        <w:t xml:space="preserve">総務大臣: </w:t>
      </w:r>
      <w:r>
        <w:rPr>
          <w:rFonts w:ascii="Times New Roman" w:hAnsi="Times New Roman" w:eastAsia="Malgun Gothic"/>
          <w:b w:val="0"/>
          <w:i w:val="0"/>
          <w:sz w:val="22"/>
        </w:rPr>
        <w:t>恐縮です。(資料を広げる)総理。知事から八月二十二日付で再回答がありました。内容は変わりません。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選べる手段を順に確認します。</w:t>
      </w:r>
    </w:p>
    <w:p>
      <w:pPr>
        <w:spacing w:before="0" w:after="110"/>
      </w:pPr>
      <w:r>
        <w:rPr>
          <w:rFonts w:ascii="Times New Roman" w:hAnsi="Times New Roman" w:eastAsia="Malgun Gothic"/>
          <w:b/>
          <w:i w:val="0"/>
          <w:sz w:val="22"/>
        </w:rPr>
        <w:t xml:space="preserve">総務大臣: </w:t>
      </w:r>
      <w:r>
        <w:rPr>
          <w:rFonts w:ascii="Times New Roman" w:hAnsi="Times New Roman" w:eastAsia="Malgun Gothic"/>
          <w:b w:val="0"/>
          <w:i w:val="0"/>
          <w:sz w:val="22"/>
        </w:rPr>
        <w:t>一つ目は是正の要求。これは法令違反が前提ですから、使えません。二つ目は資料提出の再要求。出せますが、強制力はありません。三つ目は算式の公開。今日の十一時に、出せる状態です。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四つ目は、ありますか。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県民の側の手続きです。地方自治法七十四条の、条例制定の直接請求。有権者の五十分の一以上の連署で、署名収集は二か月。奥浜県の有権者は約百五十八万三千人ですから、必要数は三万一千六百六十人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住民投票条例をつくる請求もできますが、結果に法的拘束力はありません。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それは勧めません。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勧めない?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国が県民に署名を集めろと言えば、命令より悪い。県民の意思を、国が借りることになる。制度の説明を求められたら、文書で説明はします。呼びかけは、僕の仕事ではありません。</w:t>
      </w:r>
    </w:p>
    <w:p>
      <w:pPr>
        <w:spacing w:before="0" w:after="110"/>
      </w:pPr>
      <w:r>
        <w:rPr>
          <w:rFonts w:ascii="Times New Roman" w:hAnsi="Times New Roman" w:eastAsia="Malgun Gothic"/>
          <w:b/>
          <w:i w:val="0"/>
          <w:sz w:val="22"/>
        </w:rPr>
        <w:t xml:space="preserve">総務大臣: </w:t>
      </w:r>
      <w:r>
        <w:rPr>
          <w:rFonts w:ascii="Times New Roman" w:hAnsi="Times New Roman" w:eastAsia="Malgun Gothic"/>
          <w:b w:val="0"/>
          <w:i w:val="0"/>
          <w:sz w:val="22"/>
        </w:rPr>
        <w:t>総理のお立場なら、当然です。ただ、一つだけ。地方財政の公益通報の窓口は、総務省にあります。昨年度の受付は十一件でした。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窓口の中身は、僕には教えないでください。出された内容を総理が知れば、通報が政治になる。</w:t>
      </w:r>
    </w:p>
    <w:p>
      <w:pPr>
        <w:spacing w:before="0" w:after="110"/>
      </w:pPr>
      <w:r>
        <w:rPr>
          <w:rFonts w:ascii="Times New Roman" w:hAnsi="Times New Roman" w:eastAsia="Malgun Gothic"/>
          <w:b/>
          <w:i w:val="0"/>
          <w:sz w:val="22"/>
        </w:rPr>
        <w:t xml:space="preserve">総務大臣: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総理。県の内部に何か隠しているものがあるなら、国が調べるべきでは。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県の帳簿は、県の持ち物です。国が覗けば、命令より近い。(間)去年の十一月から決めていることです。使えるのは、見せることだけだと。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(手帳の頁)</w:t>
      </w:r>
      <w:r>
        <w:rPr>
          <w:rFonts w:ascii="Times New Roman" w:hAnsi="Times New Roman" w:eastAsia="Malgun Gothic"/>
          <w:b w:val="0"/>
          <w:i w:val="0"/>
          <w:sz w:val="22"/>
        </w:rPr>
        <w:t>老子の第五十七章です。「我無為にして民自ずから化し、我静を好みて民自ずから正し、我無事にして民自ずから富み、我無欲にして民自ずから朴なり」。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無為は、何もしないという意味では足りません。しないと決めたことを紙にして、見えるようにしておく。(総務大臣に)算式の公表を、十一時でお願いします。県民が自分で計算できる形で。</w:t>
      </w:r>
    </w:p>
    <w:p>
      <w:pPr>
        <w:spacing w:before="0" w:after="110"/>
      </w:pPr>
      <w:r>
        <w:rPr>
          <w:rFonts w:ascii="Times New Roman" w:hAnsi="Times New Roman" w:eastAsia="Malgun Gothic"/>
          <w:b/>
          <w:i w:val="0"/>
          <w:sz w:val="22"/>
        </w:rPr>
        <w:t xml:space="preserve">総務大臣: </w:t>
      </w:r>
      <w:r>
        <w:rPr>
          <w:rFonts w:ascii="Times New Roman" w:hAnsi="Times New Roman" w:eastAsia="Malgun Gothic"/>
          <w:b w:val="0"/>
          <w:i w:val="0"/>
          <w:sz w:val="22"/>
        </w:rPr>
        <w:t>経産省には私から。</w:t>
      </w:r>
    </w:p>
    <w:p>
      <w:pPr>
        <w:spacing w:before="0" w:after="110"/>
      </w:pPr>
      <w:r>
        <w:rPr>
          <w:rFonts w:ascii="Times New Roman" w:hAnsi="Times New Roman" w:eastAsia="Malgun Gothic"/>
          <w:b w:val="0"/>
          <w:i/>
          <w:color w:val="555555"/>
          <w:sz w:val="22"/>
        </w:rPr>
        <w:t>(田所が空になった盆を持ち、窓際で一度止まる。)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総理。今年の八月は、机の上に書類が残っております。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残しておきます。</w:t>
      </w:r>
    </w:p>
    <w:p>
      <w:pPr>
        <w:spacing w:before="320" w:after="140"/>
      </w:pPr>
      <w:r>
        <w:rPr>
          <w:rFonts w:ascii="Times New Roman" w:hAnsi="Times New Roman" w:eastAsia="Malgun Gothic"/>
          <w:b/>
          <w:i w:val="0"/>
          <w:color w:val="1F3864"/>
          <w:sz w:val="26"/>
        </w:rPr>
        <w:t>장면 7 — 8월 26일(화), 구단시타 오노데라 사무소 — 継ぎ目の日付</w:t>
      </w:r>
    </w:p>
    <w:p>
      <w:pPr>
        <w:spacing w:before="0" w:after="110"/>
      </w:pPr>
      <w:r>
        <w:rPr>
          <w:rFonts w:ascii="Times New Roman" w:hAnsi="Times New Roman" w:eastAsia="Malgun Gothic"/>
          <w:b w:val="0"/>
          <w:i/>
          <w:color w:val="555555"/>
          <w:sz w:val="22"/>
        </w:rPr>
        <w:t>(八月二十六日(火)午後八時。九段下の会計事務所。静江、仁科、灯。壁の模造紙に公表された算式。電話機の脇には空の湯呑みが一つ。仁科が自分の席で電卓を打っている。)</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公表された算式で、試算が合いました。三十一億円の削減は、実績連動分の係数を稼働実績ゼロの年数で補正した結果です。点数は、どこにも入っていません。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つまり知事の「削減と点数は一体」は成り立たない。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ただ県民は「削られた」と「採点される」を同じ日に読みます。</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だから、知事は一体と書いた。(間)次は、石動さんの資料とは無関係に、公開情報だけでやった作業です。仁科さん。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県の公報の、契約変更公告です。港湾公社の第二ふ頭修繕で、平成二十二年から二十四年にかけて変更契約が四回。当初百八十二億円が二百七十六億円になった。九十四億円の増加で、JVの幹事は鷲尾建設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公社の理事会議事要旨に、立会人が書いてありました。「鷲尾建設代表取締役会長」と。</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会長が自分で現場の精算に立ち会ったということ。</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異例です。それと、北辰地所の登記。七月二十九日付で、役員が三人入れ替わっています。新しい代表者の住所は、国内ではありません。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産業団地の買戻し約束の最初の払込みが、令和七年九月三十日でした。</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九月三十日。</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(手帳をめくって止まる)</w:t>
      </w:r>
      <w:r>
        <w:rPr>
          <w:rFonts w:ascii="Times New Roman" w:hAnsi="Times New Roman" w:eastAsia="Malgun Gothic"/>
          <w:b w:val="0"/>
          <w:i w:val="0"/>
          <w:sz w:val="22"/>
        </w:rPr>
        <w:t>……榊さんの話にあった、先代が毎年書斎の灯りを消さなかった夜です。偶然かどうかは、分かりません。</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疑いの根拠であって証拠ではありません。そう整理しましょう。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去年の十一月に総理が思い出した、アイザワさんのメモがあります。「ひびに名前はない。名前があるのは、継ぎ目だ」。</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継ぎ目とは。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変更契約と、立会いと、役員交代です。三つとも、継ぎ目の日付になります。</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color w:val="555555"/>
          <w:sz w:val="22"/>
        </w:rPr>
        <w:t>(電話の脇の空の湯呑みに目をやる)</w:t>
      </w:r>
      <w:r>
        <w:rPr>
          <w:rFonts w:ascii="Times New Roman" w:hAnsi="Times New Roman" w:eastAsia="Malgun Gothic"/>
          <w:b w:val="0"/>
          <w:i w:val="0"/>
          <w:sz w:val="22"/>
        </w:rPr>
        <w:t>結論はまだ出しません。ただ並べて、並べたものを順番に出す。今夜は、ここまで。</w:t>
      </w:r>
    </w:p>
    <w:p>
      <w:pPr>
        <w:spacing w:before="0" w:after="110"/>
      </w:pPr>
      <w:r>
        <w:rPr>
          <w:rFonts w:ascii="Times New Roman" w:hAnsi="Times New Roman" w:eastAsia="Malgun Gothic"/>
          <w:b w:val="0"/>
          <w:i/>
          <w:color w:val="555555"/>
          <w:sz w:val="22"/>
        </w:rPr>
        <w:t>(静江が仁科の前に湯呑みを置く。)</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今夜は仁科さんから。一番遅くまで計算してくれたので。</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いただきます。</w:t>
      </w:r>
    </w:p>
    <w:p>
      <w:pPr>
        <w:spacing w:before="320" w:after="140"/>
      </w:pPr>
      <w:r>
        <w:rPr>
          <w:rFonts w:ascii="Times New Roman" w:hAnsi="Times New Roman" w:eastAsia="Malgun Gothic"/>
          <w:b/>
          <w:i w:val="0"/>
          <w:color w:val="1F3864"/>
          <w:sz w:val="26"/>
        </w:rPr>
        <w:t>장면 8 — 8월 29일(금), 시오미 사무소 — あとで署名したくなったとき</w:t>
      </w:r>
    </w:p>
    <w:p>
      <w:pPr>
        <w:spacing w:before="0" w:after="110"/>
      </w:pPr>
      <w:r>
        <w:rPr>
          <w:rFonts w:ascii="Times New Roman" w:hAnsi="Times New Roman" w:eastAsia="Malgun Gothic"/>
          <w:b w:val="0"/>
          <w:i/>
          <w:color w:val="555555"/>
          <w:sz w:val="22"/>
        </w:rPr>
        <w:t>(八月二十九日(金)午後八時。汐見の事務所。真壁は夜の新幹線で、週末に帰郷した。宇佐美、三浦、榊、灯が机の端に座る。真壁は手帳を机に置く。石動は少し前に着き、三浦の出した湯呑みに口をつけていた。)</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先週、知事から副知事の事務分担を改める連絡がありました。総務部の決裁ラインから外されます。監査委員は意見書を受け付けましたが、調査に入るかどうかは、九月十六日の委員会で決めるそうです。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窓口は。</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決めました。九月二日に、総務省の窓口へ行きます。(手帳に目をやる)昨年十一月八日、総理が手帳の一行に署名を求めて、私が「あとで署名したくなったときに」と答えた件です。今が、そのときです。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署名は引き返せません。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引き返すつもりなら最初から来ていません。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一つお断りします。この手帳は、窓口に出すものではありません。あなたの通報の証拠として、僕の手帳は使えない。使えば、あなたの通報が僕の政治になります。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存じています。署名したいのは、私が総理に渡していないことの証拠のためです。(間)閲覧のみ、複写なし。一枚の紙も渡していない。その記録が、私には要ります。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それなら意味がある。通報の信頼性を、一つ支えます。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(手帳を開く。昨年十一月八日の行を指す)</w:t>
      </w:r>
      <w:r>
        <w:rPr>
          <w:rFonts w:ascii="Times New Roman" w:hAnsi="Times New Roman" w:eastAsia="Malgun Gothic"/>
          <w:b w:val="0"/>
          <w:i w:val="0"/>
          <w:sz w:val="22"/>
        </w:rPr>
        <w:t>読みます。「十一月八日、午後八時、石動麻里氏より、閲覧のみ、複写なし」。</w:t>
      </w:r>
    </w:p>
    <w:p>
      <w:pPr>
        <w:spacing w:before="0" w:after="110"/>
      </w:pPr>
      <w:r>
        <w:rPr>
          <w:rFonts w:ascii="Times New Roman" w:hAnsi="Times New Roman" w:eastAsia="Malgun Gothic"/>
          <w:b w:val="0"/>
          <w:i/>
          <w:color w:val="555555"/>
          <w:sz w:val="22"/>
        </w:rPr>
        <w:t>(石動は万年筆で署名する。「石動麻里」。続けて日付を書く。)</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八月二十九日。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今夜の欄に、僕が一行足します。「署名を受けた。内容は、通報窓口に委ねる」。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総理は、読まない。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読みません。窓口が受けて、手続が進みます。僕が知るのは、公表された範囲だけです。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(ほうじ茶を一口)</w:t>
      </w:r>
      <w:r>
        <w:rPr>
          <w:rFonts w:ascii="Times New Roman" w:hAnsi="Times New Roman" w:eastAsia="Malgun Gothic"/>
          <w:b w:val="0"/>
          <w:i w:val="0"/>
          <w:sz w:val="22"/>
        </w:rPr>
        <w:t>去年の十一月に石動さんが言われた、選挙には使うな、という約束。まだ、有効ですね。</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ええ。使わないでください。同じ理由で、隠さないでください。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使いません。隠しません。それは二つ目の約束です。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color w:val="555555"/>
          <w:sz w:val="22"/>
        </w:rPr>
        <w:t>(わずかに笑う)</w:t>
      </w:r>
      <w:r>
        <w:rPr>
          <w:rFonts w:ascii="Times New Roman" w:hAnsi="Times New Roman" w:eastAsia="Malgun Gothic"/>
          <w:b w:val="0"/>
          <w:i w:val="0"/>
          <w:sz w:val="22"/>
        </w:rPr>
        <w:t>よく覚えておられる。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お代わりを。</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結構です。……いえ、いただきます。出されたものは、飲みます。</w:t>
      </w:r>
    </w:p>
    <w:p>
      <w:pPr>
        <w:spacing w:before="0" w:after="110"/>
      </w:pPr>
      <w:r>
        <w:rPr>
          <w:rFonts w:ascii="Times New Roman" w:hAnsi="Times New Roman" w:eastAsia="Malgun Gothic"/>
          <w:b w:val="0"/>
          <w:i/>
          <w:color w:val="555555"/>
          <w:sz w:val="22"/>
        </w:rPr>
        <w:t>(三浦が笑って、湯呑みに湯を注ぐ。)</w:t>
      </w:r>
    </w:p>
    <w:p>
      <w:pPr>
        <w:spacing w:before="320" w:after="140"/>
      </w:pPr>
      <w:r>
        <w:rPr>
          <w:rFonts w:ascii="Times New Roman" w:hAnsi="Times New Roman" w:eastAsia="Malgun Gothic"/>
          <w:b/>
          <w:i w:val="0"/>
          <w:color w:val="1F3864"/>
          <w:sz w:val="26"/>
        </w:rPr>
        <w:t>장면 9 — 9월 2일(화), 총무성 公益通報 窓口 — 受付番号</w:t>
      </w:r>
    </w:p>
    <w:p>
      <w:pPr>
        <w:spacing w:before="0" w:after="110"/>
      </w:pPr>
      <w:r>
        <w:rPr>
          <w:rFonts w:ascii="Times New Roman" w:hAnsi="Times New Roman" w:eastAsia="Malgun Gothic"/>
          <w:b w:val="0"/>
          <w:i/>
          <w:color w:val="555555"/>
          <w:sz w:val="22"/>
        </w:rPr>
        <w:t>(九月二日(火)午前十時。総務省の一室。小さな相談ブース。窓口担当は三十代の男性。机の上に、受付簿、IC録音機、茶筒。石動は薄い鞄から、十二ページの通報書と、令和六年度産業団地関連交付金の申請書の写しを三通出す。)</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通報者のお名前と所属を確認させてください。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石動麻里。奥浜県副知事。氏名は伏せなくて結構です。実名で通報します。</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通報者保護の観点では、氏名を伏せる方法もあります。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伏せない理由は二つあります。一つは、決裁の判子が私のものだから。もう一つは、名前のない通報は、県庁の中で「誰が」の探し合いに変わるからです。</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承知しました。では受付します。(受付簿に書く)令和七年九月二日、午前十時十二分、令和七年度第四十一号。</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四十一。</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何か。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いえ。県庁で押した判子の数と同じです。(笑って)偶然です。</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受付と受領は、区別されます。受付は今しました。通報の内容を調査対象とするかは、受領とは別に判断します。結果の通知は、書面で行います。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ええ。区別があるのは知っています。ある方に教わりました。(通報書を机に置く)付属資料は、申請書の写しが三通だけです。ほかの資料は、県庁の保管場所を通報書の別紙に書きました。持ち出してはいません。</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十分です。(茶筒を持ち上げる)お茶を、お出ししましょうか。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出された茶は飲みます。</w:t>
      </w:r>
    </w:p>
    <w:p>
      <w:pPr>
        <w:spacing w:before="0" w:after="110"/>
      </w:pPr>
      <w:r>
        <w:rPr>
          <w:rFonts w:ascii="Times New Roman" w:hAnsi="Times New Roman" w:eastAsia="Malgun Gothic"/>
          <w:b w:val="0"/>
          <w:i/>
          <w:color w:val="555555"/>
          <w:sz w:val="22"/>
        </w:rPr>
        <w:t>(窓口が湯呑みを置く。石動は両手で受け、ゆっくり口をつける。窓の外では、蝉が鳴いている。受付簿の四十一の数字の上に、昼の光が落ちる。)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……おいしい。</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通報者の身分について、県への連絡はこちらからはしません。ただ、県から照会があった場合は、本人の同意の有無を確かめます。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同意します。ただ、私の名前を使うのは、私が署名した範囲でお願いします。</w:t>
      </w:r>
    </w:p>
    <w:p>
      <w:pPr>
        <w:spacing w:before="0" w:after="110"/>
      </w:pPr>
      <w:r>
        <w:rPr>
          <w:rFonts w:ascii="Times New Roman" w:hAnsi="Times New Roman" w:eastAsia="Malgun Gothic"/>
          <w:b/>
          <w:i w:val="0"/>
          <w:sz w:val="22"/>
        </w:rPr>
        <w:t xml:space="preserve">窓口: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(その日の午後三時、奥浜県庁の掲示板に、一枚の通知が貼られる。「副知事石動麻里の事務分担を、別紙のとおり改める」。石動の辞職願は、まだ出ていない。)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『老子』 第五十七章(紀元前5~4세기 추정): «我無為にして民自ずから化し、我静を好みて民自ずから正し、我無事にして民自ずから富み、我無欲にして民自ずから朴なり» — 한국어 해설: "내가 무위하면 백성이 스스로 교화되고, 내가 고요함을 좋아하면 백성이 스스로 바르게 되며, 내가 일을 벌이지 않으면 백성이 스스로 부유해지고, 내가 욕심 없으면 백성이 스스로 소박해진다". 저작권 소멸 고전. 장면 6에서 아카리가 낭독한다. 료는 「무위는 아무것도 안 한다는 뜻으로는 부족하다. 하지 않기로 한 것을 종이에 남겨 보이게 한다」고 받아 지방에 명령하지 않는 선을 확인한다.</w:t>
      </w:r>
    </w:p>
    <w:p>
      <w:pPr>
        <w:spacing w:before="0" w:after="110"/>
      </w:pPr>
      <w:r>
        <w:rPr>
          <w:rFonts w:ascii="Times New Roman" w:hAnsi="Times New Roman" w:eastAsia="Malgun Gothic"/>
          <w:b w:val="0"/>
          <w:i w:val="0"/>
          <w:sz w:val="22"/>
        </w:rPr>
        <w:t>日本国憲法第92条(1946): «地方公共団体の組織及び運営に関する事項は、地方自治の本旨に基いて、法律でこれを定める» — 한국어 해설: "지방공공단체의 조직 및 운영에 관한 사항은 지방자치의 본지에 따라 법률로 정한다". 현행 법령(공문서). 장면 1에서 아카리가 낭독하고 료가 「국이 위에서 명령하는 입장이 아니다」라고 받는다.</w:t>
      </w:r>
    </w:p>
    <w:p>
      <w:pPr>
        <w:spacing w:before="0" w:after="110"/>
      </w:pPr>
      <w:r>
        <w:rPr>
          <w:rFonts w:ascii="Times New Roman" w:hAnsi="Times New Roman" w:eastAsia="Malgun Gothic"/>
          <w:b w:val="0"/>
          <w:i w:val="0"/>
          <w:sz w:val="22"/>
        </w:rPr>
        <w:t>속담(ことわざ): «寄らば大樹の陰» — 한국어 해설: "의지할 바에는 큰 나무 그늘" (권력자 밑에 있는 것이 안전하다). 장면 5에서 하마노가 「현이라는 나무의 그늘이 얇아지면 볕으로 나가서 서는 수밖에 없다」고 뒤집어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«受付と受領» — 한국어 해설: "접수와 수령". 표준어, 사무 용어. 문서가 도착한 사실과 내용을 인수한 사실의 구분. 6-3의 접수인·수령인 구분이 지방 정치에서 반복된다. 장면 4·9.</w:t>
      </w:r>
    </w:p>
    <w:p>
      <w:pPr>
        <w:spacing w:before="0" w:after="110"/>
      </w:pPr>
      <w:r>
        <w:rPr>
          <w:rFonts w:ascii="Times New Roman" w:hAnsi="Times New Roman" w:eastAsia="Malgun Gothic"/>
          <w:b w:val="0"/>
          <w:i w:val="0"/>
          <w:sz w:val="22"/>
        </w:rPr>
        <w:t>«技術的な助言» — 한국어 해설: "기술적 조언". 표준어, 지방자치법 245조의4의 법률 용어. 국이 지방에 줄 수 있는 것은 이것과 자료 제출 요구까지이며 강제력이 없다. 장면 1·6.</w:t>
      </w:r>
    </w:p>
    <w:p>
      <w:pPr>
        <w:spacing w:before="0" w:after="110"/>
      </w:pPr>
      <w:r>
        <w:rPr>
          <w:rFonts w:ascii="Times New Roman" w:hAnsi="Times New Roman" w:eastAsia="Malgun Gothic"/>
          <w:b w:val="0"/>
          <w:i w:val="0"/>
          <w:sz w:val="22"/>
        </w:rPr>
        <w:t>«お先にどうぞ» — 한국어 해설: "먼저 하세요". 표준어, 일상 정중 표현. 호아가 개점 전 입구에서 기다린 이유. 장면 5.</w:t>
      </w:r>
    </w:p>
    <w:p>
      <w:pPr>
        <w:spacing w:before="0" w:after="110"/>
      </w:pPr>
      <w:r>
        <w:rPr>
          <w:rFonts w:ascii="Times New Roman" w:hAnsi="Times New Roman" w:eastAsia="Malgun Gothic"/>
          <w:b w:val="0"/>
          <w:i w:val="0"/>
          <w:sz w:val="22"/>
        </w:rPr>
        <w:t>«出されたものは飲みます» — 한국어 해설: "내주신 것은 마십니다". 표준어, 이스루기의 습관. 독살 검증은 필요할 때만 한다는 5-7의 말과 이어진다. 장면 2·3·8·9.</w:t>
      </w:r>
    </w:p>
    <w:p>
      <w:pPr>
        <w:spacing w:before="0" w:after="110"/>
      </w:pPr>
      <w:r>
        <w:rPr>
          <w:rFonts w:ascii="Times New Roman" w:hAnsi="Times New Roman" w:eastAsia="Malgun Gothic"/>
          <w:b w:val="0"/>
          <w:i w:val="0"/>
          <w:sz w:val="22"/>
        </w:rPr>
        <w:t>«荷物を軽くして出る» — 한국어 해설: "짐을 가볍게 하고 나가다". 도호쿠 방언을 섞은 하마노의 표현(「軽ぐして」). 현지인만 사용. 장면 5.</w:t>
      </w:r>
    </w:p>
    <w:p>
      <w:pPr>
        <w:spacing w:before="0" w:after="110"/>
      </w:pPr>
      <w:r>
        <w:rPr>
          <w:rFonts w:ascii="Times New Roman" w:hAnsi="Times New Roman" w:eastAsia="Malgun Gothic"/>
          <w:b w:val="0"/>
          <w:i w:val="0"/>
          <w:sz w:val="22"/>
        </w:rPr>
        <w:t>«見せねえ金は、誰の金だがわがらねえ» — 한국어 해설: "보여 주지 않는 돈은 누구 돈인지 알 수 없다". 도호쿠 방언(오카미). 현지인만 사용. 장면 5.</w:t>
      </w:r>
    </w:p>
    <w:p>
      <w:pPr>
        <w:spacing w:before="240" w:after="110"/>
      </w:pPr>
      <w:r>
        <w:rPr>
          <w:rFonts w:ascii="Times New Roman" w:hAnsi="Times New Roman" w:eastAsia="Malgun Gothic"/>
          <w:b w:val="0"/>
          <w:i/>
          <w:color w:val="555555"/>
          <w:sz w:val="22"/>
        </w:rPr>
        <w:t>[4화 끝 — 다음 화 예고: 6부 5화 「鷲尾の最期」 — 마지막 은닉 구조가 드러나고 와시오는 하네다 출국 직전 체포된다. 마카베가 3대의 후원자]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