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10부 7화 — 「그림자의 윤곽」 (O Contorno da Sombra)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임기 마지막 해) / 아우렐리우 브랑당 예비역 장군(전 ANSI 청장, 74, 9월 9일 밤 자택에서 홀로 사망 — 화면 밖) / 세실리아(브랑당의 손녀, 17) / 세우 다미앙(수두에스치 아파트 경비원, 60대) / 조나탄(오토바이 배달원, 20대) / 에우제니우 구르겔(ANSI 청장) / 비아(베아트리스 리스보아, 대통령 특별보좌관 겸 정무 총괄) / 조제 아우구스투 테이세이라(법무장관) / 도나 린다우바(대통령궁 야간 청소원) / 도나 이라시(질다의 언니, 이코아라시, 전화) / 세우 키테리우(수두에스치 빵집 주인, 70대, 신규) / 세우 마르콜리누(캄푸 다 에스페란사 묘지 관리인, 50대, 신규) / 가스파르·나타나에우(묘지 인부, 신규) / 비비아니 노브레가(연방경찰 경정, 대통령 근접경호 책임)</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2030년 9월 10일(화) ~ 12일(목), 브라질리아. 임기 종료(2031년 1월 5일)까지 넉 달이 채 남지 않았다. 8월 16일 공식 선거운동이 시작되어 집권당 후보 루아나 마르키스와 제1야당 대표 아르투르 단타스가 10월 6일 1차 투표를 향해 뛰고 있고, 하파는 헌법이 허락하지 않는 세 번째 출마 대신 정부의 마지막 몇 달을 맡고 있다. 북부의 산불 연기가 9월 내내 중서부 하늘까지 덮어, 브라질리아의 습도는 사막 수준으로 떨어졌다. 2028년 10월 7일 하파는 수두에스치 아파트에서 산소 줄을 단 브랑당에게서 1980년 SNI 정보보고 117/80(세베리누를 변호사회에서 제명시킨 문서)을 받아 국립기록원으로 보냈다(9부 5화). 그날 브랑당은 “내 장례에 화환도 사람도 보내지 말라, 아무도 오지 않을 것”이라 했고, 하파는 약속하지 않았다. 2029년 11월 연방경찰은 2016년 마레 아우타의 유령 자문회사 Proa에서 2026년 9월 질다 테러의 폭탄 값까지 돈의 길을 그렸고, 그 길 끝의 서명자 오타실리우 바헤투는 영장 이틀 전 리스본으로 떠나 인터폴 적색수배 중이다(9부 12화). 다만 2026년 8·9월 스테이블코인을 받아 카루아루의 음향 기술자에게 넘긴 앱 속 중개인 ‘갈레구(Galego)’의 정체는 아직 아무도 모른다. 장면 1은 9월 10일(화) 아침 7시 10분, 장면 2는 7시 40분, 장면 3은 같은 날 오전 10시 플라나우투, 장면 4는 11일(수) 아침 7시 반, 장면 5는 12일(목) 새벽 6시 반 알보라다, 장면 6은 같은 날 오전 10시 캄푸 다 에스페란사 묘지, 장면 7은 11시, 장면 8은 11시 50분, 장면 9는 밤 9시.</w:t>
      </w:r>
    </w:p>
    <w:p>
      <w:pPr>
        <w:keepNext/>
        <w:spacing w:before="320" w:after="140"/>
      </w:pPr>
      <w:r>
        <w:rPr>
          <w:rFonts w:ascii="Times New Roman" w:hAnsi="Times New Roman" w:eastAsia="Malgun Gothic"/>
          <w:b/>
          <w:i w:val="0"/>
          <w:color w:val="1F3864"/>
          <w:sz w:val="26"/>
        </w:rPr>
        <w:t>장면 1 — 대답 없는 인터폰</w:t>
      </w:r>
    </w:p>
    <w:p>
      <w:pPr>
        <w:spacing w:before="0" w:after="110" w:line="300" w:lineRule="auto"/>
      </w:pPr>
      <w:r>
        <w:rPr>
          <w:rFonts w:ascii="Times New Roman" w:hAnsi="Times New Roman" w:eastAsia="Malgun Gothic"/>
          <w:b w:val="0"/>
          <w:i/>
          <w:color w:val="555555"/>
          <w:sz w:val="22"/>
        </w:rPr>
        <w:t>(Sudoeste, Brasília, a portaria do prédio de seis andares, com pilotis e grama seca. Terça-feira, dez de setembro, sete e dez da manhã. O céu cor de leite, sem sol, o cheiro de fumaça de longe. Seu Damião atrás do balcão, de camisa azul do condomínio, ao lado da máquina de espresso vermelha. Jonathan chega de capacete, com uma caixa de farmácia e o celular na mão.)</w:t>
      </w:r>
    </w:p>
    <w:p>
      <w:pPr>
        <w:spacing w:before="0" w:after="110" w:line="300" w:lineRule="auto"/>
      </w:pPr>
      <w:r>
        <w:rPr>
          <w:rFonts w:ascii="Times New Roman" w:hAnsi="Times New Roman" w:eastAsia="Malgun Gothic"/>
          <w:b/>
          <w:i w:val="0"/>
          <w:sz w:val="22"/>
        </w:rPr>
        <w:t xml:space="preserve">Jonathan: </w:t>
      </w:r>
      <w:r>
        <w:rPr>
          <w:rFonts w:ascii="Times New Roman" w:hAnsi="Times New Roman" w:eastAsia="Malgun Gothic"/>
          <w:b w:val="0"/>
          <w:i w:val="0"/>
          <w:sz w:val="22"/>
        </w:rPr>
        <w:t>Bom dia, tio. Seis-zero-um. Farmácia. Controlado.</w:t>
      </w:r>
    </w:p>
    <w:p>
      <w:pPr>
        <w:spacing w:before="0" w:after="110" w:line="300" w:lineRule="auto"/>
      </w:pPr>
      <w:r>
        <w:rPr>
          <w:rFonts w:ascii="Times New Roman" w:hAnsi="Times New Roman" w:eastAsia="Malgun Gothic"/>
          <w:b/>
          <w:i w:val="0"/>
          <w:sz w:val="22"/>
        </w:rPr>
        <w:t xml:space="preserve">Damião: </w:t>
      </w:r>
      <w:r>
        <w:rPr>
          <w:rFonts w:ascii="Times New Roman" w:hAnsi="Times New Roman" w:eastAsia="Malgun Gothic"/>
          <w:b w:val="0"/>
          <w:i w:val="0"/>
          <w:sz w:val="22"/>
        </w:rPr>
        <w:t>Bom dia, Jonathan. Já tava achando que tu tinha largado a moto.</w:t>
      </w:r>
    </w:p>
    <w:p>
      <w:pPr>
        <w:spacing w:before="0" w:after="110" w:line="300" w:lineRule="auto"/>
      </w:pPr>
      <w:r>
        <w:rPr>
          <w:rFonts w:ascii="Times New Roman" w:hAnsi="Times New Roman" w:eastAsia="Malgun Gothic"/>
          <w:b/>
          <w:i w:val="0"/>
          <w:sz w:val="22"/>
        </w:rPr>
        <w:t xml:space="preserve">Jonathan: </w:t>
      </w:r>
      <w:r>
        <w:rPr>
          <w:rFonts w:ascii="Times New Roman" w:hAnsi="Times New Roman" w:eastAsia="Malgun Gothic"/>
          <w:b w:val="0"/>
          <w:i w:val="0"/>
          <w:sz w:val="22"/>
        </w:rPr>
        <w:t>Largar como? Com esse tempo seco, todo mundo tá precisando de remédio. Tô rodando desde as cinco.</w:t>
      </w:r>
    </w:p>
    <w:p>
      <w:pPr>
        <w:spacing w:before="0" w:after="110" w:line="300" w:lineRule="auto"/>
      </w:pPr>
      <w:r>
        <w:rPr>
          <w:rFonts w:ascii="Times New Roman" w:hAnsi="Times New Roman" w:eastAsia="Malgun Gothic"/>
          <w:b/>
          <w:i w:val="0"/>
          <w:sz w:val="22"/>
        </w:rPr>
        <w:t xml:space="preserve">Damião: </w:t>
      </w:r>
      <w:r>
        <w:rPr>
          <w:rFonts w:ascii="Times New Roman" w:hAnsi="Times New Roman" w:eastAsia="Malgun Gothic"/>
          <w:b w:val="0"/>
          <w:i/>
          <w:color w:val="555555"/>
          <w:sz w:val="22"/>
        </w:rPr>
        <w:t>(aperta o interfone)</w:t>
      </w:r>
      <w:r>
        <w:rPr>
          <w:rFonts w:ascii="Times New Roman" w:hAnsi="Times New Roman" w:eastAsia="Malgun Gothic"/>
          <w:b w:val="0"/>
          <w:i w:val="0"/>
          <w:sz w:val="22"/>
        </w:rPr>
        <w:t xml:space="preserve"> Seis-zero-um... </w:t>
      </w:r>
      <w:r>
        <w:rPr>
          <w:rFonts w:ascii="Times New Roman" w:hAnsi="Times New Roman" w:eastAsia="Malgun Gothic"/>
          <w:b w:val="0"/>
          <w:i/>
          <w:color w:val="555555"/>
          <w:sz w:val="22"/>
        </w:rPr>
        <w:t>(espera)</w:t>
      </w:r>
      <w:r>
        <w:rPr>
          <w:rFonts w:ascii="Times New Roman" w:hAnsi="Times New Roman" w:eastAsia="Malgun Gothic"/>
          <w:b w:val="0"/>
          <w:i w:val="0"/>
          <w:sz w:val="22"/>
        </w:rPr>
        <w:t xml:space="preserve"> Ele demora. Tem que tirar o tubo. </w:t>
      </w:r>
      <w:r>
        <w:rPr>
          <w:rFonts w:ascii="Times New Roman" w:hAnsi="Times New Roman" w:eastAsia="Malgun Gothic"/>
          <w:b w:val="0"/>
          <w:i/>
          <w:color w:val="555555"/>
          <w:sz w:val="22"/>
        </w:rPr>
        <w:t>(espera; aperta de novo)</w:t>
      </w:r>
      <w:r>
        <w:rPr>
          <w:rFonts w:ascii="Times New Roman" w:hAnsi="Times New Roman" w:eastAsia="Malgun Gothic"/>
          <w:b w:val="0"/>
          <w:i w:val="0"/>
          <w:sz w:val="22"/>
        </w:rPr>
        <w:t xml:space="preserve"> General?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General, é o Damião. Remédio.</w:t>
      </w:r>
    </w:p>
    <w:p>
      <w:pPr>
        <w:spacing w:before="0" w:after="110" w:line="300" w:lineRule="auto"/>
      </w:pPr>
      <w:r>
        <w:rPr>
          <w:rFonts w:ascii="Times New Roman" w:hAnsi="Times New Roman" w:eastAsia="Malgun Gothic"/>
          <w:b w:val="0"/>
          <w:i/>
          <w:color w:val="555555"/>
          <w:sz w:val="22"/>
        </w:rPr>
        <w:t>(Silêncio no interfone. Só um chiado.)</w:t>
      </w:r>
    </w:p>
    <w:p>
      <w:pPr>
        <w:spacing w:before="0" w:after="110" w:line="300" w:lineRule="auto"/>
      </w:pPr>
      <w:r>
        <w:rPr>
          <w:rFonts w:ascii="Times New Roman" w:hAnsi="Times New Roman" w:eastAsia="Malgun Gothic"/>
          <w:b/>
          <w:i w:val="0"/>
          <w:sz w:val="22"/>
        </w:rPr>
        <w:t xml:space="preserve">Jonathan: </w:t>
      </w:r>
      <w:r>
        <w:rPr>
          <w:rFonts w:ascii="Times New Roman" w:hAnsi="Times New Roman" w:eastAsia="Malgun Gothic"/>
          <w:b w:val="0"/>
          <w:i w:val="0"/>
          <w:sz w:val="22"/>
        </w:rPr>
        <w:t>Liga no celular dele.</w:t>
      </w:r>
    </w:p>
    <w:p>
      <w:pPr>
        <w:spacing w:before="0" w:after="110" w:line="300" w:lineRule="auto"/>
      </w:pPr>
      <w:r>
        <w:rPr>
          <w:rFonts w:ascii="Times New Roman" w:hAnsi="Times New Roman" w:eastAsia="Malgun Gothic"/>
          <w:b/>
          <w:i w:val="0"/>
          <w:sz w:val="22"/>
        </w:rPr>
        <w:t xml:space="preserve">Damião: </w:t>
      </w:r>
      <w:r>
        <w:rPr>
          <w:rFonts w:ascii="Times New Roman" w:hAnsi="Times New Roman" w:eastAsia="Malgun Gothic"/>
          <w:b w:val="0"/>
          <w:i/>
          <w:color w:val="555555"/>
          <w:sz w:val="22"/>
        </w:rPr>
        <w:t>(pega o celular do balcão; liga; escuta)</w:t>
      </w:r>
      <w:r>
        <w:rPr>
          <w:rFonts w:ascii="Times New Roman" w:hAnsi="Times New Roman" w:eastAsia="Malgun Gothic"/>
          <w:b w:val="0"/>
          <w:i w:val="0"/>
          <w:sz w:val="22"/>
        </w:rPr>
        <w:t xml:space="preserve"> Caixa postal.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nunca deixa cair na caixa postal. Diz que soldado atende no segundo toque.</w:t>
      </w:r>
    </w:p>
    <w:p>
      <w:pPr>
        <w:spacing w:before="0" w:after="110" w:line="300" w:lineRule="auto"/>
      </w:pPr>
      <w:r>
        <w:rPr>
          <w:rFonts w:ascii="Times New Roman" w:hAnsi="Times New Roman" w:eastAsia="Malgun Gothic"/>
          <w:b/>
          <w:i w:val="0"/>
          <w:sz w:val="22"/>
        </w:rPr>
        <w:t xml:space="preserve">Jonathan: </w:t>
      </w:r>
      <w:r>
        <w:rPr>
          <w:rFonts w:ascii="Times New Roman" w:hAnsi="Times New Roman" w:eastAsia="Malgun Gothic"/>
          <w:b w:val="0"/>
          <w:i/>
          <w:color w:val="555555"/>
          <w:sz w:val="22"/>
        </w:rPr>
        <w:t>(para de mexer no celular)</w:t>
      </w:r>
      <w:r>
        <w:rPr>
          <w:rFonts w:ascii="Times New Roman" w:hAnsi="Times New Roman" w:eastAsia="Malgun Gothic"/>
          <w:b w:val="0"/>
          <w:i w:val="0"/>
          <w:sz w:val="22"/>
        </w:rPr>
        <w:t xml:space="preserve"> Tio. Ontem à noite eu passei aqui às dez, lembra? Entreguei pro quarto andar. A luz da sala dele tava acesa.</w:t>
      </w:r>
    </w:p>
    <w:p>
      <w:pPr>
        <w:spacing w:before="0" w:after="110" w:line="300" w:lineRule="auto"/>
      </w:pPr>
      <w:r>
        <w:rPr>
          <w:rFonts w:ascii="Times New Roman" w:hAnsi="Times New Roman" w:eastAsia="Malgun Gothic"/>
          <w:b/>
          <w:i w:val="0"/>
          <w:sz w:val="22"/>
        </w:rPr>
        <w:t xml:space="preserve">Damião: </w:t>
      </w:r>
      <w:r>
        <w:rPr>
          <w:rFonts w:ascii="Times New Roman" w:hAnsi="Times New Roman" w:eastAsia="Malgun Gothic"/>
          <w:b w:val="0"/>
          <w:i w:val="0"/>
          <w:sz w:val="22"/>
        </w:rPr>
        <w:t xml:space="preserve">Ele dorme de luz acesa. Desde que a menina dele foi pra Lisboa. Todo dia não. Toda terça. Terça é o dia que eu abro a portaria sozinho. Ele desce às seis e quinze, toma um curto aqui comigo, reclama do governo e sobe.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Seis anos. Nunca falhou terça.</w:t>
      </w:r>
    </w:p>
    <w:p>
      <w:pPr>
        <w:spacing w:before="0" w:after="110" w:line="300" w:lineRule="auto"/>
      </w:pPr>
      <w:r>
        <w:rPr>
          <w:rFonts w:ascii="Times New Roman" w:hAnsi="Times New Roman" w:eastAsia="Malgun Gothic"/>
          <w:b/>
          <w:i w:val="0"/>
          <w:sz w:val="22"/>
        </w:rPr>
        <w:t xml:space="preserve">Jonathan: </w:t>
      </w:r>
      <w:r>
        <w:rPr>
          <w:rFonts w:ascii="Times New Roman" w:hAnsi="Times New Roman" w:eastAsia="Malgun Gothic"/>
          <w:b w:val="0"/>
          <w:i/>
          <w:color w:val="555555"/>
          <w:sz w:val="22"/>
        </w:rPr>
        <w:t>(tira o capacete devagar)</w:t>
      </w:r>
      <w:r>
        <w:rPr>
          <w:rFonts w:ascii="Times New Roman" w:hAnsi="Times New Roman" w:eastAsia="Malgun Gothic"/>
          <w:b w:val="0"/>
          <w:i w:val="0"/>
          <w:sz w:val="22"/>
        </w:rPr>
        <w:t xml:space="preserve"> Tio. Tu tem a chave?</w:t>
      </w:r>
    </w:p>
    <w:p>
      <w:pPr>
        <w:spacing w:before="0" w:after="110" w:line="300" w:lineRule="auto"/>
      </w:pPr>
      <w:r>
        <w:rPr>
          <w:rFonts w:ascii="Times New Roman" w:hAnsi="Times New Roman" w:eastAsia="Malgun Gothic"/>
          <w:b/>
          <w:i w:val="0"/>
          <w:sz w:val="22"/>
        </w:rPr>
        <w:t xml:space="preserve">Damião: </w:t>
      </w:r>
      <w:r>
        <w:rPr>
          <w:rFonts w:ascii="Times New Roman" w:hAnsi="Times New Roman" w:eastAsia="Malgun Gothic"/>
          <w:b w:val="0"/>
          <w:i/>
          <w:color w:val="555555"/>
          <w:sz w:val="22"/>
        </w:rPr>
        <w:t>(abre a gaveta do balcão; tira um molho de chaves com uma etiqueta de papel: "601 — emergência")</w:t>
      </w:r>
      <w:r>
        <w:rPr>
          <w:rFonts w:ascii="Times New Roman" w:hAnsi="Times New Roman" w:eastAsia="Malgun Gothic"/>
          <w:b w:val="0"/>
          <w:i w:val="0"/>
          <w:sz w:val="22"/>
        </w:rPr>
        <w:t xml:space="preserve"> Tenho. Ele que me deu. Em vinte e quatro. "Pra quando precisar, Damião. Não antes."</w:t>
      </w:r>
    </w:p>
    <w:p>
      <w:pPr>
        <w:spacing w:before="0" w:after="110" w:line="300" w:lineRule="auto"/>
      </w:pPr>
      <w:r>
        <w:rPr>
          <w:rFonts w:ascii="Times New Roman" w:hAnsi="Times New Roman" w:eastAsia="Malgun Gothic"/>
          <w:b/>
          <w:i w:val="0"/>
          <w:sz w:val="22"/>
        </w:rPr>
        <w:t xml:space="preserve">Jonathan: </w:t>
      </w:r>
      <w:r>
        <w:rPr>
          <w:rFonts w:ascii="Times New Roman" w:hAnsi="Times New Roman" w:eastAsia="Malgun Gothic"/>
          <w:b w:val="0"/>
          <w:i w:val="0"/>
          <w:sz w:val="22"/>
        </w:rPr>
        <w:t>Então precisa.</w:t>
      </w:r>
    </w:p>
    <w:p>
      <w:pPr>
        <w:spacing w:before="0" w:after="110" w:line="300" w:lineRule="auto"/>
      </w:pPr>
      <w:r>
        <w:rPr>
          <w:rFonts w:ascii="Times New Roman" w:hAnsi="Times New Roman" w:eastAsia="Malgun Gothic"/>
          <w:b/>
          <w:i w:val="0"/>
          <w:sz w:val="22"/>
        </w:rPr>
        <w:t xml:space="preserve">Damião: </w:t>
      </w:r>
      <w:r>
        <w:rPr>
          <w:rFonts w:ascii="Times New Roman" w:hAnsi="Times New Roman" w:eastAsia="Malgun Gothic"/>
          <w:b w:val="0"/>
          <w:i/>
          <w:color w:val="555555"/>
          <w:sz w:val="22"/>
        </w:rPr>
        <w:t>(fica um tempo com a chave na mão)</w:t>
      </w:r>
      <w:r>
        <w:rPr>
          <w:rFonts w:ascii="Times New Roman" w:hAnsi="Times New Roman" w:eastAsia="Malgun Gothic"/>
          <w:b w:val="0"/>
          <w:i w:val="0"/>
          <w:sz w:val="22"/>
        </w:rPr>
        <w:t xml:space="preserve"> Fica aqui na portaria pra mim. Não deixa ninguém subir. E não toca na minha máquina.</w:t>
      </w:r>
    </w:p>
    <w:p>
      <w:pPr>
        <w:spacing w:before="0" w:after="110" w:line="300" w:lineRule="auto"/>
      </w:pPr>
      <w:r>
        <w:rPr>
          <w:rFonts w:ascii="Times New Roman" w:hAnsi="Times New Roman" w:eastAsia="Malgun Gothic"/>
          <w:b/>
          <w:i w:val="0"/>
          <w:sz w:val="22"/>
        </w:rPr>
        <w:t xml:space="preserve">Jonathan: </w:t>
      </w:r>
      <w:r>
        <w:rPr>
          <w:rFonts w:ascii="Times New Roman" w:hAnsi="Times New Roman" w:eastAsia="Malgun Gothic"/>
          <w:b w:val="0"/>
          <w:i w:val="0"/>
          <w:sz w:val="22"/>
        </w:rPr>
        <w:t xml:space="preserve">Firmeza.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Quer que eu vá junto?</w:t>
      </w:r>
    </w:p>
    <w:p>
      <w:pPr>
        <w:spacing w:before="0" w:after="110" w:line="300" w:lineRule="auto"/>
      </w:pPr>
      <w:r>
        <w:rPr>
          <w:rFonts w:ascii="Times New Roman" w:hAnsi="Times New Roman" w:eastAsia="Malgun Gothic"/>
          <w:b/>
          <w:i w:val="0"/>
          <w:sz w:val="22"/>
        </w:rPr>
        <w:t xml:space="preserve">Damião: </w:t>
      </w:r>
      <w:r>
        <w:rPr>
          <w:rFonts w:ascii="Times New Roman" w:hAnsi="Times New Roman" w:eastAsia="Malgun Gothic"/>
          <w:b w:val="0"/>
          <w:i w:val="0"/>
          <w:sz w:val="22"/>
        </w:rPr>
        <w:t xml:space="preserve">Não. </w:t>
      </w:r>
      <w:r>
        <w:rPr>
          <w:rFonts w:ascii="Times New Roman" w:hAnsi="Times New Roman" w:eastAsia="Malgun Gothic"/>
          <w:b w:val="0"/>
          <w:i/>
          <w:color w:val="555555"/>
          <w:sz w:val="22"/>
        </w:rPr>
        <w:t>(vai para o elevador)</w:t>
      </w:r>
      <w:r>
        <w:rPr>
          <w:rFonts w:ascii="Times New Roman" w:hAnsi="Times New Roman" w:eastAsia="Malgun Gothic"/>
          <w:b w:val="0"/>
          <w:i w:val="0"/>
          <w:sz w:val="22"/>
        </w:rPr>
        <w:t xml:space="preserve"> Ele não ia querer gente estranha. Nem eu sou estranho. Mas tu é.</w:t>
      </w:r>
    </w:p>
    <w:p>
      <w:pPr>
        <w:keepNext/>
        <w:spacing w:before="320" w:after="140"/>
      </w:pPr>
      <w:r>
        <w:rPr>
          <w:rFonts w:ascii="Times New Roman" w:hAnsi="Times New Roman" w:eastAsia="Malgun Gothic"/>
          <w:b/>
          <w:i w:val="0"/>
          <w:color w:val="1F3864"/>
          <w:sz w:val="26"/>
        </w:rPr>
        <w:t>장면 2 — 열쇠</w:t>
      </w:r>
    </w:p>
    <w:p>
      <w:pPr>
        <w:spacing w:before="0" w:after="110" w:line="300" w:lineRule="auto"/>
      </w:pPr>
      <w:r>
        <w:rPr>
          <w:rFonts w:ascii="Times New Roman" w:hAnsi="Times New Roman" w:eastAsia="Malgun Gothic"/>
          <w:b w:val="0"/>
          <w:i/>
          <w:color w:val="555555"/>
          <w:sz w:val="22"/>
        </w:rPr>
        <w:t>(A mesma portaria. Sete e quarenta. Jonathan sentado no banco, o capacete no colo, a caixa da farmácia ainda na mão. O elevador abre. Seu Damião sai devagar, sem a chave, a mão direita fechada. Senta atrás do balcão. Não fala.)</w:t>
      </w:r>
    </w:p>
    <w:p>
      <w:pPr>
        <w:spacing w:before="0" w:after="110" w:line="300" w:lineRule="auto"/>
      </w:pPr>
      <w:r>
        <w:rPr>
          <w:rFonts w:ascii="Times New Roman" w:hAnsi="Times New Roman" w:eastAsia="Malgun Gothic"/>
          <w:b/>
          <w:i w:val="0"/>
          <w:sz w:val="22"/>
        </w:rPr>
        <w:t xml:space="preserve">Jonathan: </w:t>
      </w:r>
      <w:r>
        <w:rPr>
          <w:rFonts w:ascii="Times New Roman" w:hAnsi="Times New Roman" w:eastAsia="Malgun Gothic"/>
          <w:b w:val="0"/>
          <w:i w:val="0"/>
          <w:sz w:val="22"/>
        </w:rPr>
        <w:t>Tio?</w:t>
      </w:r>
    </w:p>
    <w:p>
      <w:pPr>
        <w:spacing w:before="0" w:after="110" w:line="300" w:lineRule="auto"/>
      </w:pPr>
      <w:r>
        <w:rPr>
          <w:rFonts w:ascii="Times New Roman" w:hAnsi="Times New Roman" w:eastAsia="Malgun Gothic"/>
          <w:b/>
          <w:i w:val="0"/>
          <w:sz w:val="22"/>
        </w:rPr>
        <w:t xml:space="preserve">Damião: </w:t>
      </w:r>
      <w:r>
        <w:rPr>
          <w:rFonts w:ascii="Times New Roman" w:hAnsi="Times New Roman" w:eastAsia="Malgun Gothic"/>
          <w:b w:val="0"/>
          <w:i/>
          <w:color w:val="555555"/>
          <w:sz w:val="22"/>
        </w:rPr>
        <w:t>(olha para a máquina vermelha)</w:t>
      </w:r>
      <w:r>
        <w:rPr>
          <w:rFonts w:ascii="Times New Roman" w:hAnsi="Times New Roman" w:eastAsia="Malgun Gothic"/>
          <w:b w:val="0"/>
          <w:i w:val="0"/>
          <w:sz w:val="22"/>
        </w:rPr>
        <w:t xml:space="preserve"> Liga pra mim aquele número ali. Na parede. Embaixo do da síndica. "Cecília".</w:t>
      </w:r>
    </w:p>
    <w:p>
      <w:pPr>
        <w:spacing w:before="0" w:after="110" w:line="300" w:lineRule="auto"/>
      </w:pPr>
      <w:r>
        <w:rPr>
          <w:rFonts w:ascii="Times New Roman" w:hAnsi="Times New Roman" w:eastAsia="Malgun Gothic"/>
          <w:b/>
          <w:i w:val="0"/>
          <w:sz w:val="22"/>
        </w:rPr>
        <w:t xml:space="preserve">Jonathan: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Ele...</w:t>
      </w:r>
    </w:p>
    <w:p>
      <w:pPr>
        <w:spacing w:before="0" w:after="110" w:line="300" w:lineRule="auto"/>
      </w:pPr>
      <w:r>
        <w:rPr>
          <w:rFonts w:ascii="Times New Roman" w:hAnsi="Times New Roman" w:eastAsia="Malgun Gothic"/>
          <w:b/>
          <w:i w:val="0"/>
          <w:sz w:val="22"/>
        </w:rPr>
        <w:t xml:space="preserve">Damião: </w:t>
      </w:r>
      <w:r>
        <w:rPr>
          <w:rFonts w:ascii="Times New Roman" w:hAnsi="Times New Roman" w:eastAsia="Malgun Gothic"/>
          <w:b w:val="0"/>
          <w:i w:val="0"/>
          <w:sz w:val="22"/>
        </w:rPr>
        <w:t xml:space="preserve">Tá na poltrona. Com o tubo no nariz e o aparelho ligado. Fazendo o barulho dele.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Com um livro aberto no colo. A luz da sala acesa. Frio. Desde a noite. </w:t>
      </w:r>
      <w:r>
        <w:rPr>
          <w:rFonts w:ascii="Times New Roman" w:hAnsi="Times New Roman" w:eastAsia="Malgun Gothic"/>
          <w:b w:val="0"/>
          <w:i/>
          <w:color w:val="555555"/>
          <w:sz w:val="22"/>
        </w:rPr>
        <w:t>(abre a mão; dentro, um par de óculos de leitura)</w:t>
      </w:r>
      <w:r>
        <w:rPr>
          <w:rFonts w:ascii="Times New Roman" w:hAnsi="Times New Roman" w:eastAsia="Malgun Gothic"/>
          <w:b w:val="0"/>
          <w:i w:val="0"/>
          <w:sz w:val="22"/>
        </w:rPr>
        <w:t xml:space="preserve"> Os óculos tavam no chão. Eu peguei. Não sei por que eu peguei. Ele ia brigar comigo.</w:t>
      </w:r>
    </w:p>
    <w:p>
      <w:pPr>
        <w:spacing w:before="0" w:after="110" w:line="300" w:lineRule="auto"/>
      </w:pPr>
      <w:r>
        <w:rPr>
          <w:rFonts w:ascii="Times New Roman" w:hAnsi="Times New Roman" w:eastAsia="Malgun Gothic"/>
          <w:b/>
          <w:i w:val="0"/>
          <w:sz w:val="22"/>
        </w:rPr>
        <w:t xml:space="preserve">Jonathan: </w:t>
      </w:r>
      <w:r>
        <w:rPr>
          <w:rFonts w:ascii="Times New Roman" w:hAnsi="Times New Roman" w:eastAsia="Malgun Gothic"/>
          <w:b w:val="0"/>
          <w:i/>
          <w:color w:val="555555"/>
          <w:sz w:val="22"/>
        </w:rPr>
        <w:t>(disca no celular do balcão, lendo da parede)</w:t>
      </w:r>
      <w:r>
        <w:rPr>
          <w:rFonts w:ascii="Times New Roman" w:hAnsi="Times New Roman" w:eastAsia="Malgun Gothic"/>
          <w:b w:val="0"/>
          <w:i w:val="0"/>
          <w:sz w:val="22"/>
        </w:rPr>
        <w:t xml:space="preserve"> Tá chamando.</w:t>
      </w:r>
    </w:p>
    <w:p>
      <w:pPr>
        <w:spacing w:before="0" w:after="110" w:line="300" w:lineRule="auto"/>
      </w:pPr>
      <w:r>
        <w:rPr>
          <w:rFonts w:ascii="Times New Roman" w:hAnsi="Times New Roman" w:eastAsia="Malgun Gothic"/>
          <w:b/>
          <w:i w:val="0"/>
          <w:sz w:val="22"/>
        </w:rPr>
        <w:t xml:space="preserve">Damião: </w:t>
      </w:r>
      <w:r>
        <w:rPr>
          <w:rFonts w:ascii="Times New Roman" w:hAnsi="Times New Roman" w:eastAsia="Malgun Gothic"/>
          <w:b w:val="0"/>
          <w:i w:val="0"/>
          <w:sz w:val="22"/>
        </w:rPr>
        <w:t xml:space="preserve">Me dá. </w:t>
      </w:r>
      <w:r>
        <w:rPr>
          <w:rFonts w:ascii="Times New Roman" w:hAnsi="Times New Roman" w:eastAsia="Malgun Gothic"/>
          <w:b w:val="0"/>
          <w:i/>
          <w:color w:val="555555"/>
          <w:sz w:val="22"/>
        </w:rPr>
        <w:t>(pega o telefone)</w:t>
      </w:r>
      <w:r>
        <w:rPr>
          <w:rFonts w:ascii="Times New Roman" w:hAnsi="Times New Roman" w:eastAsia="Malgun Gothic"/>
          <w:b w:val="0"/>
          <w:i w:val="0"/>
          <w:sz w:val="22"/>
        </w:rPr>
        <w:t xml:space="preserve"> Cecília? É o seu Damião, minha filha.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não precisa vir correndo.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Precisa sim. Vem. Mas vem devagar. Pede pro teu pai te trazer.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foi de noite. Sozinho. Na poltrona. Sem dor, eu acho. Com o livro do poeta.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sei. Eu sei, minha filha. </w:t>
      </w:r>
      <w:r>
        <w:rPr>
          <w:rFonts w:ascii="Times New Roman" w:hAnsi="Times New Roman" w:eastAsia="Malgun Gothic"/>
          <w:b w:val="0"/>
          <w:i/>
          <w:color w:val="555555"/>
          <w:sz w:val="22"/>
        </w:rPr>
        <w:t>(escuta; fecha os olhos)</w:t>
      </w:r>
      <w:r>
        <w:rPr>
          <w:rFonts w:ascii="Times New Roman" w:hAnsi="Times New Roman" w:eastAsia="Malgun Gothic"/>
          <w:b w:val="0"/>
          <w:i w:val="0"/>
          <w:sz w:val="22"/>
        </w:rPr>
        <w:t xml:space="preserve"> Não. Ninguém ainda. Tu é a primeira.</w:t>
      </w:r>
    </w:p>
    <w:p>
      <w:pPr>
        <w:spacing w:before="0" w:after="110" w:line="300" w:lineRule="auto"/>
      </w:pPr>
      <w:r>
        <w:rPr>
          <w:rFonts w:ascii="Times New Roman" w:hAnsi="Times New Roman" w:eastAsia="Malgun Gothic"/>
          <w:b w:val="0"/>
          <w:i/>
          <w:color w:val="555555"/>
          <w:sz w:val="22"/>
        </w:rPr>
        <w:t>(Ele desliga. Olha para a caixa da farmácia na mão de Jonathan.)</w:t>
      </w:r>
    </w:p>
    <w:p>
      <w:pPr>
        <w:spacing w:before="0" w:after="110" w:line="300" w:lineRule="auto"/>
      </w:pPr>
      <w:r>
        <w:rPr>
          <w:rFonts w:ascii="Times New Roman" w:hAnsi="Times New Roman" w:eastAsia="Malgun Gothic"/>
          <w:b/>
          <w:i w:val="0"/>
          <w:sz w:val="22"/>
        </w:rPr>
        <w:t xml:space="preserve">Jonathan: </w:t>
      </w:r>
      <w:r>
        <w:rPr>
          <w:rFonts w:ascii="Times New Roman" w:hAnsi="Times New Roman" w:eastAsia="Malgun Gothic"/>
          <w:b w:val="0"/>
          <w:i w:val="0"/>
          <w:sz w:val="22"/>
        </w:rPr>
        <w:t>E isso aqui, tio?</w:t>
      </w:r>
    </w:p>
    <w:p>
      <w:pPr>
        <w:spacing w:before="0" w:after="110" w:line="300" w:lineRule="auto"/>
      </w:pPr>
      <w:r>
        <w:rPr>
          <w:rFonts w:ascii="Times New Roman" w:hAnsi="Times New Roman" w:eastAsia="Malgun Gothic"/>
          <w:b/>
          <w:i w:val="0"/>
          <w:sz w:val="22"/>
        </w:rPr>
        <w:t xml:space="preserve">Damião: </w:t>
      </w:r>
      <w:r>
        <w:rPr>
          <w:rFonts w:ascii="Times New Roman" w:hAnsi="Times New Roman" w:eastAsia="Malgun Gothic"/>
          <w:b w:val="0"/>
          <w:i w:val="0"/>
          <w:sz w:val="22"/>
        </w:rPr>
        <w:t xml:space="preserve">Leva de volta. Diz na farmácia que não tem mais assinatura.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Ou deixa. Deixa na portaria. Hoje pode.</w:t>
      </w:r>
    </w:p>
    <w:p>
      <w:pPr>
        <w:spacing w:before="0" w:after="110" w:line="300" w:lineRule="auto"/>
      </w:pPr>
      <w:r>
        <w:rPr>
          <w:rFonts w:ascii="Times New Roman" w:hAnsi="Times New Roman" w:eastAsia="Malgun Gothic"/>
          <w:b/>
          <w:i w:val="0"/>
          <w:sz w:val="22"/>
        </w:rPr>
        <w:t xml:space="preserve">Jonathan: </w:t>
      </w:r>
      <w:r>
        <w:rPr>
          <w:rFonts w:ascii="Times New Roman" w:hAnsi="Times New Roman" w:eastAsia="Malgun Gothic"/>
          <w:b w:val="0"/>
          <w:i/>
          <w:color w:val="555555"/>
          <w:sz w:val="22"/>
        </w:rPr>
        <w:t>(põe a caixa no balcão, devagar)</w:t>
      </w:r>
      <w:r>
        <w:rPr>
          <w:rFonts w:ascii="Times New Roman" w:hAnsi="Times New Roman" w:eastAsia="Malgun Gothic"/>
          <w:b w:val="0"/>
          <w:i w:val="0"/>
          <w:sz w:val="22"/>
        </w:rPr>
        <w:t xml:space="preserve"> Hoje pode.</w:t>
      </w:r>
    </w:p>
    <w:p>
      <w:pPr>
        <w:spacing w:before="0" w:after="110" w:line="300" w:lineRule="auto"/>
      </w:pPr>
      <w:r>
        <w:rPr>
          <w:rFonts w:ascii="Times New Roman" w:hAnsi="Times New Roman" w:eastAsia="Malgun Gothic"/>
          <w:b/>
          <w:i w:val="0"/>
          <w:sz w:val="22"/>
        </w:rPr>
        <w:t xml:space="preserve">Damião: </w:t>
      </w:r>
      <w:r>
        <w:rPr>
          <w:rFonts w:ascii="Times New Roman" w:hAnsi="Times New Roman" w:eastAsia="Malgun Gothic"/>
          <w:b w:val="0"/>
          <w:i/>
          <w:color w:val="555555"/>
          <w:sz w:val="22"/>
        </w:rPr>
        <w:t>(liga a máquina vermelha; o motor faz o barulho de sempre)</w:t>
      </w:r>
      <w:r>
        <w:rPr>
          <w:rFonts w:ascii="Times New Roman" w:hAnsi="Times New Roman" w:eastAsia="Malgun Gothic"/>
          <w:b w:val="0"/>
          <w:i w:val="0"/>
          <w:sz w:val="22"/>
        </w:rPr>
        <w:t xml:space="preserve"> Vou fazer um curto. Terça é terça.</w:t>
      </w:r>
    </w:p>
    <w:p>
      <w:pPr>
        <w:spacing w:before="0" w:after="110" w:line="300" w:lineRule="auto"/>
      </w:pPr>
      <w:r>
        <w:rPr>
          <w:rFonts w:ascii="Times New Roman" w:hAnsi="Times New Roman" w:eastAsia="Malgun Gothic"/>
          <w:b/>
          <w:i w:val="0"/>
          <w:sz w:val="22"/>
        </w:rPr>
        <w:t xml:space="preserve">Jonathan: </w:t>
      </w:r>
      <w:r>
        <w:rPr>
          <w:rFonts w:ascii="Times New Roman" w:hAnsi="Times New Roman" w:eastAsia="Malgun Gothic"/>
          <w:b w:val="0"/>
          <w:i w:val="0"/>
          <w:sz w:val="22"/>
        </w:rPr>
        <w:t>Pra quem?</w:t>
      </w:r>
    </w:p>
    <w:p>
      <w:pPr>
        <w:spacing w:before="0" w:after="110" w:line="300" w:lineRule="auto"/>
      </w:pPr>
      <w:r>
        <w:rPr>
          <w:rFonts w:ascii="Times New Roman" w:hAnsi="Times New Roman" w:eastAsia="Malgun Gothic"/>
          <w:b/>
          <w:i w:val="0"/>
          <w:sz w:val="22"/>
        </w:rPr>
        <w:t xml:space="preserve">Damião: </w:t>
      </w:r>
      <w:r>
        <w:rPr>
          <w:rFonts w:ascii="Times New Roman" w:hAnsi="Times New Roman" w:eastAsia="Malgun Gothic"/>
          <w:b w:val="0"/>
          <w:i w:val="0"/>
          <w:sz w:val="22"/>
        </w:rPr>
        <w:t xml:space="preserve">Pra ele. </w:t>
      </w:r>
      <w:r>
        <w:rPr>
          <w:rFonts w:ascii="Times New Roman" w:hAnsi="Times New Roman" w:eastAsia="Malgun Gothic"/>
          <w:b w:val="0"/>
          <w:i/>
          <w:color w:val="555555"/>
          <w:sz w:val="22"/>
        </w:rPr>
        <w:t>(põe a xícara pequena no balcão, ao lado da caixa)</w:t>
      </w:r>
      <w:r>
        <w:rPr>
          <w:rFonts w:ascii="Times New Roman" w:hAnsi="Times New Roman" w:eastAsia="Malgun Gothic"/>
          <w:b w:val="0"/>
          <w:i w:val="0"/>
          <w:sz w:val="22"/>
        </w:rPr>
        <w:t xml:space="preserve"> Ele não desceu. Eu subo com o café. Quando a menina chegar.</w:t>
      </w:r>
    </w:p>
    <w:p>
      <w:pPr>
        <w:keepNext/>
        <w:spacing w:before="320" w:after="140"/>
      </w:pPr>
      <w:r>
        <w:rPr>
          <w:rFonts w:ascii="Times New Roman" w:hAnsi="Times New Roman" w:eastAsia="Malgun Gothic"/>
          <w:b/>
          <w:i w:val="0"/>
          <w:color w:val="1F3864"/>
          <w:sz w:val="26"/>
        </w:rPr>
        <w:t>장면 3 — 의장대는 필요 없다</w:t>
      </w:r>
    </w:p>
    <w:p>
      <w:pPr>
        <w:spacing w:before="0" w:after="110" w:line="300" w:lineRule="auto"/>
      </w:pPr>
      <w:r>
        <w:rPr>
          <w:rFonts w:ascii="Times New Roman" w:hAnsi="Times New Roman" w:eastAsia="Malgun Gothic"/>
          <w:b w:val="0"/>
          <w:i/>
          <w:color w:val="555555"/>
          <w:sz w:val="22"/>
        </w:rPr>
        <w:t>(Palácio do Planalto, gabinete presidencial. Terça-feira, dez, dez da manhã. A janela mostra a Esplanada embaçada de fumaça. Rafa à mesa, sem paletó, a xícara lascada ao lado de uma pilha de pastas da transição. Gurgel de pé, de terno, com as três canetas no bolso. Bia com o tablet. Teixeira sentado, com uma folha impressa.)</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 xml:space="preserve">O porteiro achou às sete e meia. A neta chegou às oito e dez. O médico do SAMU atestou às nove. Insuficiência respiratória. Morte natural, à noite, na poltrona.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família me ligou porque meu número tava na geladeira. Embaixo do da farmácia.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(não levanta os olhos da xícara)</w:t>
      </w:r>
      <w:r>
        <w:rPr>
          <w:rFonts w:ascii="Times New Roman" w:hAnsi="Times New Roman" w:eastAsia="Malgun Gothic"/>
          <w:b w:val="0"/>
          <w:i w:val="0"/>
          <w:sz w:val="22"/>
        </w:rPr>
        <w:t xml:space="preserve"> Sozinho.</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Sozinho, presidente. Como ele disse que ia ser.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O gabinete do comandante do Exército ligou às nove e quarenta. Perguntou se a Presidência vai querer honras militares. Um general de quatro estrelas da reserva tem direito a guarda de honra, toque de silêncio, salva. O Exército paga.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(levanta a folha)</w:t>
      </w:r>
      <w:r>
        <w:rPr>
          <w:rFonts w:ascii="Times New Roman" w:hAnsi="Times New Roman" w:eastAsia="Malgun Gothic"/>
          <w:b w:val="0"/>
          <w:i w:val="0"/>
          <w:sz w:val="22"/>
        </w:rPr>
        <w:t xml:space="preserve"> E tem isso. A neta mandou foto pro Gurgel. Uma carta datilografada, colada na porta da geladeira, com fita crepe. Data de março. "Ao Comando do Exército. Dispenso honras militares. Dispenso coroa. Dispenso nota. Enterro às dez da manhã, no Campo da Esperança, sem velório aberto. Quem quiser vir, que venha sem farda." Assinado. Com firma reconhecida.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Então o Exército não vai.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Presidente, eu preciso perguntar antes que alguém pergunte.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Pergunta.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O senhor vai?</w:t>
      </w:r>
    </w:p>
    <w:p>
      <w:pPr>
        <w:spacing w:before="0" w:after="110" w:line="300" w:lineRule="auto"/>
      </w:pPr>
      <w:r>
        <w:rPr>
          <w:rFonts w:ascii="Times New Roman" w:hAnsi="Times New Roman" w:eastAsia="Malgun Gothic"/>
          <w:b w:val="0"/>
          <w:i/>
          <w:color w:val="555555"/>
          <w:sz w:val="22"/>
        </w:rPr>
        <w:t>(Silêncio. Gurgel olha para a janela.)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Porque se o senhor for, amanhã de manhã o vídeo do Dantas tá pronto. "O presidente foi chorar no enterro do homem que escondeu o relatório da jornalista desaparecida." A campanha da Luana tá três pontos na frente. Três.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quantos pontos.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a dona Laís mora em Belém e lê jornal.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A dona Laís disse "eu ouvi". Pra ele e pra mim. A mesma palavra.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A Bia tem razão no cálculo, presidente. E eu não tenho opinião. Eu só lembro que ele pediu pra ninguém ir.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Ele pediu pra eu não mandar ninguém. Não pediu pra eu não ir.</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color w:val="555555"/>
          <w:sz w:val="22"/>
        </w:rPr>
        <w:t>(sem se virar da janela)</w:t>
      </w:r>
      <w:r>
        <w:rPr>
          <w:rFonts w:ascii="Times New Roman" w:hAnsi="Times New Roman" w:eastAsia="Malgun Gothic"/>
          <w:b w:val="0"/>
          <w:i w:val="0"/>
          <w:sz w:val="22"/>
        </w:rPr>
        <w:t xml:space="preserve"> Ele pediu as duas coisas, presidente. O senhor não prometeu nenhuma.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para ele)</w:t>
      </w:r>
      <w:r>
        <w:rPr>
          <w:rFonts w:ascii="Times New Roman" w:hAnsi="Times New Roman" w:eastAsia="Malgun Gothic"/>
          <w:b w:val="0"/>
          <w:i w:val="0"/>
          <w:sz w:val="22"/>
        </w:rPr>
        <w:t xml:space="preserve"> O senhor lembra disso?</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 xml:space="preserve">Eu estava no carro, lá embaixo, com o motor desligado. O senhor desceu e disse: "Ele me pediu uma coisa que eu não prometi."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me ligou em julho. A última vez.</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que ele queria?</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 xml:space="preserve">Perguntou se a Federal já tinha nome pro intermediário do aplicativo. O tal Galego.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disse que não podia falar. Ele disse: "Eu sei que você não pode. Eu perguntei pra você saber que eu perguntei."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segunda pergunta.</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Talvez.</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Presidente. O senhor ainda não respondeu.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(põe a mão em cima da xícara lascada)</w:t>
      </w:r>
      <w:r>
        <w:rPr>
          <w:rFonts w:ascii="Times New Roman" w:hAnsi="Times New Roman" w:eastAsia="Malgun Gothic"/>
          <w:b w:val="0"/>
          <w:i w:val="0"/>
          <w:sz w:val="22"/>
        </w:rPr>
        <w:t xml:space="preserve"> Eu não sei ainda, Bia. Eu respondo quinta às nove e meia. Se eu estiver no carro, eu fui.</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(fecha o tablet)</w:t>
      </w:r>
      <w:r>
        <w:rPr>
          <w:rFonts w:ascii="Times New Roman" w:hAnsi="Times New Roman" w:eastAsia="Malgun Gothic"/>
          <w:b w:val="0"/>
          <w:i w:val="0"/>
          <w:sz w:val="22"/>
        </w:rPr>
        <w:t xml:space="preserve"> Então eu preparo a nota pros dois casos.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prepara nota nenhuma. Ele dispensou nota. Com firma reconhecida.</w:t>
      </w:r>
    </w:p>
    <w:p>
      <w:pPr>
        <w:keepNext/>
        <w:spacing w:before="320" w:after="140"/>
      </w:pPr>
      <w:r>
        <w:rPr>
          <w:rFonts w:ascii="Times New Roman" w:hAnsi="Times New Roman" w:eastAsia="Malgun Gothic"/>
          <w:b/>
          <w:i w:val="0"/>
          <w:color w:val="1F3864"/>
          <w:sz w:val="26"/>
        </w:rPr>
        <w:t>장면 4 — 빵집</w:t>
      </w:r>
    </w:p>
    <w:p>
      <w:pPr>
        <w:spacing w:before="0" w:after="110" w:line="300" w:lineRule="auto"/>
      </w:pPr>
      <w:r>
        <w:rPr>
          <w:rFonts w:ascii="Times New Roman" w:hAnsi="Times New Roman" w:eastAsia="Malgun Gothic"/>
          <w:b w:val="0"/>
          <w:i/>
          <w:color w:val="555555"/>
          <w:sz w:val="22"/>
        </w:rPr>
        <w:t>(Sudoeste, uma padaria de esquina, de balcão comprido de fórmica e estufa de salgados. Quarta-feira, onze, sete e meia da manhã. A televisão no canto mostra o mapa do tempo: "Umidade relativa: 11%". Seu Quitério, setenta e poucos, dono da padaria, de avental branco, atrás da chapa. Cecília, dezessete, de moletom e cabelo preso, com olheiras. Seu Damião ao lado dela, de camisa azul por baixo da jaqueta.)</w:t>
      </w:r>
    </w:p>
    <w:p>
      <w:pPr>
        <w:spacing w:before="0" w:after="110" w:line="300" w:lineRule="auto"/>
      </w:pPr>
      <w:r>
        <w:rPr>
          <w:rFonts w:ascii="Times New Roman" w:hAnsi="Times New Roman" w:eastAsia="Malgun Gothic"/>
          <w:b/>
          <w:i w:val="0"/>
          <w:sz w:val="22"/>
        </w:rPr>
        <w:t xml:space="preserve">Quitério: </w:t>
      </w:r>
      <w:r>
        <w:rPr>
          <w:rFonts w:ascii="Times New Roman" w:hAnsi="Times New Roman" w:eastAsia="Malgun Gothic"/>
          <w:b w:val="0"/>
          <w:i w:val="0"/>
          <w:sz w:val="22"/>
        </w:rPr>
        <w:t>Bom dia, Damião. O de sempre?</w:t>
      </w:r>
    </w:p>
    <w:p>
      <w:pPr>
        <w:spacing w:before="0" w:after="110" w:line="300" w:lineRule="auto"/>
      </w:pPr>
      <w:r>
        <w:rPr>
          <w:rFonts w:ascii="Times New Roman" w:hAnsi="Times New Roman" w:eastAsia="Malgun Gothic"/>
          <w:b/>
          <w:i w:val="0"/>
          <w:sz w:val="22"/>
        </w:rPr>
        <w:t xml:space="preserve">Damião: </w:t>
      </w:r>
      <w:r>
        <w:rPr>
          <w:rFonts w:ascii="Times New Roman" w:hAnsi="Times New Roman" w:eastAsia="Malgun Gothic"/>
          <w:b w:val="0"/>
          <w:i w:val="0"/>
          <w:sz w:val="22"/>
        </w:rPr>
        <w:t>O de sempre, seu Quitério. E pra menina o que ela quiser. Por minha conta.</w:t>
      </w:r>
    </w:p>
    <w:p>
      <w:pPr>
        <w:spacing w:before="0" w:after="110" w:line="300" w:lineRule="auto"/>
      </w:pPr>
      <w:r>
        <w:rPr>
          <w:rFonts w:ascii="Times New Roman" w:hAnsi="Times New Roman" w:eastAsia="Malgun Gothic"/>
          <w:b/>
          <w:i w:val="0"/>
          <w:sz w:val="22"/>
        </w:rPr>
        <w:t xml:space="preserve">Cecília: </w:t>
      </w:r>
      <w:r>
        <w:rPr>
          <w:rFonts w:ascii="Times New Roman" w:hAnsi="Times New Roman" w:eastAsia="Malgun Gothic"/>
          <w:b w:val="0"/>
          <w:i w:val="0"/>
          <w:sz w:val="22"/>
        </w:rPr>
        <w:t>Eu não tô com fome, seu Damião.</w:t>
      </w:r>
    </w:p>
    <w:p>
      <w:pPr>
        <w:spacing w:before="0" w:after="110" w:line="300" w:lineRule="auto"/>
      </w:pPr>
      <w:r>
        <w:rPr>
          <w:rFonts w:ascii="Times New Roman" w:hAnsi="Times New Roman" w:eastAsia="Malgun Gothic"/>
          <w:b/>
          <w:i w:val="0"/>
          <w:sz w:val="22"/>
        </w:rPr>
        <w:t xml:space="preserve">Damião: </w:t>
      </w:r>
      <w:r>
        <w:rPr>
          <w:rFonts w:ascii="Times New Roman" w:hAnsi="Times New Roman" w:eastAsia="Malgun Gothic"/>
          <w:b w:val="0"/>
          <w:i w:val="0"/>
          <w:sz w:val="22"/>
        </w:rPr>
        <w:t>Ninguém tá com fome no dia seguinte. Come assim mesmo. Pelo menos uma beliscada.</w:t>
      </w:r>
    </w:p>
    <w:p>
      <w:pPr>
        <w:spacing w:before="0" w:after="110" w:line="300" w:lineRule="auto"/>
      </w:pPr>
      <w:r>
        <w:rPr>
          <w:rFonts w:ascii="Times New Roman" w:hAnsi="Times New Roman" w:eastAsia="Malgun Gothic"/>
          <w:b/>
          <w:i w:val="0"/>
          <w:sz w:val="22"/>
        </w:rPr>
        <w:t xml:space="preserve">Quitério: </w:t>
      </w:r>
      <w:r>
        <w:rPr>
          <w:rFonts w:ascii="Times New Roman" w:hAnsi="Times New Roman" w:eastAsia="Malgun Gothic"/>
          <w:b w:val="0"/>
          <w:i/>
          <w:color w:val="555555"/>
          <w:sz w:val="22"/>
        </w:rPr>
        <w:t>(olha Cecília por cima dos óculos)</w:t>
      </w:r>
      <w:r>
        <w:rPr>
          <w:rFonts w:ascii="Times New Roman" w:hAnsi="Times New Roman" w:eastAsia="Malgun Gothic"/>
          <w:b w:val="0"/>
          <w:i w:val="0"/>
          <w:sz w:val="22"/>
        </w:rPr>
        <w:t xml:space="preserve"> Tu é a neta do general do seis-zero-um?</w:t>
      </w:r>
    </w:p>
    <w:p>
      <w:pPr>
        <w:spacing w:before="0" w:after="110" w:line="300" w:lineRule="auto"/>
      </w:pPr>
      <w:r>
        <w:rPr>
          <w:rFonts w:ascii="Times New Roman" w:hAnsi="Times New Roman" w:eastAsia="Malgun Gothic"/>
          <w:b/>
          <w:i w:val="0"/>
          <w:sz w:val="22"/>
        </w:rPr>
        <w:t xml:space="preserve">Cecília: </w:t>
      </w:r>
      <w:r>
        <w:rPr>
          <w:rFonts w:ascii="Times New Roman" w:hAnsi="Times New Roman" w:eastAsia="Malgun Gothic"/>
          <w:b w:val="0"/>
          <w:i w:val="0"/>
          <w:sz w:val="22"/>
        </w:rPr>
        <w:t>Sou.</w:t>
      </w:r>
    </w:p>
    <w:p>
      <w:pPr>
        <w:spacing w:before="0" w:after="110" w:line="300" w:lineRule="auto"/>
      </w:pPr>
      <w:r>
        <w:rPr>
          <w:rFonts w:ascii="Times New Roman" w:hAnsi="Times New Roman" w:eastAsia="Malgun Gothic"/>
          <w:b/>
          <w:i w:val="0"/>
          <w:sz w:val="22"/>
        </w:rPr>
        <w:t xml:space="preserve">Quitério: </w:t>
      </w:r>
      <w:r>
        <w:rPr>
          <w:rFonts w:ascii="Times New Roman" w:hAnsi="Times New Roman" w:eastAsia="Malgun Gothic"/>
          <w:b w:val="0"/>
          <w:i w:val="0"/>
          <w:sz w:val="22"/>
        </w:rPr>
        <w:t xml:space="preserve">Meus pêsames, moça.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vinha aqui comprar pão de queijo às sextas. Quatro. Sempre quatro. Eu perguntava "pra quem os outros três?" e ele dizia "pra quinta-feira que vem".</w:t>
      </w:r>
    </w:p>
    <w:p>
      <w:pPr>
        <w:spacing w:before="0" w:after="110" w:line="300" w:lineRule="auto"/>
      </w:pPr>
      <w:r>
        <w:rPr>
          <w:rFonts w:ascii="Times New Roman" w:hAnsi="Times New Roman" w:eastAsia="Malgun Gothic"/>
          <w:b/>
          <w:i w:val="0"/>
          <w:sz w:val="22"/>
        </w:rPr>
        <w:t xml:space="preserve">Cecília: </w:t>
      </w:r>
      <w:r>
        <w:rPr>
          <w:rFonts w:ascii="Times New Roman" w:hAnsi="Times New Roman" w:eastAsia="Malgun Gothic"/>
          <w:b w:val="0"/>
          <w:i/>
          <w:color w:val="555555"/>
          <w:sz w:val="22"/>
        </w:rPr>
        <w:t>(quase ri)</w:t>
      </w:r>
      <w:r>
        <w:rPr>
          <w:rFonts w:ascii="Times New Roman" w:hAnsi="Times New Roman" w:eastAsia="Malgun Gothic"/>
          <w:b w:val="0"/>
          <w:i w:val="0"/>
          <w:sz w:val="22"/>
        </w:rPr>
        <w:t xml:space="preserve"> Ele congelava. Tinha um saco de pão de queijo congelado de dois mil e vinte e oito lá no freezer.</w:t>
      </w:r>
    </w:p>
    <w:p>
      <w:pPr>
        <w:spacing w:before="0" w:after="110" w:line="300" w:lineRule="auto"/>
      </w:pPr>
      <w:r>
        <w:rPr>
          <w:rFonts w:ascii="Times New Roman" w:hAnsi="Times New Roman" w:eastAsia="Malgun Gothic"/>
          <w:b/>
          <w:i w:val="0"/>
          <w:sz w:val="22"/>
        </w:rPr>
        <w:t xml:space="preserve">Quitério: </w:t>
      </w:r>
      <w:r>
        <w:rPr>
          <w:rFonts w:ascii="Times New Roman" w:hAnsi="Times New Roman" w:eastAsia="Malgun Gothic"/>
          <w:b w:val="0"/>
          <w:i w:val="0"/>
          <w:sz w:val="22"/>
        </w:rPr>
        <w:t xml:space="preserve">Então vai ser pão na chapa pra senhorita. Com bastante manteiga. E um café num copo americano, que xícara é pra domingo. </w:t>
      </w:r>
      <w:r>
        <w:rPr>
          <w:rFonts w:ascii="Times New Roman" w:hAnsi="Times New Roman" w:eastAsia="Malgun Gothic"/>
          <w:b w:val="0"/>
          <w:i/>
          <w:color w:val="555555"/>
          <w:sz w:val="22"/>
        </w:rPr>
        <w:t>(põe o pão na chapa; o chiado)</w:t>
      </w:r>
    </w:p>
    <w:p>
      <w:pPr>
        <w:spacing w:before="0" w:after="110" w:line="300" w:lineRule="auto"/>
      </w:pPr>
      <w:r>
        <w:rPr>
          <w:rFonts w:ascii="Times New Roman" w:hAnsi="Times New Roman" w:eastAsia="Malgun Gothic"/>
          <w:b/>
          <w:i w:val="0"/>
          <w:sz w:val="22"/>
        </w:rPr>
        <w:t xml:space="preserve">Cecília: </w:t>
      </w:r>
      <w:r>
        <w:rPr>
          <w:rFonts w:ascii="Times New Roman" w:hAnsi="Times New Roman" w:eastAsia="Malgun Gothic"/>
          <w:b w:val="0"/>
          <w:i/>
          <w:color w:val="555555"/>
          <w:sz w:val="22"/>
        </w:rPr>
        <w:t>(olha a televisão)</w:t>
      </w:r>
      <w:r>
        <w:rPr>
          <w:rFonts w:ascii="Times New Roman" w:hAnsi="Times New Roman" w:eastAsia="Malgun Gothic"/>
          <w:b w:val="0"/>
          <w:i w:val="0"/>
          <w:sz w:val="22"/>
        </w:rPr>
        <w:t xml:space="preserve"> Onze por cento. Isso é normal?</w:t>
      </w:r>
    </w:p>
    <w:p>
      <w:pPr>
        <w:spacing w:before="0" w:after="110" w:line="300" w:lineRule="auto"/>
      </w:pPr>
      <w:r>
        <w:rPr>
          <w:rFonts w:ascii="Times New Roman" w:hAnsi="Times New Roman" w:eastAsia="Malgun Gothic"/>
          <w:b/>
          <w:i w:val="0"/>
          <w:sz w:val="22"/>
        </w:rPr>
        <w:t xml:space="preserve">Damião: </w:t>
      </w:r>
      <w:r>
        <w:rPr>
          <w:rFonts w:ascii="Times New Roman" w:hAnsi="Times New Roman" w:eastAsia="Malgun Gothic"/>
          <w:b w:val="0"/>
          <w:i w:val="0"/>
          <w:sz w:val="22"/>
        </w:rPr>
        <w:t>Em setembro é. Mas esse ano tá pior. É a fumaça lá do Norte. Seca de rachar, com cheiro de mato queimado.</w:t>
      </w:r>
    </w:p>
    <w:p>
      <w:pPr>
        <w:spacing w:before="0" w:after="110" w:line="300" w:lineRule="auto"/>
      </w:pPr>
      <w:r>
        <w:rPr>
          <w:rFonts w:ascii="Times New Roman" w:hAnsi="Times New Roman" w:eastAsia="Malgun Gothic"/>
          <w:b/>
          <w:i w:val="0"/>
          <w:sz w:val="22"/>
        </w:rPr>
        <w:t xml:space="preserve">Quitério: </w:t>
      </w:r>
      <w:r>
        <w:rPr>
          <w:rFonts w:ascii="Times New Roman" w:hAnsi="Times New Roman" w:eastAsia="Malgun Gothic"/>
          <w:b w:val="0"/>
          <w:i/>
          <w:color w:val="555555"/>
          <w:sz w:val="22"/>
        </w:rPr>
        <w:t>(vira o pão)</w:t>
      </w:r>
      <w:r>
        <w:rPr>
          <w:rFonts w:ascii="Times New Roman" w:hAnsi="Times New Roman" w:eastAsia="Malgun Gothic"/>
          <w:b w:val="0"/>
          <w:i w:val="0"/>
          <w:sz w:val="22"/>
        </w:rPr>
        <w:t xml:space="preserve"> E tu, moça? Estuda?</w:t>
      </w:r>
    </w:p>
    <w:p>
      <w:pPr>
        <w:spacing w:before="0" w:after="110" w:line="300" w:lineRule="auto"/>
      </w:pPr>
      <w:r>
        <w:rPr>
          <w:rFonts w:ascii="Times New Roman" w:hAnsi="Times New Roman" w:eastAsia="Malgun Gothic"/>
          <w:b/>
          <w:i w:val="0"/>
          <w:sz w:val="22"/>
        </w:rPr>
        <w:t xml:space="preserve">Cecília: </w:t>
      </w:r>
      <w:r>
        <w:rPr>
          <w:rFonts w:ascii="Times New Roman" w:hAnsi="Times New Roman" w:eastAsia="Malgun Gothic"/>
          <w:b w:val="0"/>
          <w:i w:val="0"/>
          <w:sz w:val="22"/>
        </w:rPr>
        <w:t>Terceiro ano. Faço o ENEM em novembro.</w:t>
      </w:r>
    </w:p>
    <w:p>
      <w:pPr>
        <w:spacing w:before="0" w:after="110" w:line="300" w:lineRule="auto"/>
      </w:pPr>
      <w:r>
        <w:rPr>
          <w:rFonts w:ascii="Times New Roman" w:hAnsi="Times New Roman" w:eastAsia="Malgun Gothic"/>
          <w:b/>
          <w:i w:val="0"/>
          <w:sz w:val="22"/>
        </w:rPr>
        <w:t xml:space="preserve">Quitério: </w:t>
      </w:r>
      <w:r>
        <w:rPr>
          <w:rFonts w:ascii="Times New Roman" w:hAnsi="Times New Roman" w:eastAsia="Malgun Gothic"/>
          <w:b w:val="0"/>
          <w:i w:val="0"/>
          <w:sz w:val="22"/>
        </w:rPr>
        <w:t>E quer fazer o quê?</w:t>
      </w:r>
    </w:p>
    <w:p>
      <w:pPr>
        <w:spacing w:before="0" w:after="110" w:line="300" w:lineRule="auto"/>
      </w:pPr>
      <w:r>
        <w:rPr>
          <w:rFonts w:ascii="Times New Roman" w:hAnsi="Times New Roman" w:eastAsia="Malgun Gothic"/>
          <w:b/>
          <w:i w:val="0"/>
          <w:sz w:val="22"/>
        </w:rPr>
        <w:t xml:space="preserve">Cecília: </w:t>
      </w:r>
      <w:r>
        <w:rPr>
          <w:rFonts w:ascii="Times New Roman" w:hAnsi="Times New Roman" w:eastAsia="Malgun Gothic"/>
          <w:b w:val="0"/>
          <w:i w:val="0"/>
          <w:sz w:val="22"/>
        </w:rPr>
        <w:t>Arquivologia. Na UnB.</w:t>
      </w:r>
    </w:p>
    <w:p>
      <w:pPr>
        <w:spacing w:before="0" w:after="110" w:line="300" w:lineRule="auto"/>
      </w:pPr>
      <w:r>
        <w:rPr>
          <w:rFonts w:ascii="Times New Roman" w:hAnsi="Times New Roman" w:eastAsia="Malgun Gothic"/>
          <w:b/>
          <w:i w:val="0"/>
          <w:sz w:val="22"/>
        </w:rPr>
        <w:t xml:space="preserve">Damião: </w:t>
      </w:r>
      <w:r>
        <w:rPr>
          <w:rFonts w:ascii="Times New Roman" w:hAnsi="Times New Roman" w:eastAsia="Malgun Gothic"/>
          <w:b w:val="0"/>
          <w:i w:val="0"/>
          <w:sz w:val="22"/>
        </w:rPr>
        <w:t>Arquivo? Isso é curso?</w:t>
      </w:r>
    </w:p>
    <w:p>
      <w:pPr>
        <w:spacing w:before="0" w:after="110" w:line="300" w:lineRule="auto"/>
      </w:pPr>
      <w:r>
        <w:rPr>
          <w:rFonts w:ascii="Times New Roman" w:hAnsi="Times New Roman" w:eastAsia="Malgun Gothic"/>
          <w:b/>
          <w:i w:val="0"/>
          <w:sz w:val="22"/>
        </w:rPr>
        <w:t xml:space="preserve">Cecília: </w:t>
      </w:r>
      <w:r>
        <w:rPr>
          <w:rFonts w:ascii="Times New Roman" w:hAnsi="Times New Roman" w:eastAsia="Malgun Gothic"/>
          <w:b w:val="0"/>
          <w:i w:val="0"/>
          <w:sz w:val="22"/>
        </w:rPr>
        <w:t xml:space="preserve">É, seu Damião. É curso. É pra cuidar de papel velho. Pra ninguém queimar.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vô ficou feliz quando eu falei. Foi a única vez que ele riu esse ano.</w:t>
      </w:r>
    </w:p>
    <w:p>
      <w:pPr>
        <w:spacing w:before="0" w:after="110" w:line="300" w:lineRule="auto"/>
      </w:pPr>
      <w:r>
        <w:rPr>
          <w:rFonts w:ascii="Times New Roman" w:hAnsi="Times New Roman" w:eastAsia="Malgun Gothic"/>
          <w:b/>
          <w:i w:val="0"/>
          <w:sz w:val="22"/>
        </w:rPr>
        <w:t xml:space="preserve">Quitério: </w:t>
      </w:r>
      <w:r>
        <w:rPr>
          <w:rFonts w:ascii="Times New Roman" w:hAnsi="Times New Roman" w:eastAsia="Malgun Gothic"/>
          <w:b w:val="0"/>
          <w:i/>
          <w:color w:val="555555"/>
          <w:sz w:val="22"/>
        </w:rPr>
        <w:t>(põe o prato na frente dela; o pão dourado, a manteiga escorrendo; o café com leite num copo americano)</w:t>
      </w:r>
      <w:r>
        <w:rPr>
          <w:rFonts w:ascii="Times New Roman" w:hAnsi="Times New Roman" w:eastAsia="Malgun Gothic"/>
          <w:b w:val="0"/>
          <w:i w:val="0"/>
          <w:sz w:val="22"/>
        </w:rPr>
        <w:t xml:space="preserve"> Pronto. Papel velho a gente não tem aqui. Mas pão quente tem.</w:t>
      </w:r>
    </w:p>
    <w:p>
      <w:pPr>
        <w:spacing w:before="0" w:after="110" w:line="300" w:lineRule="auto"/>
      </w:pPr>
      <w:r>
        <w:rPr>
          <w:rFonts w:ascii="Times New Roman" w:hAnsi="Times New Roman" w:eastAsia="Malgun Gothic"/>
          <w:b/>
          <w:i w:val="0"/>
          <w:sz w:val="22"/>
        </w:rPr>
        <w:t xml:space="preserve">Cecília: </w:t>
      </w:r>
      <w:r>
        <w:rPr>
          <w:rFonts w:ascii="Times New Roman" w:hAnsi="Times New Roman" w:eastAsia="Malgun Gothic"/>
          <w:b w:val="0"/>
          <w:i/>
          <w:color w:val="555555"/>
          <w:sz w:val="22"/>
        </w:rPr>
        <w:t>(come um pedaço, sem querer; depois outro)</w:t>
      </w:r>
      <w:r>
        <w:rPr>
          <w:rFonts w:ascii="Times New Roman" w:hAnsi="Times New Roman" w:eastAsia="Malgun Gothic"/>
          <w:b w:val="0"/>
          <w:i w:val="0"/>
          <w:sz w:val="22"/>
        </w:rPr>
        <w:t xml:space="preserve"> Tá bom. </w:t>
      </w:r>
      <w:r>
        <w:rPr>
          <w:rFonts w:ascii="Times New Roman" w:hAnsi="Times New Roman" w:eastAsia="Malgun Gothic"/>
          <w:b w:val="0"/>
          <w:i/>
          <w:color w:val="555555"/>
          <w:sz w:val="22"/>
        </w:rPr>
        <w:t>(para de comer; olha o copo)</w:t>
      </w:r>
      <w:r>
        <w:rPr>
          <w:rFonts w:ascii="Times New Roman" w:hAnsi="Times New Roman" w:eastAsia="Malgun Gothic"/>
          <w:b w:val="0"/>
          <w:i w:val="0"/>
          <w:sz w:val="22"/>
        </w:rPr>
        <w:t xml:space="preserve"> Seu Damião. Amanhã ninguém vai, né?</w:t>
      </w:r>
    </w:p>
    <w:p>
      <w:pPr>
        <w:spacing w:before="0" w:after="110" w:line="300" w:lineRule="auto"/>
      </w:pPr>
      <w:r>
        <w:rPr>
          <w:rFonts w:ascii="Times New Roman" w:hAnsi="Times New Roman" w:eastAsia="Malgun Gothic"/>
          <w:b/>
          <w:i w:val="0"/>
          <w:sz w:val="22"/>
        </w:rPr>
        <w:t xml:space="preserve">Damião: </w:t>
      </w:r>
      <w:r>
        <w:rPr>
          <w:rFonts w:ascii="Times New Roman" w:hAnsi="Times New Roman" w:eastAsia="Malgun Gothic"/>
          <w:b w:val="0"/>
          <w:i/>
          <w:color w:val="555555"/>
          <w:sz w:val="22"/>
        </w:rPr>
        <w:t>(demora)</w:t>
      </w:r>
      <w:r>
        <w:rPr>
          <w:rFonts w:ascii="Times New Roman" w:hAnsi="Times New Roman" w:eastAsia="Malgun Gothic"/>
          <w:b w:val="0"/>
          <w:i w:val="0"/>
          <w:sz w:val="22"/>
        </w:rPr>
        <w:t xml:space="preserve"> Os colegas dele pararam de vir em vinte e quatro, menina. Tu sabe. Longe dos olhos, longe do coração. Aqui é Brasília. A gente some de um gabinete e some do mundo.</w:t>
      </w:r>
    </w:p>
    <w:p>
      <w:pPr>
        <w:spacing w:before="0" w:after="110" w:line="300" w:lineRule="auto"/>
      </w:pPr>
      <w:r>
        <w:rPr>
          <w:rFonts w:ascii="Times New Roman" w:hAnsi="Times New Roman" w:eastAsia="Malgun Gothic"/>
          <w:b/>
          <w:i w:val="0"/>
          <w:sz w:val="22"/>
        </w:rPr>
        <w:t xml:space="preserve">Cecília: </w:t>
      </w:r>
      <w:r>
        <w:rPr>
          <w:rFonts w:ascii="Times New Roman" w:hAnsi="Times New Roman" w:eastAsia="Malgun Gothic"/>
          <w:b w:val="0"/>
          <w:i w:val="0"/>
          <w:sz w:val="22"/>
        </w:rPr>
        <w:t>E a minha mãe só chega sexta. O voo de Lisboa tava lotado.</w:t>
      </w:r>
    </w:p>
    <w:p>
      <w:pPr>
        <w:spacing w:before="0" w:after="110" w:line="300" w:lineRule="auto"/>
      </w:pPr>
      <w:r>
        <w:rPr>
          <w:rFonts w:ascii="Times New Roman" w:hAnsi="Times New Roman" w:eastAsia="Malgun Gothic"/>
          <w:b/>
          <w:i w:val="0"/>
          <w:sz w:val="22"/>
        </w:rPr>
        <w:t xml:space="preserve">Quitério: </w:t>
      </w:r>
      <w:r>
        <w:rPr>
          <w:rFonts w:ascii="Times New Roman" w:hAnsi="Times New Roman" w:eastAsia="Malgun Gothic"/>
          <w:b w:val="0"/>
          <w:i w:val="0"/>
          <w:sz w:val="22"/>
        </w:rPr>
        <w:t>Eu vou. Fecho a padaria uma hora. A minha mulher segura o caixa.</w:t>
      </w:r>
    </w:p>
    <w:p>
      <w:pPr>
        <w:spacing w:before="0" w:after="110" w:line="300" w:lineRule="auto"/>
      </w:pPr>
      <w:r>
        <w:rPr>
          <w:rFonts w:ascii="Times New Roman" w:hAnsi="Times New Roman" w:eastAsia="Malgun Gothic"/>
          <w:b/>
          <w:i w:val="0"/>
          <w:sz w:val="22"/>
        </w:rPr>
        <w:t xml:space="preserve">Cecília: </w:t>
      </w:r>
      <w:r>
        <w:rPr>
          <w:rFonts w:ascii="Times New Roman" w:hAnsi="Times New Roman" w:eastAsia="Malgun Gothic"/>
          <w:b w:val="0"/>
          <w:i/>
          <w:color w:val="555555"/>
          <w:sz w:val="22"/>
        </w:rPr>
        <w:t>(olha para ele, surpresa)</w:t>
      </w:r>
      <w:r>
        <w:rPr>
          <w:rFonts w:ascii="Times New Roman" w:hAnsi="Times New Roman" w:eastAsia="Malgun Gothic"/>
          <w:b w:val="0"/>
          <w:i w:val="0"/>
          <w:sz w:val="22"/>
        </w:rPr>
        <w:t xml:space="preserve"> O senhor nem conhecia ele direito.</w:t>
      </w:r>
    </w:p>
    <w:p>
      <w:pPr>
        <w:spacing w:before="0" w:after="110" w:line="300" w:lineRule="auto"/>
      </w:pPr>
      <w:r>
        <w:rPr>
          <w:rFonts w:ascii="Times New Roman" w:hAnsi="Times New Roman" w:eastAsia="Malgun Gothic"/>
          <w:b/>
          <w:i w:val="0"/>
          <w:sz w:val="22"/>
        </w:rPr>
        <w:t xml:space="preserve">Quitério: </w:t>
      </w:r>
      <w:r>
        <w:rPr>
          <w:rFonts w:ascii="Times New Roman" w:hAnsi="Times New Roman" w:eastAsia="Malgun Gothic"/>
          <w:b w:val="0"/>
          <w:i w:val="0"/>
          <w:sz w:val="22"/>
        </w:rPr>
        <w:t>Conhecia quatro pães de queijo por semana durante seis anos, moça. É mais do que muita gente conhece do vizinho.</w:t>
      </w:r>
    </w:p>
    <w:p>
      <w:pPr>
        <w:spacing w:before="0" w:after="110" w:line="300" w:lineRule="auto"/>
      </w:pPr>
      <w:r>
        <w:rPr>
          <w:rFonts w:ascii="Times New Roman" w:hAnsi="Times New Roman" w:eastAsia="Malgun Gothic"/>
          <w:b/>
          <w:i w:val="0"/>
          <w:sz w:val="22"/>
        </w:rPr>
        <w:t xml:space="preserve">Damião: </w:t>
      </w:r>
      <w:r>
        <w:rPr>
          <w:rFonts w:ascii="Times New Roman" w:hAnsi="Times New Roman" w:eastAsia="Malgun Gothic"/>
          <w:b w:val="0"/>
          <w:i/>
          <w:color w:val="555555"/>
          <w:sz w:val="22"/>
        </w:rPr>
        <w:t>(põe a mão no ombro dela)</w:t>
      </w:r>
      <w:r>
        <w:rPr>
          <w:rFonts w:ascii="Times New Roman" w:hAnsi="Times New Roman" w:eastAsia="Malgun Gothic"/>
          <w:b w:val="0"/>
          <w:i w:val="0"/>
          <w:sz w:val="22"/>
        </w:rPr>
        <w:t xml:space="preserve"> E eu vou. Pedi folga pra síndica. Ela deu sem perguntar.</w:t>
      </w:r>
    </w:p>
    <w:p>
      <w:pPr>
        <w:spacing w:before="0" w:after="110" w:line="300" w:lineRule="auto"/>
      </w:pPr>
      <w:r>
        <w:rPr>
          <w:rFonts w:ascii="Times New Roman" w:hAnsi="Times New Roman" w:eastAsia="Malgun Gothic"/>
          <w:b/>
          <w:i w:val="0"/>
          <w:sz w:val="22"/>
        </w:rPr>
        <w:t xml:space="preserve">Cecília: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Tem mais uma coisa, seu Damião. No cofre, atrás do quadro, tinha dois envelopes. Um é do testamento, pra minha mãe. O outro...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outro tem um bilhete em cima, com a letra dele.</w:t>
      </w:r>
    </w:p>
    <w:p>
      <w:pPr>
        <w:spacing w:before="0" w:after="110" w:line="300" w:lineRule="auto"/>
      </w:pPr>
      <w:r>
        <w:rPr>
          <w:rFonts w:ascii="Times New Roman" w:hAnsi="Times New Roman" w:eastAsia="Malgun Gothic"/>
          <w:b/>
          <w:i w:val="0"/>
          <w:sz w:val="22"/>
        </w:rPr>
        <w:t xml:space="preserve">Damião: </w:t>
      </w:r>
      <w:r>
        <w:rPr>
          <w:rFonts w:ascii="Times New Roman" w:hAnsi="Times New Roman" w:eastAsia="Malgun Gothic"/>
          <w:b w:val="0"/>
          <w:i w:val="0"/>
          <w:sz w:val="22"/>
        </w:rPr>
        <w:t>O que diz o bilhete?</w:t>
      </w:r>
    </w:p>
    <w:p>
      <w:pPr>
        <w:spacing w:before="0" w:after="110" w:line="300" w:lineRule="auto"/>
      </w:pPr>
      <w:r>
        <w:rPr>
          <w:rFonts w:ascii="Times New Roman" w:hAnsi="Times New Roman" w:eastAsia="Malgun Gothic"/>
          <w:b/>
          <w:i w:val="0"/>
          <w:sz w:val="22"/>
        </w:rPr>
        <w:t xml:space="preserve">Cecília: </w:t>
      </w:r>
      <w:r>
        <w:rPr>
          <w:rFonts w:ascii="Times New Roman" w:hAnsi="Times New Roman" w:eastAsia="Malgun Gothic"/>
          <w:b w:val="0"/>
          <w:i w:val="0"/>
          <w:sz w:val="22"/>
        </w:rPr>
        <w:t>"Presidente. Em mãos, no enterro, se ele vier. Se não vier, queima sem abrir."</w:t>
      </w:r>
    </w:p>
    <w:p>
      <w:pPr>
        <w:spacing w:before="0" w:after="110" w:line="300" w:lineRule="auto"/>
      </w:pPr>
      <w:r>
        <w:rPr>
          <w:rFonts w:ascii="Times New Roman" w:hAnsi="Times New Roman" w:eastAsia="Malgun Gothic"/>
          <w:b w:val="0"/>
          <w:i/>
          <w:color w:val="555555"/>
          <w:sz w:val="22"/>
        </w:rPr>
        <w:t>(Quitério para de limpar a chapa. Damião tira a mão do ombro dela devagar.)</w:t>
      </w:r>
    </w:p>
    <w:p>
      <w:pPr>
        <w:spacing w:before="0" w:after="110" w:line="300" w:lineRule="auto"/>
      </w:pPr>
      <w:r>
        <w:rPr>
          <w:rFonts w:ascii="Times New Roman" w:hAnsi="Times New Roman" w:eastAsia="Malgun Gothic"/>
          <w:b/>
          <w:i w:val="0"/>
          <w:sz w:val="22"/>
        </w:rPr>
        <w:t xml:space="preserve">Damião: </w:t>
      </w:r>
      <w:r>
        <w:rPr>
          <w:rFonts w:ascii="Times New Roman" w:hAnsi="Times New Roman" w:eastAsia="Malgun Gothic"/>
          <w:b w:val="0"/>
          <w:i w:val="0"/>
          <w:sz w:val="22"/>
        </w:rPr>
        <w:t>E tu vai fazer o quê?</w:t>
      </w:r>
    </w:p>
    <w:p>
      <w:pPr>
        <w:spacing w:before="0" w:after="110" w:line="300" w:lineRule="auto"/>
      </w:pPr>
      <w:r>
        <w:rPr>
          <w:rFonts w:ascii="Times New Roman" w:hAnsi="Times New Roman" w:eastAsia="Malgun Gothic"/>
          <w:b/>
          <w:i w:val="0"/>
          <w:sz w:val="22"/>
        </w:rPr>
        <w:t xml:space="preserve">Cecília: </w:t>
      </w:r>
      <w:r>
        <w:rPr>
          <w:rFonts w:ascii="Times New Roman" w:hAnsi="Times New Roman" w:eastAsia="Malgun Gothic"/>
          <w:b w:val="0"/>
          <w:i w:val="0"/>
          <w:sz w:val="22"/>
        </w:rPr>
        <w:t xml:space="preserve">O que ele mandou. Eu sempre fiz o que ele mandou.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eu tô com medo de ter que queimar.</w:t>
      </w:r>
    </w:p>
    <w:p>
      <w:pPr>
        <w:keepNext/>
        <w:spacing w:before="320" w:after="140"/>
      </w:pPr>
      <w:r>
        <w:rPr>
          <w:rFonts w:ascii="Times New Roman" w:hAnsi="Times New Roman" w:eastAsia="Malgun Gothic"/>
          <w:b/>
          <w:i w:val="0"/>
          <w:color w:val="1F3864"/>
          <w:sz w:val="26"/>
        </w:rPr>
        <w:t>장면 5 — 4주기의 전화</w:t>
      </w:r>
    </w:p>
    <w:p>
      <w:pPr>
        <w:spacing w:before="0" w:after="110" w:line="300" w:lineRule="auto"/>
      </w:pPr>
      <w:r>
        <w:rPr>
          <w:rFonts w:ascii="Times New Roman" w:hAnsi="Times New Roman" w:eastAsia="Malgun Gothic"/>
          <w:b w:val="0"/>
          <w:i/>
          <w:color w:val="555555"/>
          <w:sz w:val="22"/>
        </w:rPr>
        <w:t>(Palácio da Alvorada, cozinha dos funcionários. Quinta-feira, doze, seis e meia da manhã. A luz cinzenta de fumaça na janela. Lindalva, de uniforme, enche uma garrafa térmica pequena. Rafa à mesa de fórmica, de camisa branca e calça escura, sem gravata. O celular no viva-voz, apoiado no açucareiro.)</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Quatro anos hoje, presidente. Eu tô indo pro Guamá antes da chuva. Com a Dorinha.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dona Iracy. Eu liguei pra dizer que esse ano eu não vou.</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Eu não pedi pra tu vir. Ano passado tu veio porque quis.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sei.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Hoje tem um enterro aqui. De um homem que ninguém vai enterrar.</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O general. Deu no rádio de Belém. O que guardava papel no cofre.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Esse.</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(no viva-voz; pausa)</w:t>
      </w:r>
      <w:r>
        <w:rPr>
          <w:rFonts w:ascii="Times New Roman" w:hAnsi="Times New Roman" w:eastAsia="Malgun Gothic"/>
          <w:b w:val="0"/>
          <w:i w:val="0"/>
          <w:sz w:val="22"/>
        </w:rPr>
        <w:t xml:space="preserve"> A Zilda não gostava dele. Dizia que ele tinha cara de quem conta o troco dos outros.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tinha razão.</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Tinha. E ia no enterro dele assim mesmo. Com a garrafa. Pra dar café pra quem tivesse lá.</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(fica calado)</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Tu não ligou pra pedir licença, presidente. Ligou pra ouvir alguém dizer "vai".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Vai. A Zilda tá no Guamá, ela não precisa de tu hoje. O general precisa de alguém no buraco. Ninguém merece buraco vazio. Nem ele.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Obrigado, dona Iracy.</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Não agradece. Leva café. Quente, que lá em Brasília deve tá seco.</w:t>
      </w:r>
    </w:p>
    <w:p>
      <w:pPr>
        <w:spacing w:before="0" w:after="110" w:line="300" w:lineRule="auto"/>
      </w:pPr>
      <w:r>
        <w:rPr>
          <w:rFonts w:ascii="Times New Roman" w:hAnsi="Times New Roman" w:eastAsia="Malgun Gothic"/>
          <w:b w:val="0"/>
          <w:i/>
          <w:color w:val="555555"/>
          <w:sz w:val="22"/>
        </w:rPr>
        <w:t>(Ela desliga. Lindalva fecha a tampa da garrafa térmica e põe na frente dele, com três copos de vidro embrulhados num pano de prato.)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Três copos?</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A neta, o porteiro e o senhor. O jornal disse que só a neta vai. Mas porteiro sempre vai. Porteiro sabe mais da vida da gente do que a família.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a garrafa)</w:t>
      </w:r>
      <w:r>
        <w:rPr>
          <w:rFonts w:ascii="Times New Roman" w:hAnsi="Times New Roman" w:eastAsia="Malgun Gothic"/>
          <w:b w:val="0"/>
          <w:i w:val="0"/>
          <w:sz w:val="22"/>
        </w:rPr>
        <w:t xml:space="preserve"> A senhora conheceu ele?</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Uma vez. Em dois mil e vinte e quatro, quando ele veio aqui à noite entregar a renúncia. Ficou na porta da cozinha, de pé, de terno. Eu ofereci café.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disse "não tenho direito". Eu disse que café não é direito, general, é café. Ele foi embora sem beber.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Em dois mil e vinte e oito ele bebeu. O meu.</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Então hoje leva o meu. Pra fechar a conta.</w:t>
      </w:r>
    </w:p>
    <w:p>
      <w:pPr>
        <w:keepNext/>
        <w:spacing w:before="320" w:after="140"/>
      </w:pPr>
      <w:r>
        <w:rPr>
          <w:rFonts w:ascii="Times New Roman" w:hAnsi="Times New Roman" w:eastAsia="Malgun Gothic"/>
          <w:b/>
          <w:i w:val="0"/>
          <w:color w:val="1F3864"/>
          <w:sz w:val="26"/>
        </w:rPr>
        <w:t>장면 6 — 빈 예배당</w:t>
      </w:r>
    </w:p>
    <w:p>
      <w:pPr>
        <w:spacing w:before="0" w:after="110" w:line="300" w:lineRule="auto"/>
      </w:pPr>
      <w:r>
        <w:rPr>
          <w:rFonts w:ascii="Times New Roman" w:hAnsi="Times New Roman" w:eastAsia="Malgun Gothic"/>
          <w:b w:val="0"/>
          <w:i/>
          <w:color w:val="555555"/>
          <w:sz w:val="22"/>
        </w:rPr>
        <w:t>(Cemitério Campo da Esperança, Asa Sul, a capela número três, pequena, de bancos de madeira e ventilador de teto parado. Quinta-feira, doze, dez da manhã. Um caixão fechado, de madeira simples, sobre um cavalete. Nenhuma coroa. Nenhuma bandeira. Na primeira fila, Cecília, de vestido escuro e tênis, com um livro pequeno nas mãos. Na terceira, Seu Damião, de camisa social, e Seu Quitério, de avental dobrado no bolso. Seu Marcolino, o administrador, de colete, na porta, com uma prancheta. O carro oficial para do lado de fora; a delegada Viviane Nóbrega desce primeiro; Rafa entra sozinho, de terno escuro, com a garrafa térmica numa sacola de pano.)</w:t>
      </w:r>
    </w:p>
    <w:p>
      <w:pPr>
        <w:spacing w:before="0" w:after="110" w:line="300" w:lineRule="auto"/>
      </w:pPr>
      <w:r>
        <w:rPr>
          <w:rFonts w:ascii="Times New Roman" w:hAnsi="Times New Roman" w:eastAsia="Malgun Gothic"/>
          <w:b/>
          <w:i w:val="0"/>
          <w:sz w:val="22"/>
        </w:rPr>
        <w:t xml:space="preserve">Marcolino: </w:t>
      </w:r>
      <w:r>
        <w:rPr>
          <w:rFonts w:ascii="Times New Roman" w:hAnsi="Times New Roman" w:eastAsia="Malgun Gothic"/>
          <w:b w:val="0"/>
          <w:i/>
          <w:color w:val="555555"/>
          <w:sz w:val="22"/>
        </w:rPr>
        <w:t>(baixo, para Rafa, sem acreditar)</w:t>
      </w:r>
      <w:r>
        <w:rPr>
          <w:rFonts w:ascii="Times New Roman" w:hAnsi="Times New Roman" w:eastAsia="Malgun Gothic"/>
          <w:b w:val="0"/>
          <w:i w:val="0"/>
          <w:sz w:val="22"/>
        </w:rPr>
        <w:t xml:space="preserve"> Presidente? O senhor... é pra cá mesmo? Capela três?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Capela três. Aurélio Brandão.</w:t>
      </w:r>
    </w:p>
    <w:p>
      <w:pPr>
        <w:spacing w:before="0" w:after="110" w:line="300" w:lineRule="auto"/>
      </w:pPr>
      <w:r>
        <w:rPr>
          <w:rFonts w:ascii="Times New Roman" w:hAnsi="Times New Roman" w:eastAsia="Malgun Gothic"/>
          <w:b/>
          <w:i w:val="0"/>
          <w:sz w:val="22"/>
        </w:rPr>
        <w:t xml:space="preserve">Marcolino: </w:t>
      </w:r>
      <w:r>
        <w:rPr>
          <w:rFonts w:ascii="Times New Roman" w:hAnsi="Times New Roman" w:eastAsia="Malgun Gothic"/>
          <w:b w:val="0"/>
          <w:i/>
          <w:color w:val="555555"/>
          <w:sz w:val="22"/>
        </w:rPr>
        <w:t>(olha a prancheta)</w:t>
      </w:r>
      <w:r>
        <w:rPr>
          <w:rFonts w:ascii="Times New Roman" w:hAnsi="Times New Roman" w:eastAsia="Malgun Gothic"/>
          <w:b w:val="0"/>
          <w:i w:val="0"/>
          <w:sz w:val="22"/>
        </w:rPr>
        <w:t xml:space="preserve"> É aqui.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desculpe, é que hoje de manhã eu tinha quatro enterros. Os outros três tão cheios. Esse aqui eu achei que tinha errado o horário.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errou.</w:t>
      </w:r>
    </w:p>
    <w:p>
      <w:pPr>
        <w:spacing w:before="0" w:after="110" w:line="300" w:lineRule="auto"/>
      </w:pPr>
      <w:r>
        <w:rPr>
          <w:rFonts w:ascii="Times New Roman" w:hAnsi="Times New Roman" w:eastAsia="Malgun Gothic"/>
          <w:b w:val="0"/>
          <w:i/>
          <w:color w:val="555555"/>
          <w:sz w:val="22"/>
        </w:rPr>
        <w:t>(Rafa entra. Cecília vira a cabeça; vê a sacola de pano; fica de pé.)</w:t>
      </w:r>
    </w:p>
    <w:p>
      <w:pPr>
        <w:spacing w:before="0" w:after="110" w:line="300" w:lineRule="auto"/>
      </w:pPr>
      <w:r>
        <w:rPr>
          <w:rFonts w:ascii="Times New Roman" w:hAnsi="Times New Roman" w:eastAsia="Malgun Gothic"/>
          <w:b/>
          <w:i w:val="0"/>
          <w:sz w:val="22"/>
        </w:rPr>
        <w:t xml:space="preserve">Cecília: </w:t>
      </w:r>
      <w:r>
        <w:rPr>
          <w:rFonts w:ascii="Times New Roman" w:hAnsi="Times New Roman" w:eastAsia="Malgun Gothic"/>
          <w:b w:val="0"/>
          <w:i/>
          <w:color w:val="555555"/>
          <w:sz w:val="22"/>
        </w:rPr>
        <w:t>(sem voz)</w:t>
      </w:r>
      <w:r>
        <w:rPr>
          <w:rFonts w:ascii="Times New Roman" w:hAnsi="Times New Roman" w:eastAsia="Malgun Gothic"/>
          <w:b w:val="0"/>
          <w:i w:val="0"/>
          <w:sz w:val="22"/>
        </w:rPr>
        <w:t xml:space="preserve"> O senhor veio.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vim.</w:t>
      </w:r>
    </w:p>
    <w:p>
      <w:pPr>
        <w:spacing w:before="0" w:after="110" w:line="300" w:lineRule="auto"/>
      </w:pPr>
      <w:r>
        <w:rPr>
          <w:rFonts w:ascii="Times New Roman" w:hAnsi="Times New Roman" w:eastAsia="Malgun Gothic"/>
          <w:b/>
          <w:i w:val="0"/>
          <w:sz w:val="22"/>
        </w:rPr>
        <w:t xml:space="preserve">Cecília: </w:t>
      </w:r>
      <w:r>
        <w:rPr>
          <w:rFonts w:ascii="Times New Roman" w:hAnsi="Times New Roman" w:eastAsia="Malgun Gothic"/>
          <w:b w:val="0"/>
          <w:i w:val="0"/>
          <w:sz w:val="22"/>
        </w:rPr>
        <w:t xml:space="preserve">Ele disse que o senhor não ia vir.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Ele disse que o senhor não ia prometer. É diferente.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diferente.</w:t>
      </w:r>
    </w:p>
    <w:p>
      <w:pPr>
        <w:spacing w:before="0" w:after="110" w:line="300" w:lineRule="auto"/>
      </w:pPr>
      <w:r>
        <w:rPr>
          <w:rFonts w:ascii="Times New Roman" w:hAnsi="Times New Roman" w:eastAsia="Malgun Gothic"/>
          <w:b/>
          <w:i w:val="0"/>
          <w:sz w:val="22"/>
        </w:rPr>
        <w:t xml:space="preserve">Damião: </w:t>
      </w:r>
      <w:r>
        <w:rPr>
          <w:rFonts w:ascii="Times New Roman" w:hAnsi="Times New Roman" w:eastAsia="Malgun Gothic"/>
          <w:b w:val="0"/>
          <w:i/>
          <w:color w:val="555555"/>
          <w:sz w:val="22"/>
        </w:rPr>
        <w:t>(levanta da terceira fila; aperta a mão de Rafa sem jeito)</w:t>
      </w:r>
      <w:r>
        <w:rPr>
          <w:rFonts w:ascii="Times New Roman" w:hAnsi="Times New Roman" w:eastAsia="Malgun Gothic"/>
          <w:b w:val="0"/>
          <w:i w:val="0"/>
          <w:sz w:val="22"/>
        </w:rPr>
        <w:t xml:space="preserve"> Bom dia, presidente. A gente não sabia se podia sentar na frente.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Pode sentar onde quiser, seu Damião. Hoje não tem protocolo. Ele dispensou com firma reconhecida.</w:t>
      </w:r>
    </w:p>
    <w:p>
      <w:pPr>
        <w:spacing w:before="0" w:after="110" w:line="300" w:lineRule="auto"/>
      </w:pPr>
      <w:r>
        <w:rPr>
          <w:rFonts w:ascii="Times New Roman" w:hAnsi="Times New Roman" w:eastAsia="Malgun Gothic"/>
          <w:b w:val="0"/>
          <w:i/>
          <w:color w:val="555555"/>
          <w:sz w:val="22"/>
        </w:rPr>
        <w:t>(Viviane fica na porta, de costas, ao lado de Marcolino. Rafa senta na primeira fila, ao lado de Cecília, deixando um lugar entre os dois.)</w:t>
      </w:r>
    </w:p>
    <w:p>
      <w:pPr>
        <w:spacing w:before="0" w:after="110" w:line="300" w:lineRule="auto"/>
      </w:pPr>
      <w:r>
        <w:rPr>
          <w:rFonts w:ascii="Times New Roman" w:hAnsi="Times New Roman" w:eastAsia="Malgun Gothic"/>
          <w:b/>
          <w:i w:val="0"/>
          <w:sz w:val="22"/>
        </w:rPr>
        <w:t xml:space="preserve">Cecília: </w:t>
      </w:r>
      <w:r>
        <w:rPr>
          <w:rFonts w:ascii="Times New Roman" w:hAnsi="Times New Roman" w:eastAsia="Malgun Gothic"/>
          <w:b w:val="0"/>
          <w:i w:val="0"/>
          <w:sz w:val="22"/>
        </w:rPr>
        <w:t>A minha mãe só chega amanhã. Ela pediu desculpa. Disse que liga do aeroporto de Lisboa.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não precisa pedir desculpa.</w:t>
      </w:r>
    </w:p>
    <w:p>
      <w:pPr>
        <w:spacing w:before="0" w:after="110" w:line="300" w:lineRule="auto"/>
      </w:pPr>
      <w:r>
        <w:rPr>
          <w:rFonts w:ascii="Times New Roman" w:hAnsi="Times New Roman" w:eastAsia="Malgun Gothic"/>
          <w:b/>
          <w:i w:val="0"/>
          <w:sz w:val="22"/>
        </w:rPr>
        <w:t xml:space="preserve">Cecília: </w:t>
      </w:r>
      <w:r>
        <w:rPr>
          <w:rFonts w:ascii="Times New Roman" w:hAnsi="Times New Roman" w:eastAsia="Malgun Gothic"/>
          <w:b w:val="0"/>
          <w:i w:val="0"/>
          <w:sz w:val="22"/>
        </w:rPr>
        <w:t>Ela acha que precisa. Desde dois mil e vinte e quatro ela tem vergonha do sobrenome. Eu tenho do que ele fez. Não é a mesma coisa. Ele me ensinou a diferença.</w:t>
      </w:r>
    </w:p>
    <w:p>
      <w:pPr>
        <w:spacing w:before="0" w:after="110" w:line="300" w:lineRule="auto"/>
      </w:pPr>
      <w:r>
        <w:rPr>
          <w:rFonts w:ascii="Times New Roman" w:hAnsi="Times New Roman" w:eastAsia="Malgun Gothic"/>
          <w:b/>
          <w:i w:val="0"/>
          <w:sz w:val="22"/>
        </w:rPr>
        <w:t xml:space="preserve">Marcolino: </w:t>
      </w:r>
      <w:r>
        <w:rPr>
          <w:rFonts w:ascii="Times New Roman" w:hAnsi="Times New Roman" w:eastAsia="Malgun Gothic"/>
          <w:b w:val="0"/>
          <w:i/>
          <w:color w:val="555555"/>
          <w:sz w:val="22"/>
        </w:rPr>
        <w:t>(da porta, baixo)</w:t>
      </w:r>
      <w:r>
        <w:rPr>
          <w:rFonts w:ascii="Times New Roman" w:hAnsi="Times New Roman" w:eastAsia="Malgun Gothic"/>
          <w:b w:val="0"/>
          <w:i w:val="0"/>
          <w:sz w:val="22"/>
        </w:rPr>
        <w:t xml:space="preserve"> Com licença. Os rapazes estão prontos. Vai ter alguma palavra? Padre, pastor?</w:t>
      </w:r>
    </w:p>
    <w:p>
      <w:pPr>
        <w:spacing w:before="0" w:after="110" w:line="300" w:lineRule="auto"/>
      </w:pPr>
      <w:r>
        <w:rPr>
          <w:rFonts w:ascii="Times New Roman" w:hAnsi="Times New Roman" w:eastAsia="Malgun Gothic"/>
          <w:b/>
          <w:i w:val="0"/>
          <w:sz w:val="22"/>
        </w:rPr>
        <w:t xml:space="preserve">Cecília: </w:t>
      </w:r>
      <w:r>
        <w:rPr>
          <w:rFonts w:ascii="Times New Roman" w:hAnsi="Times New Roman" w:eastAsia="Malgun Gothic"/>
          <w:b w:val="0"/>
          <w:i w:val="0"/>
          <w:sz w:val="22"/>
        </w:rPr>
        <w:t xml:space="preserve">Ele não quis. </w:t>
      </w:r>
      <w:r>
        <w:rPr>
          <w:rFonts w:ascii="Times New Roman" w:hAnsi="Times New Roman" w:eastAsia="Malgun Gothic"/>
          <w:b w:val="0"/>
          <w:i/>
          <w:color w:val="555555"/>
          <w:sz w:val="22"/>
        </w:rPr>
        <w:t>(levanta o livro)</w:t>
      </w:r>
      <w:r>
        <w:rPr>
          <w:rFonts w:ascii="Times New Roman" w:hAnsi="Times New Roman" w:eastAsia="Malgun Gothic"/>
          <w:b w:val="0"/>
          <w:i w:val="0"/>
          <w:sz w:val="22"/>
        </w:rPr>
        <w:t xml:space="preserve"> Ele quis isso. Na beira da cova. Ele marcou a página.</w:t>
      </w:r>
    </w:p>
    <w:p>
      <w:pPr>
        <w:spacing w:before="0" w:after="110" w:line="300" w:lineRule="auto"/>
      </w:pPr>
      <w:r>
        <w:rPr>
          <w:rFonts w:ascii="Times New Roman" w:hAnsi="Times New Roman" w:eastAsia="Malgun Gothic"/>
          <w:b/>
          <w:i w:val="0"/>
          <w:sz w:val="22"/>
        </w:rPr>
        <w:t xml:space="preserve">Marcolino: </w:t>
      </w:r>
      <w:r>
        <w:rPr>
          <w:rFonts w:ascii="Times New Roman" w:hAnsi="Times New Roman" w:eastAsia="Malgun Gothic"/>
          <w:b w:val="0"/>
          <w:i w:val="0"/>
          <w:sz w:val="22"/>
        </w:rPr>
        <w:t>Então vamos andando. É a quadra doze. Dá uns quatro minutos a pé. O carrinho leva o caixão.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O carrinho não. </w:t>
      </w:r>
      <w:r>
        <w:rPr>
          <w:rFonts w:ascii="Times New Roman" w:hAnsi="Times New Roman" w:eastAsia="Malgun Gothic"/>
          <w:b w:val="0"/>
          <w:i/>
          <w:color w:val="555555"/>
          <w:sz w:val="22"/>
        </w:rPr>
        <w:t>(olha para Damião e Quitério)</w:t>
      </w:r>
      <w:r>
        <w:rPr>
          <w:rFonts w:ascii="Times New Roman" w:hAnsi="Times New Roman" w:eastAsia="Malgun Gothic"/>
          <w:b w:val="0"/>
          <w:i w:val="0"/>
          <w:sz w:val="22"/>
        </w:rPr>
        <w:t xml:space="preserve"> Somos quatro com os rapazes do cemitério. Dá pra levar.</w:t>
      </w:r>
    </w:p>
    <w:p>
      <w:pPr>
        <w:spacing w:before="0" w:after="110" w:line="300" w:lineRule="auto"/>
      </w:pPr>
      <w:r>
        <w:rPr>
          <w:rFonts w:ascii="Times New Roman" w:hAnsi="Times New Roman" w:eastAsia="Malgun Gothic"/>
          <w:b/>
          <w:i w:val="0"/>
          <w:sz w:val="22"/>
        </w:rPr>
        <w:t xml:space="preserve">Marcolino: </w:t>
      </w:r>
      <w:r>
        <w:rPr>
          <w:rFonts w:ascii="Times New Roman" w:hAnsi="Times New Roman" w:eastAsia="Malgun Gothic"/>
          <w:b w:val="0"/>
          <w:i w:val="0"/>
          <w:sz w:val="22"/>
        </w:rPr>
        <w:t>Presidente, é pesado. A segurança...</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color w:val="555555"/>
          <w:sz w:val="22"/>
        </w:rPr>
        <w:t>(sem se virar)</w:t>
      </w:r>
      <w:r>
        <w:rPr>
          <w:rFonts w:ascii="Times New Roman" w:hAnsi="Times New Roman" w:eastAsia="Malgun Gothic"/>
          <w:b w:val="0"/>
          <w:i w:val="0"/>
          <w:sz w:val="22"/>
        </w:rPr>
        <w:t xml:space="preserve"> A segurança carrega a sacola do café, seu Marcolino. Ele carrega o caixão.</w:t>
      </w:r>
    </w:p>
    <w:p>
      <w:pPr>
        <w:keepNext/>
        <w:spacing w:before="320" w:after="140"/>
      </w:pPr>
      <w:r>
        <w:rPr>
          <w:rFonts w:ascii="Times New Roman" w:hAnsi="Times New Roman" w:eastAsia="Malgun Gothic"/>
          <w:b/>
          <w:i w:val="0"/>
          <w:color w:val="1F3864"/>
          <w:sz w:val="26"/>
        </w:rPr>
        <w:t>장면 7 — 열두 번째 구역</w:t>
      </w:r>
    </w:p>
    <w:p>
      <w:pPr>
        <w:spacing w:before="0" w:after="110" w:line="300" w:lineRule="auto"/>
      </w:pPr>
      <w:r>
        <w:rPr>
          <w:rFonts w:ascii="Times New Roman" w:hAnsi="Times New Roman" w:eastAsia="Malgun Gothic"/>
          <w:b w:val="0"/>
          <w:i/>
          <w:color w:val="555555"/>
          <w:sz w:val="22"/>
        </w:rPr>
        <w:t>(O cemitério, quadra doze, uma cova aberta na terra vermelha, entre túmulos baixos de granito. Onze da manhã. O sol fraco atrás da fumaça; a grama queimada estalando. Dois coveiros, Gaspar e Natanael, de macacão cinza, com as cordas. Rafa, Damião, Quitério e Natanael pousam o caixão nas tábuas atravessadas. Cecília de pé, com o livro aberto. Do outro lado do muro baixo, na avenida, uma lanchonete de beira de estrada com quatro homens no balcão, olhando para a televisão.)</w:t>
      </w:r>
    </w:p>
    <w:p>
      <w:pPr>
        <w:spacing w:before="0" w:after="110" w:line="300" w:lineRule="auto"/>
      </w:pPr>
      <w:r>
        <w:rPr>
          <w:rFonts w:ascii="Times New Roman" w:hAnsi="Times New Roman" w:eastAsia="Malgun Gothic"/>
          <w:b/>
          <w:i w:val="0"/>
          <w:sz w:val="22"/>
        </w:rPr>
        <w:t xml:space="preserve">Gaspar: </w:t>
      </w:r>
      <w:r>
        <w:rPr>
          <w:rFonts w:ascii="Times New Roman" w:hAnsi="Times New Roman" w:eastAsia="Malgun Gothic"/>
          <w:b w:val="0"/>
          <w:i/>
          <w:color w:val="555555"/>
          <w:sz w:val="22"/>
        </w:rPr>
        <w:t>(enxugando a testa)</w:t>
      </w:r>
      <w:r>
        <w:rPr>
          <w:rFonts w:ascii="Times New Roman" w:hAnsi="Times New Roman" w:eastAsia="Malgun Gothic"/>
          <w:b w:val="0"/>
          <w:i w:val="0"/>
          <w:sz w:val="22"/>
        </w:rPr>
        <w:t xml:space="preserve"> Podem soltar devagar. Isso. Agora as cordas.</w:t>
      </w:r>
    </w:p>
    <w:p>
      <w:pPr>
        <w:spacing w:before="0" w:after="110" w:line="300" w:lineRule="auto"/>
      </w:pPr>
      <w:r>
        <w:rPr>
          <w:rFonts w:ascii="Times New Roman" w:hAnsi="Times New Roman" w:eastAsia="Malgun Gothic"/>
          <w:b/>
          <w:i w:val="0"/>
          <w:sz w:val="22"/>
        </w:rPr>
        <w:t xml:space="preserve">Natanael: </w:t>
      </w:r>
      <w:r>
        <w:rPr>
          <w:rFonts w:ascii="Times New Roman" w:hAnsi="Times New Roman" w:eastAsia="Malgun Gothic"/>
          <w:b w:val="0"/>
          <w:i/>
          <w:color w:val="555555"/>
          <w:sz w:val="22"/>
        </w:rPr>
        <w:t>(para Rafa, baixo)</w:t>
      </w:r>
      <w:r>
        <w:rPr>
          <w:rFonts w:ascii="Times New Roman" w:hAnsi="Times New Roman" w:eastAsia="Malgun Gothic"/>
          <w:b w:val="0"/>
          <w:i w:val="0"/>
          <w:sz w:val="22"/>
        </w:rPr>
        <w:t xml:space="preserve"> O senhor segura aqui. A corda queima a mão se escorregar. Enrola no pulso.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(enrola)</w:t>
      </w:r>
      <w:r>
        <w:rPr>
          <w:rFonts w:ascii="Times New Roman" w:hAnsi="Times New Roman" w:eastAsia="Malgun Gothic"/>
          <w:b w:val="0"/>
          <w:i w:val="0"/>
          <w:sz w:val="22"/>
        </w:rPr>
        <w:t xml:space="preserve"> Assim?</w:t>
      </w:r>
    </w:p>
    <w:p>
      <w:pPr>
        <w:spacing w:before="0" w:after="110" w:line="300" w:lineRule="auto"/>
      </w:pPr>
      <w:r>
        <w:rPr>
          <w:rFonts w:ascii="Times New Roman" w:hAnsi="Times New Roman" w:eastAsia="Malgun Gothic"/>
          <w:b/>
          <w:i w:val="0"/>
          <w:sz w:val="22"/>
        </w:rPr>
        <w:t xml:space="preserve">Natanael: </w:t>
      </w:r>
      <w:r>
        <w:rPr>
          <w:rFonts w:ascii="Times New Roman" w:hAnsi="Times New Roman" w:eastAsia="Malgun Gothic"/>
          <w:b w:val="0"/>
          <w:i w:val="0"/>
          <w:sz w:val="22"/>
        </w:rPr>
        <w:t>Assim. O senhor já fez 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Duas vezes. Uma pro meu pai. Uma pra um amigo.</w:t>
      </w:r>
    </w:p>
    <w:p>
      <w:pPr>
        <w:spacing w:before="0" w:after="110" w:line="300" w:lineRule="auto"/>
      </w:pPr>
      <w:r>
        <w:rPr>
          <w:rFonts w:ascii="Times New Roman" w:hAnsi="Times New Roman" w:eastAsia="Malgun Gothic"/>
          <w:b/>
          <w:i w:val="0"/>
          <w:sz w:val="22"/>
        </w:rPr>
        <w:t xml:space="preserve">Gaspar: </w:t>
      </w:r>
      <w:r>
        <w:rPr>
          <w:rFonts w:ascii="Times New Roman" w:hAnsi="Times New Roman" w:eastAsia="Malgun Gothic"/>
          <w:b w:val="0"/>
          <w:i w:val="0"/>
          <w:sz w:val="22"/>
        </w:rPr>
        <w:t>Então sabe. Desce no meu sinal. Um, dois...</w:t>
      </w:r>
    </w:p>
    <w:p>
      <w:pPr>
        <w:spacing w:before="0" w:after="110" w:line="300" w:lineRule="auto"/>
      </w:pPr>
      <w:r>
        <w:rPr>
          <w:rFonts w:ascii="Times New Roman" w:hAnsi="Times New Roman" w:eastAsia="Malgun Gothic"/>
          <w:b w:val="0"/>
          <w:i/>
          <w:color w:val="555555"/>
          <w:sz w:val="22"/>
        </w:rPr>
        <w:t>(Eles descem o caixão devagar. As cordas rangem. Ninguém fala. Na lanchonete do outro lado do muro, um dos homens vira a cabeça, vê o pequeno grupo, tira o boné por um segundo, sem parar de mastigar, e volta para a televisão.)</w:t>
      </w:r>
    </w:p>
    <w:p>
      <w:pPr>
        <w:spacing w:before="0" w:after="110" w:line="300" w:lineRule="auto"/>
      </w:pPr>
      <w:r>
        <w:rPr>
          <w:rFonts w:ascii="Times New Roman" w:hAnsi="Times New Roman" w:eastAsia="Malgun Gothic"/>
          <w:b/>
          <w:i w:val="0"/>
          <w:sz w:val="22"/>
        </w:rPr>
        <w:t xml:space="preserve">Gaspar: </w:t>
      </w:r>
      <w:r>
        <w:rPr>
          <w:rFonts w:ascii="Times New Roman" w:hAnsi="Times New Roman" w:eastAsia="Malgun Gothic"/>
          <w:b w:val="0"/>
          <w:i/>
          <w:color w:val="555555"/>
          <w:sz w:val="22"/>
        </w:rPr>
        <w:t>(tirando as cordas)</w:t>
      </w:r>
      <w:r>
        <w:rPr>
          <w:rFonts w:ascii="Times New Roman" w:hAnsi="Times New Roman" w:eastAsia="Malgun Gothic"/>
          <w:b w:val="0"/>
          <w:i w:val="0"/>
          <w:sz w:val="22"/>
        </w:rPr>
        <w:t xml:space="preserve"> Pronto. Agora é com Deus e com a gente.</w:t>
      </w:r>
    </w:p>
    <w:p>
      <w:pPr>
        <w:spacing w:before="0" w:after="110" w:line="300" w:lineRule="auto"/>
      </w:pPr>
      <w:r>
        <w:rPr>
          <w:rFonts w:ascii="Times New Roman" w:hAnsi="Times New Roman" w:eastAsia="Malgun Gothic"/>
          <w:b/>
          <w:i w:val="0"/>
          <w:sz w:val="22"/>
        </w:rPr>
        <w:t xml:space="preserve">Cecília: </w:t>
      </w:r>
      <w:r>
        <w:rPr>
          <w:rFonts w:ascii="Times New Roman" w:hAnsi="Times New Roman" w:eastAsia="Malgun Gothic"/>
          <w:b w:val="0"/>
          <w:i/>
          <w:color w:val="555555"/>
          <w:sz w:val="22"/>
        </w:rPr>
        <w:t>(dá um passo para a beira; olha o livro; a voz treme no começo e depois firma)</w:t>
      </w:r>
      <w:r>
        <w:rPr>
          <w:rFonts w:ascii="Times New Roman" w:hAnsi="Times New Roman" w:eastAsia="Malgun Gothic"/>
          <w:b w:val="0"/>
          <w:i w:val="0"/>
          <w:sz w:val="22"/>
        </w:rPr>
        <w:t xml:space="preserve"> É do Manuel Bandeira. Chama "Momento num café". Ele leu pra mim quando eu tinha doze anos e eu achei chato.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"Quando o enterro passou / Os homens que se achavam no café / Tiraram o chapéu maquinalmente / Saudavam o morto distraídos / Estavam todos voltados para a vida / Absortos na vida / Confiantes na vida."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"Um no entanto se descobriu num gesto largo e demorado / Olhando o esquife longamente."</w:t>
      </w:r>
    </w:p>
    <w:p>
      <w:pPr>
        <w:spacing w:before="0" w:after="110" w:line="300" w:lineRule="auto"/>
      </w:pPr>
      <w:r>
        <w:rPr>
          <w:rFonts w:ascii="Times New Roman" w:hAnsi="Times New Roman" w:eastAsia="Malgun Gothic"/>
          <w:b w:val="0"/>
          <w:i/>
          <w:color w:val="555555"/>
          <w:sz w:val="22"/>
        </w:rPr>
        <w:t>(Ela para. Fecha o livro sobre o dedo.)</w:t>
      </w:r>
    </w:p>
    <w:p>
      <w:pPr>
        <w:spacing w:before="0" w:after="110" w:line="300" w:lineRule="auto"/>
      </w:pPr>
      <w:r>
        <w:rPr>
          <w:rFonts w:ascii="Times New Roman" w:hAnsi="Times New Roman" w:eastAsia="Malgun Gothic"/>
          <w:b/>
          <w:i w:val="0"/>
          <w:sz w:val="22"/>
        </w:rPr>
        <w:t xml:space="preserve">Cecília: </w:t>
      </w:r>
      <w:r>
        <w:rPr>
          <w:rFonts w:ascii="Times New Roman" w:hAnsi="Times New Roman" w:eastAsia="Malgun Gothic"/>
          <w:b w:val="0"/>
          <w:i w:val="0"/>
          <w:sz w:val="22"/>
        </w:rPr>
        <w:t xml:space="preserve">Ele escreveu do lado, a lápis: "Para o meu. Sem nenhum."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achava que não ia ter ninguém pra tirar o chapéu nem distraído.</w:t>
      </w:r>
    </w:p>
    <w:p>
      <w:pPr>
        <w:spacing w:before="0" w:after="110" w:line="300" w:lineRule="auto"/>
      </w:pPr>
      <w:r>
        <w:rPr>
          <w:rFonts w:ascii="Times New Roman" w:hAnsi="Times New Roman" w:eastAsia="Malgun Gothic"/>
          <w:b/>
          <w:i w:val="0"/>
          <w:sz w:val="22"/>
        </w:rPr>
        <w:t xml:space="preserve">Quitério: </w:t>
      </w:r>
      <w:r>
        <w:rPr>
          <w:rFonts w:ascii="Times New Roman" w:hAnsi="Times New Roman" w:eastAsia="Malgun Gothic"/>
          <w:b w:val="0"/>
          <w:i/>
          <w:color w:val="555555"/>
          <w:sz w:val="22"/>
        </w:rPr>
        <w:t>(tira o boné que não estava usando, do bolso, e segura na mão; baixo)</w:t>
      </w:r>
      <w:r>
        <w:rPr>
          <w:rFonts w:ascii="Times New Roman" w:hAnsi="Times New Roman" w:eastAsia="Malgun Gothic"/>
          <w:b w:val="0"/>
          <w:i w:val="0"/>
          <w:sz w:val="22"/>
        </w:rPr>
        <w:t xml:space="preserve"> Agora tem.</w:t>
      </w:r>
    </w:p>
    <w:p>
      <w:pPr>
        <w:spacing w:before="0" w:after="110" w:line="300" w:lineRule="auto"/>
      </w:pPr>
      <w:r>
        <w:rPr>
          <w:rFonts w:ascii="Times New Roman" w:hAnsi="Times New Roman" w:eastAsia="Malgun Gothic"/>
          <w:b/>
          <w:i w:val="0"/>
          <w:sz w:val="22"/>
        </w:rPr>
        <w:t xml:space="preserve">Damião: </w:t>
      </w:r>
      <w:r>
        <w:rPr>
          <w:rFonts w:ascii="Times New Roman" w:hAnsi="Times New Roman" w:eastAsia="Malgun Gothic"/>
          <w:b w:val="0"/>
          <w:i/>
          <w:color w:val="555555"/>
          <w:sz w:val="22"/>
        </w:rPr>
        <w:t>(tira o boné do condomínio do bolso de trás; segura também)</w:t>
      </w:r>
      <w:r>
        <w:rPr>
          <w:rFonts w:ascii="Times New Roman" w:hAnsi="Times New Roman" w:eastAsia="Malgun Gothic"/>
          <w:b w:val="0"/>
          <w:i w:val="0"/>
          <w:sz w:val="22"/>
        </w:rPr>
        <w:t xml:space="preserve"> Dois.</w:t>
      </w:r>
    </w:p>
    <w:p>
      <w:pPr>
        <w:spacing w:before="0" w:after="110" w:line="300" w:lineRule="auto"/>
      </w:pPr>
      <w:r>
        <w:rPr>
          <w:rFonts w:ascii="Times New Roman" w:hAnsi="Times New Roman" w:eastAsia="Malgun Gothic"/>
          <w:b w:val="0"/>
          <w:i/>
          <w:color w:val="555555"/>
          <w:sz w:val="22"/>
        </w:rPr>
        <w:t>(Rafa não tem chapéu. Fica parado, olhando a cova, longamente.)</w:t>
      </w:r>
    </w:p>
    <w:p>
      <w:pPr>
        <w:spacing w:before="0" w:after="110" w:line="300" w:lineRule="auto"/>
      </w:pPr>
      <w:r>
        <w:rPr>
          <w:rFonts w:ascii="Times New Roman" w:hAnsi="Times New Roman" w:eastAsia="Malgun Gothic"/>
          <w:b/>
          <w:i w:val="0"/>
          <w:sz w:val="22"/>
        </w:rPr>
        <w:t xml:space="preserve">Natanael: </w:t>
      </w:r>
      <w:r>
        <w:rPr>
          <w:rFonts w:ascii="Times New Roman" w:hAnsi="Times New Roman" w:eastAsia="Malgun Gothic"/>
          <w:b w:val="0"/>
          <w:i/>
          <w:color w:val="555555"/>
          <w:sz w:val="22"/>
        </w:rPr>
        <w:t>(baixo, para Gaspar)</w:t>
      </w:r>
      <w:r>
        <w:rPr>
          <w:rFonts w:ascii="Times New Roman" w:hAnsi="Times New Roman" w:eastAsia="Malgun Gothic"/>
          <w:b w:val="0"/>
          <w:i w:val="0"/>
          <w:sz w:val="22"/>
        </w:rPr>
        <w:t xml:space="preserve"> Esse aí é o presidente mesmo?</w:t>
      </w:r>
    </w:p>
    <w:p>
      <w:pPr>
        <w:spacing w:before="0" w:after="110" w:line="300" w:lineRule="auto"/>
      </w:pPr>
      <w:r>
        <w:rPr>
          <w:rFonts w:ascii="Times New Roman" w:hAnsi="Times New Roman" w:eastAsia="Malgun Gothic"/>
          <w:b/>
          <w:i w:val="0"/>
          <w:sz w:val="22"/>
        </w:rPr>
        <w:t xml:space="preserve">Gaspar: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É. Pega a pá e fica quieto.</w:t>
      </w:r>
    </w:p>
    <w:p>
      <w:pPr>
        <w:spacing w:before="0" w:after="110" w:line="300" w:lineRule="auto"/>
      </w:pPr>
      <w:r>
        <w:rPr>
          <w:rFonts w:ascii="Times New Roman" w:hAnsi="Times New Roman" w:eastAsia="Malgun Gothic"/>
          <w:b/>
          <w:i w:val="0"/>
          <w:sz w:val="22"/>
        </w:rPr>
        <w:t xml:space="preserve">Natanael: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General com quatro pessoas no enterro?</w:t>
      </w:r>
    </w:p>
    <w:p>
      <w:pPr>
        <w:spacing w:before="0" w:after="110" w:line="300" w:lineRule="auto"/>
      </w:pPr>
      <w:r>
        <w:rPr>
          <w:rFonts w:ascii="Times New Roman" w:hAnsi="Times New Roman" w:eastAsia="Malgun Gothic"/>
          <w:b/>
          <w:i w:val="0"/>
          <w:sz w:val="22"/>
        </w:rPr>
        <w:t xml:space="preserve">Gaspar: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Tem general que morre com quatro. E tem pedreiro que morre com quatrocentos. Joga a terra.</w:t>
      </w:r>
    </w:p>
    <w:p>
      <w:pPr>
        <w:spacing w:before="0" w:after="110" w:line="300" w:lineRule="auto"/>
      </w:pPr>
      <w:r>
        <w:rPr>
          <w:rFonts w:ascii="Times New Roman" w:hAnsi="Times New Roman" w:eastAsia="Malgun Gothic"/>
          <w:b/>
          <w:i w:val="0"/>
          <w:sz w:val="22"/>
        </w:rPr>
        <w:t xml:space="preserve">Cecília: </w:t>
      </w:r>
      <w:r>
        <w:rPr>
          <w:rFonts w:ascii="Times New Roman" w:hAnsi="Times New Roman" w:eastAsia="Malgun Gothic"/>
          <w:b w:val="0"/>
          <w:i/>
          <w:color w:val="555555"/>
          <w:sz w:val="22"/>
        </w:rPr>
        <w:t>(para Rafa, sem se virar)</w:t>
      </w:r>
      <w:r>
        <w:rPr>
          <w:rFonts w:ascii="Times New Roman" w:hAnsi="Times New Roman" w:eastAsia="Malgun Gothic"/>
          <w:b w:val="0"/>
          <w:i w:val="0"/>
          <w:sz w:val="22"/>
        </w:rPr>
        <w:t xml:space="preserve"> O senhor quer jogar primeiro?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primeiro. Você é a família.</w:t>
      </w:r>
    </w:p>
    <w:p>
      <w:pPr>
        <w:spacing w:before="0" w:after="110" w:line="300" w:lineRule="auto"/>
      </w:pPr>
      <w:r>
        <w:rPr>
          <w:rFonts w:ascii="Times New Roman" w:hAnsi="Times New Roman" w:eastAsia="Malgun Gothic"/>
          <w:b/>
          <w:i w:val="0"/>
          <w:sz w:val="22"/>
        </w:rPr>
        <w:t xml:space="preserve">Cecília: </w:t>
      </w:r>
      <w:r>
        <w:rPr>
          <w:rFonts w:ascii="Times New Roman" w:hAnsi="Times New Roman" w:eastAsia="Malgun Gothic"/>
          <w:b w:val="0"/>
          <w:i/>
          <w:color w:val="555555"/>
          <w:sz w:val="22"/>
        </w:rPr>
        <w:t>(pega um punhado de terra vermelha; segura um tempo; joga)</w:t>
      </w:r>
      <w:r>
        <w:rPr>
          <w:rFonts w:ascii="Times New Roman" w:hAnsi="Times New Roman" w:eastAsia="Malgun Gothic"/>
          <w:b w:val="0"/>
          <w:i w:val="0"/>
          <w:sz w:val="22"/>
        </w:rPr>
        <w:t xml:space="preserve"> Tchau, vô. Eu vou fazer arquivologia.</w:t>
      </w:r>
    </w:p>
    <w:p>
      <w:pPr>
        <w:spacing w:before="0" w:after="110" w:line="300" w:lineRule="auto"/>
      </w:pPr>
      <w:r>
        <w:rPr>
          <w:rFonts w:ascii="Times New Roman" w:hAnsi="Times New Roman" w:eastAsia="Malgun Gothic"/>
          <w:b w:val="0"/>
          <w:i/>
          <w:color w:val="555555"/>
          <w:sz w:val="22"/>
        </w:rPr>
        <w:t>(Rafa pega um punhado. Joga. Damião joga. Quitério joga e se benze. Os coveiros começam o trabalho das pás. O som da terra no caixão, compassado.)</w:t>
      </w:r>
    </w:p>
    <w:p>
      <w:pPr>
        <w:spacing w:before="0" w:after="110" w:line="300" w:lineRule="auto"/>
      </w:pPr>
      <w:r>
        <w:rPr>
          <w:rFonts w:ascii="Times New Roman" w:hAnsi="Times New Roman" w:eastAsia="Malgun Gothic"/>
          <w:b/>
          <w:i w:val="0"/>
          <w:sz w:val="22"/>
        </w:rPr>
        <w:t xml:space="preserve">Damião: </w:t>
      </w:r>
      <w:r>
        <w:rPr>
          <w:rFonts w:ascii="Times New Roman" w:hAnsi="Times New Roman" w:eastAsia="Malgun Gothic"/>
          <w:b w:val="0"/>
          <w:i/>
          <w:color w:val="555555"/>
          <w:sz w:val="22"/>
        </w:rPr>
        <w:t>(baixo, para Rafa)</w:t>
      </w:r>
      <w:r>
        <w:rPr>
          <w:rFonts w:ascii="Times New Roman" w:hAnsi="Times New Roman" w:eastAsia="Malgun Gothic"/>
          <w:b w:val="0"/>
          <w:i w:val="0"/>
          <w:sz w:val="22"/>
        </w:rPr>
        <w:t xml:space="preserve"> Ele ia gostar do senhor ter carregado. Ia fingir que não. Ia dizer "presidente não carrega caixão de reformado". Mas ia gostar.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Ele ia dizer que eu quebrei o protocolo.</w:t>
      </w:r>
    </w:p>
    <w:p>
      <w:pPr>
        <w:spacing w:before="0" w:after="110" w:line="300" w:lineRule="auto"/>
      </w:pPr>
      <w:r>
        <w:rPr>
          <w:rFonts w:ascii="Times New Roman" w:hAnsi="Times New Roman" w:eastAsia="Malgun Gothic"/>
          <w:b/>
          <w:i w:val="0"/>
          <w:sz w:val="22"/>
        </w:rPr>
        <w:t xml:space="preserve">Damião: </w:t>
      </w:r>
      <w:r>
        <w:rPr>
          <w:rFonts w:ascii="Times New Roman" w:hAnsi="Times New Roman" w:eastAsia="Malgun Gothic"/>
          <w:b w:val="0"/>
          <w:i w:val="0"/>
          <w:sz w:val="22"/>
        </w:rPr>
        <w:t>Ele mesmo quebrou, presidente. O protocolo dele era morrer sozinho. E olha aí. Quatro.</w:t>
      </w:r>
    </w:p>
    <w:p>
      <w:pPr>
        <w:keepNext/>
        <w:spacing w:before="320" w:after="140"/>
      </w:pPr>
      <w:r>
        <w:rPr>
          <w:rFonts w:ascii="Times New Roman" w:hAnsi="Times New Roman" w:eastAsia="Malgun Gothic"/>
          <w:b/>
          <w:i w:val="0"/>
          <w:color w:val="1F3864"/>
          <w:sz w:val="26"/>
        </w:rPr>
        <w:t>장면 8 — 봉투</w:t>
      </w:r>
    </w:p>
    <w:p>
      <w:pPr>
        <w:spacing w:before="0" w:after="110" w:line="300" w:lineRule="auto"/>
      </w:pPr>
      <w:r>
        <w:rPr>
          <w:rFonts w:ascii="Times New Roman" w:hAnsi="Times New Roman" w:eastAsia="Malgun Gothic"/>
          <w:b w:val="0"/>
          <w:i/>
          <w:color w:val="555555"/>
          <w:sz w:val="22"/>
        </w:rPr>
        <w:t>(O estacionamento do cemitério, ao lado da capela. Onze e cinquenta. O carro oficial com o motor ligado. Viviane de pé, a sacola de pano na mão. Rafa abre a garrafa térmica de Lindalva sobre o capô de um carro e serve três copos de vidro: Cecília, Damião, Quitério. Ele não se serve.)</w:t>
      </w:r>
    </w:p>
    <w:p>
      <w:pPr>
        <w:spacing w:before="0" w:after="110" w:line="300" w:lineRule="auto"/>
      </w:pPr>
      <w:r>
        <w:rPr>
          <w:rFonts w:ascii="Times New Roman" w:hAnsi="Times New Roman" w:eastAsia="Malgun Gothic"/>
          <w:b/>
          <w:i w:val="0"/>
          <w:sz w:val="22"/>
        </w:rPr>
        <w:t xml:space="preserve">Quitério: </w:t>
      </w:r>
      <w:r>
        <w:rPr>
          <w:rFonts w:ascii="Times New Roman" w:hAnsi="Times New Roman" w:eastAsia="Malgun Gothic"/>
          <w:b w:val="0"/>
          <w:i w:val="0"/>
          <w:sz w:val="22"/>
        </w:rPr>
        <w:t>O senhor não vai tomar?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Três copos. A dona Lindalva contou certo, mas não contou o senhor. O senhor toma o meu.</w:t>
      </w:r>
    </w:p>
    <w:p>
      <w:pPr>
        <w:spacing w:before="0" w:after="110" w:line="300" w:lineRule="auto"/>
      </w:pPr>
      <w:r>
        <w:rPr>
          <w:rFonts w:ascii="Times New Roman" w:hAnsi="Times New Roman" w:eastAsia="Malgun Gothic"/>
          <w:b/>
          <w:i w:val="0"/>
          <w:sz w:val="22"/>
        </w:rPr>
        <w:t xml:space="preserve">Quitério: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Café bom. Café de casa.</w:t>
      </w:r>
    </w:p>
    <w:p>
      <w:pPr>
        <w:spacing w:before="0" w:after="110" w:line="300" w:lineRule="auto"/>
      </w:pPr>
      <w:r>
        <w:rPr>
          <w:rFonts w:ascii="Times New Roman" w:hAnsi="Times New Roman" w:eastAsia="Malgun Gothic"/>
          <w:b/>
          <w:i w:val="0"/>
          <w:sz w:val="22"/>
        </w:rPr>
        <w:t xml:space="preserve">Cecília: </w:t>
      </w:r>
      <w:r>
        <w:rPr>
          <w:rFonts w:ascii="Times New Roman" w:hAnsi="Times New Roman" w:eastAsia="Malgun Gothic"/>
          <w:b w:val="0"/>
          <w:i/>
          <w:color w:val="555555"/>
          <w:sz w:val="22"/>
        </w:rPr>
        <w:t>(bebe; devolve o copo; abre a mochila; tira um envelope pardo, grosso, lacrado com fita crepe e, em cima, preso com um clipe, um bilhete escrito à mão)</w:t>
      </w:r>
      <w:r>
        <w:rPr>
          <w:rFonts w:ascii="Times New Roman" w:hAnsi="Times New Roman" w:eastAsia="Malgun Gothic"/>
          <w:b w:val="0"/>
          <w:i w:val="0"/>
          <w:sz w:val="22"/>
        </w:rPr>
        <w:t xml:space="preserve">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(não pega ainda)</w:t>
      </w:r>
      <w:r>
        <w:rPr>
          <w:rFonts w:ascii="Times New Roman" w:hAnsi="Times New Roman" w:eastAsia="Malgun Gothic"/>
          <w:b w:val="0"/>
          <w:i w:val="0"/>
          <w:sz w:val="22"/>
        </w:rPr>
        <w:t xml:space="preserve"> Ele disse em mãos.</w:t>
      </w:r>
    </w:p>
    <w:p>
      <w:pPr>
        <w:spacing w:before="0" w:after="110" w:line="300" w:lineRule="auto"/>
      </w:pPr>
      <w:r>
        <w:rPr>
          <w:rFonts w:ascii="Times New Roman" w:hAnsi="Times New Roman" w:eastAsia="Malgun Gothic"/>
          <w:b/>
          <w:i w:val="0"/>
          <w:sz w:val="22"/>
        </w:rPr>
        <w:t xml:space="preserve">Cecília: </w:t>
      </w:r>
      <w:r>
        <w:rPr>
          <w:rFonts w:ascii="Times New Roman" w:hAnsi="Times New Roman" w:eastAsia="Malgun Gothic"/>
          <w:b w:val="0"/>
          <w:i w:val="0"/>
          <w:sz w:val="22"/>
        </w:rPr>
        <w:t xml:space="preserve">Em mãos. No enterro. Se o senhor viesse. </w:t>
      </w:r>
      <w:r>
        <w:rPr>
          <w:rFonts w:ascii="Times New Roman" w:hAnsi="Times New Roman" w:eastAsia="Malgun Gothic"/>
          <w:b w:val="0"/>
          <w:i/>
          <w:color w:val="555555"/>
          <w:sz w:val="22"/>
        </w:rPr>
        <w:t>(estende)</w:t>
      </w:r>
      <w:r>
        <w:rPr>
          <w:rFonts w:ascii="Times New Roman" w:hAnsi="Times New Roman" w:eastAsia="Malgun Gothic"/>
          <w:b w:val="0"/>
          <w:i w:val="0"/>
          <w:sz w:val="22"/>
        </w:rPr>
        <w:t xml:space="preserve"> O senhor veio.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o envelope; lê o bilhete)</w:t>
      </w:r>
      <w:r>
        <w:rPr>
          <w:rFonts w:ascii="Times New Roman" w:hAnsi="Times New Roman" w:eastAsia="Malgun Gothic"/>
          <w:b w:val="0"/>
          <w:i w:val="0"/>
          <w:sz w:val="22"/>
        </w:rPr>
        <w:t xml:space="preserve"> "Presidente. Em mãos, no enterro, se ele vier. Se não vier, queima sem abrir." </w:t>
      </w:r>
      <w:r>
        <w:rPr>
          <w:rFonts w:ascii="Times New Roman" w:hAnsi="Times New Roman" w:eastAsia="Malgun Gothic"/>
          <w:b w:val="0"/>
          <w:i/>
          <w:color w:val="555555"/>
          <w:sz w:val="22"/>
        </w:rPr>
        <w:t>(vira o envelope; no verso, datilografado numa etiqueta: "A segunda pergunta — resposta.")</w:t>
      </w:r>
    </w:p>
    <w:p>
      <w:pPr>
        <w:spacing w:before="0" w:after="110" w:line="300" w:lineRule="auto"/>
      </w:pPr>
      <w:r>
        <w:rPr>
          <w:rFonts w:ascii="Times New Roman" w:hAnsi="Times New Roman" w:eastAsia="Malgun Gothic"/>
          <w:b/>
          <w:i w:val="0"/>
          <w:sz w:val="22"/>
        </w:rPr>
        <w:t xml:space="preserve">Cecília: </w:t>
      </w:r>
      <w:r>
        <w:rPr>
          <w:rFonts w:ascii="Times New Roman" w:hAnsi="Times New Roman" w:eastAsia="Malgun Gothic"/>
          <w:b w:val="0"/>
          <w:i w:val="0"/>
          <w:sz w:val="22"/>
        </w:rPr>
        <w:t>Eu não abri. Juro. Eu fiquei com ele na mochila dois dias. Dormi com a mochila do lado da cama.</w:t>
      </w:r>
    </w:p>
    <w:p>
      <w:pPr>
        <w:spacing w:before="0" w:after="110" w:line="300" w:lineRule="auto"/>
      </w:pPr>
      <w:r>
        <w:rPr>
          <w:rFonts w:ascii="Times New Roman" w:hAnsi="Times New Roman" w:eastAsia="Malgun Gothic"/>
          <w:b/>
          <w:i w:val="0"/>
          <w:sz w:val="22"/>
        </w:rPr>
        <w:t xml:space="preserve">Damião: </w:t>
      </w:r>
      <w:r>
        <w:rPr>
          <w:rFonts w:ascii="Times New Roman" w:hAnsi="Times New Roman" w:eastAsia="Malgun Gothic"/>
          <w:b w:val="0"/>
          <w:i/>
          <w:color w:val="555555"/>
          <w:sz w:val="22"/>
        </w:rPr>
        <w:t>(põe o copo vazio no capô)</w:t>
      </w:r>
      <w:r>
        <w:rPr>
          <w:rFonts w:ascii="Times New Roman" w:hAnsi="Times New Roman" w:eastAsia="Malgun Gothic"/>
          <w:b w:val="0"/>
          <w:i w:val="0"/>
          <w:sz w:val="22"/>
        </w:rPr>
        <w:t xml:space="preserve"> Ele passou o ano batendo à máquina. Uma máquina velha, de metal. A Olivetti do quartel, ele dizia. A vizinha do de baixo reclamava do barulho às três da manhã. Eu achei que era o testamento.</w:t>
      </w:r>
    </w:p>
    <w:p>
      <w:pPr>
        <w:spacing w:before="0" w:after="110" w:line="300" w:lineRule="auto"/>
      </w:pPr>
      <w:r>
        <w:rPr>
          <w:rFonts w:ascii="Times New Roman" w:hAnsi="Times New Roman" w:eastAsia="Malgun Gothic"/>
          <w:b/>
          <w:i w:val="0"/>
          <w:sz w:val="22"/>
        </w:rPr>
        <w:t xml:space="preserve">Cecília: </w:t>
      </w:r>
      <w:r>
        <w:rPr>
          <w:rFonts w:ascii="Times New Roman" w:hAnsi="Times New Roman" w:eastAsia="Malgun Gothic"/>
          <w:b w:val="0"/>
          <w:i w:val="0"/>
          <w:sz w:val="22"/>
        </w:rPr>
        <w:t>O testamento tem uma página. Ele bateu o ano inteiro pra outra coisa.</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color w:val="555555"/>
          <w:sz w:val="22"/>
        </w:rPr>
        <w:t>(aproxima-se, baixo)</w:t>
      </w:r>
      <w:r>
        <w:rPr>
          <w:rFonts w:ascii="Times New Roman" w:hAnsi="Times New Roman" w:eastAsia="Malgun Gothic"/>
          <w:b w:val="0"/>
          <w:i w:val="0"/>
          <w:sz w:val="22"/>
        </w:rPr>
        <w:t xml:space="preserve"> Presidente. Se é documento, é melhor não abrir no estacionamento.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(guarda o envelope dentro do paletó, do lado esquerdo, junto da lista dobrada)</w:t>
      </w:r>
      <w:r>
        <w:rPr>
          <w:rFonts w:ascii="Times New Roman" w:hAnsi="Times New Roman" w:eastAsia="Malgun Gothic"/>
          <w:b w:val="0"/>
          <w:i w:val="0"/>
          <w:sz w:val="22"/>
        </w:rPr>
        <w:t xml:space="preserve"> Não abro aqui. </w:t>
      </w:r>
      <w:r>
        <w:rPr>
          <w:rFonts w:ascii="Times New Roman" w:hAnsi="Times New Roman" w:eastAsia="Malgun Gothic"/>
          <w:b w:val="0"/>
          <w:i/>
          <w:color w:val="555555"/>
          <w:sz w:val="22"/>
        </w:rPr>
        <w:t>(para Cecília)</w:t>
      </w:r>
      <w:r>
        <w:rPr>
          <w:rFonts w:ascii="Times New Roman" w:hAnsi="Times New Roman" w:eastAsia="Malgun Gothic"/>
          <w:b w:val="0"/>
          <w:i w:val="0"/>
          <w:sz w:val="22"/>
        </w:rPr>
        <w:t xml:space="preserve"> Cecília. Você vai fazer arquivologia.</w:t>
      </w:r>
    </w:p>
    <w:p>
      <w:pPr>
        <w:spacing w:before="0" w:after="110" w:line="300" w:lineRule="auto"/>
      </w:pPr>
      <w:r>
        <w:rPr>
          <w:rFonts w:ascii="Times New Roman" w:hAnsi="Times New Roman" w:eastAsia="Malgun Gothic"/>
          <w:b/>
          <w:i w:val="0"/>
          <w:sz w:val="22"/>
        </w:rPr>
        <w:t xml:space="preserve">Cecília: </w:t>
      </w:r>
      <w:r>
        <w:rPr>
          <w:rFonts w:ascii="Times New Roman" w:hAnsi="Times New Roman" w:eastAsia="Malgun Gothic"/>
          <w:b w:val="0"/>
          <w:i w:val="0"/>
          <w:sz w:val="22"/>
        </w:rPr>
        <w:t>Vou.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você sabe. Documento que chega na mão de um presidente vira documento de Estado. Não vai pra minha gaveta.</w:t>
      </w:r>
    </w:p>
    <w:p>
      <w:pPr>
        <w:spacing w:before="0" w:after="110" w:line="300" w:lineRule="auto"/>
      </w:pPr>
      <w:r>
        <w:rPr>
          <w:rFonts w:ascii="Times New Roman" w:hAnsi="Times New Roman" w:eastAsia="Malgun Gothic"/>
          <w:b/>
          <w:i w:val="0"/>
          <w:sz w:val="22"/>
        </w:rPr>
        <w:t xml:space="preserve">Cecília: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Ele disse isso. Que o senhor ia dizer isso.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disse também que o senhor ia demorar uma noite pra entregar. "Uma noite, ele precisa de uma noite. Eu precisei de doze anos."</w:t>
      </w:r>
    </w:p>
    <w:p>
      <w:pPr>
        <w:keepNext/>
        <w:spacing w:before="320" w:after="140"/>
      </w:pPr>
      <w:r>
        <w:rPr>
          <w:rFonts w:ascii="Times New Roman" w:hAnsi="Times New Roman" w:eastAsia="Malgun Gothic"/>
          <w:b/>
          <w:i w:val="0"/>
          <w:color w:val="1F3864"/>
          <w:sz w:val="26"/>
        </w:rPr>
        <w:t>장면 9 — 두 번째 질문의 답</w:t>
      </w:r>
    </w:p>
    <w:p>
      <w:pPr>
        <w:spacing w:before="0" w:after="110" w:line="300" w:lineRule="auto"/>
      </w:pPr>
      <w:r>
        <w:rPr>
          <w:rFonts w:ascii="Times New Roman" w:hAnsi="Times New Roman" w:eastAsia="Malgun Gothic"/>
          <w:b w:val="0"/>
          <w:i/>
          <w:color w:val="555555"/>
          <w:sz w:val="22"/>
        </w:rPr>
        <w:t>(Palácio do Planalto, gabinete presidencial. Quinta-feira, doze, nove da noite. A sala com só a luz da mesa acesa. O envelope aberto sobre a mesa: doze folhas datilografadas em papel ofício, uma fotografia antiga presa com clipe. Rafa lê. Gurgel sentado em frente, sem paletó, as três canetas alinhadas na mesa. Bia de pé, junto à porta fechada.)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(lê em voz alta, devagar)</w:t>
      </w:r>
      <w:r>
        <w:rPr>
          <w:rFonts w:ascii="Times New Roman" w:hAnsi="Times New Roman" w:eastAsia="Malgun Gothic"/>
          <w:b w:val="0"/>
          <w:i w:val="0"/>
          <w:sz w:val="22"/>
        </w:rPr>
        <w:t xml:space="preserve"> "Em fevereiro de dois mil e trinta eu fiz a segunda pergunta. Não ao coordenador de Belém, que morreu em vinte e sete. Ao motorista dele, que hoje é zelador de uma igreja em Ananindeua. Perguntei quem dirigia o carro da equipe em outubro de dois mil e dezoito, além dele." </w:t>
      </w:r>
      <w:r>
        <w:rPr>
          <w:rFonts w:ascii="Times New Roman" w:hAnsi="Times New Roman" w:eastAsia="Malgun Gothic"/>
          <w:b w:val="0"/>
          <w:i/>
          <w:color w:val="555555"/>
          <w:sz w:val="22"/>
        </w:rPr>
        <w:t>(vira a folha)</w:t>
      </w:r>
      <w:r>
        <w:rPr>
          <w:rFonts w:ascii="Times New Roman" w:hAnsi="Times New Roman" w:eastAsia="Malgun Gothic"/>
          <w:b w:val="0"/>
          <w:i w:val="0"/>
          <w:sz w:val="22"/>
        </w:rPr>
        <w:t xml:space="preserve"> "Fui de avião de carreira, com o concentrador portátil, e paguei a passagem com o cartão de crédito. Está na fatura. Quero que fique registrado que fui." </w:t>
      </w:r>
      <w:r>
        <w:rPr>
          <w:rFonts w:ascii="Times New Roman" w:hAnsi="Times New Roman" w:eastAsia="Malgun Gothic"/>
          <w:b w:val="0"/>
          <w:i/>
          <w:color w:val="555555"/>
          <w:sz w:val="22"/>
        </w:rPr>
        <w:t>(continua)</w:t>
      </w:r>
      <w:r>
        <w:rPr>
          <w:rFonts w:ascii="Times New Roman" w:hAnsi="Times New Roman" w:eastAsia="Malgun Gothic"/>
          <w:b w:val="0"/>
          <w:i w:val="0"/>
          <w:sz w:val="22"/>
        </w:rPr>
        <w:t xml:space="preserve"> "O nome que ele me deu é Nicácio Salviano. Ex-segurança da Guarita. Branco, olho claro, sotaque do Sul. No serviço chamavam de Galego. Em dois mil e dezoito ele dirigia e não descia do carro. Por isso nunca foi denunciado com os outros: ninguém viu o rosto dele na margem."</w:t>
      </w:r>
    </w:p>
    <w:p>
      <w:pPr>
        <w:spacing w:before="0" w:after="110" w:line="300" w:lineRule="auto"/>
      </w:pPr>
      <w:r>
        <w:rPr>
          <w:rFonts w:ascii="Times New Roman" w:hAnsi="Times New Roman" w:eastAsia="Malgun Gothic"/>
          <w:b w:val="0"/>
          <w:i/>
          <w:color w:val="555555"/>
          <w:sz w:val="22"/>
        </w:rPr>
        <w:t>(Silêncio. Gurgel pega a caneta preta e não escreve.)</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O Galego.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(vira a folha)</w:t>
      </w:r>
      <w:r>
        <w:rPr>
          <w:rFonts w:ascii="Times New Roman" w:hAnsi="Times New Roman" w:eastAsia="Malgun Gothic"/>
          <w:b w:val="0"/>
          <w:i w:val="0"/>
          <w:sz w:val="22"/>
        </w:rPr>
        <w:t xml:space="preserve"> "Em dois mil e vinte e quatro, depois que a Guarita fechou, ele passou a carregar dinheiro em espécie para a consultoria de segurança de Belém, a da cunhada do dono. Malas. Carro próprio, Belém–São Paulo. O motorista de Ananindeua viu as malas na garagem da consultoria. Não perguntou o que era. Aprendeu comigo." </w:t>
      </w:r>
      <w:r>
        <w:rPr>
          <w:rFonts w:ascii="Times New Roman" w:hAnsi="Times New Roman" w:eastAsia="Malgun Gothic"/>
          <w:b w:val="0"/>
          <w:i/>
          <w:color w:val="555555"/>
          <w:sz w:val="22"/>
        </w:rPr>
        <w:t>(vira a última folha; tira o clipe; mostra a fotografia: um grupo de homens de camisa polo diante de um carro, numa beira de rio; um deles, de óculos escuros, ao volante)</w:t>
      </w:r>
      <w:r>
        <w:rPr>
          <w:rFonts w:ascii="Times New Roman" w:hAnsi="Times New Roman" w:eastAsia="Malgun Gothic"/>
          <w:b w:val="0"/>
          <w:i w:val="0"/>
          <w:sz w:val="22"/>
        </w:rPr>
        <w:t xml:space="preserve"> "A fotografia é da confraternização da equipe, em agosto de dois mil e dezoito. O motorista de Ananindeua me deu. O homem ao volante é ele.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sei onde ele está hoje. Não procurei. Não é mais o meu ofício, e nunca devia ter sido. Entregue a quem tiver ofício. Aurélio Brandão, general da reserva, que datilografou isto sem ninguém ditar."</w:t>
      </w:r>
    </w:p>
    <w:p>
      <w:pPr>
        <w:spacing w:before="0" w:after="110" w:line="300" w:lineRule="auto"/>
      </w:pPr>
      <w:r>
        <w:rPr>
          <w:rFonts w:ascii="Times New Roman" w:hAnsi="Times New Roman" w:eastAsia="Malgun Gothic"/>
          <w:b w:val="0"/>
          <w:i/>
          <w:color w:val="555555"/>
          <w:sz w:val="22"/>
        </w:rPr>
        <w:t>(Rafa põe as folhas na mesa, alinhadas. Ninguém fala por um tempo.)</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Ele fez sozinho o que a agência inteira não fez em doze anos.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Ele fez o que ele não fez em doze anos. É diferente.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Presidente, isso é... </w:t>
      </w:r>
      <w:r>
        <w:rPr>
          <w:rFonts w:ascii="Times New Roman" w:hAnsi="Times New Roman" w:eastAsia="Malgun Gothic"/>
          <w:b w:val="0"/>
          <w:i/>
          <w:color w:val="555555"/>
          <w:sz w:val="22"/>
        </w:rPr>
        <w:t>(procura a palavra)</w:t>
      </w:r>
      <w:r>
        <w:rPr>
          <w:rFonts w:ascii="Times New Roman" w:hAnsi="Times New Roman" w:eastAsia="Malgun Gothic"/>
          <w:b w:val="0"/>
          <w:i w:val="0"/>
          <w:sz w:val="22"/>
        </w:rPr>
        <w:t xml:space="preserve"> isso é o elo que faltava. Do aplicativo pro carro. Do carro pra mala. Da mala pro homem de Lisboa.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Isso é um nome numa folha datilografada por um homem morto, Bia. A Federal vai dizer se é elo. Não a gente.</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color w:val="555555"/>
          <w:sz w:val="22"/>
        </w:rPr>
        <w:t>(põe a caneta preta de volta no bolso)</w:t>
      </w:r>
      <w:r>
        <w:rPr>
          <w:rFonts w:ascii="Times New Roman" w:hAnsi="Times New Roman" w:eastAsia="Malgun Gothic"/>
          <w:b w:val="0"/>
          <w:i w:val="0"/>
          <w:sz w:val="22"/>
        </w:rPr>
        <w:t xml:space="preserve"> Presidente, a ANSI não toca nisso. Eu nem devia estar nesta sala lendo.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O senhor está aqui porque ele confiava no seu número na geladeira.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Amanhã às sete. Procuradoria-Geral. Eu levo em mãos, com protocolo. Cópia pra delegada Yumi, pela Procuradoria, não por mim.</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Às sete o senhor tem a reunião da transição.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Às sete e meia eu tenho a reunião da transição. Às sete eu tenho isso.</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color w:val="555555"/>
          <w:sz w:val="22"/>
        </w:rPr>
        <w:t>(levanta; vai até a janela; a Esplanada às escuras, só os postes amarelos na fumaça)</w:t>
      </w:r>
      <w:r>
        <w:rPr>
          <w:rFonts w:ascii="Times New Roman" w:hAnsi="Times New Roman" w:eastAsia="Malgun Gothic"/>
          <w:b w:val="0"/>
          <w:i w:val="0"/>
          <w:sz w:val="22"/>
        </w:rPr>
        <w:t xml:space="preserve"> Presidente. Uma coisa. Se esse Galego carregou mala em dois mil e vinte e quatro e mensagem de aplicativo em dois mil e vinte e seis, ele é um homem de carregar. Carrega o que pagarem.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quem pagava continua do outro lado do mar, fazendo conta.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Dantas disse a mesma coisa em dezembro.</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 xml:space="preserve">O Dantas foi polícia trinta anos. Eu fui espião vinte. Quando polícia e espião dizem a mesma coisa, o senhor devia escutar antes de assinar.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Faltam cento e catorze dias a partir de amanhã.</w:t>
      </w:r>
    </w:p>
    <w:p>
      <w:pPr>
        <w:spacing w:before="0" w:after="110" w:line="300" w:lineRule="auto"/>
      </w:pPr>
      <w:r>
        <w:rPr>
          <w:rFonts w:ascii="Times New Roman" w:hAnsi="Times New Roman" w:eastAsia="Malgun Gothic"/>
          <w:b w:val="0"/>
          <w:i/>
          <w:color w:val="555555"/>
          <w:sz w:val="22"/>
        </w:rPr>
        <w:t>(Rafa dobra as doze folhas, põe de volta no envelope, fecha com a fita crepe velha. Tira do bolso da camisa a lista dobrada; olha; não escreve nada nela; guarda de novo.)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O senhor vai pôr o nome dele na lista?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Não.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lista é de quem morreu porque alguém não fez a pergunta. Ele é de quem não fez. </w:t>
      </w:r>
      <w:r>
        <w:rPr>
          <w:rFonts w:ascii="Times New Roman" w:hAnsi="Times New Roman" w:eastAsia="Malgun Gothic"/>
          <w:b w:val="0"/>
          <w:i/>
          <w:color w:val="555555"/>
          <w:sz w:val="22"/>
        </w:rPr>
        <w:t>(põe o envelope em cima da xícara lascada)</w:t>
      </w:r>
      <w:r>
        <w:rPr>
          <w:rFonts w:ascii="Times New Roman" w:hAnsi="Times New Roman" w:eastAsia="Malgun Gothic"/>
          <w:b w:val="0"/>
          <w:i w:val="0"/>
          <w:sz w:val="22"/>
        </w:rPr>
        <w:t xml:space="preserve"> Mas eu vou pôr o envelope em cima da xícara essa noite. Pra ele passar a noite com o Severino. Os dois têm o que conversar.</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마누에우 반데이라 「카페의 한순간(Momento num café)」(『Estrela da manhã』, 1936): «Quando o enterro passou / Os homens que se achavam no café / Tiraram o chapéu maquinalmente» … «Um no entanto se descobriu num gesto largo e demorado / Olhando o esquife longamente.»</w:t>
      </w:r>
      <w:r>
        <w:rPr>
          <w:rFonts w:ascii="Times New Roman" w:hAnsi="Times New Roman" w:eastAsia="Malgun Gothic"/>
          <w:b w:val="0"/>
          <w:i w:val="0"/>
          <w:sz w:val="22"/>
        </w:rPr>
        <w:t xml:space="preserve"> — 한국어 해설: ‘장례 행렬이 지나갈 때 / 카페에 있던 남자들은 / 기계적으로 모자를 벗었다’ … ‘그러나 한 사람은 크고 느린 몸짓으로 모자를 벗고 / 오래도록 관을 바라보았다.’ 삶에 몰두한 사람들의 무심한 인사와, 삶이 무엇인지 아는 한 사람의 긴 인사를 대비한 짧은 시(반데이라의 「Andorinha」는 9부 5화에서 브랑당이 처음 소리 내어 외웠다). 장면 7에서 손녀 세실리아가 할아버지의 시집에서 그가 표시해 둔 쪽을 무덤가에서 읽는다. 여백의 연필 메모는 “Para o meu. Sem nenhum.”(내 장례에. 아무도 없이.) — 빵집 주인 키테리우와 경비원 다미앙은 모자를 손에 들고, 모자가 없는 하파는 오래 무덤을 바라본다.</w:t>
      </w:r>
    </w:p>
    <w:p>
      <w:pPr>
        <w:spacing w:before="0" w:after="120"/>
      </w:pPr>
      <w:r>
        <w:rPr>
          <w:rFonts w:ascii="Times New Roman" w:hAnsi="Times New Roman" w:eastAsia="Malgun Gothic"/>
          <w:b/>
          <w:i w:val="0"/>
          <w:sz w:val="22"/>
        </w:rPr>
        <w:t>브라질 속담: «Longe dos olhos, longe do coração.»</w:t>
      </w:r>
      <w:r>
        <w:rPr>
          <w:rFonts w:ascii="Times New Roman" w:hAnsi="Times New Roman" w:eastAsia="Malgun Gothic"/>
          <w:b w:val="0"/>
          <w:i w:val="0"/>
          <w:sz w:val="22"/>
        </w:rPr>
        <w:t xml:space="preserve"> — 한국어 해설: ‘눈에서 멀어지면 마음에서도 멀어진다’, 곧 자주 보지 않으면 정도 식는다는 속담. 장면 4에서 경비원 다미앙이 2024년 사임 뒤 발길을 끊은 장군의 옛 동료들을 두고 “여기는 브라질리아다, 사무실에서 사라지면 세상에서 사라진다”며 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«Firmeza»</w:t>
      </w:r>
      <w:r>
        <w:rPr>
          <w:rFonts w:ascii="Times New Roman" w:hAnsi="Times New Roman" w:eastAsia="Malgun Gothic"/>
          <w:b w:val="0"/>
          <w:i w:val="0"/>
          <w:sz w:val="22"/>
        </w:rPr>
        <w:t xml:space="preserve"> — 한국어 해설: ‘단단함’, 곧 젊은층 구어로 ‘알았어, 좋아, 오케이’. 쓰임: 경비실을 지켜 달라는 다미앙의 부탁에 배달원 조나탄이. 장면 1.</w:t>
      </w:r>
    </w:p>
    <w:p>
      <w:pPr>
        <w:spacing w:before="0" w:after="120"/>
      </w:pPr>
      <w:r>
        <w:rPr>
          <w:rFonts w:ascii="Times New Roman" w:hAnsi="Times New Roman" w:eastAsia="Malgun Gothic"/>
          <w:b/>
          <w:i w:val="0"/>
          <w:sz w:val="22"/>
        </w:rPr>
        <w:t>«Por minha conta»</w:t>
      </w:r>
      <w:r>
        <w:rPr>
          <w:rFonts w:ascii="Times New Roman" w:hAnsi="Times New Roman" w:eastAsia="Malgun Gothic"/>
          <w:b w:val="0"/>
          <w:i w:val="0"/>
          <w:sz w:val="22"/>
        </w:rPr>
        <w:t xml:space="preserve"> — 한국어 해설: ‘내 계산으로’, 곧 ‘내가 낼게, 내가 살게’. 식당·빵집에서 남의 몫을 대신 내겠다고 할 때. 쓰임: 장례 전날 아침 빵집에서 경비원 다미앙이 세실리아 몫을 두고. 장면 4.</w:t>
      </w:r>
    </w:p>
    <w:p>
      <w:pPr>
        <w:spacing w:before="0" w:after="120"/>
      </w:pPr>
      <w:r>
        <w:rPr>
          <w:rFonts w:ascii="Times New Roman" w:hAnsi="Times New Roman" w:eastAsia="Malgun Gothic"/>
          <w:b/>
          <w:i w:val="0"/>
          <w:sz w:val="22"/>
        </w:rPr>
        <w:t>«uma beliscada»</w:t>
      </w:r>
      <w:r>
        <w:rPr>
          <w:rFonts w:ascii="Times New Roman" w:hAnsi="Times New Roman" w:eastAsia="Malgun Gothic"/>
          <w:b w:val="0"/>
          <w:i w:val="0"/>
          <w:sz w:val="22"/>
        </w:rPr>
        <w:t xml:space="preserve"> — 한국어 해설: (dar uma beliscada) ‘한 번 꼬집기’, 곧 음식을 조금 집어 먹다, 깨작거리다. 쓰임: 배고프지 않다는 세실리아에게 다미앙이 “조금이라도 집어 먹어라”며. 장면 4.</w:t>
      </w:r>
    </w:p>
    <w:p>
      <w:pPr>
        <w:spacing w:before="0" w:after="120"/>
      </w:pPr>
      <w:r>
        <w:rPr>
          <w:rFonts w:ascii="Times New Roman" w:hAnsi="Times New Roman" w:eastAsia="Malgun Gothic"/>
          <w:b/>
          <w:i w:val="0"/>
          <w:sz w:val="22"/>
        </w:rPr>
        <w:t>«copo americano»</w:t>
      </w:r>
      <w:r>
        <w:rPr>
          <w:rFonts w:ascii="Times New Roman" w:hAnsi="Times New Roman" w:eastAsia="Malgun Gothic"/>
          <w:b w:val="0"/>
          <w:i w:val="0"/>
          <w:sz w:val="22"/>
        </w:rPr>
        <w:t xml:space="preserve"> — 한국어 해설: ‘아메리카 잔’, 곧 브라질 빵집·술집 어디에나 있는 골이 진 작은 유리잔(약 190ml). 커피·우유·맥주를 모두 여기에 낸다. 쓰임: 빵집 주인 키테리우가 “찻잔은 일요일용”이라며 커피를 이 잔에 낸다. 장면 4.</w:t>
      </w:r>
    </w:p>
    <w:p>
      <w:pPr>
        <w:spacing w:before="0" w:after="120"/>
      </w:pPr>
      <w:r>
        <w:rPr>
          <w:rFonts w:ascii="Times New Roman" w:hAnsi="Times New Roman" w:eastAsia="Malgun Gothic"/>
          <w:b/>
          <w:i w:val="0"/>
          <w:sz w:val="22"/>
        </w:rPr>
        <w:t>«Meus pêsames»</w:t>
      </w:r>
      <w:r>
        <w:rPr>
          <w:rFonts w:ascii="Times New Roman" w:hAnsi="Times New Roman" w:eastAsia="Malgun Gothic"/>
          <w:b w:val="0"/>
          <w:i w:val="0"/>
          <w:sz w:val="22"/>
        </w:rPr>
        <w:t xml:space="preserve"> — 한국어 해설: ‘제 애도를’, 곧 ‘삼가 조의를 표합니다’. 고인의 가족에게 직접 건네는 정중한 조문 인사(meus sentimentos보다 조금 격식). 쓰임: 처음 본 장군의 손녀에게 빵집 주인 키테리우가. 장면 4.</w:t>
      </w:r>
    </w:p>
    <w:p>
      <w:pPr>
        <w:spacing w:before="0" w:after="120"/>
      </w:pPr>
      <w:r>
        <w:rPr>
          <w:rFonts w:ascii="Times New Roman" w:hAnsi="Times New Roman" w:eastAsia="Malgun Gothic"/>
          <w:b/>
          <w:i w:val="0"/>
          <w:sz w:val="22"/>
        </w:rPr>
        <w:t>«Agora é com Deus»</w:t>
      </w:r>
      <w:r>
        <w:rPr>
          <w:rFonts w:ascii="Times New Roman" w:hAnsi="Times New Roman" w:eastAsia="Malgun Gothic"/>
          <w:b w:val="0"/>
          <w:i w:val="0"/>
          <w:sz w:val="22"/>
        </w:rPr>
        <w:t xml:space="preserve"> — 한국어 해설: ‘이제는 하나님 몫’, 곧 사람이 할 일은 끝났고 나머지는 하늘에 맡긴다는 말. 장례·병원·시험 뒤에 흔히 쓴다. 쓰임: 관을 내린 뒤 줄을 걷으며 묘지 인부 가스파르가 “이제는 하나님과 우리 몫”이라며. 장면 7.</w:t>
      </w:r>
    </w:p>
    <w:p>
      <w:pPr>
        <w:spacing w:before="240" w:after="110"/>
      </w:pPr>
      <w:r>
        <w:rPr>
          <w:rFonts w:ascii="Times New Roman" w:hAnsi="Times New Roman" w:eastAsia="Malgun Gothic"/>
          <w:b w:val="0"/>
          <w:i/>
          <w:color w:val="555555"/>
          <w:sz w:val="22"/>
        </w:rPr>
        <w:t>[7화 끝 — 다음 화 예고: 「임기 종료를 준비하며」, 임기 종료 114일 전 아침 하파는 브랑당의 봉투를 직접 검찰총장실에 넘기고, ‘갈레구’라는 이름 앞에서 경호 강화와 비상권한을 권하는 사람들에게 끝내 고개를 젓는다.]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10부 7화 — 「그림자의 윤곽」 (O Contorno da Sombra)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