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8화 — 「살레미의 최후」 (La caduta di Salemi)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세라(34세, «Alleanza del Mezzogiorno» 하원의원, 살레미 그룹 법무 총괄) / 줄리아 세라(파올로의 아내, farmacia Centrale 약사) / 소피아 세라(10세, 딸, 초등학교 5학년) / 마테오 세라(7세, 아들) / 아르투로 살레미(74세, '카발리에레', 살레미 그룹 회장) / 틴다로 망가나로(살레미의 운전기사 겸 비서, 신규) / 오타비오 브란카티(72세, 전 경제부 차관, 로지의 '재무관') / 피에트로(바 «Marino» 주인) / 로제타(파올로 사무실 비서) / 욜란다 사키(국가재정투명성청 청장, TV 화면) / 엔리코 바스타(재무경찰 대위) / 연금 생활자(바 손님, 단역) / 조종사(단역, 신규) / 공항 직원 로리아나(일반항공 터미널 접수, 신규) / 알레시오 리날디(35세 직전, 총리, TV 화면·목소리만)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7화 쿠데타 기도(2019년 12월 8일)로부터 6주 뒤, 2020년 1월 20일(월) 밤부터 24일(금) 저녁까지, 토레네라와 그 내륙의 작은 공항 '마르지 공항'(가상, 토레네라에서 30km, 전용기·일반항공 전용 터미널). 파올로 시점 — 그가 모든 장면에 있다. 투명성청은 1년 가까이 살레미 그룹의 돈을 따라 밀라노 «Fiduciaria Castello» → 몰타 «Meridiana Holding»을 지나 왔고, 1월 21일 룩셈부르크의 마지막 상자를 공개한다. 토레네라 DDA는 이미 몇 주 전 살레미에 대한 구속영장을 청구해 두었고, 재무경찰은 그의 전용기 비행 계획을 지켜보고 있다. 줄리아는 여전히 남편의 일을 모른다. 폭력은 없다. 공적 장면은 표준어, 바 «Marino»의 피에트로는 시칠리아 말투.</w:t>
      </w:r>
    </w:p>
    <w:p>
      <w:pPr>
        <w:keepNext/>
        <w:spacing w:before="320" w:after="140"/>
      </w:pPr>
      <w:r>
        <w:rPr>
          <w:rFonts w:ascii="Times New Roman" w:hAnsi="Times New Roman" w:eastAsia="Malgun Gothic"/>
          <w:b/>
          <w:i w:val="0"/>
          <w:color w:val="1F3864"/>
          <w:sz w:val="26"/>
        </w:rPr>
        <w:t>장면 1 — 살레미의 빌라, 만드라치 언덕, 1월 20일(월) 밤 9시 30분</w:t>
      </w:r>
    </w:p>
    <w:p>
      <w:pPr>
        <w:spacing w:before="0" w:after="110" w:line="300" w:lineRule="auto"/>
      </w:pPr>
      <w:r>
        <w:rPr>
          <w:rFonts w:ascii="Times New Roman" w:hAnsi="Times New Roman" w:eastAsia="Malgun Gothic"/>
          <w:b w:val="0"/>
          <w:i/>
          <w:color w:val="555555"/>
          <w:sz w:val="22"/>
        </w:rPr>
        <w:t>(Uno studio con le pareti di libri mai aperti e un camino acceso. Scatoloni chiusi con il nastro marrone. Arturo Salemi, settantaquattro anni, cardigan grigio, siede vicino al fuoco. Tindaro Manganaro, cinquant'anni, getta nel camino fogli presi da una cartella, uno alla volta. Paolo entra con il cappotto addosso.)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Avvocato. Si accomodi. Tindaro, lascia stare un minuto. Il fuoco non scappa.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Buonasera, Cavaliere. Mi ha fatto chiamare alle otto. Ero a cena con i bambini.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Mi scusi con sua moglie. Giulia, giusto? La farmacia Centrale.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Giulia.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Brava ragazza. Me lo ricordo sempre. </w:t>
      </w:r>
      <w:r>
        <w:rPr>
          <w:rFonts w:ascii="Times New Roman" w:hAnsi="Times New Roman" w:eastAsia="Malgun Gothic"/>
          <w:b w:val="0"/>
          <w:i/>
          <w:color w:val="555555"/>
          <w:sz w:val="22"/>
        </w:rPr>
        <w:t>(indica gli scatoloni)</w:t>
      </w:r>
      <w:r>
        <w:rPr>
          <w:rFonts w:ascii="Times New Roman" w:hAnsi="Times New Roman" w:eastAsia="Malgun Gothic"/>
          <w:b w:val="0"/>
          <w:i w:val="0"/>
          <w:sz w:val="22"/>
        </w:rPr>
        <w:t xml:space="preserve"> Domani quella signora di Roma, la Sacchi, fa una conferenza stampa. Alle undici. Ha trovato l'ultima scatola.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Quale scatola?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Quella in Lussemburgo, avvocato. Non faccia il giovane. Le scatole in Lussemburgo si trovano sempre per ultime, perché sono le più piccole. Una stanza, una targhetta, un signore che firma.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Come lo sa?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Lo so. Ho ancora qualche amico che legge prima degli altri.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so anche che dopo la conferenza stampa, a Torrenera, un giudice firmerà una carta che aspetta da Natale. La carta è pronta. Mancava solo la scatola.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Cavaliere, se c'è un'ordinanza, la cosa migliore è...</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La cosa migliore è che domani pomeriggio io parto. Alle cinque e mezza, da Margi. Un aereo piccolo, otto posti. Andiamo in Lussemburgo, poi si vede. Tindaro viene con me. Un signore di Roma viene con me.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E uno dei posti è suo.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Mio.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Là mi servirà un avvocato che parla la mia lingua. Non l'italiano: la mia. E lei, avvocato, qui domani non starà comodo. Il suo nome non è in quella scatola. Ma è in tante altre carte.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sono un deputato, Cavaliere. Ho famiglia.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Anch'io ho famiglia. Mio figlio Nino resta qui, a guardare le cose piccole. La famiglia la si fa venire dopo. Tre mesi, sei mesi. I bambini imparano il francese in un anno.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Sua figlia è brava a scuola, mi dicono.</w:t>
      </w:r>
    </w:p>
    <w:p>
      <w:pPr>
        <w:spacing w:before="0" w:after="110" w:line="300" w:lineRule="auto"/>
      </w:pPr>
      <w:r>
        <w:rPr>
          <w:rFonts w:ascii="Times New Roman" w:hAnsi="Times New Roman" w:eastAsia="Malgun Gothic"/>
          <w:b w:val="0"/>
          <w:i/>
          <w:color w:val="555555"/>
          <w:sz w:val="22"/>
        </w:rPr>
        <w:t>(Paolo non risponde. Tindaro butta un altro foglio nel fuoco.)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Non mi risponda adesso. Alle quattro Tindaro passa a prenderla in studio. Se c'è, c'è. Se non c'è, il posto resta vuoto. Un posto vuoto su un aereo non l'ha mai fatto cadere.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il signore di Roma?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Lo conosce. Le ha regalato una moneta, una volta. </w:t>
      </w:r>
      <w:r>
        <w:rPr>
          <w:rFonts w:ascii="Times New Roman" w:hAnsi="Times New Roman" w:eastAsia="Malgun Gothic"/>
          <w:b w:val="0"/>
          <w:i/>
          <w:color w:val="555555"/>
          <w:sz w:val="22"/>
        </w:rPr>
        <w:t>(si alza, gli tende la mano)</w:t>
      </w:r>
      <w:r>
        <w:rPr>
          <w:rFonts w:ascii="Times New Roman" w:hAnsi="Times New Roman" w:eastAsia="Malgun Gothic"/>
          <w:b w:val="0"/>
          <w:i w:val="0"/>
          <w:sz w:val="22"/>
        </w:rPr>
        <w:t xml:space="preserve"> Si porti un cambio e il passaporto, avvocato. Il resto lo compriamo là.</w:t>
      </w:r>
    </w:p>
    <w:p>
      <w:pPr>
        <w:keepNext/>
        <w:spacing w:before="320" w:after="140"/>
      </w:pPr>
      <w:r>
        <w:rPr>
          <w:rFonts w:ascii="Times New Roman" w:hAnsi="Times New Roman" w:eastAsia="Malgun Gothic"/>
          <w:b/>
          <w:i w:val="0"/>
          <w:color w:val="1F3864"/>
          <w:sz w:val="26"/>
        </w:rPr>
        <w:t>장면 2 — 파올로의 집, via Sciascia, 1월 21일(화) 아침 7시 10분</w:t>
      </w:r>
    </w:p>
    <w:p>
      <w:pPr>
        <w:spacing w:before="0" w:after="110" w:line="300" w:lineRule="auto"/>
      </w:pPr>
      <w:r>
        <w:rPr>
          <w:rFonts w:ascii="Times New Roman" w:hAnsi="Times New Roman" w:eastAsia="Malgun Gothic"/>
          <w:b w:val="0"/>
          <w:i/>
          <w:color w:val="555555"/>
          <w:sz w:val="22"/>
        </w:rPr>
        <w:t>(La cucina di casa Serra. Il latte sul fuoco, i cereali, lo zaino di Matteo aperto sul tavolo. Giulia in camice bianco sopra il maglione, con i capelli ancora umidi. Sofia, dieci anni, legge un quaderno. Matteo, sette anni, si guarda un dente in uno specchietto. Vicino alla porta, un trolley piccolo, chiuso.)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Matteo, lo specchio si guarda dopo. Adesso si mangia.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Si muove, mamma. Quello davanti. Guarda.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Lo vedo. Se lo tocchi ogni cinque minuti, cade in classe e lo perdi.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il topolino come fa a trovarlo?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topolino trova tutto. Anche in classe. Ha un naso così.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(versa il latte)</w:t>
      </w:r>
      <w:r>
        <w:rPr>
          <w:rFonts w:ascii="Times New Roman" w:hAnsi="Times New Roman" w:eastAsia="Malgun Gothic"/>
          <w:b w:val="0"/>
          <w:i w:val="0"/>
          <w:sz w:val="22"/>
        </w:rPr>
        <w:t xml:space="preserve"> Sofia, il diario l'hai fatto firmare?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No. Papà me lo deve firmare. C'è l'avviso del saggio.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Quale saggio?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Venerdì, alle sei. Il saggio di flauto. Nell'aula magna. Io faccio l'assolo.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L'assolo?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Sedici battute. Da sola. Poi entrano gli altri. La maestra dice che se sbaglio, devo continuare come se niente fosse.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Venerdì ci sei, Paolo? Non è aria di dire «vediamo», eh. Te lo chiedo da una settimana.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il trolley vicino alla porta)</w:t>
      </w:r>
      <w:r>
        <w:rPr>
          <w:rFonts w:ascii="Times New Roman" w:hAnsi="Times New Roman" w:eastAsia="Malgun Gothic"/>
          <w:b w:val="0"/>
          <w:i w:val="0"/>
          <w:sz w:val="22"/>
        </w:rPr>
        <w:t xml:space="preserve"> Venerdì.</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(gli porge il diario e la penna)</w:t>
      </w:r>
      <w:r>
        <w:rPr>
          <w:rFonts w:ascii="Times New Roman" w:hAnsi="Times New Roman" w:eastAsia="Malgun Gothic"/>
          <w:b w:val="0"/>
          <w:i w:val="0"/>
          <w:sz w:val="22"/>
        </w:rPr>
        <w:t xml:space="preserve"> Qui. Dove c'è scritto «firma del genitore».</w:t>
      </w:r>
    </w:p>
    <w:p>
      <w:pPr>
        <w:spacing w:before="0" w:after="110" w:line="300" w:lineRule="auto"/>
      </w:pPr>
      <w:r>
        <w:rPr>
          <w:rFonts w:ascii="Times New Roman" w:hAnsi="Times New Roman" w:eastAsia="Malgun Gothic"/>
          <w:b w:val="0"/>
          <w:i/>
          <w:color w:val="555555"/>
          <w:sz w:val="22"/>
        </w:rPr>
        <w:t>(Paolo prende la penna. Firma. La mano si ferma un momento dopo la «S», che viene storta.)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oggi vai 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 Oggi vado a Roma.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Torni giovedì sera, come sempre?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Giovedì sera.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venerdì mattina. In un batter d'occhio, comunque.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Gli aerei ritardano sempre, quando uno ha fretta. </w:t>
      </w:r>
      <w:r>
        <w:rPr>
          <w:rFonts w:ascii="Times New Roman" w:hAnsi="Times New Roman" w:eastAsia="Malgun Gothic"/>
          <w:b w:val="0"/>
          <w:i/>
          <w:color w:val="555555"/>
          <w:sz w:val="22"/>
        </w:rPr>
        <w:t>(gli sistema il colletto)</w:t>
      </w:r>
      <w:r>
        <w:rPr>
          <w:rFonts w:ascii="Times New Roman" w:hAnsi="Times New Roman" w:eastAsia="Malgun Gothic"/>
          <w:b w:val="0"/>
          <w:i w:val="0"/>
          <w:sz w:val="22"/>
        </w:rPr>
        <w:t xml:space="preserve"> Hai una faccia. Hai dormito?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Poco. Ho letto delle carte.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Tu leggi sempre carte. Un giorno mi dici che carte sono.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giorno.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(urla)</w:t>
      </w:r>
      <w:r>
        <w:rPr>
          <w:rFonts w:ascii="Times New Roman" w:hAnsi="Times New Roman" w:eastAsia="Malgun Gothic"/>
          <w:b w:val="0"/>
          <w:i w:val="0"/>
          <w:sz w:val="22"/>
        </w:rPr>
        <w:t xml:space="preserve"> È caduto! Il dente! È caduto nel latte!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Madonna. Non lo bere! Sofia, prendi un cucchiaio.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(ripesca il dente con il cucchiaio, lo asciuga con un tovagliolo, lo mette in una bustina di plastica)</w:t>
      </w:r>
      <w:r>
        <w:rPr>
          <w:rFonts w:ascii="Times New Roman" w:hAnsi="Times New Roman" w:eastAsia="Malgun Gothic"/>
          <w:b w:val="0"/>
          <w:i w:val="0"/>
          <w:sz w:val="22"/>
        </w:rPr>
        <w:t xml:space="preserve"> Ecco. Salvo. Stasera sotto il cuscino.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Però tu lo aspetti con me, quando torni?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Quando torno.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Andiamo, che è tardi. Sofia, il flauto. Matteo, il dente in tasca, non in bocca.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Ci vediamo giovedì. Mettici una pietra sopra, qualunque cosa sia, eh. Per una settimana.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provo.</w:t>
      </w:r>
    </w:p>
    <w:p>
      <w:pPr>
        <w:spacing w:before="0" w:after="110" w:line="300" w:lineRule="auto"/>
      </w:pPr>
      <w:r>
        <w:rPr>
          <w:rFonts w:ascii="Times New Roman" w:hAnsi="Times New Roman" w:eastAsia="Malgun Gothic"/>
          <w:b w:val="0"/>
          <w:i/>
          <w:color w:val="555555"/>
          <w:sz w:val="22"/>
        </w:rPr>
        <w:t>(Giulia esce con i bambini. Sulla porta Sofia si volta.)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Venerdì alle sei. Sedici battute.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Sedici battute.</w:t>
      </w:r>
    </w:p>
    <w:p>
      <w:pPr>
        <w:keepNext/>
        <w:spacing w:before="320" w:after="140"/>
      </w:pPr>
      <w:r>
        <w:rPr>
          <w:rFonts w:ascii="Times New Roman" w:hAnsi="Times New Roman" w:eastAsia="Malgun Gothic"/>
          <w:b/>
          <w:i w:val="0"/>
          <w:color w:val="1F3864"/>
          <w:sz w:val="26"/>
        </w:rPr>
        <w:t>장면 3 — 바 «Marino», 오전 11시 5분</w:t>
      </w:r>
    </w:p>
    <w:p>
      <w:pPr>
        <w:spacing w:before="0" w:after="110" w:line="300" w:lineRule="auto"/>
      </w:pPr>
      <w:r>
        <w:rPr>
          <w:rFonts w:ascii="Times New Roman" w:hAnsi="Times New Roman" w:eastAsia="Malgun Gothic"/>
          <w:b w:val="0"/>
          <w:i/>
          <w:color w:val="555555"/>
          <w:sz w:val="22"/>
        </w:rPr>
        <w:t>(Il bar di sempre, via Garibaldi. Pietro, sessant'anni, asciuga le tazzine. Il televisore acceso sopra il bancone, un canale di notizie. Due pensionati giocano a carte. Paolo entra, col cappotto, senza il trolley.)</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Avvocato! Onorevole, pardon. Chi ci fai cca, a quest'ora? Il martedì non stai 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Parto dopo. Un caffè, Pietro. Ristretto.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Ristretto. Da quando fai l'onorevole il caffè lo vuoi sempre più piccolo. </w:t>
      </w:r>
      <w:r>
        <w:rPr>
          <w:rFonts w:ascii="Times New Roman" w:hAnsi="Times New Roman" w:eastAsia="Malgun Gothic"/>
          <w:b w:val="0"/>
          <w:i/>
          <w:color w:val="555555"/>
          <w:sz w:val="22"/>
        </w:rPr>
        <w:t>(lo prepara)</w:t>
      </w:r>
      <w:r>
        <w:rPr>
          <w:rFonts w:ascii="Times New Roman" w:hAnsi="Times New Roman" w:eastAsia="Malgun Gothic"/>
          <w:b w:val="0"/>
          <w:i w:val="0"/>
          <w:sz w:val="22"/>
        </w:rPr>
        <w:t xml:space="preserve"> Talìa la televisione. C'è quella signora di Roma, quella coi capelli bianchi. Parla del Cavaliere.</w:t>
      </w:r>
    </w:p>
    <w:p>
      <w:pPr>
        <w:spacing w:before="0" w:after="110" w:line="300" w:lineRule="auto"/>
      </w:pPr>
      <w:r>
        <w:rPr>
          <w:rFonts w:ascii="Times New Roman" w:hAnsi="Times New Roman" w:eastAsia="Malgun Gothic"/>
          <w:b w:val="0"/>
          <w:i/>
          <w:color w:val="555555"/>
          <w:sz w:val="22"/>
        </w:rPr>
        <w:t>(Sullo schermo, Iolanda Sacchi a un tavolo con un microfono. Dietro di lei, uno schema proiettato: frecce, caselle, una bandiera piccola del Lussemburgo.)</w:t>
      </w:r>
    </w:p>
    <w:p>
      <w:pPr>
        <w:spacing w:before="0" w:after="110" w:line="300" w:lineRule="auto"/>
      </w:pPr>
      <w:r>
        <w:rPr>
          <w:rFonts w:ascii="Times New Roman" w:hAnsi="Times New Roman" w:eastAsia="Malgun Gothic"/>
          <w:b/>
          <w:i w:val="0"/>
          <w:sz w:val="22"/>
        </w:rPr>
        <w:t xml:space="preserve">Sacchi: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…trent'anni di mestiere, e raramente ho visto una struttura così ordinata. L'ultimo anello è una società a responsabilità limitata con sede in Lussemburgo, «Aurea Participations». Un ufficio di venti metri quadrati, un amministratore che amministra altre trecento società. A questa società appartiene la «Meridiana Holding» di Malta, che a sua volta controlla, attraverso la «Fiduciaria Castello» di Milano, le quote di centoquarantadue società italiane.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Centoquarantadue. Io ne ho una, e non riesco a pagare il commercialista.</w:t>
      </w:r>
    </w:p>
    <w:p>
      <w:pPr>
        <w:spacing w:before="0" w:after="110" w:line="300" w:lineRule="auto"/>
      </w:pPr>
      <w:r>
        <w:rPr>
          <w:rFonts w:ascii="Times New Roman" w:hAnsi="Times New Roman" w:eastAsia="Malgun Gothic"/>
          <w:b/>
          <w:i w:val="0"/>
          <w:sz w:val="22"/>
        </w:rPr>
        <w:t xml:space="preserve">Sacchi: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Il titolare effettivo di «Aurea Participations», secondo i documenti ottenuti con la collaborazione delle autorità lussemburghesi, è il signor Arturo Salemi, nato a Torrenera. Abbiamo trasmesso tutto all'autorità giudiziaria questa mattina alle nove.</w:t>
      </w:r>
    </w:p>
    <w:p>
      <w:pPr>
        <w:spacing w:before="0" w:after="110" w:line="300" w:lineRule="auto"/>
      </w:pPr>
      <w:r>
        <w:rPr>
          <w:rFonts w:ascii="Times New Roman" w:hAnsi="Times New Roman" w:eastAsia="Malgun Gothic"/>
          <w:b w:val="0"/>
          <w:i/>
          <w:color w:val="555555"/>
          <w:sz w:val="22"/>
        </w:rPr>
        <w:t>(Uno dei pensionati posa le carte.)</w:t>
      </w:r>
    </w:p>
    <w:p>
      <w:pPr>
        <w:spacing w:before="0" w:after="110" w:line="300" w:lineRule="auto"/>
      </w:pPr>
      <w:r>
        <w:rPr>
          <w:rFonts w:ascii="Times New Roman" w:hAnsi="Times New Roman" w:eastAsia="Malgun Gothic"/>
          <w:b/>
          <w:i w:val="0"/>
          <w:sz w:val="22"/>
        </w:rPr>
        <w:t xml:space="preserve">Pensionato: </w:t>
      </w:r>
      <w:r>
        <w:rPr>
          <w:rFonts w:ascii="Times New Roman" w:hAnsi="Times New Roman" w:eastAsia="Malgun Gothic"/>
          <w:b w:val="0"/>
          <w:i w:val="0"/>
          <w:sz w:val="22"/>
        </w:rPr>
        <w:t>Il Cavaliere. Dopo trent'anni.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Nun ci cridu. Ci credo e non ci credo.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Tu lo conosci, no? Ci lavori.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lavoro. Lavoravo. È il mio cliente.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E che fa, adesso, il tuo cliente?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Adesso chiama il suo avvocato.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E il suo avvocato sei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 il caffè d'un fiato)</w:t>
      </w:r>
      <w:r>
        <w:rPr>
          <w:rFonts w:ascii="Times New Roman" w:hAnsi="Times New Roman" w:eastAsia="Malgun Gothic"/>
          <w:b w:val="0"/>
          <w:i w:val="0"/>
          <w:sz w:val="22"/>
        </w:rPr>
        <w:t xml:space="preserve"> Sì.</w:t>
      </w:r>
    </w:p>
    <w:p>
      <w:pPr>
        <w:spacing w:before="0" w:after="110" w:line="300" w:lineRule="auto"/>
      </w:pPr>
      <w:r>
        <w:rPr>
          <w:rFonts w:ascii="Times New Roman" w:hAnsi="Times New Roman" w:eastAsia="Malgun Gothic"/>
          <w:b w:val="0"/>
          <w:i/>
          <w:color w:val="555555"/>
          <w:sz w:val="22"/>
        </w:rPr>
        <w:t>(Sullo schermo, un breve collegamento da Palazzo Chigi. Alessio a un leggio, pochi secondi.)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(dalla tv)</w:t>
      </w:r>
      <w:r>
        <w:rPr>
          <w:rFonts w:ascii="Times New Roman" w:hAnsi="Times New Roman" w:eastAsia="Malgun Gothic"/>
          <w:b w:val="0"/>
          <w:i w:val="0"/>
          <w:sz w:val="22"/>
        </w:rPr>
        <w:t xml:space="preserve"> Il governo non commenta le inchieste. L'Autorità è indipendente, i magistrati sono indipendenti. Io dico soltanto che da oggi i nomi sono pubblici. Il resto spetta ai giudici.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Il picciotto di via del Faro. Da ragazzi venivate qua tutti e due, a mangiare le granite. Tu la volevi al limone e lui alla mandorla.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Alla mandorla, sì. Con la brioche.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E adesso uno sta in televisione e l'altro al bancone. </w:t>
      </w:r>
      <w:r>
        <w:rPr>
          <w:rFonts w:ascii="Times New Roman" w:hAnsi="Times New Roman" w:eastAsia="Malgun Gothic"/>
          <w:b w:val="0"/>
          <w:i/>
          <w:color w:val="555555"/>
          <w:sz w:val="22"/>
        </w:rPr>
        <w:t>(gli toglie la tazzina)</w:t>
      </w:r>
      <w:r>
        <w:rPr>
          <w:rFonts w:ascii="Times New Roman" w:hAnsi="Times New Roman" w:eastAsia="Malgun Gothic"/>
          <w:b w:val="0"/>
          <w:i w:val="0"/>
          <w:sz w:val="22"/>
        </w:rPr>
        <w:t xml:space="preserve"> Il caffè te lo offro. Oggi mi pari uno che deve prendere un treno.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aereo.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Peggio. </w:t>
      </w:r>
      <w:r>
        <w:rPr>
          <w:rFonts w:ascii="Times New Roman" w:hAnsi="Times New Roman" w:eastAsia="Malgun Gothic"/>
          <w:b w:val="0"/>
          <w:i/>
          <w:color w:val="555555"/>
          <w:sz w:val="22"/>
        </w:rPr>
        <w:t>(si fa il segno della croce)</w:t>
      </w:r>
      <w:r>
        <w:rPr>
          <w:rFonts w:ascii="Times New Roman" w:hAnsi="Times New Roman" w:eastAsia="Malgun Gothic"/>
          <w:b w:val="0"/>
          <w:i w:val="0"/>
          <w:sz w:val="22"/>
        </w:rPr>
        <w:t xml:space="preserve"> Buon viaggio, onorevole.</w:t>
      </w:r>
    </w:p>
    <w:p>
      <w:pPr>
        <w:keepNext/>
        <w:spacing w:before="320" w:after="140"/>
      </w:pPr>
      <w:r>
        <w:rPr>
          <w:rFonts w:ascii="Times New Roman" w:hAnsi="Times New Roman" w:eastAsia="Malgun Gothic"/>
          <w:b/>
          <w:i w:val="0"/>
          <w:color w:val="1F3864"/>
          <w:sz w:val="26"/>
        </w:rPr>
        <w:t>장면 4 — 파올로의 사무실, corso Umberto 88, 오후 1시 40분</w:t>
      </w:r>
    </w:p>
    <w:p>
      <w:pPr>
        <w:spacing w:before="0" w:after="110" w:line="300" w:lineRule="auto"/>
      </w:pPr>
      <w:r>
        <w:rPr>
          <w:rFonts w:ascii="Times New Roman" w:hAnsi="Times New Roman" w:eastAsia="Malgun Gothic"/>
          <w:b w:val="0"/>
          <w:i/>
          <w:color w:val="555555"/>
          <w:sz w:val="22"/>
        </w:rPr>
        <w:t>(Lo studio al terzo piano sopra la banca. La targa d'ottone, la cucina con la moka da tre tazze di Rosetta. Il trolley accanto alla scrivania. Rosetta, sessant'anni, mette una busta sul tavolo.)</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Avvocato, la posta. E hanno chiamato tre giornalisti. Ho detto a tutti che lei è 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Bene.</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Non è a Roma, però. È qui con una valigia. Piccola. Le valigie piccole sono quelle delle partenze lunghe. Quelle grandi sono per le vacanze.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Mio marito, buonanima, diceva così. Faceva il ferroviere.</w:t>
      </w:r>
    </w:p>
    <w:p>
      <w:pPr>
        <w:spacing w:before="0" w:after="110" w:line="300" w:lineRule="auto"/>
      </w:pPr>
      <w:r>
        <w:rPr>
          <w:rFonts w:ascii="Times New Roman" w:hAnsi="Times New Roman" w:eastAsia="Malgun Gothic"/>
          <w:b w:val="0"/>
          <w:i/>
          <w:color w:val="555555"/>
          <w:sz w:val="22"/>
        </w:rPr>
        <w:t>(Il telefono dello studio. Rosetta risponde, poi gli passa la cornetta.)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Il signor Manganaro.</w:t>
      </w:r>
    </w:p>
    <w:p>
      <w:pPr>
        <w:spacing w:before="0" w:after="110" w:line="300" w:lineRule="auto"/>
      </w:pPr>
      <w:r>
        <w:rPr>
          <w:rFonts w:ascii="Times New Roman" w:hAnsi="Times New Roman" w:eastAsia="Malgun Gothic"/>
          <w:b/>
          <w:i w:val="0"/>
          <w:sz w:val="22"/>
        </w:rPr>
        <w:t xml:space="preserve">Tindaro: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Avvocato. Alle quattro sono sotto. Macchina scura, la solita. Il Cavaliere chiede se ha preso il passaporto.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preso.</w:t>
      </w:r>
    </w:p>
    <w:p>
      <w:pPr>
        <w:spacing w:before="0" w:after="110" w:line="300" w:lineRule="auto"/>
      </w:pPr>
      <w:r>
        <w:rPr>
          <w:rFonts w:ascii="Times New Roman" w:hAnsi="Times New Roman" w:eastAsia="Malgun Gothic"/>
          <w:b/>
          <w:i w:val="0"/>
          <w:sz w:val="22"/>
        </w:rPr>
        <w:t xml:space="preserve">Tindaro: </w:t>
      </w:r>
      <w:r>
        <w:rPr>
          <w:rFonts w:ascii="Times New Roman" w:hAnsi="Times New Roman" w:eastAsia="Malgun Gothic"/>
          <w:b w:val="0"/>
          <w:i w:val="0"/>
          <w:sz w:val="22"/>
        </w:rPr>
        <w:t xml:space="preserve">Allora alle quattro. </w:t>
      </w:r>
      <w:r>
        <w:rPr>
          <w:rFonts w:ascii="Times New Roman" w:hAnsi="Times New Roman" w:eastAsia="Malgun Gothic"/>
          <w:b w:val="0"/>
          <w:i/>
          <w:color w:val="555555"/>
          <w:sz w:val="22"/>
        </w:rPr>
        <w:t>(riattacca)</w:t>
      </w:r>
    </w:p>
    <w:p>
      <w:pPr>
        <w:spacing w:before="0" w:after="110" w:line="300" w:lineRule="auto"/>
      </w:pPr>
      <w:r>
        <w:rPr>
          <w:rFonts w:ascii="Times New Roman" w:hAnsi="Times New Roman" w:eastAsia="Malgun Gothic"/>
          <w:b w:val="0"/>
          <w:i/>
          <w:color w:val="555555"/>
          <w:sz w:val="22"/>
        </w:rPr>
        <w:t>(Il cellulare di Paolo vibra. Sullo schermo: «O.B.»)</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Paolo. Hai visto la signora in televisione?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vista.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Brava, la signora. Ordinata. Ha fatto un bel disegno. Io sono già a Margi, ho preso l'aereo di linea stamattina. Qui il bar fa un caffè orribile. Ti aspetto a bordo. Porta qualcosa da leggere, il volo è lungo e il Cavaliere non parla quando vola.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Ottavio. Tu perché parti?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Io? Io non parto. Io accompagno. Un pensionato ha diritto di accompagnare un amico.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A dopo, avvocato. Non fare tardi. Gli aerei piccoli non aspettano.</w:t>
      </w:r>
    </w:p>
    <w:p>
      <w:pPr>
        <w:spacing w:before="0" w:after="110" w:line="300" w:lineRule="auto"/>
      </w:pPr>
      <w:r>
        <w:rPr>
          <w:rFonts w:ascii="Times New Roman" w:hAnsi="Times New Roman" w:eastAsia="Malgun Gothic"/>
          <w:b w:val="0"/>
          <w:i/>
          <w:color w:val="555555"/>
          <w:sz w:val="22"/>
        </w:rPr>
        <w:t>(Paolo posa il telefono. Prende un foglio di carta intestata. Scrive. Rosetta lo guarda dalla 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(piega il foglio, lo mette in una busta, scrive sopra «Giulia»)</w:t>
      </w:r>
      <w:r>
        <w:rPr>
          <w:rFonts w:ascii="Times New Roman" w:hAnsi="Times New Roman" w:eastAsia="Malgun Gothic"/>
          <w:b w:val="0"/>
          <w:i w:val="0"/>
          <w:sz w:val="22"/>
        </w:rPr>
        <w:t xml:space="preserve"> Se venerdì mattina non sono in studio, questa la porta a mia moglie. In farmacia. Non a casa.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color w:val="555555"/>
          <w:sz w:val="22"/>
        </w:rPr>
        <w:t>(non prende la busta)</w:t>
      </w:r>
      <w:r>
        <w:rPr>
          <w:rFonts w:ascii="Times New Roman" w:hAnsi="Times New Roman" w:eastAsia="Malgun Gothic"/>
          <w:b w:val="0"/>
          <w:i w:val="0"/>
          <w:sz w:val="22"/>
        </w:rPr>
        <w:t xml:space="preserve"> Avvocato. Posso dirle una cosa, da vecchia?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la dica.</w:t>
      </w:r>
    </w:p>
    <w:p>
      <w:pPr>
        <w:spacing w:before="0" w:after="110" w:line="300" w:lineRule="auto"/>
      </w:pPr>
      <w:r>
        <w:rPr>
          <w:rFonts w:ascii="Times New Roman" w:hAnsi="Times New Roman" w:eastAsia="Malgun Gothic"/>
          <w:b/>
          <w:i w:val="0"/>
          <w:sz w:val="22"/>
        </w:rPr>
        <w:t xml:space="preserve">Rosetta: </w:t>
      </w:r>
      <w:r>
        <w:rPr>
          <w:rFonts w:ascii="Times New Roman" w:hAnsi="Times New Roman" w:eastAsia="Malgun Gothic"/>
          <w:b w:val="0"/>
          <w:i w:val="0"/>
          <w:sz w:val="22"/>
        </w:rPr>
        <w:t xml:space="preserve">Le lettere da portare «se non torno» non le ho mai portate. Né per mio marito né per nessuno. Quelli che le scrivono, di solito, poi tornano. Quelli che non tornano non le scrivono. Quindi la metta nel cassetto. Se serve, la trovo. </w:t>
      </w:r>
      <w:r>
        <w:rPr>
          <w:rFonts w:ascii="Times New Roman" w:hAnsi="Times New Roman" w:eastAsia="Malgun Gothic"/>
          <w:b w:val="0"/>
          <w:i/>
          <w:color w:val="555555"/>
          <w:sz w:val="22"/>
        </w:rPr>
        <w:t>(prende la busta e la mette lei nel cassetto della scrivania)</w:t>
      </w:r>
      <w:r>
        <w:rPr>
          <w:rFonts w:ascii="Times New Roman" w:hAnsi="Times New Roman" w:eastAsia="Malgun Gothic"/>
          <w:b w:val="0"/>
          <w:i w:val="0"/>
          <w:sz w:val="22"/>
        </w:rPr>
        <w:t xml:space="preserve"> Ecco. Ci penso io.</w:t>
      </w:r>
    </w:p>
    <w:p>
      <w:pPr>
        <w:keepNext/>
        <w:spacing w:before="320" w:after="140"/>
      </w:pPr>
      <w:r>
        <w:rPr>
          <w:rFonts w:ascii="Times New Roman" w:hAnsi="Times New Roman" w:eastAsia="Malgun Gothic"/>
          <w:b/>
          <w:i w:val="0"/>
          <w:color w:val="1F3864"/>
          <w:sz w:val="26"/>
        </w:rPr>
        <w:t>장면 5 — 마르지 공항, 일반항공 터미널 대합실, 오후 4시 50분</w:t>
      </w:r>
    </w:p>
    <w:p>
      <w:pPr>
        <w:spacing w:before="0" w:after="110" w:line="300" w:lineRule="auto"/>
      </w:pPr>
      <w:r>
        <w:rPr>
          <w:rFonts w:ascii="Times New Roman" w:hAnsi="Times New Roman" w:eastAsia="Malgun Gothic"/>
          <w:b w:val="0"/>
          <w:i/>
          <w:color w:val="555555"/>
          <w:sz w:val="22"/>
        </w:rPr>
        <w:t>(Una sala piccola con le vetrate sulla pista. Poltrone di pelle chiara, una macchinetta del caffè, un bancone con una sola impiegata. Fuori, un jet bianco a otto posti con la scaletta abbassata. Brancati, settantadue anni, cappotto di cammello, legge un giornale. Paolo entra con il trolley.)</w:t>
      </w:r>
    </w:p>
    <w:p>
      <w:pPr>
        <w:spacing w:before="0" w:after="110" w:line="300" w:lineRule="auto"/>
      </w:pPr>
      <w:r>
        <w:rPr>
          <w:rFonts w:ascii="Times New Roman" w:hAnsi="Times New Roman" w:eastAsia="Malgun Gothic"/>
          <w:b/>
          <w:i w:val="0"/>
          <w:sz w:val="22"/>
        </w:rPr>
        <w:t xml:space="preserve">Loriana: </w:t>
      </w:r>
      <w:r>
        <w:rPr>
          <w:rFonts w:ascii="Times New Roman" w:hAnsi="Times New Roman" w:eastAsia="Malgun Gothic"/>
          <w:b w:val="0"/>
          <w:i w:val="0"/>
          <w:sz w:val="22"/>
        </w:rPr>
        <w:t>Buonasera. Nome, per favore?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Serra.</w:t>
      </w:r>
    </w:p>
    <w:p>
      <w:pPr>
        <w:spacing w:before="0" w:after="110" w:line="300" w:lineRule="auto"/>
      </w:pPr>
      <w:r>
        <w:rPr>
          <w:rFonts w:ascii="Times New Roman" w:hAnsi="Times New Roman" w:eastAsia="Malgun Gothic"/>
          <w:b/>
          <w:i w:val="0"/>
          <w:sz w:val="22"/>
        </w:rPr>
        <w:t xml:space="preserve">Loriana: </w:t>
      </w:r>
      <w:r>
        <w:rPr>
          <w:rFonts w:ascii="Times New Roman" w:hAnsi="Times New Roman" w:eastAsia="Malgun Gothic"/>
          <w:b w:val="0"/>
          <w:i/>
          <w:color w:val="555555"/>
          <w:sz w:val="22"/>
        </w:rPr>
        <w:t>(controlla una lista)</w:t>
      </w:r>
      <w:r>
        <w:rPr>
          <w:rFonts w:ascii="Times New Roman" w:hAnsi="Times New Roman" w:eastAsia="Malgun Gothic"/>
          <w:b w:val="0"/>
          <w:i w:val="0"/>
          <w:sz w:val="22"/>
        </w:rPr>
        <w:t xml:space="preserve"> Serra, sì. Volo privato per Lussemburgo, partenza diciassette e trenta. Passaporto?</w:t>
      </w:r>
    </w:p>
    <w:p>
      <w:pPr>
        <w:spacing w:before="0" w:after="110" w:line="300" w:lineRule="auto"/>
      </w:pPr>
      <w:r>
        <w:rPr>
          <w:rFonts w:ascii="Times New Roman" w:hAnsi="Times New Roman" w:eastAsia="Malgun Gothic"/>
          <w:b w:val="0"/>
          <w:i/>
          <w:color w:val="555555"/>
          <w:sz w:val="22"/>
        </w:rPr>
        <w:t>(Paolo lo posa sul bancone. Loriana lo guarda, lo restituisce: «L'imbarco è alle cinque e un quarto. Si accomodi pure.»)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(senza alzare gli occhi dal giornale)</w:t>
      </w:r>
      <w:r>
        <w:rPr>
          <w:rFonts w:ascii="Times New Roman" w:hAnsi="Times New Roman" w:eastAsia="Malgun Gothic"/>
          <w:b w:val="0"/>
          <w:i w:val="0"/>
          <w:sz w:val="22"/>
        </w:rPr>
        <w:t xml:space="preserve"> Sei venuto.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venuto.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Siediti. Il caffè della macchinetta non lo prendere, te lo sconsiglio da amico.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Il Cavaliere è in ritardo. Tindaro ha chiamato: un incidente sulla statale, niente di grave. Dieci minuti.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siede, il trolley fra le ginocchia)</w:t>
      </w:r>
      <w:r>
        <w:rPr>
          <w:rFonts w:ascii="Times New Roman" w:hAnsi="Times New Roman" w:eastAsia="Malgun Gothic"/>
          <w:b w:val="0"/>
          <w:i w:val="0"/>
          <w:sz w:val="22"/>
        </w:rPr>
        <w:t xml:space="preserve"> Ottavio, perché mi ha chiamato lui e non tu?</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Perché io non chiamo mai nessuno a partire. Io chiamo le persone a restare. Partire è una scelta privata.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Tu hai la faccia di uno che ha firmato qualcosa stamattina.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diario di mia figlia.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Ah. Il diario. Quella è la firma più pericolosa.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Quanti anni hai,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Trentaquattro. Quest'anno trentacinque.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Trentacinque. L'età di Dante all'inizio. Al liceo te l'avranno fatto imparare.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pista)</w:t>
      </w:r>
      <w:r>
        <w:rPr>
          <w:rFonts w:ascii="Times New Roman" w:hAnsi="Times New Roman" w:eastAsia="Malgun Gothic"/>
          <w:b w:val="0"/>
          <w:i w:val="0"/>
          <w:sz w:val="22"/>
        </w:rPr>
        <w:t xml:space="preserve"> «Nel mezzo del cammin di nostra vita / mi ritrovai per una selva oscura, / ché la diritta via era smarrita.»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Bravo. Ma Dante almeno aveva una guida. Tu hai me.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È già qualcosa.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Dante la guida l'ha trovata dopo. Prima aveva tre bestie davanti.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E io quale sarei? La lonza, il leone o la lupa?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 sei quello che vende i biglietti per la selva.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Mi piace. Te lo rubo per una cena.</w:t>
      </w:r>
    </w:p>
    <w:p>
      <w:pPr>
        <w:spacing w:before="0" w:after="110" w:line="300" w:lineRule="auto"/>
      </w:pPr>
      <w:r>
        <w:rPr>
          <w:rFonts w:ascii="Times New Roman" w:hAnsi="Times New Roman" w:eastAsia="Malgun Gothic"/>
          <w:b w:val="0"/>
          <w:i/>
          <w:color w:val="555555"/>
          <w:sz w:val="22"/>
        </w:rPr>
        <w:t>(La porta a vetri sulla pista si apre. Il pilota, in camicia bianca.)</w:t>
      </w:r>
    </w:p>
    <w:p>
      <w:pPr>
        <w:spacing w:before="0" w:after="110" w:line="300" w:lineRule="auto"/>
      </w:pPr>
      <w:r>
        <w:rPr>
          <w:rFonts w:ascii="Times New Roman" w:hAnsi="Times New Roman" w:eastAsia="Malgun Gothic"/>
          <w:b/>
          <w:i w:val="0"/>
          <w:sz w:val="22"/>
        </w:rPr>
        <w:t xml:space="preserve">Pilota: </w:t>
      </w:r>
      <w:r>
        <w:rPr>
          <w:rFonts w:ascii="Times New Roman" w:hAnsi="Times New Roman" w:eastAsia="Malgun Gothic"/>
          <w:b w:val="0"/>
          <w:i w:val="0"/>
          <w:sz w:val="22"/>
        </w:rPr>
        <w:t>Signori, siamo pronti. Il signor Salemi arriva fra pochi minuti, ci ha detto di imbarcare intanto. Prego.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(si alza, prende una borsa di pelle)</w:t>
      </w:r>
      <w:r>
        <w:rPr>
          <w:rFonts w:ascii="Times New Roman" w:hAnsi="Times New Roman" w:eastAsia="Malgun Gothic"/>
          <w:b w:val="0"/>
          <w:i w:val="0"/>
          <w:sz w:val="22"/>
        </w:rPr>
        <w:t xml:space="preserve"> Andiamo, avvocato. Il posto accanto al finestrino è tuo. Lo ha scelto lui.</w:t>
      </w:r>
    </w:p>
    <w:p>
      <w:pPr>
        <w:spacing w:before="0" w:after="110" w:line="300" w:lineRule="auto"/>
      </w:pPr>
      <w:r>
        <w:rPr>
          <w:rFonts w:ascii="Times New Roman" w:hAnsi="Times New Roman" w:eastAsia="Malgun Gothic"/>
          <w:b w:val="0"/>
          <w:i/>
          <w:color w:val="555555"/>
          <w:sz w:val="22"/>
        </w:rPr>
        <w:t>(Paolo non si alza. Il trolley resta fra le ginocchia.)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Vai tu. Io aspetto il Cavaliere qui. Sono il suo avvocato.</w:t>
      </w:r>
    </w:p>
    <w:p>
      <w:pPr>
        <w:spacing w:before="0" w:after="110" w:line="300" w:lineRule="auto"/>
      </w:pPr>
      <w:r>
        <w:rPr>
          <w:rFonts w:ascii="Times New Roman" w:hAnsi="Times New Roman" w:eastAsia="Malgun Gothic"/>
          <w:b w:val="0"/>
          <w:i/>
          <w:color w:val="555555"/>
          <w:sz w:val="22"/>
        </w:rPr>
        <w:t>(Brancati annuisce appena. Esce sulla pista. Sale la scaletta senza voltarsi.)</w:t>
      </w:r>
    </w:p>
    <w:p>
      <w:pPr>
        <w:keepNext/>
        <w:spacing w:before="320" w:after="140"/>
      </w:pPr>
      <w:r>
        <w:rPr>
          <w:rFonts w:ascii="Times New Roman" w:hAnsi="Times New Roman" w:eastAsia="Malgun Gothic"/>
          <w:b/>
          <w:i w:val="0"/>
          <w:color w:val="1F3864"/>
          <w:sz w:val="26"/>
        </w:rPr>
        <w:t>장면 6 — 같은 대합실, 유리문 앞, 오후 5시 12분</w:t>
      </w:r>
    </w:p>
    <w:p>
      <w:pPr>
        <w:spacing w:before="0" w:after="110" w:line="300" w:lineRule="auto"/>
      </w:pPr>
      <w:r>
        <w:rPr>
          <w:rFonts w:ascii="Times New Roman" w:hAnsi="Times New Roman" w:eastAsia="Malgun Gothic"/>
          <w:b w:val="0"/>
          <w:i/>
          <w:color w:val="555555"/>
          <w:sz w:val="22"/>
        </w:rPr>
        <w:t>(Un'auto scura si ferma davanti all'ingresso lato strada. Tindaro scende, apre la portiera. Salemi esce, con il cappotto e il cappello. Nello stesso momento, due auto grigie senza insegne si fermano dietro. Ne scendono quattro uomini in borghese e un capitano della Guardia di Finanza in divisa. Paolo, dall'interno, guarda attraverso il vetro, a dieci metri.)</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Signor Arturo Salemi?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Sì. E lei chi è?</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Capitano Enrico Basta, Guardia di Finanza, su delega della Direzione distrettuale antimafia di Torrenera. Ho un'ordinanza di custodia cautelare in carcere firmata oggi dal giudice per le indagini preliminari. Associazione di tipo mafioso, riciclaggio, intestazione fittizia di beni.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(guarda il foglio senza prenderlo)</w:t>
      </w:r>
      <w:r>
        <w:rPr>
          <w:rFonts w:ascii="Times New Roman" w:hAnsi="Times New Roman" w:eastAsia="Malgun Gothic"/>
          <w:b w:val="0"/>
          <w:i w:val="0"/>
          <w:sz w:val="22"/>
        </w:rPr>
        <w:t xml:space="preserve"> Oggi. Lo sapevo che era oggi. Speravo nel pomeriggio tardi.</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È pomeriggio tardi, signore. Deve seguirci.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Posso chiamare il mio avvocato?</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Può nominarlo. Lo chiamiamo noi.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(si volta verso la vetrata, vede Paolo seduto, con il trolley fra le ginocchia)</w:t>
      </w:r>
      <w:r>
        <w:rPr>
          <w:rFonts w:ascii="Times New Roman" w:hAnsi="Times New Roman" w:eastAsia="Malgun Gothic"/>
          <w:b w:val="0"/>
          <w:i w:val="0"/>
          <w:sz w:val="22"/>
        </w:rPr>
        <w:t xml:space="preserve"> Il mio avvocato è lì dentro. Seduto.</w:t>
      </w:r>
    </w:p>
    <w:p>
      <w:pPr>
        <w:spacing w:before="0" w:after="110" w:line="300" w:lineRule="auto"/>
      </w:pPr>
      <w:r>
        <w:rPr>
          <w:rFonts w:ascii="Times New Roman" w:hAnsi="Times New Roman" w:eastAsia="Malgun Gothic"/>
          <w:b w:val="0"/>
          <w:i/>
          <w:color w:val="555555"/>
          <w:sz w:val="22"/>
        </w:rPr>
        <w:t>(Paolo si alza. Esce dalla porta a vetri. Si ferma a due passi.)</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Avvocato. Lei è rimasto a terra.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 Cavaliere.</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Lo vedo.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Lo sapeva?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Non lo sapevo. Non ho parlato con nessuno.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Le credo. Lei non è uno che parla. Lei è uno che resta seduto.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È peggio o meglio?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Allora mi faccia da avvocato stasera. Solo stasera.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posso, Cavaliere. Sono un deputato, e da domani il mio nome sarà in quelle carte. Le serve un avvocato che non ci sia, nelle carte.</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(annuisce, lentamente)</w:t>
      </w:r>
      <w:r>
        <w:rPr>
          <w:rFonts w:ascii="Times New Roman" w:hAnsi="Times New Roman" w:eastAsia="Malgun Gothic"/>
          <w:b w:val="0"/>
          <w:i w:val="0"/>
          <w:sz w:val="22"/>
        </w:rPr>
        <w:t xml:space="preserve"> Tindaro, chiama Guarnaschelli, a Roma. Quello di Brancati. Costa, ma non sbaglia.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color w:val="555555"/>
          <w:sz w:val="22"/>
        </w:rPr>
        <w:t>(si toglie il cappello, lo dà a Tindaro)</w:t>
      </w:r>
      <w:r>
        <w:rPr>
          <w:rFonts w:ascii="Times New Roman" w:hAnsi="Times New Roman" w:eastAsia="Malgun Gothic"/>
          <w:b w:val="0"/>
          <w:i w:val="0"/>
          <w:sz w:val="22"/>
        </w:rPr>
        <w:t xml:space="preserve"> Tienimelo tu. Dove vado non si porta il cappello.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Sa cosa diceva mio padre? Che la giustizia è come la marea. Sale e scende.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l'ha detto. Il giorno della sentenza.</w:t>
      </w:r>
    </w:p>
    <w:p>
      <w:pPr>
        <w:spacing w:before="0" w:after="110" w:line="300" w:lineRule="auto"/>
      </w:pPr>
      <w:r>
        <w:rPr>
          <w:rFonts w:ascii="Times New Roman" w:hAnsi="Times New Roman" w:eastAsia="Malgun Gothic"/>
          <w:b/>
          <w:i w:val="0"/>
          <w:sz w:val="22"/>
        </w:rPr>
        <w:t xml:space="preserve">Salemi: </w:t>
      </w:r>
      <w:r>
        <w:rPr>
          <w:rFonts w:ascii="Times New Roman" w:hAnsi="Times New Roman" w:eastAsia="Malgun Gothic"/>
          <w:b w:val="0"/>
          <w:i w:val="0"/>
          <w:sz w:val="22"/>
        </w:rPr>
        <w:t xml:space="preserve">Mi ero dimenticato di dirle la fine. </w:t>
      </w:r>
      <w:r>
        <w:rPr>
          <w:rFonts w:ascii="Times New Roman" w:hAnsi="Times New Roman" w:eastAsia="Malgun Gothic"/>
          <w:b w:val="0"/>
          <w:i/>
          <w:color w:val="555555"/>
          <w:sz w:val="22"/>
        </w:rPr>
        <w:t>(sale nell'auto grigia)</w:t>
      </w:r>
      <w:r>
        <w:rPr>
          <w:rFonts w:ascii="Times New Roman" w:hAnsi="Times New Roman" w:eastAsia="Malgun Gothic"/>
          <w:b w:val="0"/>
          <w:i w:val="0"/>
          <w:sz w:val="22"/>
        </w:rPr>
        <w:t xml:space="preserve"> Prima o poi arriva un'onda che non scende più.</w:t>
      </w:r>
    </w:p>
    <w:p>
      <w:pPr>
        <w:spacing w:before="0" w:after="110" w:line="300" w:lineRule="auto"/>
      </w:pPr>
      <w:r>
        <w:rPr>
          <w:rFonts w:ascii="Times New Roman" w:hAnsi="Times New Roman" w:eastAsia="Malgun Gothic"/>
          <w:b w:val="0"/>
          <w:i/>
          <w:color w:val="555555"/>
          <w:sz w:val="22"/>
        </w:rPr>
        <w:t>(La portiera si chiude. L'auto parte. Tindaro resta sul marciapiede con il cappello in mano.)</w:t>
      </w:r>
    </w:p>
    <w:p>
      <w:pPr>
        <w:keepNext/>
        <w:spacing w:before="320" w:after="140"/>
      </w:pPr>
      <w:r>
        <w:rPr>
          <w:rFonts w:ascii="Times New Roman" w:hAnsi="Times New Roman" w:eastAsia="Malgun Gothic"/>
          <w:b/>
          <w:i w:val="0"/>
          <w:color w:val="1F3864"/>
          <w:sz w:val="26"/>
        </w:rPr>
        <w:t>장면 7 — 같은 대합실과 활주로, 오후 5시 20분~6시</w:t>
      </w:r>
    </w:p>
    <w:p>
      <w:pPr>
        <w:spacing w:before="0" w:after="110" w:line="300" w:lineRule="auto"/>
      </w:pPr>
      <w:r>
        <w:rPr>
          <w:rFonts w:ascii="Times New Roman" w:hAnsi="Times New Roman" w:eastAsia="Malgun Gothic"/>
          <w:b w:val="0"/>
          <w:i/>
          <w:color w:val="555555"/>
          <w:sz w:val="22"/>
        </w:rPr>
        <w:t>(Dalla vetrata: il jet bianco chiude la scaletta. I motori si accendono. L'aereo si muove lentamente verso la pista. Loriana, al bancone, ascolta una radio di servizio. Paolo in piedi davanti al vetro. Il capitano Basta rientra nella sala.)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Parte lo stesso.</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Ci prova. Il signor Brancati ha detto al pilota che il volo è pagato e che lui ha un passaporto valido. È vero. Il passaporto è valido.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E allora il volo era prenotato per il signor Salemi, e il signor Salemi da cinque minuti è in custodia. L'aereo è di una società del gruppo. La procura ha chiesto il sequestro dell'aeromobile un'ora fa. Il decreto è arrivato adesso.</w:t>
      </w:r>
    </w:p>
    <w:p>
      <w:pPr>
        <w:spacing w:before="0" w:after="110" w:line="300" w:lineRule="auto"/>
      </w:pPr>
      <w:r>
        <w:rPr>
          <w:rFonts w:ascii="Times New Roman" w:hAnsi="Times New Roman" w:eastAsia="Malgun Gothic"/>
          <w:b/>
          <w:i w:val="0"/>
          <w:sz w:val="22"/>
        </w:rPr>
        <w:t xml:space="preserve">Loriana: </w:t>
      </w:r>
      <w:r>
        <w:rPr>
          <w:rFonts w:ascii="Times New Roman" w:hAnsi="Times New Roman" w:eastAsia="Malgun Gothic"/>
          <w:b w:val="0"/>
          <w:i/>
          <w:color w:val="555555"/>
          <w:sz w:val="22"/>
        </w:rPr>
        <w:t>(alla radio, a voce bassa)</w:t>
      </w:r>
      <w:r>
        <w:rPr>
          <w:rFonts w:ascii="Times New Roman" w:hAnsi="Times New Roman" w:eastAsia="Malgun Gothic"/>
          <w:b w:val="0"/>
          <w:i w:val="0"/>
          <w:sz w:val="22"/>
        </w:rPr>
        <w:t xml:space="preserve"> La torre ha dato l'ordine di rientro al parcheggio. Il pilota ha confermato.</w:t>
      </w:r>
    </w:p>
    <w:p>
      <w:pPr>
        <w:spacing w:before="0" w:after="110" w:line="300" w:lineRule="auto"/>
      </w:pPr>
      <w:r>
        <w:rPr>
          <w:rFonts w:ascii="Times New Roman" w:hAnsi="Times New Roman" w:eastAsia="Malgun Gothic"/>
          <w:b w:val="0"/>
          <w:i/>
          <w:color w:val="555555"/>
          <w:sz w:val="22"/>
        </w:rPr>
        <w:t>(Fuori, l'aereo si ferma a metà del raccordo. Resta immobile un momento. Poi fa una curva larga e torna indietro, piano, fino al punto da cui era partito. I motori si spengono.)</w:t>
      </w:r>
    </w:p>
    <w:p>
      <w:pPr>
        <w:spacing w:before="0" w:after="110" w:line="300" w:lineRule="auto"/>
      </w:pPr>
      <w:r>
        <w:rPr>
          <w:rFonts w:ascii="Times New Roman" w:hAnsi="Times New Roman" w:eastAsia="Malgun Gothic"/>
          <w:b w:val="0"/>
          <w:i/>
          <w:color w:val="555555"/>
          <w:sz w:val="22"/>
        </w:rPr>
        <w:t>(La scaletta si riabbassa. Scende Brancati, con la borsa di pelle, senza fretta. Due finanzieri lo accompagnano fino alla porta a vetri.)</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Signor Brancati, lei è libero. Nessun provvedimento a suo carico. Mi serve solo un documento, per il verbale di identificazione.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(porge il passaporto)</w:t>
      </w:r>
      <w:r>
        <w:rPr>
          <w:rFonts w:ascii="Times New Roman" w:hAnsi="Times New Roman" w:eastAsia="Malgun Gothic"/>
          <w:b w:val="0"/>
          <w:i w:val="0"/>
          <w:sz w:val="22"/>
        </w:rPr>
        <w:t xml:space="preserve"> Ecco. Lo tenga pure qualche minuto. Non mi serve più, stasera.</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Posso chiederle perché era a bordo?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Accompagnavo un amico. È ancora un Paese libero, capitano? Si può ancora accompagnare un amico?</w:t>
      </w:r>
    </w:p>
    <w:p>
      <w:pPr>
        <w:spacing w:before="0" w:after="110" w:line="300" w:lineRule="auto"/>
      </w:pPr>
      <w:r>
        <w:rPr>
          <w:rFonts w:ascii="Times New Roman" w:hAnsi="Times New Roman" w:eastAsia="Malgun Gothic"/>
          <w:b/>
          <w:i w:val="0"/>
          <w:sz w:val="22"/>
        </w:rPr>
        <w:t xml:space="preserve">Basta: </w:t>
      </w:r>
      <w:r>
        <w:rPr>
          <w:rFonts w:ascii="Times New Roman" w:hAnsi="Times New Roman" w:eastAsia="Malgun Gothic"/>
          <w:b w:val="0"/>
          <w:i w:val="0"/>
          <w:sz w:val="22"/>
        </w:rPr>
        <w:t xml:space="preserve">Si può. </w:t>
      </w:r>
      <w:r>
        <w:rPr>
          <w:rFonts w:ascii="Times New Roman" w:hAnsi="Times New Roman" w:eastAsia="Malgun Gothic"/>
          <w:b w:val="0"/>
          <w:i/>
          <w:color w:val="555555"/>
          <w:sz w:val="22"/>
        </w:rPr>
        <w:t>(gli restituisce il passaporto dopo averlo fotografato)</w:t>
      </w:r>
      <w:r>
        <w:rPr>
          <w:rFonts w:ascii="Times New Roman" w:hAnsi="Times New Roman" w:eastAsia="Malgun Gothic"/>
          <w:b w:val="0"/>
          <w:i w:val="0"/>
          <w:sz w:val="22"/>
        </w:rPr>
        <w:t xml:space="preserve"> Buonasera.</w:t>
      </w:r>
    </w:p>
    <w:p>
      <w:pPr>
        <w:spacing w:before="0" w:after="110" w:line="300" w:lineRule="auto"/>
      </w:pPr>
      <w:r>
        <w:rPr>
          <w:rFonts w:ascii="Times New Roman" w:hAnsi="Times New Roman" w:eastAsia="Malgun Gothic"/>
          <w:b w:val="0"/>
          <w:i/>
          <w:color w:val="555555"/>
          <w:sz w:val="22"/>
        </w:rPr>
        <w:t>(Basta esce. Brancati si siede su una poltrona di pelle chiara, accanto a Paolo, e si spolvera la manica del cappotto.)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Il tuo posto era comodo. Pelle buona. Finestrino. Si vedeva il mare, prima di girare.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Ti ci sei seduto tu.</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Era vuoto. Un posto vuoto su un aereo non fa cadere niente, ma nemmeno lo fa partire.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Sai perché sono salito?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 scappare.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Per vedere se l'aereo si muoveva. Se si muoveva, andavo a sistemare le cose a Lussemburgo al posto del Cavaliere. Se non si muoveva, restavo qui a sistemarle al posto del Cavaliere. Tutte e due le cose vanno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Adesso il Cavaliere va in una cella di tre metri, e fra qualche giorno quella signora del Ministero gli firma il quarantuno bis. Una cella, un'ora d'aria, un vetro per i colloqui. Il Cavaliere è finito.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 soldi?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 soldi non sono mai del Cavaliere, Paolo. I soldi stanno dove qualcuno si siede. La signora Sacchi ha trovato l'ultima scatola. Brava. Ma le scatole si svuotano e si riempiono. Qualcuno deve sedersi accanto.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Oggi mi ci sono seduto 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Tu sei rimasto a terra. È una scelta. Per ora la rispetto. </w:t>
      </w:r>
      <w:r>
        <w:rPr>
          <w:rFonts w:ascii="Times New Roman" w:hAnsi="Times New Roman" w:eastAsia="Malgun Gothic"/>
          <w:b w:val="0"/>
          <w:i/>
          <w:color w:val="555555"/>
          <w:sz w:val="22"/>
        </w:rPr>
        <w:t>(gli tocca la spalla)</w:t>
      </w:r>
      <w:r>
        <w:rPr>
          <w:rFonts w:ascii="Times New Roman" w:hAnsi="Times New Roman" w:eastAsia="Malgun Gothic"/>
          <w:b w:val="0"/>
          <w:i w:val="0"/>
          <w:sz w:val="22"/>
        </w:rPr>
        <w:t xml:space="preserve"> Da domani, per le cose del Cavaliere, i conti li guardo io. Tu fai il deputato. E l'avvocato di qualcun altro. E il padre. </w:t>
      </w:r>
      <w:r>
        <w:rPr>
          <w:rFonts w:ascii="Times New Roman" w:hAnsi="Times New Roman" w:eastAsia="Malgun Gothic"/>
          <w:b w:val="0"/>
          <w:i/>
          <w:color w:val="555555"/>
          <w:sz w:val="22"/>
        </w:rPr>
        <w:t>(si avvia)</w:t>
      </w:r>
      <w:r>
        <w:rPr>
          <w:rFonts w:ascii="Times New Roman" w:hAnsi="Times New Roman" w:eastAsia="Malgun Gothic"/>
          <w:b w:val="0"/>
          <w:i w:val="0"/>
          <w:sz w:val="22"/>
        </w:rPr>
        <w:t xml:space="preserve"> Ci vediamo a Roma, avvocato. La colazione la offro io.</w:t>
      </w:r>
    </w:p>
    <w:p>
      <w:pPr>
        <w:spacing w:before="0" w:after="110" w:line="300" w:lineRule="auto"/>
      </w:pPr>
      <w:r>
        <w:rPr>
          <w:rFonts w:ascii="Times New Roman" w:hAnsi="Times New Roman" w:eastAsia="Malgun Gothic"/>
          <w:b w:val="0"/>
          <w:i/>
          <w:color w:val="555555"/>
          <w:sz w:val="22"/>
        </w:rPr>
        <w:t>(Brancati esce verso il parcheggio. Tindaro, ancora con il cappello del Cavaliere in mano, lo segue.)</w:t>
      </w:r>
    </w:p>
    <w:p>
      <w:pPr>
        <w:keepNext/>
        <w:spacing w:before="320" w:after="140"/>
      </w:pPr>
      <w:r>
        <w:rPr>
          <w:rFonts w:ascii="Times New Roman" w:hAnsi="Times New Roman" w:eastAsia="Malgun Gothic"/>
          <w:b/>
          <w:i w:val="0"/>
          <w:color w:val="1F3864"/>
          <w:sz w:val="26"/>
        </w:rPr>
        <w:t>장면 8 — 파올로의 집, via Sciascia, 같은 날 밤 9시 40분</w:t>
      </w:r>
    </w:p>
    <w:p>
      <w:pPr>
        <w:spacing w:before="0" w:after="110" w:line="300" w:lineRule="auto"/>
      </w:pPr>
      <w:r>
        <w:rPr>
          <w:rFonts w:ascii="Times New Roman" w:hAnsi="Times New Roman" w:eastAsia="Malgun Gothic"/>
          <w:b w:val="0"/>
          <w:i/>
          <w:color w:val="555555"/>
          <w:sz w:val="22"/>
        </w:rPr>
        <w:t>(La cucina. Il televisore piccolo acceso sul frigorifero. Giulia stira un camice. Paolo entra con il trolley. Si ferma sulla porta.)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Non eri 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perso l'aereo.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(guarda il televisore)</w:t>
      </w:r>
      <w:r>
        <w:rPr>
          <w:rFonts w:ascii="Times New Roman" w:hAnsi="Times New Roman" w:eastAsia="Malgun Gothic"/>
          <w:b w:val="0"/>
          <w:i w:val="0"/>
          <w:sz w:val="22"/>
        </w:rPr>
        <w:t xml:space="preserve"> Hanno arrestato il tuo cliente. All'aeroporto di Margi. Lo dicono da un'ora.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Eri lì?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Ero lì.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Dovevi partire con lui?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Dovevo partire per Roma.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(posa il ferro)</w:t>
      </w:r>
      <w:r>
        <w:rPr>
          <w:rFonts w:ascii="Times New Roman" w:hAnsi="Times New Roman" w:eastAsia="Malgun Gothic"/>
          <w:b w:val="0"/>
          <w:i w:val="0"/>
          <w:sz w:val="22"/>
        </w:rPr>
        <w:t xml:space="preserve"> Paolo. Da Margi per Roma non ci sono aerei. Lo so perché ci sono andata con mia sorella per il matrimonio di sua cognata. Da Margi partono gli aerei privati.</w:t>
      </w:r>
    </w:p>
    <w:p>
      <w:pPr>
        <w:spacing w:before="0" w:after="110" w:line="300" w:lineRule="auto"/>
      </w:pPr>
      <w:r>
        <w:rPr>
          <w:rFonts w:ascii="Times New Roman" w:hAnsi="Times New Roman" w:eastAsia="Malgun Gothic"/>
          <w:b w:val="0"/>
          <w:i/>
          <w:color w:val="555555"/>
          <w:sz w:val="22"/>
        </w:rPr>
        <w:t>(Paolo non risponde.)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te lo chiedo stasera. Stasera ci sono i bambini. Ma un giorno te lo chiedo. E quel giorno mi dici che carte leggi.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Un giorno.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dirmi «un giorno». Dimmi «sì».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val="0"/>
          <w:i/>
          <w:color w:val="555555"/>
          <w:sz w:val="22"/>
        </w:rPr>
        <w:t>(Matteo compare sulla porta in pigiama, con la bustina di plastica in mano.)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Sei tornato! Non sei andato a Roma?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perso l'aereo.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Ti ha dato di volta il cervello? Gli aerei non si perdono. Sono grandi.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Matteo! Dove l'hai sentita, questa?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Dal nonno.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china)</w:t>
      </w:r>
      <w:r>
        <w:rPr>
          <w:rFonts w:ascii="Times New Roman" w:hAnsi="Times New Roman" w:eastAsia="Malgun Gothic"/>
          <w:b w:val="0"/>
          <w:i w:val="0"/>
          <w:sz w:val="22"/>
        </w:rPr>
        <w:t xml:space="preserve"> Hai ragione. Gli aerei non si perdono. Sono io che mi sono perso. Poi mi sono ritrovato. </w:t>
      </w:r>
      <w:r>
        <w:rPr>
          <w:rFonts w:ascii="Times New Roman" w:hAnsi="Times New Roman" w:eastAsia="Malgun Gothic"/>
          <w:b w:val="0"/>
          <w:i/>
          <w:color w:val="555555"/>
          <w:sz w:val="22"/>
        </w:rPr>
        <w:t>(prende la bustina)</w:t>
      </w:r>
      <w:r>
        <w:rPr>
          <w:rFonts w:ascii="Times New Roman" w:hAnsi="Times New Roman" w:eastAsia="Malgun Gothic"/>
          <w:b w:val="0"/>
          <w:i w:val="0"/>
          <w:sz w:val="22"/>
        </w:rPr>
        <w:t xml:space="preserve"> Andiamo a mettere il dente sotto il cuscino?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lo aspetti con me, il topolino?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aspetto con te.</w:t>
      </w:r>
    </w:p>
    <w:p>
      <w:pPr>
        <w:spacing w:before="0" w:after="110" w:line="300" w:lineRule="auto"/>
      </w:pPr>
      <w:r>
        <w:rPr>
          <w:rFonts w:ascii="Times New Roman" w:hAnsi="Times New Roman" w:eastAsia="Malgun Gothic"/>
          <w:b w:val="0"/>
          <w:i/>
          <w:color w:val="555555"/>
          <w:sz w:val="22"/>
        </w:rPr>
        <w:t>(Escono. Giulia resta sola. Sul televisore, l'immagine del jet bianco fermo sulla pista, con i sigilli. Giulia spegne. Riprende il ferro.)</w:t>
      </w:r>
    </w:p>
    <w:p>
      <w:pPr>
        <w:keepNext/>
        <w:spacing w:before="320" w:after="140"/>
      </w:pPr>
      <w:r>
        <w:rPr>
          <w:rFonts w:ascii="Times New Roman" w:hAnsi="Times New Roman" w:eastAsia="Malgun Gothic"/>
          <w:b/>
          <w:i w:val="0"/>
          <w:color w:val="1F3864"/>
          <w:sz w:val="26"/>
        </w:rPr>
        <w:t>장면 9 — 초등학교 «Verga» 강당, 1월 24일(금) 저녁 6시</w:t>
      </w:r>
    </w:p>
    <w:p>
      <w:pPr>
        <w:spacing w:before="0" w:after="110" w:line="300" w:lineRule="auto"/>
      </w:pPr>
      <w:r>
        <w:rPr>
          <w:rFonts w:ascii="Times New Roman" w:hAnsi="Times New Roman" w:eastAsia="Malgun Gothic"/>
          <w:b w:val="0"/>
          <w:i/>
          <w:color w:val="555555"/>
          <w:sz w:val="22"/>
        </w:rPr>
        <w:t>(L'aula magna della scuola Verga, la stessa dove Paolo e Alessio facevano le recite da bambini. Sedie di plastica, genitori con i telefoni alzati. Sul palco, venti bambini con i flauti. Paolo in ultima fila, accanto a Giulia e a Matteo, che si tocca il buco del dente con la lingua.)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(sottovoce)</w:t>
      </w:r>
      <w:r>
        <w:rPr>
          <w:rFonts w:ascii="Times New Roman" w:hAnsi="Times New Roman" w:eastAsia="Malgun Gothic"/>
          <w:b w:val="0"/>
          <w:i w:val="0"/>
          <w:sz w:val="22"/>
        </w:rPr>
        <w:t xml:space="preserve"> Sei arrivato.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Sono arrivato. Da giovedì non sono più andato da nessuna parte.</w:t>
      </w:r>
    </w:p>
    <w:p>
      <w:pPr>
        <w:spacing w:before="0" w:after="110" w:line="300" w:lineRule="auto"/>
      </w:pPr>
      <w:r>
        <w:rPr>
          <w:rFonts w:ascii="Times New Roman" w:hAnsi="Times New Roman" w:eastAsia="Malgun Gothic"/>
          <w:b w:val="0"/>
          <w:i/>
          <w:color w:val="555555"/>
          <w:sz w:val="22"/>
        </w:rPr>
        <w:t>(Il telefono di Paolo vibra. Una notizia sullo schermo: «Salemi, firmato il 41-bis. La ministra Pellizzari: “Atto dovuto”». Poi un messaggio: «Lunedì, Roma. Colazione. Offro io. O.B.» Paolo gira il telefono a faccia in giù sulla gamba.)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Chi 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Nessuno. Il lavoro.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quanto dura l'assolo?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Sedici battute.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Quanto sono sedici battute?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Poco. Se uno ascolta, poco.</w:t>
      </w:r>
    </w:p>
    <w:p>
      <w:pPr>
        <w:spacing w:before="0" w:after="110" w:line="300" w:lineRule="auto"/>
      </w:pPr>
      <w:r>
        <w:rPr>
          <w:rFonts w:ascii="Times New Roman" w:hAnsi="Times New Roman" w:eastAsia="Malgun Gothic"/>
          <w:b w:val="0"/>
          <w:i/>
          <w:color w:val="555555"/>
          <w:sz w:val="22"/>
        </w:rPr>
        <w:t>(Sul palco la maestra alza la mano. Sofia fa un passo avanti. Suona da sola. Alla dodicesima battuta sbaglia una nota. Si ferma mezzo secondo. Continua, come se niente fosse. Alla sedicesima entrano gli altri.)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Ha sbagliato!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Zitto. Ha continuato. È questo che conta.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il palco, il telefono ancora a faccia in giù sulla gamba)</w:t>
      </w:r>
      <w:r>
        <w:rPr>
          <w:rFonts w:ascii="Times New Roman" w:hAnsi="Times New Roman" w:eastAsia="Malgun Gothic"/>
          <w:b w:val="0"/>
          <w:i w:val="0"/>
          <w:sz w:val="22"/>
        </w:rPr>
        <w:t xml:space="preserve"> Ha continuato.</w:t>
      </w:r>
    </w:p>
    <w:p>
      <w:pPr>
        <w:spacing w:before="0" w:after="110" w:line="300" w:lineRule="auto"/>
      </w:pPr>
      <w:r>
        <w:rPr>
          <w:rFonts w:ascii="Times New Roman" w:hAnsi="Times New Roman" w:eastAsia="Malgun Gothic"/>
          <w:b w:val="0"/>
          <w:i/>
          <w:color w:val="555555"/>
          <w:sz w:val="22"/>
        </w:rPr>
        <w:t>(Applausi. Sofia cerca con gli occhi l'ultima fila. Paolo alza la mano, tutta, fino in fondo. Lei lo vede. Sorride.)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지옥편 1곡 2~3행: «mi ritrovai per una selva oscura, / ché la diritta via era smarrita»</w:t>
      </w:r>
      <w:r>
        <w:rPr>
          <w:rFonts w:ascii="Times New Roman" w:hAnsi="Times New Roman" w:eastAsia="Malgun Gothic"/>
          <w:b w:val="0"/>
          <w:i w:val="0"/>
          <w:sz w:val="22"/>
        </w:rPr>
        <w:t xml:space="preserve"> — 한국어 해설: "나는 어두운 숲에 들어서 있었다, 곧은 길을 잃었기에." 『신곡』 첫머리, 인생의 한가운데(단테가 서른다섯 살이던 1300년)에서 길을 잃은 순례자. 장면 5에서 브란카티가 '올해 서른다섯'이라는 파올로에게 단테의 나이를 짚자, 파올로가 활주로를 보며 첫 세 행을 외운다(인용 표기는 그중 2~3행). 브란카티는 '단테에겐 길잡이가 있었다, 너에겐 내가 있다'고 받고, 파올로는 '당신은 숲으로 가는 표를 파는 사람'이라고 되받는다. 파올로는 이날 비행기에 오르지 않지만, 곧은 길로 돌아온 것은 아니다 — 빈 좌석에 브란카티가 앉는다. 장면 8에서 아들에게 '길을 잃었다가 다시 찾았다'고 말하는 대목이 이 인용의 메아리다.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«come se niente fosse»</w:t>
      </w:r>
      <w:r>
        <w:rPr>
          <w:rFonts w:ascii="Times New Roman" w:hAnsi="Times New Roman" w:eastAsia="Malgun Gothic"/>
          <w:b w:val="0"/>
          <w:i w:val="0"/>
          <w:sz w:val="22"/>
        </w:rPr>
        <w:t xml:space="preserve"> — 한국어 해설: 뜻 '아무 일도 없었다는 듯이, 태연하게'. 쓰임: 소피아가 플루트 독주를 앞두고 아빠에게(tu), 선생님 말을 옮기며 — 틀려도 '아무 일 없었다는 듯이' 계속 연주하라는 것(24일 연주회에서 그대로 일어난다). 장면 2.</w:t>
      </w:r>
    </w:p>
    <w:p>
      <w:pPr>
        <w:spacing w:before="0" w:after="120"/>
      </w:pPr>
      <w:r>
        <w:rPr>
          <w:rFonts w:ascii="Times New Roman" w:hAnsi="Times New Roman" w:eastAsia="Malgun Gothic"/>
          <w:b/>
          <w:i w:val="0"/>
          <w:sz w:val="22"/>
        </w:rPr>
        <w:t>«In un batter d'occhio»</w:t>
      </w:r>
      <w:r>
        <w:rPr>
          <w:rFonts w:ascii="Times New Roman" w:hAnsi="Times New Roman" w:eastAsia="Malgun Gothic"/>
          <w:b w:val="0"/>
          <w:i w:val="0"/>
          <w:sz w:val="22"/>
        </w:rPr>
        <w:t xml:space="preserve"> — 한국어 해설: 뜻 '눈 깜짝할 사이에, 금방'. 쓰임: 파올로가 로마에서 언제 돌아오느냐는 아내의 물음에 가볍게 넘기려고(tu). 거짓말을 가리는 가벼운 말투가 오히려 아내의 눈길을 끈다. 장면 2.</w:t>
      </w:r>
    </w:p>
    <w:p>
      <w:pPr>
        <w:spacing w:before="0" w:after="120"/>
      </w:pPr>
      <w:r>
        <w:rPr>
          <w:rFonts w:ascii="Times New Roman" w:hAnsi="Times New Roman" w:eastAsia="Malgun Gothic"/>
          <w:b/>
          <w:i w:val="0"/>
          <w:sz w:val="22"/>
        </w:rPr>
        <w:t>«Mettici una pietra sopra»</w:t>
      </w:r>
      <w:r>
        <w:rPr>
          <w:rFonts w:ascii="Times New Roman" w:hAnsi="Times New Roman" w:eastAsia="Malgun Gothic"/>
          <w:b w:val="0"/>
          <w:i w:val="0"/>
          <w:sz w:val="22"/>
        </w:rPr>
        <w:t xml:space="preserve"> — 한국어 해설: 뜻 '(그 일은) 덮어 두고 잊어버려, 더는 신경 쓰지 마'(pietra: 돌을 얹다). 쓰임: 줄리아가 잠을 못 잔 남편에게(tu), 무슨 일인지 모르는 채로 '일주일만이라도' 하며. 가족·친구 사이의 위로. 장면 2.</w:t>
      </w:r>
    </w:p>
    <w:p>
      <w:pPr>
        <w:spacing w:before="0" w:after="120"/>
      </w:pPr>
      <w:r>
        <w:rPr>
          <w:rFonts w:ascii="Times New Roman" w:hAnsi="Times New Roman" w:eastAsia="Malgun Gothic"/>
          <w:b/>
          <w:i w:val="0"/>
          <w:sz w:val="22"/>
        </w:rPr>
        <w:t>«Chi ci fai cca?»</w:t>
      </w:r>
      <w:r>
        <w:rPr>
          <w:rFonts w:ascii="Times New Roman" w:hAnsi="Times New Roman" w:eastAsia="Malgun Gothic"/>
          <w:b w:val="0"/>
          <w:i w:val="0"/>
          <w:sz w:val="22"/>
        </w:rPr>
        <w:t xml:space="preserve"> — 한국어 해설: 시칠리아 방언. 표준어: «Che ci fai qui?»('여기서 뭐 해?'). 쓰임: 바 «Marino» 주인 피에트로가 화요일 아침(보통은 로마에 있을 시간)에 나타난 단골 파올로에게(tu). cca(=qua), chi(=che)가 시칠리아 입말의 표지. 장면 3.</w:t>
      </w:r>
    </w:p>
    <w:p>
      <w:pPr>
        <w:spacing w:before="0" w:after="120"/>
      </w:pPr>
      <w:r>
        <w:rPr>
          <w:rFonts w:ascii="Times New Roman" w:hAnsi="Times New Roman" w:eastAsia="Malgun Gothic"/>
          <w:b/>
          <w:i w:val="0"/>
          <w:sz w:val="22"/>
        </w:rPr>
        <w:t>«Nun ci cridu»</w:t>
      </w:r>
      <w:r>
        <w:rPr>
          <w:rFonts w:ascii="Times New Roman" w:hAnsi="Times New Roman" w:eastAsia="Malgun Gothic"/>
          <w:b w:val="0"/>
          <w:i w:val="0"/>
          <w:sz w:val="22"/>
        </w:rPr>
        <w:t xml:space="preserve"> — 한국어 해설: 시칠리아 방언. 표준어: «Non ci credo»('믿을 수가 없네'). 쓰임: 피에트로가 TV에서 카발리에레의 이름이 나오자 혼잣말처럼, 곧바로 표준어로 '믿기도 하고 안 믿기기도 하고'라 덧붙인다. 놀람·불신의 감탄. 장면 3.</w:t>
      </w:r>
    </w:p>
    <w:p>
      <w:pPr>
        <w:spacing w:before="0" w:after="120"/>
      </w:pPr>
      <w:r>
        <w:rPr>
          <w:rFonts w:ascii="Times New Roman" w:hAnsi="Times New Roman" w:eastAsia="Malgun Gothic"/>
          <w:b/>
          <w:i w:val="0"/>
          <w:sz w:val="22"/>
        </w:rPr>
        <w:t>«Ti ha dato di volta il cervello?»</w:t>
      </w:r>
      <w:r>
        <w:rPr>
          <w:rFonts w:ascii="Times New Roman" w:hAnsi="Times New Roman" w:eastAsia="Malgun Gothic"/>
          <w:b w:val="0"/>
          <w:i w:val="0"/>
          <w:sz w:val="22"/>
        </w:rPr>
        <w:t xml:space="preserve"> — 한국어 해설: 뜻 '너 머리가 어떻게 된 거 아냐? 정신 나갔어?'(dare di volta: 뒤집히다). 쓰임: 일곱 살 마테오가 '비행기를 놓쳤다'는 아빠에게, 할아버지한테 배운 말을 그대로(tu). 어른끼리는 조금 거친 핀잔이라 엄마가 곧바로 나무란다. 장면 8.</w:t>
      </w:r>
    </w:p>
    <w:p>
      <w:pPr>
        <w:spacing w:before="240" w:after="110"/>
      </w:pPr>
      <w:r>
        <w:rPr>
          <w:rFonts w:ascii="Times New Roman" w:hAnsi="Times New Roman" w:eastAsia="Malgun Gothic"/>
          <w:b w:val="0"/>
          <w:i/>
          <w:color w:val="555555"/>
          <w:sz w:val="22"/>
        </w:rPr>
        <w:t>[8화 끝 — 다음 화 예고: 「크리벨리의 끝」, 다비데를 죽인 돈과 키아라가 사라진 날의 돈이 같은 계좌를 지나간 것이 드러나고, 토레네라 해안의 옛 채석장에서 오라치오가 기다리던 소식이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8화 — 「살레미의 최후」 (La caduta di Salemi)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