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10화 — 「대의의 완성」 (Свершение дела)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참모, 두마 표결 보고)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두마 의원 비탈리 세묘노비치 코르네예프(3화의 반대파 의원) / 두마 의장(단역) / 의원 1·2·3(단역) / 마리나 빅토로브나 젤레즈냐크(국가재정투명성청 지역 담당, 화상) / 카멘스크주 주지사 글레프 세르게예비치 뱌트킨(신규, 화상) / 미하일 예고로비치(타이볼라 촐칸 공동체 대표, 전화) / 마리나 쿠즈네초바(「Новтекс」 노동자, 전화) / 세묜 두빈(시브자보드 노동자, 전화) / 안나 오를로바(료샤의 어머니, 전화) / 기자(단역)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한 달 뒤, 취임 열 달째. 사법개혁과 중앙-지방 권한 분배를 묶은 헌법 개정 패키지의 최종 표결일. 패키지에는 료샤가 스스로 요구한 경과 조항 — 새 헌법 질서 아래 대통령이 조기에 재신임을 받는다는 조항 — 이 들어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표결 당일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Волнуетесь?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бы не волновались?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волнуюсь с самого утра. Просто скрываю лучше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Предварительный подсчёт: триста двенадцать «за», сто восемь «против», остальные колеблются.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Для конституционного большинства нужно триста. Запас есть. Но колеблющиеся — это фракция Корнеева, и он будет выступать.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выступает. Если пакет нельзя защитить в споре, его не стоит принимать.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Прекрасная мысль. Только, пожалуйста, не говорите её вслух в ложе.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идём смотреть, как это происходит вживую.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두마 토론, 코르네예프의 반대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Председатель: </w:t>
      </w:r>
      <w:r>
        <w:rPr>
          <w:rFonts w:ascii="Times New Roman" w:hAnsi="Times New Roman" w:eastAsia="Malgun Gothic"/>
          <w:b w:val="0"/>
          <w:i w:val="0"/>
          <w:sz w:val="22"/>
        </w:rPr>
        <w:t>Уважаемые коллеги. На голосование ставится пакет конституционных поправок и законов о судебной реформе и распределении полномочий между федеральным центром и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Коллеги, нам говорят о независимых судах. Прекрасно. Но позвольте спросить словами классика: «А судьи кто?» Кто будет назначать этих независимых судей, если не президент и не его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имени администрации)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Виталий Семёнович, отвечу прямо. Судей больше не назначает ни президент, ни губернатор. Их отбирает квалификационная коллегия, половину которой избирают сами судьи, а половину — юридическое сообщество по открытому конкурсу. Дела распределяются жребием, а не звонком председателя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Жребием! Правосудие по лотерее.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Лучше лотерея, чем подписка, Виталий Семёнович. Семнадцать решений судьи Шубина в пользу одной группы компаний — это была не лотерея.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1: </w:t>
      </w:r>
      <w:r>
        <w:rPr>
          <w:rFonts w:ascii="Times New Roman" w:hAnsi="Times New Roman" w:eastAsia="Malgun Gothic"/>
          <w:b w:val="0"/>
          <w:i w:val="0"/>
          <w:sz w:val="22"/>
        </w:rPr>
        <w:t>Вопрос к докладчику — почему пакет включает отдельную главу о независимости прокурорского надзора?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независимость судов без независимого надзора — это просто новая форма зависимости, только с другим названием.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последнее. Переходное положение, статья двенадцатая. Досрочные выборы президента через восемь месяцев после вступления пакета в силу. Президент что, сам себе сокращает срок? Это популизм или неуверенность?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 то, ни другое. Пакет забирает у президента часть полномочий — назначение судей, контроль над прокуратурой, половину решений по недрам. Президент настоял, что не будет управлять по новым правилам с мандатом, полученным по старым. Новый порядок — новый мандат.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Смело. Посмотрим, как ему понравится эта смелость через восемь месяцев.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2: </w:t>
      </w:r>
      <w:r>
        <w:rPr>
          <w:rFonts w:ascii="Times New Roman" w:hAnsi="Times New Roman" w:eastAsia="Malgun Gothic"/>
          <w:b w:val="0"/>
          <w:i w:val="0"/>
          <w:sz w:val="22"/>
        </w:rPr>
        <w:t>Голосую 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 3: </w:t>
      </w:r>
      <w:r>
        <w:rPr>
          <w:rFonts w:ascii="Times New Roman" w:hAnsi="Times New Roman" w:eastAsia="Malgun Gothic"/>
          <w:b w:val="0"/>
          <w:i w:val="0"/>
          <w:sz w:val="22"/>
        </w:rPr>
        <w:t>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(голосование продолжается; на табло множатся зелёные отметки)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Председатель: </w:t>
      </w:r>
      <w:r>
        <w:rPr>
          <w:rFonts w:ascii="Times New Roman" w:hAnsi="Times New Roman" w:eastAsia="Malgun Gothic"/>
          <w:b w:val="0"/>
          <w:i w:val="0"/>
          <w:sz w:val="22"/>
        </w:rPr>
        <w:t>Пакет принят. Триста восемнадцать голосов «за».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 аплодисментами; в ложе для гостей — команда Лёши)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즉각적 반응,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чтобы зафиксировать момент —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Зафиксировано. Шесть колеблющихся из фракции Корнеева проголосовали «за». Он сам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бы сейчас кричал на всю ложу.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Хотите, я крикну вместо него?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 Пусть в этот раз будет тихо. Мы слишком долго шумели ради того, чтобы просто работало.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투명성청 팀의 축하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Итак. Мы это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— это кто? Ты, я, Дума, весь аппарат правительства?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Все вместе. Коллективное «мы».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я впервые вижу, как аудиторская таблица превращается в статью Конституции.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таблица не превратилась в статью. Статью писали юристы.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не портите момент точностью.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Прошу прощения. Момент, безусловно, важный.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Так-то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Но Вениамин Олегович прав в одном. Теперь декларации судей проверяем мы. Каждый год. Праздник на сегодня, работа — с понедельника.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법이 실제로 바꾸는 것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кабинете, Ирине и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Праздновать будем позже. Объясните мне так, как объясните людям завтра. Что изменится для обычного человека?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вещи. Первое: если у вас спор с заводом, с чиновником, с полицией — ваше дело попадёт к судье по жребию, и этого судью не назначал губернатор. Второе: прокурор, который закрывает глаза на жалобы, сам становится объектом проверки независимого надзора.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Третье: регион, где добывают недра, оставляет себе сорок процентов ренты, а не семь. Онега получит деньги на ту самую больницу напрямую, без поездок в Москву с протянутой рукой.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изменится для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Для вас — меньше власти. Вы больше не можете назначить ни одного судьи. Ни одного прокурора региона. И через восемь месяцев после вступления пакета в силу вы идёте на досрочные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Так и скажем людям. Сначала — что получают они. Потом — что теряю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политики говорят в обратном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политики ничего не теряют.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지방들로부터의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из Тайболы)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то есть, простите, господин президент! Слышали новости!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Егорович. Как Тайбола встречает закон о распределении полномочий?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Радостно. Теперь такие, как мы, получат настоящий голос в решениях о собственной земле. Раньше лицензию выдавали в Москве, а мы узнавали, когда приезжали бульдозеры.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(параллельным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девчонки с «Новтекса» просили передать — мы наконец чувствуем, что закон на нашей стороне, а не только на бумаге. Если опять задержат зарплату, пойдём в суд, где судью не купишь.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(третьим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мы с Галей просто рады, что дожили до такого дня,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(переключаясь между звонками, смеясь впервые за долгое время)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говорить со всеми одновременно, друзья!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устроить один общий звонок в следующий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Отличная идея, Катя. В следующий раз.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주지사들과의 화상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поздравляю, конечно. Но скажу откровенно, как губернатор бедного региона. У меня нет ни редкоземельных металлов, ни нефти. Сорок процентов ренты — это праздник для Онеги. А мне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Глеб Сергеевич, вопрос честный. Фонд выравнивания остаётся — и теперь его распределяют по открытой формуле, а не по звонку из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 w:val="0"/>
          <w:sz w:val="22"/>
        </w:rPr>
        <w:t>По формуле. Раньше я хотя бы знал, кому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Глеб Сергеевич, в Онеге тоже знали, кому звонить. Тридцать пять миллиардов ушли как раз по такому звонку. Формула скучнее, зато её нельзя купить.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вас там в Москве быстро научили.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Меня научила крыша в школе моего сына, Глеб Сергеевич.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Центр и регионы теперь будут тянуть в разные стороны — это нормально. Помните Крылова, баснописца? «Когда в товарищах согласья нет, на лад их дело не пойдёт». Пакет не заставит нас согласиться. Он просто заставит нас договариваться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Вяткин: </w:t>
      </w:r>
      <w:r>
        <w:rPr>
          <w:rFonts w:ascii="Times New Roman" w:hAnsi="Times New Roman" w:eastAsia="Malgun Gothic"/>
          <w:b w:val="0"/>
          <w:i w:val="0"/>
          <w:sz w:val="22"/>
        </w:rPr>
        <w:t>Лебедь, Рак да Щука. Мы, значит, Рак?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Вы, Глеб Сергеевич, как раз тот, кто задаёт неудобные вопросы. Оставайтесь 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어머니와의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видела по телевизору. Все хлопали, а ты сидел как на похоронах.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просто не люблю аплодисменты. Ты же 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Знаю. Коля тоже не любил. Говорил — «хлопают, когда уже поздно что-то менять».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гордился законом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Гордился бы вообще всем, что ты сделал, Лёша. Хотя, зная его, не преминул бы добавить «осторожно» ещё разок.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вечно говорят мне быть осторожным.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все вечно тебя любят, сынок. Это одно и то же чувство, просто разными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я сам себе сократил срок? Ты не сердишься?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Сержусь. Значит, ты снова поедешь по всей стране. Но ты же не спрашиваешь моего разрешения, ты спрашиваешь, правильно ли это. Правильно.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이리나와의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помните, как вы пришли в штаб? Полтора года назад?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Нашла ошибку в ссылке на статью закона за первый 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вы писали поправки к Конституции.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Смотрю на них — и сама не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Дед ваш гордился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Гордился бы. Хотя, подозреваю, тоже сказал бы что-то вроде «осторожно».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Похоже, это универсальный совет для всех, кого любят.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Похоже на 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статья двенадцатая — вы понимаете, что можете проиграть?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Если проиграю по честным правилам — значит, правила работают. Для этого мы их и писали.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투명성청 팀,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Кирилл. Помнишь наш первый день в «Компас Аудит»?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Протекающий потолок и клиент на три миллиарда через неделю после регистрации.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— закон, который начинался с нашей таблицы расхождений в резервном фонде.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Масштаб изменился. Принцип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Тот же разговор, что мы вели в первый вечер компании.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мы последовательны, если ничего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чём воркуете, голубки?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 расстоянии между протекающим потолком и Конституцией.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Внушительное расстояние. Хотя, признаюсь, рада была пройти его с вами обоими.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언론 인터뷰,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критики говорят, что реформа зашла слишком далеко и ослабила центральную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Другие критики говорят, что она не зашла достаточно далеко. Полагаю, это означает, что баланс где-то рядом с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сами сократили свой срок. Зачем президенту, у которого высокий рейтинг, рисковать досрочными выборами?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потому, что рейтинг высокий. Отдавать власть легче всего, когда её не отнимают. Через год это выглядело бы как слабость. Сегодня — как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страна получит президента, избранного по более честным правилам, чем был избран я. Меня это устраивает.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в вашей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Жить с последствиями сделанного, исправлять то, что не сработает, и продолжать задавать неудобные вопросы. Как учил меня один генерал перед уходом в отставку.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самый.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밤, 홀로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читая старые записи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«Наша работа — не выиграть любой ценой. Наша работа — дать людям выбор, которого у них раньше не было».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Виктор Петрович, мы дали этот выбор. И даже самим себе оставили меньше, чем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Читаю старые записи.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Лучшие. Хотя автор давно не может их прокомментировать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лучшие советы — те, что уже не изменятся под влиянием момента.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팀 전체 모임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Итак. Реформа принята. Что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Следующий бюджетный цикл.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Всегда есть следующий бюджетный цикл.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Постоянство — единственное, на что можно рассчитывать в этой профессии.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ещё на кофе. На кофе тоже можно рассчитывать.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на выборы. Через восемь месяцев после вступления в силу. Я уже начал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Кто-нибудь заказывал ужин? Уже десятый час, а мы всё ещё в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Заказал час назад. Должны привезти через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Прогресс. Президент, который помнит об ужине.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Расту над собой каждый день, Екатерина Ивановна.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국민에게 보내는 메시지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граждане. Сегодня страна сделала шаг, который многие ещё недавно считали невозможным.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этого дня ваш суд не зависит от губернатора, а прокурор — от того, кому он обязан должностью. Регионы сами распоряжаются заметной частью того, что лежит у них под ногами.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с этого дня у президента меньше власти, чем было утром. По новым правилам я пойду на досрочные выборы. Я получил мандат по старым правилам — и хочу, чтобы вы проверили меня по новым.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обещать, что дальше будет легко. Но обещаю: та честность, с которой начинался этот путь, останется его основой, пока я на этом посту.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Быков однажды сказал, что правда не перестаёт быть правдой оттого, что она кому-то наверху невыгодна. Сегодня, кажется, правда наконец начала весить больше, чем удобство лжи.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каждый раз это 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каждый раз это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 на ночную Москву)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странно?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почти завершено. А ощущение, что впереди ещё столько же, сколько уже пройдено.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так оно и есть. Дело редко имеет финальную точку, Алексей Николаевич. Обычно оно просто продолжается в других формах.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продолжаем.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(Чацкий): «А судьи кто?»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차츠키의 독백 첫머리. 두마 토론에서 코르네예프가 "독립 판사는 누가 임명하느냐"고 반대 논리로 인용하고, 그레벤시코프가 판사 추천위원회·사건 추첨 배당으로 답하며 이 질문이 곧 사법개혁의 핵심 질문이었음을 보여 준다(장면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«Лебедь, Рак да Щука» (начало басни): «Когда в товарищах согласья нет, на лад их дело не пойдёт»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제각기 다른 방향으로 수레를 끄는 세 짐승의 우화. 권한 분배에 불만을 터뜨리는 가난한 주의 주지사에게 료샤가 인용하며, 개헌 패키지는 합의를 강요하는 것이 아니라 공개적으로 협상하게 만드는 장치라고 설명한다(장면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「개혁의 피로」, 취임 1주년을 앞두고 그림자 경제의 실업, 반년 뒤 지방선거를 겨냥한 조작 징후, 서서히 식어 가는 지지율이 료샤를 시험한다.]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10화 — 「대의의 완성」 (Свершение дела)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