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Cleaning Company Project</w:t>
      </w:r>
    </w:p>
    <w:p>
      <w:pPr>
        <w:pStyle w:val="Normal"/>
        <w:widowControl/>
        <w:ind w:left="0" w:right="0" w:hanging="0"/>
        <w:rPr>
          <w:rFonts w:ascii="Calibri;Arial;Helvetica;sans-serif" w:hAnsi="Calibri;Arial;Helvetica;sans-serif"/>
          <w:b w:val="false"/>
          <w:i w:val="false"/>
          <w:caps w:val="false"/>
          <w:smallCaps w:val="false"/>
          <w:color w:val="000000"/>
          <w:spacing w:val="0"/>
          <w:sz w:val="32"/>
        </w:rPr>
      </w:pPr>
      <w:r>
        <w:rPr>
          <w:rFonts w:ascii="Calibri;Arial;Helvetica;sans-serif" w:hAnsi="Calibri;Arial;Helvetica;sans-serif"/>
          <w:b w:val="false"/>
          <w:i w:val="false"/>
          <w:caps w:val="false"/>
          <w:smallCaps w:val="false"/>
          <w:color w:val="000000"/>
          <w:spacing w:val="0"/>
          <w:sz w:val="32"/>
        </w:rPr>
        <w:t>Create a system for “</w:t>
      </w:r>
      <w:r>
        <w:rPr>
          <w:rFonts w:ascii="Calibri;Arial;Helvetica;sans-serif" w:hAnsi="Calibri;Arial;Helvetica;sans-serif"/>
          <w:b w:val="false"/>
          <w:i w:val="false"/>
          <w:caps w:val="false"/>
          <w:smallCaps w:val="false"/>
          <w:color w:val="000000"/>
          <w:spacing w:val="0"/>
          <w:sz w:val="32"/>
        </w:rPr>
        <w:t xml:space="preserve">Cleaning Company” </w:t>
      </w:r>
      <w:r>
        <w:rPr>
          <w:rFonts w:ascii="Calibri;Arial;Helvetica;sans-serif" w:hAnsi="Calibri;Arial;Helvetica;sans-serif"/>
          <w:b w:val="false"/>
          <w:i w:val="false"/>
          <w:caps w:val="false"/>
          <w:smallCaps w:val="false"/>
          <w:color w:val="000000"/>
          <w:spacing w:val="0"/>
          <w:sz w:val="32"/>
        </w:rPr>
        <w:t xml:space="preserve">managing a professional cleaning services company that operates on a major metropolitan area. </w:t>
      </w:r>
    </w:p>
    <w:p>
      <w:pPr>
        <w:pStyle w:val="Normal"/>
        <w:widowControl/>
        <w:ind w:left="0" w:right="0" w:hanging="0"/>
        <w:rPr/>
      </w:pPr>
      <w:r>
        <w:rPr/>
      </w:r>
    </w:p>
    <w:p>
      <w:pPr>
        <w:pStyle w:val="Heading1"/>
        <w:numPr>
          <w:ilvl w:val="0"/>
          <w:numId w:val="1"/>
        </w:numPr>
        <w:rPr>
          <w:rFonts w:eastAsia="Droid Sans Fallback" w:cs="FreeSans"/>
          <w:b/>
          <w:bCs/>
          <w:i w:val="false"/>
          <w:caps w:val="false"/>
          <w:smallCaps w:val="false"/>
          <w:color w:val="000000"/>
          <w:spacing w:val="0"/>
          <w:sz w:val="36"/>
          <w:szCs w:val="36"/>
        </w:rPr>
      </w:pPr>
      <w:r>
        <w:rPr>
          <w:rFonts w:eastAsia="Droid Sans Fallback" w:cs="FreeSans"/>
          <w:b/>
          <w:bCs/>
          <w:i w:val="false"/>
          <w:caps w:val="false"/>
          <w:smallCaps w:val="false"/>
          <w:color w:val="000000"/>
          <w:spacing w:val="0"/>
          <w:sz w:val="36"/>
          <w:szCs w:val="36"/>
        </w:rPr>
        <w:t>Project Plan</w:t>
      </w:r>
    </w:p>
    <w:p>
      <w:pPr>
        <w:pStyle w:val="Heading2"/>
        <w:numPr>
          <w:ilvl w:val="1"/>
          <w:numId w:val="1"/>
        </w:numPr>
        <w:ind w:left="709" w:right="0" w:hanging="432"/>
        <w:jc w:val="left"/>
        <w:rPr>
          <w:rFonts w:ascii="Calibri;Arial;Helvetica;sans-serif" w:hAnsi="Calibri;Arial;Helvetica;sans-serif"/>
          <w:b w:val="false"/>
          <w:i w:val="false"/>
          <w:caps w:val="false"/>
          <w:smallCaps w:val="false"/>
          <w:color w:val="000000"/>
          <w:spacing w:val="0"/>
          <w:sz w:val="32"/>
        </w:rPr>
      </w:pPr>
      <w:r>
        <w:rPr>
          <w:rFonts w:ascii="Calibri;Arial;Helvetica;sans-serif" w:hAnsi="Calibri;Arial;Helvetica;sans-serif"/>
          <w:b w:val="false"/>
          <w:i w:val="false"/>
          <w:caps w:val="false"/>
          <w:smallCaps w:val="false"/>
          <w:color w:val="000000"/>
          <w:spacing w:val="0"/>
          <w:sz w:val="32"/>
        </w:rPr>
        <w:t xml:space="preserve">The project will follow a 2 week accelerated development cycle using salesforce.com technology. The table below lists an estimated timeline for the project and key touch points with the client. The client is expected to review and approve the below </w:t>
      </w:r>
      <w:r>
        <w:rPr>
          <w:rFonts w:ascii="Calibri;Arial;Helvetica;sans-serif" w:hAnsi="Calibri;Arial;Helvetica;sans-serif"/>
          <w:b w:val="false"/>
          <w:i w:val="false"/>
          <w:caps w:val="false"/>
          <w:smallCaps w:val="false"/>
          <w:color w:val="000000"/>
          <w:spacing w:val="0"/>
          <w:sz w:val="32"/>
        </w:rPr>
        <w:t>time line.</w:t>
      </w:r>
      <w:r>
        <w:rPr>
          <w:rFonts w:ascii="Calibri;Arial;Helvetica;sans-serif" w:hAnsi="Calibri;Arial;Helvetica;sans-serif"/>
          <w:b w:val="false"/>
          <w:i w:val="false"/>
          <w:caps w:val="false"/>
          <w:smallCaps w:val="false"/>
          <w:color w:val="000000"/>
          <w:spacing w:val="0"/>
          <w:sz w:val="32"/>
        </w:rPr>
        <w:t xml:space="preserve"> </w:t>
      </w:r>
    </w:p>
    <w:p>
      <w:pPr>
        <w:pStyle w:val="Heading2"/>
        <w:numPr>
          <w:ilvl w:val="1"/>
          <w:numId w:val="1"/>
        </w:numPr>
        <w:rPr>
          <w:rFonts w:ascii="Calibri;Arial;Helvetica;sans-serif" w:hAnsi="Calibri;Arial;Helvetica;sans-serif"/>
          <w:b w:val="false"/>
          <w:i w:val="false"/>
          <w:caps w:val="false"/>
          <w:smallCaps w:val="false"/>
          <w:color w:val="000000"/>
          <w:spacing w:val="0"/>
          <w:sz w:val="32"/>
        </w:rPr>
      </w:pPr>
      <w:r>
        <w:rPr>
          <w:rFonts w:ascii="Calibri;Arial;Helvetica;sans-serif" w:hAnsi="Calibri;Arial;Helvetica;sans-serif"/>
          <w:b w:val="false"/>
          <w:i w:val="false"/>
          <w:caps w:val="false"/>
          <w:smallCaps w:val="false"/>
          <w:color w:val="000000"/>
          <w:spacing w:val="0"/>
          <w:sz w:val="32"/>
        </w:rPr>
        <w:t xml:space="preserve"> </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674"/>
        <w:gridCol w:w="4310"/>
        <w:gridCol w:w="2499"/>
        <w:gridCol w:w="2497"/>
      </w:tblGrid>
      <w:tr>
        <w:trPr>
          <w:tblHeader w:val="true"/>
          <w:cantSplit w:val="false"/>
        </w:trPr>
        <w:tc>
          <w:tcPr>
            <w:tcW w:w="67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rFonts w:eastAsia="Droid Sans Fallback" w:cs="FreeSans" w:ascii="Liberation Sans" w:hAnsi="Liberation Sans"/>
                <w:sz w:val="32"/>
                <w:szCs w:val="32"/>
              </w:rPr>
            </w:pPr>
            <w:r>
              <w:rPr>
                <w:rFonts w:eastAsia="Droid Sans Fallback" w:cs="FreeSans" w:ascii="Liberation Sans" w:hAnsi="Liberation Sans"/>
                <w:sz w:val="32"/>
                <w:szCs w:val="32"/>
              </w:rPr>
              <w:t>#</w:t>
            </w:r>
          </w:p>
        </w:tc>
        <w:tc>
          <w:tcPr>
            <w:tcW w:w="43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rFonts w:eastAsia="Droid Sans Fallback" w:cs="FreeSans" w:ascii="Liberation Sans" w:hAnsi="Liberation Sans"/>
                <w:sz w:val="32"/>
                <w:szCs w:val="32"/>
              </w:rPr>
            </w:pPr>
            <w:r>
              <w:rPr>
                <w:rFonts w:eastAsia="Droid Sans Fallback" w:cs="FreeSans" w:ascii="Liberation Sans" w:hAnsi="Liberation Sans"/>
                <w:sz w:val="32"/>
                <w:szCs w:val="32"/>
              </w:rPr>
              <w:t>Activity</w:t>
            </w:r>
          </w:p>
        </w:tc>
        <w:tc>
          <w:tcPr>
            <w:tcW w:w="249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rFonts w:eastAsia="Droid Sans Fallback" w:cs="FreeSans" w:ascii="Liberation Sans" w:hAnsi="Liberation Sans"/>
                <w:sz w:val="32"/>
                <w:szCs w:val="32"/>
              </w:rPr>
            </w:pPr>
            <w:r>
              <w:rPr>
                <w:rFonts w:eastAsia="Droid Sans Fallback" w:cs="FreeSans" w:ascii="Liberation Sans" w:hAnsi="Liberation Sans"/>
                <w:sz w:val="32"/>
                <w:szCs w:val="32"/>
              </w:rPr>
              <w:t>Due Date</w:t>
            </w:r>
          </w:p>
        </w:tc>
        <w:tc>
          <w:tcPr>
            <w:tcW w:w="249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rFonts w:eastAsia="Droid Sans Fallback" w:cs="FreeSans" w:ascii="Liberation Sans" w:hAnsi="Liberation Sans"/>
                <w:sz w:val="32"/>
                <w:szCs w:val="32"/>
              </w:rPr>
            </w:pPr>
            <w:r>
              <w:rPr>
                <w:rFonts w:eastAsia="Droid Sans Fallback" w:cs="FreeSans" w:ascii="Liberation Sans" w:hAnsi="Liberation Sans"/>
                <w:sz w:val="32"/>
                <w:szCs w:val="32"/>
              </w:rPr>
              <w:t>Status</w:t>
            </w:r>
          </w:p>
        </w:tc>
      </w:tr>
      <w:tr>
        <w:trPr>
          <w:cantSplit w:val="false"/>
        </w:trPr>
        <w:tc>
          <w:tcPr>
            <w:tcW w:w="6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1</w:t>
            </w:r>
          </w:p>
        </w:tc>
        <w:tc>
          <w:tcPr>
            <w:tcW w:w="43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Requirement Review and Signoff</w:t>
            </w:r>
          </w:p>
        </w:tc>
        <w:tc>
          <w:tcPr>
            <w:tcW w:w="249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5/25/2016</w:t>
            </w:r>
          </w:p>
        </w:tc>
        <w:tc>
          <w:tcPr>
            <w:tcW w:w="24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Send to Client on 5/24</w:t>
            </w:r>
          </w:p>
        </w:tc>
      </w:tr>
      <w:tr>
        <w:trPr>
          <w:cantSplit w:val="false"/>
        </w:trPr>
        <w:tc>
          <w:tcPr>
            <w:tcW w:w="6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2</w:t>
            </w:r>
          </w:p>
        </w:tc>
        <w:tc>
          <w:tcPr>
            <w:tcW w:w="43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Initial Design Review and Signoff</w:t>
            </w:r>
          </w:p>
        </w:tc>
        <w:tc>
          <w:tcPr>
            <w:tcW w:w="249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5/27/2016</w:t>
            </w:r>
          </w:p>
        </w:tc>
        <w:tc>
          <w:tcPr>
            <w:tcW w:w="24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r>
          </w:p>
        </w:tc>
      </w:tr>
      <w:tr>
        <w:trPr>
          <w:cantSplit w:val="false"/>
        </w:trPr>
        <w:tc>
          <w:tcPr>
            <w:tcW w:w="6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3</w:t>
            </w:r>
          </w:p>
        </w:tc>
        <w:tc>
          <w:tcPr>
            <w:tcW w:w="43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 xml:space="preserve">Client access to Sandbox </w:t>
            </w:r>
          </w:p>
        </w:tc>
        <w:tc>
          <w:tcPr>
            <w:tcW w:w="249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5/30/2016</w:t>
            </w:r>
          </w:p>
        </w:tc>
        <w:tc>
          <w:tcPr>
            <w:tcW w:w="24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r>
          </w:p>
        </w:tc>
      </w:tr>
      <w:tr>
        <w:trPr>
          <w:cantSplit w:val="false"/>
        </w:trPr>
        <w:tc>
          <w:tcPr>
            <w:tcW w:w="6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4</w:t>
            </w:r>
          </w:p>
        </w:tc>
        <w:tc>
          <w:tcPr>
            <w:tcW w:w="43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Review of Project build</w:t>
            </w:r>
          </w:p>
        </w:tc>
        <w:tc>
          <w:tcPr>
            <w:tcW w:w="249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6/3/2016</w:t>
            </w:r>
          </w:p>
        </w:tc>
        <w:tc>
          <w:tcPr>
            <w:tcW w:w="24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r>
          </w:p>
        </w:tc>
      </w:tr>
      <w:tr>
        <w:trPr>
          <w:cantSplit w:val="false"/>
        </w:trPr>
        <w:tc>
          <w:tcPr>
            <w:tcW w:w="6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5</w:t>
            </w:r>
          </w:p>
        </w:tc>
        <w:tc>
          <w:tcPr>
            <w:tcW w:w="43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 xml:space="preserve">Signoff on the Sandbox </w:t>
            </w:r>
          </w:p>
        </w:tc>
        <w:tc>
          <w:tcPr>
            <w:tcW w:w="249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t>6/3/2016</w:t>
            </w:r>
          </w:p>
        </w:tc>
        <w:tc>
          <w:tcPr>
            <w:tcW w:w="249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2"/>
                <w:szCs w:val="32"/>
              </w:rPr>
            </w:pPr>
            <w:r>
              <w:rPr>
                <w:rFonts w:eastAsia="Droid Sans Fallback" w:cs="FreeSans" w:ascii="Liberation Sans" w:hAnsi="Liberation Sans"/>
                <w:sz w:val="32"/>
                <w:szCs w:val="32"/>
              </w:rPr>
            </w:r>
          </w:p>
        </w:tc>
      </w:tr>
    </w:tbl>
    <w:p>
      <w:pPr>
        <w:pStyle w:val="Heading2"/>
        <w:numPr>
          <w:ilvl w:val="1"/>
          <w:numId w:val="1"/>
        </w:numPr>
        <w:rPr/>
      </w:pPr>
      <w:r>
        <w:rPr/>
      </w:r>
    </w:p>
    <w:p>
      <w:pPr>
        <w:pStyle w:val="Heading1"/>
        <w:numPr>
          <w:ilvl w:val="0"/>
          <w:numId w:val="1"/>
        </w:numPr>
        <w:rPr>
          <w:rFonts w:eastAsia="Droid Sans Fallback" w:cs="FreeSans"/>
          <w:b/>
          <w:bCs/>
          <w:i w:val="false"/>
          <w:caps w:val="false"/>
          <w:smallCaps w:val="false"/>
          <w:color w:val="000000"/>
          <w:spacing w:val="0"/>
          <w:sz w:val="36"/>
          <w:szCs w:val="36"/>
        </w:rPr>
      </w:pPr>
      <w:r>
        <w:rPr>
          <w:rFonts w:eastAsia="Droid Sans Fallback" w:cs="FreeSans"/>
          <w:b/>
          <w:bCs/>
          <w:i w:val="false"/>
          <w:caps w:val="false"/>
          <w:smallCaps w:val="false"/>
          <w:color w:val="000000"/>
          <w:spacing w:val="0"/>
          <w:sz w:val="36"/>
          <w:szCs w:val="36"/>
        </w:rPr>
        <w:t>Requirement Review</w:t>
      </w:r>
    </w:p>
    <w:p>
      <w:pPr>
        <w:pStyle w:val="Heading1"/>
        <w:numPr>
          <w:ilvl w:val="0"/>
          <w:numId w:val="1"/>
        </w:numPr>
        <w:rPr>
          <w:rFonts w:ascii="Calibri;Arial;Helvetica;sans-serif" w:hAnsi="Calibri;Arial;Helvetica;sans-serif"/>
          <w:b w:val="false"/>
          <w:i w:val="false"/>
          <w:caps w:val="false"/>
          <w:smallCaps w:val="false"/>
          <w:color w:val="000000"/>
          <w:spacing w:val="0"/>
          <w:sz w:val="32"/>
        </w:rPr>
      </w:pPr>
      <w:r>
        <w:rPr>
          <w:rFonts w:ascii="Calibri;Arial;Helvetica;sans-serif" w:hAnsi="Calibri;Arial;Helvetica;sans-serif"/>
          <w:b w:val="false"/>
          <w:i w:val="false"/>
          <w:caps w:val="false"/>
          <w:smallCaps w:val="false"/>
          <w:color w:val="000000"/>
          <w:spacing w:val="0"/>
          <w:sz w:val="32"/>
        </w:rPr>
        <w:t>Based on t</w:t>
      </w:r>
      <w:r>
        <w:rPr>
          <w:rFonts w:ascii="Calibri;Arial;Helvetica;sans-serif" w:hAnsi="Calibri;Arial;Helvetica;sans-serif"/>
          <w:b w:val="false"/>
          <w:i w:val="false"/>
          <w:caps w:val="false"/>
          <w:smallCaps w:val="false"/>
          <w:color w:val="000000"/>
          <w:spacing w:val="0"/>
          <w:sz w:val="32"/>
        </w:rPr>
        <w:t xml:space="preserve">he </w:t>
      </w:r>
      <w:r>
        <w:rPr>
          <w:rFonts w:ascii="Calibri;Arial;Helvetica;sans-serif" w:hAnsi="Calibri;Arial;Helvetica;sans-serif"/>
          <w:b w:val="false"/>
          <w:i w:val="false"/>
          <w:caps w:val="false"/>
          <w:smallCaps w:val="false"/>
          <w:color w:val="000000"/>
          <w:spacing w:val="0"/>
          <w:sz w:val="32"/>
        </w:rPr>
        <w:t xml:space="preserve">initial understanding of the </w:t>
      </w:r>
      <w:r>
        <w:rPr>
          <w:rFonts w:ascii="Calibri;Arial;Helvetica;sans-serif" w:hAnsi="Calibri;Arial;Helvetica;sans-serif"/>
          <w:b w:val="false"/>
          <w:i w:val="false"/>
          <w:caps w:val="false"/>
          <w:smallCaps w:val="false"/>
          <w:color w:val="000000"/>
          <w:spacing w:val="0"/>
          <w:sz w:val="32"/>
        </w:rPr>
        <w:t xml:space="preserve">requirements </w:t>
      </w:r>
      <w:r>
        <w:rPr>
          <w:rFonts w:ascii="Calibri;Arial;Helvetica;sans-serif" w:hAnsi="Calibri;Arial;Helvetica;sans-serif"/>
          <w:b w:val="false"/>
          <w:i w:val="false"/>
          <w:caps w:val="false"/>
          <w:smallCaps w:val="false"/>
          <w:color w:val="000000"/>
          <w:spacing w:val="0"/>
          <w:sz w:val="32"/>
        </w:rPr>
        <w:t>I have come up a number of questions and assumptions. Please update this document with your answers. This is important for me to proceed with the design of the system.</w:t>
      </w:r>
      <w:r>
        <w:rPr>
          <w:rFonts w:ascii="Calibri;Arial;Helvetica;sans-serif" w:hAnsi="Calibri;Arial;Helvetica;sans-serif"/>
          <w:b w:val="false"/>
          <w:i w:val="false"/>
          <w:caps w:val="false"/>
          <w:smallCaps w:val="false"/>
          <w:color w:val="000000"/>
          <w:spacing w:val="0"/>
          <w:sz w:val="32"/>
        </w:rPr>
        <w:b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40"/>
        <w:gridCol w:w="4760"/>
        <w:gridCol w:w="4680"/>
      </w:tblGrid>
      <w:tr>
        <w:trPr>
          <w:tblHeader w:val="true"/>
          <w:cantSplit w:val="false"/>
        </w:trPr>
        <w:tc>
          <w:tcPr>
            <w:tcW w:w="5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rFonts w:eastAsia="Droid Sans Fallback" w:cs="FreeSans" w:ascii="Liberation Sans" w:hAnsi="Liberation Sans"/>
                <w:sz w:val="36"/>
                <w:szCs w:val="36"/>
              </w:rPr>
            </w:pPr>
            <w:r>
              <w:rPr>
                <w:rFonts w:eastAsia="Droid Sans Fallback" w:cs="FreeSans" w:ascii="Liberation Sans" w:hAnsi="Liberation Sans"/>
                <w:sz w:val="36"/>
                <w:szCs w:val="36"/>
              </w:rPr>
              <w:t>#</w:t>
            </w:r>
          </w:p>
        </w:tc>
        <w:tc>
          <w:tcPr>
            <w:tcW w:w="47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rFonts w:eastAsia="Droid Sans Fallback" w:cs="FreeSans" w:ascii="Liberation Sans" w:hAnsi="Liberation Sans"/>
                <w:sz w:val="36"/>
                <w:szCs w:val="36"/>
              </w:rPr>
            </w:pPr>
            <w:r>
              <w:rPr>
                <w:rFonts w:eastAsia="Droid Sans Fallback" w:cs="FreeSans" w:ascii="Liberation Sans" w:hAnsi="Liberation Sans"/>
                <w:sz w:val="36"/>
                <w:szCs w:val="36"/>
              </w:rPr>
              <w:t>Requirement</w:t>
            </w:r>
          </w:p>
        </w:tc>
        <w:tc>
          <w:tcPr>
            <w:tcW w:w="468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rFonts w:eastAsia="Droid Sans Fallback" w:cs="FreeSans" w:ascii="Liberation Sans" w:hAnsi="Liberation Sans"/>
                <w:sz w:val="36"/>
                <w:szCs w:val="36"/>
              </w:rPr>
            </w:pPr>
            <w:r>
              <w:rPr>
                <w:rFonts w:eastAsia="Droid Sans Fallback" w:cs="FreeSans" w:ascii="Liberation Sans" w:hAnsi="Liberation Sans"/>
                <w:sz w:val="36"/>
                <w:szCs w:val="36"/>
              </w:rPr>
              <w:t>Questions/Assumptions</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1</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Calibri;Arial;Helvetica;sans-serif" w:hAnsi="Calibri;Arial;Helvetica;sans-serif"/>
                <w:b w:val="false"/>
                <w:i w:val="false"/>
                <w:caps w:val="false"/>
                <w:smallCaps w:val="false"/>
                <w:color w:val="000000"/>
                <w:spacing w:val="0"/>
                <w:sz w:val="32"/>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Create a system for managing a professional cleaning services company that operates on a major metropolitan area</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Assumption:</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Cleaning Company intends to use salesforce.com as their Information system and has sufficient license for users.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Cleaning Company DC Metro Area will be used for the initial pilot of this system.</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2</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Calibri;Arial;Helvetica;sans-serif" w:hAnsi="Calibri;Arial;Helvetica;sans-serif"/>
                <w:b w:val="false"/>
                <w:i w:val="false"/>
                <w:caps w:val="false"/>
                <w:smallCaps w:val="false"/>
                <w:color w:val="000000"/>
                <w:spacing w:val="0"/>
                <w:sz w:val="32"/>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The job delivery unit is always cleaners per day. (e.g.: a private home owner hires one cleaner for one day, a large office hires three cleaners for one day)</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T</w:t>
            </w:r>
            <w:r>
              <w:rPr>
                <w:rFonts w:eastAsia="Droid Sans Fallback" w:cs="FreeSans" w:ascii="Liberation Sans" w:hAnsi="Liberation Sans"/>
                <w:sz w:val="36"/>
                <w:szCs w:val="36"/>
              </w:rPr>
              <w:t>here is no dependency on the equipment/cleaning supplies. The only factor that will be tracked in the system will be cleaners.</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Question: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Is the number of cleaners per job fixed? Is there possibility that when customer orders a new job they ask for additional cleaners? </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3</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Liberation Sans" w:hAnsi="Liberation Sans"/>
                <w:sz w:val="36"/>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The jobs can be booked individually (ad-hoc) or with the following recurrences: weekly, bi-weekly or monthly</w:t>
            </w:r>
            <w:r>
              <w:rPr>
                <w:rFonts w:eastAsia="Droid Sans Fallback" w:cs="FreeSans" w:ascii="Liberation Sans" w:hAnsi="Liberation Sans"/>
                <w:sz w:val="36"/>
                <w:szCs w:val="36"/>
              </w:rPr>
              <w:br/>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Question: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Is there any limit to the number of jobs that can be handled in a day?</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How many employees does Cleaning Company have?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Can I assume 1 employee – 1 job/day, and a total of 12 employees </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4</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Liberation Sans" w:hAnsi="Liberation Sans"/>
                <w:sz w:val="36"/>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Payment method is always Credit Card.</w:t>
            </w:r>
            <w:r>
              <w:rPr>
                <w:rFonts w:eastAsia="Droid Sans Fallback" w:cs="FreeSans" w:ascii="Liberation Sans" w:hAnsi="Liberation Sans"/>
                <w:sz w:val="36"/>
                <w:szCs w:val="36"/>
              </w:rPr>
              <w:br/>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For the initial version we are not doing any integration with Credit Card authorization service.</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5</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Liberation Sans" w:hAnsi="Liberation Sans"/>
                <w:sz w:val="36"/>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The standard rate is 180USD/cleaner/day, recurring jobs have a 10% discount</w:t>
            </w:r>
            <w:r>
              <w:rPr>
                <w:rFonts w:eastAsia="Droid Sans Fallback" w:cs="FreeSans" w:ascii="Liberation Sans" w:hAnsi="Liberation Sans"/>
                <w:sz w:val="36"/>
                <w:szCs w:val="36"/>
              </w:rPr>
              <w:br/>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The orders are taken by a representative and data entered in the system. The representative will verify phone number in the account of the customer will be used to determine if the caller is a repeat customer. </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6</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Liberation Sans" w:hAnsi="Liberation Sans"/>
                <w:sz w:val="36"/>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The company employees works on commission, the gross revenue for each job is split 50/50 (50% is company revenue and 50% is the employee pay)</w:t>
            </w:r>
            <w:r>
              <w:rPr>
                <w:rFonts w:eastAsia="Droid Sans Fallback" w:cs="FreeSans" w:ascii="Liberation Sans" w:hAnsi="Liberation Sans"/>
                <w:sz w:val="36"/>
                <w:szCs w:val="36"/>
              </w:rPr>
              <w:br/>
            </w:r>
            <w:r>
              <w:rPr>
                <w:rFonts w:eastAsia="Droid Sans Fallback" w:cs="FreeSans" w:ascii="Calibri;Arial;Helvetica;sans-serif" w:hAnsi="Calibri;Arial;Helvetica;sans-serif"/>
                <w:b w:val="false"/>
                <w:i w:val="false"/>
                <w:caps w:val="false"/>
                <w:smallCaps w:val="false"/>
                <w:color w:val="000000"/>
                <w:spacing w:val="0"/>
                <w:sz w:val="32"/>
                <w:szCs w:val="36"/>
              </w:rPr>
              <w:t>The company needs to keep track of:</w:t>
            </w:r>
            <w:r>
              <w:rPr>
                <w:rFonts w:eastAsia="Droid Sans Fallback" w:cs="FreeSans" w:ascii="Liberation Sans" w:hAnsi="Liberation Sans"/>
                <w:sz w:val="36"/>
                <w:szCs w:val="36"/>
              </w:rPr>
              <w:br/>
            </w:r>
            <w:r>
              <w:rPr>
                <w:rFonts w:eastAsia="Droid Sans Fallback" w:cs="FreeSans" w:ascii="Liberation Sans" w:hAnsi="Liberation Sans"/>
                <w:sz w:val="36"/>
                <w:szCs w:val="36"/>
              </w:rPr>
              <w:t>1.</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all booked and executed jobs</w:t>
            </w:r>
            <w:r>
              <w:rPr>
                <w:rFonts w:eastAsia="Droid Sans Fallback" w:cs="FreeSans" w:ascii="Liberation Sans" w:hAnsi="Liberation Sans"/>
                <w:sz w:val="36"/>
                <w:szCs w:val="36"/>
              </w:rPr>
              <w:br/>
            </w:r>
            <w:r>
              <w:rPr>
                <w:rFonts w:eastAsia="Droid Sans Fallback" w:cs="FreeSans" w:ascii="Liberation Sans" w:hAnsi="Liberation Sans"/>
                <w:caps w:val="false"/>
                <w:smallCaps w:val="false"/>
                <w:color w:val="000000"/>
                <w:spacing w:val="0"/>
                <w:sz w:val="36"/>
                <w:szCs w:val="36"/>
              </w:rPr>
              <w:t>2</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the total revenue generated and the number of jobs executed per client</w:t>
            </w:r>
            <w:r>
              <w:rPr>
                <w:rFonts w:eastAsia="Droid Sans Fallback" w:cs="FreeSans" w:ascii="Liberation Sans" w:hAnsi="Liberation Sans"/>
                <w:sz w:val="36"/>
                <w:szCs w:val="36"/>
              </w:rPr>
              <w:br/>
            </w:r>
            <w:r>
              <w:rPr>
                <w:rFonts w:eastAsia="Droid Sans Fallback" w:cs="FreeSans" w:ascii="Liberation Sans" w:hAnsi="Liberation Sans"/>
                <w:sz w:val="36"/>
                <w:szCs w:val="36"/>
              </w:rPr>
              <w:t>3.</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the amount due and paid and the number of jobs executed by each cleaner</w:t>
            </w:r>
            <w:r>
              <w:rPr>
                <w:rFonts w:eastAsia="Droid Sans Fallback" w:cs="FreeSans" w:ascii="Liberation Sans" w:hAnsi="Liberation Sans"/>
                <w:sz w:val="36"/>
                <w:szCs w:val="36"/>
              </w:rPr>
              <w:br/>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The system is only tracking the revenue and cleaner payment. No other expenses ( materials, office expenses, transportation expense etc) are tracked in the system.</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7</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Liberation Sans" w:hAnsi="Liberation Sans"/>
                <w:sz w:val="36"/>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Bonus:</w:t>
            </w:r>
            <w:r>
              <w:rPr>
                <w:rFonts w:eastAsia="Droid Sans Fallback" w:cs="FreeSans" w:ascii="Liberation Sans" w:hAnsi="Liberation Sans"/>
                <w:sz w:val="36"/>
                <w:szCs w:val="36"/>
              </w:rPr>
              <w:br/>
            </w:r>
            <w:r>
              <w:rPr>
                <w:rFonts w:eastAsia="Droid Sans Fallback" w:cs="FreeSans" w:ascii="Liberation Sans" w:hAnsi="Liberation Sans"/>
                <w:sz w:val="36"/>
                <w:szCs w:val="36"/>
              </w:rPr>
              <w:t>1.</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A dashboard displaying the number of jobs executed and booked for the current week.</w:t>
            </w:r>
            <w:r>
              <w:rPr>
                <w:rFonts w:eastAsia="Droid Sans Fallback" w:cs="FreeSans" w:ascii="Liberation Sans" w:hAnsi="Liberation Sans"/>
                <w:sz w:val="36"/>
                <w:szCs w:val="36"/>
              </w:rPr>
              <w:br/>
            </w:r>
            <w:r>
              <w:rPr>
                <w:rFonts w:eastAsia="Droid Sans Fallback" w:cs="FreeSans" w:ascii="Liberation Sans" w:hAnsi="Liberation Sans"/>
                <w:sz w:val="36"/>
                <w:szCs w:val="36"/>
              </w:rPr>
              <w:t>2.</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Display the client address (where the job will be executed on Google Maps)</w:t>
            </w:r>
            <w:r>
              <w:rPr>
                <w:rFonts w:eastAsia="Droid Sans Fallback" w:cs="FreeSans" w:ascii="Liberation Sans" w:hAnsi="Liberation Sans"/>
                <w:sz w:val="36"/>
                <w:szCs w:val="36"/>
              </w:rPr>
              <w:br/>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Assumption: Initial version of the system will not be considered as mobile ready. Subsequent phases will address the mobility aspect of the application.</w:t>
            </w:r>
          </w:p>
        </w:tc>
      </w:tr>
      <w:tr>
        <w:trPr>
          <w:cantSplit w:val="false"/>
        </w:trPr>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8</w:t>
            </w:r>
          </w:p>
        </w:tc>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widowControl/>
              <w:ind w:left="0" w:right="0" w:hanging="0"/>
              <w:rPr>
                <w:rFonts w:eastAsia="Droid Sans Fallback" w:cs="FreeSans" w:ascii="Calibri;Arial;Helvetica;sans-serif" w:hAnsi="Calibri;Arial;Helvetica;sans-serif"/>
                <w:b w:val="false"/>
                <w:i w:val="false"/>
                <w:caps w:val="false"/>
                <w:smallCaps w:val="false"/>
                <w:color w:val="000000"/>
                <w:spacing w:val="0"/>
                <w:sz w:val="32"/>
                <w:szCs w:val="36"/>
              </w:rPr>
            </w:pPr>
            <w:r>
              <w:rPr>
                <w:rFonts w:eastAsia="Droid Sans Fallback" w:cs="FreeSans" w:ascii="Calibri;Arial;Helvetica;sans-serif" w:hAnsi="Calibri;Arial;Helvetica;sans-serif"/>
                <w:b w:val="false"/>
                <w:i w:val="false"/>
                <w:caps w:val="false"/>
                <w:smallCaps w:val="false"/>
                <w:color w:val="000000"/>
                <w:spacing w:val="0"/>
                <w:sz w:val="32"/>
                <w:szCs w:val="36"/>
              </w:rPr>
              <w:t>Extra Bonus:</w:t>
            </w:r>
            <w:r>
              <w:rPr>
                <w:rFonts w:eastAsia="Droid Sans Fallback" w:cs="FreeSans" w:ascii="Liberation Sans" w:hAnsi="Liberation Sans"/>
                <w:sz w:val="36"/>
                <w:szCs w:val="36"/>
              </w:rPr>
              <w:br/>
            </w:r>
            <w:r>
              <w:rPr>
                <w:rFonts w:eastAsia="Droid Sans Fallback" w:cs="FreeSans" w:ascii="Calibri;Arial;Helvetica;sans-serif" w:hAnsi="Calibri;Arial;Helvetica;sans-serif"/>
                <w:b w:val="false"/>
                <w:i w:val="false"/>
                <w:caps w:val="false"/>
                <w:smallCaps w:val="false"/>
                <w:color w:val="000000"/>
                <w:spacing w:val="0"/>
                <w:sz w:val="32"/>
                <w:szCs w:val="36"/>
              </w:rPr>
              <w:t>Consider the cleaners are paid every 1st and 15th of each month and design a system that accrues all jobs executed by each cleaner and keep track of all payments made to the cleaner.</w:t>
            </w:r>
            <w:r>
              <w:rPr>
                <w:rFonts w:eastAsia="Droid Sans Fallback" w:cs="FreeSans" w:ascii="Liberation Sans" w:hAnsi="Liberation Sans"/>
                <w:sz w:val="36"/>
                <w:szCs w:val="36"/>
              </w:rPr>
              <w:br/>
            </w:r>
            <w:r>
              <w:rPr>
                <w:rFonts w:eastAsia="Droid Sans Fallback" w:cs="FreeSans" w:ascii="Liberation Sans" w:hAnsi="Liberation Sans"/>
                <w:sz w:val="36"/>
                <w:szCs w:val="36"/>
              </w:rPr>
              <w:t>1.</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All jobs executed between the 1st and the 14th of each month is paid on the 15th</w:t>
            </w:r>
            <w:r>
              <w:rPr>
                <w:rFonts w:eastAsia="Droid Sans Fallback" w:cs="FreeSans" w:ascii="Liberation Sans" w:hAnsi="Liberation Sans"/>
                <w:sz w:val="36"/>
                <w:szCs w:val="36"/>
              </w:rPr>
              <w:br/>
            </w:r>
            <w:r>
              <w:rPr>
                <w:rFonts w:eastAsia="Droid Sans Fallback" w:cs="FreeSans" w:ascii="Liberation Sans" w:hAnsi="Liberation Sans"/>
                <w:sz w:val="36"/>
                <w:szCs w:val="36"/>
              </w:rPr>
              <w:t>2.</w:t>
            </w:r>
            <w:r>
              <w:rPr>
                <w:rFonts w:eastAsia="Droid Sans Fallback" w:cs="FreeSans" w:ascii="Liberation Sans" w:hAnsi="Liberation Sans"/>
                <w:caps w:val="false"/>
                <w:smallCaps w:val="false"/>
                <w:color w:val="000000"/>
                <w:spacing w:val="0"/>
                <w:sz w:val="36"/>
                <w:szCs w:val="36"/>
              </w:rPr>
              <w:t xml:space="preserve"> </w:t>
            </w:r>
            <w:r>
              <w:rPr>
                <w:rFonts w:eastAsia="Droid Sans Fallback" w:cs="FreeSans" w:ascii="Calibri;Arial;Helvetica;sans-serif" w:hAnsi="Calibri;Arial;Helvetica;sans-serif"/>
                <w:b w:val="false"/>
                <w:i w:val="false"/>
                <w:caps w:val="false"/>
                <w:smallCaps w:val="false"/>
                <w:color w:val="000000"/>
                <w:spacing w:val="0"/>
                <w:sz w:val="32"/>
                <w:szCs w:val="36"/>
              </w:rPr>
              <w:t>All jobs executed between the 15th and last day of the month are paid on the 1st</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Assumption: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 xml:space="preserve">The payment by the client will be automatically applied after the cleaning job is done. Initial release of the system will not be able to validate refunds to customer. </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Assum</w:t>
            </w:r>
            <w:r>
              <w:rPr>
                <w:rFonts w:eastAsia="Droid Sans Fallback" w:cs="FreeSans" w:ascii="Liberation Sans" w:hAnsi="Liberation Sans"/>
                <w:sz w:val="36"/>
                <w:szCs w:val="36"/>
              </w:rPr>
              <w:t>ption:</w:t>
            </w:r>
          </w:p>
          <w:p>
            <w:pPr>
              <w:pStyle w:val="TableContents"/>
              <w:rPr>
                <w:rFonts w:eastAsia="Droid Sans Fallback" w:cs="FreeSans" w:ascii="Liberation Sans" w:hAnsi="Liberation Sans"/>
                <w:sz w:val="36"/>
                <w:szCs w:val="36"/>
              </w:rPr>
            </w:pPr>
            <w:r>
              <w:rPr>
                <w:rFonts w:eastAsia="Droid Sans Fallback" w:cs="FreeSans" w:ascii="Liberation Sans" w:hAnsi="Liberation Sans"/>
                <w:sz w:val="36"/>
                <w:szCs w:val="36"/>
              </w:rPr>
              <w:t>T</w:t>
            </w:r>
            <w:r>
              <w:rPr>
                <w:rFonts w:eastAsia="Droid Sans Fallback" w:cs="FreeSans" w:ascii="Liberation Sans" w:hAnsi="Liberation Sans"/>
                <w:sz w:val="36"/>
                <w:szCs w:val="36"/>
              </w:rPr>
              <w:t xml:space="preserve">he Payment to the employees will be processed by the back-end accounting system and the initial version of the system does not include integration with the accounting system. </w:t>
            </w:r>
          </w:p>
        </w:tc>
      </w:tr>
    </w:tbl>
    <w:p>
      <w:pPr>
        <w:pStyle w:val="Normal"/>
        <w:widowControl/>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2016-05-24T16:36:54Z</dcterms:created>
  <dc:language>en-US</dc:language>
  <dcterms:modified xsi:type="dcterms:W3CDTF">2016-05-24T17:30:03Z</dcterms:modified>
  <cp:revision>2</cp:revision>
</cp:coreProperties>
</file>