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0E130" w14:textId="77777777" w:rsidR="003B440E" w:rsidRDefault="005D4D3C">
      <w:pPr>
        <w:jc w:val="center"/>
        <w:rPr>
          <w:b/>
          <w:sz w:val="36"/>
          <w:szCs w:val="36"/>
        </w:rPr>
      </w:pPr>
      <w:r>
        <w:rPr>
          <w:b/>
          <w:sz w:val="36"/>
          <w:szCs w:val="36"/>
        </w:rPr>
        <w:t>Django REST Framework</w:t>
      </w:r>
    </w:p>
    <w:p w14:paraId="615BC188" w14:textId="77777777" w:rsidR="003B440E" w:rsidRDefault="003B440E">
      <w:pPr>
        <w:jc w:val="center"/>
        <w:rPr>
          <w:sz w:val="24"/>
          <w:szCs w:val="24"/>
        </w:rPr>
      </w:pPr>
    </w:p>
    <w:p w14:paraId="181C691B" w14:textId="0B02E748" w:rsidR="003B440E" w:rsidRDefault="005D4D3C">
      <w:pPr>
        <w:rPr>
          <w:sz w:val="24"/>
          <w:szCs w:val="24"/>
        </w:rPr>
      </w:pPr>
      <w:r>
        <w:rPr>
          <w:sz w:val="24"/>
          <w:szCs w:val="24"/>
        </w:rPr>
        <w:t xml:space="preserve">One of the main reasons why we picked Django to build the web service for our project was because we have coded all our backend in Python. As Django is built on Python, we figured it would be more efficient to use Django as the integration would be smoother. Also, Django has a lot to offer and has the ability to accommodate any modern web apps structures. Stacking Django and </w:t>
      </w:r>
      <w:r w:rsidR="00A95CC2">
        <w:rPr>
          <w:sz w:val="24"/>
          <w:szCs w:val="24"/>
        </w:rPr>
        <w:t>JavaScript</w:t>
      </w:r>
      <w:r>
        <w:rPr>
          <w:sz w:val="24"/>
          <w:szCs w:val="24"/>
        </w:rPr>
        <w:t xml:space="preserve"> web frameworks to build modern web apps is one of the best ways to stack backend and frontend frameworks. The web server developed by our team runs on the local host as of now and it facilitates the execution of all the project requirements right from the data collection phase, invoking the prediction algorithms, maintaining the admin and user databases and up until managing the user interface.</w:t>
      </w:r>
    </w:p>
    <w:p w14:paraId="14F8FD77" w14:textId="3B602100" w:rsidR="003B440E" w:rsidRDefault="003B440E">
      <w:pPr>
        <w:rPr>
          <w:sz w:val="24"/>
          <w:szCs w:val="24"/>
        </w:rPr>
      </w:pPr>
    </w:p>
    <w:p w14:paraId="71DED064" w14:textId="0BED92E7" w:rsidR="003B07C8" w:rsidRDefault="003B07C8">
      <w:pPr>
        <w:rPr>
          <w:sz w:val="24"/>
          <w:szCs w:val="24"/>
        </w:rPr>
      </w:pPr>
    </w:p>
    <w:p w14:paraId="34296416" w14:textId="6C8E6A08" w:rsidR="003B07C8" w:rsidRPr="003B07C8" w:rsidRDefault="003B07C8">
      <w:pPr>
        <w:rPr>
          <w:b/>
          <w:bCs/>
          <w:sz w:val="32"/>
          <w:szCs w:val="32"/>
        </w:rPr>
      </w:pPr>
      <w:r w:rsidRPr="003B07C8">
        <w:rPr>
          <w:b/>
          <w:bCs/>
          <w:sz w:val="32"/>
          <w:szCs w:val="32"/>
        </w:rPr>
        <w:t xml:space="preserve">Django </w:t>
      </w:r>
      <w:r>
        <w:rPr>
          <w:b/>
          <w:bCs/>
          <w:sz w:val="32"/>
          <w:szCs w:val="32"/>
        </w:rPr>
        <w:t xml:space="preserve">MVT (Model, View, Template) </w:t>
      </w:r>
      <w:r w:rsidRPr="003B07C8">
        <w:rPr>
          <w:b/>
          <w:bCs/>
          <w:sz w:val="32"/>
          <w:szCs w:val="32"/>
        </w:rPr>
        <w:t>Architecture</w:t>
      </w:r>
    </w:p>
    <w:p w14:paraId="5E75327A" w14:textId="511E694E" w:rsidR="003B07C8" w:rsidRDefault="003B07C8">
      <w:pPr>
        <w:rPr>
          <w:sz w:val="24"/>
          <w:szCs w:val="24"/>
        </w:rPr>
      </w:pPr>
    </w:p>
    <w:p w14:paraId="16BAC043" w14:textId="647B10CD" w:rsidR="003B07C8" w:rsidRDefault="003B07C8">
      <w:pPr>
        <w:rPr>
          <w:sz w:val="24"/>
          <w:szCs w:val="24"/>
        </w:rPr>
      </w:pPr>
      <w:r>
        <w:rPr>
          <w:noProof/>
        </w:rPr>
        <w:drawing>
          <wp:inline distT="0" distB="0" distL="0" distR="0" wp14:anchorId="6FC3EFB5" wp14:editId="152AE4E3">
            <wp:extent cx="5943600" cy="3110230"/>
            <wp:effectExtent l="0" t="0" r="0" b="0"/>
            <wp:docPr id="2" name="Picture 2" descr="Working Structure of Django MTV Architectur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Structure of Django MTV Architecture - Towards Data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4C059F47" w14:textId="2E86A9CC" w:rsidR="003B07C8" w:rsidRDefault="003B07C8">
      <w:pPr>
        <w:rPr>
          <w:sz w:val="24"/>
          <w:szCs w:val="24"/>
        </w:rPr>
      </w:pPr>
    </w:p>
    <w:p w14:paraId="7F2CB85E" w14:textId="38B27D45" w:rsidR="003B07C8" w:rsidRDefault="003B07C8">
      <w:pPr>
        <w:rPr>
          <w:sz w:val="24"/>
          <w:szCs w:val="24"/>
        </w:rPr>
      </w:pPr>
      <w:r>
        <w:rPr>
          <w:sz w:val="24"/>
          <w:szCs w:val="24"/>
        </w:rPr>
        <w:t>The Django REST framework has three major modules, which are the Model, View and Template.</w:t>
      </w:r>
    </w:p>
    <w:p w14:paraId="327C9722" w14:textId="70BECFBC" w:rsidR="003B07C8" w:rsidRDefault="003B07C8">
      <w:pPr>
        <w:rPr>
          <w:sz w:val="24"/>
          <w:szCs w:val="24"/>
        </w:rPr>
      </w:pPr>
    </w:p>
    <w:p w14:paraId="54358E82" w14:textId="65A52990" w:rsidR="00F8531C" w:rsidRDefault="003B07C8">
      <w:pPr>
        <w:rPr>
          <w:b/>
          <w:bCs/>
          <w:sz w:val="28"/>
          <w:szCs w:val="28"/>
        </w:rPr>
      </w:pPr>
      <w:r w:rsidRPr="00F8531C">
        <w:rPr>
          <w:b/>
          <w:bCs/>
          <w:sz w:val="28"/>
          <w:szCs w:val="28"/>
          <w:u w:val="single"/>
        </w:rPr>
        <w:t>Model</w:t>
      </w:r>
      <w:r w:rsidRPr="00F8531C">
        <w:rPr>
          <w:b/>
          <w:bCs/>
          <w:sz w:val="28"/>
          <w:szCs w:val="28"/>
        </w:rPr>
        <w:t xml:space="preserve">: </w:t>
      </w:r>
    </w:p>
    <w:p w14:paraId="0C386776" w14:textId="77777777" w:rsidR="006A1F71" w:rsidRPr="006A1F71" w:rsidRDefault="006A1F71">
      <w:pPr>
        <w:rPr>
          <w:b/>
          <w:bCs/>
          <w:sz w:val="6"/>
          <w:szCs w:val="6"/>
          <w:u w:val="single"/>
        </w:rPr>
      </w:pPr>
    </w:p>
    <w:p w14:paraId="63345E13" w14:textId="6FF63AAA" w:rsidR="003B07C8" w:rsidRDefault="003B07C8">
      <w:pPr>
        <w:rPr>
          <w:sz w:val="24"/>
          <w:szCs w:val="24"/>
        </w:rPr>
      </w:pPr>
      <w:r>
        <w:rPr>
          <w:sz w:val="24"/>
          <w:szCs w:val="24"/>
        </w:rPr>
        <w:t xml:space="preserve">This module is a representation or an interface layer for the underlying data in the database. We can access the data and perform operations on this data in the database by using the Models. Each database table is represented by a single Model which is a </w:t>
      </w:r>
      <w:r>
        <w:rPr>
          <w:sz w:val="24"/>
          <w:szCs w:val="24"/>
        </w:rPr>
        <w:lastRenderedPageBreak/>
        <w:t xml:space="preserve">Class object and the columns in the table are represented by the attributes of the Model class. </w:t>
      </w:r>
    </w:p>
    <w:p w14:paraId="656B7B49" w14:textId="67659E4C" w:rsidR="00F8531C" w:rsidRDefault="00F8531C">
      <w:pPr>
        <w:rPr>
          <w:sz w:val="24"/>
          <w:szCs w:val="24"/>
        </w:rPr>
      </w:pPr>
    </w:p>
    <w:p w14:paraId="4076B056" w14:textId="6AE5CDCA" w:rsidR="00F8531C" w:rsidRDefault="00F8531C">
      <w:pPr>
        <w:rPr>
          <w:b/>
          <w:bCs/>
          <w:sz w:val="28"/>
          <w:szCs w:val="28"/>
        </w:rPr>
      </w:pPr>
      <w:r w:rsidRPr="00F8531C">
        <w:rPr>
          <w:b/>
          <w:bCs/>
          <w:sz w:val="28"/>
          <w:szCs w:val="28"/>
          <w:u w:val="single"/>
        </w:rPr>
        <w:t>Template</w:t>
      </w:r>
      <w:r w:rsidRPr="00F8531C">
        <w:rPr>
          <w:b/>
          <w:bCs/>
          <w:sz w:val="28"/>
          <w:szCs w:val="28"/>
        </w:rPr>
        <w:t xml:space="preserve">: </w:t>
      </w:r>
    </w:p>
    <w:p w14:paraId="0D14B9DE" w14:textId="77777777" w:rsidR="006A1F71" w:rsidRPr="006A1F71" w:rsidRDefault="006A1F71">
      <w:pPr>
        <w:rPr>
          <w:b/>
          <w:bCs/>
          <w:sz w:val="6"/>
          <w:szCs w:val="6"/>
          <w:u w:val="single"/>
        </w:rPr>
      </w:pPr>
    </w:p>
    <w:p w14:paraId="6EC39A25" w14:textId="4DBBB59A" w:rsidR="00F8531C" w:rsidRDefault="00F8531C">
      <w:pPr>
        <w:rPr>
          <w:sz w:val="24"/>
          <w:szCs w:val="24"/>
        </w:rPr>
      </w:pPr>
      <w:r>
        <w:rPr>
          <w:sz w:val="24"/>
          <w:szCs w:val="24"/>
        </w:rPr>
        <w:t>This module comprises all the static HTML and CSS files which will be displayed to users on the User Interface. When the user provides some inputs on the interface, it invokes the corresponding functionalities from the View template.</w:t>
      </w:r>
    </w:p>
    <w:p w14:paraId="196F7750" w14:textId="6441084F" w:rsidR="003B07C8" w:rsidRDefault="003B07C8">
      <w:pPr>
        <w:rPr>
          <w:sz w:val="24"/>
          <w:szCs w:val="24"/>
        </w:rPr>
      </w:pPr>
    </w:p>
    <w:p w14:paraId="5C1AFF2D" w14:textId="6F2B3A4F" w:rsidR="00F8531C" w:rsidRDefault="003B07C8">
      <w:pPr>
        <w:rPr>
          <w:b/>
          <w:bCs/>
          <w:sz w:val="28"/>
          <w:szCs w:val="28"/>
        </w:rPr>
      </w:pPr>
      <w:r w:rsidRPr="00F8531C">
        <w:rPr>
          <w:b/>
          <w:bCs/>
          <w:sz w:val="28"/>
          <w:szCs w:val="28"/>
          <w:u w:val="single"/>
        </w:rPr>
        <w:t>View</w:t>
      </w:r>
      <w:r w:rsidRPr="00F8531C">
        <w:rPr>
          <w:b/>
          <w:bCs/>
          <w:sz w:val="28"/>
          <w:szCs w:val="28"/>
        </w:rPr>
        <w:t xml:space="preserve">: </w:t>
      </w:r>
    </w:p>
    <w:p w14:paraId="6868DF89" w14:textId="77777777" w:rsidR="006A1F71" w:rsidRPr="006A1F71" w:rsidRDefault="006A1F71">
      <w:pPr>
        <w:rPr>
          <w:b/>
          <w:bCs/>
          <w:sz w:val="8"/>
          <w:szCs w:val="8"/>
          <w:u w:val="single"/>
        </w:rPr>
      </w:pPr>
    </w:p>
    <w:p w14:paraId="2DE8AD25" w14:textId="12BC3831" w:rsidR="003B07C8" w:rsidRDefault="003B07C8">
      <w:pPr>
        <w:rPr>
          <w:sz w:val="24"/>
          <w:szCs w:val="24"/>
        </w:rPr>
      </w:pPr>
      <w:r>
        <w:rPr>
          <w:sz w:val="24"/>
          <w:szCs w:val="24"/>
        </w:rPr>
        <w:t>This module is used to code various functionalities which will be used by the user on the User Interface</w:t>
      </w:r>
      <w:r w:rsidR="00F8531C">
        <w:rPr>
          <w:sz w:val="24"/>
          <w:szCs w:val="24"/>
        </w:rPr>
        <w:t>. These functionalities will be invoked whenever a user hits an endpoint which is linked to the specific functionality and the output is rendered back to the HTML pages in the Template module.</w:t>
      </w:r>
    </w:p>
    <w:p w14:paraId="59C47748" w14:textId="6120E9EF" w:rsidR="00F8531C" w:rsidRDefault="00F8531C">
      <w:pPr>
        <w:rPr>
          <w:sz w:val="24"/>
          <w:szCs w:val="24"/>
        </w:rPr>
      </w:pPr>
    </w:p>
    <w:p w14:paraId="0BBB8C30" w14:textId="4BE5E870" w:rsidR="00F8531C" w:rsidRPr="00F8531C" w:rsidRDefault="00F8531C">
      <w:pPr>
        <w:rPr>
          <w:b/>
          <w:bCs/>
          <w:sz w:val="28"/>
          <w:szCs w:val="28"/>
          <w:u w:val="single"/>
        </w:rPr>
      </w:pPr>
      <w:r w:rsidRPr="00F8531C">
        <w:rPr>
          <w:b/>
          <w:bCs/>
          <w:sz w:val="28"/>
          <w:szCs w:val="28"/>
          <w:u w:val="single"/>
        </w:rPr>
        <w:t>Interaction between the three modules:</w:t>
      </w:r>
    </w:p>
    <w:p w14:paraId="4E12E3A2" w14:textId="4149040F" w:rsidR="00F8531C" w:rsidRDefault="00F8531C">
      <w:pPr>
        <w:rPr>
          <w:sz w:val="24"/>
          <w:szCs w:val="24"/>
        </w:rPr>
      </w:pPr>
      <w:r>
        <w:rPr>
          <w:sz w:val="24"/>
          <w:szCs w:val="24"/>
        </w:rPr>
        <w:t xml:space="preserve">The View module takes as input the data from the Models and it performs various operations on the data like insert, </w:t>
      </w:r>
      <w:proofErr w:type="gramStart"/>
      <w:r>
        <w:rPr>
          <w:sz w:val="24"/>
          <w:szCs w:val="24"/>
        </w:rPr>
        <w:t>modify</w:t>
      </w:r>
      <w:proofErr w:type="gramEnd"/>
      <w:r>
        <w:rPr>
          <w:sz w:val="24"/>
          <w:szCs w:val="24"/>
        </w:rPr>
        <w:t xml:space="preserve"> or delete and updates the database accordingly using the Models. The View module also takes the user inputs from the Presentation layer through the Templates and performs various functionalities and invokes the backend code and renders the output back to the users through the Template module.</w:t>
      </w:r>
    </w:p>
    <w:p w14:paraId="66983D91" w14:textId="292D826D" w:rsidR="003B07C8" w:rsidRDefault="003B07C8">
      <w:pPr>
        <w:rPr>
          <w:sz w:val="24"/>
          <w:szCs w:val="24"/>
        </w:rPr>
      </w:pPr>
    </w:p>
    <w:p w14:paraId="51F1544E" w14:textId="77777777" w:rsidR="00F8531C" w:rsidRDefault="00F8531C">
      <w:pPr>
        <w:rPr>
          <w:sz w:val="24"/>
          <w:szCs w:val="24"/>
        </w:rPr>
      </w:pPr>
    </w:p>
    <w:p w14:paraId="2F206ABD" w14:textId="08E79687" w:rsidR="003B440E" w:rsidRDefault="005D4D3C">
      <w:pPr>
        <w:rPr>
          <w:b/>
          <w:sz w:val="32"/>
          <w:szCs w:val="32"/>
        </w:rPr>
      </w:pPr>
      <w:r w:rsidRPr="003B07C8">
        <w:rPr>
          <w:b/>
          <w:sz w:val="32"/>
          <w:szCs w:val="32"/>
        </w:rPr>
        <w:t>Implementation</w:t>
      </w:r>
    </w:p>
    <w:p w14:paraId="37867A75" w14:textId="77777777" w:rsidR="003B07C8" w:rsidRDefault="003B07C8">
      <w:pPr>
        <w:rPr>
          <w:sz w:val="24"/>
          <w:szCs w:val="24"/>
        </w:rPr>
      </w:pPr>
    </w:p>
    <w:p w14:paraId="09ABAA75" w14:textId="77777777" w:rsidR="003B440E" w:rsidRDefault="005D4D3C">
      <w:pPr>
        <w:rPr>
          <w:sz w:val="24"/>
          <w:szCs w:val="24"/>
        </w:rPr>
      </w:pPr>
      <w:r>
        <w:rPr>
          <w:sz w:val="24"/>
          <w:szCs w:val="24"/>
        </w:rPr>
        <w:t>Firstly, we created a virtual environment called ‘</w:t>
      </w:r>
      <w:proofErr w:type="spellStart"/>
      <w:r>
        <w:rPr>
          <w:sz w:val="24"/>
          <w:szCs w:val="24"/>
        </w:rPr>
        <w:t>virtualstockenv</w:t>
      </w:r>
      <w:proofErr w:type="spellEnd"/>
      <w:r>
        <w:rPr>
          <w:sz w:val="24"/>
          <w:szCs w:val="24"/>
        </w:rPr>
        <w:t xml:space="preserve">’ for our application. </w:t>
      </w:r>
    </w:p>
    <w:p w14:paraId="19B6FD28" w14:textId="77777777" w:rsidR="003B440E" w:rsidRDefault="005D4D3C">
      <w:pPr>
        <w:rPr>
          <w:sz w:val="24"/>
          <w:szCs w:val="24"/>
        </w:rPr>
      </w:pPr>
      <w:r>
        <w:rPr>
          <w:sz w:val="24"/>
          <w:szCs w:val="24"/>
        </w:rPr>
        <w:t>What is a Virtual Environment?</w:t>
      </w:r>
    </w:p>
    <w:p w14:paraId="1C1AB948" w14:textId="77777777" w:rsidR="003B440E" w:rsidRDefault="005D4D3C">
      <w:pPr>
        <w:rPr>
          <w:sz w:val="24"/>
          <w:szCs w:val="24"/>
        </w:rPr>
      </w:pPr>
      <w:r>
        <w:rPr>
          <w:sz w:val="24"/>
          <w:szCs w:val="24"/>
        </w:rPr>
        <w:t>At its core, the main purpose of Python virtual environments is to create an isolated environment for Python projects. This means that each project can have its own dependencies, regardless of what dependencies every other project has.</w:t>
      </w:r>
    </w:p>
    <w:p w14:paraId="4842B927" w14:textId="77777777" w:rsidR="003B440E" w:rsidRDefault="005D4D3C">
      <w:pPr>
        <w:rPr>
          <w:sz w:val="24"/>
          <w:szCs w:val="24"/>
        </w:rPr>
      </w:pPr>
      <w:r>
        <w:rPr>
          <w:sz w:val="24"/>
          <w:szCs w:val="24"/>
        </w:rPr>
        <w:t>The command to create the Python virtual environment in Windows is:</w:t>
      </w:r>
    </w:p>
    <w:p w14:paraId="42C5D746" w14:textId="77777777" w:rsidR="003B440E" w:rsidRDefault="005D4D3C">
      <w:pPr>
        <w:rPr>
          <w:sz w:val="24"/>
          <w:szCs w:val="24"/>
        </w:rPr>
      </w:pPr>
      <w:r>
        <w:rPr>
          <w:rFonts w:ascii="Courier New" w:eastAsia="Courier New" w:hAnsi="Courier New" w:cs="Courier New"/>
          <w:sz w:val="24"/>
          <w:szCs w:val="24"/>
        </w:rPr>
        <w:t xml:space="preserve">$ python -m </w:t>
      </w:r>
      <w:proofErr w:type="spellStart"/>
      <w:r>
        <w:rPr>
          <w:rFonts w:ascii="Courier New" w:eastAsia="Courier New" w:hAnsi="Courier New" w:cs="Courier New"/>
          <w:sz w:val="24"/>
          <w:szCs w:val="24"/>
        </w:rPr>
        <w:t>venv</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name_of_virtual_environment</w:t>
      </w:r>
      <w:proofErr w:type="spellEnd"/>
      <w:r>
        <w:rPr>
          <w:rFonts w:ascii="Courier New" w:eastAsia="Courier New" w:hAnsi="Courier New" w:cs="Courier New"/>
          <w:sz w:val="24"/>
          <w:szCs w:val="24"/>
        </w:rPr>
        <w:t>&gt;</w:t>
      </w:r>
    </w:p>
    <w:p w14:paraId="3AE0648F" w14:textId="77777777" w:rsidR="003B440E" w:rsidRDefault="005D4D3C">
      <w:pPr>
        <w:rPr>
          <w:sz w:val="24"/>
          <w:szCs w:val="24"/>
        </w:rPr>
      </w:pPr>
      <w:r>
        <w:rPr>
          <w:sz w:val="24"/>
          <w:szCs w:val="24"/>
        </w:rPr>
        <w:t>In our case it was,</w:t>
      </w:r>
    </w:p>
    <w:p w14:paraId="4D7E8A68"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python -m </w:t>
      </w:r>
      <w:proofErr w:type="spellStart"/>
      <w:r>
        <w:rPr>
          <w:rFonts w:ascii="Courier New" w:eastAsia="Courier New" w:hAnsi="Courier New" w:cs="Courier New"/>
          <w:sz w:val="24"/>
          <w:szCs w:val="24"/>
        </w:rPr>
        <w:t>venv</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virtualstockenv</w:t>
      </w:r>
      <w:proofErr w:type="spellEnd"/>
    </w:p>
    <w:p w14:paraId="0A908410" w14:textId="77777777" w:rsidR="003B440E" w:rsidRDefault="003B440E">
      <w:pPr>
        <w:rPr>
          <w:sz w:val="24"/>
          <w:szCs w:val="24"/>
        </w:rPr>
      </w:pPr>
    </w:p>
    <w:p w14:paraId="652709D7" w14:textId="77777777" w:rsidR="003B440E" w:rsidRDefault="005D4D3C">
      <w:pPr>
        <w:rPr>
          <w:sz w:val="24"/>
          <w:szCs w:val="24"/>
        </w:rPr>
      </w:pPr>
      <w:r>
        <w:rPr>
          <w:sz w:val="24"/>
          <w:szCs w:val="24"/>
        </w:rPr>
        <w:t>We then activated the virtual environment</w:t>
      </w:r>
    </w:p>
    <w:p w14:paraId="25B16781"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cd </w:t>
      </w:r>
      <w:proofErr w:type="spellStart"/>
      <w:r>
        <w:rPr>
          <w:rFonts w:ascii="Courier New" w:eastAsia="Courier New" w:hAnsi="Courier New" w:cs="Courier New"/>
          <w:sz w:val="24"/>
          <w:szCs w:val="24"/>
        </w:rPr>
        <w:t>virtualstockenv</w:t>
      </w:r>
      <w:proofErr w:type="spellEnd"/>
    </w:p>
    <w:p w14:paraId="21DC9702"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cd Scripts</w:t>
      </w:r>
    </w:p>
    <w:p w14:paraId="2699E4B8"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activate.bat</w:t>
      </w:r>
    </w:p>
    <w:p w14:paraId="003194D2" w14:textId="323C23D5" w:rsidR="003B440E" w:rsidRDefault="005D4D3C">
      <w:pPr>
        <w:rPr>
          <w:sz w:val="24"/>
          <w:szCs w:val="24"/>
        </w:rPr>
      </w:pPr>
      <w:r>
        <w:rPr>
          <w:sz w:val="24"/>
          <w:szCs w:val="24"/>
        </w:rPr>
        <w:lastRenderedPageBreak/>
        <w:t>This command will activate the virtual environment and get it running.</w:t>
      </w:r>
    </w:p>
    <w:p w14:paraId="0926ED5F" w14:textId="77777777" w:rsidR="003B440E" w:rsidRDefault="005D4D3C">
      <w:pPr>
        <w:rPr>
          <w:sz w:val="24"/>
          <w:szCs w:val="24"/>
        </w:rPr>
      </w:pPr>
      <w:r>
        <w:rPr>
          <w:sz w:val="24"/>
          <w:szCs w:val="24"/>
        </w:rPr>
        <w:t>We then installed the modules necessary for Django to function.</w:t>
      </w:r>
    </w:p>
    <w:p w14:paraId="356D0804"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python -m pip install </w:t>
      </w:r>
      <w:proofErr w:type="spellStart"/>
      <w:r>
        <w:rPr>
          <w:rFonts w:ascii="Courier New" w:eastAsia="Courier New" w:hAnsi="Courier New" w:cs="Courier New"/>
          <w:sz w:val="24"/>
          <w:szCs w:val="24"/>
        </w:rPr>
        <w:t>django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djangorestframework</w:t>
      </w:r>
      <w:proofErr w:type="spellEnd"/>
    </w:p>
    <w:p w14:paraId="32D953A4" w14:textId="77777777" w:rsidR="003B440E" w:rsidRDefault="003B440E">
      <w:pPr>
        <w:rPr>
          <w:sz w:val="24"/>
          <w:szCs w:val="24"/>
        </w:rPr>
      </w:pPr>
    </w:p>
    <w:p w14:paraId="566A8F19" w14:textId="77777777" w:rsidR="003B440E" w:rsidRDefault="005D4D3C">
      <w:pPr>
        <w:rPr>
          <w:sz w:val="24"/>
          <w:szCs w:val="24"/>
        </w:rPr>
      </w:pPr>
      <w:r>
        <w:rPr>
          <w:sz w:val="24"/>
          <w:szCs w:val="24"/>
        </w:rPr>
        <w:t>We then created a project called ‘</w:t>
      </w:r>
      <w:proofErr w:type="spellStart"/>
      <w:r>
        <w:rPr>
          <w:sz w:val="24"/>
          <w:szCs w:val="24"/>
        </w:rPr>
        <w:t>virtualstockenv</w:t>
      </w:r>
      <w:proofErr w:type="spellEnd"/>
      <w:r>
        <w:rPr>
          <w:sz w:val="24"/>
          <w:szCs w:val="24"/>
        </w:rPr>
        <w:t xml:space="preserve">’ inside the virtual environment and an application called ‘stockapp’ inside this project. </w:t>
      </w:r>
    </w:p>
    <w:p w14:paraId="510087B9"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django</w:t>
      </w:r>
      <w:proofErr w:type="spellEnd"/>
      <w:r>
        <w:rPr>
          <w:rFonts w:ascii="Courier New" w:eastAsia="Courier New" w:hAnsi="Courier New" w:cs="Courier New"/>
          <w:sz w:val="24"/>
          <w:szCs w:val="24"/>
        </w:rPr>
        <w:t xml:space="preserve">-admin </w:t>
      </w:r>
      <w:proofErr w:type="spellStart"/>
      <w:r>
        <w:rPr>
          <w:rFonts w:ascii="Courier New" w:eastAsia="Courier New" w:hAnsi="Courier New" w:cs="Courier New"/>
          <w:sz w:val="24"/>
          <w:szCs w:val="24"/>
        </w:rPr>
        <w:t>startproject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virtualstockenv</w:t>
      </w:r>
      <w:proofErr w:type="spellEnd"/>
    </w:p>
    <w:p w14:paraId="1C63B5A7"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cd </w:t>
      </w:r>
      <w:proofErr w:type="spellStart"/>
      <w:r>
        <w:rPr>
          <w:rFonts w:ascii="Courier New" w:eastAsia="Courier New" w:hAnsi="Courier New" w:cs="Courier New"/>
          <w:sz w:val="24"/>
          <w:szCs w:val="24"/>
        </w:rPr>
        <w:t>virtualstockenv</w:t>
      </w:r>
      <w:proofErr w:type="spellEnd"/>
    </w:p>
    <w:p w14:paraId="383C7B4B"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python manage.py </w:t>
      </w:r>
      <w:proofErr w:type="spellStart"/>
      <w:r>
        <w:rPr>
          <w:rFonts w:ascii="Courier New" w:eastAsia="Courier New" w:hAnsi="Courier New" w:cs="Courier New"/>
          <w:sz w:val="24"/>
          <w:szCs w:val="24"/>
        </w:rPr>
        <w:t>startapp</w:t>
      </w:r>
      <w:proofErr w:type="spellEnd"/>
      <w:r>
        <w:rPr>
          <w:rFonts w:ascii="Courier New" w:eastAsia="Courier New" w:hAnsi="Courier New" w:cs="Courier New"/>
          <w:sz w:val="24"/>
          <w:szCs w:val="24"/>
        </w:rPr>
        <w:t xml:space="preserve"> stockapp</w:t>
      </w:r>
    </w:p>
    <w:p w14:paraId="0352CBDC" w14:textId="77777777" w:rsidR="003B440E" w:rsidRDefault="005D4D3C">
      <w:pPr>
        <w:rPr>
          <w:sz w:val="24"/>
          <w:szCs w:val="24"/>
        </w:rPr>
      </w:pPr>
      <w:r>
        <w:rPr>
          <w:sz w:val="24"/>
          <w:szCs w:val="24"/>
        </w:rPr>
        <w:t>We then made changes in the virtualstockenv/settings.py file as below by adding additional lines.</w:t>
      </w:r>
    </w:p>
    <w:p w14:paraId="1A6361B5"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INSTALLED_APPS = [</w:t>
      </w:r>
    </w:p>
    <w:p w14:paraId="71A82BBA"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virtualstockenv</w:t>
      </w:r>
      <w:proofErr w:type="spellEnd"/>
      <w:r>
        <w:rPr>
          <w:rFonts w:ascii="Courier New" w:eastAsia="Courier New" w:hAnsi="Courier New" w:cs="Courier New"/>
          <w:sz w:val="24"/>
          <w:szCs w:val="24"/>
        </w:rPr>
        <w:t>',</w:t>
      </w:r>
    </w:p>
    <w:p w14:paraId="5BA280A5"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stockapp.apps.StockAppConfig</w:t>
      </w:r>
      <w:proofErr w:type="spellEnd"/>
      <w:r>
        <w:rPr>
          <w:rFonts w:ascii="Courier New" w:eastAsia="Courier New" w:hAnsi="Courier New" w:cs="Courier New"/>
          <w:sz w:val="24"/>
          <w:szCs w:val="24"/>
        </w:rPr>
        <w:t>',</w:t>
      </w:r>
    </w:p>
    <w:p w14:paraId="042E205F"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django.contrib.admin</w:t>
      </w:r>
      <w:proofErr w:type="spellEnd"/>
      <w:r>
        <w:rPr>
          <w:rFonts w:ascii="Courier New" w:eastAsia="Courier New" w:hAnsi="Courier New" w:cs="Courier New"/>
          <w:sz w:val="24"/>
          <w:szCs w:val="24"/>
        </w:rPr>
        <w:t>',</w:t>
      </w:r>
    </w:p>
    <w:p w14:paraId="789C9B99"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django.contrib.auth</w:t>
      </w:r>
      <w:proofErr w:type="spellEnd"/>
      <w:r>
        <w:rPr>
          <w:rFonts w:ascii="Courier New" w:eastAsia="Courier New" w:hAnsi="Courier New" w:cs="Courier New"/>
          <w:sz w:val="24"/>
          <w:szCs w:val="24"/>
        </w:rPr>
        <w:t>',</w:t>
      </w:r>
    </w:p>
    <w:p w14:paraId="2B0A3A8A"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django.contrib.contenttypes</w:t>
      </w:r>
      <w:proofErr w:type="spellEnd"/>
      <w:r>
        <w:rPr>
          <w:rFonts w:ascii="Courier New" w:eastAsia="Courier New" w:hAnsi="Courier New" w:cs="Courier New"/>
          <w:sz w:val="24"/>
          <w:szCs w:val="24"/>
        </w:rPr>
        <w:t>',</w:t>
      </w:r>
    </w:p>
    <w:p w14:paraId="427480A5"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django.contrib.sessions</w:t>
      </w:r>
      <w:proofErr w:type="spellEnd"/>
      <w:r>
        <w:rPr>
          <w:rFonts w:ascii="Courier New" w:eastAsia="Courier New" w:hAnsi="Courier New" w:cs="Courier New"/>
          <w:sz w:val="24"/>
          <w:szCs w:val="24"/>
        </w:rPr>
        <w:t>',</w:t>
      </w:r>
    </w:p>
    <w:p w14:paraId="0A7822D8"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django.contrib.messages</w:t>
      </w:r>
      <w:proofErr w:type="spellEnd"/>
      <w:r>
        <w:rPr>
          <w:rFonts w:ascii="Courier New" w:eastAsia="Courier New" w:hAnsi="Courier New" w:cs="Courier New"/>
          <w:sz w:val="24"/>
          <w:szCs w:val="24"/>
        </w:rPr>
        <w:t>',</w:t>
      </w:r>
    </w:p>
    <w:p w14:paraId="3DDD7756"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django.contrib.staticfiles</w:t>
      </w:r>
      <w:proofErr w:type="spellEnd"/>
      <w:r>
        <w:rPr>
          <w:rFonts w:ascii="Courier New" w:eastAsia="Courier New" w:hAnsi="Courier New" w:cs="Courier New"/>
          <w:sz w:val="24"/>
          <w:szCs w:val="24"/>
        </w:rPr>
        <w:t>',</w:t>
      </w:r>
    </w:p>
    <w:p w14:paraId="7437E0ED"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users.apps.UsersConfig</w:t>
      </w:r>
      <w:proofErr w:type="spellEnd"/>
      <w:r>
        <w:rPr>
          <w:rFonts w:ascii="Courier New" w:eastAsia="Courier New" w:hAnsi="Courier New" w:cs="Courier New"/>
          <w:sz w:val="24"/>
          <w:szCs w:val="24"/>
        </w:rPr>
        <w:t>',</w:t>
      </w:r>
    </w:p>
    <w:p w14:paraId="1EBCD744"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rest_framework</w:t>
      </w:r>
      <w:proofErr w:type="spellEnd"/>
      <w:r>
        <w:rPr>
          <w:rFonts w:ascii="Courier New" w:eastAsia="Courier New" w:hAnsi="Courier New" w:cs="Courier New"/>
          <w:sz w:val="24"/>
          <w:szCs w:val="24"/>
        </w:rPr>
        <w:t>',</w:t>
      </w:r>
    </w:p>
    <w:p w14:paraId="4D9B0639"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crispy_forms</w:t>
      </w:r>
      <w:proofErr w:type="spellEnd"/>
      <w:r>
        <w:rPr>
          <w:rFonts w:ascii="Courier New" w:eastAsia="Courier New" w:hAnsi="Courier New" w:cs="Courier New"/>
          <w:sz w:val="24"/>
          <w:szCs w:val="24"/>
        </w:rPr>
        <w:t>',</w:t>
      </w:r>
    </w:p>
    <w:p w14:paraId="4F4A8D3A" w14:textId="77777777" w:rsidR="003B440E" w:rsidRDefault="005D4D3C">
      <w:pPr>
        <w:rPr>
          <w:sz w:val="24"/>
          <w:szCs w:val="24"/>
        </w:rPr>
      </w:pPr>
      <w:r>
        <w:rPr>
          <w:rFonts w:ascii="Courier New" w:eastAsia="Courier New" w:hAnsi="Courier New" w:cs="Courier New"/>
          <w:sz w:val="24"/>
          <w:szCs w:val="24"/>
        </w:rPr>
        <w:t>]</w:t>
      </w:r>
    </w:p>
    <w:p w14:paraId="7A18BFB6" w14:textId="77777777" w:rsidR="003B440E" w:rsidRDefault="003B440E">
      <w:pPr>
        <w:rPr>
          <w:sz w:val="24"/>
          <w:szCs w:val="24"/>
        </w:rPr>
      </w:pPr>
    </w:p>
    <w:p w14:paraId="227F9A90" w14:textId="77777777" w:rsidR="003B440E" w:rsidRDefault="005D4D3C">
      <w:pPr>
        <w:rPr>
          <w:sz w:val="24"/>
          <w:szCs w:val="24"/>
        </w:rPr>
      </w:pPr>
      <w:r>
        <w:rPr>
          <w:sz w:val="24"/>
          <w:szCs w:val="24"/>
        </w:rPr>
        <w:t>The settings.py file is an important component of the server. It holds sensitive data used by the server. The information about the configurations necessary for the application is stored in this file. It also holds the information of the database like name of the database, username, password, host name and the port number that can be used by the web service we created to access our local database. This file also holds the information of the time zones.</w:t>
      </w:r>
    </w:p>
    <w:p w14:paraId="14593A17" w14:textId="77777777" w:rsidR="003B440E" w:rsidRDefault="003B440E">
      <w:pPr>
        <w:rPr>
          <w:sz w:val="24"/>
          <w:szCs w:val="24"/>
        </w:rPr>
      </w:pPr>
    </w:p>
    <w:p w14:paraId="3E164B8A" w14:textId="77777777" w:rsidR="003B440E" w:rsidRDefault="005D4D3C">
      <w:pPr>
        <w:rPr>
          <w:sz w:val="24"/>
          <w:szCs w:val="24"/>
        </w:rPr>
      </w:pPr>
      <w:r>
        <w:rPr>
          <w:sz w:val="24"/>
          <w:szCs w:val="24"/>
        </w:rPr>
        <w:t>We need to be able to use the stock data we have stored in our database during the Data Collection phase. For this, we first need to connect to the MySQL database management system. To facilitate this, we need to update the same settings.py file as below.</w:t>
      </w:r>
    </w:p>
    <w:p w14:paraId="785CB609" w14:textId="77777777" w:rsidR="003B440E" w:rsidRDefault="003B440E">
      <w:pPr>
        <w:rPr>
          <w:sz w:val="24"/>
          <w:szCs w:val="24"/>
        </w:rPr>
      </w:pPr>
    </w:p>
    <w:p w14:paraId="17C06D5C"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DATABASES = {</w:t>
      </w:r>
    </w:p>
    <w:p w14:paraId="4C302016"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'default': {</w:t>
      </w:r>
    </w:p>
    <w:p w14:paraId="6D4BD8A3"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'ENGINE': '</w:t>
      </w:r>
      <w:proofErr w:type="spellStart"/>
      <w:r>
        <w:rPr>
          <w:rFonts w:ascii="Courier New" w:eastAsia="Courier New" w:hAnsi="Courier New" w:cs="Courier New"/>
          <w:sz w:val="24"/>
          <w:szCs w:val="24"/>
        </w:rPr>
        <w:t>django.db.backends.mysql</w:t>
      </w:r>
      <w:proofErr w:type="spellEnd"/>
      <w:r>
        <w:rPr>
          <w:rFonts w:ascii="Courier New" w:eastAsia="Courier New" w:hAnsi="Courier New" w:cs="Courier New"/>
          <w:sz w:val="24"/>
          <w:szCs w:val="24"/>
        </w:rPr>
        <w:t>',</w:t>
      </w:r>
    </w:p>
    <w:p w14:paraId="11C2CD98"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'NAME': "&lt;</w:t>
      </w:r>
      <w:proofErr w:type="spellStart"/>
      <w:r>
        <w:rPr>
          <w:rFonts w:ascii="Courier New" w:eastAsia="Courier New" w:hAnsi="Courier New" w:cs="Courier New"/>
          <w:sz w:val="24"/>
          <w:szCs w:val="24"/>
        </w:rPr>
        <w:t>database_name</w:t>
      </w:r>
      <w:proofErr w:type="spellEnd"/>
      <w:r>
        <w:rPr>
          <w:rFonts w:ascii="Courier New" w:eastAsia="Courier New" w:hAnsi="Courier New" w:cs="Courier New"/>
          <w:sz w:val="24"/>
          <w:szCs w:val="24"/>
        </w:rPr>
        <w:t>&gt;",</w:t>
      </w:r>
    </w:p>
    <w:p w14:paraId="7955F4BE"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'USER': "&lt;username&gt;",</w:t>
      </w:r>
    </w:p>
    <w:p w14:paraId="719B0386"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'PASSWORD': "&lt;password&gt;",</w:t>
      </w:r>
    </w:p>
    <w:p w14:paraId="62E31819"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'HOST': "localhost",</w:t>
      </w:r>
    </w:p>
    <w:p w14:paraId="3D2070FE"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'PORT': "3306",</w:t>
      </w:r>
    </w:p>
    <w:p w14:paraId="209B880F"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9BF5B61" w14:textId="77777777" w:rsidR="003B440E" w:rsidRDefault="005D4D3C">
      <w:pPr>
        <w:rPr>
          <w:rFonts w:ascii="Courier New" w:eastAsia="Courier New" w:hAnsi="Courier New" w:cs="Courier New"/>
          <w:sz w:val="24"/>
          <w:szCs w:val="24"/>
        </w:rPr>
      </w:pPr>
      <w:r>
        <w:rPr>
          <w:rFonts w:ascii="Courier New" w:eastAsia="Courier New" w:hAnsi="Courier New" w:cs="Courier New"/>
          <w:sz w:val="24"/>
          <w:szCs w:val="24"/>
        </w:rPr>
        <w:t>}</w:t>
      </w:r>
    </w:p>
    <w:p w14:paraId="0D2146FF" w14:textId="77777777" w:rsidR="003B440E" w:rsidRDefault="003B440E">
      <w:pPr>
        <w:rPr>
          <w:sz w:val="24"/>
          <w:szCs w:val="24"/>
        </w:rPr>
      </w:pPr>
    </w:p>
    <w:p w14:paraId="50AD654D" w14:textId="77777777" w:rsidR="003B440E" w:rsidRDefault="005D4D3C">
      <w:pPr>
        <w:rPr>
          <w:sz w:val="24"/>
          <w:szCs w:val="24"/>
        </w:rPr>
      </w:pPr>
      <w:r>
        <w:rPr>
          <w:sz w:val="24"/>
          <w:szCs w:val="24"/>
        </w:rPr>
        <w:t xml:space="preserve">Next step we followed was generating the models for our data. A model is the single, definitive source of information about your data. It contains the essential fields and behaviors of the data </w:t>
      </w:r>
      <w:proofErr w:type="gramStart"/>
      <w:r>
        <w:rPr>
          <w:sz w:val="24"/>
          <w:szCs w:val="24"/>
        </w:rPr>
        <w:t>you’re</w:t>
      </w:r>
      <w:proofErr w:type="gramEnd"/>
      <w:r>
        <w:rPr>
          <w:sz w:val="24"/>
          <w:szCs w:val="24"/>
        </w:rPr>
        <w:t xml:space="preserve"> storing. Django web applications access and manage data through Python objects referred to as models. Generally, each model maps to a single database table. Models define the structure of stored data, including the field types and possibly also their maximum size, default values, selection list options, help text for documentation, label text for forms, etc.</w:t>
      </w:r>
    </w:p>
    <w:p w14:paraId="27140B73" w14:textId="77777777" w:rsidR="003B440E" w:rsidRDefault="005D4D3C">
      <w:pPr>
        <w:rPr>
          <w:sz w:val="24"/>
          <w:szCs w:val="24"/>
        </w:rPr>
      </w:pPr>
      <w:r>
        <w:rPr>
          <w:sz w:val="24"/>
          <w:szCs w:val="24"/>
        </w:rPr>
        <w:t xml:space="preserve">We can either create new models or already use the existing database schema to let Django to automatically generate the models for us using the existing schema. As we already had the database schema and the data set up, we used the </w:t>
      </w:r>
      <w:proofErr w:type="spellStart"/>
      <w:r>
        <w:rPr>
          <w:sz w:val="24"/>
          <w:szCs w:val="24"/>
        </w:rPr>
        <w:t>inspectdb</w:t>
      </w:r>
      <w:proofErr w:type="spellEnd"/>
      <w:r>
        <w:rPr>
          <w:sz w:val="24"/>
          <w:szCs w:val="24"/>
        </w:rPr>
        <w:t xml:space="preserve"> command of Django to get automatically generated models and saved these models into a file called models.py.</w:t>
      </w:r>
    </w:p>
    <w:p w14:paraId="4707F166" w14:textId="77777777" w:rsidR="003B440E" w:rsidRDefault="005D4D3C">
      <w:pPr>
        <w:spacing w:before="220" w:after="220"/>
        <w:ind w:right="300"/>
        <w:rPr>
          <w:rFonts w:ascii="Courier New" w:eastAsia="Courier New" w:hAnsi="Courier New" w:cs="Courier New"/>
          <w:color w:val="0C4B33"/>
          <w:sz w:val="24"/>
          <w:szCs w:val="24"/>
        </w:rPr>
      </w:pPr>
      <w:r>
        <w:rPr>
          <w:rFonts w:ascii="Courier New" w:eastAsia="Courier New" w:hAnsi="Courier New" w:cs="Courier New"/>
          <w:color w:val="0C4B33"/>
          <w:sz w:val="24"/>
          <w:szCs w:val="24"/>
        </w:rPr>
        <w:t xml:space="preserve">$ python manage.py </w:t>
      </w:r>
      <w:proofErr w:type="spellStart"/>
      <w:r>
        <w:rPr>
          <w:rFonts w:ascii="Courier New" w:eastAsia="Courier New" w:hAnsi="Courier New" w:cs="Courier New"/>
          <w:color w:val="0C4B33"/>
          <w:sz w:val="24"/>
          <w:szCs w:val="24"/>
        </w:rPr>
        <w:t>inspectdb</w:t>
      </w:r>
      <w:proofErr w:type="spellEnd"/>
      <w:r>
        <w:rPr>
          <w:rFonts w:ascii="Courier New" w:eastAsia="Courier New" w:hAnsi="Courier New" w:cs="Courier New"/>
          <w:color w:val="0C4B33"/>
          <w:sz w:val="24"/>
          <w:szCs w:val="24"/>
        </w:rPr>
        <w:t xml:space="preserve"> &gt; models.py</w:t>
      </w:r>
    </w:p>
    <w:p w14:paraId="16C4BFDB" w14:textId="77777777" w:rsidR="003B440E" w:rsidRDefault="005D4D3C">
      <w:pPr>
        <w:spacing w:before="220" w:after="220"/>
        <w:ind w:right="300"/>
        <w:rPr>
          <w:color w:val="0C4B33"/>
          <w:sz w:val="24"/>
          <w:szCs w:val="24"/>
        </w:rPr>
      </w:pPr>
      <w:r>
        <w:rPr>
          <w:color w:val="0C4B33"/>
          <w:sz w:val="24"/>
          <w:szCs w:val="24"/>
        </w:rPr>
        <w:t>This command generated all the models into the models.py file. We then moved this file from /</w:t>
      </w:r>
      <w:proofErr w:type="spellStart"/>
      <w:r>
        <w:rPr>
          <w:color w:val="0C4B33"/>
          <w:sz w:val="24"/>
          <w:szCs w:val="24"/>
        </w:rPr>
        <w:t>virtualstockenv</w:t>
      </w:r>
      <w:proofErr w:type="spellEnd"/>
      <w:r>
        <w:rPr>
          <w:color w:val="0C4B33"/>
          <w:sz w:val="24"/>
          <w:szCs w:val="24"/>
        </w:rPr>
        <w:t xml:space="preserve"> to /</w:t>
      </w:r>
      <w:proofErr w:type="spellStart"/>
      <w:r>
        <w:rPr>
          <w:color w:val="0C4B33"/>
          <w:sz w:val="24"/>
          <w:szCs w:val="24"/>
        </w:rPr>
        <w:t>virtualstockenv</w:t>
      </w:r>
      <w:proofErr w:type="spellEnd"/>
      <w:r>
        <w:rPr>
          <w:color w:val="0C4B33"/>
          <w:sz w:val="24"/>
          <w:szCs w:val="24"/>
        </w:rPr>
        <w:t>/stockapp to be able to use it for data access operations.</w:t>
      </w:r>
    </w:p>
    <w:p w14:paraId="1500FA52" w14:textId="77777777" w:rsidR="003B440E" w:rsidRDefault="005D4D3C">
      <w:pPr>
        <w:spacing w:before="220" w:after="220"/>
        <w:ind w:right="300"/>
        <w:rPr>
          <w:color w:val="0C4B33"/>
          <w:sz w:val="24"/>
          <w:szCs w:val="24"/>
        </w:rPr>
      </w:pPr>
      <w:r>
        <w:rPr>
          <w:color w:val="0C4B33"/>
          <w:sz w:val="24"/>
          <w:szCs w:val="24"/>
        </w:rPr>
        <w:t>We then ran the migrate command to install any extra needed database records such as admin permissions and users and content types</w:t>
      </w:r>
    </w:p>
    <w:p w14:paraId="618FD362" w14:textId="77777777" w:rsidR="003B440E" w:rsidRDefault="005D4D3C">
      <w:pPr>
        <w:spacing w:before="220" w:after="220"/>
        <w:ind w:right="300"/>
        <w:rPr>
          <w:rFonts w:ascii="Courier New" w:eastAsia="Courier New" w:hAnsi="Courier New" w:cs="Courier New"/>
          <w:color w:val="0C4B33"/>
          <w:sz w:val="24"/>
          <w:szCs w:val="24"/>
        </w:rPr>
      </w:pPr>
      <w:r>
        <w:rPr>
          <w:rFonts w:ascii="Courier New" w:eastAsia="Courier New" w:hAnsi="Courier New" w:cs="Courier New"/>
          <w:color w:val="0C4B33"/>
          <w:sz w:val="24"/>
          <w:szCs w:val="24"/>
        </w:rPr>
        <w:t>$ python manage.py migrate</w:t>
      </w:r>
    </w:p>
    <w:p w14:paraId="65AD4E43" w14:textId="77777777" w:rsidR="003B440E" w:rsidRDefault="005D4D3C">
      <w:pPr>
        <w:spacing w:before="220" w:after="220"/>
        <w:ind w:right="300"/>
        <w:rPr>
          <w:color w:val="0C4B33"/>
          <w:sz w:val="24"/>
          <w:szCs w:val="24"/>
        </w:rPr>
      </w:pPr>
      <w:r>
        <w:rPr>
          <w:color w:val="0C4B33"/>
          <w:sz w:val="24"/>
          <w:szCs w:val="24"/>
        </w:rPr>
        <w:t>In this way, all the data we had in our database initially was then linked to the Django Framework such that we could access the data in all the database tables from the application through the Models generated for each table.</w:t>
      </w:r>
    </w:p>
    <w:p w14:paraId="44A03D40" w14:textId="77777777" w:rsidR="003B440E" w:rsidRDefault="005D4D3C">
      <w:pPr>
        <w:spacing w:before="220" w:after="220"/>
        <w:ind w:right="300"/>
        <w:rPr>
          <w:color w:val="0C4B33"/>
          <w:sz w:val="24"/>
          <w:szCs w:val="24"/>
        </w:rPr>
      </w:pPr>
      <w:r>
        <w:rPr>
          <w:color w:val="0C4B33"/>
          <w:sz w:val="24"/>
          <w:szCs w:val="24"/>
        </w:rPr>
        <w:t>For example: The schema of our stocks table is as below.</w:t>
      </w:r>
    </w:p>
    <w:p w14:paraId="525AA314" w14:textId="77777777" w:rsidR="003B440E" w:rsidRDefault="005D4D3C">
      <w:pPr>
        <w:spacing w:before="220" w:after="220"/>
        <w:ind w:right="300"/>
        <w:rPr>
          <w:color w:val="0C4B33"/>
          <w:sz w:val="24"/>
          <w:szCs w:val="24"/>
        </w:rPr>
      </w:pPr>
      <w:r>
        <w:rPr>
          <w:noProof/>
          <w:color w:val="0C4B33"/>
          <w:sz w:val="24"/>
          <w:szCs w:val="24"/>
        </w:rPr>
        <w:drawing>
          <wp:inline distT="114300" distB="114300" distL="114300" distR="114300" wp14:anchorId="5A20E0AC" wp14:editId="3A581A06">
            <wp:extent cx="2424113" cy="6278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24113" cy="627828"/>
                    </a:xfrm>
                    <a:prstGeom prst="rect">
                      <a:avLst/>
                    </a:prstGeom>
                    <a:ln/>
                  </pic:spPr>
                </pic:pic>
              </a:graphicData>
            </a:graphic>
          </wp:inline>
        </w:drawing>
      </w:r>
    </w:p>
    <w:p w14:paraId="7A2F2681" w14:textId="77777777" w:rsidR="003B440E" w:rsidRDefault="005D4D3C">
      <w:pPr>
        <w:spacing w:before="220" w:after="220"/>
        <w:ind w:right="300"/>
        <w:rPr>
          <w:color w:val="0C4B33"/>
          <w:sz w:val="24"/>
          <w:szCs w:val="24"/>
        </w:rPr>
      </w:pPr>
      <w:r>
        <w:rPr>
          <w:color w:val="0C4B33"/>
          <w:sz w:val="24"/>
          <w:szCs w:val="24"/>
        </w:rPr>
        <w:t>The model generated by Django for the above table is as follows:</w:t>
      </w:r>
    </w:p>
    <w:p w14:paraId="7DE526CF" w14:textId="77777777" w:rsidR="003B440E" w:rsidRDefault="005D4D3C">
      <w:pPr>
        <w:spacing w:before="220" w:after="220"/>
        <w:ind w:right="300"/>
        <w:rPr>
          <w:rFonts w:ascii="Courier New" w:eastAsia="Courier New" w:hAnsi="Courier New" w:cs="Courier New"/>
          <w:color w:val="0C4B33"/>
          <w:sz w:val="24"/>
          <w:szCs w:val="24"/>
        </w:rPr>
      </w:pPr>
      <w:r>
        <w:rPr>
          <w:rFonts w:ascii="Courier New" w:eastAsia="Courier New" w:hAnsi="Courier New" w:cs="Courier New"/>
          <w:color w:val="0C4B33"/>
          <w:sz w:val="24"/>
          <w:szCs w:val="24"/>
        </w:rPr>
        <w:lastRenderedPageBreak/>
        <w:t>class Stocks(</w:t>
      </w:r>
      <w:proofErr w:type="spellStart"/>
      <w:r>
        <w:rPr>
          <w:rFonts w:ascii="Courier New" w:eastAsia="Courier New" w:hAnsi="Courier New" w:cs="Courier New"/>
          <w:color w:val="0C4B33"/>
          <w:sz w:val="24"/>
          <w:szCs w:val="24"/>
        </w:rPr>
        <w:t>models.Model</w:t>
      </w:r>
      <w:proofErr w:type="spellEnd"/>
      <w:r>
        <w:rPr>
          <w:rFonts w:ascii="Courier New" w:eastAsia="Courier New" w:hAnsi="Courier New" w:cs="Courier New"/>
          <w:color w:val="0C4B33"/>
          <w:sz w:val="24"/>
          <w:szCs w:val="24"/>
        </w:rPr>
        <w:t>):</w:t>
      </w:r>
    </w:p>
    <w:p w14:paraId="5B0ECE74" w14:textId="77777777" w:rsidR="003B440E" w:rsidRDefault="005D4D3C">
      <w:pPr>
        <w:spacing w:before="220" w:after="220"/>
        <w:ind w:right="300"/>
        <w:rPr>
          <w:rFonts w:ascii="Courier New" w:eastAsia="Courier New" w:hAnsi="Courier New" w:cs="Courier New"/>
          <w:color w:val="0C4B33"/>
          <w:sz w:val="24"/>
          <w:szCs w:val="24"/>
        </w:rPr>
      </w:pPr>
      <w:r>
        <w:rPr>
          <w:rFonts w:ascii="Courier New" w:eastAsia="Courier New" w:hAnsi="Courier New" w:cs="Courier New"/>
          <w:color w:val="0C4B33"/>
          <w:sz w:val="24"/>
          <w:szCs w:val="24"/>
        </w:rPr>
        <w:t xml:space="preserve">    sid = </w:t>
      </w:r>
      <w:proofErr w:type="spellStart"/>
      <w:r>
        <w:rPr>
          <w:rFonts w:ascii="Courier New" w:eastAsia="Courier New" w:hAnsi="Courier New" w:cs="Courier New"/>
          <w:color w:val="0C4B33"/>
          <w:sz w:val="24"/>
          <w:szCs w:val="24"/>
        </w:rPr>
        <w:t>models.IntegerField</w:t>
      </w:r>
      <w:proofErr w:type="spellEnd"/>
      <w:r>
        <w:rPr>
          <w:rFonts w:ascii="Courier New" w:eastAsia="Courier New" w:hAnsi="Courier New" w:cs="Courier New"/>
          <w:color w:val="0C4B33"/>
          <w:sz w:val="24"/>
          <w:szCs w:val="24"/>
        </w:rPr>
        <w:t>(</w:t>
      </w:r>
      <w:proofErr w:type="spellStart"/>
      <w:r>
        <w:rPr>
          <w:rFonts w:ascii="Courier New" w:eastAsia="Courier New" w:hAnsi="Courier New" w:cs="Courier New"/>
          <w:color w:val="0C4B33"/>
          <w:sz w:val="24"/>
          <w:szCs w:val="24"/>
        </w:rPr>
        <w:t>primary_key</w:t>
      </w:r>
      <w:proofErr w:type="spellEnd"/>
      <w:r>
        <w:rPr>
          <w:rFonts w:ascii="Courier New" w:eastAsia="Courier New" w:hAnsi="Courier New" w:cs="Courier New"/>
          <w:color w:val="0C4B33"/>
          <w:sz w:val="24"/>
          <w:szCs w:val="24"/>
        </w:rPr>
        <w:t>=True)</w:t>
      </w:r>
    </w:p>
    <w:p w14:paraId="621330B3" w14:textId="77777777" w:rsidR="003B440E" w:rsidRDefault="005D4D3C">
      <w:pPr>
        <w:spacing w:before="220" w:after="220"/>
        <w:ind w:right="300"/>
        <w:rPr>
          <w:rFonts w:ascii="Courier New" w:eastAsia="Courier New" w:hAnsi="Courier New" w:cs="Courier New"/>
          <w:color w:val="0C4B33"/>
          <w:sz w:val="24"/>
          <w:szCs w:val="24"/>
        </w:rPr>
      </w:pPr>
      <w:r>
        <w:rPr>
          <w:rFonts w:ascii="Courier New" w:eastAsia="Courier New" w:hAnsi="Courier New" w:cs="Courier New"/>
          <w:color w:val="0C4B33"/>
          <w:sz w:val="24"/>
          <w:szCs w:val="24"/>
        </w:rPr>
        <w:t xml:space="preserve">    ticker = </w:t>
      </w:r>
      <w:proofErr w:type="spellStart"/>
      <w:r>
        <w:rPr>
          <w:rFonts w:ascii="Courier New" w:eastAsia="Courier New" w:hAnsi="Courier New" w:cs="Courier New"/>
          <w:color w:val="0C4B33"/>
          <w:sz w:val="24"/>
          <w:szCs w:val="24"/>
        </w:rPr>
        <w:t>models.CharField</w:t>
      </w:r>
      <w:proofErr w:type="spellEnd"/>
      <w:r>
        <w:rPr>
          <w:rFonts w:ascii="Courier New" w:eastAsia="Courier New" w:hAnsi="Courier New" w:cs="Courier New"/>
          <w:color w:val="0C4B33"/>
          <w:sz w:val="24"/>
          <w:szCs w:val="24"/>
        </w:rPr>
        <w:t>(</w:t>
      </w:r>
      <w:proofErr w:type="spellStart"/>
      <w:r>
        <w:rPr>
          <w:rFonts w:ascii="Courier New" w:eastAsia="Courier New" w:hAnsi="Courier New" w:cs="Courier New"/>
          <w:color w:val="0C4B33"/>
          <w:sz w:val="24"/>
          <w:szCs w:val="24"/>
        </w:rPr>
        <w:t>max_length</w:t>
      </w:r>
      <w:proofErr w:type="spellEnd"/>
      <w:r>
        <w:rPr>
          <w:rFonts w:ascii="Courier New" w:eastAsia="Courier New" w:hAnsi="Courier New" w:cs="Courier New"/>
          <w:color w:val="0C4B33"/>
          <w:sz w:val="24"/>
          <w:szCs w:val="24"/>
        </w:rPr>
        <w:t>=10)</w:t>
      </w:r>
    </w:p>
    <w:p w14:paraId="154026D6" w14:textId="77777777" w:rsidR="003B440E" w:rsidRDefault="005D4D3C">
      <w:pPr>
        <w:spacing w:before="220" w:after="220"/>
        <w:ind w:right="300"/>
        <w:rPr>
          <w:rFonts w:ascii="Courier New" w:eastAsia="Courier New" w:hAnsi="Courier New" w:cs="Courier New"/>
          <w:color w:val="0C4B33"/>
          <w:sz w:val="24"/>
          <w:szCs w:val="24"/>
        </w:rPr>
      </w:pPr>
      <w:r>
        <w:rPr>
          <w:rFonts w:ascii="Courier New" w:eastAsia="Courier New" w:hAnsi="Courier New" w:cs="Courier New"/>
          <w:color w:val="0C4B33"/>
          <w:sz w:val="24"/>
          <w:szCs w:val="24"/>
        </w:rPr>
        <w:t xml:space="preserve">    class Meta:</w:t>
      </w:r>
    </w:p>
    <w:p w14:paraId="591E911E" w14:textId="77777777" w:rsidR="003B440E" w:rsidRDefault="005D4D3C">
      <w:pPr>
        <w:spacing w:before="220" w:after="220"/>
        <w:ind w:right="300"/>
        <w:rPr>
          <w:rFonts w:ascii="Courier New" w:eastAsia="Courier New" w:hAnsi="Courier New" w:cs="Courier New"/>
          <w:color w:val="0C4B33"/>
          <w:sz w:val="24"/>
          <w:szCs w:val="24"/>
        </w:rPr>
      </w:pPr>
      <w:r>
        <w:rPr>
          <w:rFonts w:ascii="Courier New" w:eastAsia="Courier New" w:hAnsi="Courier New" w:cs="Courier New"/>
          <w:color w:val="0C4B33"/>
          <w:sz w:val="24"/>
          <w:szCs w:val="24"/>
        </w:rPr>
        <w:t xml:space="preserve">        managed = False</w:t>
      </w:r>
    </w:p>
    <w:p w14:paraId="04B220A4" w14:textId="77777777" w:rsidR="003B440E" w:rsidRDefault="005D4D3C">
      <w:pPr>
        <w:spacing w:before="220" w:after="220"/>
        <w:ind w:right="300"/>
        <w:rPr>
          <w:rFonts w:ascii="Courier New" w:eastAsia="Courier New" w:hAnsi="Courier New" w:cs="Courier New"/>
          <w:color w:val="0C4B33"/>
          <w:sz w:val="24"/>
          <w:szCs w:val="24"/>
        </w:rPr>
      </w:pPr>
      <w:r>
        <w:rPr>
          <w:rFonts w:ascii="Courier New" w:eastAsia="Courier New" w:hAnsi="Courier New" w:cs="Courier New"/>
          <w:color w:val="0C4B33"/>
          <w:sz w:val="24"/>
          <w:szCs w:val="24"/>
        </w:rPr>
        <w:t xml:space="preserve">        </w:t>
      </w:r>
      <w:proofErr w:type="spellStart"/>
      <w:r>
        <w:rPr>
          <w:rFonts w:ascii="Courier New" w:eastAsia="Courier New" w:hAnsi="Courier New" w:cs="Courier New"/>
          <w:color w:val="0C4B33"/>
          <w:sz w:val="24"/>
          <w:szCs w:val="24"/>
        </w:rPr>
        <w:t>db_table</w:t>
      </w:r>
      <w:proofErr w:type="spellEnd"/>
      <w:r>
        <w:rPr>
          <w:rFonts w:ascii="Courier New" w:eastAsia="Courier New" w:hAnsi="Courier New" w:cs="Courier New"/>
          <w:color w:val="0C4B33"/>
          <w:sz w:val="24"/>
          <w:szCs w:val="24"/>
        </w:rPr>
        <w:t xml:space="preserve"> = 'stocks'</w:t>
      </w:r>
    </w:p>
    <w:p w14:paraId="409AE6E8" w14:textId="77777777" w:rsidR="003B440E" w:rsidRDefault="005D4D3C">
      <w:pPr>
        <w:spacing w:before="220" w:after="220"/>
        <w:ind w:right="300"/>
        <w:rPr>
          <w:color w:val="0C4B33"/>
          <w:sz w:val="24"/>
          <w:szCs w:val="24"/>
        </w:rPr>
      </w:pPr>
      <w:r>
        <w:rPr>
          <w:color w:val="0C4B33"/>
          <w:sz w:val="24"/>
          <w:szCs w:val="24"/>
        </w:rPr>
        <w:t xml:space="preserve">The sid and ticker attributes of the Stocks Model correspond to the fields in the stocks table as the value of </w:t>
      </w:r>
      <w:proofErr w:type="spellStart"/>
      <w:r>
        <w:rPr>
          <w:color w:val="0C4B33"/>
          <w:sz w:val="24"/>
          <w:szCs w:val="24"/>
        </w:rPr>
        <w:t>db_table</w:t>
      </w:r>
      <w:proofErr w:type="spellEnd"/>
      <w:r>
        <w:rPr>
          <w:color w:val="0C4B33"/>
          <w:sz w:val="24"/>
          <w:szCs w:val="24"/>
        </w:rPr>
        <w:t xml:space="preserve"> = ‘</w:t>
      </w:r>
      <w:proofErr w:type="gramStart"/>
      <w:r>
        <w:rPr>
          <w:color w:val="0C4B33"/>
          <w:sz w:val="24"/>
          <w:szCs w:val="24"/>
        </w:rPr>
        <w:t>stocks’</w:t>
      </w:r>
      <w:proofErr w:type="gramEnd"/>
      <w:r>
        <w:rPr>
          <w:color w:val="0C4B33"/>
          <w:sz w:val="24"/>
          <w:szCs w:val="24"/>
        </w:rPr>
        <w:t xml:space="preserve">. These fields are mapped to </w:t>
      </w:r>
      <w:proofErr w:type="spellStart"/>
      <w:r>
        <w:rPr>
          <w:color w:val="0C4B33"/>
          <w:sz w:val="24"/>
          <w:szCs w:val="24"/>
        </w:rPr>
        <w:t>IntegerField</w:t>
      </w:r>
      <w:proofErr w:type="spellEnd"/>
      <w:r>
        <w:rPr>
          <w:color w:val="0C4B33"/>
          <w:sz w:val="24"/>
          <w:szCs w:val="24"/>
        </w:rPr>
        <w:t xml:space="preserve"> and </w:t>
      </w:r>
      <w:proofErr w:type="spellStart"/>
      <w:r>
        <w:rPr>
          <w:color w:val="0C4B33"/>
          <w:sz w:val="24"/>
          <w:szCs w:val="24"/>
        </w:rPr>
        <w:t>CharField</w:t>
      </w:r>
      <w:proofErr w:type="spellEnd"/>
      <w:r>
        <w:rPr>
          <w:color w:val="0C4B33"/>
          <w:sz w:val="24"/>
          <w:szCs w:val="24"/>
        </w:rPr>
        <w:t xml:space="preserve"> pertaining to the data types of these fields in the stocks table in the database.</w:t>
      </w:r>
    </w:p>
    <w:p w14:paraId="11991605" w14:textId="77777777" w:rsidR="003B440E" w:rsidRDefault="005D4D3C">
      <w:pPr>
        <w:spacing w:before="220" w:after="220"/>
        <w:ind w:right="300"/>
        <w:rPr>
          <w:color w:val="0C4B33"/>
          <w:sz w:val="24"/>
          <w:szCs w:val="24"/>
        </w:rPr>
      </w:pPr>
      <w:r>
        <w:rPr>
          <w:color w:val="0C4B33"/>
          <w:sz w:val="24"/>
          <w:szCs w:val="24"/>
        </w:rPr>
        <w:t xml:space="preserve">We then create an admin account for our application by executing the below command. The admin is responsible for maintaining the application and he has extra privileges to the application and the data compared to the other application users. He can also add and delete user accounts from his account. </w:t>
      </w:r>
    </w:p>
    <w:p w14:paraId="38EE7916" w14:textId="77777777" w:rsidR="003B440E" w:rsidRDefault="005D4D3C">
      <w:pPr>
        <w:spacing w:before="220" w:after="220"/>
        <w:ind w:right="300"/>
        <w:rPr>
          <w:color w:val="0C4B33"/>
          <w:sz w:val="24"/>
          <w:szCs w:val="24"/>
        </w:rPr>
      </w:pPr>
      <w:r>
        <w:rPr>
          <w:rFonts w:ascii="Courier New" w:eastAsia="Courier New" w:hAnsi="Courier New" w:cs="Courier New"/>
          <w:color w:val="0C4B33"/>
          <w:sz w:val="24"/>
          <w:szCs w:val="24"/>
        </w:rPr>
        <w:t xml:space="preserve">python manage.py </w:t>
      </w:r>
      <w:proofErr w:type="spellStart"/>
      <w:r>
        <w:rPr>
          <w:rFonts w:ascii="Courier New" w:eastAsia="Courier New" w:hAnsi="Courier New" w:cs="Courier New"/>
          <w:color w:val="0C4B33"/>
          <w:sz w:val="24"/>
          <w:szCs w:val="24"/>
        </w:rPr>
        <w:t>createsuperuser</w:t>
      </w:r>
      <w:proofErr w:type="spellEnd"/>
    </w:p>
    <w:p w14:paraId="2FA80E78" w14:textId="77777777" w:rsidR="003B440E" w:rsidRDefault="005D4D3C">
      <w:pPr>
        <w:spacing w:before="220" w:after="220"/>
        <w:ind w:right="300"/>
        <w:rPr>
          <w:color w:val="0C4B33"/>
          <w:sz w:val="24"/>
          <w:szCs w:val="24"/>
        </w:rPr>
      </w:pPr>
      <w:r>
        <w:rPr>
          <w:color w:val="0C4B33"/>
          <w:sz w:val="24"/>
          <w:szCs w:val="24"/>
        </w:rPr>
        <w:t>This command asks us to enter a username and password for the admin account. Upon entering these details, the admin account is created.</w:t>
      </w:r>
    </w:p>
    <w:p w14:paraId="5D3FE463" w14:textId="77777777" w:rsidR="003B440E" w:rsidRDefault="005D4D3C">
      <w:pPr>
        <w:spacing w:before="220" w:after="220"/>
        <w:ind w:right="300"/>
        <w:rPr>
          <w:color w:val="0C4B33"/>
          <w:sz w:val="24"/>
          <w:szCs w:val="24"/>
        </w:rPr>
      </w:pPr>
      <w:r>
        <w:rPr>
          <w:color w:val="0C4B33"/>
          <w:sz w:val="24"/>
          <w:szCs w:val="24"/>
        </w:rPr>
        <w:t xml:space="preserve">We then make use of the urls.py file in </w:t>
      </w:r>
      <w:proofErr w:type="spellStart"/>
      <w:r>
        <w:rPr>
          <w:color w:val="0C4B33"/>
          <w:sz w:val="24"/>
          <w:szCs w:val="24"/>
        </w:rPr>
        <w:t>virtualstockenv</w:t>
      </w:r>
      <w:proofErr w:type="spellEnd"/>
      <w:r>
        <w:rPr>
          <w:color w:val="0C4B33"/>
          <w:sz w:val="24"/>
          <w:szCs w:val="24"/>
        </w:rPr>
        <w:t>/stockapp/ folder to register the URL endpoints for our application.</w:t>
      </w:r>
    </w:p>
    <w:p w14:paraId="77299F26" w14:textId="77777777" w:rsidR="003B440E" w:rsidRDefault="005D4D3C">
      <w:pPr>
        <w:spacing w:before="220" w:after="220"/>
        <w:ind w:right="300"/>
        <w:rPr>
          <w:color w:val="0C4B33"/>
          <w:sz w:val="24"/>
          <w:szCs w:val="24"/>
        </w:rPr>
      </w:pPr>
      <w:r>
        <w:rPr>
          <w:color w:val="0C4B33"/>
          <w:sz w:val="24"/>
          <w:szCs w:val="24"/>
        </w:rPr>
        <w:t>A sample endpoint registered in our urls.py file is:</w:t>
      </w:r>
    </w:p>
    <w:p w14:paraId="12CB784F" w14:textId="77777777" w:rsidR="003B440E" w:rsidRDefault="005D4D3C">
      <w:pPr>
        <w:spacing w:before="220" w:after="220"/>
        <w:ind w:right="300"/>
        <w:rPr>
          <w:color w:val="0C4B33"/>
          <w:sz w:val="24"/>
          <w:szCs w:val="24"/>
        </w:rPr>
      </w:pPr>
      <w:r>
        <w:rPr>
          <w:rFonts w:ascii="Courier New" w:eastAsia="Courier New" w:hAnsi="Courier New" w:cs="Courier New"/>
          <w:color w:val="0C4B33"/>
          <w:sz w:val="24"/>
          <w:szCs w:val="24"/>
        </w:rPr>
        <w:t xml:space="preserve">path('Contact/', </w:t>
      </w:r>
      <w:proofErr w:type="spellStart"/>
      <w:r>
        <w:rPr>
          <w:rFonts w:ascii="Courier New" w:eastAsia="Courier New" w:hAnsi="Courier New" w:cs="Courier New"/>
          <w:color w:val="0C4B33"/>
          <w:sz w:val="24"/>
          <w:szCs w:val="24"/>
        </w:rPr>
        <w:t>views.contact</w:t>
      </w:r>
      <w:proofErr w:type="spellEnd"/>
      <w:r>
        <w:rPr>
          <w:rFonts w:ascii="Courier New" w:eastAsia="Courier New" w:hAnsi="Courier New" w:cs="Courier New"/>
          <w:color w:val="0C4B33"/>
          <w:sz w:val="24"/>
          <w:szCs w:val="24"/>
        </w:rPr>
        <w:t>, name='contact'),</w:t>
      </w:r>
    </w:p>
    <w:p w14:paraId="22D319C9" w14:textId="77777777" w:rsidR="003B440E" w:rsidRDefault="005D4D3C">
      <w:pPr>
        <w:spacing w:before="220" w:after="220"/>
        <w:ind w:right="300"/>
        <w:rPr>
          <w:color w:val="0C4B33"/>
          <w:sz w:val="24"/>
          <w:szCs w:val="24"/>
        </w:rPr>
      </w:pPr>
      <w:r>
        <w:rPr>
          <w:color w:val="0C4B33"/>
          <w:sz w:val="24"/>
          <w:szCs w:val="24"/>
        </w:rPr>
        <w:t>The first argument represents the endpoint which is localhost:&lt;</w:t>
      </w:r>
      <w:proofErr w:type="spellStart"/>
      <w:r>
        <w:rPr>
          <w:color w:val="0C4B33"/>
          <w:sz w:val="24"/>
          <w:szCs w:val="24"/>
        </w:rPr>
        <w:t>port_number</w:t>
      </w:r>
      <w:proofErr w:type="spellEnd"/>
      <w:r>
        <w:rPr>
          <w:color w:val="0C4B33"/>
          <w:sz w:val="24"/>
          <w:szCs w:val="24"/>
        </w:rPr>
        <w:t xml:space="preserve">&gt;/stockapp/Contact. The second argument represents the function which will be invoked when this endpoint is hit. This functionality will be a part of the views.py file in the </w:t>
      </w:r>
      <w:proofErr w:type="spellStart"/>
      <w:r>
        <w:rPr>
          <w:color w:val="0C4B33"/>
          <w:sz w:val="24"/>
          <w:szCs w:val="24"/>
        </w:rPr>
        <w:t>virtualstockenv</w:t>
      </w:r>
      <w:proofErr w:type="spellEnd"/>
      <w:r>
        <w:rPr>
          <w:color w:val="0C4B33"/>
          <w:sz w:val="24"/>
          <w:szCs w:val="24"/>
        </w:rPr>
        <w:t>/stockapp/ folder. The third argument represents the name for this endpoint so that we refer to it in the other files on the service.</w:t>
      </w:r>
    </w:p>
    <w:p w14:paraId="1790F882" w14:textId="77777777" w:rsidR="003B440E" w:rsidRDefault="005D4D3C">
      <w:pPr>
        <w:spacing w:before="220" w:after="220"/>
        <w:ind w:right="300"/>
        <w:rPr>
          <w:color w:val="0C4B33"/>
          <w:sz w:val="24"/>
          <w:szCs w:val="24"/>
        </w:rPr>
      </w:pPr>
      <w:r>
        <w:rPr>
          <w:color w:val="0C4B33"/>
          <w:sz w:val="24"/>
          <w:szCs w:val="24"/>
        </w:rPr>
        <w:t>All the functionalities which are invoked when the application endpoints are hit are stored in the views.py file. Some of these functionalities also invoke the backend algorithms for predictions.</w:t>
      </w:r>
    </w:p>
    <w:p w14:paraId="2F9A4774" w14:textId="77777777" w:rsidR="003B440E" w:rsidRDefault="005D4D3C">
      <w:pPr>
        <w:spacing w:before="220" w:after="220"/>
        <w:ind w:right="300"/>
        <w:rPr>
          <w:color w:val="0C4B33"/>
          <w:sz w:val="24"/>
          <w:szCs w:val="24"/>
        </w:rPr>
      </w:pPr>
      <w:r>
        <w:rPr>
          <w:color w:val="0C4B33"/>
          <w:sz w:val="24"/>
          <w:szCs w:val="24"/>
        </w:rPr>
        <w:lastRenderedPageBreak/>
        <w:t xml:space="preserve">We have scheduled the data collection code and the code for thresholds to run at the specified intervals using </w:t>
      </w:r>
      <w:proofErr w:type="spellStart"/>
      <w:r>
        <w:rPr>
          <w:color w:val="0C4B33"/>
          <w:sz w:val="24"/>
          <w:szCs w:val="24"/>
        </w:rPr>
        <w:t>apscheduler</w:t>
      </w:r>
      <w:proofErr w:type="spellEnd"/>
      <w:r>
        <w:rPr>
          <w:color w:val="0C4B33"/>
          <w:sz w:val="24"/>
          <w:szCs w:val="24"/>
        </w:rPr>
        <w:t xml:space="preserve">. To use Django for scheduling, we created a new folder called </w:t>
      </w:r>
      <w:proofErr w:type="spellStart"/>
      <w:r>
        <w:rPr>
          <w:color w:val="0C4B33"/>
          <w:sz w:val="24"/>
          <w:szCs w:val="24"/>
        </w:rPr>
        <w:t>stockupdate</w:t>
      </w:r>
      <w:proofErr w:type="spellEnd"/>
      <w:r>
        <w:rPr>
          <w:color w:val="0C4B33"/>
          <w:sz w:val="24"/>
          <w:szCs w:val="24"/>
        </w:rPr>
        <w:t xml:space="preserve"> in </w:t>
      </w:r>
      <w:proofErr w:type="spellStart"/>
      <w:r>
        <w:rPr>
          <w:color w:val="0C4B33"/>
          <w:sz w:val="24"/>
          <w:szCs w:val="24"/>
        </w:rPr>
        <w:t>virtualstockenv</w:t>
      </w:r>
      <w:proofErr w:type="spellEnd"/>
      <w:r>
        <w:rPr>
          <w:color w:val="0C4B33"/>
          <w:sz w:val="24"/>
          <w:szCs w:val="24"/>
        </w:rPr>
        <w:t xml:space="preserve"> folder. We placed the data_collection.py file in this folder. We then created a new python file called updater.py in the same folder to write the code for scheduling. The scheduling code is written in this file under the start() method. </w:t>
      </w:r>
    </w:p>
    <w:p w14:paraId="4CB3F7C5" w14:textId="77777777" w:rsidR="003B440E" w:rsidRDefault="005D4D3C">
      <w:pPr>
        <w:spacing w:before="220" w:after="220"/>
        <w:ind w:right="300"/>
        <w:rPr>
          <w:color w:val="0C4B33"/>
          <w:sz w:val="24"/>
          <w:szCs w:val="24"/>
        </w:rPr>
      </w:pPr>
      <w:r>
        <w:rPr>
          <w:color w:val="0C4B33"/>
          <w:sz w:val="24"/>
          <w:szCs w:val="24"/>
        </w:rPr>
        <w:t xml:space="preserve">By using this scheduling code, whenever we start the server, Django will automatically start the scheduler and invokes the data fetch code and thresholds code at the specified intervals. </w:t>
      </w:r>
    </w:p>
    <w:p w14:paraId="2F35171C" w14:textId="77777777" w:rsidR="003B440E" w:rsidRDefault="005D4D3C">
      <w:pPr>
        <w:numPr>
          <w:ilvl w:val="0"/>
          <w:numId w:val="1"/>
        </w:numPr>
        <w:spacing w:before="220"/>
        <w:ind w:right="300"/>
        <w:rPr>
          <w:color w:val="0C4B33"/>
          <w:sz w:val="24"/>
          <w:szCs w:val="24"/>
        </w:rPr>
      </w:pPr>
      <w:r>
        <w:rPr>
          <w:color w:val="0C4B33"/>
          <w:sz w:val="24"/>
          <w:szCs w:val="24"/>
        </w:rPr>
        <w:t xml:space="preserve">We invoke the </w:t>
      </w:r>
      <w:proofErr w:type="spellStart"/>
      <w:r>
        <w:rPr>
          <w:color w:val="0C4B33"/>
          <w:sz w:val="24"/>
          <w:szCs w:val="24"/>
        </w:rPr>
        <w:t>get_real</w:t>
      </w:r>
      <w:proofErr w:type="spellEnd"/>
      <w:r>
        <w:rPr>
          <w:color w:val="0C4B33"/>
          <w:sz w:val="24"/>
          <w:szCs w:val="24"/>
        </w:rPr>
        <w:t xml:space="preserve">() function of data_collection.py file every minute between 10:00 AM and 4:00 PM on stock market working days. </w:t>
      </w:r>
    </w:p>
    <w:p w14:paraId="22C45F25" w14:textId="77777777" w:rsidR="003B440E" w:rsidRDefault="005D4D3C">
      <w:pPr>
        <w:numPr>
          <w:ilvl w:val="0"/>
          <w:numId w:val="1"/>
        </w:numPr>
        <w:ind w:right="300"/>
        <w:rPr>
          <w:color w:val="0C4B33"/>
          <w:sz w:val="24"/>
          <w:szCs w:val="24"/>
        </w:rPr>
      </w:pPr>
      <w:r>
        <w:rPr>
          <w:color w:val="0C4B33"/>
          <w:sz w:val="24"/>
          <w:szCs w:val="24"/>
        </w:rPr>
        <w:t xml:space="preserve">We invoke the </w:t>
      </w:r>
      <w:proofErr w:type="spellStart"/>
      <w:r>
        <w:rPr>
          <w:color w:val="0C4B33"/>
          <w:sz w:val="24"/>
          <w:szCs w:val="24"/>
        </w:rPr>
        <w:t>get_hist</w:t>
      </w:r>
      <w:proofErr w:type="spellEnd"/>
      <w:r>
        <w:rPr>
          <w:color w:val="0C4B33"/>
          <w:sz w:val="24"/>
          <w:szCs w:val="24"/>
        </w:rPr>
        <w:t>() function of data_collection.py file once at 5:00 PM on all stock market working days.</w:t>
      </w:r>
    </w:p>
    <w:p w14:paraId="3BE7C733" w14:textId="77777777" w:rsidR="00BA5693" w:rsidRDefault="00BA5693" w:rsidP="00BA5693">
      <w:pPr>
        <w:numPr>
          <w:ilvl w:val="0"/>
          <w:numId w:val="1"/>
        </w:numPr>
        <w:spacing w:before="220" w:after="220"/>
        <w:ind w:right="300"/>
        <w:rPr>
          <w:color w:val="0C4B33"/>
          <w:sz w:val="24"/>
          <w:szCs w:val="24"/>
        </w:rPr>
      </w:pPr>
      <w:r w:rsidRPr="00230A79">
        <w:rPr>
          <w:color w:val="0C4B33"/>
          <w:sz w:val="24"/>
          <w:szCs w:val="24"/>
        </w:rPr>
        <w:t xml:space="preserve">We invoke the </w:t>
      </w:r>
      <w:proofErr w:type="spellStart"/>
      <w:r>
        <w:rPr>
          <w:color w:val="0C4B33"/>
          <w:sz w:val="24"/>
          <w:szCs w:val="24"/>
        </w:rPr>
        <w:t>check_</w:t>
      </w:r>
      <w:r w:rsidRPr="00230A79">
        <w:rPr>
          <w:color w:val="0C4B33"/>
          <w:sz w:val="24"/>
          <w:szCs w:val="24"/>
        </w:rPr>
        <w:t>thresholds</w:t>
      </w:r>
      <w:proofErr w:type="spellEnd"/>
      <w:r>
        <w:rPr>
          <w:color w:val="0C4B33"/>
          <w:sz w:val="24"/>
          <w:szCs w:val="24"/>
        </w:rPr>
        <w:t>()</w:t>
      </w:r>
      <w:r w:rsidRPr="00230A79">
        <w:rPr>
          <w:color w:val="0C4B33"/>
          <w:sz w:val="24"/>
          <w:szCs w:val="24"/>
        </w:rPr>
        <w:t xml:space="preserve"> every minute</w:t>
      </w:r>
      <w:r>
        <w:rPr>
          <w:color w:val="0C4B33"/>
          <w:sz w:val="24"/>
          <w:szCs w:val="24"/>
        </w:rPr>
        <w:t xml:space="preserve"> similar to </w:t>
      </w:r>
      <w:proofErr w:type="spellStart"/>
      <w:r>
        <w:rPr>
          <w:color w:val="0C4B33"/>
          <w:sz w:val="24"/>
          <w:szCs w:val="24"/>
        </w:rPr>
        <w:t>get_real</w:t>
      </w:r>
      <w:proofErr w:type="spellEnd"/>
      <w:r>
        <w:rPr>
          <w:color w:val="0C4B33"/>
          <w:sz w:val="24"/>
          <w:szCs w:val="24"/>
        </w:rPr>
        <w:t>().</w:t>
      </w:r>
    </w:p>
    <w:p w14:paraId="517236B5" w14:textId="77777777" w:rsidR="003B440E" w:rsidRDefault="005D4D3C">
      <w:pPr>
        <w:spacing w:before="220" w:after="220"/>
        <w:ind w:right="300"/>
        <w:rPr>
          <w:color w:val="0C4B33"/>
          <w:sz w:val="24"/>
          <w:szCs w:val="24"/>
        </w:rPr>
      </w:pPr>
      <w:r>
        <w:rPr>
          <w:color w:val="0C4B33"/>
          <w:sz w:val="24"/>
          <w:szCs w:val="24"/>
        </w:rPr>
        <w:t>To render the output from the functionalities in the views.py file to the UI HTML pages, we create a table called templates inside stockapp folder and place all our HTML files in that location. We return the output from a function in the views.py to a HTML page in the following way:</w:t>
      </w:r>
    </w:p>
    <w:p w14:paraId="25A9B15F" w14:textId="77777777" w:rsidR="003B440E" w:rsidRDefault="005D4D3C">
      <w:pPr>
        <w:spacing w:before="220" w:after="220"/>
        <w:ind w:right="300"/>
        <w:rPr>
          <w:rFonts w:ascii="Courier New" w:eastAsia="Courier New" w:hAnsi="Courier New" w:cs="Courier New"/>
          <w:color w:val="0C4B33"/>
          <w:sz w:val="24"/>
          <w:szCs w:val="24"/>
        </w:rPr>
      </w:pPr>
      <w:r>
        <w:rPr>
          <w:rFonts w:ascii="Courier New" w:eastAsia="Courier New" w:hAnsi="Courier New" w:cs="Courier New"/>
          <w:color w:val="0C4B33"/>
          <w:sz w:val="24"/>
          <w:szCs w:val="24"/>
        </w:rPr>
        <w:t>return render(request, 'stockapp/&lt;file_name.html&gt;', context)</w:t>
      </w:r>
    </w:p>
    <w:p w14:paraId="7A064766" w14:textId="77777777" w:rsidR="003B440E" w:rsidRDefault="005D4D3C">
      <w:pPr>
        <w:spacing w:before="220" w:after="220"/>
        <w:ind w:right="300"/>
        <w:rPr>
          <w:color w:val="0C4B33"/>
          <w:sz w:val="24"/>
          <w:szCs w:val="24"/>
        </w:rPr>
      </w:pPr>
      <w:r>
        <w:rPr>
          <w:color w:val="0C4B33"/>
          <w:sz w:val="24"/>
          <w:szCs w:val="24"/>
        </w:rPr>
        <w:t>The context is a python dictionary object which will contain the output which we want to display on the HTML file which we specify as the second parameter in the code above.</w:t>
      </w:r>
    </w:p>
    <w:p w14:paraId="5DEE159B" w14:textId="77777777" w:rsidR="003B440E" w:rsidRDefault="005D4D3C">
      <w:pPr>
        <w:spacing w:before="220" w:after="220"/>
        <w:ind w:right="300"/>
        <w:rPr>
          <w:color w:val="0C4B33"/>
          <w:sz w:val="24"/>
          <w:szCs w:val="24"/>
        </w:rPr>
      </w:pPr>
      <w:r>
        <w:rPr>
          <w:color w:val="0C4B33"/>
          <w:sz w:val="24"/>
          <w:szCs w:val="24"/>
        </w:rPr>
        <w:t>We also need to send data like user inputs from the HTML page to the functionalities in the views.py file in the form of POST requests so that we will be able to make use of this data and return the desired output to the user. Example: To get the stock name input by the user labelled with the name ‘stock’ on the UI, we use the following code:</w:t>
      </w:r>
    </w:p>
    <w:p w14:paraId="11BFB766" w14:textId="77777777" w:rsidR="003B440E" w:rsidRDefault="005D4D3C">
      <w:pPr>
        <w:spacing w:before="220" w:after="220"/>
        <w:ind w:right="300"/>
        <w:rPr>
          <w:rFonts w:ascii="Courier New" w:eastAsia="Courier New" w:hAnsi="Courier New" w:cs="Courier New"/>
          <w:color w:val="0C4B33"/>
          <w:sz w:val="24"/>
          <w:szCs w:val="24"/>
        </w:rPr>
      </w:pPr>
      <w:r>
        <w:rPr>
          <w:rFonts w:ascii="Courier New" w:eastAsia="Courier New" w:hAnsi="Courier New" w:cs="Courier New"/>
          <w:color w:val="0C4B33"/>
          <w:sz w:val="24"/>
          <w:szCs w:val="24"/>
        </w:rPr>
        <w:t xml:space="preserve">stock_name = </w:t>
      </w:r>
      <w:proofErr w:type="spellStart"/>
      <w:r>
        <w:rPr>
          <w:rFonts w:ascii="Courier New" w:eastAsia="Courier New" w:hAnsi="Courier New" w:cs="Courier New"/>
          <w:color w:val="0C4B33"/>
          <w:sz w:val="24"/>
          <w:szCs w:val="24"/>
        </w:rPr>
        <w:t>request.POST.get</w:t>
      </w:r>
      <w:proofErr w:type="spellEnd"/>
      <w:r>
        <w:rPr>
          <w:rFonts w:ascii="Courier New" w:eastAsia="Courier New" w:hAnsi="Courier New" w:cs="Courier New"/>
          <w:color w:val="0C4B33"/>
          <w:sz w:val="24"/>
          <w:szCs w:val="24"/>
        </w:rPr>
        <w:t>('stock')</w:t>
      </w:r>
    </w:p>
    <w:p w14:paraId="02EB809A" w14:textId="77777777" w:rsidR="003B440E" w:rsidRDefault="005D4D3C">
      <w:pPr>
        <w:spacing w:before="220" w:after="220"/>
        <w:ind w:right="300"/>
        <w:rPr>
          <w:color w:val="0C4B33"/>
          <w:sz w:val="24"/>
          <w:szCs w:val="24"/>
        </w:rPr>
      </w:pPr>
      <w:r>
        <w:rPr>
          <w:color w:val="0C4B33"/>
          <w:sz w:val="24"/>
          <w:szCs w:val="24"/>
        </w:rPr>
        <w:t xml:space="preserve">We then run the server by running the command from the </w:t>
      </w:r>
      <w:proofErr w:type="spellStart"/>
      <w:r>
        <w:rPr>
          <w:color w:val="0C4B33"/>
          <w:sz w:val="24"/>
          <w:szCs w:val="24"/>
        </w:rPr>
        <w:t>virtualstockenv</w:t>
      </w:r>
      <w:proofErr w:type="spellEnd"/>
      <w:r>
        <w:rPr>
          <w:color w:val="0C4B33"/>
          <w:sz w:val="24"/>
          <w:szCs w:val="24"/>
        </w:rPr>
        <w:t>/ folder:</w:t>
      </w:r>
    </w:p>
    <w:p w14:paraId="1FB13E6F" w14:textId="77777777" w:rsidR="003B440E" w:rsidRDefault="005D4D3C">
      <w:pPr>
        <w:spacing w:before="220" w:after="220"/>
        <w:ind w:right="300"/>
        <w:rPr>
          <w:color w:val="0C4B33"/>
          <w:sz w:val="24"/>
          <w:szCs w:val="24"/>
        </w:rPr>
      </w:pPr>
      <w:r>
        <w:rPr>
          <w:rFonts w:ascii="Courier New" w:eastAsia="Courier New" w:hAnsi="Courier New" w:cs="Courier New"/>
          <w:color w:val="0C4B33"/>
          <w:sz w:val="24"/>
          <w:szCs w:val="24"/>
        </w:rPr>
        <w:t xml:space="preserve">python manage.py </w:t>
      </w:r>
      <w:proofErr w:type="spellStart"/>
      <w:r>
        <w:rPr>
          <w:rFonts w:ascii="Courier New" w:eastAsia="Courier New" w:hAnsi="Courier New" w:cs="Courier New"/>
          <w:color w:val="0C4B33"/>
          <w:sz w:val="24"/>
          <w:szCs w:val="24"/>
        </w:rPr>
        <w:t>runserver</w:t>
      </w:r>
      <w:proofErr w:type="spellEnd"/>
      <w:r>
        <w:rPr>
          <w:rFonts w:ascii="Courier New" w:eastAsia="Courier New" w:hAnsi="Courier New" w:cs="Courier New"/>
          <w:color w:val="0C4B33"/>
          <w:sz w:val="24"/>
          <w:szCs w:val="24"/>
        </w:rPr>
        <w:t xml:space="preserve"> 8100</w:t>
      </w:r>
    </w:p>
    <w:p w14:paraId="6DB4DB6D" w14:textId="77777777" w:rsidR="003B440E" w:rsidRDefault="005D4D3C">
      <w:pPr>
        <w:spacing w:before="220" w:after="220"/>
        <w:ind w:right="300"/>
        <w:rPr>
          <w:color w:val="0C4B33"/>
          <w:sz w:val="24"/>
          <w:szCs w:val="24"/>
        </w:rPr>
      </w:pPr>
      <w:r>
        <w:rPr>
          <w:color w:val="0C4B33"/>
          <w:sz w:val="24"/>
          <w:szCs w:val="24"/>
        </w:rPr>
        <w:t xml:space="preserve">This will start the server on the localhost on the port 8100. We can then hit the URL </w:t>
      </w:r>
      <w:hyperlink r:id="rId8">
        <w:r>
          <w:rPr>
            <w:color w:val="1155CC"/>
            <w:sz w:val="24"/>
            <w:szCs w:val="24"/>
            <w:u w:val="single"/>
          </w:rPr>
          <w:t>http://localhost:8100</w:t>
        </w:r>
      </w:hyperlink>
      <w:r>
        <w:rPr>
          <w:color w:val="0C4B33"/>
          <w:sz w:val="24"/>
          <w:szCs w:val="24"/>
        </w:rPr>
        <w:t xml:space="preserve"> and we will be redirected to the user landing page.</w:t>
      </w:r>
    </w:p>
    <w:p w14:paraId="4E52D0CB" w14:textId="6ABDD710" w:rsidR="003B440E" w:rsidRDefault="003B440E">
      <w:pPr>
        <w:spacing w:before="220" w:after="220"/>
        <w:ind w:right="300"/>
        <w:rPr>
          <w:color w:val="0C4B33"/>
          <w:sz w:val="24"/>
          <w:szCs w:val="24"/>
        </w:rPr>
      </w:pPr>
    </w:p>
    <w:p w14:paraId="0FF07567" w14:textId="0E838D83" w:rsidR="00B245E8" w:rsidRDefault="00B245E8">
      <w:pPr>
        <w:spacing w:before="220" w:after="220"/>
        <w:ind w:right="300"/>
        <w:rPr>
          <w:color w:val="0C4B33"/>
          <w:sz w:val="24"/>
          <w:szCs w:val="24"/>
        </w:rPr>
      </w:pPr>
      <w:r>
        <w:rPr>
          <w:color w:val="0C4B33"/>
          <w:sz w:val="24"/>
          <w:szCs w:val="24"/>
        </w:rPr>
        <w:t>The major method signatures for our service are:</w:t>
      </w:r>
    </w:p>
    <w:p w14:paraId="375BCECE" w14:textId="2BEC8423" w:rsidR="00B245E8" w:rsidRPr="00B245E8" w:rsidRDefault="00B245E8" w:rsidP="00B245E8">
      <w:pPr>
        <w:numPr>
          <w:ilvl w:val="0"/>
          <w:numId w:val="2"/>
        </w:numPr>
        <w:spacing w:before="220" w:after="220"/>
        <w:ind w:right="300"/>
        <w:rPr>
          <w:color w:val="0C4B33"/>
          <w:sz w:val="24"/>
          <w:szCs w:val="24"/>
          <w:lang w:val="en-US"/>
        </w:rPr>
      </w:pPr>
      <w:proofErr w:type="spellStart"/>
      <w:r>
        <w:rPr>
          <w:b/>
          <w:bCs/>
          <w:color w:val="0C4B33"/>
          <w:sz w:val="24"/>
          <w:szCs w:val="24"/>
          <w:lang w:val="en-US"/>
        </w:rPr>
        <w:t>registermail</w:t>
      </w:r>
      <w:proofErr w:type="spellEnd"/>
      <w:r w:rsidRPr="00B245E8">
        <w:rPr>
          <w:b/>
          <w:bCs/>
          <w:color w:val="0C4B33"/>
          <w:sz w:val="24"/>
          <w:szCs w:val="24"/>
          <w:lang w:val="en-US"/>
        </w:rPr>
        <w:t>(user_email, email_message)</w:t>
      </w:r>
    </w:p>
    <w:p w14:paraId="2B95ED3C" w14:textId="007B4126" w:rsidR="00B245E8" w:rsidRPr="00B245E8" w:rsidRDefault="00B245E8" w:rsidP="00B245E8">
      <w:pPr>
        <w:spacing w:before="220" w:after="220"/>
        <w:ind w:right="300"/>
        <w:rPr>
          <w:color w:val="0C4B33"/>
          <w:sz w:val="24"/>
          <w:szCs w:val="24"/>
          <w:lang w:val="en-US"/>
        </w:rPr>
      </w:pPr>
      <w:r>
        <w:rPr>
          <w:color w:val="0C4B33"/>
          <w:sz w:val="24"/>
          <w:szCs w:val="24"/>
          <w:lang w:val="en-US"/>
        </w:rPr>
        <w:t>This method is used to send an email to the user once he registers on our website by creating an account.</w:t>
      </w:r>
    </w:p>
    <w:p w14:paraId="581982E9" w14:textId="46638AB1" w:rsidR="00B245E8" w:rsidRDefault="00B245E8" w:rsidP="00B245E8">
      <w:pPr>
        <w:spacing w:before="220" w:after="220"/>
        <w:ind w:right="300"/>
        <w:rPr>
          <w:color w:val="0C4B33"/>
          <w:sz w:val="24"/>
          <w:szCs w:val="24"/>
          <w:lang w:val="en-US"/>
        </w:rPr>
      </w:pPr>
      <w:r w:rsidRPr="00B245E8">
        <w:rPr>
          <w:color w:val="0C4B33"/>
          <w:sz w:val="24"/>
          <w:szCs w:val="24"/>
          <w:lang w:val="en-US"/>
        </w:rPr>
        <w:t>Output: Email sent to user_email with content = email_message</w:t>
      </w:r>
    </w:p>
    <w:p w14:paraId="73CC710E" w14:textId="051A0E3D" w:rsidR="00AC4F68" w:rsidRDefault="00AC4F68" w:rsidP="00B245E8">
      <w:pPr>
        <w:spacing w:before="220" w:after="220"/>
        <w:ind w:right="300"/>
        <w:rPr>
          <w:color w:val="0C4B33"/>
          <w:sz w:val="24"/>
          <w:szCs w:val="24"/>
          <w:lang w:val="en-US"/>
        </w:rPr>
      </w:pPr>
    </w:p>
    <w:p w14:paraId="629237D0" w14:textId="14778224" w:rsidR="00AC4F68" w:rsidRPr="00B245E8" w:rsidRDefault="00AC4F68" w:rsidP="00AC4F68">
      <w:pPr>
        <w:numPr>
          <w:ilvl w:val="0"/>
          <w:numId w:val="2"/>
        </w:numPr>
        <w:spacing w:before="220" w:after="220"/>
        <w:ind w:right="300"/>
        <w:rPr>
          <w:color w:val="0C4B33"/>
          <w:sz w:val="24"/>
          <w:szCs w:val="24"/>
          <w:lang w:val="en-US"/>
        </w:rPr>
      </w:pPr>
      <w:proofErr w:type="spellStart"/>
      <w:r>
        <w:rPr>
          <w:b/>
          <w:bCs/>
          <w:color w:val="0C4B33"/>
          <w:sz w:val="24"/>
          <w:szCs w:val="24"/>
          <w:lang w:val="en-US"/>
        </w:rPr>
        <w:t>get_hist</w:t>
      </w:r>
      <w:proofErr w:type="spellEnd"/>
      <w:r w:rsidR="00B245E8" w:rsidRPr="00B245E8">
        <w:rPr>
          <w:b/>
          <w:bCs/>
          <w:color w:val="0C4B33"/>
          <w:sz w:val="24"/>
          <w:szCs w:val="24"/>
          <w:lang w:val="en-US"/>
        </w:rPr>
        <w:t>()</w:t>
      </w:r>
    </w:p>
    <w:p w14:paraId="53A10038" w14:textId="04CE13A3" w:rsidR="00AC4F68" w:rsidRDefault="00AC4F68" w:rsidP="00B245E8">
      <w:pPr>
        <w:spacing w:before="220" w:after="220"/>
        <w:ind w:right="300"/>
        <w:rPr>
          <w:color w:val="0C4B33"/>
          <w:sz w:val="24"/>
          <w:szCs w:val="24"/>
          <w:lang w:val="en-US"/>
        </w:rPr>
      </w:pPr>
      <w:r>
        <w:rPr>
          <w:color w:val="0C4B33"/>
          <w:sz w:val="24"/>
          <w:szCs w:val="24"/>
          <w:lang w:val="en-US"/>
        </w:rPr>
        <w:t>Fetches the historical stock data for all the stocks in the database and updates the historical table with the data on every weekday after the stock market closes for the day.</w:t>
      </w:r>
    </w:p>
    <w:p w14:paraId="38A41583" w14:textId="09DA2187" w:rsidR="00AC4F68" w:rsidRDefault="00AC4F68" w:rsidP="00B245E8">
      <w:pPr>
        <w:spacing w:before="220" w:after="220"/>
        <w:ind w:right="300"/>
        <w:rPr>
          <w:color w:val="0C4B33"/>
          <w:sz w:val="24"/>
          <w:szCs w:val="24"/>
          <w:lang w:val="en-US"/>
        </w:rPr>
      </w:pPr>
    </w:p>
    <w:p w14:paraId="3FD835CE" w14:textId="2BB5903D" w:rsidR="00AC4F68" w:rsidRPr="00B245E8" w:rsidRDefault="00AC4F68" w:rsidP="00AC4F68">
      <w:pPr>
        <w:numPr>
          <w:ilvl w:val="0"/>
          <w:numId w:val="2"/>
        </w:numPr>
        <w:spacing w:before="220" w:after="220"/>
        <w:ind w:right="300"/>
        <w:rPr>
          <w:color w:val="0C4B33"/>
          <w:sz w:val="24"/>
          <w:szCs w:val="24"/>
          <w:lang w:val="en-US"/>
        </w:rPr>
      </w:pPr>
      <w:proofErr w:type="spellStart"/>
      <w:r>
        <w:rPr>
          <w:b/>
          <w:bCs/>
          <w:color w:val="0C4B33"/>
          <w:sz w:val="24"/>
          <w:szCs w:val="24"/>
          <w:lang w:val="en-US"/>
        </w:rPr>
        <w:t>get_real</w:t>
      </w:r>
      <w:proofErr w:type="spellEnd"/>
      <w:r w:rsidR="00B245E8" w:rsidRPr="00B245E8">
        <w:rPr>
          <w:b/>
          <w:bCs/>
          <w:color w:val="0C4B33"/>
          <w:sz w:val="24"/>
          <w:szCs w:val="24"/>
          <w:lang w:val="en-US"/>
        </w:rPr>
        <w:t>()</w:t>
      </w:r>
    </w:p>
    <w:p w14:paraId="1044F0D8" w14:textId="56D47607" w:rsidR="00AC4F68" w:rsidRDefault="00AC4F68" w:rsidP="00B245E8">
      <w:pPr>
        <w:spacing w:before="220" w:after="220"/>
        <w:ind w:right="300"/>
        <w:rPr>
          <w:color w:val="0C4B33"/>
          <w:sz w:val="24"/>
          <w:szCs w:val="24"/>
          <w:lang w:val="en-US"/>
        </w:rPr>
      </w:pPr>
      <w:r>
        <w:rPr>
          <w:color w:val="0C4B33"/>
          <w:sz w:val="24"/>
          <w:szCs w:val="24"/>
          <w:lang w:val="en-US"/>
        </w:rPr>
        <w:t>This method fetches the real time stock data for all the stocks in the database and updates the real-time table with data every minute on every weekday between the stock market timings.</w:t>
      </w:r>
    </w:p>
    <w:p w14:paraId="43CC80A2" w14:textId="77777777" w:rsidR="00B245E8" w:rsidRPr="00B245E8" w:rsidRDefault="00B245E8" w:rsidP="00B245E8">
      <w:pPr>
        <w:spacing w:before="220" w:after="220"/>
        <w:ind w:right="300"/>
        <w:rPr>
          <w:color w:val="0C4B33"/>
          <w:sz w:val="24"/>
          <w:szCs w:val="24"/>
          <w:lang w:val="en-US"/>
        </w:rPr>
      </w:pPr>
    </w:p>
    <w:p w14:paraId="65C008D2" w14:textId="251A6879" w:rsidR="00B245E8" w:rsidRPr="00B245E8" w:rsidRDefault="00B245E8" w:rsidP="00B245E8">
      <w:pPr>
        <w:numPr>
          <w:ilvl w:val="0"/>
          <w:numId w:val="3"/>
        </w:numPr>
        <w:spacing w:before="220" w:after="220"/>
        <w:ind w:right="300"/>
        <w:rPr>
          <w:color w:val="0C4B33"/>
          <w:sz w:val="24"/>
          <w:szCs w:val="24"/>
          <w:lang w:val="en-US"/>
        </w:rPr>
      </w:pPr>
      <w:r w:rsidRPr="00B245E8">
        <w:rPr>
          <w:b/>
          <w:bCs/>
          <w:color w:val="0C4B33"/>
          <w:sz w:val="24"/>
          <w:szCs w:val="24"/>
          <w:lang w:val="en-US"/>
        </w:rPr>
        <w:t xml:space="preserve"> </w:t>
      </w:r>
      <w:proofErr w:type="spellStart"/>
      <w:r w:rsidRPr="00B245E8">
        <w:rPr>
          <w:b/>
          <w:bCs/>
          <w:color w:val="0C4B33"/>
          <w:sz w:val="24"/>
          <w:szCs w:val="24"/>
          <w:lang w:val="en-US"/>
        </w:rPr>
        <w:t>long_term_</w:t>
      </w:r>
      <w:r>
        <w:rPr>
          <w:b/>
          <w:bCs/>
          <w:color w:val="0C4B33"/>
          <w:sz w:val="24"/>
          <w:szCs w:val="24"/>
          <w:lang w:val="en-US"/>
        </w:rPr>
        <w:t>nn</w:t>
      </w:r>
      <w:proofErr w:type="spellEnd"/>
      <w:r w:rsidRPr="00B245E8">
        <w:rPr>
          <w:b/>
          <w:bCs/>
          <w:color w:val="0C4B33"/>
          <w:sz w:val="24"/>
          <w:szCs w:val="24"/>
          <w:lang w:val="en-US"/>
        </w:rPr>
        <w:t>(stock_name, number_of_days)</w:t>
      </w:r>
    </w:p>
    <w:p w14:paraId="0126A142" w14:textId="48BADE04" w:rsidR="00B245E8" w:rsidRPr="00B245E8" w:rsidRDefault="00B245E8" w:rsidP="00B245E8">
      <w:pPr>
        <w:spacing w:before="220" w:after="220"/>
        <w:ind w:right="300"/>
        <w:rPr>
          <w:color w:val="0C4B33"/>
          <w:sz w:val="24"/>
          <w:szCs w:val="24"/>
          <w:lang w:val="en-US"/>
        </w:rPr>
      </w:pPr>
      <w:r>
        <w:rPr>
          <w:color w:val="0C4B33"/>
          <w:sz w:val="24"/>
          <w:szCs w:val="24"/>
          <w:lang w:val="en-US"/>
        </w:rPr>
        <w:t>This method performs long term prediction using Neural Networks algorithm and takes as input the stock name and the number of days to find out the predictions for.</w:t>
      </w:r>
    </w:p>
    <w:p w14:paraId="131F5AE0" w14:textId="176F905C" w:rsidR="00B245E8" w:rsidRDefault="00B245E8" w:rsidP="00B245E8">
      <w:pPr>
        <w:spacing w:before="220" w:after="220"/>
        <w:ind w:right="300"/>
        <w:rPr>
          <w:color w:val="0C4B33"/>
          <w:sz w:val="24"/>
          <w:szCs w:val="24"/>
          <w:lang w:val="en-US"/>
        </w:rPr>
      </w:pPr>
      <w:r w:rsidRPr="00B245E8">
        <w:rPr>
          <w:color w:val="0C4B33"/>
          <w:sz w:val="24"/>
          <w:szCs w:val="24"/>
          <w:lang w:val="en-US"/>
        </w:rPr>
        <w:t>Output: List of predictions of length = number_of_days and Buy/Sell suggestion for stock_name</w:t>
      </w:r>
    </w:p>
    <w:p w14:paraId="2E01D42B" w14:textId="77777777" w:rsidR="00B245E8" w:rsidRPr="00B245E8" w:rsidRDefault="00B245E8" w:rsidP="00B245E8">
      <w:pPr>
        <w:spacing w:before="220" w:after="220"/>
        <w:ind w:right="300"/>
        <w:rPr>
          <w:color w:val="0C4B33"/>
          <w:sz w:val="24"/>
          <w:szCs w:val="24"/>
          <w:lang w:val="en-US"/>
        </w:rPr>
      </w:pPr>
    </w:p>
    <w:p w14:paraId="34EDFD25" w14:textId="0CA6CA0C" w:rsidR="00B245E8" w:rsidRPr="00B245E8" w:rsidRDefault="00B245E8" w:rsidP="00B245E8">
      <w:pPr>
        <w:numPr>
          <w:ilvl w:val="0"/>
          <w:numId w:val="4"/>
        </w:numPr>
        <w:spacing w:before="220" w:after="220"/>
        <w:ind w:right="300"/>
        <w:rPr>
          <w:color w:val="0C4B33"/>
          <w:sz w:val="24"/>
          <w:szCs w:val="24"/>
          <w:lang w:val="en-US"/>
        </w:rPr>
      </w:pPr>
      <w:r w:rsidRPr="00B245E8">
        <w:rPr>
          <w:b/>
          <w:bCs/>
          <w:color w:val="0C4B33"/>
          <w:sz w:val="24"/>
          <w:szCs w:val="24"/>
          <w:lang w:val="en-US"/>
        </w:rPr>
        <w:t xml:space="preserve"> </w:t>
      </w:r>
      <w:proofErr w:type="spellStart"/>
      <w:r w:rsidRPr="00B245E8">
        <w:rPr>
          <w:b/>
          <w:bCs/>
          <w:color w:val="0C4B33"/>
          <w:sz w:val="24"/>
          <w:szCs w:val="24"/>
          <w:lang w:val="en-US"/>
        </w:rPr>
        <w:t>short_term_</w:t>
      </w:r>
      <w:r>
        <w:rPr>
          <w:b/>
          <w:bCs/>
          <w:color w:val="0C4B33"/>
          <w:sz w:val="24"/>
          <w:szCs w:val="24"/>
          <w:lang w:val="en-US"/>
        </w:rPr>
        <w:t>pcf</w:t>
      </w:r>
      <w:proofErr w:type="spellEnd"/>
      <w:r w:rsidRPr="00B245E8">
        <w:rPr>
          <w:b/>
          <w:bCs/>
          <w:color w:val="0C4B33"/>
          <w:sz w:val="24"/>
          <w:szCs w:val="24"/>
          <w:lang w:val="en-US"/>
        </w:rPr>
        <w:t>(stock_name, number_of_minutes)</w:t>
      </w:r>
    </w:p>
    <w:p w14:paraId="658003DE" w14:textId="5BD21271" w:rsidR="00B245E8" w:rsidRDefault="00B245E8" w:rsidP="00B245E8">
      <w:pPr>
        <w:spacing w:before="220" w:after="220"/>
        <w:ind w:right="300"/>
        <w:rPr>
          <w:color w:val="0C4B33"/>
          <w:sz w:val="24"/>
          <w:szCs w:val="24"/>
          <w:lang w:val="en-US"/>
        </w:rPr>
      </w:pPr>
      <w:r>
        <w:rPr>
          <w:color w:val="0C4B33"/>
          <w:sz w:val="24"/>
          <w:szCs w:val="24"/>
          <w:lang w:val="en-US"/>
        </w:rPr>
        <w:t xml:space="preserve">This method performs the </w:t>
      </w:r>
      <w:proofErr w:type="gramStart"/>
      <w:r>
        <w:rPr>
          <w:color w:val="0C4B33"/>
          <w:sz w:val="24"/>
          <w:szCs w:val="24"/>
          <w:lang w:val="en-US"/>
        </w:rPr>
        <w:t>short term</w:t>
      </w:r>
      <w:proofErr w:type="gramEnd"/>
      <w:r>
        <w:rPr>
          <w:color w:val="0C4B33"/>
          <w:sz w:val="24"/>
          <w:szCs w:val="24"/>
          <w:lang w:val="en-US"/>
        </w:rPr>
        <w:t xml:space="preserve"> prediction using Polynomial Curve Fitting algorithm and takes as input the stock name and the number of minutes to find out the predictions for.</w:t>
      </w:r>
    </w:p>
    <w:p w14:paraId="065D954D" w14:textId="70D3F422" w:rsidR="00931C29" w:rsidRDefault="00B245E8" w:rsidP="00B245E8">
      <w:pPr>
        <w:spacing w:before="220" w:after="220"/>
        <w:ind w:right="300"/>
        <w:rPr>
          <w:color w:val="0C4B33"/>
          <w:sz w:val="24"/>
          <w:szCs w:val="24"/>
          <w:lang w:val="en-US"/>
        </w:rPr>
      </w:pPr>
      <w:r w:rsidRPr="00B245E8">
        <w:rPr>
          <w:color w:val="0C4B33"/>
          <w:sz w:val="24"/>
          <w:szCs w:val="24"/>
          <w:lang w:val="en-US"/>
        </w:rPr>
        <w:lastRenderedPageBreak/>
        <w:t>Output: List of predictions of length = number_of_minutes and Buy/Sell suggestion for stock_name</w:t>
      </w:r>
    </w:p>
    <w:p w14:paraId="434D6EB9" w14:textId="21AB21C2" w:rsidR="00B245E8" w:rsidRPr="00931C29" w:rsidRDefault="00931C29" w:rsidP="00931C29">
      <w:pPr>
        <w:numPr>
          <w:ilvl w:val="0"/>
          <w:numId w:val="4"/>
        </w:numPr>
        <w:spacing w:before="220" w:after="220"/>
        <w:ind w:right="300"/>
        <w:rPr>
          <w:color w:val="0C4B33"/>
          <w:sz w:val="24"/>
          <w:szCs w:val="24"/>
          <w:lang w:val="en-US"/>
        </w:rPr>
      </w:pPr>
      <w:proofErr w:type="spellStart"/>
      <w:r>
        <w:rPr>
          <w:b/>
          <w:bCs/>
          <w:color w:val="0C4B33"/>
          <w:sz w:val="24"/>
          <w:szCs w:val="24"/>
          <w:lang w:val="en-US"/>
        </w:rPr>
        <w:t>calc_ema</w:t>
      </w:r>
      <w:proofErr w:type="spellEnd"/>
      <w:r w:rsidR="00B245E8" w:rsidRPr="00B245E8">
        <w:rPr>
          <w:b/>
          <w:bCs/>
          <w:color w:val="0C4B33"/>
          <w:sz w:val="24"/>
          <w:szCs w:val="24"/>
          <w:lang w:val="en-US"/>
        </w:rPr>
        <w:t>(</w:t>
      </w:r>
      <w:proofErr w:type="spellStart"/>
      <w:r>
        <w:rPr>
          <w:b/>
          <w:bCs/>
          <w:color w:val="0C4B33"/>
          <w:sz w:val="24"/>
          <w:szCs w:val="24"/>
          <w:lang w:val="en-US"/>
        </w:rPr>
        <w:t>list_of_prices</w:t>
      </w:r>
      <w:proofErr w:type="spellEnd"/>
      <w:r w:rsidR="00B245E8" w:rsidRPr="00B245E8">
        <w:rPr>
          <w:b/>
          <w:bCs/>
          <w:color w:val="0C4B33"/>
          <w:sz w:val="24"/>
          <w:szCs w:val="24"/>
          <w:lang w:val="en-US"/>
        </w:rPr>
        <w:t>)</w:t>
      </w:r>
    </w:p>
    <w:p w14:paraId="3D3ACBDF" w14:textId="6BBAEE7A" w:rsidR="00B245E8" w:rsidRPr="00B245E8" w:rsidRDefault="00931C29" w:rsidP="00931C29">
      <w:pPr>
        <w:spacing w:before="220" w:after="220"/>
        <w:ind w:right="300"/>
        <w:rPr>
          <w:color w:val="0C4B33"/>
          <w:sz w:val="24"/>
          <w:szCs w:val="24"/>
          <w:lang w:val="en-US"/>
        </w:rPr>
      </w:pPr>
      <w:r>
        <w:rPr>
          <w:color w:val="0C4B33"/>
          <w:sz w:val="24"/>
          <w:szCs w:val="24"/>
          <w:lang w:val="en-US"/>
        </w:rPr>
        <w:t>This method calculates the Exponential Moving Average value for the input list of prices. These prices include the predicted prices as well.</w:t>
      </w:r>
    </w:p>
    <w:p w14:paraId="5046B2FD" w14:textId="40059654" w:rsidR="00931C29" w:rsidRDefault="00931C29" w:rsidP="00B245E8">
      <w:pPr>
        <w:spacing w:before="220" w:after="220"/>
        <w:ind w:right="300"/>
        <w:rPr>
          <w:color w:val="0C4B33"/>
          <w:sz w:val="24"/>
          <w:szCs w:val="24"/>
          <w:lang w:val="en-US"/>
        </w:rPr>
      </w:pPr>
    </w:p>
    <w:p w14:paraId="07F66C49" w14:textId="4889B4DE" w:rsidR="00931C29" w:rsidRPr="00931C29" w:rsidRDefault="00931C29" w:rsidP="00931C29">
      <w:pPr>
        <w:numPr>
          <w:ilvl w:val="0"/>
          <w:numId w:val="4"/>
        </w:numPr>
        <w:spacing w:before="220" w:after="220"/>
        <w:ind w:right="300"/>
        <w:rPr>
          <w:color w:val="0C4B33"/>
          <w:sz w:val="24"/>
          <w:szCs w:val="24"/>
          <w:lang w:val="en-US"/>
        </w:rPr>
      </w:pPr>
      <w:proofErr w:type="spellStart"/>
      <w:r>
        <w:rPr>
          <w:b/>
          <w:bCs/>
          <w:color w:val="0C4B33"/>
          <w:sz w:val="24"/>
          <w:szCs w:val="24"/>
          <w:lang w:val="en-US"/>
        </w:rPr>
        <w:t>calc_rsi</w:t>
      </w:r>
      <w:proofErr w:type="spellEnd"/>
      <w:r w:rsidR="00B245E8" w:rsidRPr="00B245E8">
        <w:rPr>
          <w:b/>
          <w:bCs/>
          <w:color w:val="0C4B33"/>
          <w:sz w:val="24"/>
          <w:szCs w:val="24"/>
          <w:lang w:val="en-US"/>
        </w:rPr>
        <w:t>(</w:t>
      </w:r>
      <w:proofErr w:type="spellStart"/>
      <w:r>
        <w:rPr>
          <w:b/>
          <w:bCs/>
          <w:color w:val="0C4B33"/>
          <w:sz w:val="24"/>
          <w:szCs w:val="24"/>
          <w:lang w:val="en-US"/>
        </w:rPr>
        <w:t>list_of_prices</w:t>
      </w:r>
      <w:proofErr w:type="spellEnd"/>
      <w:r w:rsidR="00B245E8" w:rsidRPr="00B245E8">
        <w:rPr>
          <w:b/>
          <w:bCs/>
          <w:color w:val="0C4B33"/>
          <w:sz w:val="24"/>
          <w:szCs w:val="24"/>
          <w:lang w:val="en-US"/>
        </w:rPr>
        <w:t>)</w:t>
      </w:r>
    </w:p>
    <w:p w14:paraId="3F0E934C" w14:textId="3F163B03" w:rsidR="00B245E8" w:rsidRPr="00931C29" w:rsidRDefault="00931C29" w:rsidP="00931C29">
      <w:pPr>
        <w:spacing w:before="220" w:after="220"/>
        <w:ind w:right="300"/>
        <w:rPr>
          <w:color w:val="0C4B33"/>
          <w:sz w:val="24"/>
          <w:szCs w:val="24"/>
          <w:lang w:val="en-US"/>
        </w:rPr>
      </w:pPr>
      <w:r w:rsidRPr="00931C29">
        <w:rPr>
          <w:color w:val="0C4B33"/>
          <w:sz w:val="24"/>
          <w:szCs w:val="24"/>
          <w:lang w:val="en-US"/>
        </w:rPr>
        <w:t xml:space="preserve">This method calculates the </w:t>
      </w:r>
      <w:r>
        <w:rPr>
          <w:color w:val="0C4B33"/>
          <w:sz w:val="24"/>
          <w:szCs w:val="24"/>
          <w:lang w:val="en-US"/>
        </w:rPr>
        <w:t xml:space="preserve">Relative Strength Index </w:t>
      </w:r>
      <w:r w:rsidRPr="00931C29">
        <w:rPr>
          <w:color w:val="0C4B33"/>
          <w:sz w:val="24"/>
          <w:szCs w:val="24"/>
          <w:lang w:val="en-US"/>
        </w:rPr>
        <w:t>value for the input list of prices. These prices include the predicted prices as well.</w:t>
      </w:r>
    </w:p>
    <w:p w14:paraId="3164ED75" w14:textId="5E95938A" w:rsidR="00931C29" w:rsidRDefault="00931C29" w:rsidP="00B245E8">
      <w:pPr>
        <w:spacing w:before="220" w:after="220"/>
        <w:ind w:right="300"/>
        <w:rPr>
          <w:color w:val="0C4B33"/>
          <w:sz w:val="24"/>
          <w:szCs w:val="24"/>
          <w:lang w:val="en-US"/>
        </w:rPr>
      </w:pPr>
    </w:p>
    <w:p w14:paraId="4E367A11" w14:textId="788AB66D" w:rsidR="00931C29" w:rsidRPr="00931C29" w:rsidRDefault="00931C29" w:rsidP="00931C29">
      <w:pPr>
        <w:numPr>
          <w:ilvl w:val="0"/>
          <w:numId w:val="4"/>
        </w:numPr>
        <w:spacing w:before="220" w:after="220"/>
        <w:ind w:right="300"/>
        <w:rPr>
          <w:color w:val="0C4B33"/>
          <w:sz w:val="24"/>
          <w:szCs w:val="24"/>
          <w:lang w:val="en-US"/>
        </w:rPr>
      </w:pPr>
      <w:proofErr w:type="spellStart"/>
      <w:r>
        <w:rPr>
          <w:b/>
          <w:bCs/>
          <w:color w:val="0C4B33"/>
          <w:sz w:val="24"/>
          <w:szCs w:val="24"/>
          <w:lang w:val="en-US"/>
        </w:rPr>
        <w:t>calc_macd</w:t>
      </w:r>
      <w:proofErr w:type="spellEnd"/>
      <w:r w:rsidR="00B245E8" w:rsidRPr="00B245E8">
        <w:rPr>
          <w:b/>
          <w:bCs/>
          <w:color w:val="0C4B33"/>
          <w:sz w:val="24"/>
          <w:szCs w:val="24"/>
          <w:lang w:val="en-US"/>
        </w:rPr>
        <w:t>(</w:t>
      </w:r>
      <w:proofErr w:type="spellStart"/>
      <w:r>
        <w:rPr>
          <w:b/>
          <w:bCs/>
          <w:color w:val="0C4B33"/>
          <w:sz w:val="24"/>
          <w:szCs w:val="24"/>
          <w:lang w:val="en-US"/>
        </w:rPr>
        <w:t>ema_short</w:t>
      </w:r>
      <w:proofErr w:type="spellEnd"/>
      <w:r>
        <w:rPr>
          <w:b/>
          <w:bCs/>
          <w:color w:val="0C4B33"/>
          <w:sz w:val="24"/>
          <w:szCs w:val="24"/>
          <w:lang w:val="en-US"/>
        </w:rPr>
        <w:t xml:space="preserve">, </w:t>
      </w:r>
      <w:proofErr w:type="spellStart"/>
      <w:r>
        <w:rPr>
          <w:b/>
          <w:bCs/>
          <w:color w:val="0C4B33"/>
          <w:sz w:val="24"/>
          <w:szCs w:val="24"/>
          <w:lang w:val="en-US"/>
        </w:rPr>
        <w:t>ema_long</w:t>
      </w:r>
      <w:proofErr w:type="spellEnd"/>
      <w:r w:rsidR="00B245E8" w:rsidRPr="00B245E8">
        <w:rPr>
          <w:b/>
          <w:bCs/>
          <w:color w:val="0C4B33"/>
          <w:sz w:val="24"/>
          <w:szCs w:val="24"/>
          <w:lang w:val="en-US"/>
        </w:rPr>
        <w:t>)</w:t>
      </w:r>
    </w:p>
    <w:p w14:paraId="2B49EDD9" w14:textId="69D15D5F" w:rsidR="00931C29" w:rsidRDefault="00931C29" w:rsidP="00B245E8">
      <w:pPr>
        <w:spacing w:before="220" w:after="220"/>
        <w:ind w:right="300"/>
        <w:rPr>
          <w:color w:val="0C4B33"/>
          <w:sz w:val="24"/>
          <w:szCs w:val="24"/>
          <w:lang w:val="en-US"/>
        </w:rPr>
      </w:pPr>
      <w:r>
        <w:rPr>
          <w:color w:val="0C4B33"/>
          <w:sz w:val="24"/>
          <w:szCs w:val="24"/>
          <w:lang w:val="en-US"/>
        </w:rPr>
        <w:t xml:space="preserve">This method calculates the Moving Average Convergence/Divergence value by subtracting the </w:t>
      </w:r>
      <w:proofErr w:type="spellStart"/>
      <w:r>
        <w:rPr>
          <w:color w:val="0C4B33"/>
          <w:sz w:val="24"/>
          <w:szCs w:val="24"/>
          <w:lang w:val="en-US"/>
        </w:rPr>
        <w:t>ema_long</w:t>
      </w:r>
      <w:proofErr w:type="spellEnd"/>
      <w:r>
        <w:rPr>
          <w:color w:val="0C4B33"/>
          <w:sz w:val="24"/>
          <w:szCs w:val="24"/>
          <w:lang w:val="en-US"/>
        </w:rPr>
        <w:t xml:space="preserve"> value from </w:t>
      </w:r>
      <w:proofErr w:type="spellStart"/>
      <w:r>
        <w:rPr>
          <w:color w:val="0C4B33"/>
          <w:sz w:val="24"/>
          <w:szCs w:val="24"/>
          <w:lang w:val="en-US"/>
        </w:rPr>
        <w:t>ema_short</w:t>
      </w:r>
      <w:proofErr w:type="spellEnd"/>
      <w:r>
        <w:rPr>
          <w:color w:val="0C4B33"/>
          <w:sz w:val="24"/>
          <w:szCs w:val="24"/>
          <w:lang w:val="en-US"/>
        </w:rPr>
        <w:t>.</w:t>
      </w:r>
    </w:p>
    <w:p w14:paraId="6FCC5ADA" w14:textId="77777777" w:rsidR="00B245E8" w:rsidRPr="00B245E8" w:rsidRDefault="00B245E8" w:rsidP="00B245E8">
      <w:pPr>
        <w:spacing w:before="220" w:after="220"/>
        <w:ind w:right="300"/>
        <w:rPr>
          <w:color w:val="0C4B33"/>
          <w:sz w:val="24"/>
          <w:szCs w:val="24"/>
          <w:lang w:val="en-US"/>
        </w:rPr>
      </w:pPr>
    </w:p>
    <w:p w14:paraId="31AB0EDB" w14:textId="137EECDB" w:rsidR="00B245E8" w:rsidRPr="00B245E8" w:rsidRDefault="00B245E8" w:rsidP="00B245E8">
      <w:pPr>
        <w:numPr>
          <w:ilvl w:val="0"/>
          <w:numId w:val="5"/>
        </w:numPr>
        <w:spacing w:before="220" w:after="220"/>
        <w:ind w:right="300"/>
        <w:rPr>
          <w:color w:val="0C4B33"/>
          <w:sz w:val="24"/>
          <w:szCs w:val="24"/>
          <w:lang w:val="en-US"/>
        </w:rPr>
      </w:pPr>
      <w:r w:rsidRPr="00B245E8">
        <w:rPr>
          <w:b/>
          <w:bCs/>
          <w:color w:val="0C4B33"/>
          <w:sz w:val="24"/>
          <w:szCs w:val="24"/>
          <w:lang w:val="en-US"/>
        </w:rPr>
        <w:t xml:space="preserve"> </w:t>
      </w:r>
      <w:r>
        <w:rPr>
          <w:b/>
          <w:bCs/>
          <w:color w:val="0C4B33"/>
          <w:sz w:val="24"/>
          <w:szCs w:val="24"/>
          <w:lang w:val="en-US"/>
        </w:rPr>
        <w:t>thresholds</w:t>
      </w:r>
      <w:r w:rsidRPr="00B245E8">
        <w:rPr>
          <w:b/>
          <w:bCs/>
          <w:color w:val="0C4B33"/>
          <w:sz w:val="24"/>
          <w:szCs w:val="24"/>
          <w:lang w:val="en-US"/>
        </w:rPr>
        <w:t>()</w:t>
      </w:r>
    </w:p>
    <w:p w14:paraId="07513AD2" w14:textId="1E1D3E9A" w:rsidR="00B245E8" w:rsidRPr="00B245E8" w:rsidRDefault="00B245E8" w:rsidP="00B245E8">
      <w:pPr>
        <w:spacing w:before="220" w:after="220"/>
        <w:ind w:right="300"/>
        <w:rPr>
          <w:color w:val="0C4B33"/>
          <w:sz w:val="24"/>
          <w:szCs w:val="24"/>
          <w:lang w:val="en-US"/>
        </w:rPr>
      </w:pPr>
      <w:r>
        <w:rPr>
          <w:color w:val="0C4B33"/>
          <w:sz w:val="24"/>
          <w:szCs w:val="24"/>
          <w:lang w:val="en-US"/>
        </w:rPr>
        <w:t>This method is used to notify users about any price changes for any of the stocks they are interested in trading.</w:t>
      </w:r>
    </w:p>
    <w:p w14:paraId="0A65AEE5" w14:textId="0DC64FC4" w:rsidR="00B245E8" w:rsidRDefault="00B245E8" w:rsidP="00B245E8">
      <w:pPr>
        <w:spacing w:before="220" w:after="220"/>
        <w:ind w:right="300"/>
        <w:rPr>
          <w:color w:val="0C4B33"/>
          <w:sz w:val="24"/>
          <w:szCs w:val="24"/>
          <w:lang w:val="en-US"/>
        </w:rPr>
      </w:pPr>
      <w:r w:rsidRPr="00B245E8">
        <w:rPr>
          <w:color w:val="0C4B33"/>
          <w:sz w:val="24"/>
          <w:szCs w:val="24"/>
          <w:lang w:val="en-US"/>
        </w:rPr>
        <w:t>Output: Email notifications sent to users’ email addresses in case of stock price reaching desired price for the user.</w:t>
      </w:r>
    </w:p>
    <w:p w14:paraId="0BEEBB58" w14:textId="77777777" w:rsidR="00B245E8" w:rsidRPr="00B245E8" w:rsidRDefault="00B245E8" w:rsidP="00B245E8">
      <w:pPr>
        <w:spacing w:before="220" w:after="220"/>
        <w:ind w:right="300"/>
        <w:rPr>
          <w:color w:val="0C4B33"/>
          <w:sz w:val="24"/>
          <w:szCs w:val="24"/>
          <w:lang w:val="en-US"/>
        </w:rPr>
      </w:pPr>
    </w:p>
    <w:p w14:paraId="79F337AB" w14:textId="77777777" w:rsidR="00B245E8" w:rsidRPr="00B245E8" w:rsidRDefault="00B245E8" w:rsidP="00B245E8">
      <w:pPr>
        <w:numPr>
          <w:ilvl w:val="0"/>
          <w:numId w:val="6"/>
        </w:numPr>
        <w:spacing w:before="220" w:after="220"/>
        <w:ind w:right="300"/>
        <w:rPr>
          <w:color w:val="0C4B33"/>
          <w:sz w:val="24"/>
          <w:szCs w:val="24"/>
          <w:lang w:val="en-US"/>
        </w:rPr>
      </w:pPr>
      <w:r w:rsidRPr="00B245E8">
        <w:rPr>
          <w:b/>
          <w:bCs/>
          <w:color w:val="0C4B33"/>
          <w:sz w:val="24"/>
          <w:szCs w:val="24"/>
          <w:lang w:val="en-US"/>
        </w:rPr>
        <w:t xml:space="preserve"> </w:t>
      </w:r>
      <w:proofErr w:type="spellStart"/>
      <w:r w:rsidRPr="00B245E8">
        <w:rPr>
          <w:b/>
          <w:bCs/>
          <w:color w:val="0C4B33"/>
          <w:sz w:val="24"/>
          <w:szCs w:val="24"/>
          <w:lang w:val="en-US"/>
        </w:rPr>
        <w:t>run_queries</w:t>
      </w:r>
      <w:proofErr w:type="spellEnd"/>
      <w:r w:rsidRPr="00B245E8">
        <w:rPr>
          <w:b/>
          <w:bCs/>
          <w:color w:val="0C4B33"/>
          <w:sz w:val="24"/>
          <w:szCs w:val="24"/>
          <w:lang w:val="en-US"/>
        </w:rPr>
        <w:t>(stock_name)</w:t>
      </w:r>
    </w:p>
    <w:p w14:paraId="02AB88F8" w14:textId="27D350B1" w:rsidR="00B245E8" w:rsidRPr="00B245E8" w:rsidRDefault="00B245E8" w:rsidP="00B245E8">
      <w:pPr>
        <w:spacing w:before="220" w:after="220"/>
        <w:ind w:right="300"/>
        <w:rPr>
          <w:color w:val="0C4B33"/>
          <w:sz w:val="24"/>
          <w:szCs w:val="24"/>
          <w:lang w:val="en-US"/>
        </w:rPr>
      </w:pPr>
      <w:r>
        <w:rPr>
          <w:color w:val="0C4B33"/>
          <w:sz w:val="24"/>
          <w:szCs w:val="24"/>
          <w:lang w:val="en-US"/>
        </w:rPr>
        <w:t>This method u</w:t>
      </w:r>
      <w:r w:rsidRPr="00B245E8">
        <w:rPr>
          <w:color w:val="0C4B33"/>
          <w:sz w:val="24"/>
          <w:szCs w:val="24"/>
          <w:lang w:val="en-US"/>
        </w:rPr>
        <w:t>se</w:t>
      </w:r>
      <w:r>
        <w:rPr>
          <w:color w:val="0C4B33"/>
          <w:sz w:val="24"/>
          <w:szCs w:val="24"/>
          <w:lang w:val="en-US"/>
        </w:rPr>
        <w:t>s</w:t>
      </w:r>
      <w:r w:rsidRPr="00B245E8">
        <w:rPr>
          <w:color w:val="0C4B33"/>
          <w:sz w:val="24"/>
          <w:szCs w:val="24"/>
          <w:lang w:val="en-US"/>
        </w:rPr>
        <w:t xml:space="preserve"> data for stock_name and calculate all the values required for the queries like minimum</w:t>
      </w:r>
      <w:r>
        <w:rPr>
          <w:color w:val="0C4B33"/>
          <w:sz w:val="24"/>
          <w:szCs w:val="24"/>
          <w:lang w:val="en-US"/>
        </w:rPr>
        <w:t xml:space="preserve"> and maximum</w:t>
      </w:r>
      <w:r w:rsidRPr="00B245E8">
        <w:rPr>
          <w:color w:val="0C4B33"/>
          <w:sz w:val="24"/>
          <w:szCs w:val="24"/>
          <w:lang w:val="en-US"/>
        </w:rPr>
        <w:t xml:space="preserve"> price in 10 days, </w:t>
      </w:r>
      <w:r>
        <w:rPr>
          <w:color w:val="0C4B33"/>
          <w:sz w:val="24"/>
          <w:szCs w:val="24"/>
          <w:lang w:val="en-US"/>
        </w:rPr>
        <w:t xml:space="preserve">minimum, </w:t>
      </w:r>
      <w:proofErr w:type="gramStart"/>
      <w:r>
        <w:rPr>
          <w:color w:val="0C4B33"/>
          <w:sz w:val="24"/>
          <w:szCs w:val="24"/>
          <w:lang w:val="en-US"/>
        </w:rPr>
        <w:t>average</w:t>
      </w:r>
      <w:proofErr w:type="gramEnd"/>
      <w:r>
        <w:rPr>
          <w:color w:val="0C4B33"/>
          <w:sz w:val="24"/>
          <w:szCs w:val="24"/>
          <w:lang w:val="en-US"/>
        </w:rPr>
        <w:t xml:space="preserve"> and </w:t>
      </w:r>
      <w:r w:rsidRPr="00B245E8">
        <w:rPr>
          <w:color w:val="0C4B33"/>
          <w:sz w:val="24"/>
          <w:szCs w:val="24"/>
          <w:lang w:val="en-US"/>
        </w:rPr>
        <w:t>maximum price in 1</w:t>
      </w:r>
      <w:r>
        <w:rPr>
          <w:color w:val="0C4B33"/>
          <w:sz w:val="24"/>
          <w:szCs w:val="24"/>
          <w:lang w:val="en-US"/>
        </w:rPr>
        <w:t xml:space="preserve"> year and so on</w:t>
      </w:r>
      <w:r w:rsidRPr="00B245E8">
        <w:rPr>
          <w:color w:val="0C4B33"/>
          <w:sz w:val="24"/>
          <w:szCs w:val="24"/>
          <w:lang w:val="en-US"/>
        </w:rPr>
        <w:t>.</w:t>
      </w:r>
    </w:p>
    <w:p w14:paraId="67D8843F" w14:textId="255D2448" w:rsidR="00B245E8" w:rsidRDefault="00B245E8">
      <w:pPr>
        <w:spacing w:before="220" w:after="220"/>
        <w:ind w:right="300"/>
        <w:rPr>
          <w:color w:val="0C4B33"/>
          <w:sz w:val="24"/>
          <w:szCs w:val="24"/>
        </w:rPr>
      </w:pPr>
    </w:p>
    <w:p w14:paraId="0145A7F7" w14:textId="4B5C481D" w:rsidR="00AE1FFF" w:rsidRPr="00AE1FFF" w:rsidRDefault="00AE1FFF">
      <w:pPr>
        <w:spacing w:before="220" w:after="220"/>
        <w:ind w:right="300"/>
        <w:rPr>
          <w:b/>
          <w:bCs/>
          <w:color w:val="0C4B33"/>
          <w:sz w:val="28"/>
          <w:szCs w:val="28"/>
        </w:rPr>
      </w:pPr>
      <w:r w:rsidRPr="00AE1FFF">
        <w:rPr>
          <w:b/>
          <w:bCs/>
          <w:color w:val="0C4B33"/>
          <w:sz w:val="28"/>
          <w:szCs w:val="28"/>
        </w:rPr>
        <w:t>References:</w:t>
      </w:r>
    </w:p>
    <w:p w14:paraId="2E47592D" w14:textId="187D3F47" w:rsidR="00AE1FFF" w:rsidRDefault="00AE1FFF">
      <w:pPr>
        <w:spacing w:before="220" w:after="220"/>
        <w:ind w:right="300"/>
        <w:rPr>
          <w:color w:val="0C4B33"/>
          <w:sz w:val="24"/>
          <w:szCs w:val="24"/>
        </w:rPr>
      </w:pPr>
      <w:hyperlink r:id="rId9" w:history="1">
        <w:r w:rsidRPr="00AE1FFF">
          <w:rPr>
            <w:rStyle w:val="Hyperlink"/>
            <w:sz w:val="24"/>
            <w:szCs w:val="24"/>
          </w:rPr>
          <w:t>https://miro.medium.com/max/2400/0*8ZFh-CsrMi7bQG0O.jpg</w:t>
        </w:r>
      </w:hyperlink>
    </w:p>
    <w:sectPr w:rsidR="00AE1FFF" w:rsidSect="005D4D3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91D69"/>
    <w:multiLevelType w:val="hybridMultilevel"/>
    <w:tmpl w:val="F26228AC"/>
    <w:lvl w:ilvl="0" w:tplc="C53406F8">
      <w:start w:val="1"/>
      <w:numFmt w:val="bullet"/>
      <w:lvlText w:val=""/>
      <w:lvlJc w:val="left"/>
      <w:pPr>
        <w:tabs>
          <w:tab w:val="num" w:pos="720"/>
        </w:tabs>
        <w:ind w:left="720" w:hanging="360"/>
      </w:pPr>
      <w:rPr>
        <w:rFonts w:ascii="Wingdings" w:hAnsi="Wingdings" w:hint="default"/>
      </w:rPr>
    </w:lvl>
    <w:lvl w:ilvl="1" w:tplc="C994BB42" w:tentative="1">
      <w:start w:val="1"/>
      <w:numFmt w:val="bullet"/>
      <w:lvlText w:val=""/>
      <w:lvlJc w:val="left"/>
      <w:pPr>
        <w:tabs>
          <w:tab w:val="num" w:pos="1440"/>
        </w:tabs>
        <w:ind w:left="1440" w:hanging="360"/>
      </w:pPr>
      <w:rPr>
        <w:rFonts w:ascii="Wingdings" w:hAnsi="Wingdings" w:hint="default"/>
      </w:rPr>
    </w:lvl>
    <w:lvl w:ilvl="2" w:tplc="8CF2B022" w:tentative="1">
      <w:start w:val="1"/>
      <w:numFmt w:val="bullet"/>
      <w:lvlText w:val=""/>
      <w:lvlJc w:val="left"/>
      <w:pPr>
        <w:tabs>
          <w:tab w:val="num" w:pos="2160"/>
        </w:tabs>
        <w:ind w:left="2160" w:hanging="360"/>
      </w:pPr>
      <w:rPr>
        <w:rFonts w:ascii="Wingdings" w:hAnsi="Wingdings" w:hint="default"/>
      </w:rPr>
    </w:lvl>
    <w:lvl w:ilvl="3" w:tplc="B2562528" w:tentative="1">
      <w:start w:val="1"/>
      <w:numFmt w:val="bullet"/>
      <w:lvlText w:val=""/>
      <w:lvlJc w:val="left"/>
      <w:pPr>
        <w:tabs>
          <w:tab w:val="num" w:pos="2880"/>
        </w:tabs>
        <w:ind w:left="2880" w:hanging="360"/>
      </w:pPr>
      <w:rPr>
        <w:rFonts w:ascii="Wingdings" w:hAnsi="Wingdings" w:hint="default"/>
      </w:rPr>
    </w:lvl>
    <w:lvl w:ilvl="4" w:tplc="C9FC81BA" w:tentative="1">
      <w:start w:val="1"/>
      <w:numFmt w:val="bullet"/>
      <w:lvlText w:val=""/>
      <w:lvlJc w:val="left"/>
      <w:pPr>
        <w:tabs>
          <w:tab w:val="num" w:pos="3600"/>
        </w:tabs>
        <w:ind w:left="3600" w:hanging="360"/>
      </w:pPr>
      <w:rPr>
        <w:rFonts w:ascii="Wingdings" w:hAnsi="Wingdings" w:hint="default"/>
      </w:rPr>
    </w:lvl>
    <w:lvl w:ilvl="5" w:tplc="47AACD70" w:tentative="1">
      <w:start w:val="1"/>
      <w:numFmt w:val="bullet"/>
      <w:lvlText w:val=""/>
      <w:lvlJc w:val="left"/>
      <w:pPr>
        <w:tabs>
          <w:tab w:val="num" w:pos="4320"/>
        </w:tabs>
        <w:ind w:left="4320" w:hanging="360"/>
      </w:pPr>
      <w:rPr>
        <w:rFonts w:ascii="Wingdings" w:hAnsi="Wingdings" w:hint="default"/>
      </w:rPr>
    </w:lvl>
    <w:lvl w:ilvl="6" w:tplc="BCFEEB66" w:tentative="1">
      <w:start w:val="1"/>
      <w:numFmt w:val="bullet"/>
      <w:lvlText w:val=""/>
      <w:lvlJc w:val="left"/>
      <w:pPr>
        <w:tabs>
          <w:tab w:val="num" w:pos="5040"/>
        </w:tabs>
        <w:ind w:left="5040" w:hanging="360"/>
      </w:pPr>
      <w:rPr>
        <w:rFonts w:ascii="Wingdings" w:hAnsi="Wingdings" w:hint="default"/>
      </w:rPr>
    </w:lvl>
    <w:lvl w:ilvl="7" w:tplc="63ECB21E" w:tentative="1">
      <w:start w:val="1"/>
      <w:numFmt w:val="bullet"/>
      <w:lvlText w:val=""/>
      <w:lvlJc w:val="left"/>
      <w:pPr>
        <w:tabs>
          <w:tab w:val="num" w:pos="5760"/>
        </w:tabs>
        <w:ind w:left="5760" w:hanging="360"/>
      </w:pPr>
      <w:rPr>
        <w:rFonts w:ascii="Wingdings" w:hAnsi="Wingdings" w:hint="default"/>
      </w:rPr>
    </w:lvl>
    <w:lvl w:ilvl="8" w:tplc="AAC498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5135F6"/>
    <w:multiLevelType w:val="hybridMultilevel"/>
    <w:tmpl w:val="B5F2B93A"/>
    <w:lvl w:ilvl="0" w:tplc="96D4AAEC">
      <w:start w:val="1"/>
      <w:numFmt w:val="bullet"/>
      <w:lvlText w:val=""/>
      <w:lvlJc w:val="left"/>
      <w:pPr>
        <w:tabs>
          <w:tab w:val="num" w:pos="720"/>
        </w:tabs>
        <w:ind w:left="720" w:hanging="360"/>
      </w:pPr>
      <w:rPr>
        <w:rFonts w:ascii="Wingdings" w:hAnsi="Wingdings" w:hint="default"/>
      </w:rPr>
    </w:lvl>
    <w:lvl w:ilvl="1" w:tplc="B50889FE" w:tentative="1">
      <w:start w:val="1"/>
      <w:numFmt w:val="bullet"/>
      <w:lvlText w:val=""/>
      <w:lvlJc w:val="left"/>
      <w:pPr>
        <w:tabs>
          <w:tab w:val="num" w:pos="1440"/>
        </w:tabs>
        <w:ind w:left="1440" w:hanging="360"/>
      </w:pPr>
      <w:rPr>
        <w:rFonts w:ascii="Wingdings" w:hAnsi="Wingdings" w:hint="default"/>
      </w:rPr>
    </w:lvl>
    <w:lvl w:ilvl="2" w:tplc="4AB8C684" w:tentative="1">
      <w:start w:val="1"/>
      <w:numFmt w:val="bullet"/>
      <w:lvlText w:val=""/>
      <w:lvlJc w:val="left"/>
      <w:pPr>
        <w:tabs>
          <w:tab w:val="num" w:pos="2160"/>
        </w:tabs>
        <w:ind w:left="2160" w:hanging="360"/>
      </w:pPr>
      <w:rPr>
        <w:rFonts w:ascii="Wingdings" w:hAnsi="Wingdings" w:hint="default"/>
      </w:rPr>
    </w:lvl>
    <w:lvl w:ilvl="3" w:tplc="389623BC" w:tentative="1">
      <w:start w:val="1"/>
      <w:numFmt w:val="bullet"/>
      <w:lvlText w:val=""/>
      <w:lvlJc w:val="left"/>
      <w:pPr>
        <w:tabs>
          <w:tab w:val="num" w:pos="2880"/>
        </w:tabs>
        <w:ind w:left="2880" w:hanging="360"/>
      </w:pPr>
      <w:rPr>
        <w:rFonts w:ascii="Wingdings" w:hAnsi="Wingdings" w:hint="default"/>
      </w:rPr>
    </w:lvl>
    <w:lvl w:ilvl="4" w:tplc="2EAA7B16" w:tentative="1">
      <w:start w:val="1"/>
      <w:numFmt w:val="bullet"/>
      <w:lvlText w:val=""/>
      <w:lvlJc w:val="left"/>
      <w:pPr>
        <w:tabs>
          <w:tab w:val="num" w:pos="3600"/>
        </w:tabs>
        <w:ind w:left="3600" w:hanging="360"/>
      </w:pPr>
      <w:rPr>
        <w:rFonts w:ascii="Wingdings" w:hAnsi="Wingdings" w:hint="default"/>
      </w:rPr>
    </w:lvl>
    <w:lvl w:ilvl="5" w:tplc="72627EDE" w:tentative="1">
      <w:start w:val="1"/>
      <w:numFmt w:val="bullet"/>
      <w:lvlText w:val=""/>
      <w:lvlJc w:val="left"/>
      <w:pPr>
        <w:tabs>
          <w:tab w:val="num" w:pos="4320"/>
        </w:tabs>
        <w:ind w:left="4320" w:hanging="360"/>
      </w:pPr>
      <w:rPr>
        <w:rFonts w:ascii="Wingdings" w:hAnsi="Wingdings" w:hint="default"/>
      </w:rPr>
    </w:lvl>
    <w:lvl w:ilvl="6" w:tplc="901271C6" w:tentative="1">
      <w:start w:val="1"/>
      <w:numFmt w:val="bullet"/>
      <w:lvlText w:val=""/>
      <w:lvlJc w:val="left"/>
      <w:pPr>
        <w:tabs>
          <w:tab w:val="num" w:pos="5040"/>
        </w:tabs>
        <w:ind w:left="5040" w:hanging="360"/>
      </w:pPr>
      <w:rPr>
        <w:rFonts w:ascii="Wingdings" w:hAnsi="Wingdings" w:hint="default"/>
      </w:rPr>
    </w:lvl>
    <w:lvl w:ilvl="7" w:tplc="229890CA" w:tentative="1">
      <w:start w:val="1"/>
      <w:numFmt w:val="bullet"/>
      <w:lvlText w:val=""/>
      <w:lvlJc w:val="left"/>
      <w:pPr>
        <w:tabs>
          <w:tab w:val="num" w:pos="5760"/>
        </w:tabs>
        <w:ind w:left="5760" w:hanging="360"/>
      </w:pPr>
      <w:rPr>
        <w:rFonts w:ascii="Wingdings" w:hAnsi="Wingdings" w:hint="default"/>
      </w:rPr>
    </w:lvl>
    <w:lvl w:ilvl="8" w:tplc="0EAEA6A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F22935"/>
    <w:multiLevelType w:val="hybridMultilevel"/>
    <w:tmpl w:val="308E028C"/>
    <w:lvl w:ilvl="0" w:tplc="08C01680">
      <w:start w:val="1"/>
      <w:numFmt w:val="bullet"/>
      <w:lvlText w:val=""/>
      <w:lvlJc w:val="left"/>
      <w:pPr>
        <w:tabs>
          <w:tab w:val="num" w:pos="720"/>
        </w:tabs>
        <w:ind w:left="720" w:hanging="360"/>
      </w:pPr>
      <w:rPr>
        <w:rFonts w:ascii="Wingdings" w:hAnsi="Wingdings" w:hint="default"/>
      </w:rPr>
    </w:lvl>
    <w:lvl w:ilvl="1" w:tplc="8936623C" w:tentative="1">
      <w:start w:val="1"/>
      <w:numFmt w:val="bullet"/>
      <w:lvlText w:val=""/>
      <w:lvlJc w:val="left"/>
      <w:pPr>
        <w:tabs>
          <w:tab w:val="num" w:pos="1440"/>
        </w:tabs>
        <w:ind w:left="1440" w:hanging="360"/>
      </w:pPr>
      <w:rPr>
        <w:rFonts w:ascii="Wingdings" w:hAnsi="Wingdings" w:hint="default"/>
      </w:rPr>
    </w:lvl>
    <w:lvl w:ilvl="2" w:tplc="215E7FCE" w:tentative="1">
      <w:start w:val="1"/>
      <w:numFmt w:val="bullet"/>
      <w:lvlText w:val=""/>
      <w:lvlJc w:val="left"/>
      <w:pPr>
        <w:tabs>
          <w:tab w:val="num" w:pos="2160"/>
        </w:tabs>
        <w:ind w:left="2160" w:hanging="360"/>
      </w:pPr>
      <w:rPr>
        <w:rFonts w:ascii="Wingdings" w:hAnsi="Wingdings" w:hint="default"/>
      </w:rPr>
    </w:lvl>
    <w:lvl w:ilvl="3" w:tplc="6FAED496" w:tentative="1">
      <w:start w:val="1"/>
      <w:numFmt w:val="bullet"/>
      <w:lvlText w:val=""/>
      <w:lvlJc w:val="left"/>
      <w:pPr>
        <w:tabs>
          <w:tab w:val="num" w:pos="2880"/>
        </w:tabs>
        <w:ind w:left="2880" w:hanging="360"/>
      </w:pPr>
      <w:rPr>
        <w:rFonts w:ascii="Wingdings" w:hAnsi="Wingdings" w:hint="default"/>
      </w:rPr>
    </w:lvl>
    <w:lvl w:ilvl="4" w:tplc="00F4DDD0" w:tentative="1">
      <w:start w:val="1"/>
      <w:numFmt w:val="bullet"/>
      <w:lvlText w:val=""/>
      <w:lvlJc w:val="left"/>
      <w:pPr>
        <w:tabs>
          <w:tab w:val="num" w:pos="3600"/>
        </w:tabs>
        <w:ind w:left="3600" w:hanging="360"/>
      </w:pPr>
      <w:rPr>
        <w:rFonts w:ascii="Wingdings" w:hAnsi="Wingdings" w:hint="default"/>
      </w:rPr>
    </w:lvl>
    <w:lvl w:ilvl="5" w:tplc="24B0D0AC" w:tentative="1">
      <w:start w:val="1"/>
      <w:numFmt w:val="bullet"/>
      <w:lvlText w:val=""/>
      <w:lvlJc w:val="left"/>
      <w:pPr>
        <w:tabs>
          <w:tab w:val="num" w:pos="4320"/>
        </w:tabs>
        <w:ind w:left="4320" w:hanging="360"/>
      </w:pPr>
      <w:rPr>
        <w:rFonts w:ascii="Wingdings" w:hAnsi="Wingdings" w:hint="default"/>
      </w:rPr>
    </w:lvl>
    <w:lvl w:ilvl="6" w:tplc="06CAE826" w:tentative="1">
      <w:start w:val="1"/>
      <w:numFmt w:val="bullet"/>
      <w:lvlText w:val=""/>
      <w:lvlJc w:val="left"/>
      <w:pPr>
        <w:tabs>
          <w:tab w:val="num" w:pos="5040"/>
        </w:tabs>
        <w:ind w:left="5040" w:hanging="360"/>
      </w:pPr>
      <w:rPr>
        <w:rFonts w:ascii="Wingdings" w:hAnsi="Wingdings" w:hint="default"/>
      </w:rPr>
    </w:lvl>
    <w:lvl w:ilvl="7" w:tplc="BAB65D62" w:tentative="1">
      <w:start w:val="1"/>
      <w:numFmt w:val="bullet"/>
      <w:lvlText w:val=""/>
      <w:lvlJc w:val="left"/>
      <w:pPr>
        <w:tabs>
          <w:tab w:val="num" w:pos="5760"/>
        </w:tabs>
        <w:ind w:left="5760" w:hanging="360"/>
      </w:pPr>
      <w:rPr>
        <w:rFonts w:ascii="Wingdings" w:hAnsi="Wingdings" w:hint="default"/>
      </w:rPr>
    </w:lvl>
    <w:lvl w:ilvl="8" w:tplc="D116AEA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D4E5DB0"/>
    <w:multiLevelType w:val="multilevel"/>
    <w:tmpl w:val="D6C6F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F20A0C"/>
    <w:multiLevelType w:val="hybridMultilevel"/>
    <w:tmpl w:val="4BC63EA6"/>
    <w:lvl w:ilvl="0" w:tplc="DAFA4EB2">
      <w:start w:val="1"/>
      <w:numFmt w:val="bullet"/>
      <w:lvlText w:val=""/>
      <w:lvlJc w:val="left"/>
      <w:pPr>
        <w:tabs>
          <w:tab w:val="num" w:pos="720"/>
        </w:tabs>
        <w:ind w:left="720" w:hanging="360"/>
      </w:pPr>
      <w:rPr>
        <w:rFonts w:ascii="Wingdings" w:hAnsi="Wingdings" w:hint="default"/>
      </w:rPr>
    </w:lvl>
    <w:lvl w:ilvl="1" w:tplc="70888464" w:tentative="1">
      <w:start w:val="1"/>
      <w:numFmt w:val="bullet"/>
      <w:lvlText w:val=""/>
      <w:lvlJc w:val="left"/>
      <w:pPr>
        <w:tabs>
          <w:tab w:val="num" w:pos="1440"/>
        </w:tabs>
        <w:ind w:left="1440" w:hanging="360"/>
      </w:pPr>
      <w:rPr>
        <w:rFonts w:ascii="Wingdings" w:hAnsi="Wingdings" w:hint="default"/>
      </w:rPr>
    </w:lvl>
    <w:lvl w:ilvl="2" w:tplc="66C4E534" w:tentative="1">
      <w:start w:val="1"/>
      <w:numFmt w:val="bullet"/>
      <w:lvlText w:val=""/>
      <w:lvlJc w:val="left"/>
      <w:pPr>
        <w:tabs>
          <w:tab w:val="num" w:pos="2160"/>
        </w:tabs>
        <w:ind w:left="2160" w:hanging="360"/>
      </w:pPr>
      <w:rPr>
        <w:rFonts w:ascii="Wingdings" w:hAnsi="Wingdings" w:hint="default"/>
      </w:rPr>
    </w:lvl>
    <w:lvl w:ilvl="3" w:tplc="833AD59E" w:tentative="1">
      <w:start w:val="1"/>
      <w:numFmt w:val="bullet"/>
      <w:lvlText w:val=""/>
      <w:lvlJc w:val="left"/>
      <w:pPr>
        <w:tabs>
          <w:tab w:val="num" w:pos="2880"/>
        </w:tabs>
        <w:ind w:left="2880" w:hanging="360"/>
      </w:pPr>
      <w:rPr>
        <w:rFonts w:ascii="Wingdings" w:hAnsi="Wingdings" w:hint="default"/>
      </w:rPr>
    </w:lvl>
    <w:lvl w:ilvl="4" w:tplc="90F68FC0" w:tentative="1">
      <w:start w:val="1"/>
      <w:numFmt w:val="bullet"/>
      <w:lvlText w:val=""/>
      <w:lvlJc w:val="left"/>
      <w:pPr>
        <w:tabs>
          <w:tab w:val="num" w:pos="3600"/>
        </w:tabs>
        <w:ind w:left="3600" w:hanging="360"/>
      </w:pPr>
      <w:rPr>
        <w:rFonts w:ascii="Wingdings" w:hAnsi="Wingdings" w:hint="default"/>
      </w:rPr>
    </w:lvl>
    <w:lvl w:ilvl="5" w:tplc="22ACA3BA" w:tentative="1">
      <w:start w:val="1"/>
      <w:numFmt w:val="bullet"/>
      <w:lvlText w:val=""/>
      <w:lvlJc w:val="left"/>
      <w:pPr>
        <w:tabs>
          <w:tab w:val="num" w:pos="4320"/>
        </w:tabs>
        <w:ind w:left="4320" w:hanging="360"/>
      </w:pPr>
      <w:rPr>
        <w:rFonts w:ascii="Wingdings" w:hAnsi="Wingdings" w:hint="default"/>
      </w:rPr>
    </w:lvl>
    <w:lvl w:ilvl="6" w:tplc="BDDE6416" w:tentative="1">
      <w:start w:val="1"/>
      <w:numFmt w:val="bullet"/>
      <w:lvlText w:val=""/>
      <w:lvlJc w:val="left"/>
      <w:pPr>
        <w:tabs>
          <w:tab w:val="num" w:pos="5040"/>
        </w:tabs>
        <w:ind w:left="5040" w:hanging="360"/>
      </w:pPr>
      <w:rPr>
        <w:rFonts w:ascii="Wingdings" w:hAnsi="Wingdings" w:hint="default"/>
      </w:rPr>
    </w:lvl>
    <w:lvl w:ilvl="7" w:tplc="2A0C9CE6" w:tentative="1">
      <w:start w:val="1"/>
      <w:numFmt w:val="bullet"/>
      <w:lvlText w:val=""/>
      <w:lvlJc w:val="left"/>
      <w:pPr>
        <w:tabs>
          <w:tab w:val="num" w:pos="5760"/>
        </w:tabs>
        <w:ind w:left="5760" w:hanging="360"/>
      </w:pPr>
      <w:rPr>
        <w:rFonts w:ascii="Wingdings" w:hAnsi="Wingdings" w:hint="default"/>
      </w:rPr>
    </w:lvl>
    <w:lvl w:ilvl="8" w:tplc="8F90012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8352AF"/>
    <w:multiLevelType w:val="hybridMultilevel"/>
    <w:tmpl w:val="86FCFC96"/>
    <w:lvl w:ilvl="0" w:tplc="89F276C2">
      <w:start w:val="1"/>
      <w:numFmt w:val="bullet"/>
      <w:lvlText w:val=""/>
      <w:lvlJc w:val="left"/>
      <w:pPr>
        <w:tabs>
          <w:tab w:val="num" w:pos="720"/>
        </w:tabs>
        <w:ind w:left="720" w:hanging="360"/>
      </w:pPr>
      <w:rPr>
        <w:rFonts w:ascii="Wingdings" w:hAnsi="Wingdings" w:hint="default"/>
      </w:rPr>
    </w:lvl>
    <w:lvl w:ilvl="1" w:tplc="88BC119A" w:tentative="1">
      <w:start w:val="1"/>
      <w:numFmt w:val="bullet"/>
      <w:lvlText w:val=""/>
      <w:lvlJc w:val="left"/>
      <w:pPr>
        <w:tabs>
          <w:tab w:val="num" w:pos="1440"/>
        </w:tabs>
        <w:ind w:left="1440" w:hanging="360"/>
      </w:pPr>
      <w:rPr>
        <w:rFonts w:ascii="Wingdings" w:hAnsi="Wingdings" w:hint="default"/>
      </w:rPr>
    </w:lvl>
    <w:lvl w:ilvl="2" w:tplc="AF1E8B84" w:tentative="1">
      <w:start w:val="1"/>
      <w:numFmt w:val="bullet"/>
      <w:lvlText w:val=""/>
      <w:lvlJc w:val="left"/>
      <w:pPr>
        <w:tabs>
          <w:tab w:val="num" w:pos="2160"/>
        </w:tabs>
        <w:ind w:left="2160" w:hanging="360"/>
      </w:pPr>
      <w:rPr>
        <w:rFonts w:ascii="Wingdings" w:hAnsi="Wingdings" w:hint="default"/>
      </w:rPr>
    </w:lvl>
    <w:lvl w:ilvl="3" w:tplc="F02C48A0" w:tentative="1">
      <w:start w:val="1"/>
      <w:numFmt w:val="bullet"/>
      <w:lvlText w:val=""/>
      <w:lvlJc w:val="left"/>
      <w:pPr>
        <w:tabs>
          <w:tab w:val="num" w:pos="2880"/>
        </w:tabs>
        <w:ind w:left="2880" w:hanging="360"/>
      </w:pPr>
      <w:rPr>
        <w:rFonts w:ascii="Wingdings" w:hAnsi="Wingdings" w:hint="default"/>
      </w:rPr>
    </w:lvl>
    <w:lvl w:ilvl="4" w:tplc="A67A100C" w:tentative="1">
      <w:start w:val="1"/>
      <w:numFmt w:val="bullet"/>
      <w:lvlText w:val=""/>
      <w:lvlJc w:val="left"/>
      <w:pPr>
        <w:tabs>
          <w:tab w:val="num" w:pos="3600"/>
        </w:tabs>
        <w:ind w:left="3600" w:hanging="360"/>
      </w:pPr>
      <w:rPr>
        <w:rFonts w:ascii="Wingdings" w:hAnsi="Wingdings" w:hint="default"/>
      </w:rPr>
    </w:lvl>
    <w:lvl w:ilvl="5" w:tplc="0DB8CA00" w:tentative="1">
      <w:start w:val="1"/>
      <w:numFmt w:val="bullet"/>
      <w:lvlText w:val=""/>
      <w:lvlJc w:val="left"/>
      <w:pPr>
        <w:tabs>
          <w:tab w:val="num" w:pos="4320"/>
        </w:tabs>
        <w:ind w:left="4320" w:hanging="360"/>
      </w:pPr>
      <w:rPr>
        <w:rFonts w:ascii="Wingdings" w:hAnsi="Wingdings" w:hint="default"/>
      </w:rPr>
    </w:lvl>
    <w:lvl w:ilvl="6" w:tplc="FD2ABF7A" w:tentative="1">
      <w:start w:val="1"/>
      <w:numFmt w:val="bullet"/>
      <w:lvlText w:val=""/>
      <w:lvlJc w:val="left"/>
      <w:pPr>
        <w:tabs>
          <w:tab w:val="num" w:pos="5040"/>
        </w:tabs>
        <w:ind w:left="5040" w:hanging="360"/>
      </w:pPr>
      <w:rPr>
        <w:rFonts w:ascii="Wingdings" w:hAnsi="Wingdings" w:hint="default"/>
      </w:rPr>
    </w:lvl>
    <w:lvl w:ilvl="7" w:tplc="2C0ADF04" w:tentative="1">
      <w:start w:val="1"/>
      <w:numFmt w:val="bullet"/>
      <w:lvlText w:val=""/>
      <w:lvlJc w:val="left"/>
      <w:pPr>
        <w:tabs>
          <w:tab w:val="num" w:pos="5760"/>
        </w:tabs>
        <w:ind w:left="5760" w:hanging="360"/>
      </w:pPr>
      <w:rPr>
        <w:rFonts w:ascii="Wingdings" w:hAnsi="Wingdings" w:hint="default"/>
      </w:rPr>
    </w:lvl>
    <w:lvl w:ilvl="8" w:tplc="27EE545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0E"/>
    <w:rsid w:val="003B07C8"/>
    <w:rsid w:val="003B440E"/>
    <w:rsid w:val="005D4D3C"/>
    <w:rsid w:val="006A1F71"/>
    <w:rsid w:val="00931C29"/>
    <w:rsid w:val="00A95CC2"/>
    <w:rsid w:val="00AC4F68"/>
    <w:rsid w:val="00AE1FFF"/>
    <w:rsid w:val="00B245E8"/>
    <w:rsid w:val="00BA5693"/>
    <w:rsid w:val="00F85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F58A"/>
  <w15:docId w15:val="{77C36E28-7D2B-4AC5-A7D7-979660ED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31C29"/>
    <w:pPr>
      <w:ind w:left="720"/>
      <w:contextualSpacing/>
    </w:pPr>
  </w:style>
  <w:style w:type="character" w:styleId="Hyperlink">
    <w:name w:val="Hyperlink"/>
    <w:basedOn w:val="DefaultParagraphFont"/>
    <w:uiPriority w:val="99"/>
    <w:unhideWhenUsed/>
    <w:rsid w:val="00AE1FFF"/>
    <w:rPr>
      <w:color w:val="0000FF" w:themeColor="hyperlink"/>
      <w:u w:val="single"/>
    </w:rPr>
  </w:style>
  <w:style w:type="character" w:styleId="UnresolvedMention">
    <w:name w:val="Unresolved Mention"/>
    <w:basedOn w:val="DefaultParagraphFont"/>
    <w:uiPriority w:val="99"/>
    <w:semiHidden/>
    <w:unhideWhenUsed/>
    <w:rsid w:val="00AE1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125035">
      <w:bodyDiv w:val="1"/>
      <w:marLeft w:val="0"/>
      <w:marRight w:val="0"/>
      <w:marTop w:val="0"/>
      <w:marBottom w:val="0"/>
      <w:divBdr>
        <w:top w:val="none" w:sz="0" w:space="0" w:color="auto"/>
        <w:left w:val="none" w:sz="0" w:space="0" w:color="auto"/>
        <w:bottom w:val="none" w:sz="0" w:space="0" w:color="auto"/>
        <w:right w:val="none" w:sz="0" w:space="0" w:color="auto"/>
      </w:divBdr>
      <w:divsChild>
        <w:div w:id="886844403">
          <w:marLeft w:val="144"/>
          <w:marRight w:val="0"/>
          <w:marTop w:val="120"/>
          <w:marBottom w:val="0"/>
          <w:divBdr>
            <w:top w:val="none" w:sz="0" w:space="0" w:color="auto"/>
            <w:left w:val="none" w:sz="0" w:space="0" w:color="auto"/>
            <w:bottom w:val="none" w:sz="0" w:space="0" w:color="auto"/>
            <w:right w:val="none" w:sz="0" w:space="0" w:color="auto"/>
          </w:divBdr>
        </w:div>
        <w:div w:id="363749265">
          <w:marLeft w:val="144"/>
          <w:marRight w:val="0"/>
          <w:marTop w:val="120"/>
          <w:marBottom w:val="0"/>
          <w:divBdr>
            <w:top w:val="none" w:sz="0" w:space="0" w:color="auto"/>
            <w:left w:val="none" w:sz="0" w:space="0" w:color="auto"/>
            <w:bottom w:val="none" w:sz="0" w:space="0" w:color="auto"/>
            <w:right w:val="none" w:sz="0" w:space="0" w:color="auto"/>
          </w:divBdr>
        </w:div>
        <w:div w:id="163936996">
          <w:marLeft w:val="144"/>
          <w:marRight w:val="0"/>
          <w:marTop w:val="120"/>
          <w:marBottom w:val="0"/>
          <w:divBdr>
            <w:top w:val="none" w:sz="0" w:space="0" w:color="auto"/>
            <w:left w:val="none" w:sz="0" w:space="0" w:color="auto"/>
            <w:bottom w:val="none" w:sz="0" w:space="0" w:color="auto"/>
            <w:right w:val="none" w:sz="0" w:space="0" w:color="auto"/>
          </w:divBdr>
        </w:div>
        <w:div w:id="637808109">
          <w:marLeft w:val="144"/>
          <w:marRight w:val="0"/>
          <w:marTop w:val="120"/>
          <w:marBottom w:val="0"/>
          <w:divBdr>
            <w:top w:val="none" w:sz="0" w:space="0" w:color="auto"/>
            <w:left w:val="none" w:sz="0" w:space="0" w:color="auto"/>
            <w:bottom w:val="none" w:sz="0" w:space="0" w:color="auto"/>
            <w:right w:val="none" w:sz="0" w:space="0" w:color="auto"/>
          </w:divBdr>
        </w:div>
        <w:div w:id="1548494082">
          <w:marLeft w:val="144"/>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8100"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iro.medium.com/max/2400/0*8ZFh-CsrMi7bQG0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028D5-2822-47F2-8386-BE57500C1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haripriyaponnekanti@outlook.com</cp:lastModifiedBy>
  <cp:revision>9</cp:revision>
  <dcterms:created xsi:type="dcterms:W3CDTF">2020-05-07T21:36:00Z</dcterms:created>
  <dcterms:modified xsi:type="dcterms:W3CDTF">2020-05-13T17:12:00Z</dcterms:modified>
</cp:coreProperties>
</file>