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1CB36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61F53093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9AEA97E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3C9DE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5E1C7D3B">
            <w:pPr>
              <w:pStyle w:val="36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M. Tech</w:t>
            </w:r>
          </w:p>
        </w:tc>
        <w:tc>
          <w:tcPr>
            <w:tcW w:w="3116" w:type="dxa"/>
            <w:gridSpan w:val="3"/>
            <w:vAlign w:val="center"/>
          </w:tcPr>
          <w:p w14:paraId="7FC1CAA3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80F42E7">
            <w:pPr>
              <w:pStyle w:val="36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605C7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1E2EA4FC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B30F035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46DDA6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3CB2407C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1EF97E1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D07670F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DFAFD71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56EC4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234B35FB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EE3AF6B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BFA4838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E00458E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75CDC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74FB8F2B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6C4DDC35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8F93D1B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11B76C1D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47FF5CD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23CDC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52EEBF2D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E10ACAB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FFF289E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761B927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BDF50AC">
            <w:pPr>
              <w:pStyle w:val="36"/>
              <w:ind w:left="0"/>
              <w:rPr>
                <w:rFonts w:ascii="Times New Roman"/>
              </w:rPr>
            </w:pPr>
          </w:p>
          <w:p w14:paraId="1BB4FC4B">
            <w:pPr>
              <w:pStyle w:val="36"/>
              <w:ind w:left="0"/>
              <w:rPr>
                <w:rFonts w:ascii="Times New Roman"/>
              </w:rPr>
            </w:pPr>
          </w:p>
          <w:p w14:paraId="0214176A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6397F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33779570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8.3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65178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19134756">
            <w:pPr>
              <w:pStyle w:val="36"/>
              <w:spacing w:before="78"/>
              <w:rPr>
                <w:b/>
              </w:rPr>
            </w:pPr>
          </w:p>
        </w:tc>
      </w:tr>
      <w:tr w14:paraId="192F6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65292514">
            <w:pPr>
              <w:pStyle w:val="36"/>
              <w:spacing w:before="78"/>
              <w:rPr>
                <w:b/>
              </w:rPr>
            </w:pPr>
          </w:p>
        </w:tc>
      </w:tr>
      <w:tr w14:paraId="6B13D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7F15B9A1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584132D8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26F0F09F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E877009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2A8D84A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73F9CC3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29B74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1E6439B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4439C2E8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ABC2BC3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AC5E11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47B8D6AB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994C97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71A5D12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C0F2D6A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7BE5A10C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15FC11D5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46BAB844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2C953D92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033E25B">
            <w:pPr>
              <w:pStyle w:val="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6A5CE62C">
            <w:pPr>
              <w:pStyle w:val="3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7A300D7D">
            <w:pPr>
              <w:pStyle w:val="36"/>
              <w:rPr>
                <w:rFonts w:ascii="Times New Roman"/>
                <w:sz w:val="18"/>
              </w:rPr>
            </w:pPr>
          </w:p>
          <w:p w14:paraId="2886E910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7B5ABF2B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5FB6D79F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unittest or pytest to validate code correctness.</w:t>
            </w:r>
          </w:p>
          <w:p w14:paraId="5277EBBD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7892F24F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532132F8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7968588E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53E7E6B7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5DE464CF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Description#1 </w:t>
            </w:r>
          </w:p>
          <w:p w14:paraId="294E6BFE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 </w:t>
            </w:r>
          </w:p>
          <w:p w14:paraId="106B1DCE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921D3B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273A683D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11638F">
            <w:pPr>
              <w:pStyle w:val="36"/>
              <w:numPr>
                <w:ilvl w:val="0"/>
                <w:numId w:val="3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4AD3F6D4">
            <w:pPr>
              <w:pStyle w:val="36"/>
              <w:numPr>
                <w:ilvl w:val="0"/>
                <w:numId w:val="3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3AC7E10B">
            <w:pPr>
              <w:pStyle w:val="36"/>
              <w:numPr>
                <w:ilvl w:val="0"/>
                <w:numId w:val="3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6E28C369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7DA41E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F7A369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AF21D1B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246F0541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114300" distR="114300">
                  <wp:extent cx="4491990" cy="2530475"/>
                  <wp:effectExtent l="0" t="0" r="381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90" cy="253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CC354B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(Loops)</w:t>
            </w:r>
          </w:p>
          <w:p w14:paraId="2D7EF9A2">
            <w:pPr>
              <w:pStyle w:val="36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14:paraId="4E0E9960">
            <w:pPr>
              <w:pStyle w:val="36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Requirements</w:t>
            </w:r>
          </w:p>
          <w:p w14:paraId="3BD5982B">
            <w:pPr>
              <w:pStyle w:val="36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14:paraId="5227E3FD">
            <w:pPr>
              <w:pStyle w:val="36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44F290DC">
            <w:pPr>
              <w:pStyle w:val="36"/>
              <w:ind w:left="827"/>
              <w:rPr>
                <w:rFonts w:ascii="Times New Roman"/>
                <w:b/>
                <w:sz w:val="18"/>
              </w:rPr>
            </w:pPr>
          </w:p>
          <w:p w14:paraId="7E5D9D7D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4C0748A6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53A274F6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drawing>
                <wp:inline distT="0" distB="0" distL="114300" distR="114300">
                  <wp:extent cx="4482465" cy="2446020"/>
                  <wp:effectExtent l="0" t="0" r="13335" b="1143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465" cy="244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4853C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drawing>
                <wp:inline distT="0" distB="0" distL="114300" distR="114300">
                  <wp:extent cx="4490085" cy="1212215"/>
                  <wp:effectExtent l="0" t="0" r="5715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085" cy="1212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6EB4D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114300" distR="114300">
                  <wp:extent cx="4491355" cy="2919095"/>
                  <wp:effectExtent l="0" t="0" r="4445" b="14605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291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098A1748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74592E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Description#3 </w:t>
            </w:r>
          </w:p>
          <w:p w14:paraId="772A98BA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15F38844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C51BEA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4DB0CFFB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14:paraId="693F9FC5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299BE881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3B6100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1B01F59D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629293FB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7E9265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Output#3</w:t>
            </w:r>
          </w:p>
          <w:p w14:paraId="2EE2E9BF">
            <w:pPr>
              <w:pStyle w:val="36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27D5076A">
            <w:pPr>
              <w:pStyle w:val="36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12AB3326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31ADBF">
            <w:pPr>
              <w:pStyle w:val="36"/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35B433">
            <w:pPr>
              <w:pStyle w:val="36"/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ADF725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Description#4 </w:t>
            </w:r>
          </w:p>
          <w:p w14:paraId="0E3948E1">
            <w:pPr>
              <w:pStyle w:val="36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Let AI fix it Prompt AI to generate test cases for a ShoppingCart class (add_item, remove_item, total_cost).</w:t>
            </w:r>
          </w:p>
          <w:p w14:paraId="3C912DFF">
            <w:pPr>
              <w:pStyle w:val="36"/>
              <w:ind w:left="827"/>
              <w:rPr>
                <w:rFonts w:ascii="Times New Roman"/>
                <w:b/>
                <w:sz w:val="18"/>
              </w:rPr>
            </w:pPr>
          </w:p>
          <w:p w14:paraId="4EA19E9C">
            <w:pPr>
              <w:pStyle w:val="36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6C816EAA">
            <w:pPr>
              <w:pStyle w:val="36"/>
              <w:ind w:left="82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Add_item(name,orice)</w:t>
            </w:r>
          </w:p>
          <w:p w14:paraId="118D973F">
            <w:pPr>
              <w:pStyle w:val="36"/>
              <w:ind w:left="82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Remove_item(name)</w:t>
            </w:r>
          </w:p>
          <w:p w14:paraId="4F502188">
            <w:pPr>
              <w:pStyle w:val="36"/>
              <w:ind w:left="82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Total_cost()</w:t>
            </w:r>
          </w:p>
          <w:p w14:paraId="196B6702">
            <w:pPr>
              <w:pStyle w:val="36"/>
              <w:ind w:left="827"/>
              <w:rPr>
                <w:rFonts w:ascii="Times New Roman"/>
                <w:b/>
                <w:sz w:val="18"/>
              </w:rPr>
            </w:pPr>
          </w:p>
          <w:p w14:paraId="60703961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Output#4</w:t>
            </w:r>
          </w:p>
          <w:p w14:paraId="52A83338">
            <w:pPr>
              <w:pStyle w:val="36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68B155D9">
            <w:pPr>
              <w:pStyle w:val="36"/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C85E6">
            <w:pPr>
              <w:pStyle w:val="36"/>
            </w:pPr>
            <w:r>
              <w:drawing>
                <wp:inline distT="0" distB="0" distL="114300" distR="114300">
                  <wp:extent cx="4487545" cy="2284730"/>
                  <wp:effectExtent l="0" t="0" r="8255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28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82023">
            <w:pPr>
              <w:pStyle w:val="36"/>
              <w:rPr>
                <w:rFonts w:ascii="Times New Roman"/>
                <w:b/>
                <w:sz w:val="18"/>
              </w:rPr>
            </w:pPr>
          </w:p>
          <w:p w14:paraId="2559213C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Description#5 </w:t>
            </w:r>
          </w:p>
          <w:p w14:paraId="04A7BBF3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14:paraId="00E7F487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Example: "2023-10-15" → "15-10-2023"</w:t>
            </w:r>
          </w:p>
          <w:p w14:paraId="6AABAB23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75DC0E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71F2734">
            <w:pPr>
              <w:pStyle w:val="36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77698CC6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487545" cy="2186940"/>
                  <wp:effectExtent l="0" t="0" r="8255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18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54BE2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3D0015DE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B5BD067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1CE3138B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449E68BE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392759CC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7B6EE0F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</w:tr>
    </w:tbl>
    <w:p w14:paraId="43D09FE4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1724678D"/>
    <w:multiLevelType w:val="multilevel"/>
    <w:tmpl w:val="1724678D"/>
    <w:lvl w:ilvl="0" w:tentative="0">
      <w:start w:val="1"/>
      <w:numFmt w:val="bullet"/>
      <w:lvlText w:val=""/>
      <w:lvlJc w:val="left"/>
      <w:pPr>
        <w:ind w:left="154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6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7" w:hanging="360"/>
      </w:pPr>
      <w:rPr>
        <w:rFonts w:hint="default" w:ascii="Wingdings" w:hAnsi="Wingdings"/>
      </w:rPr>
    </w:lvl>
  </w:abstractNum>
  <w:abstractNum w:abstractNumId="2">
    <w:nsid w:val="2B132137"/>
    <w:multiLevelType w:val="multilevel"/>
    <w:tmpl w:val="2B132137"/>
    <w:lvl w:ilvl="0" w:tentative="0">
      <w:start w:val="1"/>
      <w:numFmt w:val="bullet"/>
      <w:lvlText w:val=""/>
      <w:lvlJc w:val="left"/>
      <w:pPr>
        <w:ind w:left="154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6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7" w:hanging="360"/>
      </w:pPr>
      <w:rPr>
        <w:rFonts w:hint="default" w:ascii="Wingdings" w:hAnsi="Wingdings"/>
      </w:rPr>
    </w:lvl>
  </w:abstractNum>
  <w:abstractNum w:abstractNumId="3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4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  <w:rsid w:val="4C245FEC"/>
    <w:rsid w:val="63F755F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471</Words>
  <Characters>2687</Characters>
  <Lines>22</Lines>
  <Paragraphs>6</Paragraphs>
  <TotalTime>111</TotalTime>
  <ScaleCrop>false</ScaleCrop>
  <LinksUpToDate>false</LinksUpToDate>
  <CharactersWithSpaces>3152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NETHAJI ACHHA</cp:lastModifiedBy>
  <dcterms:modified xsi:type="dcterms:W3CDTF">2025-11-12T14:07:17Z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CCC9DCC16E934BA2BEE0DE8C5F63CA5C_12</vt:lpwstr>
  </property>
</Properties>
</file>