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FC9" w:rsidRDefault="001E665E">
      <w:pPr>
        <w:pStyle w:val="a3"/>
      </w:pPr>
      <w:bookmarkStart w:id="0" w:name="_GoBack"/>
      <w:bookmarkEnd w:id="0"/>
      <w:r>
        <w:t>Техническое задание</w:t>
      </w:r>
    </w:p>
    <w:p w:rsidR="00587FC9" w:rsidRDefault="00587FC9"/>
    <w:p w:rsidR="00587FC9" w:rsidRDefault="001E665E">
      <w:pPr>
        <w:pStyle w:val="1"/>
      </w:pPr>
      <w:r>
        <w:t>Интерактивное коммерческое предложение для продажи услуг финдиректора на аутсорсе</w:t>
      </w:r>
    </w:p>
    <w:p w:rsidR="00587FC9" w:rsidRDefault="00587FC9"/>
    <w:p w:rsidR="00587FC9" w:rsidRDefault="001E665E">
      <w:r>
        <w:t>Дата: 29.06.2026</w:t>
      </w:r>
    </w:p>
    <w:p w:rsidR="00587FC9" w:rsidRDefault="00587FC9"/>
    <w:p w:rsidR="00587FC9" w:rsidRDefault="001E665E">
      <w:pPr>
        <w:pStyle w:val="1"/>
      </w:pPr>
      <w:r>
        <w:t>1. Результат, который должен получить бизнес</w:t>
      </w:r>
    </w:p>
    <w:p w:rsidR="00587FC9" w:rsidRDefault="00587FC9"/>
    <w:p w:rsidR="00587FC9" w:rsidRDefault="001E665E">
      <w:r>
        <w:t>Нужно создать интерактивное коммерческое предложение на основании анкеты собственника и PDF-концепции квиз-лендинга.</w:t>
      </w:r>
    </w:p>
    <w:p w:rsidR="00587FC9" w:rsidRDefault="00587FC9"/>
    <w:p w:rsidR="00587FC9" w:rsidRDefault="001E665E">
      <w:r>
        <w:t>Продукт должен не просто задавать вопросы, а подводить клиента к покупке услуги финдиректора на аутсорсе:</w:t>
      </w:r>
    </w:p>
    <w:p w:rsidR="00587FC9" w:rsidRDefault="00587FC9"/>
    <w:tbl>
      <w:tblPr>
        <w:tblStyle w:val="a5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Что делает продукт</w:t>
            </w:r>
          </w:p>
        </w:tc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Результат дл</w:t>
            </w:r>
            <w:r>
              <w:rPr>
                <w:b/>
                <w:bCs/>
              </w:rPr>
              <w:t>я клиента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Собирает данные о бизнесе</w:t>
            </w:r>
          </w:p>
        </w:tc>
        <w:tc>
          <w:tcPr>
            <w:tcW w:w="2400" w:type="dxa"/>
          </w:tcPr>
          <w:p w:rsidR="00587FC9" w:rsidRDefault="001E665E">
            <w:r>
              <w:t>клиент видит, что предложение учитывает его ситуацию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Выявляет финансовые риски</w:t>
            </w:r>
          </w:p>
        </w:tc>
        <w:tc>
          <w:tcPr>
            <w:tcW w:w="2400" w:type="dxa"/>
          </w:tcPr>
          <w:p w:rsidR="00587FC9" w:rsidRDefault="001E665E">
            <w:r>
              <w:t>клиент понимает, где теряет деньги и контроль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Показывает выводы 5 экспертных логик</w:t>
            </w:r>
          </w:p>
        </w:tc>
        <w:tc>
          <w:tcPr>
            <w:tcW w:w="2400" w:type="dxa"/>
          </w:tcPr>
          <w:p w:rsidR="00587FC9" w:rsidRDefault="001E665E">
            <w:r>
              <w:t>результат выглядит как профессиональный разбор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Формирует персональное КП</w:t>
            </w:r>
          </w:p>
        </w:tc>
        <w:tc>
          <w:tcPr>
            <w:tcW w:w="2400" w:type="dxa"/>
          </w:tcPr>
          <w:p w:rsidR="00587FC9" w:rsidRDefault="001E665E">
            <w:r>
              <w:t>клиент получает понятное предложение по услуге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Дает быстрые действия</w:t>
            </w:r>
          </w:p>
        </w:tc>
        <w:tc>
          <w:tcPr>
            <w:tcW w:w="2400" w:type="dxa"/>
          </w:tcPr>
          <w:p w:rsidR="00587FC9" w:rsidRDefault="001E665E">
            <w:r>
              <w:t>результат можно скопировать, сохранить в PDF, отправить в Telegram или по почте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2. Исходные материалы</w:t>
      </w:r>
    </w:p>
    <w:p w:rsidR="00587FC9" w:rsidRDefault="00587FC9"/>
    <w:tbl>
      <w:tblPr>
        <w:tblStyle w:val="a6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Материал</w:t>
            </w:r>
          </w:p>
        </w:tc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Как используется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`анкета для собственника.docx`</w:t>
            </w:r>
          </w:p>
        </w:tc>
        <w:tc>
          <w:tcPr>
            <w:tcW w:w="2400" w:type="dxa"/>
          </w:tcPr>
          <w:p w:rsidR="00587FC9" w:rsidRDefault="001E665E">
            <w:r>
              <w:t>база вопросов, логика баллов, выявление потребности в управленческом учете</w:t>
            </w:r>
          </w:p>
        </w:tc>
      </w:tr>
      <w:tr w:rsidR="00587FC9">
        <w:tc>
          <w:tcPr>
            <w:tcW w:w="2400" w:type="dxa"/>
          </w:tcPr>
          <w:p w:rsidR="00587FC9" w:rsidRPr="001E665E" w:rsidRDefault="001E665E">
            <w:pPr>
              <w:rPr>
                <w:lang w:val="en-US"/>
              </w:rPr>
            </w:pPr>
            <w:r w:rsidRPr="001E665E">
              <w:rPr>
                <w:lang w:val="en-US"/>
              </w:rPr>
              <w:t>`technical_specification_gold_vault.pdf`</w:t>
            </w:r>
          </w:p>
        </w:tc>
        <w:tc>
          <w:tcPr>
            <w:tcW w:w="2400" w:type="dxa"/>
          </w:tcPr>
          <w:p w:rsidR="00587FC9" w:rsidRDefault="001E665E">
            <w:r>
              <w:t>логика квиз-лендинга, персонализация, расчет упущенной выгоды, финальный продающий блок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текущая диагностика</w:t>
            </w:r>
            <w:r>
              <w:t xml:space="preserve"> МБП</w:t>
            </w:r>
          </w:p>
        </w:tc>
        <w:tc>
          <w:tcPr>
            <w:tcW w:w="2400" w:type="dxa"/>
          </w:tcPr>
          <w:p w:rsidR="00587FC9" w:rsidRDefault="001E665E">
            <w:r>
              <w:t xml:space="preserve">пример уже реализованной логики </w:t>
            </w:r>
            <w:r>
              <w:lastRenderedPageBreak/>
              <w:t>вопрос → балл → рекомендация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3. Целевая аудитория</w:t>
      </w:r>
    </w:p>
    <w:p w:rsidR="00587FC9" w:rsidRDefault="00587FC9"/>
    <w:tbl>
      <w:tblPr>
        <w:tblStyle w:val="a7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Сегмент</w:t>
            </w:r>
          </w:p>
        </w:tc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Потребность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Собственник малого и среднего бизнеса</w:t>
            </w:r>
          </w:p>
        </w:tc>
        <w:tc>
          <w:tcPr>
            <w:tcW w:w="2400" w:type="dxa"/>
          </w:tcPr>
          <w:p w:rsidR="00587FC9" w:rsidRDefault="001E665E">
            <w:r>
              <w:t>видеть деньги, прибыль, долги и обязательства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Торговля</w:t>
            </w:r>
          </w:p>
        </w:tc>
        <w:tc>
          <w:tcPr>
            <w:tcW w:w="2400" w:type="dxa"/>
          </w:tcPr>
          <w:p w:rsidR="00587FC9" w:rsidRDefault="001E665E">
            <w:r>
              <w:t>контролировать деньги, товар, маржинальность, оборачиваемость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Услуги</w:t>
            </w:r>
          </w:p>
        </w:tc>
        <w:tc>
          <w:tcPr>
            <w:tcW w:w="2400" w:type="dxa"/>
          </w:tcPr>
          <w:p w:rsidR="00587FC9" w:rsidRDefault="001E665E">
            <w:r>
              <w:t>понимать прибыльность проектов, загрузку команды, обязательства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Производство</w:t>
            </w:r>
          </w:p>
        </w:tc>
        <w:tc>
          <w:tcPr>
            <w:tcW w:w="2400" w:type="dxa"/>
          </w:tcPr>
          <w:p w:rsidR="00587FC9" w:rsidRDefault="001E665E">
            <w:r>
              <w:t>видеть себестоимость, запасы, план-факт, денежный цикл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Строительство</w:t>
            </w:r>
          </w:p>
        </w:tc>
        <w:tc>
          <w:tcPr>
            <w:tcW w:w="2400" w:type="dxa"/>
          </w:tcPr>
          <w:p w:rsidR="00587FC9" w:rsidRDefault="001E665E">
            <w:r>
              <w:t>контролировать объекты, авансы, подрядчиков, кассовые разрывы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IT и Digital</w:t>
            </w:r>
          </w:p>
        </w:tc>
        <w:tc>
          <w:tcPr>
            <w:tcW w:w="2400" w:type="dxa"/>
          </w:tcPr>
          <w:p w:rsidR="00587FC9" w:rsidRDefault="001E665E">
            <w:r>
              <w:t>считать прибыль по проектам, командам, клиентам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4. Главная идея первого экрана</w:t>
      </w:r>
    </w:p>
    <w:p w:rsidR="00587FC9" w:rsidRDefault="00587FC9"/>
    <w:p w:rsidR="00587FC9" w:rsidRDefault="001E665E">
      <w:r>
        <w:t>Первый экран должен продавать не анкету, а результат.</w:t>
      </w:r>
    </w:p>
    <w:p w:rsidR="00587FC9" w:rsidRDefault="00587FC9"/>
    <w:p w:rsidR="00587FC9" w:rsidRDefault="001E665E">
      <w:r>
        <w:t>Формулировка: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647275"/>
        </w:rPr>
      </w:pPr>
      <w:r>
        <w:rPr>
          <w:i/>
          <w:iCs/>
          <w:color w:val="647275"/>
        </w:rPr>
        <w:t>Узнайте, где бизнес теряет деньги, какие финансовые риски уже накопились и какой формат финдиректора нужен именно вам.</w:t>
      </w:r>
    </w:p>
    <w:p w:rsidR="00587FC9" w:rsidRDefault="00587FC9"/>
    <w:p w:rsidR="00587FC9" w:rsidRDefault="001E665E">
      <w:r>
        <w:t>Подзаголовок: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647275"/>
        </w:rPr>
      </w:pPr>
      <w:r>
        <w:rPr>
          <w:i/>
          <w:iCs/>
          <w:color w:val="647275"/>
        </w:rPr>
        <w:t>Пройдите короткую диагностику. В конце получите персональное коммерческое предложение: риски, ориентир потерь, рекомендации и план первых 30 дней.</w:t>
      </w:r>
    </w:p>
    <w:p w:rsidR="00587FC9" w:rsidRDefault="00587FC9"/>
    <w:p w:rsidR="00587FC9" w:rsidRDefault="001E665E">
      <w:r>
        <w:t>Кнопка: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647275"/>
        </w:rPr>
      </w:pPr>
      <w:r>
        <w:rPr>
          <w:i/>
          <w:iCs/>
          <w:color w:val="647275"/>
        </w:rPr>
        <w:t>Получить персональное КП</w:t>
      </w:r>
    </w:p>
    <w:p w:rsidR="00587FC9" w:rsidRDefault="00587FC9"/>
    <w:p w:rsidR="00587FC9" w:rsidRDefault="001E665E">
      <w:pPr>
        <w:pStyle w:val="1"/>
      </w:pPr>
      <w:r>
        <w:t>5. Пользовательский сценарий</w:t>
      </w:r>
    </w:p>
    <w:p w:rsidR="00587FC9" w:rsidRDefault="00587FC9"/>
    <w:tbl>
      <w:tblPr>
        <w:tblStyle w:val="a8"/>
        <w:tblW w:w="72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</w:tblGrid>
      <w:tr w:rsidR="00587FC9"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Шаг</w:t>
            </w:r>
          </w:p>
        </w:tc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Действие клиента</w:t>
            </w:r>
          </w:p>
        </w:tc>
        <w:tc>
          <w:tcPr>
            <w:tcW w:w="2400" w:type="dxa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Что происходит внутри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lastRenderedPageBreak/>
              <w:t>1</w:t>
            </w:r>
          </w:p>
        </w:tc>
        <w:tc>
          <w:tcPr>
            <w:tcW w:w="2400" w:type="dxa"/>
          </w:tcPr>
          <w:p w:rsidR="00587FC9" w:rsidRDefault="001E665E">
            <w:r>
              <w:t>Открывает страницу</w:t>
            </w:r>
          </w:p>
        </w:tc>
        <w:tc>
          <w:tcPr>
            <w:tcW w:w="2400" w:type="dxa"/>
          </w:tcPr>
          <w:p w:rsidR="00587FC9" w:rsidRDefault="001E665E">
            <w:r>
              <w:t>видит обещание результата и кнопку старта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2</w:t>
            </w:r>
          </w:p>
        </w:tc>
        <w:tc>
          <w:tcPr>
            <w:tcW w:w="2400" w:type="dxa"/>
          </w:tcPr>
          <w:p w:rsidR="00587FC9" w:rsidRDefault="001E665E">
            <w:r>
              <w:t>Указывает профиль бизнеса</w:t>
            </w:r>
          </w:p>
        </w:tc>
        <w:tc>
          <w:tcPr>
            <w:tcW w:w="2400" w:type="dxa"/>
          </w:tcPr>
          <w:p w:rsidR="00587FC9" w:rsidRDefault="001E665E">
            <w:r>
              <w:t>фиксируются сфера, выручка, юрлица, направления, сотрудники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3</w:t>
            </w:r>
          </w:p>
        </w:tc>
        <w:tc>
          <w:tcPr>
            <w:tcW w:w="2400" w:type="dxa"/>
          </w:tcPr>
          <w:p w:rsidR="00587FC9" w:rsidRDefault="001E665E">
            <w:r>
              <w:t>Отвечает про деньги</w:t>
            </w:r>
          </w:p>
        </w:tc>
        <w:tc>
          <w:tcPr>
            <w:tcW w:w="2400" w:type="dxa"/>
          </w:tcPr>
          <w:p w:rsidR="00587FC9" w:rsidRDefault="001E665E">
            <w:r>
              <w:t>оцениваются кассовые разрывы, платежный календарь, обязательства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4</w:t>
            </w:r>
          </w:p>
        </w:tc>
        <w:tc>
          <w:tcPr>
            <w:tcW w:w="2400" w:type="dxa"/>
          </w:tcPr>
          <w:p w:rsidR="00587FC9" w:rsidRDefault="001E665E">
            <w:r>
              <w:t>Отвечает про прибыль</w:t>
            </w:r>
          </w:p>
        </w:tc>
        <w:tc>
          <w:tcPr>
            <w:tcW w:w="2400" w:type="dxa"/>
          </w:tcPr>
          <w:p w:rsidR="00587FC9" w:rsidRDefault="001E665E">
            <w:r>
              <w:t>оцениваются прибыль, рентабельность, дивиденды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5</w:t>
            </w:r>
          </w:p>
        </w:tc>
        <w:tc>
          <w:tcPr>
            <w:tcW w:w="2400" w:type="dxa"/>
          </w:tcPr>
          <w:p w:rsidR="00587FC9" w:rsidRDefault="001E665E">
            <w:r>
              <w:t>Отвечает про отчеты</w:t>
            </w:r>
          </w:p>
        </w:tc>
        <w:tc>
          <w:tcPr>
            <w:tcW w:w="2400" w:type="dxa"/>
          </w:tcPr>
          <w:p w:rsidR="00587FC9" w:rsidRDefault="001E665E">
            <w:r>
              <w:t>проверяются ДДС, ОПиУ, баланс, план-факт, дашборд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6</w:t>
            </w:r>
          </w:p>
        </w:tc>
        <w:tc>
          <w:tcPr>
            <w:tcW w:w="2400" w:type="dxa"/>
          </w:tcPr>
          <w:p w:rsidR="00587FC9" w:rsidRDefault="001E665E">
            <w:r>
              <w:t>Отмечает боли</w:t>
            </w:r>
          </w:p>
        </w:tc>
        <w:tc>
          <w:tcPr>
            <w:tcW w:w="2400" w:type="dxa"/>
          </w:tcPr>
          <w:p w:rsidR="00587FC9" w:rsidRDefault="001E665E">
            <w:r>
              <w:t>выявляются налоги, долги, смешение денег, хаос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7</w:t>
            </w:r>
          </w:p>
        </w:tc>
        <w:tc>
          <w:tcPr>
            <w:tcW w:w="2400" w:type="dxa"/>
          </w:tcPr>
          <w:p w:rsidR="00587FC9" w:rsidRDefault="001E665E">
            <w:r>
              <w:t>Указывает готовность</w:t>
            </w:r>
          </w:p>
        </w:tc>
        <w:tc>
          <w:tcPr>
            <w:tcW w:w="2400" w:type="dxa"/>
          </w:tcPr>
          <w:p w:rsidR="00587FC9" w:rsidRDefault="001E665E">
            <w:r>
              <w:t>оцениваются данные, ответст</w:t>
            </w:r>
            <w:r>
              <w:t>венный, срок старта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8</w:t>
            </w:r>
          </w:p>
        </w:tc>
        <w:tc>
          <w:tcPr>
            <w:tcW w:w="2400" w:type="dxa"/>
          </w:tcPr>
          <w:p w:rsidR="00587FC9" w:rsidRDefault="001E665E">
            <w:r>
              <w:t>Получает КП</w:t>
            </w:r>
          </w:p>
        </w:tc>
        <w:tc>
          <w:tcPr>
            <w:tcW w:w="2400" w:type="dxa"/>
          </w:tcPr>
          <w:p w:rsidR="00587FC9" w:rsidRDefault="001E665E">
            <w:r>
              <w:t>видит диагноз, потери, выводы экспертов, формат услуги</w:t>
            </w:r>
          </w:p>
        </w:tc>
      </w:tr>
      <w:tr w:rsidR="00587FC9">
        <w:tc>
          <w:tcPr>
            <w:tcW w:w="2400" w:type="dxa"/>
          </w:tcPr>
          <w:p w:rsidR="00587FC9" w:rsidRDefault="001E665E">
            <w:r>
              <w:t>9</w:t>
            </w:r>
          </w:p>
        </w:tc>
        <w:tc>
          <w:tcPr>
            <w:tcW w:w="2400" w:type="dxa"/>
          </w:tcPr>
          <w:p w:rsidR="00587FC9" w:rsidRDefault="001E665E">
            <w:r>
              <w:t>Передает результат</w:t>
            </w:r>
          </w:p>
        </w:tc>
        <w:tc>
          <w:tcPr>
            <w:tcW w:w="2400" w:type="dxa"/>
          </w:tcPr>
          <w:p w:rsidR="00587FC9" w:rsidRDefault="001E665E">
            <w:r>
              <w:t>копирует, сохраняет PDF, отправляет в Telegram или почту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6. Структура диагностики</w:t>
      </w:r>
    </w:p>
    <w:p w:rsidR="00587FC9" w:rsidRDefault="00587FC9"/>
    <w:p w:rsidR="00587FC9" w:rsidRDefault="001E665E">
      <w:r>
        <w:t>Анкета в DOCX содержит 50 вопросов. Для коммерческого предложения нужна сокращенная версия: 24-30 вопросов.</w:t>
      </w:r>
    </w:p>
    <w:p w:rsidR="00587FC9" w:rsidRDefault="00587FC9"/>
    <w:p w:rsidR="00587FC9" w:rsidRDefault="001E665E">
      <w:r>
        <w:t>Полную анкету использовать как методическую базу. В интерфейсе показывать только вопросы, которые влияют на продажу и персонализацию КП.</w:t>
      </w:r>
    </w:p>
    <w:p w:rsidR="00587FC9" w:rsidRDefault="00587FC9"/>
    <w:tbl>
      <w:tblPr>
        <w:tblStyle w:val="a9"/>
        <w:tblW w:w="72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Вопросы из анкеты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Что берем в интерактивное КП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Профиль бизнеса</w:t>
            </w:r>
          </w:p>
        </w:tc>
        <w:tc>
          <w:tcPr>
            <w:tcW w:w="0" w:type="auto"/>
          </w:tcPr>
          <w:p w:rsidR="00587FC9" w:rsidRDefault="001E665E">
            <w:r>
              <w:t>1-6</w:t>
            </w:r>
          </w:p>
        </w:tc>
        <w:tc>
          <w:tcPr>
            <w:tcW w:w="0" w:type="auto"/>
          </w:tcPr>
          <w:p w:rsidR="00587FC9" w:rsidRDefault="001E665E">
            <w:r>
              <w:t>сфера, выручка, юрлица, направления, сотрудники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Деньги</w:t>
            </w:r>
          </w:p>
        </w:tc>
        <w:tc>
          <w:tcPr>
            <w:tcW w:w="0" w:type="auto"/>
          </w:tcPr>
          <w:p w:rsidR="00587FC9" w:rsidRDefault="001E665E">
            <w:r>
              <w:t>7-12</w:t>
            </w:r>
          </w:p>
        </w:tc>
        <w:tc>
          <w:tcPr>
            <w:tcW w:w="0" w:type="auto"/>
          </w:tcPr>
          <w:p w:rsidR="00587FC9" w:rsidRDefault="001E665E">
            <w:r>
              <w:t>остаток денег, кассовые разрывы, платежный календарь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Прибыль</w:t>
            </w:r>
          </w:p>
        </w:tc>
        <w:tc>
          <w:tcPr>
            <w:tcW w:w="0" w:type="auto"/>
          </w:tcPr>
          <w:p w:rsidR="00587FC9" w:rsidRDefault="001E665E">
            <w:r>
              <w:t>13-18</w:t>
            </w:r>
          </w:p>
        </w:tc>
        <w:tc>
          <w:tcPr>
            <w:tcW w:w="0" w:type="auto"/>
          </w:tcPr>
          <w:p w:rsidR="00587FC9" w:rsidRDefault="001E665E">
            <w:r>
              <w:t>прибыль, направления, рентабельность, дивиденды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Отчеты</w:t>
            </w:r>
          </w:p>
        </w:tc>
        <w:tc>
          <w:tcPr>
            <w:tcW w:w="0" w:type="auto"/>
          </w:tcPr>
          <w:p w:rsidR="00587FC9" w:rsidRDefault="001E665E">
            <w:r>
              <w:t>19-26</w:t>
            </w:r>
          </w:p>
        </w:tc>
        <w:tc>
          <w:tcPr>
            <w:tcW w:w="0" w:type="auto"/>
          </w:tcPr>
          <w:p w:rsidR="00587FC9" w:rsidRDefault="001E665E">
            <w:r>
              <w:t>ДДС, ОПиУ, баланс, план-факт, дашборд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Боли</w:t>
            </w:r>
          </w:p>
        </w:tc>
        <w:tc>
          <w:tcPr>
            <w:tcW w:w="0" w:type="auto"/>
          </w:tcPr>
          <w:p w:rsidR="00587FC9" w:rsidRDefault="001E665E">
            <w:r>
              <w:t>27-38</w:t>
            </w:r>
          </w:p>
        </w:tc>
        <w:tc>
          <w:tcPr>
            <w:tcW w:w="0" w:type="auto"/>
          </w:tcPr>
          <w:p w:rsidR="00587FC9" w:rsidRDefault="001E665E">
            <w:r>
              <w:t>хаос, налоги, долги, смешение денег, поздние данные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Решения</w:t>
            </w:r>
          </w:p>
        </w:tc>
        <w:tc>
          <w:tcPr>
            <w:tcW w:w="0" w:type="auto"/>
          </w:tcPr>
          <w:p w:rsidR="00587FC9" w:rsidRDefault="001E665E">
            <w:r>
              <w:t>39-44</w:t>
            </w:r>
          </w:p>
        </w:tc>
        <w:tc>
          <w:tcPr>
            <w:tcW w:w="0" w:type="auto"/>
          </w:tcPr>
          <w:p w:rsidR="00587FC9" w:rsidRDefault="001E665E">
            <w:r>
              <w:t>как собственник принимает финансовые решения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Готовность</w:t>
            </w:r>
          </w:p>
        </w:tc>
        <w:tc>
          <w:tcPr>
            <w:tcW w:w="0" w:type="auto"/>
          </w:tcPr>
          <w:p w:rsidR="00587FC9" w:rsidRDefault="001E665E">
            <w:r>
              <w:t>45-50</w:t>
            </w:r>
          </w:p>
        </w:tc>
        <w:tc>
          <w:tcPr>
            <w:tcW w:w="0" w:type="auto"/>
          </w:tcPr>
          <w:p w:rsidR="00587FC9" w:rsidRDefault="001E665E">
            <w:r>
              <w:t>данные, ответственный, срок старта, приоритет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7. Рекомендуемый набор</w:t>
      </w:r>
      <w:r>
        <w:t xml:space="preserve"> вопросов для MVP</w:t>
      </w:r>
    </w:p>
    <w:p w:rsidR="00587FC9" w:rsidRDefault="00587FC9"/>
    <w:tbl>
      <w:tblPr>
        <w:tblStyle w:val="aa"/>
        <w:tblW w:w="120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Варианты ответа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Баллы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</w:t>
            </w:r>
          </w:p>
        </w:tc>
        <w:tc>
          <w:tcPr>
            <w:tcW w:w="0" w:type="auto"/>
          </w:tcPr>
          <w:p w:rsidR="00587FC9" w:rsidRDefault="001E665E">
            <w:r>
              <w:t>Профиль</w:t>
            </w:r>
          </w:p>
        </w:tc>
        <w:tc>
          <w:tcPr>
            <w:tcW w:w="0" w:type="auto"/>
          </w:tcPr>
          <w:p w:rsidR="00587FC9" w:rsidRDefault="001E665E">
            <w:r>
              <w:t>Какая сфера бизнеса?</w:t>
            </w:r>
          </w:p>
        </w:tc>
        <w:tc>
          <w:tcPr>
            <w:tcW w:w="0" w:type="auto"/>
          </w:tcPr>
          <w:p w:rsidR="00587FC9" w:rsidRDefault="001E665E">
            <w:r>
              <w:t>производство / строительство / услуги / торговля / IT / другое</w:t>
            </w:r>
          </w:p>
        </w:tc>
        <w:tc>
          <w:tcPr>
            <w:tcW w:w="0" w:type="auto"/>
          </w:tcPr>
          <w:p w:rsidR="00587FC9" w:rsidRDefault="001E665E">
            <w:r>
              <w:t>не считается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</w:t>
            </w:r>
          </w:p>
        </w:tc>
        <w:tc>
          <w:tcPr>
            <w:tcW w:w="0" w:type="auto"/>
          </w:tcPr>
          <w:p w:rsidR="00587FC9" w:rsidRDefault="001E665E">
            <w:r>
              <w:t>Профиль</w:t>
            </w:r>
          </w:p>
        </w:tc>
        <w:tc>
          <w:tcPr>
            <w:tcW w:w="0" w:type="auto"/>
          </w:tcPr>
          <w:p w:rsidR="00587FC9" w:rsidRDefault="001E665E">
            <w:r>
              <w:t>Примерная выручка в месяц</w:t>
            </w:r>
          </w:p>
        </w:tc>
        <w:tc>
          <w:tcPr>
            <w:tcW w:w="0" w:type="auto"/>
          </w:tcPr>
          <w:p w:rsidR="00587FC9" w:rsidRDefault="001E665E">
            <w:r>
              <w:t>до 1 млн / 1-5 млн / 5-15 млн / более 15 млн</w:t>
            </w:r>
          </w:p>
        </w:tc>
        <w:tc>
          <w:tcPr>
            <w:tcW w:w="0" w:type="auto"/>
          </w:tcPr>
          <w:p w:rsidR="00587FC9" w:rsidRDefault="001E665E">
            <w:r>
              <w:t>для формулы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3</w:t>
            </w:r>
          </w:p>
        </w:tc>
        <w:tc>
          <w:tcPr>
            <w:tcW w:w="0" w:type="auto"/>
          </w:tcPr>
          <w:p w:rsidR="00587FC9" w:rsidRDefault="001E665E">
            <w:r>
              <w:t>Профиль</w:t>
            </w:r>
          </w:p>
        </w:tc>
        <w:tc>
          <w:tcPr>
            <w:tcW w:w="0" w:type="auto"/>
          </w:tcPr>
          <w:p w:rsidR="00587FC9" w:rsidRDefault="001E665E">
            <w:r>
              <w:t>Сколько юрлиц или ИП используется?</w:t>
            </w:r>
          </w:p>
        </w:tc>
        <w:tc>
          <w:tcPr>
            <w:tcW w:w="0" w:type="auto"/>
          </w:tcPr>
          <w:p w:rsidR="00587FC9" w:rsidRDefault="001E665E">
            <w:r>
              <w:t>1 / 2 / 3 и более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4</w:t>
            </w:r>
          </w:p>
        </w:tc>
        <w:tc>
          <w:tcPr>
            <w:tcW w:w="0" w:type="auto"/>
          </w:tcPr>
          <w:p w:rsidR="00587FC9" w:rsidRDefault="001E665E">
            <w:r>
              <w:t>Профиль</w:t>
            </w:r>
          </w:p>
        </w:tc>
        <w:tc>
          <w:tcPr>
            <w:tcW w:w="0" w:type="auto"/>
          </w:tcPr>
          <w:p w:rsidR="00587FC9" w:rsidRDefault="001E665E">
            <w:r>
              <w:t>Сколько направлений нужно видеть отдельно?</w:t>
            </w:r>
          </w:p>
        </w:tc>
        <w:tc>
          <w:tcPr>
            <w:tcW w:w="0" w:type="auto"/>
          </w:tcPr>
          <w:p w:rsidR="00587FC9" w:rsidRDefault="001E665E">
            <w:r>
              <w:t>1 / 2-3 / более 3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5</w:t>
            </w:r>
          </w:p>
        </w:tc>
        <w:tc>
          <w:tcPr>
            <w:tcW w:w="0" w:type="auto"/>
          </w:tcPr>
          <w:p w:rsidR="00587FC9" w:rsidRDefault="001E665E">
            <w:r>
              <w:t>Профиль</w:t>
            </w:r>
          </w:p>
        </w:tc>
        <w:tc>
          <w:tcPr>
            <w:tcW w:w="0" w:type="auto"/>
          </w:tcPr>
          <w:p w:rsidR="00587FC9" w:rsidRDefault="001E665E">
            <w:r>
              <w:t>Есть ли сотрудники?</w:t>
            </w:r>
          </w:p>
        </w:tc>
        <w:tc>
          <w:tcPr>
            <w:tcW w:w="0" w:type="auto"/>
          </w:tcPr>
          <w:p w:rsidR="00587FC9" w:rsidRDefault="001E665E">
            <w:r>
              <w:t>нет / до 10 / 10-50 / более 50</w:t>
            </w:r>
          </w:p>
        </w:tc>
        <w:tc>
          <w:tcPr>
            <w:tcW w:w="0" w:type="auto"/>
          </w:tcPr>
          <w:p w:rsidR="00587FC9" w:rsidRDefault="001E665E">
            <w:r>
              <w:t>0 / 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6</w:t>
            </w:r>
          </w:p>
        </w:tc>
        <w:tc>
          <w:tcPr>
            <w:tcW w:w="0" w:type="auto"/>
          </w:tcPr>
          <w:p w:rsidR="00587FC9" w:rsidRDefault="001E665E">
            <w:r>
              <w:t>Деньги</w:t>
            </w:r>
          </w:p>
        </w:tc>
        <w:tc>
          <w:tcPr>
            <w:tcW w:w="0" w:type="auto"/>
          </w:tcPr>
          <w:p w:rsidR="00587FC9" w:rsidRDefault="001E665E">
            <w:r>
              <w:t>Понимаете ли вы, сколько денег будет через 7-14 дней?</w:t>
            </w:r>
          </w:p>
        </w:tc>
        <w:tc>
          <w:tcPr>
            <w:tcW w:w="0" w:type="auto"/>
          </w:tcPr>
          <w:p w:rsidR="00587FC9" w:rsidRDefault="001E665E">
            <w:r>
              <w:t>да / примерно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7</w:t>
            </w:r>
          </w:p>
        </w:tc>
        <w:tc>
          <w:tcPr>
            <w:tcW w:w="0" w:type="auto"/>
          </w:tcPr>
          <w:p w:rsidR="00587FC9" w:rsidRDefault="001E665E">
            <w:r>
              <w:t>Деньги</w:t>
            </w:r>
          </w:p>
        </w:tc>
        <w:tc>
          <w:tcPr>
            <w:tcW w:w="0" w:type="auto"/>
          </w:tcPr>
          <w:p w:rsidR="00587FC9" w:rsidRDefault="001E665E">
            <w:r>
              <w:t>Бывают ли кассовые разрывы?</w:t>
            </w:r>
          </w:p>
        </w:tc>
        <w:tc>
          <w:tcPr>
            <w:tcW w:w="0" w:type="auto"/>
          </w:tcPr>
          <w:p w:rsidR="00587FC9" w:rsidRDefault="001E665E">
            <w:r>
              <w:t>часто / иногда / редко / нет</w:t>
            </w:r>
          </w:p>
        </w:tc>
        <w:tc>
          <w:tcPr>
            <w:tcW w:w="0" w:type="auto"/>
          </w:tcPr>
          <w:p w:rsidR="00587FC9" w:rsidRDefault="001E665E">
            <w:r>
              <w:t>2 / 1 / 1 / 0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8</w:t>
            </w:r>
          </w:p>
        </w:tc>
        <w:tc>
          <w:tcPr>
            <w:tcW w:w="0" w:type="auto"/>
          </w:tcPr>
          <w:p w:rsidR="00587FC9" w:rsidRDefault="001E665E">
            <w:r>
              <w:t>Деньги</w:t>
            </w:r>
          </w:p>
        </w:tc>
        <w:tc>
          <w:tcPr>
            <w:tcW w:w="0" w:type="auto"/>
          </w:tcPr>
          <w:p w:rsidR="00587FC9" w:rsidRDefault="001E665E">
            <w:r>
              <w:t>Есть ли платежный календарь?</w:t>
            </w:r>
          </w:p>
        </w:tc>
        <w:tc>
          <w:tcPr>
            <w:tcW w:w="0" w:type="auto"/>
          </w:tcPr>
          <w:p w:rsidR="00587FC9" w:rsidRDefault="001E665E">
            <w:r>
              <w:t>да / есть, но неактуальный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9</w:t>
            </w:r>
          </w:p>
        </w:tc>
        <w:tc>
          <w:tcPr>
            <w:tcW w:w="0" w:type="auto"/>
          </w:tcPr>
          <w:p w:rsidR="00587FC9" w:rsidRDefault="001E665E">
            <w:r>
              <w:t>Деньги</w:t>
            </w:r>
          </w:p>
        </w:tc>
        <w:tc>
          <w:tcPr>
            <w:tcW w:w="0" w:type="auto"/>
          </w:tcPr>
          <w:p w:rsidR="00587FC9" w:rsidRDefault="001E665E">
            <w:r>
              <w:t>Кто контролирует обязательные платежи?</w:t>
            </w:r>
          </w:p>
        </w:tc>
        <w:tc>
          <w:tcPr>
            <w:tcW w:w="0" w:type="auto"/>
          </w:tcPr>
          <w:p w:rsidR="00587FC9" w:rsidRDefault="001E665E">
            <w:r>
              <w:t>финансист / бухгалтер / собственник / никто системно</w:t>
            </w:r>
          </w:p>
        </w:tc>
        <w:tc>
          <w:tcPr>
            <w:tcW w:w="0" w:type="auto"/>
          </w:tcPr>
          <w:p w:rsidR="00587FC9" w:rsidRDefault="001E665E">
            <w:r>
              <w:t>0 / 1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10</w:t>
            </w:r>
          </w:p>
        </w:tc>
        <w:tc>
          <w:tcPr>
            <w:tcW w:w="0" w:type="auto"/>
          </w:tcPr>
          <w:p w:rsidR="00587FC9" w:rsidRDefault="001E665E">
            <w:r>
              <w:t>Деньги</w:t>
            </w:r>
          </w:p>
        </w:tc>
        <w:tc>
          <w:tcPr>
            <w:tcW w:w="0" w:type="auto"/>
          </w:tcPr>
          <w:p w:rsidR="00587FC9" w:rsidRDefault="001E665E">
            <w:r>
              <w:t>Есть ли график дебиторской и кредиторской задолженности?</w:t>
            </w:r>
          </w:p>
        </w:tc>
        <w:tc>
          <w:tcPr>
            <w:tcW w:w="0" w:type="auto"/>
          </w:tcPr>
          <w:p w:rsidR="00587FC9" w:rsidRDefault="001E665E">
            <w:r>
              <w:t>да / частично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11</w:t>
            </w:r>
          </w:p>
        </w:tc>
        <w:tc>
          <w:tcPr>
            <w:tcW w:w="0" w:type="auto"/>
          </w:tcPr>
          <w:p w:rsidR="00587FC9" w:rsidRDefault="001E665E">
            <w:r>
              <w:t>Прибыль</w:t>
            </w:r>
          </w:p>
        </w:tc>
        <w:tc>
          <w:tcPr>
            <w:tcW w:w="0" w:type="auto"/>
          </w:tcPr>
          <w:p w:rsidR="00587FC9" w:rsidRDefault="001E665E">
            <w:r>
              <w:t>Понимаете ли вы реальную прибыль бизнес</w:t>
            </w:r>
            <w:r>
              <w:t>а?</w:t>
            </w:r>
          </w:p>
        </w:tc>
        <w:tc>
          <w:tcPr>
            <w:tcW w:w="0" w:type="auto"/>
          </w:tcPr>
          <w:p w:rsidR="00587FC9" w:rsidRDefault="001E665E">
            <w:r>
              <w:t>да / примерно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12</w:t>
            </w:r>
          </w:p>
        </w:tc>
        <w:tc>
          <w:tcPr>
            <w:tcW w:w="0" w:type="auto"/>
          </w:tcPr>
          <w:p w:rsidR="00587FC9" w:rsidRDefault="001E665E">
            <w:r>
              <w:t>Прибыль</w:t>
            </w:r>
          </w:p>
        </w:tc>
        <w:tc>
          <w:tcPr>
            <w:tcW w:w="0" w:type="auto"/>
          </w:tcPr>
          <w:p w:rsidR="00587FC9" w:rsidRDefault="001E665E">
            <w:r>
              <w:t>Считаете ли прибыль по направлениям или проектам?</w:t>
            </w:r>
          </w:p>
        </w:tc>
        <w:tc>
          <w:tcPr>
            <w:tcW w:w="0" w:type="auto"/>
          </w:tcPr>
          <w:p w:rsidR="00587FC9" w:rsidRDefault="001E665E">
            <w:r>
              <w:t>да / частично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13</w:t>
            </w:r>
          </w:p>
        </w:tc>
        <w:tc>
          <w:tcPr>
            <w:tcW w:w="0" w:type="auto"/>
          </w:tcPr>
          <w:p w:rsidR="00587FC9" w:rsidRDefault="001E665E">
            <w:r>
              <w:t>Прибыль</w:t>
            </w:r>
          </w:p>
        </w:tc>
        <w:tc>
          <w:tcPr>
            <w:tcW w:w="0" w:type="auto"/>
          </w:tcPr>
          <w:p w:rsidR="00587FC9" w:rsidRDefault="001E665E">
            <w:r>
              <w:t>Бывает ли высокая выручка без прибыли?</w:t>
            </w:r>
          </w:p>
        </w:tc>
        <w:tc>
          <w:tcPr>
            <w:tcW w:w="0" w:type="auto"/>
          </w:tcPr>
          <w:p w:rsidR="00587FC9" w:rsidRDefault="001E665E">
            <w:r>
              <w:t>да / иногда / нет / не знаю</w:t>
            </w:r>
          </w:p>
        </w:tc>
        <w:tc>
          <w:tcPr>
            <w:tcW w:w="0" w:type="auto"/>
          </w:tcPr>
          <w:p w:rsidR="00587FC9" w:rsidRDefault="001E665E">
            <w:r>
              <w:t>2 / 1 / 0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14</w:t>
            </w:r>
          </w:p>
        </w:tc>
        <w:tc>
          <w:tcPr>
            <w:tcW w:w="0" w:type="auto"/>
          </w:tcPr>
          <w:p w:rsidR="00587FC9" w:rsidRDefault="001E665E">
            <w:r>
              <w:t>Прибыль</w:t>
            </w:r>
          </w:p>
        </w:tc>
        <w:tc>
          <w:tcPr>
            <w:tcW w:w="0" w:type="auto"/>
          </w:tcPr>
          <w:p w:rsidR="00587FC9" w:rsidRDefault="001E665E">
            <w:r>
              <w:t>Учитываются ли все расходы в прибыли?</w:t>
            </w:r>
          </w:p>
        </w:tc>
        <w:tc>
          <w:tcPr>
            <w:tcW w:w="0" w:type="auto"/>
          </w:tcPr>
          <w:p w:rsidR="00587FC9" w:rsidRDefault="001E665E">
            <w:r>
              <w:t>да / частично / нет / не знаю</w:t>
            </w:r>
          </w:p>
        </w:tc>
        <w:tc>
          <w:tcPr>
            <w:tcW w:w="0" w:type="auto"/>
          </w:tcPr>
          <w:p w:rsidR="00587FC9" w:rsidRDefault="001E665E">
            <w:r>
              <w:t>0 / 1 / 2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15</w:t>
            </w:r>
          </w:p>
        </w:tc>
        <w:tc>
          <w:tcPr>
            <w:tcW w:w="0" w:type="auto"/>
          </w:tcPr>
          <w:p w:rsidR="00587FC9" w:rsidRDefault="001E665E">
            <w:r>
              <w:t>Прибыль</w:t>
            </w:r>
          </w:p>
        </w:tc>
        <w:tc>
          <w:tcPr>
            <w:tcW w:w="0" w:type="auto"/>
          </w:tcPr>
          <w:p w:rsidR="00587FC9" w:rsidRDefault="001E665E">
            <w:r>
              <w:t>Можно ли быстро понять, можно ли вывести дивиденды?</w:t>
            </w:r>
          </w:p>
        </w:tc>
        <w:tc>
          <w:tcPr>
            <w:tcW w:w="0" w:type="auto"/>
          </w:tcPr>
          <w:p w:rsidR="00587FC9" w:rsidRDefault="001E665E">
            <w:r>
              <w:t>да / примерно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16</w:t>
            </w:r>
          </w:p>
        </w:tc>
        <w:tc>
          <w:tcPr>
            <w:tcW w:w="0" w:type="auto"/>
          </w:tcPr>
          <w:p w:rsidR="00587FC9" w:rsidRDefault="001E665E">
            <w:r>
              <w:t>Отчеты</w:t>
            </w:r>
          </w:p>
        </w:tc>
        <w:tc>
          <w:tcPr>
            <w:tcW w:w="0" w:type="auto"/>
          </w:tcPr>
          <w:p w:rsidR="00587FC9" w:rsidRDefault="001E665E">
            <w:r>
              <w:t>Какие отчеты есть сейчас?</w:t>
            </w:r>
          </w:p>
        </w:tc>
        <w:tc>
          <w:tcPr>
            <w:tcW w:w="0" w:type="auto"/>
          </w:tcPr>
          <w:p w:rsidR="00587FC9" w:rsidRDefault="001E665E">
            <w:r>
              <w:t>ДДС / ОПиУ / баланс / календарь / план-факт / дашборд / только бухгалтерские / ничего</w:t>
            </w:r>
          </w:p>
        </w:tc>
        <w:tc>
          <w:tcPr>
            <w:tcW w:w="0" w:type="auto"/>
          </w:tcPr>
          <w:p w:rsidR="00587FC9" w:rsidRDefault="001E665E">
            <w:r>
              <w:t>по правилу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17</w:t>
            </w:r>
          </w:p>
        </w:tc>
        <w:tc>
          <w:tcPr>
            <w:tcW w:w="0" w:type="auto"/>
          </w:tcPr>
          <w:p w:rsidR="00587FC9" w:rsidRDefault="001E665E">
            <w:r>
              <w:t>Отчеты</w:t>
            </w:r>
          </w:p>
        </w:tc>
        <w:tc>
          <w:tcPr>
            <w:tcW w:w="0" w:type="auto"/>
          </w:tcPr>
          <w:p w:rsidR="00587FC9" w:rsidRDefault="001E665E">
            <w:r>
              <w:t>Как часто собственник смотрит отчеты?</w:t>
            </w:r>
          </w:p>
        </w:tc>
        <w:tc>
          <w:tcPr>
            <w:tcW w:w="0" w:type="auto"/>
          </w:tcPr>
          <w:p w:rsidR="00587FC9" w:rsidRDefault="001E665E">
            <w:r>
              <w:t>еженедельно / ежемесячно / редко / когда проблема</w:t>
            </w:r>
          </w:p>
        </w:tc>
        <w:tc>
          <w:tcPr>
            <w:tcW w:w="0" w:type="auto"/>
          </w:tcPr>
          <w:p w:rsidR="00587FC9" w:rsidRDefault="001E665E">
            <w:r>
              <w:t>0 / 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18</w:t>
            </w:r>
          </w:p>
        </w:tc>
        <w:tc>
          <w:tcPr>
            <w:tcW w:w="0" w:type="auto"/>
          </w:tcPr>
          <w:p w:rsidR="00587FC9" w:rsidRDefault="001E665E">
            <w:r>
              <w:t>Отчеты</w:t>
            </w:r>
          </w:p>
        </w:tc>
        <w:tc>
          <w:tcPr>
            <w:tcW w:w="0" w:type="auto"/>
          </w:tcPr>
          <w:p w:rsidR="00587FC9" w:rsidRDefault="001E665E">
            <w:r>
              <w:t>Отчеты помогают принимать решения?</w:t>
            </w:r>
          </w:p>
        </w:tc>
        <w:tc>
          <w:tcPr>
            <w:tcW w:w="0" w:type="auto"/>
          </w:tcPr>
          <w:p w:rsidR="00587FC9" w:rsidRDefault="001E665E">
            <w:r>
              <w:t>да / частично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19</w:t>
            </w:r>
          </w:p>
        </w:tc>
        <w:tc>
          <w:tcPr>
            <w:tcW w:w="0" w:type="auto"/>
          </w:tcPr>
          <w:p w:rsidR="00587FC9" w:rsidRDefault="001E665E">
            <w:r>
              <w:t>Боли</w:t>
            </w:r>
          </w:p>
        </w:tc>
        <w:tc>
          <w:tcPr>
            <w:tcW w:w="0" w:type="auto"/>
          </w:tcPr>
          <w:p w:rsidR="00587FC9" w:rsidRDefault="001E665E">
            <w:r>
              <w:t>Что актуально сейчас?</w:t>
            </w:r>
          </w:p>
        </w:tc>
        <w:tc>
          <w:tcPr>
            <w:tcW w:w="0" w:type="auto"/>
          </w:tcPr>
          <w:p w:rsidR="00587FC9" w:rsidRDefault="001E665E">
            <w:r>
              <w:t>деньги уходят / налоги внезапны / данные поздно / деньги перемешиваются / займы / нет дисциплины</w:t>
            </w:r>
          </w:p>
        </w:tc>
        <w:tc>
          <w:tcPr>
            <w:tcW w:w="0" w:type="auto"/>
          </w:tcPr>
          <w:p w:rsidR="00587FC9" w:rsidRDefault="001E665E">
            <w:r>
              <w:t>по 2 за боль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20</w:t>
            </w:r>
          </w:p>
        </w:tc>
        <w:tc>
          <w:tcPr>
            <w:tcW w:w="0" w:type="auto"/>
          </w:tcPr>
          <w:p w:rsidR="00587FC9" w:rsidRDefault="001E665E">
            <w:r>
              <w:t>Решения</w:t>
            </w:r>
          </w:p>
        </w:tc>
        <w:tc>
          <w:tcPr>
            <w:tcW w:w="0" w:type="auto"/>
          </w:tcPr>
          <w:p w:rsidR="00587FC9" w:rsidRDefault="001E665E">
            <w:r>
              <w:t>На основании чего принимаются решения?</w:t>
            </w:r>
          </w:p>
        </w:tc>
        <w:tc>
          <w:tcPr>
            <w:tcW w:w="0" w:type="auto"/>
          </w:tcPr>
          <w:p w:rsidR="00587FC9" w:rsidRDefault="001E665E">
            <w:r>
              <w:t>по отчетам / по остатку денег / по ощущениям / по совету бухгалтера</w:t>
            </w:r>
          </w:p>
        </w:tc>
        <w:tc>
          <w:tcPr>
            <w:tcW w:w="0" w:type="auto"/>
          </w:tcPr>
          <w:p w:rsidR="00587FC9" w:rsidRDefault="001E665E">
            <w:r>
              <w:t>0 / 1 / 2 / 1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21</w:t>
            </w:r>
          </w:p>
        </w:tc>
        <w:tc>
          <w:tcPr>
            <w:tcW w:w="0" w:type="auto"/>
          </w:tcPr>
          <w:p w:rsidR="00587FC9" w:rsidRDefault="001E665E">
            <w:r>
              <w:t>Готовность</w:t>
            </w:r>
          </w:p>
        </w:tc>
        <w:tc>
          <w:tcPr>
            <w:tcW w:w="0" w:type="auto"/>
          </w:tcPr>
          <w:p w:rsidR="00587FC9" w:rsidRDefault="001E665E">
            <w:r>
              <w:t>Готовы ли передавать банк, кассу, договоры, задолженность?</w:t>
            </w:r>
          </w:p>
        </w:tc>
        <w:tc>
          <w:tcPr>
            <w:tcW w:w="0" w:type="auto"/>
          </w:tcPr>
          <w:p w:rsidR="00587FC9" w:rsidRDefault="001E665E">
            <w:r>
              <w:t>да / частично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22</w:t>
            </w:r>
          </w:p>
        </w:tc>
        <w:tc>
          <w:tcPr>
            <w:tcW w:w="0" w:type="auto"/>
          </w:tcPr>
          <w:p w:rsidR="00587FC9" w:rsidRDefault="001E665E">
            <w:r>
              <w:t>Готовность</w:t>
            </w:r>
          </w:p>
        </w:tc>
        <w:tc>
          <w:tcPr>
            <w:tcW w:w="0" w:type="auto"/>
          </w:tcPr>
          <w:p w:rsidR="00587FC9" w:rsidRDefault="001E665E">
            <w:r>
              <w:t>Есть ли ответственный за первичные данные?</w:t>
            </w:r>
          </w:p>
        </w:tc>
        <w:tc>
          <w:tcPr>
            <w:tcW w:w="0" w:type="auto"/>
          </w:tcPr>
          <w:p w:rsidR="00587FC9" w:rsidRDefault="001E665E">
            <w:r>
              <w:t>да / нужно н</w:t>
            </w:r>
            <w:r>
              <w:t>азначить / нет</w:t>
            </w:r>
          </w:p>
        </w:tc>
        <w:tc>
          <w:tcPr>
            <w:tcW w:w="0" w:type="auto"/>
          </w:tcPr>
          <w:p w:rsidR="00587FC9" w:rsidRDefault="001E665E">
            <w:r>
              <w:t>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23</w:t>
            </w:r>
          </w:p>
        </w:tc>
        <w:tc>
          <w:tcPr>
            <w:tcW w:w="0" w:type="auto"/>
          </w:tcPr>
          <w:p w:rsidR="00587FC9" w:rsidRDefault="001E665E">
            <w:r>
              <w:t>Готовность</w:t>
            </w:r>
          </w:p>
        </w:tc>
        <w:tc>
          <w:tcPr>
            <w:tcW w:w="0" w:type="auto"/>
          </w:tcPr>
          <w:p w:rsidR="00587FC9" w:rsidRDefault="001E665E">
            <w:r>
              <w:t>Готовы ли смотреть отчеты регулярно?</w:t>
            </w:r>
          </w:p>
        </w:tc>
        <w:tc>
          <w:tcPr>
            <w:tcW w:w="0" w:type="auto"/>
          </w:tcPr>
          <w:p w:rsidR="00587FC9" w:rsidRDefault="001E665E">
            <w:r>
              <w:t>еженедельно / ежемесячно / пока не знаю / нет</w:t>
            </w:r>
          </w:p>
        </w:tc>
        <w:tc>
          <w:tcPr>
            <w:tcW w:w="0" w:type="auto"/>
          </w:tcPr>
          <w:p w:rsidR="00587FC9" w:rsidRDefault="001E665E">
            <w:r>
              <w:t>0 / 0 / 1 / 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24</w:t>
            </w:r>
          </w:p>
        </w:tc>
        <w:tc>
          <w:tcPr>
            <w:tcW w:w="0" w:type="auto"/>
          </w:tcPr>
          <w:p w:rsidR="00587FC9" w:rsidRDefault="001E665E">
            <w:r>
              <w:t>Готовность</w:t>
            </w:r>
          </w:p>
        </w:tc>
        <w:tc>
          <w:tcPr>
            <w:tcW w:w="0" w:type="auto"/>
          </w:tcPr>
          <w:p w:rsidR="00587FC9" w:rsidRDefault="001E665E">
            <w:r>
              <w:t>Когда нужно начать?</w:t>
            </w:r>
          </w:p>
        </w:tc>
        <w:tc>
          <w:tcPr>
            <w:tcW w:w="0" w:type="auto"/>
          </w:tcPr>
          <w:p w:rsidR="00587FC9" w:rsidRDefault="001E665E">
            <w:r>
              <w:t>срочно / в течение месяца / позже / пока изучаю</w:t>
            </w:r>
          </w:p>
        </w:tc>
        <w:tc>
          <w:tcPr>
            <w:tcW w:w="0" w:type="auto"/>
          </w:tcPr>
          <w:p w:rsidR="00587FC9" w:rsidRDefault="001E665E">
            <w:r>
              <w:t>влияет на CTA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25</w:t>
            </w:r>
          </w:p>
        </w:tc>
        <w:tc>
          <w:tcPr>
            <w:tcW w:w="0" w:type="auto"/>
          </w:tcPr>
          <w:p w:rsidR="00587FC9" w:rsidRDefault="001E665E">
            <w:r>
              <w:t>Готовность</w:t>
            </w:r>
          </w:p>
        </w:tc>
        <w:tc>
          <w:tcPr>
            <w:tcW w:w="0" w:type="auto"/>
          </w:tcPr>
          <w:p w:rsidR="00587FC9" w:rsidRDefault="001E665E">
            <w:r>
              <w:t>Какой результат нужен?</w:t>
            </w:r>
          </w:p>
        </w:tc>
        <w:tc>
          <w:tcPr>
            <w:tcW w:w="0" w:type="auto"/>
          </w:tcPr>
          <w:p w:rsidR="00587FC9" w:rsidRDefault="001E665E">
            <w:r>
              <w:t>видеть деньги / понимать прибыль / убрать хаос / контролировать платежи / принимать решения</w:t>
            </w:r>
          </w:p>
        </w:tc>
        <w:tc>
          <w:tcPr>
            <w:tcW w:w="0" w:type="auto"/>
          </w:tcPr>
          <w:p w:rsidR="00587FC9" w:rsidRDefault="001E665E">
            <w:r>
              <w:t>влияет на КП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8. Правила расчета баллов</w:t>
      </w:r>
    </w:p>
    <w:p w:rsidR="00587FC9" w:rsidRDefault="00587FC9"/>
    <w:p w:rsidR="00587FC9" w:rsidRDefault="001E665E">
      <w:r>
        <w:t>Баллы риска считаются только по вопросам, где есть финансовый риск.</w:t>
      </w:r>
    </w:p>
    <w:p w:rsidR="00587FC9" w:rsidRDefault="00587FC9"/>
    <w:p w:rsidR="00587FC9" w:rsidRDefault="001E665E">
      <w:r>
        <w:t>Формула: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Баллы риска = сумма баллов по выбранным ответам</w:t>
      </w:r>
    </w:p>
    <w:p w:rsidR="00587FC9" w:rsidRDefault="00587FC9"/>
    <w:p w:rsidR="00587FC9" w:rsidRDefault="001E665E">
      <w:r>
        <w:t>Для множественного выбора по болям: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Баллы по болям = количество выбранных болей × 2</w:t>
      </w:r>
    </w:p>
    <w:p w:rsidR="00587FC9" w:rsidRDefault="00587FC9"/>
    <w:p w:rsidR="00587FC9" w:rsidRDefault="001E665E">
      <w:r>
        <w:t>Для вопроса «Какие отчеты есть сейчас»:</w:t>
      </w:r>
    </w:p>
    <w:p w:rsidR="00587FC9" w:rsidRDefault="00587FC9"/>
    <w:tbl>
      <w:tblPr>
        <w:tblStyle w:val="ab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Ответ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Баллы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ничего</w:t>
            </w:r>
          </w:p>
        </w:tc>
        <w:tc>
          <w:tcPr>
            <w:tcW w:w="0" w:type="auto"/>
          </w:tcPr>
          <w:p w:rsidR="00587FC9" w:rsidRDefault="001E665E">
            <w:r>
              <w:t>6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только бухгалтерские отчеты</w:t>
            </w:r>
          </w:p>
        </w:tc>
        <w:tc>
          <w:tcPr>
            <w:tcW w:w="0" w:type="auto"/>
          </w:tcPr>
          <w:p w:rsidR="00587FC9" w:rsidRDefault="001E665E">
            <w:r>
              <w:t>4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1-2 управленческих отчета</w:t>
            </w:r>
          </w:p>
        </w:tc>
        <w:tc>
          <w:tcPr>
            <w:tcW w:w="0" w:type="auto"/>
          </w:tcPr>
          <w:p w:rsidR="00587FC9" w:rsidRDefault="001E665E">
            <w:r>
              <w:t>2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3-4 управленческих отчета</w:t>
            </w:r>
          </w:p>
        </w:tc>
        <w:tc>
          <w:tcPr>
            <w:tcW w:w="0" w:type="auto"/>
          </w:tcPr>
          <w:p w:rsidR="00587FC9" w:rsidRDefault="001E665E">
            <w:r>
              <w:t>1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5 и более отчетов</w:t>
            </w:r>
          </w:p>
        </w:tc>
        <w:tc>
          <w:tcPr>
            <w:tcW w:w="0" w:type="auto"/>
          </w:tcPr>
          <w:p w:rsidR="00587FC9" w:rsidRDefault="001E665E">
            <w:r>
              <w:t>0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9. Интерпретация риска</w:t>
      </w:r>
    </w:p>
    <w:p w:rsidR="00587FC9" w:rsidRDefault="00587FC9"/>
    <w:tbl>
      <w:tblPr>
        <w:tblStyle w:val="ac"/>
        <w:tblW w:w="72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Баллы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Вывод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0-15</w:t>
            </w:r>
          </w:p>
        </w:tc>
        <w:tc>
          <w:tcPr>
            <w:tcW w:w="0" w:type="auto"/>
          </w:tcPr>
          <w:p w:rsidR="00587FC9" w:rsidRDefault="001E665E">
            <w:r>
              <w:t>Низкий риск</w:t>
            </w:r>
          </w:p>
        </w:tc>
        <w:tc>
          <w:tcPr>
            <w:tcW w:w="0" w:type="auto"/>
          </w:tcPr>
          <w:p w:rsidR="00587FC9" w:rsidRDefault="001E665E">
            <w:r>
              <w:t>учет частично выстроен, нужна проверка качества отчетов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16-35</w:t>
            </w:r>
          </w:p>
        </w:tc>
        <w:tc>
          <w:tcPr>
            <w:tcW w:w="0" w:type="auto"/>
          </w:tcPr>
          <w:p w:rsidR="00587FC9" w:rsidRDefault="001E665E">
            <w:r>
              <w:t>Средний риск</w:t>
            </w:r>
          </w:p>
        </w:tc>
        <w:tc>
          <w:tcPr>
            <w:tcW w:w="0" w:type="auto"/>
          </w:tcPr>
          <w:p w:rsidR="00587FC9" w:rsidRDefault="001E665E">
            <w:r>
              <w:t>есть системные пробелы, нужны ДДС и платежный календарь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36-55</w:t>
            </w:r>
          </w:p>
        </w:tc>
        <w:tc>
          <w:tcPr>
            <w:tcW w:w="0" w:type="auto"/>
          </w:tcPr>
          <w:p w:rsidR="00587FC9" w:rsidRDefault="001E665E">
            <w:r>
              <w:t>Высокий риск</w:t>
            </w:r>
          </w:p>
        </w:tc>
        <w:tc>
          <w:tcPr>
            <w:tcW w:w="0" w:type="auto"/>
          </w:tcPr>
          <w:p w:rsidR="00587FC9" w:rsidRDefault="001E665E">
            <w:r>
              <w:t>высокий риск кассовых разрывов и управленческих ошибок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56+</w:t>
            </w:r>
          </w:p>
        </w:tc>
        <w:tc>
          <w:tcPr>
            <w:tcW w:w="0" w:type="auto"/>
          </w:tcPr>
          <w:p w:rsidR="00587FC9" w:rsidRDefault="001E665E">
            <w:r>
              <w:t>Критический риск</w:t>
            </w:r>
          </w:p>
        </w:tc>
        <w:tc>
          <w:tcPr>
            <w:tcW w:w="0" w:type="auto"/>
          </w:tcPr>
          <w:p w:rsidR="00587FC9" w:rsidRDefault="001E665E">
            <w:r>
              <w:t>финансы управляются хаотично, нужен запуск регулярного финансового контура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10. Расчет ориентира потерь</w:t>
      </w:r>
    </w:p>
    <w:p w:rsidR="00587FC9" w:rsidRDefault="00587FC9"/>
    <w:p w:rsidR="00587FC9" w:rsidRDefault="001E665E">
      <w:r>
        <w:t>Расчет не должен подаваться как точная бухгалтерская оценка.</w:t>
      </w:r>
      <w:r>
        <w:t xml:space="preserve"> Это ориентир для коммерческого предложения.</w:t>
      </w:r>
    </w:p>
    <w:p w:rsidR="00587FC9" w:rsidRDefault="00587FC9"/>
    <w:p w:rsidR="00587FC9" w:rsidRDefault="001E665E">
      <w:r>
        <w:t>Формула: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Ориентир потерь = месячная выручка × коэффициент риска</w:t>
      </w:r>
    </w:p>
    <w:p w:rsidR="00587FC9" w:rsidRDefault="00587FC9"/>
    <w:tbl>
      <w:tblPr>
        <w:tblStyle w:val="ad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Уровень риска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Коэффициент риска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Низкий риск</w:t>
            </w:r>
          </w:p>
        </w:tc>
        <w:tc>
          <w:tcPr>
            <w:tcW w:w="0" w:type="auto"/>
          </w:tcPr>
          <w:p w:rsidR="00587FC9" w:rsidRDefault="001E665E">
            <w:r>
              <w:t>1%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Средний риск</w:t>
            </w:r>
          </w:p>
        </w:tc>
        <w:tc>
          <w:tcPr>
            <w:tcW w:w="0" w:type="auto"/>
          </w:tcPr>
          <w:p w:rsidR="00587FC9" w:rsidRDefault="001E665E">
            <w:r>
              <w:t>3%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Высокий риск</w:t>
            </w:r>
          </w:p>
        </w:tc>
        <w:tc>
          <w:tcPr>
            <w:tcW w:w="0" w:type="auto"/>
          </w:tcPr>
          <w:p w:rsidR="00587FC9" w:rsidRDefault="001E665E">
            <w:r>
              <w:t>5%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Критический риск</w:t>
            </w:r>
          </w:p>
        </w:tc>
        <w:tc>
          <w:tcPr>
            <w:tcW w:w="0" w:type="auto"/>
          </w:tcPr>
          <w:p w:rsidR="00587FC9" w:rsidRDefault="001E665E">
            <w:r>
              <w:t>8%</w:t>
            </w:r>
          </w:p>
        </w:tc>
      </w:tr>
    </w:tbl>
    <w:p w:rsidR="00587FC9" w:rsidRDefault="00587FC9"/>
    <w:p w:rsidR="00587FC9" w:rsidRDefault="001E665E">
      <w:r>
        <w:t>Пример логики: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Выручка 5 000 000 руб. × 3% = 150 000 руб.</w:t>
      </w:r>
    </w:p>
    <w:p w:rsidR="00587FC9" w:rsidRDefault="00587FC9"/>
    <w:p w:rsidR="00587FC9" w:rsidRDefault="001E665E">
      <w:r>
        <w:t>Если выручка не указана, выводить: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данных нет</w:t>
      </w:r>
    </w:p>
    <w:p w:rsidR="00587FC9" w:rsidRDefault="00587FC9"/>
    <w:p w:rsidR="00587FC9" w:rsidRDefault="001E665E">
      <w:pPr>
        <w:pStyle w:val="1"/>
      </w:pPr>
      <w:r>
        <w:t>11. Матрица «боль → что предложить»</w:t>
      </w:r>
    </w:p>
    <w:p w:rsidR="00587FC9" w:rsidRDefault="00587FC9"/>
    <w:tbl>
      <w:tblPr>
        <w:tblStyle w:val="ae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Выявленная потребность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Что предложить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Нет понимания денег на 7-14 дней</w:t>
            </w:r>
          </w:p>
        </w:tc>
        <w:tc>
          <w:tcPr>
            <w:tcW w:w="0" w:type="auto"/>
          </w:tcPr>
          <w:p w:rsidR="00587FC9" w:rsidRDefault="001E665E">
            <w:r>
              <w:t>платежный календарь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Бывают кассовые разрывы</w:t>
            </w:r>
          </w:p>
        </w:tc>
        <w:tc>
          <w:tcPr>
            <w:tcW w:w="0" w:type="auto"/>
          </w:tcPr>
          <w:p w:rsidR="00587FC9" w:rsidRDefault="001E665E">
            <w:r>
              <w:t>платежный календарь и контроль обязательств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Непонятно, куда уходят деньги</w:t>
            </w:r>
          </w:p>
        </w:tc>
        <w:tc>
          <w:tcPr>
            <w:tcW w:w="0" w:type="auto"/>
          </w:tcPr>
          <w:p w:rsidR="00587FC9" w:rsidRDefault="001E665E">
            <w:r>
              <w:t>отчет ДДС по статьям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Непонятна прибыль</w:t>
            </w:r>
          </w:p>
        </w:tc>
        <w:tc>
          <w:tcPr>
            <w:tcW w:w="0" w:type="auto"/>
          </w:tcPr>
          <w:p w:rsidR="00587FC9" w:rsidRDefault="001E665E">
            <w:r>
              <w:t>управленческий ОПиУ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Несколько направлений или юрлиц</w:t>
            </w:r>
          </w:p>
        </w:tc>
        <w:tc>
          <w:tcPr>
            <w:tcW w:w="0" w:type="auto"/>
          </w:tcPr>
          <w:p w:rsidR="00587FC9" w:rsidRDefault="001E665E">
            <w:r>
              <w:t>ОПиУ по направлениям, проектам, юрлицам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Есть займы, авансы, долги</w:t>
            </w:r>
          </w:p>
        </w:tc>
        <w:tc>
          <w:tcPr>
            <w:tcW w:w="0" w:type="auto"/>
          </w:tcPr>
          <w:p w:rsidR="00587FC9" w:rsidRDefault="001E665E">
            <w:r>
              <w:t>управленческий баланс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Налоги становятся неожиданностью</w:t>
            </w:r>
          </w:p>
        </w:tc>
        <w:tc>
          <w:tcPr>
            <w:tcW w:w="0" w:type="auto"/>
          </w:tcPr>
          <w:p w:rsidR="00587FC9" w:rsidRDefault="001E665E">
            <w:r>
              <w:t>налоговый календарь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Бухгалтерия дает данные поздно</w:t>
            </w:r>
          </w:p>
        </w:tc>
        <w:tc>
          <w:tcPr>
            <w:tcW w:w="0" w:type="auto"/>
          </w:tcPr>
          <w:p w:rsidR="00587FC9" w:rsidRDefault="001E665E">
            <w:r>
              <w:t>финансовый цикл закрытия месяца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Собственник сам контролирует платежи</w:t>
            </w:r>
          </w:p>
        </w:tc>
        <w:tc>
          <w:tcPr>
            <w:tcW w:w="0" w:type="auto"/>
          </w:tcPr>
          <w:p w:rsidR="00587FC9" w:rsidRDefault="001E665E">
            <w:r>
              <w:t>регламент согласования оплат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Нет регулярных отчетов</w:t>
            </w:r>
          </w:p>
        </w:tc>
        <w:tc>
          <w:tcPr>
            <w:tcW w:w="0" w:type="auto"/>
          </w:tcPr>
          <w:p w:rsidR="00587FC9" w:rsidRDefault="001E665E">
            <w:r>
              <w:t>дашборд собственника и график отчетности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12. Консилиум из 5 экспертных логик</w:t>
      </w:r>
    </w:p>
    <w:p w:rsidR="00587FC9" w:rsidRDefault="00587FC9"/>
    <w:p w:rsidR="00587FC9" w:rsidRDefault="001E665E">
      <w:r>
        <w:t>Финальный результат должен выглядеть как разбор с разных сторон.</w:t>
      </w:r>
    </w:p>
    <w:p w:rsidR="00587FC9" w:rsidRDefault="00587FC9"/>
    <w:tbl>
      <w:tblPr>
        <w:tblStyle w:val="af"/>
        <w:tblW w:w="72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Эксперт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Что анализирует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Пример вывода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Финансовый директор</w:t>
            </w:r>
          </w:p>
        </w:tc>
        <w:tc>
          <w:tcPr>
            <w:tcW w:w="0" w:type="auto"/>
          </w:tcPr>
          <w:p w:rsidR="00587FC9" w:rsidRDefault="001E665E">
            <w:r>
              <w:t>деньги, прибыль, дивиденды, управленческие решения</w:t>
            </w:r>
          </w:p>
        </w:tc>
        <w:tc>
          <w:tcPr>
            <w:tcW w:w="0" w:type="auto"/>
          </w:tcPr>
          <w:p w:rsidR="00587FC9" w:rsidRDefault="001E665E">
            <w:r>
              <w:t>бизнесу не хватает регулярного финансового контура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Методолог управленческого учета</w:t>
            </w:r>
          </w:p>
        </w:tc>
        <w:tc>
          <w:tcPr>
            <w:tcW w:w="0" w:type="auto"/>
          </w:tcPr>
          <w:p w:rsidR="00587FC9" w:rsidRDefault="001E665E">
            <w:r>
              <w:t>ДДС, ОПиУ, баланс, план-факт, дашборд</w:t>
            </w:r>
          </w:p>
        </w:tc>
        <w:tc>
          <w:tcPr>
            <w:tcW w:w="0" w:type="auto"/>
          </w:tcPr>
          <w:p w:rsidR="00587FC9" w:rsidRDefault="001E665E">
            <w:r>
              <w:t>нужно собрать связку отчетов, а не отдельные таблицы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Налоговый эксперт</w:t>
            </w:r>
          </w:p>
        </w:tc>
        <w:tc>
          <w:tcPr>
            <w:tcW w:w="0" w:type="auto"/>
          </w:tcPr>
          <w:p w:rsidR="00587FC9" w:rsidRDefault="001E665E">
            <w:r>
              <w:t>обязательные платежи, налоговый календарь, внезапные суммы</w:t>
            </w:r>
          </w:p>
        </w:tc>
        <w:tc>
          <w:tcPr>
            <w:tcW w:w="0" w:type="auto"/>
          </w:tcPr>
          <w:p w:rsidR="00587FC9" w:rsidRDefault="001E665E">
            <w:r>
              <w:t>нал</w:t>
            </w:r>
            <w:r>
              <w:t>оги должны попадать в платежный календарь заранее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Риск-аналитик</w:t>
            </w:r>
          </w:p>
        </w:tc>
        <w:tc>
          <w:tcPr>
            <w:tcW w:w="0" w:type="auto"/>
          </w:tcPr>
          <w:p w:rsidR="00587FC9" w:rsidRDefault="001E665E">
            <w:r>
              <w:t>кассовые разрывы, долги, дебиторка, кредиторка</w:t>
            </w:r>
          </w:p>
        </w:tc>
        <w:tc>
          <w:tcPr>
            <w:tcW w:w="0" w:type="auto"/>
          </w:tcPr>
          <w:p w:rsidR="00587FC9" w:rsidRDefault="001E665E">
            <w:r>
              <w:t>главный риск в ближайшие 2-4 недели — нехватка денег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Коммерческий эксперт</w:t>
            </w:r>
          </w:p>
        </w:tc>
        <w:tc>
          <w:tcPr>
            <w:tcW w:w="0" w:type="auto"/>
          </w:tcPr>
          <w:p w:rsidR="00587FC9" w:rsidRDefault="001E665E">
            <w:r>
              <w:t>готовность к покупке, срок старта, приоритет</w:t>
            </w:r>
          </w:p>
        </w:tc>
        <w:tc>
          <w:tcPr>
            <w:tcW w:w="0" w:type="auto"/>
          </w:tcPr>
          <w:p w:rsidR="00587FC9" w:rsidRDefault="001E665E">
            <w:r>
              <w:t>клиенту лучше предложить формат, который закрывает ближайшую боль</w:t>
            </w:r>
          </w:p>
        </w:tc>
      </w:tr>
    </w:tbl>
    <w:p w:rsidR="00587FC9" w:rsidRDefault="00587FC9"/>
    <w:p w:rsidR="00587FC9" w:rsidRDefault="001E665E">
      <w:r>
        <w:t>Каждый эксперт должен выводить:</w:t>
      </w:r>
    </w:p>
    <w:p w:rsidR="00587FC9" w:rsidRDefault="00587FC9"/>
    <w:tbl>
      <w:tblPr>
        <w:tblStyle w:val="af0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Описание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Оценка</w:t>
            </w:r>
          </w:p>
        </w:tc>
        <w:tc>
          <w:tcPr>
            <w:tcW w:w="0" w:type="auto"/>
          </w:tcPr>
          <w:p w:rsidR="00587FC9" w:rsidRDefault="001E665E">
            <w:r>
              <w:t>от 1 до 10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Диагноз</w:t>
            </w:r>
          </w:p>
        </w:tc>
        <w:tc>
          <w:tcPr>
            <w:tcW w:w="0" w:type="auto"/>
          </w:tcPr>
          <w:p w:rsidR="00587FC9" w:rsidRDefault="001E665E">
            <w:r>
              <w:t>короткий вывод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Рекомендация</w:t>
            </w:r>
          </w:p>
        </w:tc>
        <w:tc>
          <w:tcPr>
            <w:tcW w:w="0" w:type="auto"/>
          </w:tcPr>
          <w:p w:rsidR="00587FC9" w:rsidRDefault="001E665E">
            <w:r>
              <w:t>что делать первым шагом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13. Правило выбора формата услуги</w:t>
      </w:r>
    </w:p>
    <w:p w:rsidR="00587FC9" w:rsidRDefault="00587FC9"/>
    <w:tbl>
      <w:tblPr>
        <w:tblStyle w:val="af1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Условия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Формат услуги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низкий риск, отчеты частично есть</w:t>
            </w:r>
          </w:p>
        </w:tc>
        <w:tc>
          <w:tcPr>
            <w:tcW w:w="0" w:type="auto"/>
          </w:tcPr>
          <w:p w:rsidR="00587FC9" w:rsidRDefault="001E665E">
            <w:r>
              <w:t>разовая диагностика управленческого учета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средний риск, нет регулярности</w:t>
            </w:r>
          </w:p>
        </w:tc>
        <w:tc>
          <w:tcPr>
            <w:tcW w:w="0" w:type="auto"/>
          </w:tcPr>
          <w:p w:rsidR="00587FC9" w:rsidRDefault="001E665E">
            <w:r>
              <w:t>запуск управленческого учета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высокий риск, есть долги или кассовые разрывы</w:t>
            </w:r>
          </w:p>
        </w:tc>
        <w:tc>
          <w:tcPr>
            <w:tcW w:w="0" w:type="auto"/>
          </w:tcPr>
          <w:p w:rsidR="00587FC9" w:rsidRDefault="001E665E">
            <w:r>
              <w:t>финдиректор на аутсорсе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критический риск, хаос в деньгах и отчетах</w:t>
            </w:r>
          </w:p>
        </w:tc>
        <w:tc>
          <w:tcPr>
            <w:tcW w:w="0" w:type="auto"/>
          </w:tcPr>
          <w:p w:rsidR="00587FC9" w:rsidRDefault="001E665E">
            <w:r>
              <w:t>восстановление данных + финдиректор на аутсорсе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14. Финальный экран коммерческого предложения</w:t>
      </w:r>
    </w:p>
    <w:p w:rsidR="00587FC9" w:rsidRDefault="00587FC9"/>
    <w:p w:rsidR="00587FC9" w:rsidRDefault="001E665E">
      <w:r>
        <w:t>Финальный экран должен содержать:</w:t>
      </w:r>
    </w:p>
    <w:p w:rsidR="00587FC9" w:rsidRDefault="00587FC9"/>
    <w:tbl>
      <w:tblPr>
        <w:tblStyle w:val="af2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Содержание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Диагноз</w:t>
            </w:r>
          </w:p>
        </w:tc>
        <w:tc>
          <w:tcPr>
            <w:tcW w:w="0" w:type="auto"/>
          </w:tcPr>
          <w:p w:rsidR="00587FC9" w:rsidRDefault="001E665E">
            <w:r>
              <w:t>уровень риска и короткий вывод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Ориентир потерь</w:t>
            </w:r>
          </w:p>
        </w:tc>
        <w:tc>
          <w:tcPr>
            <w:tcW w:w="0" w:type="auto"/>
          </w:tcPr>
          <w:p w:rsidR="00587FC9" w:rsidRDefault="001E665E">
            <w:r>
              <w:t>расчет по формуле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Главные боли</w:t>
            </w:r>
          </w:p>
        </w:tc>
        <w:tc>
          <w:tcPr>
            <w:tcW w:w="0" w:type="auto"/>
          </w:tcPr>
          <w:p w:rsidR="00587FC9" w:rsidRDefault="001E665E">
            <w:r>
              <w:t>3-5 выявленных проблем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Что внедрить</w:t>
            </w:r>
          </w:p>
        </w:tc>
        <w:tc>
          <w:tcPr>
            <w:tcW w:w="0" w:type="auto"/>
          </w:tcPr>
          <w:p w:rsidR="00587FC9" w:rsidRDefault="001E665E">
            <w:r>
              <w:t>список отчетов и регламентов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Консилиум</w:t>
            </w:r>
          </w:p>
        </w:tc>
        <w:tc>
          <w:tcPr>
            <w:tcW w:w="0" w:type="auto"/>
          </w:tcPr>
          <w:p w:rsidR="00587FC9" w:rsidRDefault="001E665E">
            <w:r>
              <w:t>5 экспертных оценок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Формат услуги</w:t>
            </w:r>
          </w:p>
        </w:tc>
        <w:tc>
          <w:tcPr>
            <w:tcW w:w="0" w:type="auto"/>
          </w:tcPr>
          <w:p w:rsidR="00587FC9" w:rsidRDefault="001E665E">
            <w:r>
              <w:t>рекомендуемый формат работы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План 30 дней</w:t>
            </w:r>
          </w:p>
        </w:tc>
        <w:tc>
          <w:tcPr>
            <w:tcW w:w="0" w:type="auto"/>
          </w:tcPr>
          <w:p w:rsidR="00587FC9" w:rsidRDefault="001E665E">
            <w:r>
              <w:t>первые действия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Кнопки</w:t>
            </w:r>
          </w:p>
        </w:tc>
        <w:tc>
          <w:tcPr>
            <w:tcW w:w="0" w:type="auto"/>
          </w:tcPr>
          <w:p w:rsidR="00587FC9" w:rsidRDefault="001E665E">
            <w:r>
              <w:t>копировать, PDF, Telegram, почта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15. Шаблон итогового текста КП</w:t>
      </w:r>
    </w:p>
    <w:p w:rsidR="00587FC9" w:rsidRDefault="00587FC9"/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Предварительное коммерческое предложение</w:t>
      </w:r>
    </w:p>
    <w:p w:rsidR="00587FC9" w:rsidRDefault="00587FC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Бизнес: [сфера]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Выручка в месяц: [сумма]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Главный приоритет: [приоритет]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Срок старта: [срок]</w:t>
      </w:r>
    </w:p>
    <w:p w:rsidR="00587FC9" w:rsidRDefault="00587FC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Диагноз: [уровень риска]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Баллы риска: [баллы]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Ориентир потерь: [сумма]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Формула: [выручка × коэффициент]</w:t>
      </w:r>
    </w:p>
    <w:p w:rsidR="00587FC9" w:rsidRDefault="00587FC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Рекомендуемый формат: [формат услуги]</w:t>
      </w:r>
    </w:p>
    <w:p w:rsidR="00587FC9" w:rsidRDefault="00587FC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Что предложить: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1. [рекомендация]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2. [рекомендация]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3. [рекомендация]</w:t>
      </w:r>
    </w:p>
    <w:p w:rsidR="00587FC9" w:rsidRDefault="00587FC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Консилиум экспертов: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Финансовый директор: [оценка] — [вывод]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Методолог учета: [оценка] — [вывод]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Налоговый эксперт: [оценка] — [вывод]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Риск-аналитик: [оценка] — [вывод]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Коммерческий эксперт: [оценка] — [вывод]</w:t>
      </w:r>
    </w:p>
    <w:p w:rsidR="00587FC9" w:rsidRDefault="00587FC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План первых 30 дней: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1. Собрать банк, кассу, договоры, дебиторскую и кредиторскую задолженность.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2. Настроить платежный календарь и ДДС.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 xml:space="preserve">3. Собрать управленческий ОПиУ и проверить </w:t>
      </w:r>
      <w:r>
        <w:rPr>
          <w:rFonts w:ascii="Consolas" w:eastAsia="Consolas" w:hAnsi="Consolas" w:cs="Consolas"/>
          <w:color w:val="263235"/>
          <w:sz w:val="20"/>
          <w:szCs w:val="20"/>
        </w:rPr>
        <w:t>прибыль.</w:t>
      </w:r>
    </w:p>
    <w:p w:rsidR="00587FC9" w:rsidRDefault="001E665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263235"/>
          <w:sz w:val="20"/>
          <w:szCs w:val="20"/>
        </w:rPr>
      </w:pPr>
      <w:r>
        <w:rPr>
          <w:rFonts w:ascii="Consolas" w:eastAsia="Consolas" w:hAnsi="Consolas" w:cs="Consolas"/>
          <w:color w:val="263235"/>
          <w:sz w:val="20"/>
          <w:szCs w:val="20"/>
        </w:rPr>
        <w:t>4. Сформировать дашборд собственника и регулярный финансовый цикл.</w:t>
      </w:r>
    </w:p>
    <w:p w:rsidR="00587FC9" w:rsidRDefault="00587FC9"/>
    <w:p w:rsidR="00587FC9" w:rsidRDefault="001E665E">
      <w:pPr>
        <w:pStyle w:val="1"/>
      </w:pPr>
      <w:r>
        <w:t>16. Технические требования</w:t>
      </w:r>
    </w:p>
    <w:p w:rsidR="00587FC9" w:rsidRDefault="00587FC9"/>
    <w:tbl>
      <w:tblPr>
        <w:tblStyle w:val="af3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Описание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Тип продукта</w:t>
            </w:r>
          </w:p>
        </w:tc>
        <w:tc>
          <w:tcPr>
            <w:tcW w:w="0" w:type="auto"/>
          </w:tcPr>
          <w:p w:rsidR="00587FC9" w:rsidRDefault="001E665E">
            <w:r>
              <w:t>статический сайт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Сервер</w:t>
            </w:r>
          </w:p>
        </w:tc>
        <w:tc>
          <w:tcPr>
            <w:tcW w:w="0" w:type="auto"/>
          </w:tcPr>
          <w:p w:rsidR="00587FC9" w:rsidRDefault="001E665E">
            <w:r>
              <w:t>не нужен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Хранение данных</w:t>
            </w:r>
          </w:p>
        </w:tc>
        <w:tc>
          <w:tcPr>
            <w:tcW w:w="0" w:type="auto"/>
          </w:tcPr>
          <w:p w:rsidR="00587FC9" w:rsidRDefault="001E665E">
            <w:r>
              <w:t>данные остаются в браузере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Подключение внешних сервисов</w:t>
            </w:r>
          </w:p>
        </w:tc>
        <w:tc>
          <w:tcPr>
            <w:tcW w:w="0" w:type="auto"/>
          </w:tcPr>
          <w:p w:rsidR="00587FC9" w:rsidRDefault="001E665E">
            <w:r>
              <w:t>не требуется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Совместимость</w:t>
            </w:r>
          </w:p>
        </w:tc>
        <w:tc>
          <w:tcPr>
            <w:tcW w:w="0" w:type="auto"/>
          </w:tcPr>
          <w:p w:rsidR="00587FC9" w:rsidRDefault="001E665E">
            <w:r>
              <w:t>Chrome, Edge, Яндекс Браузер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Размещение</w:t>
            </w:r>
          </w:p>
        </w:tc>
        <w:tc>
          <w:tcPr>
            <w:tcW w:w="0" w:type="auto"/>
          </w:tcPr>
          <w:p w:rsidR="00587FC9" w:rsidRDefault="001E665E">
            <w:r>
              <w:t>GitHub Pages, корпоративный сайт или локальная папка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17. Действия с результатом без сервера</w:t>
      </w:r>
    </w:p>
    <w:p w:rsidR="00587FC9" w:rsidRDefault="00587FC9"/>
    <w:tbl>
      <w:tblPr>
        <w:tblStyle w:val="af4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Как работает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Скопировать результат</w:t>
            </w:r>
          </w:p>
        </w:tc>
        <w:tc>
          <w:tcPr>
            <w:tcW w:w="0" w:type="auto"/>
          </w:tcPr>
          <w:p w:rsidR="00587FC9" w:rsidRDefault="001E665E">
            <w:r>
              <w:t>копирует итоговый текст КП в буфер обмена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Печать / PDF</w:t>
            </w:r>
          </w:p>
        </w:tc>
        <w:tc>
          <w:tcPr>
            <w:tcW w:w="0" w:type="auto"/>
          </w:tcPr>
          <w:p w:rsidR="00587FC9" w:rsidRDefault="001E665E">
            <w:r>
              <w:t>открывает печать браузера, пользователь выбирает «Сохранить как PDF»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Telegram</w:t>
            </w:r>
          </w:p>
        </w:tc>
        <w:tc>
          <w:tcPr>
            <w:tcW w:w="0" w:type="auto"/>
          </w:tcPr>
          <w:p w:rsidR="00587FC9" w:rsidRDefault="001E665E">
            <w:r>
              <w:t>открывает ссылку `https://t.me/share/url` с текстом результата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Почта</w:t>
            </w:r>
          </w:p>
        </w:tc>
        <w:tc>
          <w:tcPr>
            <w:tcW w:w="0" w:type="auto"/>
          </w:tcPr>
          <w:p w:rsidR="00587FC9" w:rsidRDefault="001E665E">
            <w:r>
              <w:t>открывает `mailto:` с темой и текстом результата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18. Критерии приемки</w:t>
      </w:r>
    </w:p>
    <w:p w:rsidR="00587FC9" w:rsidRDefault="00587FC9"/>
    <w:tbl>
      <w:tblPr>
        <w:tblStyle w:val="af5"/>
        <w:tblW w:w="48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Ожидаемый результат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Пользователь проходит диагностику</w:t>
            </w:r>
          </w:p>
        </w:tc>
        <w:tc>
          <w:tcPr>
            <w:tcW w:w="0" w:type="auto"/>
          </w:tcPr>
          <w:p w:rsidR="00587FC9" w:rsidRDefault="001E665E">
            <w:r>
              <w:t>вопросы переключаются без перезагрузки страницы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Баллы считаются</w:t>
            </w:r>
          </w:p>
        </w:tc>
        <w:tc>
          <w:tcPr>
            <w:tcW w:w="0" w:type="auto"/>
          </w:tcPr>
          <w:p w:rsidR="00587FC9" w:rsidRDefault="001E665E">
            <w:r>
              <w:t>сумма меняется по выбранным ответам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Формула потерь работает</w:t>
            </w:r>
          </w:p>
        </w:tc>
        <w:tc>
          <w:tcPr>
            <w:tcW w:w="0" w:type="auto"/>
          </w:tcPr>
          <w:p w:rsidR="00587FC9" w:rsidRDefault="001E665E">
            <w:r>
              <w:t>сначала формула, потом результат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Нет выручки</w:t>
            </w:r>
          </w:p>
        </w:tc>
        <w:tc>
          <w:tcPr>
            <w:tcW w:w="0" w:type="auto"/>
          </w:tcPr>
          <w:p w:rsidR="00587FC9" w:rsidRDefault="001E665E">
            <w:r>
              <w:t>выводится «данных нет»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Рекомендации персонализируются</w:t>
            </w:r>
          </w:p>
        </w:tc>
        <w:tc>
          <w:tcPr>
            <w:tcW w:w="0" w:type="auto"/>
          </w:tcPr>
          <w:p w:rsidR="00587FC9" w:rsidRDefault="001E665E">
            <w:r>
              <w:t>вывод зависит от ответов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Экспертные выводы разные</w:t>
            </w:r>
          </w:p>
        </w:tc>
        <w:tc>
          <w:tcPr>
            <w:tcW w:w="0" w:type="auto"/>
          </w:tcPr>
          <w:p w:rsidR="00587FC9" w:rsidRDefault="001E665E">
            <w:r>
              <w:t>5 логик дают разные оценки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Кнопка копирования работает</w:t>
            </w:r>
          </w:p>
        </w:tc>
        <w:tc>
          <w:tcPr>
            <w:tcW w:w="0" w:type="auto"/>
          </w:tcPr>
          <w:p w:rsidR="00587FC9" w:rsidRDefault="001E665E">
            <w:r>
              <w:t>текст КП попадает в буфер обмена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Печать работает</w:t>
            </w:r>
          </w:p>
        </w:tc>
        <w:tc>
          <w:tcPr>
            <w:tcW w:w="0" w:type="auto"/>
          </w:tcPr>
          <w:p w:rsidR="00587FC9" w:rsidRDefault="001E665E">
            <w:r>
              <w:t>сохраняется финальное КП без лишних экранов анкеты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Telegram работае</w:t>
            </w:r>
            <w:r>
              <w:t>т</w:t>
            </w:r>
          </w:p>
        </w:tc>
        <w:tc>
          <w:tcPr>
            <w:tcW w:w="0" w:type="auto"/>
          </w:tcPr>
          <w:p w:rsidR="00587FC9" w:rsidRDefault="001E665E">
            <w:r>
              <w:t>открывается отправка результата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Почта работает</w:t>
            </w:r>
          </w:p>
        </w:tc>
        <w:tc>
          <w:tcPr>
            <w:tcW w:w="0" w:type="auto"/>
          </w:tcPr>
          <w:p w:rsidR="00587FC9" w:rsidRDefault="001E665E">
            <w:r>
              <w:t>создается письмо с темой и текстом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Мобильная версия</w:t>
            </w:r>
          </w:p>
        </w:tc>
        <w:tc>
          <w:tcPr>
            <w:tcW w:w="0" w:type="auto"/>
          </w:tcPr>
          <w:p w:rsidR="00587FC9" w:rsidRDefault="001E665E">
            <w:r>
              <w:t>текст и кнопки не перекрываются</w:t>
            </w:r>
          </w:p>
        </w:tc>
      </w:tr>
    </w:tbl>
    <w:p w:rsidR="00587FC9" w:rsidRDefault="00587FC9"/>
    <w:p w:rsidR="00587FC9" w:rsidRDefault="001E665E">
      <w:pPr>
        <w:pStyle w:val="1"/>
      </w:pPr>
      <w:r>
        <w:t>19. Порядок разработки</w:t>
      </w:r>
    </w:p>
    <w:p w:rsidR="00587FC9" w:rsidRDefault="00587FC9"/>
    <w:tbl>
      <w:tblPr>
        <w:tblStyle w:val="af6"/>
        <w:tblW w:w="7200" w:type="dxa"/>
        <w:tblInd w:w="-115" w:type="dxa"/>
        <w:tblBorders>
          <w:top w:val="single" w:sz="4" w:space="0" w:color="D9DFD9"/>
          <w:left w:val="single" w:sz="4" w:space="0" w:color="D9DFD9"/>
          <w:bottom w:val="single" w:sz="4" w:space="0" w:color="D9DFD9"/>
          <w:right w:val="single" w:sz="4" w:space="0" w:color="D9DFD9"/>
          <w:insideH w:val="single" w:sz="4" w:space="0" w:color="D9DFD9"/>
          <w:insideV w:val="single" w:sz="4" w:space="0" w:color="D9DFD9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</w:tblGrid>
      <w:tr w:rsidR="00587FC9"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Что сделать</w:t>
            </w:r>
          </w:p>
        </w:tc>
        <w:tc>
          <w:tcPr>
            <w:tcW w:w="0" w:type="auto"/>
            <w:shd w:val="clear" w:color="auto" w:fill="E6F2EF"/>
          </w:tcPr>
          <w:p w:rsidR="00587FC9" w:rsidRDefault="001E665E">
            <w:r>
              <w:rPr>
                <w:b/>
                <w:bCs/>
              </w:rPr>
              <w:t>Результат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1</w:t>
            </w:r>
          </w:p>
        </w:tc>
        <w:tc>
          <w:tcPr>
            <w:tcW w:w="0" w:type="auto"/>
          </w:tcPr>
          <w:p w:rsidR="00587FC9" w:rsidRDefault="001E665E">
            <w:r>
              <w:t>Утвердить это ТЗ</w:t>
            </w:r>
          </w:p>
        </w:tc>
        <w:tc>
          <w:tcPr>
            <w:tcW w:w="0" w:type="auto"/>
          </w:tcPr>
          <w:p w:rsidR="00587FC9" w:rsidRDefault="001E665E">
            <w:r>
              <w:t>понятна логика продукта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2</w:t>
            </w:r>
          </w:p>
        </w:tc>
        <w:tc>
          <w:tcPr>
            <w:tcW w:w="0" w:type="auto"/>
          </w:tcPr>
          <w:p w:rsidR="00587FC9" w:rsidRDefault="001E665E">
            <w:r>
              <w:t>Утвердить вопросы и баллы</w:t>
            </w:r>
          </w:p>
        </w:tc>
        <w:tc>
          <w:tcPr>
            <w:tcW w:w="0" w:type="auto"/>
          </w:tcPr>
          <w:p w:rsidR="00587FC9" w:rsidRDefault="001E665E">
            <w:r>
              <w:t>зафиксирована методика расчета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3</w:t>
            </w:r>
          </w:p>
        </w:tc>
        <w:tc>
          <w:tcPr>
            <w:tcW w:w="0" w:type="auto"/>
          </w:tcPr>
          <w:p w:rsidR="00587FC9" w:rsidRDefault="001E665E">
            <w:r>
              <w:t>Написать тексты первого экрана и результата</w:t>
            </w:r>
          </w:p>
        </w:tc>
        <w:tc>
          <w:tcPr>
            <w:tcW w:w="0" w:type="auto"/>
          </w:tcPr>
          <w:p w:rsidR="00587FC9" w:rsidRDefault="001E665E">
            <w:r>
              <w:t>готова продающая часть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4</w:t>
            </w:r>
          </w:p>
        </w:tc>
        <w:tc>
          <w:tcPr>
            <w:tcW w:w="0" w:type="auto"/>
          </w:tcPr>
          <w:p w:rsidR="00587FC9" w:rsidRDefault="001E665E">
            <w:r>
              <w:t>Сделать прототип экранов</w:t>
            </w:r>
          </w:p>
        </w:tc>
        <w:tc>
          <w:tcPr>
            <w:tcW w:w="0" w:type="auto"/>
          </w:tcPr>
          <w:p w:rsidR="00587FC9" w:rsidRDefault="001E665E">
            <w:r>
              <w:t>понятна структура интерфейса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5</w:t>
            </w:r>
          </w:p>
        </w:tc>
        <w:tc>
          <w:tcPr>
            <w:tcW w:w="0" w:type="auto"/>
          </w:tcPr>
          <w:p w:rsidR="00587FC9" w:rsidRDefault="001E665E">
            <w:r>
              <w:t>Реализовать статический сайт</w:t>
            </w:r>
          </w:p>
        </w:tc>
        <w:tc>
          <w:tcPr>
            <w:tcW w:w="0" w:type="auto"/>
          </w:tcPr>
          <w:p w:rsidR="00587FC9" w:rsidRDefault="001E665E">
            <w:r>
              <w:t>готова рабочая версия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6</w:t>
            </w:r>
          </w:p>
        </w:tc>
        <w:tc>
          <w:tcPr>
            <w:tcW w:w="0" w:type="auto"/>
          </w:tcPr>
          <w:p w:rsidR="00587FC9" w:rsidRDefault="001E665E">
            <w:r>
              <w:t>Проверить расчеты</w:t>
            </w:r>
          </w:p>
        </w:tc>
        <w:tc>
          <w:tcPr>
            <w:tcW w:w="0" w:type="auto"/>
          </w:tcPr>
          <w:p w:rsidR="00587FC9" w:rsidRDefault="001E665E">
            <w:r>
              <w:t>суммы и баллы бьются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7</w:t>
            </w:r>
          </w:p>
        </w:tc>
        <w:tc>
          <w:tcPr>
            <w:tcW w:w="0" w:type="auto"/>
          </w:tcPr>
          <w:p w:rsidR="00587FC9" w:rsidRDefault="001E665E">
            <w:r>
              <w:t>Проверить экспорт результата</w:t>
            </w:r>
          </w:p>
        </w:tc>
        <w:tc>
          <w:tcPr>
            <w:tcW w:w="0" w:type="auto"/>
          </w:tcPr>
          <w:p w:rsidR="00587FC9" w:rsidRDefault="001E665E">
            <w:r>
              <w:t>копия, PDF, Telegram, почта работают</w:t>
            </w:r>
          </w:p>
        </w:tc>
      </w:tr>
      <w:tr w:rsidR="00587FC9">
        <w:tc>
          <w:tcPr>
            <w:tcW w:w="0" w:type="auto"/>
          </w:tcPr>
          <w:p w:rsidR="00587FC9" w:rsidRDefault="001E665E">
            <w:r>
              <w:t>8</w:t>
            </w:r>
          </w:p>
        </w:tc>
        <w:tc>
          <w:tcPr>
            <w:tcW w:w="0" w:type="auto"/>
          </w:tcPr>
          <w:p w:rsidR="00587FC9" w:rsidRDefault="001E665E">
            <w:r>
              <w:t>Разместить на GitHub Pages</w:t>
            </w:r>
          </w:p>
        </w:tc>
        <w:tc>
          <w:tcPr>
            <w:tcW w:w="0" w:type="auto"/>
          </w:tcPr>
          <w:p w:rsidR="00587FC9" w:rsidRDefault="001E665E">
            <w:r>
              <w:t>готова ссылка для сотрудников и клиентов</w:t>
            </w:r>
          </w:p>
        </w:tc>
      </w:tr>
    </w:tbl>
    <w:p w:rsidR="00587FC9" w:rsidRDefault="00587F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87FC9">
      <w:pgSz w:w="11906" w:h="16838"/>
      <w:pgMar w:top="1134" w:right="850" w:bottom="1134" w:left="85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F89EA3E-53E2-400E-8EF1-75564B47723A}"/>
    <w:embedBold r:id="rId2" w:fontKey="{E48E4E18-22AD-48AF-82F9-8770417E8634}"/>
    <w:embedItalic r:id="rId3" w:fontKey="{0116A92C-2DD9-4BD4-A6EE-078CD02FF3E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4E218D29-D301-48E1-80F4-DE7EB1FDD7AF}"/>
  </w:font>
  <w:font w:name="Consolas">
    <w:panose1 w:val="020B0609020204030204"/>
    <w:charset w:val="00"/>
    <w:family w:val="auto"/>
    <w:pitch w:val="default"/>
    <w:embedRegular r:id="rId5" w:fontKey="{840E3C6F-C7C9-41FC-AAEF-59E26F088F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62F0E24-4E30-41EF-8754-713CCDD3E6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FC9"/>
    <w:rsid w:val="001E665E"/>
    <w:rsid w:val="0058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7C9699-16C6-42D1-8712-564DC61E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F766E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b/>
      <w:bCs/>
      <w:color w:val="4157A8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b/>
      <w:bCs/>
      <w:color w:val="0B504B"/>
      <w:sz w:val="34"/>
      <w:szCs w:val="3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Анна</dc:creator>
  <cp:lastModifiedBy>Светлана</cp:lastModifiedBy>
  <cp:revision>2</cp:revision>
  <dcterms:created xsi:type="dcterms:W3CDTF">2026-06-29T12:02:00Z</dcterms:created>
  <dcterms:modified xsi:type="dcterms:W3CDTF">2026-06-29T12:02:00Z</dcterms:modified>
</cp:coreProperties>
</file>