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F6" w:rsidRDefault="005F0DF6">
      <w:pPr>
        <w:rPr>
          <w:noProof/>
          <w:lang w:eastAsia="en-IN" w:bidi="te-IN"/>
        </w:rPr>
      </w:pPr>
    </w:p>
    <w:p w:rsidR="005F0DF6" w:rsidRDefault="005F0DF6" w:rsidP="005F0DF6">
      <w:r>
        <w:t>SELECT BPNAME</w:t>
      </w:r>
      <w:proofErr w:type="gramStart"/>
      <w:r>
        <w:t>,COMPANYKEY,CARRYINGCOST</w:t>
      </w:r>
      <w:proofErr w:type="gramEnd"/>
      <w:r>
        <w:t>,</w:t>
      </w:r>
    </w:p>
    <w:p w:rsidR="005F0DF6" w:rsidRDefault="005F0DF6" w:rsidP="005F0DF6">
      <w:proofErr w:type="gramStart"/>
      <w:r>
        <w:t>rank(</w:t>
      </w:r>
      <w:proofErr w:type="gramEnd"/>
      <w:r>
        <w:t>) OVER (ORDER BY CARRYINGCOST ) AS RANK_CAR,</w:t>
      </w:r>
    </w:p>
    <w:p w:rsidR="005F0DF6" w:rsidRDefault="005F0DF6" w:rsidP="005F0DF6">
      <w:r>
        <w:t>PERCENT_</w:t>
      </w:r>
      <w:proofErr w:type="gramStart"/>
      <w:r>
        <w:t>RANK(</w:t>
      </w:r>
      <w:proofErr w:type="gramEnd"/>
      <w:r>
        <w:t>) OVER (ORDER BY CARRYINGCOST) AS PERC,</w:t>
      </w:r>
    </w:p>
    <w:p w:rsidR="005F0DF6" w:rsidRDefault="005F0DF6" w:rsidP="005F0DF6">
      <w:r>
        <w:t>CUME_</w:t>
      </w:r>
      <w:proofErr w:type="gramStart"/>
      <w:r>
        <w:t>DIST(</w:t>
      </w:r>
      <w:proofErr w:type="gramEnd"/>
      <w:r>
        <w:t>) OVER (ORDER BY CARRYINGCOST) AS CUME_DI</w:t>
      </w:r>
    </w:p>
    <w:p w:rsidR="001C17A7" w:rsidRDefault="005F0DF6" w:rsidP="005F0DF6">
      <w:r>
        <w:t>FROM BRANCH_PLANT_DIM</w:t>
      </w:r>
      <w:bookmarkStart w:id="0" w:name="_GoBack"/>
      <w:bookmarkEnd w:id="0"/>
      <w:r>
        <w:rPr>
          <w:noProof/>
          <w:lang w:eastAsia="en-IN" w:bidi="te-IN"/>
        </w:rPr>
        <w:drawing>
          <wp:inline distT="0" distB="0" distL="0" distR="0" wp14:anchorId="7F7E4EC3" wp14:editId="3E760D89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IyNzI2MjYwMjdV0lEKTi0uzszPAykwrAUAdsu1zSwAAAA="/>
  </w:docVars>
  <w:rsids>
    <w:rsidRoot w:val="005F0DF6"/>
    <w:rsid w:val="00033440"/>
    <w:rsid w:val="00530B2E"/>
    <w:rsid w:val="005448A0"/>
    <w:rsid w:val="00563DDD"/>
    <w:rsid w:val="005F0DF6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DAB74-1393-40B6-BCF5-7DD1056F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2017-06-08T21:51:00Z</dcterms:created>
  <dcterms:modified xsi:type="dcterms:W3CDTF">2017-06-08T21:51:00Z</dcterms:modified>
</cp:coreProperties>
</file>