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0" w:type="dxa"/>
        <w:tblInd w:w="93" w:type="dxa"/>
        <w:tblLook w:val="04A0"/>
      </w:tblPr>
      <w:tblGrid>
        <w:gridCol w:w="5600"/>
        <w:gridCol w:w="1106"/>
        <w:gridCol w:w="995"/>
        <w:gridCol w:w="400"/>
        <w:gridCol w:w="580"/>
        <w:gridCol w:w="340"/>
        <w:gridCol w:w="1106"/>
      </w:tblGrid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  <w:r w:rsidRPr="002D30A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e-</w:t>
            </w:r>
            <w:proofErr w:type="spellStart"/>
            <w:r w:rsidRPr="002D30A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Gunatenaga</w:t>
            </w:r>
            <w:proofErr w:type="spellEnd"/>
            <w:r w:rsidRPr="002D30A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2D30A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bagi</w:t>
            </w:r>
            <w:proofErr w:type="spellEnd"/>
            <w:r w:rsidRPr="002D30A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2D30A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kategori</w:t>
            </w:r>
            <w:proofErr w:type="spellEnd"/>
            <w:r w:rsidRPr="002D30A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2D30A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peniaga</w:t>
            </w:r>
            <w:proofErr w:type="spellEnd"/>
            <w:r w:rsidRPr="002D30A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2D30A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buah</w:t>
            </w:r>
            <w:proofErr w:type="spellEnd"/>
            <w:r w:rsidRPr="002D30A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2D30A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sawit</w:t>
            </w:r>
            <w:proofErr w:type="spellEnd"/>
            <w:r w:rsidRPr="002D30A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 xml:space="preserve"> Jun 2013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13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2D30A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Pemandu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proofErr w:type="spellStart"/>
            <w:r w:rsidRPr="002D30A6">
              <w:rPr>
                <w:rFonts w:ascii="Arial" w:eastAsia="Times New Roman" w:hAnsi="Arial" w:cs="Arial"/>
                <w:sz w:val="20"/>
                <w:szCs w:val="20"/>
                <w:u w:val="single"/>
              </w:rPr>
              <w:t>Gaji</w:t>
            </w:r>
            <w:proofErr w:type="spellEnd"/>
            <w:r w:rsidRPr="002D30A6">
              <w:rPr>
                <w:rFonts w:ascii="Arial" w:eastAsia="Times New Roman" w:hAnsi="Arial" w:cs="Arial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2D30A6">
              <w:rPr>
                <w:rFonts w:ascii="Arial" w:eastAsia="Times New Roman" w:hAnsi="Arial" w:cs="Arial"/>
                <w:sz w:val="20"/>
                <w:szCs w:val="20"/>
                <w:u w:val="single"/>
              </w:rPr>
              <w:t>Asas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proofErr w:type="spellStart"/>
            <w:r w:rsidRPr="002D30A6">
              <w:rPr>
                <w:rFonts w:ascii="Arial" w:eastAsia="Times New Roman" w:hAnsi="Arial" w:cs="Arial"/>
                <w:sz w:val="20"/>
                <w:szCs w:val="20"/>
                <w:u w:val="single"/>
              </w:rPr>
              <w:t>Purata</w:t>
            </w:r>
            <w:proofErr w:type="spellEnd"/>
          </w:p>
        </w:tc>
      </w:tr>
      <w:tr w:rsidR="002D30A6" w:rsidRPr="002D30A6" w:rsidTr="002D30A6">
        <w:trPr>
          <w:trHeight w:val="7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>GAN KUI HONG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  2,100.00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>HAU NIANG KENG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  2,100.00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>TAN SOON YIK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  2,000.00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6,200.00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>KRISHNAN A/L RAJOO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  2,270.00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>MOGAN A/L SUBRAMANIAM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  3,351.00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>PUNIAH MOORTHY A/L SUNDRAMURTHI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  3,360.00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8,981.00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>MASRUNI BIN ASWARI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  2,640.00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>MOHAMED ISA BIN MISRAN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     900.00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>MOHD NAWAWI BIN KASIRAN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  2,100.00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>MOHD SHAHRUL NAZRI BIN MASRUNI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  1,550.00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>MUSRI BIN AKHIAR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  1,357.00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8,547.00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  2,157.00 </w:t>
            </w: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2D30A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Kerani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1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>CHIA KENG GAIK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     750.00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>TAN SAW FAN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  1,660.00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2,410.00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  1,205.00 </w:t>
            </w: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2D30A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Setiausaha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1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>HAU SONG PENG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  2,400.00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  2,400.00 </w:t>
            </w: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  <w:r w:rsidRPr="002D30A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 xml:space="preserve">Operator </w:t>
            </w:r>
            <w:proofErr w:type="spellStart"/>
            <w:r w:rsidRPr="002D30A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Mesin</w:t>
            </w:r>
            <w:proofErr w:type="spellEnd"/>
            <w:r w:rsidRPr="002D30A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2D30A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Timbang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NORASIKIN BINTI AJIS </w:t>
            </w:r>
            <w:proofErr w:type="spellStart"/>
            <w:r w:rsidRPr="002D30A6">
              <w:rPr>
                <w:rFonts w:ascii="Arial" w:eastAsia="Times New Roman" w:hAnsi="Arial" w:cs="Arial"/>
                <w:sz w:val="20"/>
                <w:szCs w:val="20"/>
              </w:rPr>
              <w:t>AJIS</w:t>
            </w:r>
            <w:proofErr w:type="spellEnd"/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SAMSUDIN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     800.00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     800.00 </w:t>
            </w: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  <w:r w:rsidRPr="002D30A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 xml:space="preserve">Operator </w:t>
            </w:r>
            <w:proofErr w:type="spellStart"/>
            <w:r w:rsidRPr="002D30A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Telefon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NORAFIZAN BINTI AJIS </w:t>
            </w:r>
            <w:proofErr w:type="spellStart"/>
            <w:r w:rsidRPr="002D30A6">
              <w:rPr>
                <w:rFonts w:ascii="Arial" w:eastAsia="Times New Roman" w:hAnsi="Arial" w:cs="Arial"/>
                <w:sz w:val="20"/>
                <w:szCs w:val="20"/>
              </w:rPr>
              <w:t>AJIS</w:t>
            </w:r>
            <w:proofErr w:type="spellEnd"/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SAMSUDIN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     700.00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     700.00 </w:t>
            </w: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2D30A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Pelayan</w:t>
            </w:r>
            <w:proofErr w:type="spellEnd"/>
            <w:r w:rsidRPr="002D30A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2D30A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Pejabat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>LEE SOK LING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  2,000.00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  2,000.00 </w:t>
            </w: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2D30A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Akauntan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10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>LEE YOKE LENG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  2,000.00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  2,000.00 </w:t>
            </w: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2D30A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Pengurus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10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>TAN BOON KENG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  3,500.00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>TAN BOON PING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  3,500.00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7,000.00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  3,500.00 </w:t>
            </w: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2D30A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Pembantu</w:t>
            </w:r>
            <w:proofErr w:type="spellEnd"/>
            <w:r w:rsidRPr="002D30A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2D30A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Penggred</w:t>
            </w:r>
            <w:proofErr w:type="spellEnd"/>
            <w:r w:rsidRPr="002D30A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2D30A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buah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7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>AHMAD BIN MOHD HANAFIAH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     800.00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>BAJURI BIN HUSIN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  1,651.00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>MOHAMAD FAIEZUDIN BIN MASRUNI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  1,000.00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>MOHD NIZAM ARJUNA BIN SABERAN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  1,105.00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>MOHD ZAINI BIN MISRAN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     900.00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>MUHAMAD FIRDAUS BIN HAMZAH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     992.00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>MUHAMMAD RAZIF BIN MOHD AMIN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     989.00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>SAMSUL ARIFFIN BIN ABDUL A'ZIZ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  1,100.00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8,537.00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  1,067.00 </w:t>
            </w: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2D30A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Pekerja</w:t>
            </w:r>
            <w:proofErr w:type="spellEnd"/>
            <w:r w:rsidRPr="002D30A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2D30A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di</w:t>
            </w:r>
            <w:proofErr w:type="spellEnd"/>
            <w:r w:rsidRPr="002D30A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 xml:space="preserve"> Ramp (Indonesia)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10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0A6">
              <w:rPr>
                <w:rFonts w:ascii="Arial" w:eastAsia="Times New Roman" w:hAnsi="Arial" w:cs="Arial"/>
                <w:sz w:val="20"/>
                <w:szCs w:val="20"/>
              </w:rPr>
              <w:t>Akmalludin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     950.00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0A6">
              <w:rPr>
                <w:rFonts w:ascii="Arial" w:eastAsia="Times New Roman" w:hAnsi="Arial" w:cs="Arial"/>
                <w:sz w:val="20"/>
                <w:szCs w:val="20"/>
              </w:rPr>
              <w:t>Iskandar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     900.00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0A6">
              <w:rPr>
                <w:rFonts w:ascii="Arial" w:eastAsia="Times New Roman" w:hAnsi="Arial" w:cs="Arial"/>
                <w:sz w:val="20"/>
                <w:szCs w:val="20"/>
              </w:rPr>
              <w:t>Juniardi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     900.00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0A6">
              <w:rPr>
                <w:rFonts w:ascii="Arial" w:eastAsia="Times New Roman" w:hAnsi="Arial" w:cs="Arial"/>
                <w:sz w:val="20"/>
                <w:szCs w:val="20"/>
              </w:rPr>
              <w:t>Suhendra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     950.00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0A6">
              <w:rPr>
                <w:rFonts w:ascii="Arial" w:eastAsia="Times New Roman" w:hAnsi="Arial" w:cs="Arial"/>
                <w:sz w:val="20"/>
                <w:szCs w:val="20"/>
              </w:rPr>
              <w:t>Sutrisno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     950.00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Yonatan </w:t>
            </w:r>
            <w:proofErr w:type="spellStart"/>
            <w:r w:rsidRPr="002D30A6">
              <w:rPr>
                <w:rFonts w:ascii="Arial" w:eastAsia="Times New Roman" w:hAnsi="Arial" w:cs="Arial"/>
                <w:sz w:val="20"/>
                <w:szCs w:val="20"/>
              </w:rPr>
              <w:t>Umbu</w:t>
            </w:r>
            <w:proofErr w:type="spellEnd"/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D30A6">
              <w:rPr>
                <w:rFonts w:ascii="Arial" w:eastAsia="Times New Roman" w:hAnsi="Arial" w:cs="Arial"/>
                <w:sz w:val="20"/>
                <w:szCs w:val="20"/>
              </w:rPr>
              <w:t>Lata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  1,050.00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5,700.00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     950.00 </w:t>
            </w: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30A6" w:rsidRPr="002D30A6" w:rsidTr="002D30A6">
        <w:trPr>
          <w:trHeight w:val="255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>Total of Salaries for Jun'13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55,275.00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0A6" w:rsidRPr="002D30A6" w:rsidRDefault="002D30A6" w:rsidP="002D30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0A6">
              <w:rPr>
                <w:rFonts w:ascii="Arial" w:eastAsia="Times New Roman" w:hAnsi="Arial" w:cs="Arial"/>
                <w:sz w:val="20"/>
                <w:szCs w:val="20"/>
              </w:rPr>
              <w:t xml:space="preserve"> 16,779.00 </w:t>
            </w:r>
          </w:p>
        </w:tc>
      </w:tr>
    </w:tbl>
    <w:p w:rsidR="00835585" w:rsidRDefault="00835585"/>
    <w:sectPr w:rsidR="00835585" w:rsidSect="00835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D30A6"/>
    <w:rsid w:val="002D30A6"/>
    <w:rsid w:val="00835585"/>
    <w:rsid w:val="009A4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7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2013-12-02T04:16:00Z</dcterms:created>
  <dcterms:modified xsi:type="dcterms:W3CDTF">2013-12-02T04:19:00Z</dcterms:modified>
</cp:coreProperties>
</file>