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C53BE8" w14:textId="1C44E413" w:rsidR="007143BB" w:rsidRPr="00303B3E" w:rsidRDefault="007143BB" w:rsidP="00AD1D37">
      <w:pPr>
        <w:pStyle w:val="Paragraph"/>
      </w:pPr>
    </w:p>
    <w:p w14:paraId="1ADF4604" w14:textId="7D8148A9" w:rsidR="007143BB" w:rsidRPr="00C80A3E" w:rsidRDefault="00C80A3E" w:rsidP="00C80A3E">
      <w:pPr>
        <w:pStyle w:val="Title"/>
      </w:pPr>
      <w:r>
        <w:t>Title</w:t>
      </w:r>
    </w:p>
    <w:p w14:paraId="028DDAA1" w14:textId="6B834CE0" w:rsidR="007143BB" w:rsidRPr="00AD1D37" w:rsidRDefault="00AD1D37" w:rsidP="00AD1D37">
      <w:pPr>
        <w:pStyle w:val="Subheading"/>
      </w:pPr>
      <w:r w:rsidRPr="00AD1D37">
        <w:t>Subheading</w:t>
      </w:r>
    </w:p>
    <w:p w14:paraId="2B065533" w14:textId="77777777" w:rsidR="007143BB" w:rsidRDefault="007143BB" w:rsidP="00AD1D37">
      <w:pPr>
        <w:sectPr w:rsidR="007143BB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footnotePr>
            <w:numRestart w:val="eachSect"/>
          </w:footnotePr>
          <w:endnotePr>
            <w:pos w:val="sectEnd"/>
            <w:numFmt w:val="decimal"/>
            <w:numRestart w:val="eachSect"/>
          </w:endnotePr>
          <w:pgSz w:w="12240" w:h="15840"/>
          <w:pgMar w:top="1440" w:right="1440" w:bottom="1440" w:left="1440" w:header="720" w:footer="0" w:gutter="0"/>
          <w:cols w:space="720"/>
        </w:sectPr>
      </w:pPr>
    </w:p>
    <w:p w14:paraId="7E2669E3" w14:textId="116EB79A" w:rsidR="007143BB" w:rsidRDefault="0011130D" w:rsidP="00AD1D37">
      <w:pPr>
        <w:pStyle w:val="Heading1"/>
      </w:pPr>
      <w:r>
        <w:lastRenderedPageBreak/>
        <w:t xml:space="preserve">APA </w:t>
      </w:r>
      <w:r w:rsidR="004F6807">
        <w:t>Heading 1 </w:t>
      </w:r>
    </w:p>
    <w:p w14:paraId="22B923C0" w14:textId="6894C493" w:rsidR="007143BB" w:rsidRDefault="00000000" w:rsidP="00AD1D37">
      <w:r w:rsidRPr="00303B3E">
        <w:t xml:space="preserve">Soltani and Navimipour (2016) offer a comprehensive review and analysis of Customer Relationship Management (CRM) mechanisms, dividing them into five key ​categories:​ ​E-CRM, knowledge management, data mining, data quality, and social CRM​. </w:t>
      </w:r>
    </w:p>
    <w:p w14:paraId="418B516F" w14:textId="42C7C1F0" w:rsidR="00475001" w:rsidRPr="00475001" w:rsidRDefault="00475001" w:rsidP="00475001">
      <w:pPr>
        <w:pStyle w:val="Paragraph"/>
      </w:pPr>
      <w:r w:rsidRPr="00475001">
        <w:t>Paragraph (not indented)</w:t>
      </w:r>
    </w:p>
    <w:p w14:paraId="339D4103" w14:textId="096578CD" w:rsidR="007143BB" w:rsidRPr="00177986" w:rsidRDefault="0011130D" w:rsidP="00177986">
      <w:pPr>
        <w:pStyle w:val="Heading2"/>
      </w:pPr>
      <w:r w:rsidRPr="00177986">
        <w:t xml:space="preserve">APA </w:t>
      </w:r>
      <w:r w:rsidR="004F6807" w:rsidRPr="00177986">
        <w:t>Heading 2</w:t>
      </w:r>
    </w:p>
    <w:p w14:paraId="6D67C5EC" w14:textId="3F10A7F5" w:rsidR="00C152F0" w:rsidRDefault="0011130D" w:rsidP="00AD1D37">
      <w:pPr>
        <w:pStyle w:val="Heading3"/>
      </w:pPr>
      <w:r>
        <w:t xml:space="preserve">APA </w:t>
      </w:r>
      <w:r w:rsidR="004F6807">
        <w:t>Heading 3</w:t>
      </w:r>
    </w:p>
    <w:p w14:paraId="222214DC" w14:textId="7D08365F" w:rsidR="00E10F8A" w:rsidRDefault="0011130D" w:rsidP="00F314B8">
      <w:pPr>
        <w:pStyle w:val="Heading4"/>
        <w:spacing w:before="0"/>
      </w:pPr>
      <w:r>
        <w:t xml:space="preserve">APA </w:t>
      </w:r>
      <w:r w:rsidR="00086A5B" w:rsidRPr="00086A5B">
        <w:t>Heading 4</w:t>
      </w:r>
      <w:r w:rsidR="00086A5B">
        <w:t>.</w:t>
      </w:r>
    </w:p>
    <w:p w14:paraId="318E5319" w14:textId="77777777" w:rsidR="00E10F8A" w:rsidRDefault="0011130D" w:rsidP="00AD1D37">
      <w:pPr>
        <w:pStyle w:val="Heading5"/>
      </w:pPr>
      <w:r>
        <w:t xml:space="preserve">APA </w:t>
      </w:r>
      <w:r w:rsidR="00E10F8A" w:rsidRPr="00E10F8A">
        <w:t>Heading 5</w:t>
      </w:r>
      <w:r w:rsidR="00E10F8A">
        <w:t>.</w:t>
      </w:r>
    </w:p>
    <w:p w14:paraId="50C7A727" w14:textId="77777777" w:rsidR="003D7C3A" w:rsidRDefault="003D7C3A" w:rsidP="003D7C3A">
      <w:pPr>
        <w:pStyle w:val="Paragraph"/>
      </w:pPr>
    </w:p>
    <w:p w14:paraId="27029CDA" w14:textId="77777777" w:rsidR="003D7C3A" w:rsidRDefault="003D7C3A" w:rsidP="003D7C3A">
      <w:pPr>
        <w:pStyle w:val="Paragraph"/>
      </w:pPr>
    </w:p>
    <w:p w14:paraId="49EA9209" w14:textId="14B8463F" w:rsidR="003D7C3A" w:rsidRPr="003D7C3A" w:rsidRDefault="003D7C3A" w:rsidP="003D7C3A">
      <w:pPr>
        <w:pStyle w:val="Paragraph"/>
        <w:sectPr w:rsidR="003D7C3A" w:rsidRPr="003D7C3A">
          <w:headerReference w:type="default" r:id="rId12"/>
          <w:footnotePr>
            <w:numRestart w:val="eachSect"/>
          </w:footnotePr>
          <w:endnotePr>
            <w:pos w:val="sectEnd"/>
            <w:numFmt w:val="decimal"/>
            <w:numRestart w:val="eachSect"/>
          </w:endnotePr>
          <w:pgSz w:w="12240" w:h="15840"/>
          <w:pgMar w:top="1440" w:right="1440" w:bottom="1440" w:left="1440" w:header="720" w:footer="0" w:gutter="0"/>
          <w:cols w:space="720"/>
        </w:sectPr>
      </w:pPr>
      <w:r>
        <w:rPr>
          <w:noProof/>
        </w:rPr>
        <w:drawing>
          <wp:inline distT="0" distB="0" distL="0" distR="0" wp14:anchorId="7C6B9701" wp14:editId="19C22BFE">
            <wp:extent cx="5943600" cy="3962400"/>
            <wp:effectExtent l="0" t="0" r="0" b="0"/>
            <wp:docPr id="1613219790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219790" name="Graphic 1613219790"/>
                    <pic:cNvPicPr/>
                  </pic:nvPicPr>
                  <pic:blipFill>
                    <a:blip r:embed="rId13">
                      <a:extLs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14400" w14:textId="77777777" w:rsidR="007143BB" w:rsidRPr="00303B3E" w:rsidRDefault="00000000" w:rsidP="00C80A3E">
      <w:pPr>
        <w:pStyle w:val="Title"/>
      </w:pPr>
      <w:r w:rsidRPr="00303B3E">
        <w:lastRenderedPageBreak/>
        <w:t>References</w:t>
      </w:r>
    </w:p>
    <w:p w14:paraId="30CAA0F2" w14:textId="77777777" w:rsidR="007143BB" w:rsidRPr="00303B3E" w:rsidRDefault="00000000" w:rsidP="00AD1D37">
      <w:pPr>
        <w:pStyle w:val="Heading6"/>
      </w:pPr>
      <w:r w:rsidRPr="00303B3E">
        <w:t>Delta takes off with Salesforce</w:t>
      </w:r>
      <w:r w:rsidRPr="00303B3E">
        <w:rPr>
          <w:rStyle w:val="Emphasis"/>
          <w:i w:val="0"/>
        </w:rPr>
        <w:t>. (n.d.). Salesforce. https://www.salesforce.com/ap/customer-success-stories/delta-airlines/</w:t>
      </w:r>
    </w:p>
    <w:p w14:paraId="6609CE30" w14:textId="2BB89D4A" w:rsidR="007143BB" w:rsidRPr="00303B3E" w:rsidRDefault="00000000" w:rsidP="00AD1D37">
      <w:pPr>
        <w:pStyle w:val="Heading6"/>
      </w:pPr>
      <w:r w:rsidRPr="00303B3E">
        <w:rPr>
          <w:rStyle w:val="Emphasis"/>
          <w:i w:val="0"/>
        </w:rPr>
        <w:t>Delta's customer-centric success</w:t>
      </w:r>
      <w:r w:rsidRPr="00303B3E">
        <w:t>. (2018). The Marketing Journal. https://www.marketingjournal.org/deltas-customer-centric-success-implications-for-b2b-sales-and-marketing-frank-grillo-and-mark-blessington/</w:t>
      </w:r>
    </w:p>
    <w:sectPr w:rsidR="007143BB" w:rsidRPr="00303B3E">
      <w:headerReference w:type="default" r:id="rId15"/>
      <w:footnotePr>
        <w:numRestart w:val="eachSect"/>
      </w:footnotePr>
      <w:endnotePr>
        <w:pos w:val="sectEnd"/>
        <w:numFmt w:val="decimal"/>
        <w:numRestart w:val="eachSect"/>
      </w:endnotePr>
      <w:pgSz w:w="12240" w:h="15840"/>
      <w:pgMar w:top="1440" w:right="1440" w:bottom="1440" w:left="1440" w:header="72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D3CDB94" w14:textId="77777777" w:rsidR="00F52125" w:rsidRDefault="00F52125" w:rsidP="00AD1D37">
      <w:r>
        <w:separator/>
      </w:r>
    </w:p>
  </w:endnote>
  <w:endnote w:type="continuationSeparator" w:id="0">
    <w:p w14:paraId="42783D62" w14:textId="77777777" w:rsidR="00F52125" w:rsidRDefault="00F52125" w:rsidP="00AD1D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6C7854" w14:textId="77777777" w:rsidR="003F7B99" w:rsidRDefault="003F7B9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813656" w14:textId="77777777" w:rsidR="003F7B99" w:rsidRDefault="003F7B9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8C2FAA" w14:textId="77777777" w:rsidR="003F7B99" w:rsidRDefault="003F7B9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6C87D71" w14:textId="77777777" w:rsidR="00F52125" w:rsidRDefault="00F52125" w:rsidP="00AD1D37">
      <w:r>
        <w:separator/>
      </w:r>
    </w:p>
  </w:footnote>
  <w:footnote w:type="continuationSeparator" w:id="0">
    <w:p w14:paraId="3D85F0EE" w14:textId="77777777" w:rsidR="00F52125" w:rsidRDefault="00F52125" w:rsidP="00AD1D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EC76F7" w14:textId="77777777" w:rsidR="003F7B99" w:rsidRDefault="003F7B9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8112DB" w14:textId="77777777" w:rsidR="007143BB" w:rsidRDefault="00000000" w:rsidP="00C80A3E">
    <w:pPr>
      <w:jc w:val="right"/>
    </w:pPr>
    <w:r>
      <w:fldChar w:fldCharType="begin"/>
    </w:r>
    <w:r>
      <w:instrText>PAGE \* MERGEFORMAT</w:instrText>
    </w:r>
    <w:r>
      <w:fldChar w:fldCharType="separate"/>
    </w:r>
    <w:r>
      <w:t>1</w:t>
    </w:r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44754E" w14:textId="77777777" w:rsidR="003F7B99" w:rsidRDefault="003F7B99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D9B3B9" w14:textId="77777777" w:rsidR="007143BB" w:rsidRDefault="00000000" w:rsidP="00F314B8">
    <w:pPr>
      <w:jc w:val="right"/>
    </w:pPr>
    <w:r>
      <w:fldChar w:fldCharType="begin"/>
    </w:r>
    <w:r>
      <w:instrText>PAGE \* MERGEFORMAT</w:instrText>
    </w:r>
    <w:r>
      <w:fldChar w:fldCharType="separate"/>
    </w:r>
    <w:r>
      <w:t>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954ECB" w14:textId="77777777" w:rsidR="007143BB" w:rsidRDefault="00000000" w:rsidP="003F7B99">
    <w:pPr>
      <w:jc w:val="right"/>
    </w:pPr>
    <w:r>
      <w:fldChar w:fldCharType="begin"/>
    </w:r>
    <w:r>
      <w:instrText>PAGE \* MERGEFORMAT</w:instrText>
    </w:r>
    <w:r>
      <w:fldChar w:fldCharType="separate"/>
    </w:r>
    <w:r>
      <w:t>1</w:t>
    </w:r>
    <w: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2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autoHyphenation/>
  <w:characterSpacingControl w:val="doNotCompress"/>
  <w:footnotePr>
    <w:numRestart w:val="eachSect"/>
    <w:footnote w:id="-1"/>
    <w:footnote w:id="0"/>
  </w:footnotePr>
  <w:endnotePr>
    <w:numFmt w:val="decimal"/>
    <w:numRestart w:val="eachSect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43BB"/>
    <w:rsid w:val="00034FE5"/>
    <w:rsid w:val="00086A5B"/>
    <w:rsid w:val="0011130D"/>
    <w:rsid w:val="00177986"/>
    <w:rsid w:val="002119E9"/>
    <w:rsid w:val="00303B3E"/>
    <w:rsid w:val="003544F1"/>
    <w:rsid w:val="003B537A"/>
    <w:rsid w:val="003D7C3A"/>
    <w:rsid w:val="003F7B99"/>
    <w:rsid w:val="00475001"/>
    <w:rsid w:val="004B4539"/>
    <w:rsid w:val="004F6807"/>
    <w:rsid w:val="004F7776"/>
    <w:rsid w:val="005C627D"/>
    <w:rsid w:val="00661ECF"/>
    <w:rsid w:val="007143BB"/>
    <w:rsid w:val="008C221E"/>
    <w:rsid w:val="009B0A65"/>
    <w:rsid w:val="00A058E2"/>
    <w:rsid w:val="00A65ECF"/>
    <w:rsid w:val="00AD1D37"/>
    <w:rsid w:val="00BF7577"/>
    <w:rsid w:val="00C152F0"/>
    <w:rsid w:val="00C44D11"/>
    <w:rsid w:val="00C80A3E"/>
    <w:rsid w:val="00CD6B1B"/>
    <w:rsid w:val="00CE4D54"/>
    <w:rsid w:val="00E10BFA"/>
    <w:rsid w:val="00E10F8A"/>
    <w:rsid w:val="00E15767"/>
    <w:rsid w:val="00E57317"/>
    <w:rsid w:val="00F314B8"/>
    <w:rsid w:val="00F52125"/>
    <w:rsid w:val="00F55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C8D12"/>
  <w15:docId w15:val="{BB59983D-D058-2447-B120-77ED16EDE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4"/>
        <w:szCs w:val="24"/>
        <w:lang w:val="en-BH" w:eastAsia="en-BH" w:bidi="en-BH"/>
        <w14:ligatures w14:val="standardContextual"/>
      </w:rPr>
    </w:rPrDefault>
    <w:pPrDefault>
      <w:pPr>
        <w:suppressAutoHyphens/>
        <w:spacing w:line="56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1D37"/>
    <w:pPr>
      <w:spacing w:line="480" w:lineRule="auto"/>
      <w:ind w:firstLine="720"/>
    </w:pPr>
  </w:style>
  <w:style w:type="paragraph" w:styleId="Heading1">
    <w:name w:val="heading 1"/>
    <w:basedOn w:val="Normal"/>
    <w:uiPriority w:val="9"/>
    <w:qFormat/>
    <w:rsid w:val="003544F1"/>
    <w:pPr>
      <w:keepNext/>
      <w:ind w:firstLine="0"/>
      <w:jc w:val="center"/>
      <w:outlineLvl w:val="0"/>
    </w:pPr>
    <w:rPr>
      <w:b/>
    </w:rPr>
  </w:style>
  <w:style w:type="paragraph" w:styleId="Heading2">
    <w:name w:val="heading 2"/>
    <w:basedOn w:val="Normal"/>
    <w:uiPriority w:val="9"/>
    <w:unhideWhenUsed/>
    <w:qFormat/>
    <w:rsid w:val="00177986"/>
    <w:pPr>
      <w:keepNext/>
      <w:ind w:firstLine="0"/>
      <w:outlineLvl w:val="1"/>
    </w:pPr>
    <w:rPr>
      <w:b/>
    </w:rPr>
  </w:style>
  <w:style w:type="paragraph" w:styleId="Heading3">
    <w:name w:val="heading 3"/>
    <w:basedOn w:val="Normal"/>
    <w:uiPriority w:val="9"/>
    <w:unhideWhenUsed/>
    <w:qFormat/>
    <w:rsid w:val="00177986"/>
    <w:pPr>
      <w:keepNext/>
      <w:ind w:firstLine="0"/>
      <w:outlineLvl w:val="2"/>
    </w:pPr>
    <w:rPr>
      <w:b/>
      <w:i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86A5B"/>
    <w:pPr>
      <w:keepNext/>
      <w:keepLines/>
      <w:spacing w:before="40"/>
      <w:outlineLvl w:val="3"/>
    </w:pPr>
    <w:rPr>
      <w:rFonts w:eastAsiaTheme="majorEastAsia"/>
      <w:b/>
      <w:bCs/>
      <w:color w:val="000000" w:themeColor="text1"/>
    </w:rPr>
  </w:style>
  <w:style w:type="paragraph" w:styleId="Heading5">
    <w:name w:val="heading 5"/>
    <w:basedOn w:val="Normal"/>
    <w:next w:val="Paragraph"/>
    <w:uiPriority w:val="9"/>
    <w:unhideWhenUsed/>
    <w:qFormat/>
    <w:rsid w:val="00E10F8A"/>
    <w:pPr>
      <w:keepNext/>
      <w:suppressLineNumbers/>
      <w:outlineLvl w:val="4"/>
    </w:pPr>
    <w:rPr>
      <w:b/>
      <w:bCs/>
      <w:i/>
      <w:iCs/>
    </w:rPr>
  </w:style>
  <w:style w:type="paragraph" w:styleId="Heading6">
    <w:name w:val="heading 6"/>
    <w:basedOn w:val="Normal"/>
    <w:next w:val="Paragraph"/>
    <w:uiPriority w:val="9"/>
    <w:unhideWhenUsed/>
    <w:qFormat/>
    <w:rsid w:val="00303B3E"/>
    <w:pPr>
      <w:keepNext/>
      <w:ind w:left="720" w:hanging="720"/>
      <w:outlineLvl w:val="5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ashedList">
    <w:name w:val="Dashed List"/>
    <w:basedOn w:val="Normal"/>
    <w:uiPriority w:val="1"/>
    <w:qFormat/>
  </w:style>
  <w:style w:type="paragraph" w:customStyle="1" w:styleId="Codeblock">
    <w:name w:val="Codeblock"/>
    <w:basedOn w:val="Normal"/>
    <w:uiPriority w:val="1"/>
    <w:semiHidden/>
    <w:unhideWhenUsed/>
    <w:qFormat/>
    <w:rPr>
      <w:sz w:val="20"/>
      <w:szCs w:val="20"/>
    </w:rPr>
  </w:style>
  <w:style w:type="paragraph" w:customStyle="1" w:styleId="Paragraph">
    <w:name w:val="Paragraph"/>
    <w:basedOn w:val="Normal"/>
    <w:uiPriority w:val="1"/>
    <w:qFormat/>
    <w:rsid w:val="00475001"/>
    <w:pPr>
      <w:ind w:firstLine="0"/>
    </w:pPr>
  </w:style>
  <w:style w:type="paragraph" w:customStyle="1" w:styleId="RawSourceBlock">
    <w:name w:val="Raw Source Block"/>
    <w:basedOn w:val="Normal"/>
    <w:uiPriority w:val="1"/>
    <w:semiHidden/>
    <w:unhideWhenUsed/>
    <w:qFormat/>
  </w:style>
  <w:style w:type="paragraph" w:customStyle="1" w:styleId="Blockquote">
    <w:name w:val="Blockquote"/>
    <w:basedOn w:val="Normal"/>
    <w:uiPriority w:val="1"/>
    <w:semiHidden/>
    <w:unhideWhenUsed/>
    <w:qFormat/>
    <w:rPr>
      <w:i/>
    </w:rPr>
  </w:style>
  <w:style w:type="paragraph" w:customStyle="1" w:styleId="Divider">
    <w:name w:val="Divider"/>
    <w:basedOn w:val="Normal"/>
    <w:uiPriority w:val="1"/>
    <w:semiHidden/>
    <w:unhideWhenUsed/>
    <w:qFormat/>
  </w:style>
  <w:style w:type="paragraph" w:styleId="Title">
    <w:name w:val="Title"/>
    <w:basedOn w:val="Normal"/>
    <w:uiPriority w:val="10"/>
    <w:qFormat/>
    <w:rsid w:val="004F7776"/>
    <w:pPr>
      <w:keepNext/>
      <w:ind w:firstLine="0"/>
      <w:jc w:val="center"/>
      <w:outlineLvl w:val="0"/>
    </w:pPr>
    <w:rPr>
      <w:b/>
    </w:rPr>
  </w:style>
  <w:style w:type="paragraph" w:customStyle="1" w:styleId="NumberedList">
    <w:name w:val="Numbered List"/>
    <w:basedOn w:val="Normal"/>
    <w:uiPriority w:val="1"/>
    <w:qFormat/>
  </w:style>
  <w:style w:type="paragraph" w:customStyle="1" w:styleId="CommentBlock">
    <w:name w:val="Comment Block"/>
    <w:basedOn w:val="Normal"/>
    <w:uiPriority w:val="1"/>
    <w:semiHidden/>
    <w:unhideWhenUsed/>
    <w:qFormat/>
  </w:style>
  <w:style w:type="character" w:styleId="Strong">
    <w:name w:val="Strong"/>
    <w:uiPriority w:val="2"/>
    <w:qFormat/>
    <w:rPr>
      <w:rFonts w:ascii="Times New Roman" w:eastAsia="Times New Roman" w:hAnsi="Times New Roman" w:cs="Times New Roman"/>
      <w:b/>
    </w:rPr>
  </w:style>
  <w:style w:type="character" w:customStyle="1" w:styleId="Delete">
    <w:name w:val="Delete"/>
    <w:uiPriority w:val="2"/>
    <w:semiHidden/>
    <w:unhideWhenUsed/>
    <w:qFormat/>
  </w:style>
  <w:style w:type="character" w:customStyle="1" w:styleId="Tag">
    <w:name w:val="Tag"/>
    <w:uiPriority w:val="2"/>
    <w:semiHidden/>
    <w:unhideWhenUsed/>
    <w:qFormat/>
  </w:style>
  <w:style w:type="character" w:customStyle="1" w:styleId="Comment">
    <w:name w:val="Comment"/>
    <w:uiPriority w:val="2"/>
    <w:semiHidden/>
    <w:unhideWhenUsed/>
    <w:qFormat/>
  </w:style>
  <w:style w:type="character" w:customStyle="1" w:styleId="superscript">
    <w:name w:val="superscript"/>
    <w:uiPriority w:val="2"/>
    <w:semiHidden/>
    <w:unhideWhenUsed/>
    <w:qFormat/>
    <w:rPr>
      <w:vertAlign w:val="superscript"/>
    </w:rPr>
  </w:style>
  <w:style w:type="character" w:customStyle="1" w:styleId="Link">
    <w:name w:val="Link"/>
    <w:uiPriority w:val="2"/>
    <w:qFormat/>
    <w:rPr>
      <w:u w:val="single"/>
    </w:rPr>
  </w:style>
  <w:style w:type="character" w:customStyle="1" w:styleId="subscript">
    <w:name w:val="subscript"/>
    <w:uiPriority w:val="2"/>
    <w:semiHidden/>
    <w:unhideWhenUsed/>
    <w:qFormat/>
    <w:rPr>
      <w:vertAlign w:val="subscript"/>
    </w:rPr>
  </w:style>
  <w:style w:type="character" w:styleId="Emphasis">
    <w:name w:val="Emphasis"/>
    <w:uiPriority w:val="2"/>
    <w:qFormat/>
    <w:rPr>
      <w:rFonts w:ascii="Times New Roman" w:eastAsia="Times New Roman" w:hAnsi="Times New Roman" w:cs="Times New Roman"/>
      <w:i/>
    </w:rPr>
  </w:style>
  <w:style w:type="character" w:customStyle="1" w:styleId="Annotation">
    <w:name w:val="Annotation"/>
    <w:uiPriority w:val="2"/>
    <w:semiHidden/>
    <w:unhideWhenUsed/>
    <w:qFormat/>
  </w:style>
  <w:style w:type="character" w:customStyle="1" w:styleId="InlineCite">
    <w:name w:val="Inline Cite"/>
    <w:uiPriority w:val="2"/>
    <w:semiHidden/>
    <w:unhideWhenUsed/>
    <w:qFormat/>
    <w:rPr>
      <w:rFonts w:ascii="Times New Roman" w:eastAsia="Times New Roman" w:hAnsi="Times New Roman" w:cs="Times New Roman"/>
      <w:i/>
    </w:rPr>
  </w:style>
  <w:style w:type="character" w:customStyle="1" w:styleId="Heading4Char">
    <w:name w:val="Heading 4 Char"/>
    <w:basedOn w:val="DefaultParagraphFont"/>
    <w:link w:val="Heading4"/>
    <w:uiPriority w:val="9"/>
    <w:rsid w:val="00086A5B"/>
    <w:rPr>
      <w:rFonts w:eastAsiaTheme="majorEastAsia"/>
      <w:b/>
      <w:bCs/>
      <w:color w:val="000000" w:themeColor="text1"/>
    </w:rPr>
  </w:style>
  <w:style w:type="paragraph" w:customStyle="1" w:styleId="Subheading">
    <w:name w:val="Subheading"/>
    <w:basedOn w:val="Heading5"/>
    <w:qFormat/>
    <w:rsid w:val="00AD1D37"/>
    <w:pPr>
      <w:ind w:firstLine="0"/>
      <w:jc w:val="center"/>
    </w:pPr>
    <w:rPr>
      <w:b w:val="0"/>
      <w:bCs w:val="0"/>
      <w:i w:val="0"/>
      <w:iCs w:val="0"/>
    </w:rPr>
  </w:style>
  <w:style w:type="paragraph" w:styleId="Header">
    <w:name w:val="header"/>
    <w:basedOn w:val="Normal"/>
    <w:link w:val="HeaderChar"/>
    <w:uiPriority w:val="99"/>
    <w:unhideWhenUsed/>
    <w:rsid w:val="00C80A3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0A3E"/>
  </w:style>
  <w:style w:type="paragraph" w:styleId="Footer">
    <w:name w:val="footer"/>
    <w:basedOn w:val="Normal"/>
    <w:link w:val="FooterChar"/>
    <w:uiPriority w:val="99"/>
    <w:unhideWhenUsed/>
    <w:rsid w:val="00C80A3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0A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header" Target="header4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5" Type="http://schemas.openxmlformats.org/officeDocument/2006/relationships/header" Target="header5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image" Target="media/image2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105</Words>
  <Characters>600</Characters>
  <Application>Microsoft Office Word</Application>
  <DocSecurity>0</DocSecurity>
  <Lines>5</Lines>
  <Paragraphs>1</Paragraphs>
  <ScaleCrop>false</ScaleCrop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Alwedaie, Sayed Ali M.</cp:lastModifiedBy>
  <cp:revision>20</cp:revision>
  <dcterms:created xsi:type="dcterms:W3CDTF">2025-02-26T00:38:00Z</dcterms:created>
  <dcterms:modified xsi:type="dcterms:W3CDTF">2025-02-26T15:16:00Z</dcterms:modified>
</cp:coreProperties>
</file>