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AD25" w14:textId="7BAE5C15" w:rsidR="00276943" w:rsidRDefault="00276943" w:rsidP="00276943">
      <w:r>
        <w:t>Serviettes hygiéniques Conforta – Confort, sécurité et fraîcheur à chaque instant !</w:t>
      </w:r>
    </w:p>
    <w:p w14:paraId="6D9A6742" w14:textId="6B0F8C6F" w:rsidR="00276943" w:rsidRDefault="00276943" w:rsidP="00276943">
      <w:r>
        <w:t>Découvrez les serviettes Conforta Micro-aérée, conçues pour répondre à tous vos besoins avec 3 niveaux de protection adaptés à chaque moment du cycle :</w:t>
      </w:r>
    </w:p>
    <w:p w14:paraId="3AA28A91" w14:textId="4E8B7370" w:rsidR="00276943" w:rsidRDefault="00276943" w:rsidP="00276943">
      <w:r>
        <w:t>Clip Normal (10 pièces) : Pour les jours de flux léger à moyen. Discrétion et confort optimal.</w:t>
      </w:r>
    </w:p>
    <w:p w14:paraId="1642ED7C" w14:textId="56D865EE" w:rsidR="00276943" w:rsidRDefault="00276943" w:rsidP="00276943">
      <w:r>
        <w:t>Clip Super (9 pièces) : Pour les jours de flux abondant. Absorption renforcée et sécurité maximale.</w:t>
      </w:r>
    </w:p>
    <w:p w14:paraId="75743F1A" w14:textId="61816DCA" w:rsidR="00276943" w:rsidRDefault="00276943" w:rsidP="00276943">
      <w:r>
        <w:t xml:space="preserve">Clip Nuit (8 pièces) : Pour les nuits ou les journées très intenses. Dormez ou bougez en toute sérénité </w:t>
      </w:r>
    </w:p>
    <w:p w14:paraId="7AAB411B" w14:textId="7D2D381D" w:rsidR="00276943" w:rsidRDefault="00276943" w:rsidP="00276943">
      <w:r>
        <w:t>Points forts :</w:t>
      </w:r>
    </w:p>
    <w:p w14:paraId="343DA380" w14:textId="4ACEB981" w:rsidR="00276943" w:rsidRDefault="00276943" w:rsidP="00276943">
      <w:r>
        <w:t>Technologie Zone Bleue pour une absorption ciblée</w:t>
      </w:r>
    </w:p>
    <w:p w14:paraId="5602884F" w14:textId="77AF6533" w:rsidR="00276943" w:rsidRDefault="00276943" w:rsidP="00276943">
      <w:r>
        <w:t>Texture micro-aérée pour une meilleure respirabilité</w:t>
      </w:r>
    </w:p>
    <w:p w14:paraId="7B0B9E66" w14:textId="1ECA3F7A" w:rsidR="00276943" w:rsidRDefault="00276943" w:rsidP="00276943">
      <w:r>
        <w:t>Confort garanti sans sensation d’humidité</w:t>
      </w:r>
    </w:p>
    <w:p w14:paraId="07C89ACE" w14:textId="4FF1FF2A" w:rsidR="00276943" w:rsidRDefault="00276943" w:rsidP="00276943">
      <w:r>
        <w:t>Emballage pratique et hygiénique</w:t>
      </w:r>
    </w:p>
    <w:p w14:paraId="11D6D1EA" w14:textId="793FC7CF" w:rsidR="00276943" w:rsidRDefault="00276943" w:rsidP="00276943"/>
    <w:p w14:paraId="1EE14D2F" w14:textId="058A178A" w:rsidR="00276943" w:rsidRDefault="00276943" w:rsidP="00276943">
      <w:r>
        <w:t>PU : 650 FCFA</w:t>
      </w:r>
    </w:p>
    <w:p w14:paraId="0EF6B54A" w14:textId="50CFE49A" w:rsidR="00276943" w:rsidRDefault="00276943" w:rsidP="00276943">
      <w:r>
        <w:t>A partir 24 parquets : 550 FCFA</w:t>
      </w:r>
    </w:p>
    <w:p w14:paraId="29958451" w14:textId="77777777" w:rsidR="00276943" w:rsidRDefault="00276943" w:rsidP="00276943">
      <w:r>
        <w:t xml:space="preserve">Disponibles dès maintenant sur </w:t>
      </w:r>
      <w:proofErr w:type="spellStart"/>
      <w:r>
        <w:t>Innov’A</w:t>
      </w:r>
      <w:proofErr w:type="spellEnd"/>
      <w:r>
        <w:t xml:space="preserve"> </w:t>
      </w:r>
      <w:proofErr w:type="spellStart"/>
      <w:r>
        <w:t>Market</w:t>
      </w:r>
      <w:proofErr w:type="spellEnd"/>
    </w:p>
    <w:p w14:paraId="6801E640" w14:textId="77777777" w:rsidR="00276943" w:rsidRDefault="00276943" w:rsidP="00276943">
      <w:r>
        <w:t>Livraison rapide partout à Abidjan.</w:t>
      </w:r>
    </w:p>
    <w:p w14:paraId="71C76156" w14:textId="77777777" w:rsidR="00276943" w:rsidRDefault="00276943" w:rsidP="00276943">
      <w:r>
        <w:t>Commandez dès aujourd’hui et prenez soin de vous chaque jour du mois !</w:t>
      </w:r>
    </w:p>
    <w:p w14:paraId="5B2FF777" w14:textId="326E4FDA" w:rsidR="0076078C" w:rsidRDefault="0076078C" w:rsidP="00276943"/>
    <w:sectPr w:rsidR="00760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43"/>
    <w:rsid w:val="00276943"/>
    <w:rsid w:val="007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D799"/>
  <w15:chartTrackingRefBased/>
  <w15:docId w15:val="{7916A587-FF0C-4DF8-991D-072A6C64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MEDESSE GILDAS ALLAOU</dc:creator>
  <cp:keywords/>
  <dc:description/>
  <cp:lastModifiedBy>MEDESSE GILDAS ALLAOU</cp:lastModifiedBy>
  <cp:revision>2</cp:revision>
  <dcterms:created xsi:type="dcterms:W3CDTF">2025-04-20T12:02:00Z</dcterms:created>
  <dcterms:modified xsi:type="dcterms:W3CDTF">2025-04-20T12:07:00Z</dcterms:modified>
</cp:coreProperties>
</file>