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034" w:rsidRDefault="009248F8">
      <w:r w:rsidRPr="009248F8">
        <w:rPr>
          <w:rFonts w:hint="eastAsia"/>
        </w:rPr>
        <w:t>下载并整理脑部、右心室、腹部脂肪医学图像训练集、测试集</w:t>
      </w:r>
      <w:r>
        <w:rPr>
          <w:rFonts w:hint="eastAsia"/>
        </w:rPr>
        <w:t>：冶平</w:t>
      </w:r>
    </w:p>
    <w:p w:rsidR="00E34B28" w:rsidRDefault="00E34B28"/>
    <w:p w:rsidR="00530AC4" w:rsidRDefault="00530AC4">
      <w:r>
        <w:rPr>
          <w:rFonts w:hint="eastAsia"/>
        </w:rPr>
        <w:t>优化腹部图像数据处理，整理其他数据集，完成网络端预测分割代码：施政恺</w:t>
      </w:r>
    </w:p>
    <w:p w:rsidR="00E34B28" w:rsidRDefault="00E34B28"/>
    <w:p w:rsidR="00530AC4" w:rsidRDefault="00530AC4">
      <w:r w:rsidRPr="00530AC4">
        <w:rPr>
          <w:rFonts w:hint="eastAsia"/>
        </w:rPr>
        <w:t>完善数据库操作类，数据库用户名密码等设为参数，改边操作函数输入接口；完善设置程序和说明文档，方便在其他电脑上部署；更新数据库类到最新前端程序并测试正常。——陈小枫</w:t>
      </w:r>
    </w:p>
    <w:p w:rsidR="00530AC4" w:rsidRDefault="00530AC4"/>
    <w:p w:rsidR="00530AC4" w:rsidRDefault="00442BD4">
      <w:r w:rsidRPr="00442BD4">
        <w:rPr>
          <w:rFonts w:hint="eastAsia"/>
        </w:rPr>
        <w:t>网页端增加自动分割后跳转界面、增加基础图像处理后手动分割跳转界面、网页格式排版优化、参与测试计划文档编写</w:t>
      </w:r>
      <w:r>
        <w:rPr>
          <w:rFonts w:hint="eastAsia"/>
        </w:rPr>
        <w:t>：</w:t>
      </w:r>
      <w:r w:rsidRPr="00442BD4">
        <w:rPr>
          <w:rFonts w:hint="eastAsia"/>
        </w:rPr>
        <w:t>刘嘉玥</w:t>
      </w:r>
    </w:p>
    <w:p w:rsidR="00530AC4" w:rsidRDefault="00530AC4"/>
    <w:p w:rsidR="00530AC4" w:rsidRDefault="004D6003">
      <w:r>
        <w:rPr>
          <w:rFonts w:hint="eastAsia"/>
        </w:rPr>
        <w:t>图片添加图像基本操作导航栏，图片放大缩小操作代码编辑中：杨斐</w:t>
      </w:r>
    </w:p>
    <w:p w:rsidR="004D6003" w:rsidRDefault="004D6003"/>
    <w:p w:rsidR="00B53A19" w:rsidRDefault="00B53A19">
      <w:r>
        <w:rPr>
          <w:rFonts w:hint="eastAsia"/>
        </w:rPr>
        <w:t>系统代码编写（实现用户下载分割好的图片）：李艳</w:t>
      </w:r>
    </w:p>
    <w:p w:rsidR="00B53A19" w:rsidRDefault="00B53A19">
      <w:pPr>
        <w:rPr>
          <w:rFonts w:hint="eastAsia"/>
        </w:rPr>
      </w:pPr>
    </w:p>
    <w:p w:rsidR="004D6003" w:rsidRPr="00530AC4" w:rsidRDefault="00B53A19">
      <w:pPr>
        <w:rPr>
          <w:rFonts w:hint="eastAsia"/>
        </w:rPr>
      </w:pPr>
      <w:r>
        <w:rPr>
          <w:rFonts w:hint="eastAsia"/>
        </w:rPr>
        <w:t>第一次迭代计划补交+第二次迭代计划修改+测试计划：所有成员</w:t>
      </w:r>
      <w:bookmarkStart w:id="0" w:name="_GoBack"/>
      <w:bookmarkEnd w:id="0"/>
    </w:p>
    <w:sectPr w:rsidR="004D6003" w:rsidRPr="00530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A77"/>
    <w:rsid w:val="001C3034"/>
    <w:rsid w:val="00305A77"/>
    <w:rsid w:val="00442BD4"/>
    <w:rsid w:val="004D6003"/>
    <w:rsid w:val="00530AC4"/>
    <w:rsid w:val="00797E40"/>
    <w:rsid w:val="009248F8"/>
    <w:rsid w:val="00B53A19"/>
    <w:rsid w:val="00E3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D8EF"/>
  <w15:chartTrackingRefBased/>
  <w15:docId w15:val="{424C7D53-7452-409A-93D5-A1CB552B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>sjtu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政恺</dc:creator>
  <cp:keywords/>
  <dc:description/>
  <cp:lastModifiedBy>施 政恺</cp:lastModifiedBy>
  <cp:revision>12</cp:revision>
  <dcterms:created xsi:type="dcterms:W3CDTF">2018-11-16T14:30:00Z</dcterms:created>
  <dcterms:modified xsi:type="dcterms:W3CDTF">2018-11-18T15:03:00Z</dcterms:modified>
</cp:coreProperties>
</file>