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3F" w:rsidRDefault="008B0976" w:rsidP="008B0976">
      <w:pPr>
        <w:jc w:val="center"/>
      </w:pPr>
      <w:r>
        <w:t>Szymon Mirr 42B</w:t>
      </w:r>
    </w:p>
    <w:p w:rsidR="008B0976" w:rsidRDefault="008B0976" w:rsidP="008B0976"/>
    <w:p w:rsidR="008B0976" w:rsidRDefault="008B0976" w:rsidP="008B0976">
      <w:r w:rsidRPr="008B0976">
        <w:t xml:space="preserve">Podstawy komunikacji </w:t>
      </w:r>
      <w:r>
        <w:t>http – sprawozdanie</w:t>
      </w:r>
    </w:p>
    <w:p w:rsidR="008B0976" w:rsidRDefault="008B0976" w:rsidP="008B0976"/>
    <w:p w:rsidR="00591DA4" w:rsidRDefault="009169A1" w:rsidP="008B0976">
      <w:r>
        <w:t>Ćwiczenie polegało na zainstalowaniu Xubuntu, narzędzi do testowania komunikacji i przeanalizowaniu metod http.</w:t>
      </w:r>
    </w:p>
    <w:p w:rsidR="00C14303" w:rsidRDefault="0028122C" w:rsidP="0028122C">
      <w:r>
        <w:t xml:space="preserve">Request URL jest analogiczny do wykorzystanej metody, np. dla DELETE </w:t>
      </w:r>
      <w:r w:rsidR="006979BF">
        <w:t>http://httpbin.org/delete</w:t>
      </w:r>
      <w:r w:rsidR="00CD4455">
        <w:t xml:space="preserve"> </w:t>
      </w:r>
    </w:p>
    <w:p w:rsidR="00591DA4" w:rsidRDefault="00591DA4" w:rsidP="0028122C">
      <w:r w:rsidRPr="00591DA4">
        <w:t>Access-Control-Allow-Credentials</w:t>
      </w:r>
      <w:r>
        <w:t xml:space="preserve"> wskazuje czy odpowiedź na zapytanie może być ujawniona. W każdej metodzie jest true.</w:t>
      </w:r>
    </w:p>
    <w:p w:rsidR="00591DA4" w:rsidRDefault="002401F7" w:rsidP="0028122C">
      <w:r w:rsidRPr="006D1DF5">
        <w:t>Access-Control-Allow-Origin</w:t>
      </w:r>
      <w:r>
        <w:t xml:space="preserve"> zwraca adres strony do której wysłaliśmy zapytanie, w każdym przypadku oprócz GET (który nie zwraca nic) jest to </w:t>
      </w:r>
      <w:r w:rsidR="00C418E4">
        <w:t>http://httpbin.org</w:t>
      </w:r>
    </w:p>
    <w:p w:rsidR="00C418E4" w:rsidRDefault="00C418E4" w:rsidP="0028122C">
      <w:r>
        <w:t>Wszystkie zapytania różnią się między sobą wartością Content-Length</w:t>
      </w:r>
      <w:r w:rsidR="00885C93">
        <w:t>, który jest równy długości przesłanych danych</w:t>
      </w:r>
      <w:r w:rsidR="00867F8A">
        <w:t>.</w:t>
      </w:r>
    </w:p>
    <w:p w:rsidR="00867F8A" w:rsidRDefault="0025236D" w:rsidP="0028122C">
      <w:r>
        <w:t xml:space="preserve">Zobaczyć </w:t>
      </w:r>
      <w:r w:rsidR="006A1C63">
        <w:t>m</w:t>
      </w:r>
      <w:bookmarkStart w:id="0" w:name="_GoBack"/>
      <w:bookmarkEnd w:id="0"/>
      <w:r>
        <w:t xml:space="preserve">ożemy </w:t>
      </w:r>
      <w:r w:rsidR="002D548C">
        <w:t>ponadto datę wysłania zapytania i</w:t>
      </w:r>
      <w:r>
        <w:t xml:space="preserve"> </w:t>
      </w:r>
      <w:r w:rsidR="00F826DB">
        <w:t>informację o oprogramowaniu obsługującym serwer</w:t>
      </w:r>
      <w:r w:rsidR="002D548C">
        <w:t>.</w:t>
      </w:r>
    </w:p>
    <w:p w:rsidR="00D56FE6" w:rsidRDefault="00D56FE6" w:rsidP="0028122C">
      <w:r>
        <w:t>Accept informuje serwer o typach dan</w:t>
      </w:r>
      <w:r w:rsidR="00DB5CA6">
        <w:t xml:space="preserve">ych, jakie mogą zostać odesłane, a </w:t>
      </w:r>
      <w:r w:rsidR="00DB5CA6" w:rsidRPr="00DB5CA6">
        <w:t>Accept-Encoding</w:t>
      </w:r>
      <w:r w:rsidR="00DB5CA6">
        <w:t xml:space="preserve"> o wykorzystywanym kodowaniu.</w:t>
      </w:r>
      <w:r w:rsidR="00EA0BAB">
        <w:t xml:space="preserve"> Accept-Language to oczekiwany język.</w:t>
      </w:r>
      <w:r w:rsidR="0014760E">
        <w:t xml:space="preserve"> Przesyłane jest także ciasteczko.</w:t>
      </w:r>
    </w:p>
    <w:p w:rsidR="00D56FE6" w:rsidRDefault="00F73AB3" w:rsidP="0028122C">
      <w:r>
        <w:t>Connection decyduje czy połączenie ma pozostać otwarte, zapewnia to keep-alive w każdym przypadku.</w:t>
      </w:r>
    </w:p>
    <w:p w:rsidR="0049228B" w:rsidRDefault="00172016" w:rsidP="0028122C">
      <w:r>
        <w:t>Host to za każdym razem httpbin.org, a Referer http://httpbin.org</w:t>
      </w:r>
    </w:p>
    <w:p w:rsidR="00172016" w:rsidRDefault="00D46399" w:rsidP="0028122C">
      <w:r>
        <w:t xml:space="preserve">User-Agent posiada informacje o przeglądarce </w:t>
      </w:r>
      <w:r w:rsidR="00D77D53">
        <w:t xml:space="preserve">i systemie operacyjnym urządzenia, z którego </w:t>
      </w:r>
      <w:r w:rsidR="0090375D">
        <w:t>z</w:t>
      </w:r>
      <w:r w:rsidR="00D77D53">
        <w:t>ostało wysłane zapytanie.</w:t>
      </w:r>
    </w:p>
    <w:p w:rsidR="006D1DF5" w:rsidRDefault="00FC59EA" w:rsidP="0028122C">
      <w:r>
        <w:t>Request headers w przypadku PUT i POST jako jedyne zwracają Content-Length</w:t>
      </w:r>
      <w:r w:rsidR="008A2375">
        <w:t xml:space="preserve"> oraz ponownie jak w poprzednim przypadku GET nie zwraca Origin</w:t>
      </w:r>
      <w:r w:rsidR="006979BF">
        <w:t xml:space="preserve"> (</w:t>
      </w:r>
      <w:r w:rsidR="006979BF" w:rsidRPr="006979BF">
        <w:t>http://httpbin.org</w:t>
      </w:r>
      <w:r w:rsidR="006979BF">
        <w:t>)</w:t>
      </w:r>
    </w:p>
    <w:p w:rsidR="00206A29" w:rsidRDefault="00E206DD" w:rsidP="0028122C">
      <w:r>
        <w:t>Curl zwraca wynik wyłącznie dla GET</w:t>
      </w:r>
      <w:r w:rsidR="00BB3402">
        <w:t xml:space="preserve">, </w:t>
      </w:r>
      <w:r w:rsidR="00FD06A8">
        <w:t xml:space="preserve">identycznie </w:t>
      </w:r>
      <w:r w:rsidR="00BB3402">
        <w:t>fetch</w:t>
      </w:r>
      <w:r w:rsidR="00030865">
        <w:t xml:space="preserve">. </w:t>
      </w:r>
    </w:p>
    <w:p w:rsidR="00BB3402" w:rsidRDefault="004561DD" w:rsidP="0028122C">
      <w:r>
        <w:t>Insomnia</w:t>
      </w:r>
      <w:r w:rsidR="00030865">
        <w:t xml:space="preserve"> zwraca wynik zbliżony do konsoli w zakładce network</w:t>
      </w:r>
      <w:r>
        <w:t>, podobnie XMLHTTPRequest, tutaj jednak wyniki są odrobinę bardziej szczegółowe.</w:t>
      </w:r>
    </w:p>
    <w:sectPr w:rsidR="00BB3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C3469"/>
    <w:multiLevelType w:val="hybridMultilevel"/>
    <w:tmpl w:val="AC6EA9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976"/>
    <w:rsid w:val="00030865"/>
    <w:rsid w:val="0014760E"/>
    <w:rsid w:val="00172016"/>
    <w:rsid w:val="00206A29"/>
    <w:rsid w:val="002401F7"/>
    <w:rsid w:val="0025236D"/>
    <w:rsid w:val="0028122C"/>
    <w:rsid w:val="002D548C"/>
    <w:rsid w:val="004561DD"/>
    <w:rsid w:val="0049228B"/>
    <w:rsid w:val="00591DA4"/>
    <w:rsid w:val="006979BF"/>
    <w:rsid w:val="006A1C63"/>
    <w:rsid w:val="006D1DF5"/>
    <w:rsid w:val="00721C3F"/>
    <w:rsid w:val="00867F8A"/>
    <w:rsid w:val="00885C93"/>
    <w:rsid w:val="008A2375"/>
    <w:rsid w:val="008B0976"/>
    <w:rsid w:val="0090375D"/>
    <w:rsid w:val="009169A1"/>
    <w:rsid w:val="00BB3402"/>
    <w:rsid w:val="00C14303"/>
    <w:rsid w:val="00C418E4"/>
    <w:rsid w:val="00CD4455"/>
    <w:rsid w:val="00D31697"/>
    <w:rsid w:val="00D46399"/>
    <w:rsid w:val="00D56FE6"/>
    <w:rsid w:val="00D77D53"/>
    <w:rsid w:val="00DB5CA6"/>
    <w:rsid w:val="00E206DD"/>
    <w:rsid w:val="00EA0BAB"/>
    <w:rsid w:val="00F73AB3"/>
    <w:rsid w:val="00F826DB"/>
    <w:rsid w:val="00FC59EA"/>
    <w:rsid w:val="00F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430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14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430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14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226</Words>
  <Characters>1359</Characters>
  <Application>Microsoft Office Word</Application>
  <DocSecurity>0</DocSecurity>
  <Lines>11</Lines>
  <Paragraphs>3</Paragraphs>
  <ScaleCrop>false</ScaleCrop>
  <Company>Armia Polcyn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Mirr</dc:creator>
  <cp:lastModifiedBy>Szymon Mirr</cp:lastModifiedBy>
  <cp:revision>37</cp:revision>
  <dcterms:created xsi:type="dcterms:W3CDTF">2018-11-12T21:55:00Z</dcterms:created>
  <dcterms:modified xsi:type="dcterms:W3CDTF">2018-11-13T10:15:00Z</dcterms:modified>
</cp:coreProperties>
</file>